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1A62" w14:textId="21E7EA1F" w:rsidR="007B637C" w:rsidRDefault="007B637C" w:rsidP="007B637C">
      <w:pPr>
        <w:pStyle w:val="Heading1"/>
      </w:pPr>
      <w:r w:rsidRPr="007B637C">
        <w:t>What and why state management?</w:t>
      </w:r>
    </w:p>
    <w:p w14:paraId="590D70C4" w14:textId="61E00BE3" w:rsidR="007B637C" w:rsidRDefault="00F913DA" w:rsidP="007B637C">
      <w:r w:rsidRPr="00F913DA">
        <w:drawing>
          <wp:inline distT="0" distB="0" distL="0" distR="0" wp14:anchorId="6F1889A9" wp14:editId="0CACF282">
            <wp:extent cx="4475531" cy="2595807"/>
            <wp:effectExtent l="0" t="0" r="1270" b="0"/>
            <wp:docPr id="13" name="Picture 12" descr="Diagram&#10;&#10;Description automatically generated">
              <a:extLst xmlns:a="http://schemas.openxmlformats.org/drawingml/2006/main">
                <a:ext uri="{FF2B5EF4-FFF2-40B4-BE49-F238E27FC236}">
                  <a16:creationId xmlns:a16="http://schemas.microsoft.com/office/drawing/2014/main" id="{42B03EB0-F0E1-6AD7-259A-B72F9AF48F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a:extLst>
                        <a:ext uri="{FF2B5EF4-FFF2-40B4-BE49-F238E27FC236}">
                          <a16:creationId xmlns:a16="http://schemas.microsoft.com/office/drawing/2014/main" id="{42B03EB0-F0E1-6AD7-259A-B72F9AF48FFF}"/>
                        </a:ext>
                      </a:extLst>
                    </pic:cNvPr>
                    <pic:cNvPicPr>
                      <a:picLocks noChangeAspect="1"/>
                    </pic:cNvPicPr>
                  </pic:nvPicPr>
                  <pic:blipFill>
                    <a:blip r:embed="rId5"/>
                    <a:stretch>
                      <a:fillRect/>
                    </a:stretch>
                  </pic:blipFill>
                  <pic:spPr>
                    <a:xfrm>
                      <a:off x="0" y="0"/>
                      <a:ext cx="4475531" cy="2595807"/>
                    </a:xfrm>
                    <a:prstGeom prst="rect">
                      <a:avLst/>
                    </a:prstGeom>
                    <a:effectLst/>
                  </pic:spPr>
                </pic:pic>
              </a:graphicData>
            </a:graphic>
          </wp:inline>
        </w:drawing>
      </w:r>
    </w:p>
    <w:p w14:paraId="23F34D30" w14:textId="47E4EF4C" w:rsidR="00F913DA" w:rsidRPr="007B637C" w:rsidRDefault="00F913DA" w:rsidP="00F913DA">
      <w:r>
        <w:t>T</w:t>
      </w:r>
      <w:r w:rsidRPr="00F913DA">
        <w:t>rong trường hợp 2 hay nhiều component của muốn dùng chung một phần state thì cách làm truyền thống là ta sẽ đưa state đó lên cho thằng component cha chung gần nhất của chúng</w:t>
      </w:r>
      <w:r>
        <w:t xml:space="preserve">. </w:t>
      </w:r>
      <w:r w:rsidRPr="00F913DA">
        <w:t>Với các ứng dụng nho nhỏ thì việc này không hề có vấn đề gì hết tuy nhiên nếu bạn vẫn áp dụng phương pháp này cho tất cả các ứng dụng vừa hay to thì đó là thảm h</w:t>
      </w:r>
      <w:r>
        <w:t>ọa</w:t>
      </w:r>
    </w:p>
    <w:p w14:paraId="34754644" w14:textId="2258E450" w:rsidR="009C0800" w:rsidRDefault="00AC5F9B" w:rsidP="00AC5F9B">
      <w:pPr>
        <w:pStyle w:val="Heading1"/>
      </w:pPr>
      <w:r>
        <w:t>vuex</w:t>
      </w:r>
    </w:p>
    <w:p w14:paraId="473B8B48" w14:textId="34CC76AC" w:rsidR="00AC5F9B" w:rsidRDefault="00462DDC" w:rsidP="00462DDC">
      <w:pPr>
        <w:pStyle w:val="Heading2"/>
      </w:pPr>
      <w:r>
        <w:t>Vuex là gì?</w:t>
      </w:r>
    </w:p>
    <w:p w14:paraId="22F17509" w14:textId="1B8FCAD5" w:rsidR="00462DDC" w:rsidRDefault="0088491F" w:rsidP="00462DDC">
      <w:r w:rsidRPr="0088491F">
        <w:t xml:space="preserve">VueX là </w:t>
      </w:r>
      <w:r w:rsidRPr="0088491F">
        <w:rPr>
          <w:b/>
          <w:bCs/>
        </w:rPr>
        <w:t>state management pattern + library</w:t>
      </w:r>
      <w:r w:rsidRPr="0088491F">
        <w:t xml:space="preserve"> – thư viện giúp quản lý trạng thái các component trong VueJS, đây là nơi lưu trữ tập trung dữ liệu cho tất cả các component trong một ứng dụng.</w:t>
      </w:r>
    </w:p>
    <w:p w14:paraId="76651D06" w14:textId="57999F1C" w:rsidR="00E37B2C" w:rsidRDefault="00E37B2C" w:rsidP="00462DDC">
      <w:r>
        <w:t>Khi dùng VueX thì sẽ tạo ra một nơi là Store để chứa dữ liệu dùng chung ở nhiều nơi trên ứng dụng</w:t>
      </w:r>
    </w:p>
    <w:p w14:paraId="493148E0" w14:textId="1BC16B49" w:rsidR="0088491F" w:rsidRDefault="0088491F" w:rsidP="0088491F">
      <w:pPr>
        <w:pStyle w:val="Heading2"/>
      </w:pPr>
      <w:r>
        <w:lastRenderedPageBreak/>
        <w:t xml:space="preserve">Cấu trúc của </w:t>
      </w:r>
      <w:r w:rsidR="00771BD4">
        <w:t>Vuex</w:t>
      </w:r>
    </w:p>
    <w:p w14:paraId="663D9FEA" w14:textId="7FFBF433" w:rsidR="00771BD4" w:rsidRDefault="004D6F7E" w:rsidP="00771BD4">
      <w:pPr>
        <w:jc w:val="center"/>
      </w:pPr>
      <w:r>
        <w:rPr>
          <w:noProof/>
        </w:rPr>
        <w:drawing>
          <wp:inline distT="0" distB="0" distL="0" distR="0" wp14:anchorId="7FD4341F" wp14:editId="6A496F06">
            <wp:extent cx="3649980" cy="2868900"/>
            <wp:effectExtent l="0" t="0" r="7620" b="825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56759" cy="2874228"/>
                    </a:xfrm>
                    <a:prstGeom prst="rect">
                      <a:avLst/>
                    </a:prstGeom>
                  </pic:spPr>
                </pic:pic>
              </a:graphicData>
            </a:graphic>
          </wp:inline>
        </w:drawing>
      </w:r>
    </w:p>
    <w:p w14:paraId="20678ACC" w14:textId="17A1DE00" w:rsidR="00771BD4" w:rsidRDefault="00771BD4" w:rsidP="006311B3">
      <w:pPr>
        <w:pStyle w:val="Heading3"/>
        <w:numPr>
          <w:ilvl w:val="0"/>
          <w:numId w:val="5"/>
        </w:numPr>
      </w:pPr>
      <w:r>
        <w:t>State</w:t>
      </w:r>
      <w:r w:rsidR="006311B3">
        <w:t xml:space="preserve">: </w:t>
      </w:r>
      <w:r w:rsidRPr="00771BD4">
        <w:t>State là nơi lưu giữ data trong từng component</w:t>
      </w:r>
      <w:r>
        <w:t xml:space="preserve">. </w:t>
      </w:r>
    </w:p>
    <w:p w14:paraId="37CE6EFB" w14:textId="0D7CE0EF" w:rsidR="006311B3" w:rsidRDefault="006311B3" w:rsidP="006311B3">
      <w:pPr>
        <w:pStyle w:val="ListParagraph"/>
        <w:numPr>
          <w:ilvl w:val="0"/>
          <w:numId w:val="5"/>
        </w:numPr>
      </w:pPr>
      <w:r>
        <w:t xml:space="preserve">Store: </w:t>
      </w:r>
      <w:r w:rsidRPr="006311B3">
        <w:t xml:space="preserve">Store là phần quản lí State, nó sẽ có các phương thức cho phép thay đổi state một cách </w:t>
      </w:r>
      <w:r>
        <w:t>gián</w:t>
      </w:r>
      <w:r w:rsidRPr="006311B3">
        <w:t xml:space="preserve"> tiếp thông qua dispatch hoặc một commit. Store là duy nhất bên trong một app</w:t>
      </w:r>
      <w:r>
        <w:t>.</w:t>
      </w:r>
    </w:p>
    <w:p w14:paraId="0ACDEDE5" w14:textId="2B9805B8" w:rsidR="006311B3" w:rsidRDefault="006311B3" w:rsidP="006311B3">
      <w:pPr>
        <w:pStyle w:val="ListParagraph"/>
        <w:numPr>
          <w:ilvl w:val="0"/>
          <w:numId w:val="5"/>
        </w:numPr>
      </w:pPr>
      <w:r>
        <w:t>Getter</w:t>
      </w:r>
      <w:r w:rsidR="007B637C">
        <w:t>s</w:t>
      </w:r>
      <w:r>
        <w:t xml:space="preserve">: </w:t>
      </w:r>
      <w:r w:rsidR="002F7721">
        <w:t>dùng để tính toán data, xử lý một logic chung ma nhiều component dùng.</w:t>
      </w:r>
    </w:p>
    <w:p w14:paraId="063CECC8" w14:textId="59945BF1" w:rsidR="002F7721" w:rsidRDefault="009C53E7" w:rsidP="006311B3">
      <w:pPr>
        <w:pStyle w:val="ListParagraph"/>
        <w:numPr>
          <w:ilvl w:val="0"/>
          <w:numId w:val="5"/>
        </w:numPr>
      </w:pPr>
      <w:r>
        <w:t>Action</w:t>
      </w:r>
      <w:r w:rsidR="007B637C">
        <w:t>s</w:t>
      </w:r>
      <w:r>
        <w:t xml:space="preserve">: </w:t>
      </w:r>
      <w:r w:rsidRPr="009C53E7">
        <w:t>Trong Action sẽ thường chứa logic liên quan đến nghiệp vụ business</w:t>
      </w:r>
      <w:r>
        <w:t xml:space="preserve"> và </w:t>
      </w:r>
      <w:r w:rsidRPr="009C53E7">
        <w:t>nó không trực tiếp thay đổi state.</w:t>
      </w:r>
    </w:p>
    <w:p w14:paraId="1D54D078" w14:textId="7B706A68" w:rsidR="007B637C" w:rsidRPr="006311B3" w:rsidRDefault="007B637C" w:rsidP="006311B3">
      <w:pPr>
        <w:pStyle w:val="ListParagraph"/>
        <w:numPr>
          <w:ilvl w:val="0"/>
          <w:numId w:val="5"/>
        </w:numPr>
      </w:pPr>
      <w:r>
        <w:t>Mutations: Chỉ có việc update state và không nên chứa logic hay nghiệp vụ business. Nó chạy đồng bộ và một hàm bên trong một Mutations được gọi là một commit.</w:t>
      </w:r>
    </w:p>
    <w:sectPr w:rsidR="007B637C" w:rsidRPr="00631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79F8"/>
    <w:multiLevelType w:val="multilevel"/>
    <w:tmpl w:val="2EB8AB3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9EA0FC2"/>
    <w:multiLevelType w:val="hybridMultilevel"/>
    <w:tmpl w:val="49AE2E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2117453">
    <w:abstractNumId w:val="0"/>
  </w:num>
  <w:num w:numId="2" w16cid:durableId="1361320170">
    <w:abstractNumId w:val="0"/>
  </w:num>
  <w:num w:numId="3" w16cid:durableId="1975940495">
    <w:abstractNumId w:val="0"/>
  </w:num>
  <w:num w:numId="4" w16cid:durableId="2069914513">
    <w:abstractNumId w:val="0"/>
  </w:num>
  <w:num w:numId="5" w16cid:durableId="661281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5E7"/>
    <w:rsid w:val="00231F1C"/>
    <w:rsid w:val="002D13F4"/>
    <w:rsid w:val="002F7721"/>
    <w:rsid w:val="003F7839"/>
    <w:rsid w:val="00462DDC"/>
    <w:rsid w:val="004D6F7E"/>
    <w:rsid w:val="006311B3"/>
    <w:rsid w:val="00771BD4"/>
    <w:rsid w:val="007752CE"/>
    <w:rsid w:val="007B637C"/>
    <w:rsid w:val="0088491F"/>
    <w:rsid w:val="008D7970"/>
    <w:rsid w:val="00927DE1"/>
    <w:rsid w:val="009624DD"/>
    <w:rsid w:val="009C0800"/>
    <w:rsid w:val="009C53E7"/>
    <w:rsid w:val="00A32E90"/>
    <w:rsid w:val="00AC5F9B"/>
    <w:rsid w:val="00B375D2"/>
    <w:rsid w:val="00DB15E7"/>
    <w:rsid w:val="00E37B2C"/>
    <w:rsid w:val="00F91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D3EFD"/>
  <w15:chartTrackingRefBased/>
  <w15:docId w15:val="{12470F19-8720-408E-8977-6D52F192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E90"/>
    <w:pPr>
      <w:spacing w:line="24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3F7839"/>
    <w:pPr>
      <w:keepNext/>
      <w:keepLines/>
      <w:numPr>
        <w:numId w:val="2"/>
      </w:numPr>
      <w:spacing w:before="240" w:after="0"/>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3F7839"/>
    <w:pPr>
      <w:keepNext/>
      <w:keepLines/>
      <w:numPr>
        <w:ilvl w:val="1"/>
        <w:numId w:val="4"/>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3F7839"/>
    <w:pPr>
      <w:keepNext/>
      <w:keepLines/>
      <w:numPr>
        <w:ilvl w:val="2"/>
        <w:numId w:val="4"/>
      </w:numPr>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839"/>
    <w:rPr>
      <w:rFonts w:ascii="Times New Roman" w:eastAsiaTheme="majorEastAsia" w:hAnsi="Times New Roman" w:cstheme="majorBidi"/>
      <w:b/>
      <w:caps/>
      <w:sz w:val="32"/>
      <w:szCs w:val="32"/>
    </w:rPr>
  </w:style>
  <w:style w:type="character" w:customStyle="1" w:styleId="Heading2Char">
    <w:name w:val="Heading 2 Char"/>
    <w:basedOn w:val="DefaultParagraphFont"/>
    <w:link w:val="Heading2"/>
    <w:uiPriority w:val="9"/>
    <w:rsid w:val="003F7839"/>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A32E90"/>
    <w:rPr>
      <w:rFonts w:ascii="Times New Roman" w:eastAsiaTheme="majorEastAsia" w:hAnsi="Times New Roman" w:cstheme="majorBidi"/>
      <w:sz w:val="26"/>
      <w:szCs w:val="24"/>
    </w:rPr>
  </w:style>
  <w:style w:type="paragraph" w:styleId="ListParagraph">
    <w:name w:val="List Paragraph"/>
    <w:basedOn w:val="Normal"/>
    <w:uiPriority w:val="34"/>
    <w:qFormat/>
    <w:rsid w:val="00631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9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Dinh Thang(ThangPD)</dc:creator>
  <cp:keywords/>
  <dc:description/>
  <cp:lastModifiedBy>Pham Dinh Thang(ThangPD)</cp:lastModifiedBy>
  <cp:revision>3</cp:revision>
  <dcterms:created xsi:type="dcterms:W3CDTF">2022-07-18T03:03:00Z</dcterms:created>
  <dcterms:modified xsi:type="dcterms:W3CDTF">2022-07-18T07:26:00Z</dcterms:modified>
</cp:coreProperties>
</file>