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811DF" w14:textId="77777777" w:rsidR="00D42865" w:rsidRPr="003A6296" w:rsidRDefault="00D42865" w:rsidP="002A134E">
      <w:pPr>
        <w:spacing w:line="300" w:lineRule="auto"/>
        <w:jc w:val="center"/>
        <w:rPr>
          <w:rFonts w:ascii="Arial" w:hAnsi="Arial" w:cs="Arial"/>
          <w:b/>
          <w:sz w:val="34"/>
          <w:szCs w:val="34"/>
        </w:rPr>
      </w:pPr>
      <w:r w:rsidRPr="003A6296">
        <w:rPr>
          <w:rFonts w:ascii="Arial" w:hAnsi="Arial" w:cs="Arial"/>
          <w:b/>
          <w:sz w:val="34"/>
          <w:szCs w:val="34"/>
        </w:rPr>
        <w:t>BỘ GIÁO DỤC VÀ ĐÀO TẠO</w:t>
      </w:r>
    </w:p>
    <w:p w14:paraId="1C8296A5" w14:textId="77777777" w:rsidR="00D42865" w:rsidRPr="003A6296" w:rsidRDefault="00D42865" w:rsidP="002A134E">
      <w:pPr>
        <w:spacing w:line="300" w:lineRule="auto"/>
        <w:jc w:val="center"/>
        <w:rPr>
          <w:rFonts w:ascii="Arial" w:hAnsi="Arial" w:cs="Arial"/>
          <w:b/>
          <w:sz w:val="34"/>
          <w:szCs w:val="34"/>
        </w:rPr>
      </w:pPr>
      <w:r w:rsidRPr="003A6296">
        <w:rPr>
          <w:rFonts w:ascii="Arial" w:hAnsi="Arial" w:cs="Arial"/>
          <w:b/>
          <w:sz w:val="34"/>
          <w:szCs w:val="34"/>
          <w:lang w:val="vi-VN"/>
        </w:rPr>
        <w:t>TRƯỜNG ĐẠI</w:t>
      </w:r>
      <w:r w:rsidRPr="003A6296">
        <w:rPr>
          <w:rFonts w:ascii="Arial" w:hAnsi="Arial" w:cs="Arial"/>
          <w:b/>
          <w:sz w:val="34"/>
          <w:szCs w:val="34"/>
        </w:rPr>
        <w:t xml:space="preserve"> HỌC NÔNG LÂM TP HCM</w:t>
      </w:r>
    </w:p>
    <w:p w14:paraId="58D9EA84" w14:textId="77777777" w:rsidR="00D42865" w:rsidRPr="003A6296" w:rsidRDefault="00D42865" w:rsidP="002A134E">
      <w:pPr>
        <w:spacing w:line="300" w:lineRule="auto"/>
        <w:jc w:val="center"/>
        <w:rPr>
          <w:rFonts w:ascii="Arial" w:hAnsi="Arial" w:cs="Arial"/>
          <w:b/>
          <w:sz w:val="28"/>
          <w:szCs w:val="28"/>
          <w:u w:val="single"/>
          <w:lang w:val="vi-VN"/>
        </w:rPr>
      </w:pPr>
      <w:r w:rsidRPr="003A6296">
        <w:rPr>
          <w:rFonts w:ascii="Arial" w:hAnsi="Arial" w:cs="Arial"/>
          <w:b/>
          <w:sz w:val="34"/>
          <w:szCs w:val="34"/>
        </w:rPr>
        <w:t xml:space="preserve">KHOA CÔNG </w:t>
      </w:r>
      <w:r w:rsidRPr="003A6296">
        <w:rPr>
          <w:rFonts w:ascii="Arial" w:hAnsi="Arial" w:cs="Arial"/>
          <w:b/>
          <w:sz w:val="34"/>
          <w:szCs w:val="34"/>
          <w:lang w:val="vi-VN"/>
        </w:rPr>
        <w:t>NGHỆ THÔNG TIN</w:t>
      </w:r>
    </w:p>
    <w:p w14:paraId="3B06BB18" w14:textId="77777777" w:rsidR="00D42865" w:rsidRPr="003A6296" w:rsidRDefault="00D42865" w:rsidP="002A134E">
      <w:pPr>
        <w:spacing w:line="300" w:lineRule="auto"/>
        <w:jc w:val="center"/>
        <w:rPr>
          <w:rFonts w:ascii="Arial" w:hAnsi="Arial" w:cs="Arial"/>
          <w:sz w:val="34"/>
          <w:szCs w:val="34"/>
        </w:rPr>
      </w:pPr>
      <w:r w:rsidRPr="003A6296">
        <w:rPr>
          <w:rFonts w:ascii="Arial" w:hAnsi="Arial" w:cs="Arial"/>
          <w:noProof/>
          <w:sz w:val="28"/>
          <w:szCs w:val="28"/>
        </w:rPr>
        <w:drawing>
          <wp:inline distT="0" distB="0" distL="0" distR="0" wp14:anchorId="1D9C2782" wp14:editId="0AA45B81">
            <wp:extent cx="1838325" cy="1790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l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690" cy="1791056"/>
                    </a:xfrm>
                    <a:prstGeom prst="rect">
                      <a:avLst/>
                    </a:prstGeom>
                  </pic:spPr>
                </pic:pic>
              </a:graphicData>
            </a:graphic>
          </wp:inline>
        </w:drawing>
      </w:r>
    </w:p>
    <w:p w14:paraId="37F7AA42" w14:textId="4993A396" w:rsidR="00D42865" w:rsidRPr="003A6296" w:rsidRDefault="003A6296" w:rsidP="002A134E">
      <w:pPr>
        <w:spacing w:line="300" w:lineRule="auto"/>
        <w:jc w:val="center"/>
        <w:rPr>
          <w:rFonts w:ascii="Arial" w:hAnsi="Arial" w:cs="Arial"/>
          <w:b/>
          <w:sz w:val="48"/>
          <w:szCs w:val="48"/>
        </w:rPr>
      </w:pPr>
      <w:r w:rsidRPr="003A6296">
        <w:rPr>
          <w:rFonts w:ascii="Arial" w:hAnsi="Arial" w:cs="Arial"/>
          <w:b/>
          <w:sz w:val="48"/>
          <w:szCs w:val="48"/>
        </w:rPr>
        <w:t xml:space="preserve">TÀI LIỆU HƯỚNG DẪN SỬ DỤNG </w:t>
      </w:r>
      <w:r w:rsidR="00D04B30" w:rsidRPr="003A6296">
        <w:rPr>
          <w:rFonts w:ascii="Arial" w:hAnsi="Arial" w:cs="Arial"/>
          <w:b/>
          <w:sz w:val="48"/>
          <w:szCs w:val="48"/>
        </w:rPr>
        <w:t xml:space="preserve">GAME </w:t>
      </w:r>
      <w:r w:rsidR="009D4DAA" w:rsidRPr="003A6296">
        <w:rPr>
          <w:rFonts w:ascii="Arial" w:hAnsi="Arial" w:cs="Arial"/>
          <w:b/>
          <w:sz w:val="48"/>
          <w:szCs w:val="48"/>
        </w:rPr>
        <w:t>PING PONG</w:t>
      </w:r>
    </w:p>
    <w:p w14:paraId="0B65837E" w14:textId="5EB38C23" w:rsidR="00BE75A0" w:rsidRDefault="00BE75A0" w:rsidP="00BE75A0">
      <w:pPr>
        <w:tabs>
          <w:tab w:val="left" w:pos="2490"/>
        </w:tabs>
        <w:rPr>
          <w:sz w:val="32"/>
          <w:szCs w:val="32"/>
        </w:rPr>
      </w:pPr>
    </w:p>
    <w:p w14:paraId="7D23E28F" w14:textId="6275A19F" w:rsidR="00BE75A0" w:rsidRDefault="00BE75A0" w:rsidP="00BE75A0">
      <w:pPr>
        <w:tabs>
          <w:tab w:val="left" w:pos="2490"/>
        </w:tabs>
        <w:spacing w:line="360" w:lineRule="auto"/>
        <w:ind w:left="1560"/>
        <w:rPr>
          <w:rFonts w:ascii="Arial" w:hAnsi="Arial" w:cs="Arial"/>
          <w:b/>
          <w:bCs/>
          <w:sz w:val="26"/>
          <w:szCs w:val="26"/>
        </w:rPr>
      </w:pPr>
      <w:r>
        <w:rPr>
          <w:rFonts w:ascii="Arial" w:hAnsi="Arial" w:cs="Arial"/>
          <w:b/>
          <w:bCs/>
          <w:sz w:val="26"/>
          <w:szCs w:val="26"/>
        </w:rPr>
        <w:t xml:space="preserve">Môn học: </w:t>
      </w:r>
      <w:r w:rsidRPr="00BE75A0">
        <w:rPr>
          <w:rFonts w:ascii="Arial" w:hAnsi="Arial" w:cs="Arial"/>
          <w:sz w:val="26"/>
          <w:szCs w:val="26"/>
        </w:rPr>
        <w:t>Lập trình Front-</w:t>
      </w:r>
      <w:r>
        <w:rPr>
          <w:rFonts w:ascii="Arial" w:hAnsi="Arial" w:cs="Arial"/>
          <w:sz w:val="26"/>
          <w:szCs w:val="26"/>
        </w:rPr>
        <w:t>E</w:t>
      </w:r>
      <w:r w:rsidRPr="00BE75A0">
        <w:rPr>
          <w:rFonts w:ascii="Arial" w:hAnsi="Arial" w:cs="Arial"/>
          <w:sz w:val="26"/>
          <w:szCs w:val="26"/>
        </w:rPr>
        <w:t>nd</w:t>
      </w:r>
    </w:p>
    <w:p w14:paraId="50723923" w14:textId="2913F17C" w:rsidR="00BE75A0" w:rsidRDefault="00BE75A0" w:rsidP="00BE75A0">
      <w:pPr>
        <w:tabs>
          <w:tab w:val="left" w:pos="2490"/>
        </w:tabs>
        <w:spacing w:line="360" w:lineRule="auto"/>
        <w:ind w:left="1560"/>
        <w:rPr>
          <w:rFonts w:ascii="Arial" w:hAnsi="Arial" w:cs="Arial"/>
          <w:sz w:val="26"/>
          <w:szCs w:val="26"/>
        </w:rPr>
      </w:pPr>
      <w:r w:rsidRPr="00BE75A0">
        <w:rPr>
          <w:rFonts w:ascii="Arial" w:hAnsi="Arial" w:cs="Arial"/>
          <w:b/>
          <w:bCs/>
          <w:sz w:val="26"/>
          <w:szCs w:val="26"/>
        </w:rPr>
        <w:t>Giảng viên hướng dẫn:</w:t>
      </w:r>
      <w:r w:rsidRPr="00BE75A0">
        <w:rPr>
          <w:rFonts w:ascii="Arial" w:hAnsi="Arial" w:cs="Arial"/>
          <w:sz w:val="26"/>
          <w:szCs w:val="26"/>
        </w:rPr>
        <w:t xml:space="preserve"> ThS.Phan Đình Long</w:t>
      </w:r>
    </w:p>
    <w:p w14:paraId="373A672F" w14:textId="3CC45B69" w:rsidR="00D42865" w:rsidRPr="00BE75A0" w:rsidRDefault="00BE75A0" w:rsidP="00BE75A0">
      <w:pPr>
        <w:tabs>
          <w:tab w:val="left" w:pos="2490"/>
        </w:tabs>
        <w:spacing w:line="360" w:lineRule="auto"/>
        <w:ind w:left="1560"/>
        <w:rPr>
          <w:rFonts w:ascii="Arial" w:hAnsi="Arial" w:cs="Arial"/>
          <w:sz w:val="26"/>
          <w:szCs w:val="26"/>
        </w:rPr>
      </w:pPr>
      <w:r>
        <w:rPr>
          <w:rFonts w:ascii="Arial" w:hAnsi="Arial" w:cs="Arial"/>
          <w:b/>
          <w:bCs/>
          <w:sz w:val="26"/>
          <w:szCs w:val="26"/>
        </w:rPr>
        <w:t>Sinh viên thực hiện:</w:t>
      </w:r>
      <w:r>
        <w:rPr>
          <w:rFonts w:ascii="Arial" w:hAnsi="Arial" w:cs="Arial"/>
          <w:sz w:val="26"/>
          <w:szCs w:val="26"/>
        </w:rPr>
        <w:t xml:space="preserve"> 21130360 Nguyễn Thanh Hoài</w:t>
      </w:r>
    </w:p>
    <w:p w14:paraId="7933A752" w14:textId="03328CE4" w:rsidR="005335D1" w:rsidRPr="003A6296" w:rsidRDefault="00D42865" w:rsidP="005335D1">
      <w:pPr>
        <w:spacing w:before="3360" w:line="300" w:lineRule="auto"/>
        <w:jc w:val="center"/>
        <w:rPr>
          <w:rFonts w:ascii="Arial" w:hAnsi="Arial" w:cs="Arial"/>
          <w:sz w:val="30"/>
          <w:szCs w:val="30"/>
        </w:rPr>
        <w:sectPr w:rsidR="005335D1" w:rsidRPr="003A6296" w:rsidSect="00B40565">
          <w:footerReference w:type="default" r:id="rId9"/>
          <w:type w:val="continuous"/>
          <w:pgSz w:w="12240" w:h="15840"/>
          <w:pgMar w:top="1418" w:right="1418" w:bottom="1418" w:left="1985"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r w:rsidRPr="003A6296">
        <w:rPr>
          <w:rFonts w:ascii="Arial" w:hAnsi="Arial" w:cs="Arial"/>
          <w:sz w:val="30"/>
          <w:szCs w:val="30"/>
          <w:lang w:val="vi-VN"/>
        </w:rPr>
        <w:t>Tp. HCM</w:t>
      </w:r>
      <w:r w:rsidR="009832A3" w:rsidRPr="003A6296">
        <w:rPr>
          <w:rFonts w:ascii="Arial" w:hAnsi="Arial" w:cs="Arial"/>
          <w:sz w:val="30"/>
          <w:szCs w:val="30"/>
        </w:rPr>
        <w:t>,</w:t>
      </w:r>
      <w:r w:rsidR="008911FB" w:rsidRPr="003A6296">
        <w:rPr>
          <w:rFonts w:ascii="Arial" w:hAnsi="Arial" w:cs="Arial"/>
          <w:sz w:val="30"/>
          <w:szCs w:val="30"/>
        </w:rPr>
        <w:t xml:space="preserve"> </w:t>
      </w:r>
      <w:r w:rsidR="009832A3" w:rsidRPr="003A6296">
        <w:rPr>
          <w:rFonts w:ascii="Arial" w:hAnsi="Arial" w:cs="Arial"/>
          <w:sz w:val="30"/>
          <w:szCs w:val="30"/>
        </w:rPr>
        <w:t xml:space="preserve">ngày </w:t>
      </w:r>
      <w:r w:rsidR="009D4DAA" w:rsidRPr="003A6296">
        <w:rPr>
          <w:rFonts w:ascii="Arial" w:hAnsi="Arial" w:cs="Arial"/>
          <w:sz w:val="30"/>
          <w:szCs w:val="30"/>
        </w:rPr>
        <w:t>19</w:t>
      </w:r>
      <w:r w:rsidRPr="003A6296">
        <w:rPr>
          <w:rFonts w:ascii="Arial" w:hAnsi="Arial" w:cs="Arial"/>
          <w:sz w:val="30"/>
          <w:szCs w:val="30"/>
          <w:lang w:val="vi-VN"/>
        </w:rPr>
        <w:t xml:space="preserve">, tháng </w:t>
      </w:r>
      <w:r w:rsidR="009832A3" w:rsidRPr="003A6296">
        <w:rPr>
          <w:rFonts w:ascii="Arial" w:hAnsi="Arial" w:cs="Arial"/>
          <w:sz w:val="30"/>
          <w:szCs w:val="30"/>
        </w:rPr>
        <w:t>0</w:t>
      </w:r>
      <w:r w:rsidR="009D4DAA" w:rsidRPr="003A6296">
        <w:rPr>
          <w:rFonts w:ascii="Arial" w:hAnsi="Arial" w:cs="Arial"/>
          <w:sz w:val="30"/>
          <w:szCs w:val="30"/>
        </w:rPr>
        <w:t>4</w:t>
      </w:r>
      <w:r w:rsidRPr="003A6296">
        <w:rPr>
          <w:rFonts w:ascii="Arial" w:hAnsi="Arial" w:cs="Arial"/>
          <w:sz w:val="30"/>
          <w:szCs w:val="30"/>
          <w:lang w:val="vi-VN"/>
        </w:rPr>
        <w:t>, năm 202</w:t>
      </w:r>
      <w:r w:rsidR="009D4DAA" w:rsidRPr="003A6296">
        <w:rPr>
          <w:rFonts w:ascii="Arial" w:hAnsi="Arial" w:cs="Arial"/>
          <w:sz w:val="30"/>
          <w:szCs w:val="30"/>
        </w:rPr>
        <w:t>4</w:t>
      </w:r>
      <w:r w:rsidRPr="003A6296">
        <w:rPr>
          <w:rFonts w:ascii="Arial" w:hAnsi="Arial" w:cs="Arial"/>
          <w:sz w:val="30"/>
          <w:szCs w:val="30"/>
          <w:lang w:val="vi-VN"/>
        </w:rPr>
        <w:t>.</w:t>
      </w:r>
    </w:p>
    <w:sdt>
      <w:sdtPr>
        <w:rPr>
          <w:rFonts w:asciiTheme="minorHAnsi" w:eastAsiaTheme="minorHAnsi" w:hAnsiTheme="minorHAnsi" w:cstheme="minorBidi"/>
          <w:color w:val="auto"/>
          <w:sz w:val="22"/>
          <w:szCs w:val="22"/>
        </w:rPr>
        <w:id w:val="-359212987"/>
        <w:docPartObj>
          <w:docPartGallery w:val="Table of Contents"/>
          <w:docPartUnique/>
        </w:docPartObj>
      </w:sdtPr>
      <w:sdtEndPr>
        <w:rPr>
          <w:b/>
          <w:bCs/>
          <w:noProof/>
        </w:rPr>
      </w:sdtEndPr>
      <w:sdtContent>
        <w:p w14:paraId="6BFF6EE7" w14:textId="77A7A4C9" w:rsidR="00A95EF8" w:rsidRDefault="00A95EF8" w:rsidP="00A95EF8">
          <w:pPr>
            <w:pStyle w:val="TOCHeading"/>
            <w:jc w:val="center"/>
          </w:pPr>
          <w:r>
            <w:t>Mục lục</w:t>
          </w:r>
        </w:p>
        <w:p w14:paraId="1D5A83BC" w14:textId="649D1DB5" w:rsidR="00A95EF8" w:rsidRDefault="00A95EF8">
          <w:pPr>
            <w:pStyle w:val="TOC1"/>
            <w:tabs>
              <w:tab w:val="left" w:pos="480"/>
              <w:tab w:val="right" w:leader="dot" w:pos="8827"/>
            </w:tabs>
            <w:rPr>
              <w:rFonts w:eastAsiaTheme="minorEastAsia"/>
              <w:noProof/>
              <w:kern w:val="2"/>
              <w:lang w:val="en-VN"/>
              <w14:ligatures w14:val="standardContextual"/>
            </w:rPr>
          </w:pPr>
          <w:r>
            <w:rPr>
              <w:b w:val="0"/>
              <w:bCs w:val="0"/>
            </w:rPr>
            <w:fldChar w:fldCharType="begin"/>
          </w:r>
          <w:r>
            <w:instrText xml:space="preserve"> TOC \o "1-3" \h \z \u </w:instrText>
          </w:r>
          <w:r>
            <w:rPr>
              <w:b w:val="0"/>
              <w:bCs w:val="0"/>
            </w:rPr>
            <w:fldChar w:fldCharType="separate"/>
          </w:r>
          <w:hyperlink w:anchor="_Toc164537987" w:history="1">
            <w:r w:rsidRPr="00156E8C">
              <w:rPr>
                <w:rStyle w:val="Hyperlink"/>
                <w:noProof/>
              </w:rPr>
              <w:t>I.</w:t>
            </w:r>
            <w:r>
              <w:rPr>
                <w:rFonts w:eastAsiaTheme="minorEastAsia"/>
                <w:noProof/>
                <w:kern w:val="2"/>
                <w:lang w:val="en-VN"/>
                <w14:ligatures w14:val="standardContextual"/>
              </w:rPr>
              <w:tab/>
            </w:r>
            <w:r w:rsidRPr="00156E8C">
              <w:rPr>
                <w:rStyle w:val="Hyperlink"/>
                <w:noProof/>
              </w:rPr>
              <w:t>Hướng dẫn sử dụng các nút:</w:t>
            </w:r>
            <w:r>
              <w:rPr>
                <w:noProof/>
                <w:webHidden/>
              </w:rPr>
              <w:tab/>
            </w:r>
            <w:r>
              <w:rPr>
                <w:noProof/>
                <w:webHidden/>
              </w:rPr>
              <w:fldChar w:fldCharType="begin"/>
            </w:r>
            <w:r>
              <w:rPr>
                <w:noProof/>
                <w:webHidden/>
              </w:rPr>
              <w:instrText xml:space="preserve"> PAGEREF _Toc164537987 \h </w:instrText>
            </w:r>
            <w:r>
              <w:rPr>
                <w:noProof/>
                <w:webHidden/>
              </w:rPr>
            </w:r>
            <w:r>
              <w:rPr>
                <w:noProof/>
                <w:webHidden/>
              </w:rPr>
              <w:fldChar w:fldCharType="separate"/>
            </w:r>
            <w:r>
              <w:rPr>
                <w:noProof/>
                <w:webHidden/>
              </w:rPr>
              <w:t>2</w:t>
            </w:r>
            <w:r>
              <w:rPr>
                <w:noProof/>
                <w:webHidden/>
              </w:rPr>
              <w:fldChar w:fldCharType="end"/>
            </w:r>
          </w:hyperlink>
        </w:p>
        <w:p w14:paraId="347C980B" w14:textId="11D4577B" w:rsidR="00A95EF8" w:rsidRDefault="00000000">
          <w:pPr>
            <w:pStyle w:val="TOC1"/>
            <w:tabs>
              <w:tab w:val="left" w:pos="480"/>
              <w:tab w:val="right" w:leader="dot" w:pos="8827"/>
            </w:tabs>
            <w:rPr>
              <w:rFonts w:eastAsiaTheme="minorEastAsia"/>
              <w:noProof/>
              <w:kern w:val="2"/>
              <w:lang w:val="en-VN"/>
              <w14:ligatures w14:val="standardContextual"/>
            </w:rPr>
          </w:pPr>
          <w:hyperlink w:anchor="_Toc164537988" w:history="1">
            <w:r w:rsidR="00A95EF8" w:rsidRPr="00156E8C">
              <w:rPr>
                <w:rStyle w:val="Hyperlink"/>
                <w:rFonts w:ascii="Arial" w:hAnsi="Arial" w:cs="Arial"/>
                <w:noProof/>
              </w:rPr>
              <w:t>II.</w:t>
            </w:r>
            <w:r w:rsidR="00A95EF8">
              <w:rPr>
                <w:rFonts w:eastAsiaTheme="minorEastAsia"/>
                <w:noProof/>
                <w:kern w:val="2"/>
                <w:lang w:val="en-VN"/>
                <w14:ligatures w14:val="standardContextual"/>
              </w:rPr>
              <w:tab/>
            </w:r>
            <w:r w:rsidR="00A95EF8" w:rsidRPr="00156E8C">
              <w:rPr>
                <w:rStyle w:val="Hyperlink"/>
                <w:rFonts w:ascii="Arial" w:hAnsi="Arial" w:cs="Arial"/>
                <w:noProof/>
              </w:rPr>
              <w:t>Level 1:</w:t>
            </w:r>
            <w:r w:rsidR="00A95EF8">
              <w:rPr>
                <w:noProof/>
                <w:webHidden/>
              </w:rPr>
              <w:tab/>
            </w:r>
            <w:r w:rsidR="00A95EF8">
              <w:rPr>
                <w:noProof/>
                <w:webHidden/>
              </w:rPr>
              <w:fldChar w:fldCharType="begin"/>
            </w:r>
            <w:r w:rsidR="00A95EF8">
              <w:rPr>
                <w:noProof/>
                <w:webHidden/>
              </w:rPr>
              <w:instrText xml:space="preserve"> PAGEREF _Toc164537988 \h </w:instrText>
            </w:r>
            <w:r w:rsidR="00A95EF8">
              <w:rPr>
                <w:noProof/>
                <w:webHidden/>
              </w:rPr>
            </w:r>
            <w:r w:rsidR="00A95EF8">
              <w:rPr>
                <w:noProof/>
                <w:webHidden/>
              </w:rPr>
              <w:fldChar w:fldCharType="separate"/>
            </w:r>
            <w:r w:rsidR="00A95EF8">
              <w:rPr>
                <w:noProof/>
                <w:webHidden/>
              </w:rPr>
              <w:t>5</w:t>
            </w:r>
            <w:r w:rsidR="00A95EF8">
              <w:rPr>
                <w:noProof/>
                <w:webHidden/>
              </w:rPr>
              <w:fldChar w:fldCharType="end"/>
            </w:r>
          </w:hyperlink>
        </w:p>
        <w:p w14:paraId="2AE1A22F" w14:textId="78F7D843" w:rsidR="00A95EF8" w:rsidRDefault="00000000">
          <w:pPr>
            <w:pStyle w:val="TOC1"/>
            <w:tabs>
              <w:tab w:val="left" w:pos="720"/>
              <w:tab w:val="right" w:leader="dot" w:pos="8827"/>
            </w:tabs>
            <w:rPr>
              <w:rFonts w:eastAsiaTheme="minorEastAsia"/>
              <w:noProof/>
              <w:kern w:val="2"/>
              <w:lang w:val="en-VN"/>
              <w14:ligatures w14:val="standardContextual"/>
            </w:rPr>
          </w:pPr>
          <w:hyperlink w:anchor="_Toc164537989" w:history="1">
            <w:r w:rsidR="00A95EF8" w:rsidRPr="00156E8C">
              <w:rPr>
                <w:rStyle w:val="Hyperlink"/>
                <w:rFonts w:ascii="Arial" w:hAnsi="Arial" w:cs="Arial"/>
                <w:noProof/>
              </w:rPr>
              <w:t>III.</w:t>
            </w:r>
            <w:r w:rsidR="00A95EF8">
              <w:rPr>
                <w:rFonts w:eastAsiaTheme="minorEastAsia"/>
                <w:noProof/>
                <w:kern w:val="2"/>
                <w:lang w:val="en-VN"/>
                <w14:ligatures w14:val="standardContextual"/>
              </w:rPr>
              <w:tab/>
            </w:r>
            <w:r w:rsidR="00A95EF8" w:rsidRPr="00156E8C">
              <w:rPr>
                <w:rStyle w:val="Hyperlink"/>
                <w:rFonts w:ascii="Arial" w:hAnsi="Arial" w:cs="Arial"/>
                <w:noProof/>
              </w:rPr>
              <w:t>Level 2:</w:t>
            </w:r>
            <w:r w:rsidR="00A95EF8">
              <w:rPr>
                <w:noProof/>
                <w:webHidden/>
              </w:rPr>
              <w:tab/>
            </w:r>
            <w:r w:rsidR="00A95EF8">
              <w:rPr>
                <w:noProof/>
                <w:webHidden/>
              </w:rPr>
              <w:fldChar w:fldCharType="begin"/>
            </w:r>
            <w:r w:rsidR="00A95EF8">
              <w:rPr>
                <w:noProof/>
                <w:webHidden/>
              </w:rPr>
              <w:instrText xml:space="preserve"> PAGEREF _Toc164537989 \h </w:instrText>
            </w:r>
            <w:r w:rsidR="00A95EF8">
              <w:rPr>
                <w:noProof/>
                <w:webHidden/>
              </w:rPr>
            </w:r>
            <w:r w:rsidR="00A95EF8">
              <w:rPr>
                <w:noProof/>
                <w:webHidden/>
              </w:rPr>
              <w:fldChar w:fldCharType="separate"/>
            </w:r>
            <w:r w:rsidR="00A95EF8">
              <w:rPr>
                <w:noProof/>
                <w:webHidden/>
              </w:rPr>
              <w:t>6</w:t>
            </w:r>
            <w:r w:rsidR="00A95EF8">
              <w:rPr>
                <w:noProof/>
                <w:webHidden/>
              </w:rPr>
              <w:fldChar w:fldCharType="end"/>
            </w:r>
          </w:hyperlink>
        </w:p>
        <w:p w14:paraId="2D17A3CA" w14:textId="1F0BBBD7" w:rsidR="00A95EF8" w:rsidRDefault="00000000">
          <w:pPr>
            <w:pStyle w:val="TOC1"/>
            <w:tabs>
              <w:tab w:val="left" w:pos="720"/>
              <w:tab w:val="right" w:leader="dot" w:pos="8827"/>
            </w:tabs>
            <w:rPr>
              <w:rFonts w:eastAsiaTheme="minorEastAsia"/>
              <w:noProof/>
              <w:kern w:val="2"/>
              <w:lang w:val="en-VN"/>
              <w14:ligatures w14:val="standardContextual"/>
            </w:rPr>
          </w:pPr>
          <w:hyperlink w:anchor="_Toc164537990" w:history="1">
            <w:r w:rsidR="00A95EF8" w:rsidRPr="00156E8C">
              <w:rPr>
                <w:rStyle w:val="Hyperlink"/>
                <w:rFonts w:ascii="Arial" w:hAnsi="Arial" w:cs="Arial"/>
                <w:noProof/>
              </w:rPr>
              <w:t>IV.</w:t>
            </w:r>
            <w:r w:rsidR="00A95EF8">
              <w:rPr>
                <w:rFonts w:eastAsiaTheme="minorEastAsia"/>
                <w:noProof/>
                <w:kern w:val="2"/>
                <w:lang w:val="en-VN"/>
                <w14:ligatures w14:val="standardContextual"/>
              </w:rPr>
              <w:tab/>
            </w:r>
            <w:r w:rsidR="00A95EF8" w:rsidRPr="00156E8C">
              <w:rPr>
                <w:rStyle w:val="Hyperlink"/>
                <w:rFonts w:ascii="Arial" w:hAnsi="Arial" w:cs="Arial"/>
                <w:noProof/>
              </w:rPr>
              <w:t>Level 3:</w:t>
            </w:r>
            <w:r w:rsidR="00A95EF8">
              <w:rPr>
                <w:noProof/>
                <w:webHidden/>
              </w:rPr>
              <w:tab/>
            </w:r>
            <w:r w:rsidR="00A95EF8">
              <w:rPr>
                <w:noProof/>
                <w:webHidden/>
              </w:rPr>
              <w:fldChar w:fldCharType="begin"/>
            </w:r>
            <w:r w:rsidR="00A95EF8">
              <w:rPr>
                <w:noProof/>
                <w:webHidden/>
              </w:rPr>
              <w:instrText xml:space="preserve"> PAGEREF _Toc164537990 \h </w:instrText>
            </w:r>
            <w:r w:rsidR="00A95EF8">
              <w:rPr>
                <w:noProof/>
                <w:webHidden/>
              </w:rPr>
            </w:r>
            <w:r w:rsidR="00A95EF8">
              <w:rPr>
                <w:noProof/>
                <w:webHidden/>
              </w:rPr>
              <w:fldChar w:fldCharType="separate"/>
            </w:r>
            <w:r w:rsidR="00A95EF8">
              <w:rPr>
                <w:noProof/>
                <w:webHidden/>
              </w:rPr>
              <w:t>7</w:t>
            </w:r>
            <w:r w:rsidR="00A95EF8">
              <w:rPr>
                <w:noProof/>
                <w:webHidden/>
              </w:rPr>
              <w:fldChar w:fldCharType="end"/>
            </w:r>
          </w:hyperlink>
        </w:p>
        <w:p w14:paraId="7EF3577E" w14:textId="2A3964AF" w:rsidR="00A95EF8" w:rsidRDefault="00000000">
          <w:pPr>
            <w:pStyle w:val="TOC1"/>
            <w:tabs>
              <w:tab w:val="left" w:pos="480"/>
              <w:tab w:val="right" w:leader="dot" w:pos="8827"/>
            </w:tabs>
            <w:rPr>
              <w:rFonts w:eastAsiaTheme="minorEastAsia"/>
              <w:noProof/>
              <w:kern w:val="2"/>
              <w:lang w:val="en-VN"/>
              <w14:ligatures w14:val="standardContextual"/>
            </w:rPr>
          </w:pPr>
          <w:hyperlink w:anchor="_Toc164537991" w:history="1">
            <w:r w:rsidR="00A95EF8" w:rsidRPr="00156E8C">
              <w:rPr>
                <w:rStyle w:val="Hyperlink"/>
                <w:rFonts w:ascii="Arial" w:hAnsi="Arial" w:cs="Arial"/>
                <w:noProof/>
              </w:rPr>
              <w:t>V.</w:t>
            </w:r>
            <w:r w:rsidR="00A95EF8">
              <w:rPr>
                <w:rFonts w:eastAsiaTheme="minorEastAsia"/>
                <w:noProof/>
                <w:kern w:val="2"/>
                <w:lang w:val="en-VN"/>
                <w14:ligatures w14:val="standardContextual"/>
              </w:rPr>
              <w:tab/>
            </w:r>
            <w:r w:rsidR="00A95EF8" w:rsidRPr="00156E8C">
              <w:rPr>
                <w:rStyle w:val="Hyperlink"/>
                <w:rFonts w:ascii="Arial" w:hAnsi="Arial" w:cs="Arial"/>
                <w:noProof/>
              </w:rPr>
              <w:t>Level 4:</w:t>
            </w:r>
            <w:r w:rsidR="00A95EF8">
              <w:rPr>
                <w:noProof/>
                <w:webHidden/>
              </w:rPr>
              <w:tab/>
            </w:r>
            <w:r w:rsidR="00A95EF8">
              <w:rPr>
                <w:noProof/>
                <w:webHidden/>
              </w:rPr>
              <w:fldChar w:fldCharType="begin"/>
            </w:r>
            <w:r w:rsidR="00A95EF8">
              <w:rPr>
                <w:noProof/>
                <w:webHidden/>
              </w:rPr>
              <w:instrText xml:space="preserve"> PAGEREF _Toc164537991 \h </w:instrText>
            </w:r>
            <w:r w:rsidR="00A95EF8">
              <w:rPr>
                <w:noProof/>
                <w:webHidden/>
              </w:rPr>
            </w:r>
            <w:r w:rsidR="00A95EF8">
              <w:rPr>
                <w:noProof/>
                <w:webHidden/>
              </w:rPr>
              <w:fldChar w:fldCharType="separate"/>
            </w:r>
            <w:r w:rsidR="00A95EF8">
              <w:rPr>
                <w:noProof/>
                <w:webHidden/>
              </w:rPr>
              <w:t>7</w:t>
            </w:r>
            <w:r w:rsidR="00A95EF8">
              <w:rPr>
                <w:noProof/>
                <w:webHidden/>
              </w:rPr>
              <w:fldChar w:fldCharType="end"/>
            </w:r>
          </w:hyperlink>
        </w:p>
        <w:p w14:paraId="5870782E" w14:textId="096D6B2E" w:rsidR="00A95EF8" w:rsidRDefault="00000000">
          <w:pPr>
            <w:pStyle w:val="TOC1"/>
            <w:tabs>
              <w:tab w:val="left" w:pos="720"/>
              <w:tab w:val="right" w:leader="dot" w:pos="8827"/>
            </w:tabs>
            <w:rPr>
              <w:rFonts w:eastAsiaTheme="minorEastAsia"/>
              <w:noProof/>
              <w:kern w:val="2"/>
              <w:lang w:val="en-VN"/>
              <w14:ligatures w14:val="standardContextual"/>
            </w:rPr>
          </w:pPr>
          <w:hyperlink w:anchor="_Toc164537992" w:history="1">
            <w:r w:rsidR="00A95EF8" w:rsidRPr="00156E8C">
              <w:rPr>
                <w:rStyle w:val="Hyperlink"/>
                <w:rFonts w:ascii="Arial" w:hAnsi="Arial" w:cs="Arial"/>
                <w:noProof/>
              </w:rPr>
              <w:t>VI.</w:t>
            </w:r>
            <w:r w:rsidR="00A95EF8">
              <w:rPr>
                <w:rFonts w:eastAsiaTheme="minorEastAsia"/>
                <w:noProof/>
                <w:kern w:val="2"/>
                <w:lang w:val="en-VN"/>
                <w14:ligatures w14:val="standardContextual"/>
              </w:rPr>
              <w:tab/>
            </w:r>
            <w:r w:rsidR="00A95EF8" w:rsidRPr="00156E8C">
              <w:rPr>
                <w:rStyle w:val="Hyperlink"/>
                <w:rFonts w:ascii="Arial" w:hAnsi="Arial" w:cs="Arial"/>
                <w:noProof/>
              </w:rPr>
              <w:t>Level 5:</w:t>
            </w:r>
            <w:r w:rsidR="00A95EF8">
              <w:rPr>
                <w:noProof/>
                <w:webHidden/>
              </w:rPr>
              <w:tab/>
            </w:r>
            <w:r w:rsidR="00A95EF8">
              <w:rPr>
                <w:noProof/>
                <w:webHidden/>
              </w:rPr>
              <w:fldChar w:fldCharType="begin"/>
            </w:r>
            <w:r w:rsidR="00A95EF8">
              <w:rPr>
                <w:noProof/>
                <w:webHidden/>
              </w:rPr>
              <w:instrText xml:space="preserve"> PAGEREF _Toc164537992 \h </w:instrText>
            </w:r>
            <w:r w:rsidR="00A95EF8">
              <w:rPr>
                <w:noProof/>
                <w:webHidden/>
              </w:rPr>
            </w:r>
            <w:r w:rsidR="00A95EF8">
              <w:rPr>
                <w:noProof/>
                <w:webHidden/>
              </w:rPr>
              <w:fldChar w:fldCharType="separate"/>
            </w:r>
            <w:r w:rsidR="00A95EF8">
              <w:rPr>
                <w:noProof/>
                <w:webHidden/>
              </w:rPr>
              <w:t>8</w:t>
            </w:r>
            <w:r w:rsidR="00A95EF8">
              <w:rPr>
                <w:noProof/>
                <w:webHidden/>
              </w:rPr>
              <w:fldChar w:fldCharType="end"/>
            </w:r>
          </w:hyperlink>
        </w:p>
        <w:p w14:paraId="6DBF5CD7" w14:textId="5FA11E69" w:rsidR="00A95EF8" w:rsidRDefault="00000000">
          <w:pPr>
            <w:pStyle w:val="TOC1"/>
            <w:tabs>
              <w:tab w:val="left" w:pos="720"/>
              <w:tab w:val="right" w:leader="dot" w:pos="8827"/>
            </w:tabs>
            <w:rPr>
              <w:rFonts w:eastAsiaTheme="minorEastAsia"/>
              <w:noProof/>
              <w:kern w:val="2"/>
              <w:lang w:val="en-VN"/>
              <w14:ligatures w14:val="standardContextual"/>
            </w:rPr>
          </w:pPr>
          <w:hyperlink w:anchor="_Toc164537993" w:history="1">
            <w:r w:rsidR="00A95EF8" w:rsidRPr="00156E8C">
              <w:rPr>
                <w:rStyle w:val="Hyperlink"/>
                <w:rFonts w:ascii="Arial" w:hAnsi="Arial" w:cs="Arial"/>
                <w:noProof/>
              </w:rPr>
              <w:t>VII.</w:t>
            </w:r>
            <w:r w:rsidR="00A95EF8">
              <w:rPr>
                <w:rFonts w:eastAsiaTheme="minorEastAsia"/>
                <w:noProof/>
                <w:kern w:val="2"/>
                <w:lang w:val="en-VN"/>
                <w14:ligatures w14:val="standardContextual"/>
              </w:rPr>
              <w:tab/>
            </w:r>
            <w:r w:rsidR="00A95EF8" w:rsidRPr="00156E8C">
              <w:rPr>
                <w:rStyle w:val="Hyperlink"/>
                <w:rFonts w:ascii="Arial" w:hAnsi="Arial" w:cs="Arial"/>
                <w:noProof/>
              </w:rPr>
              <w:t>Level 6:</w:t>
            </w:r>
            <w:r w:rsidR="00A95EF8">
              <w:rPr>
                <w:noProof/>
                <w:webHidden/>
              </w:rPr>
              <w:tab/>
            </w:r>
            <w:r w:rsidR="00A95EF8">
              <w:rPr>
                <w:noProof/>
                <w:webHidden/>
              </w:rPr>
              <w:fldChar w:fldCharType="begin"/>
            </w:r>
            <w:r w:rsidR="00A95EF8">
              <w:rPr>
                <w:noProof/>
                <w:webHidden/>
              </w:rPr>
              <w:instrText xml:space="preserve"> PAGEREF _Toc164537993 \h </w:instrText>
            </w:r>
            <w:r w:rsidR="00A95EF8">
              <w:rPr>
                <w:noProof/>
                <w:webHidden/>
              </w:rPr>
            </w:r>
            <w:r w:rsidR="00A95EF8">
              <w:rPr>
                <w:noProof/>
                <w:webHidden/>
              </w:rPr>
              <w:fldChar w:fldCharType="separate"/>
            </w:r>
            <w:r w:rsidR="00A95EF8">
              <w:rPr>
                <w:noProof/>
                <w:webHidden/>
              </w:rPr>
              <w:t>8</w:t>
            </w:r>
            <w:r w:rsidR="00A95EF8">
              <w:rPr>
                <w:noProof/>
                <w:webHidden/>
              </w:rPr>
              <w:fldChar w:fldCharType="end"/>
            </w:r>
          </w:hyperlink>
        </w:p>
        <w:p w14:paraId="6159A608" w14:textId="4105ECFF" w:rsidR="00A95EF8" w:rsidRDefault="00000000">
          <w:pPr>
            <w:pStyle w:val="TOC1"/>
            <w:tabs>
              <w:tab w:val="left" w:pos="720"/>
              <w:tab w:val="right" w:leader="dot" w:pos="8827"/>
            </w:tabs>
            <w:rPr>
              <w:rFonts w:eastAsiaTheme="minorEastAsia"/>
              <w:noProof/>
              <w:kern w:val="2"/>
              <w:lang w:val="en-VN"/>
              <w14:ligatures w14:val="standardContextual"/>
            </w:rPr>
          </w:pPr>
          <w:hyperlink w:anchor="_Toc164537994" w:history="1">
            <w:r w:rsidR="00A95EF8" w:rsidRPr="00156E8C">
              <w:rPr>
                <w:rStyle w:val="Hyperlink"/>
                <w:rFonts w:ascii="Arial" w:hAnsi="Arial" w:cs="Arial"/>
                <w:noProof/>
              </w:rPr>
              <w:t>VIII.</w:t>
            </w:r>
            <w:r w:rsidR="00A95EF8">
              <w:rPr>
                <w:rFonts w:eastAsiaTheme="minorEastAsia"/>
                <w:noProof/>
                <w:kern w:val="2"/>
                <w:lang w:val="en-VN"/>
                <w14:ligatures w14:val="standardContextual"/>
              </w:rPr>
              <w:tab/>
            </w:r>
            <w:r w:rsidR="00A95EF8" w:rsidRPr="00156E8C">
              <w:rPr>
                <w:rStyle w:val="Hyperlink"/>
                <w:rFonts w:ascii="Arial" w:hAnsi="Arial" w:cs="Arial"/>
                <w:noProof/>
              </w:rPr>
              <w:t>Video Demo:</w:t>
            </w:r>
            <w:r w:rsidR="00A95EF8">
              <w:rPr>
                <w:noProof/>
                <w:webHidden/>
              </w:rPr>
              <w:tab/>
            </w:r>
            <w:r w:rsidR="00A95EF8">
              <w:rPr>
                <w:noProof/>
                <w:webHidden/>
              </w:rPr>
              <w:fldChar w:fldCharType="begin"/>
            </w:r>
            <w:r w:rsidR="00A95EF8">
              <w:rPr>
                <w:noProof/>
                <w:webHidden/>
              </w:rPr>
              <w:instrText xml:space="preserve"> PAGEREF _Toc164537994 \h </w:instrText>
            </w:r>
            <w:r w:rsidR="00A95EF8">
              <w:rPr>
                <w:noProof/>
                <w:webHidden/>
              </w:rPr>
            </w:r>
            <w:r w:rsidR="00A95EF8">
              <w:rPr>
                <w:noProof/>
                <w:webHidden/>
              </w:rPr>
              <w:fldChar w:fldCharType="separate"/>
            </w:r>
            <w:r w:rsidR="00A95EF8">
              <w:rPr>
                <w:noProof/>
                <w:webHidden/>
              </w:rPr>
              <w:t>9</w:t>
            </w:r>
            <w:r w:rsidR="00A95EF8">
              <w:rPr>
                <w:noProof/>
                <w:webHidden/>
              </w:rPr>
              <w:fldChar w:fldCharType="end"/>
            </w:r>
          </w:hyperlink>
        </w:p>
        <w:p w14:paraId="414E77F3" w14:textId="1B61CBA7" w:rsidR="00A95EF8" w:rsidRDefault="00A95EF8">
          <w:r>
            <w:rPr>
              <w:b/>
              <w:bCs/>
              <w:noProof/>
            </w:rPr>
            <w:fldChar w:fldCharType="end"/>
          </w:r>
        </w:p>
      </w:sdtContent>
    </w:sdt>
    <w:p w14:paraId="4CCE3640" w14:textId="64B989E7" w:rsidR="005335D1" w:rsidRPr="003A6296" w:rsidRDefault="005335D1">
      <w:pPr>
        <w:rPr>
          <w:rFonts w:ascii="Arial" w:hAnsi="Arial" w:cs="Arial"/>
        </w:rPr>
      </w:pPr>
      <w:r w:rsidRPr="003A6296">
        <w:rPr>
          <w:rFonts w:ascii="Arial" w:hAnsi="Arial" w:cs="Arial"/>
        </w:rPr>
        <w:br w:type="page"/>
      </w:r>
    </w:p>
    <w:p w14:paraId="3CEC521D" w14:textId="77777777" w:rsidR="005335D1" w:rsidRPr="003A6296" w:rsidRDefault="005335D1" w:rsidP="005335D1">
      <w:pPr>
        <w:rPr>
          <w:rFonts w:ascii="Arial" w:hAnsi="Arial" w:cs="Arial"/>
        </w:rPr>
      </w:pPr>
    </w:p>
    <w:p w14:paraId="76313A6B" w14:textId="3C0281F2" w:rsidR="005335D1" w:rsidRPr="00A95EF8" w:rsidRDefault="00A95EF8" w:rsidP="00A95EF8">
      <w:pPr>
        <w:pStyle w:val="Heading1"/>
      </w:pPr>
      <w:bookmarkStart w:id="0" w:name="_Toc164537987"/>
      <w:r w:rsidRPr="00A95EF8">
        <w:t>Hướng dẫn sử dụng các nút</w:t>
      </w:r>
      <w:r w:rsidR="005335D1" w:rsidRPr="00A95EF8">
        <w:t>:</w:t>
      </w:r>
      <w:bookmarkEnd w:id="0"/>
    </w:p>
    <w:p w14:paraId="662896E3" w14:textId="3E316811" w:rsidR="00E4069A" w:rsidRPr="003A6296" w:rsidRDefault="00E4069A" w:rsidP="00E4069A">
      <w:pPr>
        <w:rPr>
          <w:rFonts w:ascii="Arial" w:hAnsi="Arial" w:cs="Arial"/>
        </w:rPr>
      </w:pPr>
      <w:r w:rsidRPr="003A6296">
        <w:rPr>
          <w:rFonts w:ascii="Arial" w:hAnsi="Arial" w:cs="Arial"/>
          <w:noProof/>
          <w:sz w:val="26"/>
          <w:szCs w:val="26"/>
        </w:rPr>
        <w:drawing>
          <wp:inline distT="0" distB="0" distL="0" distR="0" wp14:anchorId="087239B5" wp14:editId="082A7D4C">
            <wp:extent cx="5611495" cy="2880995"/>
            <wp:effectExtent l="0" t="0" r="1905" b="1905"/>
            <wp:docPr id="53761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12987" name=""/>
                    <pic:cNvPicPr/>
                  </pic:nvPicPr>
                  <pic:blipFill>
                    <a:blip r:embed="rId10"/>
                    <a:stretch>
                      <a:fillRect/>
                    </a:stretch>
                  </pic:blipFill>
                  <pic:spPr>
                    <a:xfrm>
                      <a:off x="0" y="0"/>
                      <a:ext cx="5611495" cy="2880995"/>
                    </a:xfrm>
                    <a:prstGeom prst="rect">
                      <a:avLst/>
                    </a:prstGeom>
                  </pic:spPr>
                </pic:pic>
              </a:graphicData>
            </a:graphic>
          </wp:inline>
        </w:drawing>
      </w:r>
    </w:p>
    <w:p w14:paraId="56B224F7" w14:textId="41F0B2E2" w:rsidR="007F5917" w:rsidRPr="003A6296" w:rsidRDefault="003740A5" w:rsidP="007F5917">
      <w:pPr>
        <w:pStyle w:val="ListParagraph"/>
        <w:numPr>
          <w:ilvl w:val="0"/>
          <w:numId w:val="15"/>
        </w:numPr>
        <w:rPr>
          <w:rFonts w:ascii="Arial" w:hAnsi="Arial" w:cs="Arial"/>
          <w:sz w:val="26"/>
          <w:szCs w:val="26"/>
        </w:rPr>
      </w:pPr>
      <w:r w:rsidRPr="003A6296">
        <w:rPr>
          <w:rFonts w:ascii="Arial" w:hAnsi="Arial" w:cs="Arial"/>
          <w:sz w:val="26"/>
          <w:szCs w:val="26"/>
        </w:rPr>
        <w:t xml:space="preserve">Người </w:t>
      </w:r>
      <w:r w:rsidR="00030703" w:rsidRPr="003A6296">
        <w:rPr>
          <w:rFonts w:ascii="Arial" w:hAnsi="Arial" w:cs="Arial"/>
          <w:sz w:val="26"/>
          <w:szCs w:val="26"/>
        </w:rPr>
        <w:t>chơi</w:t>
      </w:r>
      <w:r w:rsidR="009D4DAA" w:rsidRPr="003A6296">
        <w:rPr>
          <w:rFonts w:ascii="Arial" w:hAnsi="Arial" w:cs="Arial"/>
          <w:sz w:val="26"/>
          <w:szCs w:val="26"/>
        </w:rPr>
        <w:t xml:space="preserve"> bấm nút chọn level </w:t>
      </w:r>
      <w:r w:rsidRPr="003A6296">
        <w:rPr>
          <w:rFonts w:ascii="Arial" w:hAnsi="Arial" w:cs="Arial"/>
          <w:sz w:val="26"/>
          <w:szCs w:val="26"/>
        </w:rPr>
        <w:t xml:space="preserve">để </w:t>
      </w:r>
      <w:r w:rsidR="009D4DAA" w:rsidRPr="003A6296">
        <w:rPr>
          <w:rFonts w:ascii="Arial" w:hAnsi="Arial" w:cs="Arial"/>
          <w:sz w:val="26"/>
          <w:szCs w:val="26"/>
        </w:rPr>
        <w:t>chọn level người chơi muốn chơi.</w:t>
      </w:r>
      <w:r w:rsidR="00E4069A" w:rsidRPr="003A6296">
        <w:rPr>
          <w:rFonts w:ascii="Arial" w:hAnsi="Arial" w:cs="Arial"/>
          <w:sz w:val="26"/>
          <w:szCs w:val="26"/>
        </w:rPr>
        <w:t xml:space="preserve"> Người chơi có thể qua màn chơi khác bằng cách chọn nút next level</w:t>
      </w:r>
    </w:p>
    <w:p w14:paraId="0CBA29E8" w14:textId="19C0BD3A" w:rsidR="00594DD3" w:rsidRPr="003A6296" w:rsidRDefault="00E4069A" w:rsidP="00FE36C5">
      <w:pPr>
        <w:rPr>
          <w:rFonts w:ascii="Arial" w:hAnsi="Arial" w:cs="Arial"/>
          <w:sz w:val="26"/>
          <w:szCs w:val="26"/>
        </w:rPr>
      </w:pPr>
      <w:r w:rsidRPr="003A6296">
        <w:rPr>
          <w:rFonts w:ascii="Arial" w:hAnsi="Arial" w:cs="Arial"/>
          <w:noProof/>
          <w:sz w:val="26"/>
          <w:szCs w:val="26"/>
        </w:rPr>
        <w:drawing>
          <wp:inline distT="0" distB="0" distL="0" distR="0" wp14:anchorId="1228212E" wp14:editId="71D14511">
            <wp:extent cx="5611495" cy="2884805"/>
            <wp:effectExtent l="0" t="0" r="1905" b="0"/>
            <wp:docPr id="79225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52382" name="Picture 7922523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1495" cy="2884805"/>
                    </a:xfrm>
                    <a:prstGeom prst="rect">
                      <a:avLst/>
                    </a:prstGeom>
                  </pic:spPr>
                </pic:pic>
              </a:graphicData>
            </a:graphic>
          </wp:inline>
        </w:drawing>
      </w:r>
    </w:p>
    <w:p w14:paraId="1E6A9E40" w14:textId="36AD5DBC" w:rsidR="003740A5" w:rsidRPr="003A6296" w:rsidRDefault="003740A5" w:rsidP="003740A5">
      <w:pPr>
        <w:pStyle w:val="ListParagraph"/>
        <w:numPr>
          <w:ilvl w:val="0"/>
          <w:numId w:val="15"/>
        </w:numPr>
        <w:rPr>
          <w:rFonts w:ascii="Arial" w:hAnsi="Arial" w:cs="Arial"/>
          <w:sz w:val="26"/>
          <w:szCs w:val="26"/>
        </w:rPr>
      </w:pPr>
      <w:r w:rsidRPr="003A6296">
        <w:rPr>
          <w:rFonts w:ascii="Arial" w:hAnsi="Arial" w:cs="Arial"/>
          <w:sz w:val="26"/>
          <w:szCs w:val="26"/>
        </w:rPr>
        <w:t xml:space="preserve">Người </w:t>
      </w:r>
      <w:r w:rsidR="00030703" w:rsidRPr="003A6296">
        <w:rPr>
          <w:rFonts w:ascii="Arial" w:hAnsi="Arial" w:cs="Arial"/>
          <w:sz w:val="26"/>
          <w:szCs w:val="26"/>
        </w:rPr>
        <w:t>chơi</w:t>
      </w:r>
      <w:r w:rsidRPr="003A6296">
        <w:rPr>
          <w:rFonts w:ascii="Arial" w:hAnsi="Arial" w:cs="Arial"/>
          <w:sz w:val="26"/>
          <w:szCs w:val="26"/>
        </w:rPr>
        <w:t xml:space="preserve"> nhấn </w:t>
      </w:r>
      <w:proofErr w:type="gramStart"/>
      <w:r w:rsidRPr="003A6296">
        <w:rPr>
          <w:rFonts w:ascii="Arial" w:hAnsi="Arial" w:cs="Arial"/>
          <w:sz w:val="26"/>
          <w:szCs w:val="26"/>
        </w:rPr>
        <w:t xml:space="preserve">nút </w:t>
      </w:r>
      <w:r w:rsidR="00E4069A" w:rsidRPr="003A6296">
        <w:rPr>
          <w:rFonts w:ascii="Arial" w:hAnsi="Arial" w:cs="Arial"/>
          <w:sz w:val="26"/>
          <w:szCs w:val="26"/>
        </w:rPr>
        <w:t xml:space="preserve"> reset</w:t>
      </w:r>
      <w:proofErr w:type="gramEnd"/>
      <w:r w:rsidR="00E4069A" w:rsidRPr="003A6296">
        <w:rPr>
          <w:rFonts w:ascii="Arial" w:hAnsi="Arial" w:cs="Arial"/>
          <w:sz w:val="26"/>
          <w:szCs w:val="26"/>
        </w:rPr>
        <w:t xml:space="preserve"> </w:t>
      </w:r>
      <w:r w:rsidRPr="003A6296">
        <w:rPr>
          <w:rFonts w:ascii="Arial" w:hAnsi="Arial" w:cs="Arial"/>
          <w:sz w:val="26"/>
          <w:szCs w:val="26"/>
        </w:rPr>
        <w:t>để có thể làm mới</w:t>
      </w:r>
      <w:r w:rsidR="00E4069A" w:rsidRPr="003A6296">
        <w:rPr>
          <w:rFonts w:ascii="Arial" w:hAnsi="Arial" w:cs="Arial"/>
          <w:sz w:val="26"/>
          <w:szCs w:val="26"/>
        </w:rPr>
        <w:t xml:space="preserve"> lại level đang chơi</w:t>
      </w:r>
      <w:r w:rsidR="00030703" w:rsidRPr="003A6296">
        <w:rPr>
          <w:rFonts w:ascii="Arial" w:hAnsi="Arial" w:cs="Arial"/>
          <w:sz w:val="26"/>
          <w:szCs w:val="26"/>
        </w:rPr>
        <w:t>.</w:t>
      </w:r>
    </w:p>
    <w:p w14:paraId="453D43E6" w14:textId="77777777" w:rsidR="007F5917" w:rsidRPr="003A6296" w:rsidRDefault="007F5917" w:rsidP="007F5917">
      <w:pPr>
        <w:pStyle w:val="ListParagraph"/>
        <w:rPr>
          <w:rFonts w:ascii="Arial" w:hAnsi="Arial" w:cs="Arial"/>
          <w:sz w:val="26"/>
          <w:szCs w:val="26"/>
        </w:rPr>
      </w:pPr>
    </w:p>
    <w:p w14:paraId="4BBB99E7" w14:textId="77777777" w:rsidR="007F5917" w:rsidRPr="003A6296" w:rsidRDefault="007F5917" w:rsidP="00FE36C5">
      <w:pPr>
        <w:rPr>
          <w:rFonts w:ascii="Arial" w:hAnsi="Arial" w:cs="Arial"/>
          <w:sz w:val="26"/>
          <w:szCs w:val="26"/>
        </w:rPr>
      </w:pPr>
    </w:p>
    <w:p w14:paraId="221ED980" w14:textId="77777777" w:rsidR="007F5917" w:rsidRPr="003A6296" w:rsidRDefault="007F5917" w:rsidP="00FE36C5">
      <w:pPr>
        <w:rPr>
          <w:rFonts w:ascii="Arial" w:hAnsi="Arial" w:cs="Arial"/>
          <w:sz w:val="26"/>
          <w:szCs w:val="26"/>
        </w:rPr>
      </w:pPr>
    </w:p>
    <w:p w14:paraId="28D9A3A6" w14:textId="78E2CF4B" w:rsidR="007F5917" w:rsidRPr="003A6296" w:rsidRDefault="007F5917" w:rsidP="00FE36C5">
      <w:pPr>
        <w:rPr>
          <w:rFonts w:ascii="Arial" w:hAnsi="Arial" w:cs="Arial"/>
          <w:sz w:val="26"/>
          <w:szCs w:val="26"/>
        </w:rPr>
      </w:pPr>
      <w:r w:rsidRPr="003A6296">
        <w:rPr>
          <w:rFonts w:ascii="Arial" w:hAnsi="Arial" w:cs="Arial"/>
          <w:noProof/>
          <w:sz w:val="26"/>
          <w:szCs w:val="26"/>
        </w:rPr>
        <w:lastRenderedPageBreak/>
        <w:drawing>
          <wp:inline distT="0" distB="0" distL="0" distR="0" wp14:anchorId="30377266" wp14:editId="40D2CB62">
            <wp:extent cx="5611495" cy="2876550"/>
            <wp:effectExtent l="0" t="0" r="1905" b="6350"/>
            <wp:docPr id="1387795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95665" name="Picture 13877956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1495" cy="2876550"/>
                    </a:xfrm>
                    <a:prstGeom prst="rect">
                      <a:avLst/>
                    </a:prstGeom>
                  </pic:spPr>
                </pic:pic>
              </a:graphicData>
            </a:graphic>
          </wp:inline>
        </w:drawing>
      </w:r>
    </w:p>
    <w:p w14:paraId="2853F9A5" w14:textId="66EB1648" w:rsidR="007F5917" w:rsidRPr="003A6296" w:rsidRDefault="007F5917" w:rsidP="00FE36C5">
      <w:pPr>
        <w:pStyle w:val="ListParagraph"/>
        <w:numPr>
          <w:ilvl w:val="0"/>
          <w:numId w:val="15"/>
        </w:numPr>
        <w:rPr>
          <w:rFonts w:ascii="Arial" w:hAnsi="Arial" w:cs="Arial"/>
          <w:sz w:val="26"/>
          <w:szCs w:val="26"/>
        </w:rPr>
      </w:pPr>
      <w:r w:rsidRPr="003A6296">
        <w:rPr>
          <w:rFonts w:ascii="Arial" w:hAnsi="Arial" w:cs="Arial"/>
          <w:sz w:val="26"/>
          <w:szCs w:val="26"/>
        </w:rPr>
        <w:t>Khi người chơi đã thua</w:t>
      </w:r>
      <w:r w:rsidR="00942ADA" w:rsidRPr="003A6296">
        <w:rPr>
          <w:rFonts w:ascii="Arial" w:hAnsi="Arial" w:cs="Arial"/>
          <w:sz w:val="26"/>
          <w:szCs w:val="26"/>
        </w:rPr>
        <w:t xml:space="preserve"> người chơi có thể bấm Play Again để chơi lại level đó.</w:t>
      </w:r>
    </w:p>
    <w:p w14:paraId="57F68006" w14:textId="0DBD0ACC" w:rsidR="0078072A" w:rsidRPr="003A6296" w:rsidRDefault="00E4069A" w:rsidP="00FE36C5">
      <w:pPr>
        <w:rPr>
          <w:rFonts w:ascii="Arial" w:hAnsi="Arial" w:cs="Arial"/>
          <w:sz w:val="26"/>
          <w:szCs w:val="26"/>
        </w:rPr>
      </w:pPr>
      <w:r w:rsidRPr="003A6296">
        <w:rPr>
          <w:rFonts w:ascii="Arial" w:hAnsi="Arial" w:cs="Arial"/>
          <w:noProof/>
          <w:sz w:val="26"/>
          <w:szCs w:val="26"/>
        </w:rPr>
        <w:drawing>
          <wp:inline distT="0" distB="0" distL="0" distR="0" wp14:anchorId="3D6B7860" wp14:editId="2E9C64C6">
            <wp:extent cx="5611495" cy="2884805"/>
            <wp:effectExtent l="0" t="0" r="1905" b="0"/>
            <wp:docPr id="2018651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51399" name="Picture 20186513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1495" cy="2884805"/>
                    </a:xfrm>
                    <a:prstGeom prst="rect">
                      <a:avLst/>
                    </a:prstGeom>
                  </pic:spPr>
                </pic:pic>
              </a:graphicData>
            </a:graphic>
          </wp:inline>
        </w:drawing>
      </w:r>
    </w:p>
    <w:p w14:paraId="3FA9DAB3" w14:textId="7CC16229" w:rsidR="005F75FE" w:rsidRPr="003A6296" w:rsidRDefault="00030703" w:rsidP="00FE36C5">
      <w:pPr>
        <w:pStyle w:val="ListParagraph"/>
        <w:numPr>
          <w:ilvl w:val="0"/>
          <w:numId w:val="15"/>
        </w:numPr>
        <w:rPr>
          <w:rFonts w:ascii="Arial" w:hAnsi="Arial" w:cs="Arial"/>
          <w:sz w:val="26"/>
          <w:szCs w:val="26"/>
        </w:rPr>
      </w:pPr>
      <w:r w:rsidRPr="003A6296">
        <w:rPr>
          <w:rFonts w:ascii="Arial" w:hAnsi="Arial" w:cs="Arial"/>
          <w:sz w:val="26"/>
          <w:szCs w:val="26"/>
        </w:rPr>
        <w:t xml:space="preserve">Người chơi có thể tắt âm thanh bằng cách nhấn nút </w:t>
      </w:r>
      <w:r w:rsidR="00E4069A" w:rsidRPr="003A6296">
        <w:rPr>
          <w:rFonts w:ascii="Arial" w:hAnsi="Arial" w:cs="Arial"/>
          <w:sz w:val="26"/>
          <w:szCs w:val="26"/>
        </w:rPr>
        <w:t xml:space="preserve">Mute </w:t>
      </w:r>
      <w:r w:rsidRPr="003A6296">
        <w:rPr>
          <w:rFonts w:ascii="Arial" w:hAnsi="Arial" w:cs="Arial"/>
          <w:sz w:val="26"/>
          <w:szCs w:val="26"/>
        </w:rPr>
        <w:t xml:space="preserve">và </w:t>
      </w:r>
      <w:r w:rsidR="00E4069A" w:rsidRPr="003A6296">
        <w:rPr>
          <w:rFonts w:ascii="Arial" w:hAnsi="Arial" w:cs="Arial"/>
          <w:sz w:val="26"/>
          <w:szCs w:val="26"/>
        </w:rPr>
        <w:t>bật lại âm thanh bằng nút UnMute</w:t>
      </w:r>
    </w:p>
    <w:p w14:paraId="5F461D6A" w14:textId="4C0BA435" w:rsidR="00501338" w:rsidRPr="003A6296" w:rsidRDefault="00501338" w:rsidP="00501338">
      <w:pPr>
        <w:rPr>
          <w:rFonts w:ascii="Arial" w:hAnsi="Arial" w:cs="Arial"/>
          <w:sz w:val="26"/>
          <w:szCs w:val="26"/>
        </w:rPr>
      </w:pPr>
      <w:r w:rsidRPr="003A6296">
        <w:rPr>
          <w:rFonts w:ascii="Arial" w:hAnsi="Arial" w:cs="Arial"/>
          <w:noProof/>
          <w:sz w:val="26"/>
          <w:szCs w:val="26"/>
        </w:rPr>
        <w:lastRenderedPageBreak/>
        <w:drawing>
          <wp:inline distT="0" distB="0" distL="0" distR="0" wp14:anchorId="75A76B87" wp14:editId="56CE56C6">
            <wp:extent cx="5611495" cy="2872740"/>
            <wp:effectExtent l="0" t="0" r="1905" b="0"/>
            <wp:docPr id="2666314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31462" name="Picture 2666314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1495" cy="2872740"/>
                    </a:xfrm>
                    <a:prstGeom prst="rect">
                      <a:avLst/>
                    </a:prstGeom>
                  </pic:spPr>
                </pic:pic>
              </a:graphicData>
            </a:graphic>
          </wp:inline>
        </w:drawing>
      </w:r>
    </w:p>
    <w:p w14:paraId="7D5B6B3A" w14:textId="023DDF40" w:rsidR="00501338" w:rsidRPr="003A6296" w:rsidRDefault="00501338" w:rsidP="0029227B">
      <w:pPr>
        <w:pStyle w:val="ListParagraph"/>
        <w:numPr>
          <w:ilvl w:val="0"/>
          <w:numId w:val="15"/>
        </w:numPr>
        <w:rPr>
          <w:rFonts w:ascii="Arial" w:hAnsi="Arial" w:cs="Arial"/>
          <w:sz w:val="26"/>
          <w:szCs w:val="26"/>
        </w:rPr>
      </w:pPr>
      <w:r w:rsidRPr="003A6296">
        <w:rPr>
          <w:rFonts w:ascii="Arial" w:hAnsi="Arial" w:cs="Arial"/>
          <w:sz w:val="26"/>
          <w:szCs w:val="26"/>
        </w:rPr>
        <w:t>Người chơi có thể xem thông tin cá nhân của nhà phát triển qua nút Information</w:t>
      </w:r>
    </w:p>
    <w:p w14:paraId="120D2EE7" w14:textId="6775D233" w:rsidR="00501338" w:rsidRPr="003A6296" w:rsidRDefault="003A6296" w:rsidP="00501338">
      <w:pPr>
        <w:rPr>
          <w:rFonts w:ascii="Arial" w:hAnsi="Arial" w:cs="Arial"/>
          <w:sz w:val="26"/>
          <w:szCs w:val="26"/>
        </w:rPr>
      </w:pPr>
      <w:r w:rsidRPr="003A6296">
        <w:rPr>
          <w:rFonts w:ascii="Arial" w:hAnsi="Arial" w:cs="Arial"/>
          <w:noProof/>
          <w:sz w:val="26"/>
          <w:szCs w:val="26"/>
        </w:rPr>
        <w:drawing>
          <wp:inline distT="0" distB="0" distL="0" distR="0" wp14:anchorId="2E0DCC7D" wp14:editId="7FD1F32E">
            <wp:extent cx="5611495" cy="2868930"/>
            <wp:effectExtent l="0" t="0" r="1905" b="1270"/>
            <wp:docPr id="650630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30201" name="Picture 6506302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1495" cy="2868930"/>
                    </a:xfrm>
                    <a:prstGeom prst="rect">
                      <a:avLst/>
                    </a:prstGeom>
                  </pic:spPr>
                </pic:pic>
              </a:graphicData>
            </a:graphic>
          </wp:inline>
        </w:drawing>
      </w:r>
    </w:p>
    <w:p w14:paraId="4C68766C" w14:textId="1E55A7B5" w:rsidR="003A6296" w:rsidRPr="003A6296" w:rsidRDefault="003A6296" w:rsidP="003A6296">
      <w:pPr>
        <w:pStyle w:val="ListParagraph"/>
        <w:numPr>
          <w:ilvl w:val="0"/>
          <w:numId w:val="15"/>
        </w:numPr>
        <w:rPr>
          <w:rFonts w:ascii="Arial" w:hAnsi="Arial" w:cs="Arial"/>
          <w:sz w:val="26"/>
          <w:szCs w:val="26"/>
        </w:rPr>
      </w:pPr>
      <w:r w:rsidRPr="003A6296">
        <w:rPr>
          <w:rFonts w:ascii="Arial" w:hAnsi="Arial" w:cs="Arial"/>
          <w:sz w:val="26"/>
          <w:szCs w:val="26"/>
        </w:rPr>
        <w:t>Người chơi có thể xem thông tin hướng dẫn của từng level trò chơi qua nút Guid</w:t>
      </w:r>
    </w:p>
    <w:p w14:paraId="3F44C5E3" w14:textId="77777777" w:rsidR="003A6296" w:rsidRPr="003A6296" w:rsidRDefault="003A6296" w:rsidP="00501338">
      <w:pPr>
        <w:rPr>
          <w:rFonts w:ascii="Arial" w:hAnsi="Arial" w:cs="Arial"/>
          <w:sz w:val="26"/>
          <w:szCs w:val="26"/>
        </w:rPr>
      </w:pPr>
    </w:p>
    <w:p w14:paraId="07E428C6" w14:textId="18A8C072" w:rsidR="00E4069A" w:rsidRPr="003A6296" w:rsidRDefault="007F5917" w:rsidP="00E4069A">
      <w:pPr>
        <w:rPr>
          <w:rFonts w:ascii="Arial" w:hAnsi="Arial" w:cs="Arial"/>
          <w:sz w:val="26"/>
          <w:szCs w:val="26"/>
        </w:rPr>
      </w:pPr>
      <w:r w:rsidRPr="003A6296">
        <w:rPr>
          <w:rFonts w:ascii="Arial" w:hAnsi="Arial" w:cs="Arial"/>
          <w:noProof/>
          <w:sz w:val="26"/>
          <w:szCs w:val="26"/>
        </w:rPr>
        <w:lastRenderedPageBreak/>
        <w:drawing>
          <wp:inline distT="0" distB="0" distL="0" distR="0" wp14:anchorId="42AD4D39" wp14:editId="55C62C40">
            <wp:extent cx="5611495" cy="2876550"/>
            <wp:effectExtent l="0" t="0" r="1905" b="6350"/>
            <wp:docPr id="1437886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6225" name="Picture 14378862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1495" cy="2876550"/>
                    </a:xfrm>
                    <a:prstGeom prst="rect">
                      <a:avLst/>
                    </a:prstGeom>
                  </pic:spPr>
                </pic:pic>
              </a:graphicData>
            </a:graphic>
          </wp:inline>
        </w:drawing>
      </w:r>
    </w:p>
    <w:p w14:paraId="450FB205" w14:textId="32042DBD" w:rsidR="00501338" w:rsidRPr="003A6296" w:rsidRDefault="007F5917" w:rsidP="00501338">
      <w:pPr>
        <w:pStyle w:val="ListParagraph"/>
        <w:numPr>
          <w:ilvl w:val="0"/>
          <w:numId w:val="15"/>
        </w:numPr>
        <w:spacing w:line="300" w:lineRule="auto"/>
        <w:jc w:val="both"/>
        <w:rPr>
          <w:rFonts w:ascii="Arial" w:hAnsi="Arial" w:cs="Arial"/>
          <w:sz w:val="26"/>
          <w:szCs w:val="26"/>
        </w:rPr>
      </w:pPr>
      <w:r w:rsidRPr="003A6296">
        <w:rPr>
          <w:rFonts w:ascii="Arial" w:hAnsi="Arial" w:cs="Arial"/>
          <w:sz w:val="26"/>
          <w:szCs w:val="26"/>
        </w:rPr>
        <w:t>Cách</w:t>
      </w:r>
      <w:r w:rsidR="005335D1" w:rsidRPr="003A6296">
        <w:rPr>
          <w:rFonts w:ascii="Arial" w:hAnsi="Arial" w:cs="Arial"/>
          <w:sz w:val="26"/>
          <w:szCs w:val="26"/>
        </w:rPr>
        <w:t xml:space="preserve"> di chuyển:</w:t>
      </w:r>
      <w:r w:rsidRPr="003A6296">
        <w:rPr>
          <w:rFonts w:ascii="Arial" w:hAnsi="Arial" w:cs="Arial"/>
          <w:sz w:val="26"/>
          <w:szCs w:val="26"/>
        </w:rPr>
        <w:t xml:space="preserve"> Người chơi di chuyển</w:t>
      </w:r>
      <w:r w:rsidR="003A6296" w:rsidRPr="003A6296">
        <w:rPr>
          <w:rFonts w:ascii="Arial" w:hAnsi="Arial" w:cs="Arial"/>
          <w:sz w:val="26"/>
          <w:szCs w:val="26"/>
        </w:rPr>
        <w:t xml:space="preserve"> </w:t>
      </w:r>
      <w:r w:rsidRPr="003A6296">
        <w:rPr>
          <w:rFonts w:ascii="Arial" w:hAnsi="Arial" w:cs="Arial"/>
          <w:sz w:val="26"/>
          <w:szCs w:val="26"/>
        </w:rPr>
        <w:t>chuột sang phải hoặc sang trái để di chuyển thanh chắn theo cùng hướng.</w:t>
      </w:r>
    </w:p>
    <w:p w14:paraId="78B01601" w14:textId="77777777" w:rsidR="00501338" w:rsidRPr="003A6296" w:rsidRDefault="00501338" w:rsidP="00501338">
      <w:pPr>
        <w:spacing w:line="300" w:lineRule="auto"/>
        <w:jc w:val="both"/>
        <w:rPr>
          <w:rFonts w:ascii="Arial" w:hAnsi="Arial" w:cs="Arial"/>
          <w:sz w:val="26"/>
          <w:szCs w:val="26"/>
        </w:rPr>
      </w:pPr>
    </w:p>
    <w:p w14:paraId="75CAA293" w14:textId="5A62A253" w:rsidR="005335D1" w:rsidRPr="00A95EF8" w:rsidRDefault="005335D1" w:rsidP="005335D1">
      <w:pPr>
        <w:pStyle w:val="Heading1"/>
        <w:spacing w:line="300" w:lineRule="auto"/>
        <w:rPr>
          <w:rFonts w:ascii="Arial" w:hAnsi="Arial" w:cs="Arial"/>
          <w:color w:val="000000" w:themeColor="text1"/>
        </w:rPr>
      </w:pPr>
      <w:bookmarkStart w:id="1" w:name="_Toc164537988"/>
      <w:r w:rsidRPr="00A95EF8">
        <w:rPr>
          <w:rFonts w:ascii="Arial" w:hAnsi="Arial" w:cs="Arial"/>
          <w:color w:val="000000" w:themeColor="text1"/>
        </w:rPr>
        <w:t>Level 1:</w:t>
      </w:r>
      <w:bookmarkEnd w:id="1"/>
    </w:p>
    <w:p w14:paraId="03FA90D0" w14:textId="3E92308A" w:rsidR="00D203D7" w:rsidRPr="003A6296" w:rsidRDefault="00D203D7" w:rsidP="00D203D7">
      <w:pPr>
        <w:rPr>
          <w:rFonts w:ascii="Arial" w:hAnsi="Arial" w:cs="Arial"/>
        </w:rPr>
      </w:pPr>
      <w:r w:rsidRPr="003A6296">
        <w:rPr>
          <w:rFonts w:ascii="Arial" w:hAnsi="Arial" w:cs="Arial"/>
          <w:noProof/>
          <w:sz w:val="26"/>
          <w:szCs w:val="26"/>
        </w:rPr>
        <w:drawing>
          <wp:inline distT="0" distB="0" distL="0" distR="0" wp14:anchorId="095CE1B9" wp14:editId="64CC6223">
            <wp:extent cx="5611495" cy="2882900"/>
            <wp:effectExtent l="0" t="0" r="1905" b="0"/>
            <wp:docPr id="188050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07579" name="Picture 18805075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1495" cy="2882900"/>
                    </a:xfrm>
                    <a:prstGeom prst="rect">
                      <a:avLst/>
                    </a:prstGeom>
                  </pic:spPr>
                </pic:pic>
              </a:graphicData>
            </a:graphic>
          </wp:inline>
        </w:drawing>
      </w:r>
    </w:p>
    <w:p w14:paraId="5C407EFE" w14:textId="73CB4AF4" w:rsidR="00FF6EA6" w:rsidRPr="003A6296" w:rsidRDefault="005335D1" w:rsidP="003A6296">
      <w:pPr>
        <w:pStyle w:val="ListParagraph"/>
        <w:numPr>
          <w:ilvl w:val="0"/>
          <w:numId w:val="15"/>
        </w:numPr>
        <w:rPr>
          <w:rFonts w:ascii="Arial" w:hAnsi="Arial" w:cs="Arial"/>
          <w:sz w:val="26"/>
          <w:szCs w:val="26"/>
        </w:rPr>
      </w:pPr>
      <w:r w:rsidRPr="003A6296">
        <w:rPr>
          <w:rFonts w:ascii="Arial" w:hAnsi="Arial" w:cs="Arial"/>
          <w:sz w:val="26"/>
          <w:szCs w:val="26"/>
        </w:rPr>
        <w:t xml:space="preserve">Người chơi </w:t>
      </w:r>
      <w:r w:rsidR="00FB347B" w:rsidRPr="003A6296">
        <w:rPr>
          <w:rFonts w:ascii="Arial" w:hAnsi="Arial" w:cs="Arial"/>
          <w:sz w:val="26"/>
          <w:szCs w:val="26"/>
        </w:rPr>
        <w:t xml:space="preserve">điều khiển thanh chắn để hứng bóng sau đó bóng sẽ bay ngược lên trên tuỳ vào điểm chạm trên thanh chắn sẽ ra 1 góc độ phản xạ khác nhau. Khi bóng chạm vào viên gạch thì viên gạch đó sẽ </w:t>
      </w:r>
      <w:r w:rsidR="00FB347B" w:rsidRPr="003A6296">
        <w:rPr>
          <w:rFonts w:ascii="Arial" w:hAnsi="Arial" w:cs="Arial"/>
          <w:sz w:val="26"/>
          <w:szCs w:val="26"/>
        </w:rPr>
        <w:lastRenderedPageBreak/>
        <w:t>bị phá huỷ và biến mất.</w:t>
      </w:r>
      <w:r w:rsidR="002E1D37" w:rsidRPr="003A6296">
        <w:rPr>
          <w:rFonts w:ascii="Arial" w:hAnsi="Arial" w:cs="Arial"/>
          <w:sz w:val="26"/>
          <w:szCs w:val="26"/>
        </w:rPr>
        <w:t xml:space="preserve"> Bạn phải phá huỷ hết tất cả các viên gạch để giành chiến thắng.</w:t>
      </w:r>
    </w:p>
    <w:p w14:paraId="4E29F6D0" w14:textId="74A123A0" w:rsidR="005335D1" w:rsidRPr="00A95EF8" w:rsidRDefault="005335D1" w:rsidP="00D203D7">
      <w:pPr>
        <w:pStyle w:val="Heading1"/>
        <w:rPr>
          <w:rFonts w:ascii="Arial" w:hAnsi="Arial" w:cs="Arial"/>
          <w:color w:val="000000" w:themeColor="text1"/>
        </w:rPr>
      </w:pPr>
      <w:bookmarkStart w:id="2" w:name="_Toc164537989"/>
      <w:r w:rsidRPr="00A95EF8">
        <w:rPr>
          <w:rFonts w:ascii="Arial" w:hAnsi="Arial" w:cs="Arial"/>
          <w:color w:val="000000" w:themeColor="text1"/>
        </w:rPr>
        <w:t>Level 2:</w:t>
      </w:r>
      <w:bookmarkEnd w:id="2"/>
    </w:p>
    <w:p w14:paraId="11CD4064" w14:textId="0EFED1D5" w:rsidR="00965BB9" w:rsidRPr="003A6296" w:rsidRDefault="00B408E1" w:rsidP="008557BB">
      <w:pPr>
        <w:rPr>
          <w:rFonts w:ascii="Arial" w:hAnsi="Arial" w:cs="Arial"/>
          <w:sz w:val="26"/>
          <w:szCs w:val="26"/>
        </w:rPr>
      </w:pPr>
      <w:r w:rsidRPr="003A6296">
        <w:rPr>
          <w:rFonts w:ascii="Arial" w:hAnsi="Arial" w:cs="Arial"/>
          <w:noProof/>
          <w:sz w:val="26"/>
          <w:szCs w:val="26"/>
        </w:rPr>
        <w:drawing>
          <wp:inline distT="0" distB="0" distL="0" distR="0" wp14:anchorId="60C4984B" wp14:editId="611D642F">
            <wp:extent cx="5611495" cy="2860675"/>
            <wp:effectExtent l="0" t="0" r="1905" b="0"/>
            <wp:docPr id="878546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080" name="Picture 8785460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2860675"/>
                    </a:xfrm>
                    <a:prstGeom prst="rect">
                      <a:avLst/>
                    </a:prstGeom>
                  </pic:spPr>
                </pic:pic>
              </a:graphicData>
            </a:graphic>
          </wp:inline>
        </w:drawing>
      </w:r>
    </w:p>
    <w:p w14:paraId="7710DAC8" w14:textId="329A7753" w:rsidR="00965BB9" w:rsidRPr="003A6296" w:rsidRDefault="00B408E1" w:rsidP="00965BB9">
      <w:pPr>
        <w:rPr>
          <w:rFonts w:ascii="Arial" w:hAnsi="Arial" w:cs="Arial"/>
          <w:sz w:val="26"/>
          <w:szCs w:val="26"/>
        </w:rPr>
      </w:pPr>
      <w:r w:rsidRPr="003A6296">
        <w:rPr>
          <w:rFonts w:ascii="Arial" w:hAnsi="Arial" w:cs="Arial"/>
          <w:noProof/>
          <w:sz w:val="26"/>
          <w:szCs w:val="26"/>
        </w:rPr>
        <w:drawing>
          <wp:inline distT="0" distB="0" distL="0" distR="0" wp14:anchorId="6AE08BCF" wp14:editId="6F560C88">
            <wp:extent cx="5611495" cy="2860675"/>
            <wp:effectExtent l="0" t="0" r="1905" b="0"/>
            <wp:docPr id="25408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88196" name=""/>
                    <pic:cNvPicPr/>
                  </pic:nvPicPr>
                  <pic:blipFill>
                    <a:blip r:embed="rId19"/>
                    <a:stretch>
                      <a:fillRect/>
                    </a:stretch>
                  </pic:blipFill>
                  <pic:spPr>
                    <a:xfrm>
                      <a:off x="0" y="0"/>
                      <a:ext cx="5611495" cy="2860675"/>
                    </a:xfrm>
                    <a:prstGeom prst="rect">
                      <a:avLst/>
                    </a:prstGeom>
                  </pic:spPr>
                </pic:pic>
              </a:graphicData>
            </a:graphic>
          </wp:inline>
        </w:drawing>
      </w:r>
    </w:p>
    <w:p w14:paraId="6A4D1D4F" w14:textId="289AED5D" w:rsidR="00D203D7" w:rsidRPr="003A6296" w:rsidRDefault="00D203D7" w:rsidP="00D203D7">
      <w:pPr>
        <w:pStyle w:val="ListParagraph"/>
        <w:numPr>
          <w:ilvl w:val="0"/>
          <w:numId w:val="15"/>
        </w:numPr>
        <w:rPr>
          <w:rFonts w:ascii="Arial" w:hAnsi="Arial" w:cs="Arial"/>
          <w:sz w:val="26"/>
          <w:szCs w:val="26"/>
        </w:rPr>
      </w:pPr>
      <w:r w:rsidRPr="003A6296">
        <w:rPr>
          <w:rFonts w:ascii="Arial" w:hAnsi="Arial" w:cs="Arial"/>
          <w:color w:val="000000"/>
          <w:sz w:val="26"/>
          <w:szCs w:val="26"/>
        </w:rPr>
        <w:t xml:space="preserve">Ở mức độ này kích thước thanh chắn, bóng, gạch sẽ giảm dần theo thời gian và tốc độ của bóng sẽ được tăng tốc càng nhanh theo thời gian. </w:t>
      </w:r>
      <w:r w:rsidRPr="003A6296">
        <w:rPr>
          <w:rFonts w:ascii="Arial" w:hAnsi="Arial" w:cs="Arial"/>
          <w:sz w:val="26"/>
          <w:szCs w:val="26"/>
        </w:rPr>
        <w:t>Bạn phải phá huỷ hết tất cả các viên gạch để giành chiến thắng.</w:t>
      </w:r>
    </w:p>
    <w:p w14:paraId="194AC8EC" w14:textId="2B6A5065" w:rsidR="00D203D7" w:rsidRPr="003A6296" w:rsidRDefault="00D203D7" w:rsidP="00965BB9">
      <w:pPr>
        <w:rPr>
          <w:rFonts w:ascii="Arial" w:hAnsi="Arial" w:cs="Arial"/>
          <w:sz w:val="26"/>
          <w:szCs w:val="26"/>
        </w:rPr>
      </w:pPr>
    </w:p>
    <w:p w14:paraId="3AEE699F" w14:textId="77777777" w:rsidR="005335D1" w:rsidRPr="00A95EF8" w:rsidRDefault="005335D1" w:rsidP="005335D1">
      <w:pPr>
        <w:pStyle w:val="Heading1"/>
        <w:spacing w:line="300" w:lineRule="auto"/>
        <w:rPr>
          <w:rFonts w:ascii="Arial" w:hAnsi="Arial" w:cs="Arial"/>
          <w:color w:val="000000" w:themeColor="text1"/>
        </w:rPr>
      </w:pPr>
      <w:bookmarkStart w:id="3" w:name="_Toc164537990"/>
      <w:r w:rsidRPr="00A95EF8">
        <w:rPr>
          <w:rFonts w:ascii="Arial" w:hAnsi="Arial" w:cs="Arial"/>
          <w:color w:val="000000" w:themeColor="text1"/>
        </w:rPr>
        <w:lastRenderedPageBreak/>
        <w:t>Level 3:</w:t>
      </w:r>
      <w:bookmarkEnd w:id="3"/>
    </w:p>
    <w:p w14:paraId="2E63D561" w14:textId="46FDB52B" w:rsidR="00D203D7" w:rsidRPr="003A6296" w:rsidRDefault="00D203D7" w:rsidP="00D203D7">
      <w:pPr>
        <w:rPr>
          <w:rFonts w:ascii="Arial" w:hAnsi="Arial" w:cs="Arial"/>
        </w:rPr>
      </w:pPr>
      <w:r w:rsidRPr="003A6296">
        <w:rPr>
          <w:rFonts w:ascii="Arial" w:hAnsi="Arial" w:cs="Arial"/>
          <w:noProof/>
          <w:sz w:val="26"/>
          <w:szCs w:val="26"/>
        </w:rPr>
        <w:drawing>
          <wp:inline distT="0" distB="0" distL="0" distR="0" wp14:anchorId="0E1BFEAD" wp14:editId="00D5AB28">
            <wp:extent cx="5611495" cy="2884170"/>
            <wp:effectExtent l="0" t="0" r="1905" b="0"/>
            <wp:docPr id="815303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3911" name="Picture 8153039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1495" cy="2884170"/>
                    </a:xfrm>
                    <a:prstGeom prst="rect">
                      <a:avLst/>
                    </a:prstGeom>
                  </pic:spPr>
                </pic:pic>
              </a:graphicData>
            </a:graphic>
          </wp:inline>
        </w:drawing>
      </w:r>
    </w:p>
    <w:p w14:paraId="3C60130C" w14:textId="598E81D0" w:rsidR="005A341B" w:rsidRPr="003A6296" w:rsidRDefault="00B408E1" w:rsidP="00D203D7">
      <w:pPr>
        <w:pStyle w:val="ListParagraph"/>
        <w:numPr>
          <w:ilvl w:val="0"/>
          <w:numId w:val="15"/>
        </w:numPr>
        <w:rPr>
          <w:rFonts w:ascii="Arial" w:hAnsi="Arial" w:cs="Arial"/>
          <w:sz w:val="26"/>
          <w:szCs w:val="26"/>
        </w:rPr>
      </w:pPr>
      <w:r w:rsidRPr="003A6296">
        <w:rPr>
          <w:rFonts w:ascii="Arial" w:hAnsi="Arial" w:cs="Arial"/>
          <w:color w:val="000000"/>
          <w:sz w:val="26"/>
          <w:szCs w:val="26"/>
        </w:rPr>
        <w:t>Ở mức độ này thì nếu bạn di chuyển thanh chắn sang trái thì gạch sẽ di chuyển sáng phải</w:t>
      </w:r>
      <w:r w:rsidR="005335D1" w:rsidRPr="003A6296">
        <w:rPr>
          <w:rFonts w:ascii="Arial" w:hAnsi="Arial" w:cs="Arial"/>
          <w:sz w:val="26"/>
          <w:szCs w:val="26"/>
        </w:rPr>
        <w:t>.</w:t>
      </w:r>
      <w:r w:rsidR="002E1D37" w:rsidRPr="003A6296">
        <w:rPr>
          <w:rFonts w:ascii="Arial" w:hAnsi="Arial" w:cs="Arial"/>
          <w:sz w:val="26"/>
          <w:szCs w:val="26"/>
        </w:rPr>
        <w:t xml:space="preserve"> Bạn phải phá huỷ hết tất cả các viên gạch để giành chiến thắng.</w:t>
      </w:r>
    </w:p>
    <w:p w14:paraId="0E20A572" w14:textId="77777777" w:rsidR="005335D1" w:rsidRPr="00A95EF8" w:rsidRDefault="005335D1" w:rsidP="005335D1">
      <w:pPr>
        <w:pStyle w:val="Heading1"/>
        <w:spacing w:line="300" w:lineRule="auto"/>
        <w:rPr>
          <w:rFonts w:ascii="Arial" w:hAnsi="Arial" w:cs="Arial"/>
          <w:color w:val="000000" w:themeColor="text1"/>
        </w:rPr>
      </w:pPr>
      <w:bookmarkStart w:id="4" w:name="_Toc164537991"/>
      <w:r w:rsidRPr="00A95EF8">
        <w:rPr>
          <w:rFonts w:ascii="Arial" w:hAnsi="Arial" w:cs="Arial"/>
          <w:color w:val="000000" w:themeColor="text1"/>
        </w:rPr>
        <w:t>Level 4:</w:t>
      </w:r>
      <w:bookmarkEnd w:id="4"/>
    </w:p>
    <w:p w14:paraId="6703C57A" w14:textId="16BBC2F9" w:rsidR="00D203D7" w:rsidRPr="003A6296" w:rsidRDefault="00D203D7" w:rsidP="00D203D7">
      <w:pPr>
        <w:rPr>
          <w:rFonts w:ascii="Arial" w:hAnsi="Arial" w:cs="Arial"/>
        </w:rPr>
      </w:pPr>
      <w:r w:rsidRPr="003A6296">
        <w:rPr>
          <w:rFonts w:ascii="Arial" w:hAnsi="Arial" w:cs="Arial"/>
          <w:noProof/>
          <w:sz w:val="26"/>
          <w:szCs w:val="26"/>
        </w:rPr>
        <w:drawing>
          <wp:inline distT="0" distB="0" distL="0" distR="0" wp14:anchorId="3C338247" wp14:editId="7CF733E9">
            <wp:extent cx="5611495" cy="2862580"/>
            <wp:effectExtent l="0" t="0" r="1905" b="0"/>
            <wp:docPr id="1115299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99502" name="Picture 11152995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1495" cy="2862580"/>
                    </a:xfrm>
                    <a:prstGeom prst="rect">
                      <a:avLst/>
                    </a:prstGeom>
                  </pic:spPr>
                </pic:pic>
              </a:graphicData>
            </a:graphic>
          </wp:inline>
        </w:drawing>
      </w:r>
    </w:p>
    <w:p w14:paraId="0270E78A" w14:textId="7B77F7D3" w:rsidR="003A2241" w:rsidRPr="003A6296" w:rsidRDefault="002E1D37" w:rsidP="003A2241">
      <w:pPr>
        <w:pStyle w:val="ListParagraph"/>
        <w:numPr>
          <w:ilvl w:val="0"/>
          <w:numId w:val="15"/>
        </w:numPr>
        <w:rPr>
          <w:rFonts w:ascii="Arial" w:hAnsi="Arial" w:cs="Arial"/>
          <w:sz w:val="26"/>
          <w:szCs w:val="26"/>
        </w:rPr>
      </w:pPr>
      <w:r w:rsidRPr="003A6296">
        <w:rPr>
          <w:rFonts w:ascii="Arial" w:hAnsi="Arial" w:cs="Arial"/>
          <w:color w:val="000000"/>
          <w:sz w:val="26"/>
          <w:szCs w:val="26"/>
        </w:rPr>
        <w:t xml:space="preserve">Ở mức độ sẽ có những chướng ngại vậy được tạo ra, việc bạn phải làm là điều khiển quả bóng tránh né những chướng ngại vậy. Nếu quả bóng chạm vào chướng ngại vậy thì bạn sẽ thua. </w:t>
      </w:r>
      <w:r w:rsidRPr="003A6296">
        <w:rPr>
          <w:rFonts w:ascii="Arial" w:hAnsi="Arial" w:cs="Arial"/>
          <w:sz w:val="26"/>
          <w:szCs w:val="26"/>
        </w:rPr>
        <w:t>Bạn phải phá huỷ hết tất cả các viên gạch để giành chiến thắng.</w:t>
      </w:r>
    </w:p>
    <w:p w14:paraId="2C92B098" w14:textId="77777777" w:rsidR="005335D1" w:rsidRPr="00A95EF8" w:rsidRDefault="005335D1" w:rsidP="005335D1">
      <w:pPr>
        <w:pStyle w:val="Heading1"/>
        <w:spacing w:line="300" w:lineRule="auto"/>
        <w:rPr>
          <w:rFonts w:ascii="Arial" w:hAnsi="Arial" w:cs="Arial"/>
          <w:color w:val="000000" w:themeColor="text1"/>
        </w:rPr>
      </w:pPr>
      <w:bookmarkStart w:id="5" w:name="_Toc164537992"/>
      <w:r w:rsidRPr="00A95EF8">
        <w:rPr>
          <w:rFonts w:ascii="Arial" w:hAnsi="Arial" w:cs="Arial"/>
          <w:color w:val="000000" w:themeColor="text1"/>
        </w:rPr>
        <w:lastRenderedPageBreak/>
        <w:t>Level 5:</w:t>
      </w:r>
      <w:bookmarkEnd w:id="5"/>
    </w:p>
    <w:p w14:paraId="71E719F9" w14:textId="48D39D0F" w:rsidR="00D203D7" w:rsidRPr="003A6296" w:rsidRDefault="00D203D7" w:rsidP="00D203D7">
      <w:pPr>
        <w:rPr>
          <w:rFonts w:ascii="Arial" w:hAnsi="Arial" w:cs="Arial"/>
        </w:rPr>
      </w:pPr>
      <w:r w:rsidRPr="003A6296">
        <w:rPr>
          <w:rFonts w:ascii="Arial" w:hAnsi="Arial" w:cs="Arial"/>
          <w:noProof/>
        </w:rPr>
        <w:drawing>
          <wp:inline distT="0" distB="0" distL="0" distR="0" wp14:anchorId="793D17F2" wp14:editId="588EE515">
            <wp:extent cx="5611495" cy="2868930"/>
            <wp:effectExtent l="0" t="0" r="1905" b="1270"/>
            <wp:docPr id="929435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35100" name="Picture 9294351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1495" cy="2868930"/>
                    </a:xfrm>
                    <a:prstGeom prst="rect">
                      <a:avLst/>
                    </a:prstGeom>
                  </pic:spPr>
                </pic:pic>
              </a:graphicData>
            </a:graphic>
          </wp:inline>
        </w:drawing>
      </w:r>
    </w:p>
    <w:p w14:paraId="5AAB9F94" w14:textId="035A5E6F" w:rsidR="00001573" w:rsidRPr="003A6296" w:rsidRDefault="00D203D7" w:rsidP="00501338">
      <w:pPr>
        <w:pStyle w:val="ListParagraph"/>
        <w:numPr>
          <w:ilvl w:val="0"/>
          <w:numId w:val="15"/>
        </w:numPr>
        <w:rPr>
          <w:rFonts w:ascii="Arial" w:hAnsi="Arial" w:cs="Arial"/>
          <w:sz w:val="26"/>
          <w:szCs w:val="26"/>
        </w:rPr>
      </w:pPr>
      <w:r w:rsidRPr="003A6296">
        <w:rPr>
          <w:rFonts w:ascii="Arial" w:hAnsi="Arial" w:cs="Arial"/>
          <w:color w:val="000000"/>
          <w:sz w:val="26"/>
          <w:szCs w:val="26"/>
        </w:rPr>
        <w:t xml:space="preserve">Ở mức độ này mỗi khi bạn phá huỷ 1 viên gạch thì sẽ có 1 thiên thạch được tạo ra và rơi xuống theo chiều dọc. Bạn cần điều khiển thanh chắn của hình né tránh những thiên thạch đó. Nếu thanh chắn của bạn chạm thiên thạch thì bạn sẽ thua. </w:t>
      </w:r>
      <w:r w:rsidRPr="003A6296">
        <w:rPr>
          <w:rFonts w:ascii="Arial" w:hAnsi="Arial" w:cs="Arial"/>
          <w:sz w:val="26"/>
          <w:szCs w:val="26"/>
        </w:rPr>
        <w:t>Bạn phải phá huỷ hết tất cả các viên gạch để giành chiến thắng.</w:t>
      </w:r>
    </w:p>
    <w:p w14:paraId="66C21054" w14:textId="77777777" w:rsidR="005335D1" w:rsidRPr="00A95EF8" w:rsidRDefault="005335D1" w:rsidP="005335D1">
      <w:pPr>
        <w:pStyle w:val="Heading1"/>
        <w:spacing w:line="300" w:lineRule="auto"/>
        <w:rPr>
          <w:rFonts w:ascii="Arial" w:hAnsi="Arial" w:cs="Arial"/>
          <w:color w:val="000000" w:themeColor="text1"/>
        </w:rPr>
      </w:pPr>
      <w:bookmarkStart w:id="6" w:name="_Toc164537993"/>
      <w:r w:rsidRPr="00A95EF8">
        <w:rPr>
          <w:rFonts w:ascii="Arial" w:hAnsi="Arial" w:cs="Arial"/>
          <w:color w:val="000000" w:themeColor="text1"/>
        </w:rPr>
        <w:t>Level 6:</w:t>
      </w:r>
      <w:bookmarkEnd w:id="6"/>
    </w:p>
    <w:p w14:paraId="4CF32050" w14:textId="6E93F588" w:rsidR="00501338" w:rsidRPr="003A6296" w:rsidRDefault="00501338" w:rsidP="00501338">
      <w:pPr>
        <w:rPr>
          <w:rFonts w:ascii="Arial" w:hAnsi="Arial" w:cs="Arial"/>
        </w:rPr>
      </w:pPr>
      <w:r w:rsidRPr="003A6296">
        <w:rPr>
          <w:rFonts w:ascii="Arial" w:hAnsi="Arial" w:cs="Arial"/>
          <w:noProof/>
        </w:rPr>
        <w:drawing>
          <wp:inline distT="0" distB="0" distL="0" distR="0" wp14:anchorId="3D3F62E9" wp14:editId="1D36B51A">
            <wp:extent cx="5611495" cy="2884805"/>
            <wp:effectExtent l="0" t="0" r="1905" b="0"/>
            <wp:docPr id="811688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88653" name="Picture 8116886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1495" cy="2884805"/>
                    </a:xfrm>
                    <a:prstGeom prst="rect">
                      <a:avLst/>
                    </a:prstGeom>
                  </pic:spPr>
                </pic:pic>
              </a:graphicData>
            </a:graphic>
          </wp:inline>
        </w:drawing>
      </w:r>
    </w:p>
    <w:p w14:paraId="581F974E" w14:textId="77777777" w:rsidR="00501338" w:rsidRPr="003A6296" w:rsidRDefault="00501338" w:rsidP="00501338">
      <w:pPr>
        <w:pStyle w:val="ListParagraph"/>
        <w:rPr>
          <w:rFonts w:ascii="Arial" w:hAnsi="Arial" w:cs="Arial"/>
          <w:sz w:val="26"/>
          <w:szCs w:val="26"/>
        </w:rPr>
      </w:pPr>
    </w:p>
    <w:p w14:paraId="7D9A5B0E" w14:textId="22F2CFEE" w:rsidR="00501338" w:rsidRPr="003A6296" w:rsidRDefault="00501338" w:rsidP="00501338">
      <w:pPr>
        <w:pStyle w:val="ListParagraph"/>
        <w:numPr>
          <w:ilvl w:val="0"/>
          <w:numId w:val="15"/>
        </w:numPr>
        <w:rPr>
          <w:rFonts w:ascii="Arial" w:hAnsi="Arial" w:cs="Arial"/>
          <w:sz w:val="26"/>
          <w:szCs w:val="26"/>
        </w:rPr>
      </w:pPr>
      <w:r w:rsidRPr="003A6296">
        <w:rPr>
          <w:rFonts w:ascii="Arial" w:hAnsi="Arial" w:cs="Arial"/>
          <w:color w:val="000000"/>
          <w:sz w:val="26"/>
          <w:szCs w:val="26"/>
        </w:rPr>
        <w:lastRenderedPageBreak/>
        <w:t>Sẽ có những vòng xoáy không gian được tạo ra, mỗi khi bóng của bạn di chuyển vào hố đen thì bóng của bạn sẽ bị di chuyển đến một vị trí bất kì sẽ tạo bất lợi cho bạn, ví dụ bóng của bạn có thể bị di chuyển đến vị trí bất lợi và thua</w:t>
      </w:r>
      <w:r w:rsidRPr="003A6296">
        <w:rPr>
          <w:rFonts w:ascii="Arial" w:hAnsi="Arial" w:cs="Arial"/>
          <w:b/>
          <w:bCs/>
          <w:color w:val="000000"/>
          <w:sz w:val="26"/>
          <w:szCs w:val="26"/>
        </w:rPr>
        <w:t>.</w:t>
      </w:r>
      <w:r w:rsidR="005335D1" w:rsidRPr="003A6296">
        <w:rPr>
          <w:rFonts w:ascii="Arial" w:hAnsi="Arial" w:cs="Arial"/>
          <w:sz w:val="26"/>
          <w:szCs w:val="26"/>
        </w:rPr>
        <w:t xml:space="preserve"> </w:t>
      </w:r>
      <w:r w:rsidRPr="003A6296">
        <w:rPr>
          <w:rFonts w:ascii="Arial" w:hAnsi="Arial" w:cs="Arial"/>
          <w:sz w:val="26"/>
          <w:szCs w:val="26"/>
        </w:rPr>
        <w:t>Bạn phải phá huỷ hết tất cả các viên gạch để giành chiến thắng.</w:t>
      </w:r>
    </w:p>
    <w:p w14:paraId="0C5B83E1" w14:textId="25A41628" w:rsidR="00501338" w:rsidRPr="003A6296" w:rsidRDefault="00501338" w:rsidP="00501338">
      <w:pPr>
        <w:pStyle w:val="ListParagraph"/>
        <w:rPr>
          <w:rFonts w:ascii="Arial" w:hAnsi="Arial" w:cs="Arial"/>
          <w:sz w:val="26"/>
          <w:szCs w:val="26"/>
        </w:rPr>
      </w:pPr>
    </w:p>
    <w:p w14:paraId="003D38BC" w14:textId="77777777" w:rsidR="005335D1" w:rsidRPr="00A95EF8" w:rsidRDefault="005335D1" w:rsidP="005335D1">
      <w:pPr>
        <w:pStyle w:val="Heading1"/>
        <w:spacing w:line="300" w:lineRule="auto"/>
        <w:rPr>
          <w:rFonts w:ascii="Arial" w:hAnsi="Arial" w:cs="Arial"/>
          <w:color w:val="000000" w:themeColor="text1"/>
        </w:rPr>
      </w:pPr>
      <w:bookmarkStart w:id="7" w:name="_Toc164537994"/>
      <w:r w:rsidRPr="00A95EF8">
        <w:rPr>
          <w:rFonts w:ascii="Arial" w:hAnsi="Arial" w:cs="Arial"/>
          <w:color w:val="000000" w:themeColor="text1"/>
        </w:rPr>
        <w:t>Video Demo:</w:t>
      </w:r>
      <w:bookmarkEnd w:id="7"/>
    </w:p>
    <w:p w14:paraId="29BE3A22" w14:textId="608B8BD2" w:rsidR="003A6296" w:rsidRPr="003A6296" w:rsidRDefault="00000000" w:rsidP="003A6296">
      <w:pPr>
        <w:ind w:left="720"/>
        <w:rPr>
          <w:rFonts w:ascii="Arial" w:hAnsi="Arial" w:cs="Arial"/>
        </w:rPr>
      </w:pPr>
      <w:hyperlink r:id="rId24" w:history="1">
        <w:r w:rsidR="003A6296" w:rsidRPr="003A6296">
          <w:rPr>
            <w:rStyle w:val="Hyperlink"/>
            <w:rFonts w:ascii="Arial" w:hAnsi="Arial" w:cs="Arial"/>
          </w:rPr>
          <w:t>Link Video Demo</w:t>
        </w:r>
      </w:hyperlink>
    </w:p>
    <w:p w14:paraId="0B4F76EE" w14:textId="3F2C16B2" w:rsidR="003A6296" w:rsidRPr="003A6296" w:rsidRDefault="003A6296" w:rsidP="003A6296">
      <w:pPr>
        <w:ind w:left="720"/>
        <w:rPr>
          <w:rFonts w:ascii="Arial" w:hAnsi="Arial" w:cs="Arial"/>
        </w:rPr>
      </w:pPr>
    </w:p>
    <w:p w14:paraId="47B646E8" w14:textId="1C6A38FE" w:rsidR="005335D1" w:rsidRPr="003A6296" w:rsidRDefault="005335D1" w:rsidP="005335D1">
      <w:pPr>
        <w:ind w:firstLine="720"/>
        <w:jc w:val="both"/>
        <w:rPr>
          <w:rFonts w:ascii="Arial" w:hAnsi="Arial" w:cs="Arial"/>
        </w:rPr>
      </w:pPr>
    </w:p>
    <w:p w14:paraId="36CB1E7B" w14:textId="50994570" w:rsidR="005335D1" w:rsidRPr="003A6296" w:rsidRDefault="005335D1" w:rsidP="00FB347B">
      <w:pPr>
        <w:jc w:val="both"/>
        <w:rPr>
          <w:rFonts w:ascii="Arial" w:hAnsi="Arial" w:cs="Arial"/>
          <w:sz w:val="26"/>
          <w:szCs w:val="26"/>
        </w:rPr>
      </w:pPr>
    </w:p>
    <w:p w14:paraId="370C0169" w14:textId="77777777" w:rsidR="005335D1" w:rsidRPr="003A6296" w:rsidRDefault="005335D1" w:rsidP="005335D1">
      <w:pPr>
        <w:rPr>
          <w:rFonts w:ascii="Arial" w:hAnsi="Arial" w:cs="Arial"/>
        </w:rPr>
      </w:pPr>
    </w:p>
    <w:sectPr w:rsidR="005335D1" w:rsidRPr="003A6296" w:rsidSect="00B40565">
      <w:footerReference w:type="even" r:id="rId25"/>
      <w:footerReference w:type="default" r:id="rId26"/>
      <w:footerReference w:type="first" r:id="rId27"/>
      <w:pgSz w:w="12240" w:h="15840"/>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6DE84" w14:textId="77777777" w:rsidR="00B40565" w:rsidRDefault="00B40565" w:rsidP="00A0442F">
      <w:pPr>
        <w:spacing w:after="0" w:line="240" w:lineRule="auto"/>
      </w:pPr>
      <w:r>
        <w:separator/>
      </w:r>
    </w:p>
  </w:endnote>
  <w:endnote w:type="continuationSeparator" w:id="0">
    <w:p w14:paraId="3ED9393C" w14:textId="77777777" w:rsidR="00B40565" w:rsidRDefault="00B40565" w:rsidP="00A04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9A5DB" w14:textId="0CBC0D71" w:rsidR="00881641" w:rsidRDefault="00881641" w:rsidP="0088164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F7EBD" w14:textId="77777777" w:rsidR="002F4D5F" w:rsidRDefault="002F4D5F" w:rsidP="002F4D5F">
    <w:pPr>
      <w:pStyle w:val="Footer"/>
      <w:jc w:val="right"/>
    </w:pPr>
    <w:r>
      <w:rPr>
        <w:lang w:val="vi-VN"/>
      </w:rPr>
      <w:t>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3A9F1" w14:textId="77777777" w:rsidR="001B4494" w:rsidRDefault="001B4494">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Pr>
        <w:rFonts w:asciiTheme="majorHAnsi" w:eastAsiaTheme="majorEastAsia" w:hAnsiTheme="majorHAnsi" w:cstheme="majorBidi"/>
        <w:noProof/>
        <w:color w:val="2E74B5" w:themeColor="accent1" w:themeShade="BF"/>
        <w:sz w:val="26"/>
        <w:szCs w:val="26"/>
      </w:rPr>
      <w:t>2</w:t>
    </w:r>
    <w:r>
      <w:rPr>
        <w:rFonts w:asciiTheme="majorHAnsi" w:eastAsiaTheme="majorEastAsia" w:hAnsiTheme="majorHAnsi" w:cstheme="majorBidi"/>
        <w:noProof/>
        <w:color w:val="2E74B5" w:themeColor="accent1" w:themeShade="BF"/>
        <w:sz w:val="26"/>
        <w:szCs w:val="26"/>
      </w:rPr>
      <w:fldChar w:fldCharType="end"/>
    </w:r>
  </w:p>
  <w:p w14:paraId="2D9E0ED4" w14:textId="5D004DF2" w:rsidR="00881641" w:rsidRDefault="00881641" w:rsidP="00881641">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6094D" w14:textId="77777777" w:rsidR="00512EBF" w:rsidRDefault="00512EBF" w:rsidP="00512EBF">
    <w:pPr>
      <w:pStyle w:val="Footer"/>
      <w:jc w:val="right"/>
    </w:pPr>
    <w:r>
      <w:rPr>
        <w:lang w:val="vi-VN"/>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B1E8E" w14:textId="77777777" w:rsidR="00B40565" w:rsidRDefault="00B40565" w:rsidP="00A0442F">
      <w:pPr>
        <w:spacing w:after="0" w:line="240" w:lineRule="auto"/>
      </w:pPr>
      <w:r>
        <w:separator/>
      </w:r>
    </w:p>
  </w:footnote>
  <w:footnote w:type="continuationSeparator" w:id="0">
    <w:p w14:paraId="532DA19A" w14:textId="77777777" w:rsidR="00B40565" w:rsidRDefault="00B40565" w:rsidP="00A044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03B51"/>
    <w:multiLevelType w:val="hybridMultilevel"/>
    <w:tmpl w:val="29420E86"/>
    <w:lvl w:ilvl="0" w:tplc="5F1AF25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B4081"/>
    <w:multiLevelType w:val="hybridMultilevel"/>
    <w:tmpl w:val="1700A2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83188"/>
    <w:multiLevelType w:val="hybridMultilevel"/>
    <w:tmpl w:val="B0C8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821971"/>
    <w:multiLevelType w:val="hybridMultilevel"/>
    <w:tmpl w:val="7FE626E4"/>
    <w:lvl w:ilvl="0" w:tplc="742673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71369A"/>
    <w:multiLevelType w:val="hybridMultilevel"/>
    <w:tmpl w:val="FE1C2D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55555F"/>
    <w:multiLevelType w:val="hybridMultilevel"/>
    <w:tmpl w:val="C23E3B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0556BE"/>
    <w:multiLevelType w:val="hybridMultilevel"/>
    <w:tmpl w:val="DE3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2959BA"/>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8" w15:restartNumberingAfterBreak="0">
    <w:nsid w:val="3EE224EA"/>
    <w:multiLevelType w:val="hybridMultilevel"/>
    <w:tmpl w:val="316AF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2767D9"/>
    <w:multiLevelType w:val="hybridMultilevel"/>
    <w:tmpl w:val="960A6502"/>
    <w:lvl w:ilvl="0" w:tplc="04090005">
      <w:start w:val="1"/>
      <w:numFmt w:val="bullet"/>
      <w:lvlText w:val=""/>
      <w:lvlJc w:val="left"/>
      <w:pPr>
        <w:ind w:left="1797" w:hanging="360"/>
      </w:pPr>
      <w:rPr>
        <w:rFonts w:ascii="Wingdings" w:hAnsi="Wingdings"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 w15:restartNumberingAfterBreak="0">
    <w:nsid w:val="47F7239A"/>
    <w:multiLevelType w:val="hybridMultilevel"/>
    <w:tmpl w:val="738AD81C"/>
    <w:lvl w:ilvl="0" w:tplc="742673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F0F2731"/>
    <w:multiLevelType w:val="hybridMultilevel"/>
    <w:tmpl w:val="952403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242853"/>
    <w:multiLevelType w:val="hybridMultilevel"/>
    <w:tmpl w:val="6BEA6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415E18"/>
    <w:multiLevelType w:val="hybridMultilevel"/>
    <w:tmpl w:val="EDC2D5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C00B1D"/>
    <w:multiLevelType w:val="hybridMultilevel"/>
    <w:tmpl w:val="276E265C"/>
    <w:lvl w:ilvl="0" w:tplc="7426735E">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FE5CDC"/>
    <w:multiLevelType w:val="hybridMultilevel"/>
    <w:tmpl w:val="D9CC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4209DF"/>
    <w:multiLevelType w:val="hybridMultilevel"/>
    <w:tmpl w:val="B2109686"/>
    <w:lvl w:ilvl="0" w:tplc="03763146">
      <w:start w:val="1"/>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D43135"/>
    <w:multiLevelType w:val="hybridMultilevel"/>
    <w:tmpl w:val="351015AE"/>
    <w:lvl w:ilvl="0" w:tplc="22BCD2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1476109">
    <w:abstractNumId w:val="12"/>
  </w:num>
  <w:num w:numId="2" w16cid:durableId="1320621094">
    <w:abstractNumId w:val="1"/>
  </w:num>
  <w:num w:numId="3" w16cid:durableId="352999896">
    <w:abstractNumId w:val="15"/>
  </w:num>
  <w:num w:numId="4" w16cid:durableId="891624379">
    <w:abstractNumId w:val="11"/>
  </w:num>
  <w:num w:numId="5" w16cid:durableId="386954922">
    <w:abstractNumId w:val="9"/>
  </w:num>
  <w:num w:numId="6" w16cid:durableId="1139223973">
    <w:abstractNumId w:val="8"/>
  </w:num>
  <w:num w:numId="7" w16cid:durableId="1030954566">
    <w:abstractNumId w:val="2"/>
  </w:num>
  <w:num w:numId="8" w16cid:durableId="1208564137">
    <w:abstractNumId w:val="5"/>
  </w:num>
  <w:num w:numId="9" w16cid:durableId="616330704">
    <w:abstractNumId w:val="16"/>
  </w:num>
  <w:num w:numId="10" w16cid:durableId="949816673">
    <w:abstractNumId w:val="6"/>
  </w:num>
  <w:num w:numId="11" w16cid:durableId="1550527478">
    <w:abstractNumId w:val="4"/>
  </w:num>
  <w:num w:numId="12" w16cid:durableId="200828681">
    <w:abstractNumId w:val="13"/>
  </w:num>
  <w:num w:numId="13" w16cid:durableId="685979372">
    <w:abstractNumId w:val="7"/>
  </w:num>
  <w:num w:numId="14" w16cid:durableId="56443775">
    <w:abstractNumId w:val="17"/>
  </w:num>
  <w:num w:numId="15" w16cid:durableId="204761923">
    <w:abstractNumId w:val="0"/>
  </w:num>
  <w:num w:numId="16" w16cid:durableId="1024669568">
    <w:abstractNumId w:val="14"/>
  </w:num>
  <w:num w:numId="17" w16cid:durableId="1228347220">
    <w:abstractNumId w:val="3"/>
  </w:num>
  <w:num w:numId="18" w16cid:durableId="9813533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42F"/>
    <w:rsid w:val="00001573"/>
    <w:rsid w:val="00030703"/>
    <w:rsid w:val="0004199B"/>
    <w:rsid w:val="00056E8A"/>
    <w:rsid w:val="00062616"/>
    <w:rsid w:val="000754F0"/>
    <w:rsid w:val="00075890"/>
    <w:rsid w:val="00081B76"/>
    <w:rsid w:val="000960C8"/>
    <w:rsid w:val="000B6A2C"/>
    <w:rsid w:val="000C2ABB"/>
    <w:rsid w:val="000C2C40"/>
    <w:rsid w:val="000C54B8"/>
    <w:rsid w:val="000C610B"/>
    <w:rsid w:val="000D1EB6"/>
    <w:rsid w:val="000D4D14"/>
    <w:rsid w:val="00122A46"/>
    <w:rsid w:val="0012689B"/>
    <w:rsid w:val="00131741"/>
    <w:rsid w:val="001464CA"/>
    <w:rsid w:val="00151BCB"/>
    <w:rsid w:val="0015420E"/>
    <w:rsid w:val="001614B0"/>
    <w:rsid w:val="00164ECB"/>
    <w:rsid w:val="00166734"/>
    <w:rsid w:val="00182D04"/>
    <w:rsid w:val="001834ED"/>
    <w:rsid w:val="001840BE"/>
    <w:rsid w:val="00196CFC"/>
    <w:rsid w:val="001A1070"/>
    <w:rsid w:val="001A1F1C"/>
    <w:rsid w:val="001B3080"/>
    <w:rsid w:val="001B4494"/>
    <w:rsid w:val="001C6203"/>
    <w:rsid w:val="001D3E85"/>
    <w:rsid w:val="001D5DE2"/>
    <w:rsid w:val="00211A40"/>
    <w:rsid w:val="0022227A"/>
    <w:rsid w:val="00234FC8"/>
    <w:rsid w:val="00241AAB"/>
    <w:rsid w:val="00245132"/>
    <w:rsid w:val="002731EB"/>
    <w:rsid w:val="002967F0"/>
    <w:rsid w:val="002A134E"/>
    <w:rsid w:val="002E1D37"/>
    <w:rsid w:val="002F4D5F"/>
    <w:rsid w:val="00312943"/>
    <w:rsid w:val="0033048B"/>
    <w:rsid w:val="003367B8"/>
    <w:rsid w:val="00363E95"/>
    <w:rsid w:val="003740A5"/>
    <w:rsid w:val="003821D9"/>
    <w:rsid w:val="00384FE4"/>
    <w:rsid w:val="003A2241"/>
    <w:rsid w:val="003A4939"/>
    <w:rsid w:val="003A6296"/>
    <w:rsid w:val="003B4421"/>
    <w:rsid w:val="003C1CBB"/>
    <w:rsid w:val="003D192E"/>
    <w:rsid w:val="003D1BBB"/>
    <w:rsid w:val="003E07AD"/>
    <w:rsid w:val="003F3762"/>
    <w:rsid w:val="00407BB4"/>
    <w:rsid w:val="004208B0"/>
    <w:rsid w:val="00441A50"/>
    <w:rsid w:val="00443FC3"/>
    <w:rsid w:val="00447D1A"/>
    <w:rsid w:val="004513CA"/>
    <w:rsid w:val="004579E9"/>
    <w:rsid w:val="004623C9"/>
    <w:rsid w:val="00476846"/>
    <w:rsid w:val="004B24F3"/>
    <w:rsid w:val="004B2FA3"/>
    <w:rsid w:val="004C7CD4"/>
    <w:rsid w:val="00501338"/>
    <w:rsid w:val="00512EBF"/>
    <w:rsid w:val="00514078"/>
    <w:rsid w:val="00533050"/>
    <w:rsid w:val="005335D1"/>
    <w:rsid w:val="005454C8"/>
    <w:rsid w:val="00545D6E"/>
    <w:rsid w:val="00594DD3"/>
    <w:rsid w:val="005A341B"/>
    <w:rsid w:val="005A4134"/>
    <w:rsid w:val="005B4FD0"/>
    <w:rsid w:val="005C2918"/>
    <w:rsid w:val="005C5B12"/>
    <w:rsid w:val="005E34B5"/>
    <w:rsid w:val="005E38AF"/>
    <w:rsid w:val="005F0D1B"/>
    <w:rsid w:val="005F75FE"/>
    <w:rsid w:val="006102E9"/>
    <w:rsid w:val="00612BE9"/>
    <w:rsid w:val="00627DE1"/>
    <w:rsid w:val="00635DFF"/>
    <w:rsid w:val="00641A10"/>
    <w:rsid w:val="00653C4E"/>
    <w:rsid w:val="00657E5C"/>
    <w:rsid w:val="00677624"/>
    <w:rsid w:val="00687304"/>
    <w:rsid w:val="00687FCD"/>
    <w:rsid w:val="0069254F"/>
    <w:rsid w:val="00693F81"/>
    <w:rsid w:val="006C474D"/>
    <w:rsid w:val="00701BC7"/>
    <w:rsid w:val="00710071"/>
    <w:rsid w:val="00711C8E"/>
    <w:rsid w:val="007173EC"/>
    <w:rsid w:val="007326AE"/>
    <w:rsid w:val="007452DF"/>
    <w:rsid w:val="00763CA8"/>
    <w:rsid w:val="00771DAC"/>
    <w:rsid w:val="00771F0C"/>
    <w:rsid w:val="00772D48"/>
    <w:rsid w:val="0078072A"/>
    <w:rsid w:val="00786F2A"/>
    <w:rsid w:val="007917BD"/>
    <w:rsid w:val="007A2354"/>
    <w:rsid w:val="007F5917"/>
    <w:rsid w:val="0081356F"/>
    <w:rsid w:val="0081542A"/>
    <w:rsid w:val="00831047"/>
    <w:rsid w:val="00832CF2"/>
    <w:rsid w:val="00851095"/>
    <w:rsid w:val="008557BB"/>
    <w:rsid w:val="00872D5F"/>
    <w:rsid w:val="00881641"/>
    <w:rsid w:val="00881739"/>
    <w:rsid w:val="00886061"/>
    <w:rsid w:val="0089001D"/>
    <w:rsid w:val="008905C5"/>
    <w:rsid w:val="008911FB"/>
    <w:rsid w:val="0089243E"/>
    <w:rsid w:val="00896336"/>
    <w:rsid w:val="008A51DE"/>
    <w:rsid w:val="008D5960"/>
    <w:rsid w:val="009218C7"/>
    <w:rsid w:val="00932BE9"/>
    <w:rsid w:val="009349DA"/>
    <w:rsid w:val="00940A16"/>
    <w:rsid w:val="00942ADA"/>
    <w:rsid w:val="00944FD9"/>
    <w:rsid w:val="00957BFB"/>
    <w:rsid w:val="0096029E"/>
    <w:rsid w:val="00965BB9"/>
    <w:rsid w:val="009832A3"/>
    <w:rsid w:val="009A2DA8"/>
    <w:rsid w:val="009C1694"/>
    <w:rsid w:val="009D4DAA"/>
    <w:rsid w:val="009E2BEC"/>
    <w:rsid w:val="009F3021"/>
    <w:rsid w:val="00A0442F"/>
    <w:rsid w:val="00A04FE0"/>
    <w:rsid w:val="00A072AF"/>
    <w:rsid w:val="00A431BC"/>
    <w:rsid w:val="00A95EF8"/>
    <w:rsid w:val="00AA6A11"/>
    <w:rsid w:val="00AB4718"/>
    <w:rsid w:val="00AD6ADD"/>
    <w:rsid w:val="00AF640F"/>
    <w:rsid w:val="00AF6B6C"/>
    <w:rsid w:val="00B1576F"/>
    <w:rsid w:val="00B315C3"/>
    <w:rsid w:val="00B40565"/>
    <w:rsid w:val="00B408E1"/>
    <w:rsid w:val="00B42534"/>
    <w:rsid w:val="00B61CB8"/>
    <w:rsid w:val="00B6286E"/>
    <w:rsid w:val="00B643F8"/>
    <w:rsid w:val="00BB0C90"/>
    <w:rsid w:val="00BB16A2"/>
    <w:rsid w:val="00BB5D77"/>
    <w:rsid w:val="00BE75A0"/>
    <w:rsid w:val="00C050AA"/>
    <w:rsid w:val="00C129F2"/>
    <w:rsid w:val="00C13F3F"/>
    <w:rsid w:val="00C200D1"/>
    <w:rsid w:val="00C3641F"/>
    <w:rsid w:val="00C40CC6"/>
    <w:rsid w:val="00C75258"/>
    <w:rsid w:val="00CA0246"/>
    <w:rsid w:val="00CD346C"/>
    <w:rsid w:val="00CE20C1"/>
    <w:rsid w:val="00CE56F7"/>
    <w:rsid w:val="00CE77BC"/>
    <w:rsid w:val="00D04B30"/>
    <w:rsid w:val="00D203D7"/>
    <w:rsid w:val="00D35BC7"/>
    <w:rsid w:val="00D36045"/>
    <w:rsid w:val="00D36771"/>
    <w:rsid w:val="00D367B7"/>
    <w:rsid w:val="00D40806"/>
    <w:rsid w:val="00D42865"/>
    <w:rsid w:val="00D52638"/>
    <w:rsid w:val="00D66363"/>
    <w:rsid w:val="00DB745C"/>
    <w:rsid w:val="00DB7B01"/>
    <w:rsid w:val="00DE6E7F"/>
    <w:rsid w:val="00DF0FCA"/>
    <w:rsid w:val="00DF3906"/>
    <w:rsid w:val="00DF3DA6"/>
    <w:rsid w:val="00E00BC1"/>
    <w:rsid w:val="00E05A9C"/>
    <w:rsid w:val="00E30840"/>
    <w:rsid w:val="00E4069A"/>
    <w:rsid w:val="00E722C0"/>
    <w:rsid w:val="00EB08D5"/>
    <w:rsid w:val="00F07130"/>
    <w:rsid w:val="00F132B1"/>
    <w:rsid w:val="00F21DCD"/>
    <w:rsid w:val="00F4429A"/>
    <w:rsid w:val="00F5117E"/>
    <w:rsid w:val="00F74BBD"/>
    <w:rsid w:val="00F82A28"/>
    <w:rsid w:val="00F82ECD"/>
    <w:rsid w:val="00FB1A28"/>
    <w:rsid w:val="00FB347B"/>
    <w:rsid w:val="00FC1126"/>
    <w:rsid w:val="00FC5527"/>
    <w:rsid w:val="00FE36C5"/>
    <w:rsid w:val="00FE5BEB"/>
    <w:rsid w:val="00FF6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2508C"/>
  <w15:chartTrackingRefBased/>
  <w15:docId w15:val="{7DD66346-6F5C-43C7-9C3B-9AEECE580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865"/>
  </w:style>
  <w:style w:type="paragraph" w:styleId="Heading1">
    <w:name w:val="heading 1"/>
    <w:basedOn w:val="Normal"/>
    <w:next w:val="Normal"/>
    <w:link w:val="Heading1Char"/>
    <w:uiPriority w:val="9"/>
    <w:qFormat/>
    <w:rsid w:val="00F5117E"/>
    <w:pPr>
      <w:keepNext/>
      <w:keepLines/>
      <w:numPr>
        <w:numId w:val="1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117E"/>
    <w:pPr>
      <w:keepNext/>
      <w:keepLines/>
      <w:numPr>
        <w:ilvl w:val="1"/>
        <w:numId w:val="1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5117E"/>
    <w:pPr>
      <w:keepNext/>
      <w:keepLines/>
      <w:numPr>
        <w:ilvl w:val="2"/>
        <w:numId w:val="1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17E"/>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5117E"/>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5117E"/>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5117E"/>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511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11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44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42F"/>
  </w:style>
  <w:style w:type="paragraph" w:styleId="Footer">
    <w:name w:val="footer"/>
    <w:basedOn w:val="Normal"/>
    <w:link w:val="FooterChar"/>
    <w:uiPriority w:val="99"/>
    <w:unhideWhenUsed/>
    <w:rsid w:val="00A044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42F"/>
  </w:style>
  <w:style w:type="paragraph" w:styleId="ListParagraph">
    <w:name w:val="List Paragraph"/>
    <w:basedOn w:val="Normal"/>
    <w:uiPriority w:val="34"/>
    <w:qFormat/>
    <w:rsid w:val="0012689B"/>
    <w:pPr>
      <w:ind w:left="720"/>
      <w:contextualSpacing/>
    </w:pPr>
  </w:style>
  <w:style w:type="character" w:customStyle="1" w:styleId="Heading1Char">
    <w:name w:val="Heading 1 Char"/>
    <w:basedOn w:val="DefaultParagraphFont"/>
    <w:link w:val="Heading1"/>
    <w:uiPriority w:val="9"/>
    <w:rsid w:val="00F511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11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5117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17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5117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5117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5117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511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5117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66734"/>
    <w:pPr>
      <w:numPr>
        <w:numId w:val="0"/>
      </w:numPr>
      <w:outlineLvl w:val="9"/>
    </w:pPr>
  </w:style>
  <w:style w:type="paragraph" w:styleId="TOC1">
    <w:name w:val="toc 1"/>
    <w:basedOn w:val="Normal"/>
    <w:next w:val="Normal"/>
    <w:autoRedefine/>
    <w:uiPriority w:val="39"/>
    <w:unhideWhenUsed/>
    <w:rsid w:val="00166734"/>
    <w:pPr>
      <w:spacing w:before="120" w:after="0"/>
    </w:pPr>
    <w:rPr>
      <w:rFonts w:cstheme="minorHAnsi"/>
      <w:b/>
      <w:bCs/>
      <w:i/>
      <w:iCs/>
      <w:sz w:val="24"/>
      <w:szCs w:val="24"/>
    </w:rPr>
  </w:style>
  <w:style w:type="character" w:styleId="Hyperlink">
    <w:name w:val="Hyperlink"/>
    <w:basedOn w:val="DefaultParagraphFont"/>
    <w:uiPriority w:val="99"/>
    <w:unhideWhenUsed/>
    <w:rsid w:val="00166734"/>
    <w:rPr>
      <w:color w:val="0563C1" w:themeColor="hyperlink"/>
      <w:u w:val="single"/>
    </w:rPr>
  </w:style>
  <w:style w:type="paragraph" w:styleId="TOC2">
    <w:name w:val="toc 2"/>
    <w:basedOn w:val="Normal"/>
    <w:next w:val="Normal"/>
    <w:autoRedefine/>
    <w:uiPriority w:val="39"/>
    <w:unhideWhenUsed/>
    <w:rsid w:val="003D1BBB"/>
    <w:pPr>
      <w:spacing w:before="120" w:after="0"/>
      <w:ind w:left="220"/>
    </w:pPr>
    <w:rPr>
      <w:rFonts w:cstheme="minorHAnsi"/>
      <w:b/>
      <w:bCs/>
    </w:rPr>
  </w:style>
  <w:style w:type="paragraph" w:styleId="EndnoteText">
    <w:name w:val="endnote text"/>
    <w:basedOn w:val="Normal"/>
    <w:link w:val="EndnoteTextChar"/>
    <w:uiPriority w:val="99"/>
    <w:semiHidden/>
    <w:unhideWhenUsed/>
    <w:rsid w:val="001C620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6203"/>
    <w:rPr>
      <w:sz w:val="20"/>
      <w:szCs w:val="20"/>
    </w:rPr>
  </w:style>
  <w:style w:type="character" w:styleId="EndnoteReference">
    <w:name w:val="endnote reference"/>
    <w:basedOn w:val="DefaultParagraphFont"/>
    <w:uiPriority w:val="99"/>
    <w:semiHidden/>
    <w:unhideWhenUsed/>
    <w:rsid w:val="001C6203"/>
    <w:rPr>
      <w:vertAlign w:val="superscript"/>
    </w:rPr>
  </w:style>
  <w:style w:type="character" w:styleId="UnresolvedMention">
    <w:name w:val="Unresolved Mention"/>
    <w:basedOn w:val="DefaultParagraphFont"/>
    <w:uiPriority w:val="99"/>
    <w:semiHidden/>
    <w:unhideWhenUsed/>
    <w:rsid w:val="00056E8A"/>
    <w:rPr>
      <w:color w:val="605E5C"/>
      <w:shd w:val="clear" w:color="auto" w:fill="E1DFDD"/>
    </w:rPr>
  </w:style>
  <w:style w:type="character" w:styleId="FollowedHyperlink">
    <w:name w:val="FollowedHyperlink"/>
    <w:basedOn w:val="DefaultParagraphFont"/>
    <w:uiPriority w:val="99"/>
    <w:semiHidden/>
    <w:unhideWhenUsed/>
    <w:rsid w:val="00056E8A"/>
    <w:rPr>
      <w:color w:val="954F72" w:themeColor="followedHyperlink"/>
      <w:u w:val="single"/>
    </w:rPr>
  </w:style>
  <w:style w:type="paragraph" w:styleId="TOC3">
    <w:name w:val="toc 3"/>
    <w:basedOn w:val="Normal"/>
    <w:next w:val="Normal"/>
    <w:autoRedefine/>
    <w:uiPriority w:val="39"/>
    <w:semiHidden/>
    <w:unhideWhenUsed/>
    <w:rsid w:val="00A95EF8"/>
    <w:pPr>
      <w:spacing w:after="0"/>
      <w:ind w:left="440"/>
    </w:pPr>
    <w:rPr>
      <w:rFonts w:cstheme="minorHAnsi"/>
      <w:sz w:val="20"/>
      <w:szCs w:val="20"/>
    </w:rPr>
  </w:style>
  <w:style w:type="paragraph" w:styleId="TOC4">
    <w:name w:val="toc 4"/>
    <w:basedOn w:val="Normal"/>
    <w:next w:val="Normal"/>
    <w:autoRedefine/>
    <w:uiPriority w:val="39"/>
    <w:semiHidden/>
    <w:unhideWhenUsed/>
    <w:rsid w:val="00A95EF8"/>
    <w:pPr>
      <w:spacing w:after="0"/>
      <w:ind w:left="660"/>
    </w:pPr>
    <w:rPr>
      <w:rFonts w:cstheme="minorHAnsi"/>
      <w:sz w:val="20"/>
      <w:szCs w:val="20"/>
    </w:rPr>
  </w:style>
  <w:style w:type="paragraph" w:styleId="TOC5">
    <w:name w:val="toc 5"/>
    <w:basedOn w:val="Normal"/>
    <w:next w:val="Normal"/>
    <w:autoRedefine/>
    <w:uiPriority w:val="39"/>
    <w:semiHidden/>
    <w:unhideWhenUsed/>
    <w:rsid w:val="00A95EF8"/>
    <w:pPr>
      <w:spacing w:after="0"/>
      <w:ind w:left="880"/>
    </w:pPr>
    <w:rPr>
      <w:rFonts w:cstheme="minorHAnsi"/>
      <w:sz w:val="20"/>
      <w:szCs w:val="20"/>
    </w:rPr>
  </w:style>
  <w:style w:type="paragraph" w:styleId="TOC6">
    <w:name w:val="toc 6"/>
    <w:basedOn w:val="Normal"/>
    <w:next w:val="Normal"/>
    <w:autoRedefine/>
    <w:uiPriority w:val="39"/>
    <w:semiHidden/>
    <w:unhideWhenUsed/>
    <w:rsid w:val="00A95EF8"/>
    <w:pPr>
      <w:spacing w:after="0"/>
      <w:ind w:left="1100"/>
    </w:pPr>
    <w:rPr>
      <w:rFonts w:cstheme="minorHAnsi"/>
      <w:sz w:val="20"/>
      <w:szCs w:val="20"/>
    </w:rPr>
  </w:style>
  <w:style w:type="paragraph" w:styleId="TOC7">
    <w:name w:val="toc 7"/>
    <w:basedOn w:val="Normal"/>
    <w:next w:val="Normal"/>
    <w:autoRedefine/>
    <w:uiPriority w:val="39"/>
    <w:semiHidden/>
    <w:unhideWhenUsed/>
    <w:rsid w:val="00A95EF8"/>
    <w:pPr>
      <w:spacing w:after="0"/>
      <w:ind w:left="1320"/>
    </w:pPr>
    <w:rPr>
      <w:rFonts w:cstheme="minorHAnsi"/>
      <w:sz w:val="20"/>
      <w:szCs w:val="20"/>
    </w:rPr>
  </w:style>
  <w:style w:type="paragraph" w:styleId="TOC8">
    <w:name w:val="toc 8"/>
    <w:basedOn w:val="Normal"/>
    <w:next w:val="Normal"/>
    <w:autoRedefine/>
    <w:uiPriority w:val="39"/>
    <w:semiHidden/>
    <w:unhideWhenUsed/>
    <w:rsid w:val="00A95EF8"/>
    <w:pPr>
      <w:spacing w:after="0"/>
      <w:ind w:left="1540"/>
    </w:pPr>
    <w:rPr>
      <w:rFonts w:cstheme="minorHAnsi"/>
      <w:sz w:val="20"/>
      <w:szCs w:val="20"/>
    </w:rPr>
  </w:style>
  <w:style w:type="paragraph" w:styleId="TOC9">
    <w:name w:val="toc 9"/>
    <w:basedOn w:val="Normal"/>
    <w:next w:val="Normal"/>
    <w:autoRedefine/>
    <w:uiPriority w:val="39"/>
    <w:semiHidden/>
    <w:unhideWhenUsed/>
    <w:rsid w:val="00A95EF8"/>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4517">
      <w:bodyDiv w:val="1"/>
      <w:marLeft w:val="0"/>
      <w:marRight w:val="0"/>
      <w:marTop w:val="0"/>
      <w:marBottom w:val="0"/>
      <w:divBdr>
        <w:top w:val="none" w:sz="0" w:space="0" w:color="auto"/>
        <w:left w:val="none" w:sz="0" w:space="0" w:color="auto"/>
        <w:bottom w:val="none" w:sz="0" w:space="0" w:color="auto"/>
        <w:right w:val="none" w:sz="0" w:space="0" w:color="auto"/>
      </w:divBdr>
      <w:divsChild>
        <w:div w:id="907694936">
          <w:marLeft w:val="0"/>
          <w:marRight w:val="0"/>
          <w:marTop w:val="0"/>
          <w:marBottom w:val="0"/>
          <w:divBdr>
            <w:top w:val="none" w:sz="0" w:space="0" w:color="auto"/>
            <w:left w:val="none" w:sz="0" w:space="0" w:color="auto"/>
            <w:bottom w:val="none" w:sz="0" w:space="0" w:color="auto"/>
            <w:right w:val="none" w:sz="0" w:space="0" w:color="auto"/>
          </w:divBdr>
        </w:div>
      </w:divsChild>
    </w:div>
    <w:div w:id="592980740">
      <w:bodyDiv w:val="1"/>
      <w:marLeft w:val="0"/>
      <w:marRight w:val="0"/>
      <w:marTop w:val="0"/>
      <w:marBottom w:val="0"/>
      <w:divBdr>
        <w:top w:val="none" w:sz="0" w:space="0" w:color="auto"/>
        <w:left w:val="none" w:sz="0" w:space="0" w:color="auto"/>
        <w:bottom w:val="none" w:sz="0" w:space="0" w:color="auto"/>
        <w:right w:val="none" w:sz="0" w:space="0" w:color="auto"/>
      </w:divBdr>
      <w:divsChild>
        <w:div w:id="191990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youtube.com/watch?v=1erdOY1aVW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06B33-51DE-4481-9D0F-AF6058770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10</Pages>
  <Words>489</Words>
  <Characters>2791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Thanh Hoài</cp:lastModifiedBy>
  <cp:revision>147</cp:revision>
  <dcterms:created xsi:type="dcterms:W3CDTF">2020-11-09T12:45:00Z</dcterms:created>
  <dcterms:modified xsi:type="dcterms:W3CDTF">2024-04-20T15:07:00Z</dcterms:modified>
</cp:coreProperties>
</file>