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{{shortcode.options.text}} </w:t>
      </w:r>
      <w:r w:rsidDel="00000000" w:rsidR="00000000" w:rsidRPr="00000000">
        <w:rPr>
          <w:rtl w:val="0"/>
        </w:rPr>
        <w:t xml:space="preserve">  {{shortcode.options.linkText}}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36"/>
          <w:szCs w:val="36"/>
          <w:rtl w:val="0"/>
        </w:rPr>
        <w:t xml:space="preserve"> {{shortcode.options.text}} </w:t>
      </w:r>
      <w:r w:rsidDel="00000000" w:rsidR="00000000" w:rsidRPr="00000000">
        <w:rPr>
          <w:rtl w:val="0"/>
        </w:rPr>
        <w:t xml:space="preserve">  {{shortcode.options.linkText}}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 {{shortcode.options.text}} </w:t>
      </w:r>
      <w:r w:rsidDel="00000000" w:rsidR="00000000" w:rsidRPr="00000000">
        <w:rPr>
          <w:rtl w:val="0"/>
        </w:rPr>
        <w:t xml:space="preserve">  {{shortcode.options.linkText}}</w:t>
      </w:r>
    </w:p>
    <w:p w:rsidR="00000000" w:rsidDel="00000000" w:rsidP="00000000" w:rsidRDefault="00000000" w:rsidRPr="00000000" w14:paraId="000000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24"/>
          <w:szCs w:val="24"/>
          <w:rtl w:val="0"/>
        </w:rPr>
        <w:t xml:space="preserve"> {{shortcode.options.text}} </w:t>
      </w:r>
      <w:r w:rsidDel="00000000" w:rsidR="00000000" w:rsidRPr="00000000">
        <w:rPr>
          <w:rtl w:val="0"/>
        </w:rPr>
        <w:t xml:space="preserve">  {{shortcode.options.linkText}}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