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TON DUC THANG UNIVERSITY</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FACULTY OF INFORMATION TECHNOLOGY</w:t>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683298</wp:posOffset>
            </wp:positionV>
            <wp:extent cx="2695575" cy="1485900"/>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95575" cy="1485900"/>
                    </a:xfrm>
                    <a:prstGeom prst="rect"/>
                    <a:ln/>
                  </pic:spPr>
                </pic:pic>
              </a:graphicData>
            </a:graphic>
          </wp:anchor>
        </w:drawing>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ENGINEERING</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REPORT</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240" w:before="240" w:line="276"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 Lieu Dang Khoa</w:t>
      </w:r>
    </w:p>
    <w:p w:rsidR="00000000" w:rsidDel="00000000" w:rsidP="00000000" w:rsidRDefault="00000000" w:rsidRPr="00000000" w14:paraId="00000008">
      <w:pPr>
        <w:spacing w:after="240" w:before="240" w:line="276"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 Nguyen Thanh Dat</w:t>
      </w:r>
    </w:p>
    <w:p w:rsidR="00000000" w:rsidDel="00000000" w:rsidP="00000000" w:rsidRDefault="00000000" w:rsidRPr="00000000" w14:paraId="00000009">
      <w:pPr>
        <w:spacing w:after="240" w:before="240" w:line="276"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240" w:before="240" w:line="276"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Supervisor: Pham Thai Ky Trung</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240" w:before="240"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 CHI MINH CITY,  2022</w:t>
      </w:r>
    </w:p>
    <w:p w:rsidR="00000000" w:rsidDel="00000000" w:rsidP="00000000" w:rsidRDefault="00000000" w:rsidRPr="00000000" w14:paraId="0000000F">
      <w:pPr>
        <w:pStyle w:val="Heading1"/>
        <w:rPr>
          <w:rFonts w:ascii="Times New Roman" w:cs="Times New Roman" w:eastAsia="Times New Roman" w:hAnsi="Times New Roman"/>
          <w:b w:val="1"/>
          <w:sz w:val="36"/>
          <w:szCs w:val="36"/>
        </w:rPr>
      </w:pPr>
      <w:bookmarkStart w:colFirst="0" w:colLast="0" w:name="_gjdgxs" w:id="0"/>
      <w:bookmarkEnd w:id="0"/>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uqrbs6udw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_suqrbs6udwmg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bwl1x46aa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Management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_vbwl1x46aa3z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qcuee41q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_gqqcuee41q39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6fxiysq8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Lifecycle Model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_9l6fxiysq83j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slm41whh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Risk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_luslm41whhai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pf1k7g3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Hardware and Software Resource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_ywpf1k7g39n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o3g5wjs8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Deliverables and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_9no3g5wjs84u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2dslsgns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Monitoring, Reporting, and Controlling Mechanisms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_622dslsgnsom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heq546i7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Professional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_qnheq546i76y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nlngw0ud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Evidence all the artifacts have been placed under 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_w8nlngw0ud7e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vw1hu36a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Impact of the project on individuals and organizations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_1ovw1hu36a1f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9ogyvj14n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_t9ogyvj14n5n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77fshk4v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Stakeholders for the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_2l77fshk4vu5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n1szf1yo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 case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_ezn1szf1yodw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epbfg2zpc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Graphical use case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_xepbfg2zpczo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bowafsbz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Textual Description for each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_y0bowafsbzx5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myy4dvh0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_wkmyy4dvh0cb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7ey4zgfw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_867ey4zgfwci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t4bzdtsyb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_qt4bzdtsybiu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vk386ixj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Architectural style(s)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_kgvk386ixjgb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ielt310c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Architectural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_gtielt310cae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rudw3etl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Technology, software, and hardware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_qirudw3etlqd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mst8fx00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Rationale for your architectural style and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_7umst8fx00mo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xetbsm005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Saves time: UML can help developers save time by automating some of the design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_wxetbsm005tq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9i3i5imx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Enhances collaboration: UML allows different software developers to work on the same project by providing a common language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_ar9i3i5imxtm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u5kumsmt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a better understanding of a system: UML can help them understand the system better and identify potential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_i5u5kumsmtbc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5him7n3e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Unifies design: UML provides a standard way to design software and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_k75him7n3eme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sldb1g962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_7sldb1g962i0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jxc84b381y6r">
            <w:r w:rsidDel="00000000" w:rsidR="00000000" w:rsidRPr="00000000">
              <w:rPr>
                <w:rtl w:val="0"/>
              </w:rPr>
              <w:t xml:space="preserve">5.2. Static model – class diagrams</w:t>
            </w:r>
          </w:hyperlink>
          <w:r w:rsidDel="00000000" w:rsidR="00000000" w:rsidRPr="00000000">
            <w:rPr>
              <w:rtl w:val="0"/>
            </w:rPr>
            <w:tab/>
          </w:r>
          <w:r w:rsidDel="00000000" w:rsidR="00000000" w:rsidRPr="00000000">
            <w:fldChar w:fldCharType="begin"/>
            <w:instrText xml:space="preserve"> PAGEREF _jxc84b381y6r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g9rgles2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Dynamic model – sequence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_cdg9rgles245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qgv18y52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Rationale for your detailed design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_dkqgv18y5204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sgn8c4t7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Traceability from requirements to detailed design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_j6sgn8c4t78i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cpcp2dbp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_jcpcp2dbp60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b8pqq9dl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Requirements/specifications-based system level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_sob8pqq9dl7r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0t4fbiq01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Traceability of test cases to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_v0t4fbiq01y6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5gkobm3m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Techniques used for test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_xw5gkobm3miu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38bk4144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Assessment of the goodness of your testsuite (Which metrics were used for such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_qj38bk4144ed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z286fg5s4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Demo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_nz286fg5s47r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19ao8lsi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_ni19ao8lsisq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dav7bp2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Source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_fvdav7bp2tnz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jlys8sao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_svjlys8saol4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pStyle w:val="Heading1"/>
        <w:ind w:left="0" w:firstLine="0"/>
        <w:jc w:val="left"/>
        <w:rPr/>
      </w:pPr>
      <w:bookmarkStart w:colFirst="0" w:colLast="0" w:name="_suqrbs6udwmg" w:id="1"/>
      <w:bookmarkEnd w:id="1"/>
      <w:r w:rsidDel="00000000" w:rsidR="00000000" w:rsidRPr="00000000">
        <w:rPr>
          <w:rtl w:val="0"/>
        </w:rPr>
        <w:t xml:space="preserve">1.</w:t>
      </w:r>
      <w:r w:rsidDel="00000000" w:rsidR="00000000" w:rsidRPr="00000000">
        <w:rPr>
          <w:rtl w:val="0"/>
        </w:rPr>
        <w:t xml:space="preserve">INTRODUCTION</w:t>
      </w:r>
    </w:p>
    <w:p w:rsidR="00000000" w:rsidDel="00000000" w:rsidP="00000000" w:rsidRDefault="00000000" w:rsidRPr="00000000" w14:paraId="0000004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Purpose and Scope</w:t>
        <w:br w:type="textWrapping"/>
        <w:t xml:space="preserve">To introduce our product, what it can do, different user cases</w:t>
      </w:r>
    </w:p>
    <w:p w:rsidR="00000000" w:rsidDel="00000000" w:rsidP="00000000" w:rsidRDefault="00000000" w:rsidRPr="00000000" w14:paraId="0000004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Product Overview (including capabilities, scenarios for using the product, etc.)</w:t>
      </w:r>
    </w:p>
    <w:p w:rsidR="00000000" w:rsidDel="00000000" w:rsidP="00000000" w:rsidRDefault="00000000" w:rsidRPr="00000000" w14:paraId="0000005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product helps distribute Supplement Facts products to various companies (agents). Overall, the accountant has the ability to create Good Received when the company imports goods, they shall be able to create Goods Delivery Note to deliver goods to agents, accountants shall be able to view incoming/outgoing stock </w:t>
      </w:r>
      <w:r w:rsidDel="00000000" w:rsidR="00000000" w:rsidRPr="00000000">
        <w:rPr>
          <w:rFonts w:ascii="Times New Roman" w:cs="Times New Roman" w:eastAsia="Times New Roman" w:hAnsi="Times New Roman"/>
          <w:sz w:val="28"/>
          <w:szCs w:val="28"/>
          <w:rtl w:val="0"/>
        </w:rPr>
        <w:t xml:space="preserve">report</w:t>
      </w:r>
      <w:r w:rsidDel="00000000" w:rsidR="00000000" w:rsidRPr="00000000">
        <w:rPr>
          <w:rFonts w:ascii="Times New Roman" w:cs="Times New Roman" w:eastAsia="Times New Roman" w:hAnsi="Times New Roman"/>
          <w:sz w:val="28"/>
          <w:szCs w:val="28"/>
          <w:rtl w:val="0"/>
        </w:rPr>
        <w:t xml:space="preserve">, and agents can choose their preferred payment method.</w:t>
      </w:r>
    </w:p>
    <w:p w:rsidR="00000000" w:rsidDel="00000000" w:rsidP="00000000" w:rsidRDefault="00000000" w:rsidRPr="00000000" w14:paraId="0000005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Structure of the Document</w:t>
      </w:r>
    </w:p>
    <w:p w:rsidR="00000000" w:rsidDel="00000000" w:rsidP="00000000" w:rsidRDefault="00000000" w:rsidRPr="00000000" w14:paraId="00000052">
      <w:pPr>
        <w:numPr>
          <w:ilvl w:val="0"/>
          <w:numId w:val="1"/>
        </w:numPr>
        <w:spacing w:after="0" w:afterAutospacing="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53">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Project Management Plan</w:t>
      </w:r>
    </w:p>
    <w:p w:rsidR="00000000" w:rsidDel="00000000" w:rsidP="00000000" w:rsidRDefault="00000000" w:rsidRPr="00000000" w14:paraId="00000054">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Requirement Specifications</w:t>
      </w:r>
    </w:p>
    <w:p w:rsidR="00000000" w:rsidDel="00000000" w:rsidP="00000000" w:rsidRDefault="00000000" w:rsidRPr="00000000" w14:paraId="00000055">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Architecture</w:t>
      </w:r>
    </w:p>
    <w:p w:rsidR="00000000" w:rsidDel="00000000" w:rsidP="00000000" w:rsidRDefault="00000000" w:rsidRPr="00000000" w14:paraId="00000056">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Design</w:t>
      </w:r>
    </w:p>
    <w:p w:rsidR="00000000" w:rsidDel="00000000" w:rsidP="00000000" w:rsidRDefault="00000000" w:rsidRPr="00000000" w14:paraId="00000057">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Plan</w:t>
      </w:r>
    </w:p>
    <w:p w:rsidR="00000000" w:rsidDel="00000000" w:rsidP="00000000" w:rsidRDefault="00000000" w:rsidRPr="00000000" w14:paraId="00000058">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Demo</w:t>
      </w:r>
    </w:p>
    <w:p w:rsidR="00000000" w:rsidDel="00000000" w:rsidP="00000000" w:rsidRDefault="00000000" w:rsidRPr="00000000" w14:paraId="00000059">
      <w:pPr>
        <w:numPr>
          <w:ilvl w:val="0"/>
          <w:numId w:val="1"/>
        </w:numPr>
        <w:spacing w:after="24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5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Terms, Acronyms, and Abbreviations</w:t>
        <w:br w:type="textWrapping"/>
        <w:t xml:space="preserve">Payment method: methods to purchase goods</w:t>
      </w:r>
    </w:p>
    <w:p w:rsidR="00000000" w:rsidDel="00000000" w:rsidP="00000000" w:rsidRDefault="00000000" w:rsidRPr="00000000" w14:paraId="0000005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status: check if payment has been finished</w:t>
      </w:r>
    </w:p>
    <w:p w:rsidR="00000000" w:rsidDel="00000000" w:rsidP="00000000" w:rsidRDefault="00000000" w:rsidRPr="00000000" w14:paraId="0000005C">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1"/>
        <w:spacing w:after="240" w:before="240" w:line="276" w:lineRule="auto"/>
        <w:jc w:val="left"/>
        <w:rPr/>
      </w:pPr>
      <w:bookmarkStart w:colFirst="0" w:colLast="0" w:name="_vbwl1x46aa3z" w:id="2"/>
      <w:bookmarkEnd w:id="2"/>
      <w:r w:rsidDel="00000000" w:rsidR="00000000" w:rsidRPr="00000000">
        <w:rPr>
          <w:rtl w:val="0"/>
        </w:rPr>
        <w:t xml:space="preserve">2. </w:t>
      </w:r>
      <w:r w:rsidDel="00000000" w:rsidR="00000000" w:rsidRPr="00000000">
        <w:rPr>
          <w:rtl w:val="0"/>
        </w:rPr>
        <w:t xml:space="preserve">Project Management Plan</w:t>
      </w:r>
    </w:p>
    <w:p w:rsidR="00000000" w:rsidDel="00000000" w:rsidP="00000000" w:rsidRDefault="00000000" w:rsidRPr="00000000" w14:paraId="00000061">
      <w:pPr>
        <w:pStyle w:val="Heading2"/>
        <w:spacing w:after="240" w:before="240" w:line="276" w:lineRule="auto"/>
        <w:rPr/>
      </w:pPr>
      <w:bookmarkStart w:colFirst="0" w:colLast="0" w:name="_gqqcuee41q39" w:id="3"/>
      <w:bookmarkEnd w:id="3"/>
      <w:r w:rsidDel="00000000" w:rsidR="00000000" w:rsidRPr="00000000">
        <w:rPr>
          <w:rtl w:val="0"/>
        </w:rPr>
        <w:t xml:space="preserve">2.1. Project Organization</w:t>
      </w:r>
    </w:p>
    <w:p w:rsidR="00000000" w:rsidDel="00000000" w:rsidP="00000000" w:rsidRDefault="00000000" w:rsidRPr="00000000" w14:paraId="0000006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team consists of two members:</w:t>
      </w:r>
    </w:p>
    <w:p w:rsidR="00000000" w:rsidDel="00000000" w:rsidP="00000000" w:rsidRDefault="00000000" w:rsidRPr="00000000" w14:paraId="00000063">
      <w:pPr>
        <w:numPr>
          <w:ilvl w:val="0"/>
          <w:numId w:val="3"/>
        </w:numPr>
        <w:spacing w:after="0" w:afterAutospacing="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Lieu Dang Khoa</w:t>
      </w:r>
    </w:p>
    <w:p w:rsidR="00000000" w:rsidDel="00000000" w:rsidP="00000000" w:rsidRDefault="00000000" w:rsidRPr="00000000" w14:paraId="00000064">
      <w:pPr>
        <w:numPr>
          <w:ilvl w:val="0"/>
          <w:numId w:val="3"/>
        </w:numPr>
        <w:spacing w:after="24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 Nguyen Thanh Dat</w:t>
      </w:r>
    </w:p>
    <w:p w:rsidR="00000000" w:rsidDel="00000000" w:rsidP="00000000" w:rsidRDefault="00000000" w:rsidRPr="00000000" w14:paraId="00000065">
      <w:pPr>
        <w:pStyle w:val="Heading2"/>
        <w:spacing w:after="240" w:before="240" w:line="276" w:lineRule="auto"/>
        <w:rPr/>
      </w:pPr>
      <w:bookmarkStart w:colFirst="0" w:colLast="0" w:name="_9l6fxiysq83j" w:id="4"/>
      <w:bookmarkEnd w:id="4"/>
      <w:r w:rsidDel="00000000" w:rsidR="00000000" w:rsidRPr="00000000">
        <w:rPr>
          <w:rtl w:val="0"/>
        </w:rPr>
        <w:t xml:space="preserve">2.2. </w:t>
      </w:r>
      <w:r w:rsidDel="00000000" w:rsidR="00000000" w:rsidRPr="00000000">
        <w:rPr>
          <w:rtl w:val="0"/>
        </w:rPr>
        <w:t xml:space="preserve">Lifecycle</w:t>
      </w:r>
      <w:r w:rsidDel="00000000" w:rsidR="00000000" w:rsidRPr="00000000">
        <w:rPr>
          <w:rtl w:val="0"/>
        </w:rPr>
        <w:t xml:space="preserve"> Model Used</w:t>
      </w:r>
    </w:p>
    <w:p w:rsidR="00000000" w:rsidDel="00000000" w:rsidP="00000000" w:rsidRDefault="00000000" w:rsidRPr="00000000" w14:paraId="0000006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Waterfall model </w:t>
      </w:r>
    </w:p>
    <w:p w:rsidR="00000000" w:rsidDel="00000000" w:rsidP="00000000" w:rsidRDefault="00000000" w:rsidRPr="00000000" w14:paraId="00000067">
      <w:pPr>
        <w:pStyle w:val="Heading2"/>
        <w:spacing w:after="240" w:before="240" w:line="276" w:lineRule="auto"/>
        <w:rPr/>
      </w:pPr>
      <w:bookmarkStart w:colFirst="0" w:colLast="0" w:name="_luslm41whhai" w:id="5"/>
      <w:bookmarkEnd w:id="5"/>
      <w:r w:rsidDel="00000000" w:rsidR="00000000" w:rsidRPr="00000000">
        <w:rPr>
          <w:rtl w:val="0"/>
        </w:rPr>
        <w:t xml:space="preserve">2.3. Risk Analysis</w:t>
      </w:r>
    </w:p>
    <w:p w:rsidR="00000000" w:rsidDel="00000000" w:rsidP="00000000" w:rsidRDefault="00000000" w:rsidRPr="00000000" w14:paraId="00000068">
      <w:pPr>
        <w:numPr>
          <w:ilvl w:val="0"/>
          <w:numId w:val="4"/>
        </w:numPr>
        <w:spacing w:after="0" w:afterAutospacing="0" w:before="240" w:line="276"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Identify the risks</w:t>
      </w:r>
    </w:p>
    <w:p w:rsidR="00000000" w:rsidDel="00000000" w:rsidP="00000000" w:rsidRDefault="00000000" w:rsidRPr="00000000" w14:paraId="00000069">
      <w:pPr>
        <w:numPr>
          <w:ilvl w:val="1"/>
          <w:numId w:val="4"/>
        </w:numPr>
        <w:shd w:fill="ffffff" w:val="clear"/>
        <w:spacing w:after="0" w:afterAutospacing="0" w:before="0" w:beforeAutospacing="0" w:line="240"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The risks we face are missing the deadline to submit our finished product</w:t>
      </w:r>
    </w:p>
    <w:p w:rsidR="00000000" w:rsidDel="00000000" w:rsidP="00000000" w:rsidRDefault="00000000" w:rsidRPr="00000000" w14:paraId="0000006A">
      <w:pPr>
        <w:numPr>
          <w:ilvl w:val="1"/>
          <w:numId w:val="4"/>
        </w:numPr>
        <w:shd w:fill="ffffff" w:val="clear"/>
        <w:spacing w:after="0" w:afterAutospacing="0" w:before="0" w:beforeAutospacing="0" w:line="240"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We failed to do well in our report due to numerous parts we have to do</w:t>
      </w:r>
    </w:p>
    <w:p w:rsidR="00000000" w:rsidDel="00000000" w:rsidP="00000000" w:rsidRDefault="00000000" w:rsidRPr="00000000" w14:paraId="0000006B">
      <w:pPr>
        <w:numPr>
          <w:ilvl w:val="1"/>
          <w:numId w:val="4"/>
        </w:numPr>
        <w:shd w:fill="ffffff" w:val="clear"/>
        <w:spacing w:after="0" w:afterAutospacing="0" w:before="0" w:beforeAutospacing="0" w:line="240"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We risked not designing our product look good enough</w:t>
      </w:r>
    </w:p>
    <w:p w:rsidR="00000000" w:rsidDel="00000000" w:rsidP="00000000" w:rsidRDefault="00000000" w:rsidRPr="00000000" w14:paraId="0000006C">
      <w:pPr>
        <w:numPr>
          <w:ilvl w:val="1"/>
          <w:numId w:val="4"/>
        </w:numPr>
        <w:shd w:fill="ffffff" w:val="clear"/>
        <w:spacing w:after="0" w:afterAutospacing="0" w:before="0" w:beforeAutospacing="0" w:line="240"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The database we construct might not be sufficient enough</w:t>
      </w:r>
    </w:p>
    <w:p w:rsidR="00000000" w:rsidDel="00000000" w:rsidP="00000000" w:rsidRDefault="00000000" w:rsidRPr="00000000" w14:paraId="0000006D">
      <w:pPr>
        <w:numPr>
          <w:ilvl w:val="1"/>
          <w:numId w:val="4"/>
        </w:numPr>
        <w:shd w:fill="ffffff" w:val="clear"/>
        <w:spacing w:after="760" w:before="0" w:beforeAutospacing="0" w:line="240"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Internet is quite slow in my house and this compromise the whole project</w:t>
      </w:r>
    </w:p>
    <w:p w:rsidR="00000000" w:rsidDel="00000000" w:rsidP="00000000" w:rsidRDefault="00000000" w:rsidRPr="00000000" w14:paraId="0000006E">
      <w:pPr>
        <w:shd w:fill="ffffff" w:val="clear"/>
        <w:spacing w:after="760" w:before="160" w:line="400.79999999999995"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F">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numPr>
          <w:ilvl w:val="0"/>
          <w:numId w:val="6"/>
        </w:numPr>
        <w:shd w:fill="ffffff" w:val="clear"/>
        <w:spacing w:after="0" w:afterAutospacing="0" w:before="160" w:line="400.79999999999995" w:lineRule="auto"/>
        <w:ind w:left="1100" w:hanging="360"/>
        <w:rPr>
          <w:color w:val="000000"/>
          <w:sz w:val="27"/>
          <w:szCs w:val="27"/>
        </w:rPr>
      </w:pPr>
      <w:r w:rsidDel="00000000" w:rsidR="00000000" w:rsidRPr="00000000">
        <w:rPr>
          <w:rFonts w:ascii="Times New Roman" w:cs="Times New Roman" w:eastAsia="Times New Roman" w:hAnsi="Times New Roman"/>
          <w:b w:val="1"/>
          <w:sz w:val="27"/>
          <w:szCs w:val="27"/>
          <w:rtl w:val="0"/>
        </w:rPr>
        <w:t xml:space="preserve">Analyze the risks:</w:t>
      </w:r>
      <w:r w:rsidDel="00000000" w:rsidR="00000000" w:rsidRPr="00000000">
        <w:rPr>
          <w:rFonts w:ascii="Times New Roman" w:cs="Times New Roman" w:eastAsia="Times New Roman" w:hAnsi="Times New Roman"/>
          <w:sz w:val="27"/>
          <w:szCs w:val="27"/>
          <w:rtl w:val="0"/>
        </w:rPr>
        <w:t xml:space="preserve"> We will try to determine the likelihood of each risk and their consequences</w:t>
      </w:r>
    </w:p>
    <w:p w:rsidR="00000000" w:rsidDel="00000000" w:rsidP="00000000" w:rsidRDefault="00000000" w:rsidRPr="00000000" w14:paraId="00000071">
      <w:pPr>
        <w:numPr>
          <w:ilvl w:val="1"/>
          <w:numId w:val="6"/>
        </w:numPr>
        <w:shd w:fill="ffffff" w:val="clear"/>
        <w:spacing w:after="0" w:afterAutospacing="0" w:before="0" w:beforeAutospacing="0" w:line="400.79999999999995"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Missing deadline: 50%, we will get low score on our final, which will be disastrous</w:t>
      </w:r>
    </w:p>
    <w:p w:rsidR="00000000" w:rsidDel="00000000" w:rsidP="00000000" w:rsidRDefault="00000000" w:rsidRPr="00000000" w14:paraId="00000072">
      <w:pPr>
        <w:numPr>
          <w:ilvl w:val="1"/>
          <w:numId w:val="6"/>
        </w:numPr>
        <w:shd w:fill="ffffff" w:val="clear"/>
        <w:spacing w:after="0" w:afterAutospacing="0" w:before="0" w:beforeAutospacing="0" w:line="400.79999999999995"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Failed to perform well in the report: 60%, our score will definitely be affected as report accounts for 30% of total points</w:t>
      </w:r>
    </w:p>
    <w:p w:rsidR="00000000" w:rsidDel="00000000" w:rsidP="00000000" w:rsidRDefault="00000000" w:rsidRPr="00000000" w14:paraId="00000073">
      <w:pPr>
        <w:numPr>
          <w:ilvl w:val="1"/>
          <w:numId w:val="6"/>
        </w:numPr>
        <w:shd w:fill="ffffff" w:val="clear"/>
        <w:spacing w:after="0" w:afterAutospacing="0" w:before="0" w:beforeAutospacing="0" w:line="400.79999999999995"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Bad looking product: 50%, I am not good at designing and so do my friend, our score might be affected</w:t>
      </w:r>
    </w:p>
    <w:p w:rsidR="00000000" w:rsidDel="00000000" w:rsidP="00000000" w:rsidRDefault="00000000" w:rsidRPr="00000000" w14:paraId="00000074">
      <w:pPr>
        <w:numPr>
          <w:ilvl w:val="1"/>
          <w:numId w:val="6"/>
        </w:numPr>
        <w:shd w:fill="ffffff" w:val="clear"/>
        <w:spacing w:after="0" w:afterAutospacing="0" w:before="0" w:beforeAutospacing="0" w:line="400.79999999999995"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Insufficient database: 50%, we don’t have enough data for our product to work with</w:t>
      </w:r>
    </w:p>
    <w:p w:rsidR="00000000" w:rsidDel="00000000" w:rsidP="00000000" w:rsidRDefault="00000000" w:rsidRPr="00000000" w14:paraId="00000075">
      <w:pPr>
        <w:numPr>
          <w:ilvl w:val="1"/>
          <w:numId w:val="6"/>
        </w:numPr>
        <w:shd w:fill="ffffff" w:val="clear"/>
        <w:spacing w:after="0" w:afterAutospacing="0" w:before="0" w:beforeAutospacing="0" w:line="400.79999999999995" w:lineRule="auto"/>
        <w:ind w:left="144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Bad internet: 30%, slow internet connection is a problem but rarely does it affect the overall product</w:t>
      </w:r>
    </w:p>
    <w:p w:rsidR="00000000" w:rsidDel="00000000" w:rsidP="00000000" w:rsidRDefault="00000000" w:rsidRPr="00000000" w14:paraId="00000076">
      <w:pPr>
        <w:numPr>
          <w:ilvl w:val="0"/>
          <w:numId w:val="6"/>
        </w:numPr>
        <w:shd w:fill="ffffff" w:val="clear"/>
        <w:spacing w:after="760" w:before="0" w:beforeAutospacing="0" w:line="400.79999999999995" w:lineRule="auto"/>
        <w:ind w:left="1100" w:hanging="360"/>
        <w:rPr>
          <w:color w:val="000000"/>
          <w:sz w:val="27"/>
          <w:szCs w:val="27"/>
        </w:rPr>
      </w:pPr>
      <w:r w:rsidDel="00000000" w:rsidR="00000000" w:rsidRPr="00000000">
        <w:rPr>
          <w:rFonts w:ascii="Times New Roman" w:cs="Times New Roman" w:eastAsia="Times New Roman" w:hAnsi="Times New Roman"/>
          <w:b w:val="1"/>
          <w:sz w:val="27"/>
          <w:szCs w:val="27"/>
          <w:rtl w:val="0"/>
        </w:rPr>
        <w:t xml:space="preserve">Develop a </w:t>
      </w:r>
      <w:hyperlink r:id="rId7">
        <w:r w:rsidDel="00000000" w:rsidR="00000000" w:rsidRPr="00000000">
          <w:rPr>
            <w:rFonts w:ascii="Times New Roman" w:cs="Times New Roman" w:eastAsia="Times New Roman" w:hAnsi="Times New Roman"/>
            <w:b w:val="1"/>
            <w:sz w:val="27"/>
            <w:szCs w:val="27"/>
            <w:u w:val="single"/>
            <w:rtl w:val="0"/>
          </w:rPr>
          <w:t xml:space="preserve">risk management</w:t>
        </w:r>
      </w:hyperlink>
      <w:r w:rsidDel="00000000" w:rsidR="00000000" w:rsidRPr="00000000">
        <w:rPr>
          <w:rFonts w:ascii="Times New Roman" w:cs="Times New Roman" w:eastAsia="Times New Roman" w:hAnsi="Times New Roman"/>
          <w:b w:val="1"/>
          <w:sz w:val="27"/>
          <w:szCs w:val="27"/>
          <w:rtl w:val="0"/>
        </w:rPr>
        <w:t xml:space="preserve"> plan:</w:t>
      </w:r>
      <w:r w:rsidDel="00000000" w:rsidR="00000000" w:rsidRPr="00000000">
        <w:rPr>
          <w:rFonts w:ascii="Times New Roman" w:cs="Times New Roman" w:eastAsia="Times New Roman" w:hAnsi="Times New Roman"/>
          <w:sz w:val="27"/>
          <w:szCs w:val="27"/>
          <w:rtl w:val="0"/>
        </w:rPr>
        <w:t xml:space="preserve">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685"/>
        <w:gridCol w:w="1560"/>
        <w:gridCol w:w="1500"/>
        <w:tblGridChange w:id="0">
          <w:tblGrid>
            <w:gridCol w:w="2895"/>
            <w:gridCol w:w="2685"/>
            <w:gridCol w:w="156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Status</w:t>
            </w:r>
          </w:p>
        </w:tc>
      </w:tr>
      <w:tr>
        <w:trPr>
          <w:cantSplit w:val="0"/>
          <w:trHeight w:val="1303.4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hd w:fill="ffffff" w:val="clear"/>
              <w:spacing w:after="760" w:before="160" w:line="400.79999999999995"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Missing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Affects overall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r>
        <w:trPr>
          <w:cantSplit w:val="0"/>
          <w:trHeight w:val="2151.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hd w:fill="ffffff" w:val="clear"/>
              <w:spacing w:after="760" w:before="160" w:line="400.79999999999995"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Failed to perform well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Affects overall score + project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hd w:fill="ffffff" w:val="clear"/>
              <w:spacing w:after="760" w:before="160" w:line="400.79999999999995"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Bad looking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Affects overall score +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hd w:fill="ffffff" w:val="clear"/>
              <w:spacing w:after="760" w:before="160" w:line="400.79999999999995"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Insufficient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Affects overall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hd w:fill="ffffff" w:val="clear"/>
              <w:spacing w:after="760" w:before="160" w:line="400.79999999999995"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Bad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Affects project schedule + can compromise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bl>
    <w:p w:rsidR="00000000" w:rsidDel="00000000" w:rsidP="00000000" w:rsidRDefault="00000000" w:rsidRPr="00000000" w14:paraId="0000008F">
      <w:pPr>
        <w:shd w:fill="ffffff" w:val="clear"/>
        <w:spacing w:after="760" w:before="160" w:line="400.79999999999995"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0">
      <w:pPr>
        <w:numPr>
          <w:ilvl w:val="0"/>
          <w:numId w:val="6"/>
        </w:numPr>
        <w:shd w:fill="ffffff" w:val="clear"/>
        <w:spacing w:after="760" w:before="160" w:line="400.79999999999995" w:lineRule="auto"/>
        <w:ind w:left="1100" w:hanging="360"/>
        <w:rPr>
          <w:color w:val="000000"/>
          <w:sz w:val="27"/>
          <w:szCs w:val="27"/>
        </w:rPr>
      </w:pPr>
      <w:r w:rsidDel="00000000" w:rsidR="00000000" w:rsidRPr="00000000">
        <w:rPr>
          <w:rFonts w:ascii="Times New Roman" w:cs="Times New Roman" w:eastAsia="Times New Roman" w:hAnsi="Times New Roman"/>
          <w:b w:val="1"/>
          <w:sz w:val="27"/>
          <w:szCs w:val="27"/>
          <w:rtl w:val="0"/>
        </w:rPr>
        <w:t xml:space="preserve">Implement the risk management plan:</w:t>
      </w:r>
      <w:r w:rsidDel="00000000" w:rsidR="00000000" w:rsidRPr="00000000">
        <w:rPr>
          <w:rFonts w:ascii="Times New Roman" w:cs="Times New Roman" w:eastAsia="Times New Roman" w:hAnsi="Times New Roman"/>
          <w:sz w:val="27"/>
          <w:szCs w:val="27"/>
          <w:rtl w:val="0"/>
        </w:rPr>
        <w:t xml:space="preserve">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685"/>
        <w:gridCol w:w="1560"/>
        <w:gridCol w:w="1500"/>
        <w:tblGridChange w:id="0">
          <w:tblGrid>
            <w:gridCol w:w="2895"/>
            <w:gridCol w:w="2685"/>
            <w:gridCol w:w="156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Measures to tackle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Status</w:t>
            </w:r>
          </w:p>
        </w:tc>
      </w:tr>
      <w:tr>
        <w:trPr>
          <w:cantSplit w:val="0"/>
          <w:trHeight w:val="1303.4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hd w:fill="ffffff" w:val="clear"/>
              <w:spacing w:after="760" w:before="160" w:line="400.79999999999995"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Missing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Rush everyone to finish soon, stay up late at night to do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r>
        <w:trPr>
          <w:cantSplit w:val="0"/>
          <w:trHeight w:val="2151.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hd w:fill="ffffff" w:val="clear"/>
              <w:spacing w:after="760" w:before="160" w:line="400.79999999999995"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Failed to perform well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Asking for advice from other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hd w:fill="ffffff" w:val="clear"/>
              <w:spacing w:after="760" w:before="160" w:line="400.79999999999995"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Bad looking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Asking for advice from my classmates who are good at 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hd w:fill="ffffff" w:val="clear"/>
              <w:spacing w:after="760" w:before="160" w:line="400.79999999999995"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Insufficient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Put more time into research a better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hd w:fill="ffffff" w:val="clear"/>
              <w:spacing w:after="760" w:before="160" w:line="400.79999999999995"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Bad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Go to the internet cafe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Open</w:t>
            </w:r>
          </w:p>
        </w:tc>
      </w:tr>
    </w:tbl>
    <w:p w:rsidR="00000000" w:rsidDel="00000000" w:rsidP="00000000" w:rsidRDefault="00000000" w:rsidRPr="00000000" w14:paraId="000000A9">
      <w:pPr>
        <w:shd w:fill="ffffff" w:val="clear"/>
        <w:spacing w:after="760" w:before="160" w:line="400.79999999999995"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A">
      <w:pPr>
        <w:shd w:fill="ffffff" w:val="clear"/>
        <w:spacing w:after="760" w:before="160" w:line="400.79999999999995"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B">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Style w:val="Heading2"/>
        <w:spacing w:after="240" w:before="240" w:line="276" w:lineRule="auto"/>
        <w:rPr/>
      </w:pPr>
      <w:bookmarkStart w:colFirst="0" w:colLast="0" w:name="_ywpf1k7g39n" w:id="6"/>
      <w:bookmarkEnd w:id="6"/>
      <w:r w:rsidDel="00000000" w:rsidR="00000000" w:rsidRPr="00000000">
        <w:rPr>
          <w:rtl w:val="0"/>
        </w:rPr>
        <w:t xml:space="preserve">2.4. Hardware and Software Resource Requirements</w:t>
      </w:r>
    </w:p>
    <w:p w:rsidR="00000000" w:rsidDel="00000000" w:rsidP="00000000" w:rsidRDefault="00000000" w:rsidRPr="00000000" w14:paraId="000000A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Visual Studio is an Integrated Development Environment(IDE) developed by Microsoft to develop GUI(Graphical User Interface), console, Web applications, web apps, mobile apps, cloud, and web services. </w:t>
      </w:r>
    </w:p>
    <w:p w:rsidR="00000000" w:rsidDel="00000000" w:rsidP="00000000" w:rsidRDefault="00000000" w:rsidRPr="00000000" w14:paraId="000000A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forms application: is a graphical class library included as part of Microsoft .NET, .NET Framework and is an event-driven application that runs on the desktop computer. A Windows forms application will normally have a collection of controls such as labels, textboxes, list boxes, etc.</w:t>
      </w:r>
    </w:p>
    <w:p w:rsidR="00000000" w:rsidDel="00000000" w:rsidP="00000000" w:rsidRDefault="00000000" w:rsidRPr="00000000" w14:paraId="000000A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ASP.NET MVC is basically a web development framework, which combines the features of MVC (Model-View-Controller) architecture, ideas and techniques from Agile development, and the best parts of the existing ASP.NET platform. It is a complete alternative to traditional ASP.NET Web Forms.2.5. Deliverables and Schedule. It can be used for building websites and web applications on .NET Framework using HTML, CSS, and JavaScript. ASP.NET MVC 5 is a web framework based on Model-View-Controller (MVC) architecture.</w:t>
      </w:r>
    </w:p>
    <w:p w:rsidR="00000000" w:rsidDel="00000000" w:rsidP="00000000" w:rsidRDefault="00000000" w:rsidRPr="00000000" w14:paraId="000000B0">
      <w:pPr>
        <w:pStyle w:val="Heading2"/>
        <w:spacing w:after="240" w:before="240" w:line="276" w:lineRule="auto"/>
        <w:rPr/>
      </w:pPr>
      <w:bookmarkStart w:colFirst="0" w:colLast="0" w:name="_9no3g5wjs84u" w:id="7"/>
      <w:bookmarkEnd w:id="7"/>
      <w:r w:rsidDel="00000000" w:rsidR="00000000" w:rsidRPr="00000000">
        <w:rPr>
          <w:rtl w:val="0"/>
        </w:rPr>
        <w:t xml:space="preserve">2.5. Deliverables and Schedule</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12:00 14/12/2022 </w:t>
      </w:r>
      <w:r w:rsidDel="00000000" w:rsidR="00000000" w:rsidRPr="00000000">
        <w:rPr>
          <w:rtl w:val="0"/>
        </w:rPr>
      </w:r>
    </w:p>
    <w:p w:rsidR="00000000" w:rsidDel="00000000" w:rsidP="00000000" w:rsidRDefault="00000000" w:rsidRPr="00000000" w14:paraId="000000B2">
      <w:pPr>
        <w:pStyle w:val="Heading2"/>
        <w:spacing w:after="240" w:before="240" w:line="276" w:lineRule="auto"/>
        <w:rPr/>
      </w:pPr>
      <w:bookmarkStart w:colFirst="0" w:colLast="0" w:name="_622dslsgnsom" w:id="8"/>
      <w:bookmarkEnd w:id="8"/>
      <w:r w:rsidDel="00000000" w:rsidR="00000000" w:rsidRPr="00000000">
        <w:rPr>
          <w:rtl w:val="0"/>
        </w:rPr>
        <w:t xml:space="preserve">2.6. Monitoring, Reporting, and Controlling Mechanisms</w:t>
      </w:r>
    </w:p>
    <w:p w:rsidR="00000000" w:rsidDel="00000000" w:rsidP="00000000" w:rsidRDefault="00000000" w:rsidRPr="00000000" w14:paraId="000000B3">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Style w:val="Heading2"/>
        <w:spacing w:after="240" w:before="240" w:line="276" w:lineRule="auto"/>
        <w:rPr/>
      </w:pPr>
      <w:bookmarkStart w:colFirst="0" w:colLast="0" w:name="_qnheq546i76y" w:id="9"/>
      <w:bookmarkEnd w:id="9"/>
      <w:r w:rsidDel="00000000" w:rsidR="00000000" w:rsidRPr="00000000">
        <w:rPr>
          <w:rtl w:val="0"/>
        </w:rPr>
        <w:t xml:space="preserve">2.7. Professional Standards</w:t>
      </w:r>
    </w:p>
    <w:p w:rsidR="00000000" w:rsidDel="00000000" w:rsidP="00000000" w:rsidRDefault="00000000" w:rsidRPr="00000000" w14:paraId="000000B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Skills: knowledge of C#, how to create a windows application, how to create a website, knowledge of Visual Studio overall</w:t>
      </w:r>
    </w:p>
    <w:p w:rsidR="00000000" w:rsidDel="00000000" w:rsidP="00000000" w:rsidRDefault="00000000" w:rsidRPr="00000000" w14:paraId="000000B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Experience: At least 6 months of experience</w:t>
      </w:r>
    </w:p>
    <w:p w:rsidR="00000000" w:rsidDel="00000000" w:rsidP="00000000" w:rsidRDefault="00000000" w:rsidRPr="00000000" w14:paraId="000000B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Behaviors: Finish the product on time, be quick and efficient</w:t>
      </w:r>
    </w:p>
    <w:p w:rsidR="00000000" w:rsidDel="00000000" w:rsidP="00000000" w:rsidRDefault="00000000" w:rsidRPr="00000000" w14:paraId="000000B8">
      <w:pPr>
        <w:pStyle w:val="Heading2"/>
        <w:spacing w:after="240" w:before="240" w:line="276" w:lineRule="auto"/>
        <w:rPr/>
      </w:pPr>
      <w:bookmarkStart w:colFirst="0" w:colLast="0" w:name="_w8nlngw0ud7e" w:id="10"/>
      <w:bookmarkEnd w:id="10"/>
      <w:r w:rsidDel="00000000" w:rsidR="00000000" w:rsidRPr="00000000">
        <w:rPr>
          <w:rtl w:val="0"/>
        </w:rPr>
        <w:t xml:space="preserve">2.8. Evidence all the artifacts have been placed under configuration management</w:t>
      </w:r>
    </w:p>
    <w:p w:rsidR="00000000" w:rsidDel="00000000" w:rsidP="00000000" w:rsidRDefault="00000000" w:rsidRPr="00000000" w14:paraId="000000B9">
      <w:pPr>
        <w:pStyle w:val="Heading2"/>
        <w:spacing w:after="240" w:before="240" w:line="276" w:lineRule="auto"/>
        <w:rPr/>
      </w:pPr>
      <w:bookmarkStart w:colFirst="0" w:colLast="0" w:name="_1ovw1hu36a1f" w:id="11"/>
      <w:bookmarkEnd w:id="11"/>
      <w:r w:rsidDel="00000000" w:rsidR="00000000" w:rsidRPr="00000000">
        <w:rPr>
          <w:rtl w:val="0"/>
        </w:rPr>
        <w:t xml:space="preserve">2.9. Impact of the project on individuals and organizations</w:t>
      </w:r>
    </w:p>
    <w:p w:rsidR="00000000" w:rsidDel="00000000" w:rsidP="00000000" w:rsidRDefault="00000000" w:rsidRPr="00000000" w14:paraId="000000B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a description of what impact your project will have on individuals and society)</w:t>
      </w:r>
    </w:p>
    <w:p w:rsidR="00000000" w:rsidDel="00000000" w:rsidP="00000000" w:rsidRDefault="00000000" w:rsidRPr="00000000" w14:paraId="000000B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product will help a company manage and sell supplemental fact products to other companies.</w:t>
      </w:r>
    </w:p>
    <w:p w:rsidR="00000000" w:rsidDel="00000000" w:rsidP="00000000" w:rsidRDefault="00000000" w:rsidRPr="00000000" w14:paraId="000000B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 use this product to help sell certain products in a small scale operation, which will increase the local economy</w:t>
      </w:r>
    </w:p>
    <w:p w:rsidR="00000000" w:rsidDel="00000000" w:rsidP="00000000" w:rsidRDefault="00000000" w:rsidRPr="00000000" w14:paraId="000000BD">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pStyle w:val="Heading1"/>
        <w:rPr/>
      </w:pPr>
      <w:bookmarkStart w:colFirst="0" w:colLast="0" w:name="_t9ogyvj14n5n" w:id="12"/>
      <w:bookmarkEnd w:id="12"/>
      <w:r w:rsidDel="00000000" w:rsidR="00000000" w:rsidRPr="00000000">
        <w:rPr>
          <w:rtl w:val="0"/>
        </w:rPr>
        <w:t xml:space="preserve">3. Requirement Specifications</w:t>
      </w:r>
    </w:p>
    <w:p w:rsidR="00000000" w:rsidDel="00000000" w:rsidP="00000000" w:rsidRDefault="00000000" w:rsidRPr="00000000" w14:paraId="000000BF">
      <w:pPr>
        <w:pStyle w:val="Heading2"/>
        <w:spacing w:after="240" w:before="240" w:line="276" w:lineRule="auto"/>
        <w:rPr/>
      </w:pPr>
      <w:bookmarkStart w:colFirst="0" w:colLast="0" w:name="_2l77fshk4vu5" w:id="13"/>
      <w:bookmarkEnd w:id="13"/>
      <w:r w:rsidDel="00000000" w:rsidR="00000000" w:rsidRPr="00000000">
        <w:rPr>
          <w:rtl w:val="0"/>
        </w:rPr>
        <w:t xml:space="preserve">3.1. Stakeholders for the system</w:t>
      </w:r>
    </w:p>
    <w:p w:rsidR="00000000" w:rsidDel="00000000" w:rsidP="00000000" w:rsidRDefault="00000000" w:rsidRPr="00000000" w14:paraId="000000C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fund the whole project</w:t>
      </w:r>
    </w:p>
    <w:p w:rsidR="00000000" w:rsidDel="00000000" w:rsidP="00000000" w:rsidRDefault="00000000" w:rsidRPr="00000000" w14:paraId="000000C1">
      <w:pPr>
        <w:pStyle w:val="Heading2"/>
        <w:spacing w:after="240" w:before="240" w:line="276" w:lineRule="auto"/>
        <w:rPr/>
      </w:pPr>
      <w:bookmarkStart w:colFirst="0" w:colLast="0" w:name="_ezn1szf1yodw" w:id="14"/>
      <w:bookmarkEnd w:id="14"/>
      <w:r w:rsidDel="00000000" w:rsidR="00000000" w:rsidRPr="00000000">
        <w:rPr>
          <w:rtl w:val="0"/>
        </w:rPr>
        <w:t xml:space="preserve">3.2. Use case model</w:t>
      </w:r>
    </w:p>
    <w:p w:rsidR="00000000" w:rsidDel="00000000" w:rsidP="00000000" w:rsidRDefault="00000000" w:rsidRPr="00000000" w14:paraId="000000C2">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pStyle w:val="Heading3"/>
        <w:spacing w:after="240" w:before="240" w:line="276" w:lineRule="auto"/>
        <w:rPr/>
      </w:pPr>
      <w:bookmarkStart w:colFirst="0" w:colLast="0" w:name="_xepbfg2zpczo" w:id="15"/>
      <w:bookmarkEnd w:id="15"/>
      <w:r w:rsidDel="00000000" w:rsidR="00000000" w:rsidRPr="00000000">
        <w:rPr>
          <w:rtl w:val="0"/>
        </w:rPr>
        <w:t xml:space="preserve">3.2.1. Graphical use case model</w:t>
      </w:r>
    </w:p>
    <w:p w:rsidR="00000000" w:rsidDel="00000000" w:rsidP="00000000" w:rsidRDefault="00000000" w:rsidRPr="00000000" w14:paraId="000000C4">
      <w:pPr>
        <w:pStyle w:val="Heading3"/>
        <w:spacing w:after="240" w:before="240" w:line="276" w:lineRule="auto"/>
        <w:rPr/>
      </w:pPr>
      <w:bookmarkStart w:colFirst="0" w:colLast="0" w:name="_y0bowafsbzx5" w:id="16"/>
      <w:bookmarkEnd w:id="16"/>
      <w:r w:rsidDel="00000000" w:rsidR="00000000" w:rsidRPr="00000000">
        <w:rPr>
          <w:rtl w:val="0"/>
        </w:rPr>
        <w:t xml:space="preserve">3.2.2. Textual Description for each use case</w:t>
      </w:r>
    </w:p>
    <w:p w:rsidR="00000000" w:rsidDel="00000000" w:rsidP="00000000" w:rsidRDefault="00000000" w:rsidRPr="00000000" w14:paraId="000000C5">
      <w:pPr>
        <w:pStyle w:val="Heading2"/>
        <w:spacing w:after="240" w:before="240" w:line="276" w:lineRule="auto"/>
        <w:rPr/>
      </w:pPr>
      <w:bookmarkStart w:colFirst="0" w:colLast="0" w:name="_wkmyy4dvh0cb" w:id="17"/>
      <w:bookmarkEnd w:id="17"/>
      <w:r w:rsidDel="00000000" w:rsidR="00000000" w:rsidRPr="00000000">
        <w:rPr>
          <w:rtl w:val="0"/>
        </w:rPr>
        <w:t xml:space="preserve">3.3. Functional requirements</w:t>
      </w:r>
    </w:p>
    <w:p w:rsidR="00000000" w:rsidDel="00000000" w:rsidP="00000000" w:rsidRDefault="00000000" w:rsidRPr="00000000" w14:paraId="000000C6">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numPr>
          <w:ilvl w:val="0"/>
          <w:numId w:val="7"/>
        </w:numPr>
        <w:spacing w:after="0" w:afterAutospacing="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Accountants should be able to create Goods Received when the company imports goods.</w:t>
      </w:r>
    </w:p>
    <w:p w:rsidR="00000000" w:rsidDel="00000000" w:rsidP="00000000" w:rsidRDefault="00000000" w:rsidRPr="00000000" w14:paraId="000000C8">
      <w:pPr>
        <w:numPr>
          <w:ilvl w:val="0"/>
          <w:numId w:val="7"/>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 can log in to their account</w:t>
      </w:r>
    </w:p>
    <w:p w:rsidR="00000000" w:rsidDel="00000000" w:rsidP="00000000" w:rsidRDefault="00000000" w:rsidRPr="00000000" w14:paraId="000000C9">
      <w:pPr>
        <w:numPr>
          <w:ilvl w:val="0"/>
          <w:numId w:val="7"/>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website will always be online</w:t>
      </w:r>
    </w:p>
    <w:p w:rsidR="00000000" w:rsidDel="00000000" w:rsidP="00000000" w:rsidRDefault="00000000" w:rsidRPr="00000000" w14:paraId="000000CA">
      <w:pPr>
        <w:numPr>
          <w:ilvl w:val="0"/>
          <w:numId w:val="7"/>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Agents shall be able to place an order items and choose their preferred payment methods</w:t>
      </w:r>
    </w:p>
    <w:p w:rsidR="00000000" w:rsidDel="00000000" w:rsidP="00000000" w:rsidRDefault="00000000" w:rsidRPr="00000000" w14:paraId="000000CB">
      <w:pPr>
        <w:numPr>
          <w:ilvl w:val="0"/>
          <w:numId w:val="7"/>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Accountants shall be able to create Goods Delivery Note to deliver goods to agents</w:t>
      </w:r>
    </w:p>
    <w:p w:rsidR="00000000" w:rsidDel="00000000" w:rsidP="00000000" w:rsidRDefault="00000000" w:rsidRPr="00000000" w14:paraId="000000CC">
      <w:pPr>
        <w:numPr>
          <w:ilvl w:val="0"/>
          <w:numId w:val="7"/>
        </w:numPr>
        <w:spacing w:after="24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Accountants shall be able to view incoming/outgoing stock report,</w:t>
      </w:r>
    </w:p>
    <w:p w:rsidR="00000000" w:rsidDel="00000000" w:rsidP="00000000" w:rsidRDefault="00000000" w:rsidRPr="00000000" w14:paraId="000000CD">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pStyle w:val="Heading2"/>
        <w:spacing w:after="240" w:before="240" w:line="276" w:lineRule="auto"/>
        <w:rPr/>
      </w:pPr>
      <w:bookmarkStart w:colFirst="0" w:colLast="0" w:name="_867ey4zgfwci" w:id="18"/>
      <w:bookmarkEnd w:id="18"/>
      <w:r w:rsidDel="00000000" w:rsidR="00000000" w:rsidRPr="00000000">
        <w:rPr>
          <w:rtl w:val="0"/>
        </w:rPr>
        <w:t xml:space="preserve">3.4. Non-functional requirements</w:t>
      </w:r>
    </w:p>
    <w:p w:rsidR="00000000" w:rsidDel="00000000" w:rsidP="00000000" w:rsidRDefault="00000000" w:rsidRPr="00000000" w14:paraId="000000CF">
      <w:pPr>
        <w:numPr>
          <w:ilvl w:val="0"/>
          <w:numId w:val="8"/>
        </w:numPr>
        <w:spacing w:after="0" w:afterAutospacing="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forms shall be inside the main form</w:t>
      </w:r>
    </w:p>
    <w:p w:rsidR="00000000" w:rsidDel="00000000" w:rsidP="00000000" w:rsidRDefault="00000000" w:rsidRPr="00000000" w14:paraId="000000D0">
      <w:pPr>
        <w:numPr>
          <w:ilvl w:val="0"/>
          <w:numId w:val="8"/>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should only be one account of the administrator</w:t>
      </w:r>
    </w:p>
    <w:p w:rsidR="00000000" w:rsidDel="00000000" w:rsidP="00000000" w:rsidRDefault="00000000" w:rsidRPr="00000000" w14:paraId="000000D1">
      <w:pPr>
        <w:numPr>
          <w:ilvl w:val="0"/>
          <w:numId w:val="8"/>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website will have a 99% uptime</w:t>
      </w:r>
    </w:p>
    <w:p w:rsidR="00000000" w:rsidDel="00000000" w:rsidP="00000000" w:rsidRDefault="00000000" w:rsidRPr="00000000" w14:paraId="000000D2">
      <w:pPr>
        <w:numPr>
          <w:ilvl w:val="0"/>
          <w:numId w:val="8"/>
        </w:numPr>
        <w:spacing w:after="24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will be multiple payment options for users to choose from</w:t>
      </w:r>
    </w:p>
    <w:p w:rsidR="00000000" w:rsidDel="00000000" w:rsidP="00000000" w:rsidRDefault="00000000" w:rsidRPr="00000000" w14:paraId="000000D3">
      <w:pPr>
        <w:pStyle w:val="Heading2"/>
        <w:spacing w:after="240" w:before="240" w:line="276" w:lineRule="auto"/>
        <w:ind w:left="720" w:firstLine="0"/>
        <w:rPr/>
      </w:pPr>
      <w:bookmarkStart w:colFirst="0" w:colLast="0" w:name="_7ary2kmzsii3" w:id="19"/>
      <w:bookmarkEnd w:id="19"/>
      <w:r w:rsidDel="00000000" w:rsidR="00000000" w:rsidRPr="00000000">
        <w:rPr>
          <w:rtl w:val="0"/>
        </w:rPr>
      </w:r>
    </w:p>
    <w:p w:rsidR="00000000" w:rsidDel="00000000" w:rsidP="00000000" w:rsidRDefault="00000000" w:rsidRPr="00000000" w14:paraId="000000D4">
      <w:pPr>
        <w:pStyle w:val="Heading1"/>
        <w:rPr>
          <w:sz w:val="28"/>
          <w:szCs w:val="28"/>
        </w:rPr>
      </w:pPr>
      <w:bookmarkStart w:colFirst="0" w:colLast="0" w:name="_qt4bzdtsybiu" w:id="20"/>
      <w:bookmarkEnd w:id="20"/>
      <w:r w:rsidDel="00000000" w:rsidR="00000000" w:rsidRPr="00000000">
        <w:rPr>
          <w:sz w:val="36"/>
          <w:szCs w:val="36"/>
          <w:rtl w:val="0"/>
        </w:rPr>
        <w:t xml:space="preserve"> </w:t>
      </w:r>
      <w:r w:rsidDel="00000000" w:rsidR="00000000" w:rsidRPr="00000000">
        <w:rPr>
          <w:b w:val="1"/>
          <w:sz w:val="36"/>
          <w:szCs w:val="36"/>
          <w:rtl w:val="0"/>
        </w:rPr>
        <w:t xml:space="preserve">4.</w:t>
      </w:r>
      <w:r w:rsidDel="00000000" w:rsidR="00000000" w:rsidRPr="00000000">
        <w:rPr>
          <w:rtl w:val="0"/>
        </w:rPr>
        <w:t xml:space="preserve"> </w:t>
      </w:r>
      <w:r w:rsidDel="00000000" w:rsidR="00000000" w:rsidRPr="00000000">
        <w:rPr>
          <w:b w:val="1"/>
          <w:sz w:val="36"/>
          <w:szCs w:val="36"/>
          <w:rtl w:val="0"/>
        </w:rPr>
        <w:t xml:space="preserve">Architecture</w:t>
      </w:r>
      <w:r w:rsidDel="00000000" w:rsidR="00000000" w:rsidRPr="00000000">
        <w:rPr>
          <w:rtl w:val="0"/>
        </w:rPr>
      </w:r>
    </w:p>
    <w:p w:rsidR="00000000" w:rsidDel="00000000" w:rsidP="00000000" w:rsidRDefault="00000000" w:rsidRPr="00000000" w14:paraId="000000D5">
      <w:pPr>
        <w:pStyle w:val="Heading2"/>
        <w:spacing w:after="240" w:before="240" w:line="276" w:lineRule="auto"/>
        <w:ind w:left="720" w:hanging="630"/>
        <w:rPr/>
      </w:pPr>
      <w:bookmarkStart w:colFirst="0" w:colLast="0" w:name="_kgvk386ixjgb" w:id="21"/>
      <w:bookmarkEnd w:id="21"/>
      <w:r w:rsidDel="00000000" w:rsidR="00000000" w:rsidRPr="00000000">
        <w:rPr>
          <w:rtl w:val="0"/>
        </w:rPr>
        <w:t xml:space="preserve">4.1. Architectural style(s) used</w:t>
      </w:r>
    </w:p>
    <w:p w:rsidR="00000000" w:rsidDel="00000000" w:rsidP="00000000" w:rsidRDefault="00000000" w:rsidRPr="00000000" w14:paraId="000000D6">
      <w:pPr>
        <w:spacing w:after="240" w:before="240" w:line="276" w:lineRule="auto"/>
        <w:ind w:left="720" w:hanging="6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centered architecture</w:t>
      </w:r>
    </w:p>
    <w:p w:rsidR="00000000" w:rsidDel="00000000" w:rsidP="00000000" w:rsidRDefault="00000000" w:rsidRPr="00000000" w14:paraId="000000D7">
      <w:pPr>
        <w:pStyle w:val="Heading2"/>
        <w:spacing w:after="240" w:before="240" w:line="276" w:lineRule="auto"/>
        <w:ind w:left="720" w:hanging="630"/>
        <w:rPr/>
      </w:pPr>
      <w:bookmarkStart w:colFirst="0" w:colLast="0" w:name="_gtielt310cae" w:id="22"/>
      <w:bookmarkEnd w:id="22"/>
      <w:r w:rsidDel="00000000" w:rsidR="00000000" w:rsidRPr="00000000">
        <w:rPr>
          <w:rtl w:val="0"/>
        </w:rPr>
        <w:t xml:space="preserve">4.2. Architectural model</w:t>
      </w:r>
    </w:p>
    <w:p w:rsidR="00000000" w:rsidDel="00000000" w:rsidP="00000000" w:rsidRDefault="00000000" w:rsidRPr="00000000" w14:paraId="000000D8">
      <w:pPr>
        <w:spacing w:after="240" w:before="240" w:line="276" w:lineRule="auto"/>
        <w:ind w:left="720" w:hanging="6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w:t>
      </w:r>
    </w:p>
    <w:p w:rsidR="00000000" w:rsidDel="00000000" w:rsidP="00000000" w:rsidRDefault="00000000" w:rsidRPr="00000000" w14:paraId="000000D9">
      <w:pPr>
        <w:spacing w:after="240" w:before="240" w:line="276" w:lineRule="auto"/>
        <w:ind w:left="720" w:hanging="63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pStyle w:val="Heading2"/>
        <w:spacing w:after="240" w:before="240" w:line="276" w:lineRule="auto"/>
        <w:ind w:left="720" w:hanging="630"/>
        <w:rPr/>
      </w:pPr>
      <w:bookmarkStart w:colFirst="0" w:colLast="0" w:name="_qirudw3etlqd" w:id="23"/>
      <w:bookmarkEnd w:id="23"/>
      <w:r w:rsidDel="00000000" w:rsidR="00000000" w:rsidRPr="00000000">
        <w:rPr>
          <w:rtl w:val="0"/>
        </w:rPr>
        <w:t xml:space="preserve">4.3. Technology, software, and hardware used</w:t>
      </w:r>
    </w:p>
    <w:p w:rsidR="00000000" w:rsidDel="00000000" w:rsidP="00000000" w:rsidRDefault="00000000" w:rsidRPr="00000000" w14:paraId="000000DB">
      <w:pPr>
        <w:spacing w:after="240" w:before="240" w:line="276" w:lineRule="auto"/>
        <w:ind w:left="720" w:hanging="6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w:t>
      </w:r>
    </w:p>
    <w:p w:rsidR="00000000" w:rsidDel="00000000" w:rsidP="00000000" w:rsidRDefault="00000000" w:rsidRPr="00000000" w14:paraId="000000DC">
      <w:pPr>
        <w:spacing w:after="240" w:before="240" w:line="276" w:lineRule="auto"/>
        <w:ind w:left="720" w:hanging="6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SQL Server Management Studio</w:t>
      </w:r>
    </w:p>
    <w:p w:rsidR="00000000" w:rsidDel="00000000" w:rsidP="00000000" w:rsidRDefault="00000000" w:rsidRPr="00000000" w14:paraId="000000DD">
      <w:pPr>
        <w:spacing w:after="240" w:before="240" w:line="276" w:lineRule="auto"/>
        <w:ind w:left="720" w:hanging="6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Server</w:t>
      </w:r>
    </w:p>
    <w:p w:rsidR="00000000" w:rsidDel="00000000" w:rsidP="00000000" w:rsidRDefault="00000000" w:rsidRPr="00000000" w14:paraId="000000DE">
      <w:pPr>
        <w:pStyle w:val="Heading2"/>
        <w:spacing w:after="240" w:before="240" w:line="276" w:lineRule="auto"/>
        <w:ind w:left="720" w:hanging="630"/>
        <w:rPr/>
      </w:pPr>
      <w:bookmarkStart w:colFirst="0" w:colLast="0" w:name="_7umst8fx00mo" w:id="24"/>
      <w:bookmarkEnd w:id="24"/>
      <w:r w:rsidDel="00000000" w:rsidR="00000000" w:rsidRPr="00000000">
        <w:rPr>
          <w:rtl w:val="0"/>
        </w:rPr>
        <w:t xml:space="preserve">4.4. Rationale for your architectural style and model</w:t>
      </w:r>
    </w:p>
    <w:p w:rsidR="00000000" w:rsidDel="00000000" w:rsidP="00000000" w:rsidRDefault="00000000" w:rsidRPr="00000000" w14:paraId="000000DF">
      <w:pPr>
        <w:spacing w:after="240" w:before="240" w:line="276" w:lineRule="auto"/>
        <w:ind w:left="720" w:hanging="63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 the data centered architecture due to the advantages of this architecture style</w:t>
      </w:r>
    </w:p>
    <w:p w:rsidR="00000000" w:rsidDel="00000000" w:rsidP="00000000" w:rsidRDefault="00000000" w:rsidRPr="00000000" w14:paraId="000000E0">
      <w:pPr>
        <w:numPr>
          <w:ilvl w:val="0"/>
          <w:numId w:val="5"/>
        </w:numPr>
        <w:spacing w:after="0" w:afterAutospacing="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Repository of data is independent of clients </w:t>
      </w:r>
    </w:p>
    <w:p w:rsidR="00000000" w:rsidDel="00000000" w:rsidP="00000000" w:rsidRDefault="00000000" w:rsidRPr="00000000" w14:paraId="000000E1">
      <w:pPr>
        <w:numPr>
          <w:ilvl w:val="0"/>
          <w:numId w:val="5"/>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 work independent of each other </w:t>
      </w:r>
    </w:p>
    <w:p w:rsidR="00000000" w:rsidDel="00000000" w:rsidP="00000000" w:rsidRDefault="00000000" w:rsidRPr="00000000" w14:paraId="000000E2">
      <w:pPr>
        <w:numPr>
          <w:ilvl w:val="0"/>
          <w:numId w:val="5"/>
        </w:numPr>
        <w:spacing w:after="0" w:afterAutospacing="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may be simple to add additional clients. </w:t>
      </w:r>
    </w:p>
    <w:p w:rsidR="00000000" w:rsidDel="00000000" w:rsidP="00000000" w:rsidRDefault="00000000" w:rsidRPr="00000000" w14:paraId="000000E3">
      <w:pPr>
        <w:numPr>
          <w:ilvl w:val="0"/>
          <w:numId w:val="5"/>
        </w:numPr>
        <w:spacing w:after="240" w:before="0" w:beforeAutospacing="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Modification can be very easy</w:t>
      </w:r>
    </w:p>
    <w:p w:rsidR="00000000" w:rsidDel="00000000" w:rsidP="00000000" w:rsidRDefault="00000000" w:rsidRPr="00000000" w14:paraId="000000E4">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 the UML model due to the advantages of it</w:t>
      </w:r>
    </w:p>
    <w:p w:rsidR="00000000" w:rsidDel="00000000" w:rsidP="00000000" w:rsidRDefault="00000000" w:rsidRPr="00000000" w14:paraId="000000E5">
      <w:pPr>
        <w:pStyle w:val="Heading3"/>
        <w:keepNext w:val="0"/>
        <w:keepLines w:val="0"/>
        <w:numPr>
          <w:ilvl w:val="0"/>
          <w:numId w:val="2"/>
        </w:numPr>
        <w:spacing w:after="0" w:before="280" w:line="300" w:lineRule="auto"/>
        <w:ind w:left="720" w:hanging="360"/>
        <w:rPr>
          <w:rFonts w:ascii="Times New Roman" w:cs="Times New Roman" w:eastAsia="Times New Roman" w:hAnsi="Times New Roman"/>
          <w:color w:val="2d2d2d"/>
          <w:u w:val="none"/>
        </w:rPr>
      </w:pPr>
      <w:bookmarkStart w:colFirst="0" w:colLast="0" w:name="_wxetbsm005tq" w:id="25"/>
      <w:bookmarkEnd w:id="25"/>
      <w:r w:rsidDel="00000000" w:rsidR="00000000" w:rsidRPr="00000000">
        <w:rPr>
          <w:rFonts w:ascii="Times New Roman" w:cs="Times New Roman" w:eastAsia="Times New Roman" w:hAnsi="Times New Roman"/>
          <w:color w:val="2d2d2d"/>
          <w:rtl w:val="0"/>
        </w:rPr>
        <w:t xml:space="preserve">Saves time: </w:t>
      </w:r>
      <w:r w:rsidDel="00000000" w:rsidR="00000000" w:rsidRPr="00000000">
        <w:rPr>
          <w:rFonts w:ascii="Times New Roman" w:cs="Times New Roman" w:eastAsia="Times New Roman" w:hAnsi="Times New Roman"/>
          <w:color w:val="2d2d2d"/>
          <w:rtl w:val="0"/>
        </w:rPr>
        <w:t xml:space="preserve">UML can help developers save time by automating some of the design processes</w:t>
      </w:r>
      <w:r w:rsidDel="00000000" w:rsidR="00000000" w:rsidRPr="00000000">
        <w:rPr>
          <w:rtl w:val="0"/>
        </w:rPr>
      </w:r>
    </w:p>
    <w:p w:rsidR="00000000" w:rsidDel="00000000" w:rsidP="00000000" w:rsidRDefault="00000000" w:rsidRPr="00000000" w14:paraId="000000E6">
      <w:pPr>
        <w:pStyle w:val="Heading3"/>
        <w:keepNext w:val="0"/>
        <w:keepLines w:val="0"/>
        <w:numPr>
          <w:ilvl w:val="0"/>
          <w:numId w:val="2"/>
        </w:numPr>
        <w:spacing w:after="0" w:before="280" w:line="300" w:lineRule="auto"/>
        <w:ind w:left="720" w:hanging="360"/>
        <w:rPr>
          <w:rFonts w:ascii="Times New Roman" w:cs="Times New Roman" w:eastAsia="Times New Roman" w:hAnsi="Times New Roman"/>
          <w:color w:val="2d2d2d"/>
          <w:u w:val="none"/>
        </w:rPr>
      </w:pPr>
      <w:bookmarkStart w:colFirst="0" w:colLast="0" w:name="_ar9i3i5imxtm" w:id="26"/>
      <w:bookmarkEnd w:id="26"/>
      <w:r w:rsidDel="00000000" w:rsidR="00000000" w:rsidRPr="00000000">
        <w:rPr>
          <w:rFonts w:ascii="Times New Roman" w:cs="Times New Roman" w:eastAsia="Times New Roman" w:hAnsi="Times New Roman"/>
          <w:color w:val="2d2d2d"/>
          <w:rtl w:val="0"/>
        </w:rPr>
        <w:t xml:space="preserve">Enhances collaboration: </w:t>
      </w:r>
      <w:r w:rsidDel="00000000" w:rsidR="00000000" w:rsidRPr="00000000">
        <w:rPr>
          <w:rFonts w:ascii="Times New Roman" w:cs="Times New Roman" w:eastAsia="Times New Roman" w:hAnsi="Times New Roman"/>
          <w:color w:val="2d2d2d"/>
          <w:rtl w:val="0"/>
        </w:rPr>
        <w:t xml:space="preserve">UML allows different software developers to work on the same project by providing a common language</w:t>
      </w:r>
      <w:r w:rsidDel="00000000" w:rsidR="00000000" w:rsidRPr="00000000">
        <w:rPr>
          <w:rtl w:val="0"/>
        </w:rPr>
      </w:r>
    </w:p>
    <w:p w:rsidR="00000000" w:rsidDel="00000000" w:rsidP="00000000" w:rsidRDefault="00000000" w:rsidRPr="00000000" w14:paraId="000000E7">
      <w:pPr>
        <w:pStyle w:val="Heading3"/>
        <w:keepNext w:val="0"/>
        <w:keepLines w:val="0"/>
        <w:numPr>
          <w:ilvl w:val="0"/>
          <w:numId w:val="2"/>
        </w:numPr>
        <w:spacing w:after="0" w:before="280" w:line="300" w:lineRule="auto"/>
        <w:ind w:left="720" w:hanging="360"/>
        <w:rPr>
          <w:rFonts w:ascii="Times New Roman" w:cs="Times New Roman" w:eastAsia="Times New Roman" w:hAnsi="Times New Roman"/>
          <w:color w:val="2d2d2d"/>
          <w:u w:val="none"/>
        </w:rPr>
      </w:pPr>
      <w:bookmarkStart w:colFirst="0" w:colLast="0" w:name="_i5u5kumsmtbc" w:id="27"/>
      <w:bookmarkEnd w:id="27"/>
      <w:r w:rsidDel="00000000" w:rsidR="00000000" w:rsidRPr="00000000">
        <w:rPr>
          <w:rFonts w:ascii="Times New Roman" w:cs="Times New Roman" w:eastAsia="Times New Roman" w:hAnsi="Times New Roman"/>
          <w:color w:val="2d2d2d"/>
          <w:rtl w:val="0"/>
        </w:rPr>
        <w:t xml:space="preserve">Provides a better understanding of a system: </w:t>
      </w:r>
      <w:r w:rsidDel="00000000" w:rsidR="00000000" w:rsidRPr="00000000">
        <w:rPr>
          <w:rFonts w:ascii="Times New Roman" w:cs="Times New Roman" w:eastAsia="Times New Roman" w:hAnsi="Times New Roman"/>
          <w:color w:val="2d2d2d"/>
          <w:rtl w:val="0"/>
        </w:rPr>
        <w:t xml:space="preserve">UML can help them understand the system better and identify potential challenges</w:t>
      </w:r>
      <w:r w:rsidDel="00000000" w:rsidR="00000000" w:rsidRPr="00000000">
        <w:rPr>
          <w:rtl w:val="0"/>
        </w:rPr>
      </w:r>
    </w:p>
    <w:p w:rsidR="00000000" w:rsidDel="00000000" w:rsidP="00000000" w:rsidRDefault="00000000" w:rsidRPr="00000000" w14:paraId="000000E8">
      <w:pPr>
        <w:pStyle w:val="Heading3"/>
        <w:keepNext w:val="0"/>
        <w:keepLines w:val="0"/>
        <w:numPr>
          <w:ilvl w:val="0"/>
          <w:numId w:val="2"/>
        </w:numPr>
        <w:spacing w:after="0" w:before="280" w:line="300" w:lineRule="auto"/>
        <w:ind w:left="720" w:hanging="360"/>
        <w:rPr>
          <w:rFonts w:ascii="Times New Roman" w:cs="Times New Roman" w:eastAsia="Times New Roman" w:hAnsi="Times New Roman"/>
          <w:color w:val="2d2d2d"/>
          <w:u w:val="none"/>
        </w:rPr>
      </w:pPr>
      <w:bookmarkStart w:colFirst="0" w:colLast="0" w:name="_k75him7n3eme" w:id="28"/>
      <w:bookmarkEnd w:id="28"/>
      <w:r w:rsidDel="00000000" w:rsidR="00000000" w:rsidRPr="00000000">
        <w:rPr>
          <w:rFonts w:ascii="Times New Roman" w:cs="Times New Roman" w:eastAsia="Times New Roman" w:hAnsi="Times New Roman"/>
          <w:color w:val="2d2d2d"/>
          <w:rtl w:val="0"/>
        </w:rPr>
        <w:t xml:space="preserve">Unifies design: </w:t>
      </w:r>
      <w:r w:rsidDel="00000000" w:rsidR="00000000" w:rsidRPr="00000000">
        <w:rPr>
          <w:rFonts w:ascii="Times New Roman" w:cs="Times New Roman" w:eastAsia="Times New Roman" w:hAnsi="Times New Roman"/>
          <w:color w:val="2d2d2d"/>
          <w:rtl w:val="0"/>
        </w:rPr>
        <w:t xml:space="preserve">UML provides a standard way to design software and systems</w:t>
      </w:r>
    </w:p>
    <w:p w:rsidR="00000000" w:rsidDel="00000000" w:rsidP="00000000" w:rsidRDefault="00000000" w:rsidRPr="00000000" w14:paraId="000000E9">
      <w:pPr>
        <w:spacing w:after="240" w:before="240" w:line="276" w:lineRule="auto"/>
        <w:ind w:left="0" w:firstLine="0"/>
        <w:rPr>
          <w:color w:val="2d2d2d"/>
          <w:sz w:val="28"/>
          <w:szCs w:val="28"/>
        </w:rPr>
      </w:pPr>
      <w:r w:rsidDel="00000000" w:rsidR="00000000" w:rsidRPr="00000000">
        <w:rPr>
          <w:rtl w:val="0"/>
        </w:rPr>
      </w:r>
    </w:p>
    <w:p w:rsidR="00000000" w:rsidDel="00000000" w:rsidP="00000000" w:rsidRDefault="00000000" w:rsidRPr="00000000" w14:paraId="000000EA">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pStyle w:val="Heading1"/>
        <w:spacing w:after="240" w:before="240" w:line="276" w:lineRule="auto"/>
        <w:rPr/>
      </w:pPr>
      <w:bookmarkStart w:colFirst="0" w:colLast="0" w:name="_7sldb1g962i0" w:id="29"/>
      <w:bookmarkEnd w:id="29"/>
      <w:r w:rsidDel="00000000" w:rsidR="00000000" w:rsidRPr="00000000">
        <w:rPr>
          <w:rtl w:val="0"/>
        </w:rPr>
        <w:t xml:space="preserve">5. Design</w:t>
      </w:r>
    </w:p>
    <w:p w:rsidR="00000000" w:rsidDel="00000000" w:rsidP="00000000" w:rsidRDefault="00000000" w:rsidRPr="00000000" w14:paraId="000000F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Database design</w:t>
      </w:r>
    </w:p>
    <w:p w:rsidR="00000000" w:rsidDel="00000000" w:rsidP="00000000" w:rsidRDefault="00000000" w:rsidRPr="00000000" w14:paraId="000000F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used:</w:t>
      </w:r>
    </w:p>
    <w:p w:rsidR="00000000" w:rsidDel="00000000" w:rsidP="00000000" w:rsidRDefault="00000000" w:rsidRPr="00000000" w14:paraId="000000F4">
      <w:pPr>
        <w:spacing w:after="240" w:before="24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4591050</wp:posOffset>
            </wp:positionV>
            <wp:extent cx="5943600" cy="25400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4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7277100</wp:posOffset>
            </wp:positionV>
            <wp:extent cx="5943600" cy="5080000"/>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5080000"/>
                    </a:xfrm>
                    <a:prstGeom prst="rect"/>
                    <a:ln/>
                  </pic:spPr>
                </pic:pic>
              </a:graphicData>
            </a:graphic>
          </wp:anchor>
        </w:drawing>
      </w:r>
    </w:p>
    <w:p w:rsidR="00000000" w:rsidDel="00000000" w:rsidP="00000000" w:rsidRDefault="00000000" w:rsidRPr="00000000" w14:paraId="000000F8">
      <w:pPr>
        <w:pStyle w:val="Heading2"/>
        <w:spacing w:after="240" w:before="240" w:line="276" w:lineRule="auto"/>
        <w:rPr/>
      </w:pPr>
      <w:bookmarkStart w:colFirst="0" w:colLast="0" w:name="_5cd87t5ufc70" w:id="30"/>
      <w:bookmarkEnd w:id="30"/>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spacing w:after="240" w:before="240" w:line="276" w:lineRule="auto"/>
        <w:rPr/>
      </w:pPr>
      <w:bookmarkStart w:colFirst="0" w:colLast="0" w:name="_fk1jk7f7q7gv" w:id="31"/>
      <w:bookmarkEnd w:id="31"/>
      <w:r w:rsidDel="00000000" w:rsidR="00000000" w:rsidRPr="00000000">
        <w:rPr/>
        <w:drawing>
          <wp:inline distB="114300" distT="114300" distL="114300" distR="114300">
            <wp:extent cx="5943600" cy="25400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drawing>
          <wp:inline distB="114300" distT="114300" distL="114300" distR="114300">
            <wp:extent cx="5943600" cy="50800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508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spacing w:after="240" w:before="240" w:line="276" w:lineRule="auto"/>
        <w:rPr/>
      </w:pPr>
      <w:bookmarkStart w:colFirst="0" w:colLast="0" w:name="_jxc84b381y6r" w:id="32"/>
      <w:bookmarkEnd w:id="32"/>
      <w:r w:rsidDel="00000000" w:rsidR="00000000" w:rsidRPr="00000000">
        <w:rPr>
          <w:rtl w:val="0"/>
        </w:rPr>
        <w:t xml:space="preserve">5.2. Static model – class diagrams</w:t>
      </w:r>
    </w:p>
    <w:p w:rsidR="00000000" w:rsidDel="00000000" w:rsidP="00000000" w:rsidRDefault="00000000" w:rsidRPr="00000000" w14:paraId="000000F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814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2"/>
        <w:spacing w:after="240" w:before="240" w:line="276" w:lineRule="auto"/>
        <w:rPr/>
      </w:pPr>
      <w:bookmarkStart w:colFirst="0" w:colLast="0" w:name="_cdg9rgles245" w:id="33"/>
      <w:bookmarkEnd w:id="33"/>
      <w:r w:rsidDel="00000000" w:rsidR="00000000" w:rsidRPr="00000000">
        <w:rPr>
          <w:rtl w:val="0"/>
        </w:rPr>
        <w:t xml:space="preserve">5.3. Dynamic model – sequence diagrams</w:t>
      </w:r>
    </w:p>
    <w:p w:rsidR="00000000" w:rsidDel="00000000" w:rsidP="00000000" w:rsidRDefault="00000000" w:rsidRPr="00000000" w14:paraId="000000FD">
      <w:pPr>
        <w:rPr/>
      </w:pPr>
      <w:r w:rsidDel="00000000" w:rsidR="00000000" w:rsidRPr="00000000">
        <w:rPr/>
        <w:drawing>
          <wp:inline distB="114300" distT="114300" distL="114300" distR="114300">
            <wp:extent cx="5943600" cy="71374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137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spacing w:after="240" w:before="240" w:line="276" w:lineRule="auto"/>
        <w:rPr/>
      </w:pPr>
      <w:bookmarkStart w:colFirst="0" w:colLast="0" w:name="_dkqgv18y5204" w:id="34"/>
      <w:bookmarkEnd w:id="34"/>
      <w:r w:rsidDel="00000000" w:rsidR="00000000" w:rsidRPr="00000000">
        <w:rPr>
          <w:rtl w:val="0"/>
        </w:rPr>
        <w:t xml:space="preserve">5.4. Rationale for your detailed design model</w:t>
      </w:r>
    </w:p>
    <w:p w:rsidR="00000000" w:rsidDel="00000000" w:rsidP="00000000" w:rsidRDefault="00000000" w:rsidRPr="00000000" w14:paraId="00000101">
      <w:pPr>
        <w:pStyle w:val="Heading2"/>
        <w:spacing w:after="240" w:before="240" w:line="276" w:lineRule="auto"/>
        <w:rPr/>
      </w:pPr>
      <w:bookmarkStart w:colFirst="0" w:colLast="0" w:name="_j6sgn8c4t78i" w:id="35"/>
      <w:bookmarkEnd w:id="35"/>
      <w:r w:rsidDel="00000000" w:rsidR="00000000" w:rsidRPr="00000000">
        <w:rPr>
          <w:rtl w:val="0"/>
        </w:rPr>
        <w:t xml:space="preserve">5.5. Traceability from requirements to detailed design model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240" w:before="240"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4">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8">
      <w:pPr>
        <w:pStyle w:val="Heading1"/>
        <w:spacing w:after="240" w:before="240" w:line="276" w:lineRule="auto"/>
        <w:rPr/>
      </w:pPr>
      <w:bookmarkStart w:colFirst="0" w:colLast="0" w:name="_jcpcp2dbp60" w:id="36"/>
      <w:bookmarkEnd w:id="36"/>
      <w:r w:rsidDel="00000000" w:rsidR="00000000" w:rsidRPr="00000000">
        <w:rPr>
          <w:rtl w:val="0"/>
        </w:rPr>
        <w:t xml:space="preserve">6. Test Plan</w:t>
      </w:r>
    </w:p>
    <w:p w:rsidR="00000000" w:rsidDel="00000000" w:rsidP="00000000" w:rsidRDefault="00000000" w:rsidRPr="00000000" w14:paraId="00000109">
      <w:pPr>
        <w:pStyle w:val="Heading2"/>
        <w:spacing w:after="240" w:before="240" w:line="276" w:lineRule="auto"/>
        <w:rPr/>
      </w:pPr>
      <w:bookmarkStart w:colFirst="0" w:colLast="0" w:name="_sob8pqq9dl7r" w:id="37"/>
      <w:bookmarkEnd w:id="37"/>
      <w:r w:rsidDel="00000000" w:rsidR="00000000" w:rsidRPr="00000000">
        <w:rPr>
          <w:rtl w:val="0"/>
        </w:rPr>
        <w:t xml:space="preserve">6.1. Requirements/specifications-based system level test cases</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application, SQL Server, internet connected computer.</w:t>
      </w:r>
    </w:p>
    <w:p w:rsidR="00000000" w:rsidDel="00000000" w:rsidP="00000000" w:rsidRDefault="00000000" w:rsidRPr="00000000" w14:paraId="0000010B">
      <w:pPr>
        <w:pStyle w:val="Heading2"/>
        <w:spacing w:after="240" w:before="240" w:line="276" w:lineRule="auto"/>
        <w:rPr/>
      </w:pPr>
      <w:bookmarkStart w:colFirst="0" w:colLast="0" w:name="_v0t4fbiq01y6" w:id="38"/>
      <w:bookmarkEnd w:id="38"/>
      <w:r w:rsidDel="00000000" w:rsidR="00000000" w:rsidRPr="00000000">
        <w:rPr>
          <w:rtl w:val="0"/>
        </w:rPr>
        <w:t xml:space="preserve">6.2. Traceability of test cases to use cases</w:t>
      </w:r>
    </w:p>
    <w:p w:rsidR="00000000" w:rsidDel="00000000" w:rsidP="00000000" w:rsidRDefault="00000000" w:rsidRPr="00000000" w14:paraId="0000010C">
      <w:pPr>
        <w:pStyle w:val="Heading2"/>
        <w:spacing w:after="240" w:before="240" w:line="276" w:lineRule="auto"/>
        <w:rPr/>
      </w:pPr>
      <w:bookmarkStart w:colFirst="0" w:colLast="0" w:name="_xw5gkobm3miu" w:id="39"/>
      <w:bookmarkEnd w:id="39"/>
      <w:r w:rsidDel="00000000" w:rsidR="00000000" w:rsidRPr="00000000">
        <w:rPr>
          <w:rtl w:val="0"/>
        </w:rPr>
        <w:t xml:space="preserve">6.3. Techniques used for test generation</w:t>
      </w:r>
    </w:p>
    <w:p w:rsidR="00000000" w:rsidDel="00000000" w:rsidP="00000000" w:rsidRDefault="00000000" w:rsidRPr="00000000" w14:paraId="0000010D">
      <w:pPr>
        <w:pStyle w:val="Heading2"/>
        <w:spacing w:after="240" w:before="240" w:line="276" w:lineRule="auto"/>
        <w:rPr/>
      </w:pPr>
      <w:bookmarkStart w:colFirst="0" w:colLast="0" w:name="_qj38bk4144ed" w:id="40"/>
      <w:bookmarkEnd w:id="40"/>
      <w:r w:rsidDel="00000000" w:rsidR="00000000" w:rsidRPr="00000000">
        <w:rPr>
          <w:rtl w:val="0"/>
        </w:rPr>
        <w:t xml:space="preserve">6.4. Assessment of the goodness of your testsuite (Which metrics were used for such</w:t>
      </w:r>
    </w:p>
    <w:p w:rsidR="00000000" w:rsidDel="00000000" w:rsidP="00000000" w:rsidRDefault="00000000" w:rsidRPr="00000000" w14:paraId="0000010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assessment?)</w:t>
      </w:r>
    </w:p>
    <w:p w:rsidR="00000000" w:rsidDel="00000000" w:rsidP="00000000" w:rsidRDefault="00000000" w:rsidRPr="00000000" w14:paraId="0000010F">
      <w:pPr>
        <w:pStyle w:val="Heading1"/>
        <w:spacing w:after="240" w:before="240" w:line="276" w:lineRule="auto"/>
        <w:rPr/>
      </w:pPr>
      <w:bookmarkStart w:colFirst="0" w:colLast="0" w:name="_nz286fg5s47r" w:id="41"/>
      <w:bookmarkEnd w:id="41"/>
      <w:r w:rsidDel="00000000" w:rsidR="00000000" w:rsidRPr="00000000">
        <w:rPr>
          <w:rtl w:val="0"/>
        </w:rPr>
        <w:t xml:space="preserve">7. Demo</w:t>
      </w:r>
    </w:p>
    <w:p w:rsidR="00000000" w:rsidDel="00000000" w:rsidP="00000000" w:rsidRDefault="00000000" w:rsidRPr="00000000" w14:paraId="00000110">
      <w:pPr>
        <w:pStyle w:val="Heading2"/>
        <w:spacing w:after="240" w:before="240" w:line="276" w:lineRule="auto"/>
        <w:rPr/>
      </w:pPr>
      <w:bookmarkStart w:colFirst="0" w:colLast="0" w:name="_ni19ao8lsisq" w:id="42"/>
      <w:bookmarkEnd w:id="42"/>
      <w:r w:rsidDel="00000000" w:rsidR="00000000" w:rsidRPr="00000000">
        <w:rPr>
          <w:rtl w:val="0"/>
        </w:rPr>
        <w:t xml:space="preserve">7.1. Database</w:t>
      </w:r>
    </w:p>
    <w:p w:rsidR="00000000" w:rsidDel="00000000" w:rsidP="00000000" w:rsidRDefault="00000000" w:rsidRPr="00000000" w14:paraId="00000111">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p w:rsidR="00000000" w:rsidDel="00000000" w:rsidP="00000000" w:rsidRDefault="00000000" w:rsidRPr="00000000" w14:paraId="0000011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0800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Product_Info</w:t>
      </w:r>
    </w:p>
    <w:p w:rsidR="00000000" w:rsidDel="00000000" w:rsidP="00000000" w:rsidRDefault="00000000" w:rsidRPr="00000000" w14:paraId="0000011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7531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pStyle w:val="Heading2"/>
        <w:spacing w:after="240" w:before="240" w:line="276" w:lineRule="auto"/>
        <w:rPr/>
      </w:pPr>
      <w:bookmarkStart w:colFirst="0" w:colLast="0" w:name="_fvdav7bp2tnz" w:id="43"/>
      <w:bookmarkEnd w:id="43"/>
      <w:r w:rsidDel="00000000" w:rsidR="00000000" w:rsidRPr="00000000">
        <w:rPr>
          <w:rtl w:val="0"/>
        </w:rPr>
        <w:t xml:space="preserve">7.2. Source code</w:t>
      </w:r>
    </w:p>
    <w:p w:rsidR="00000000" w:rsidDel="00000000" w:rsidP="00000000" w:rsidRDefault="00000000" w:rsidRPr="00000000" w14:paraId="0000012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Form:</w:t>
      </w:r>
    </w:p>
    <w:p w:rsidR="00000000" w:rsidDel="00000000" w:rsidP="00000000" w:rsidRDefault="00000000" w:rsidRPr="00000000" w14:paraId="00000121">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numPr>
          <w:ilvl w:val="0"/>
          <w:numId w:val="9"/>
        </w:numPr>
        <w:spacing w:after="24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frmMain</w:t>
      </w:r>
    </w:p>
    <w:p w:rsidR="00000000" w:rsidDel="00000000" w:rsidP="00000000" w:rsidRDefault="00000000" w:rsidRPr="00000000" w14:paraId="0000012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System.Collections.Generic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System.ComponentModel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System.Drawing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System.Linq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System.Threading.Tasks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System.Windows.Forms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namespace Final</w:t>
      </w:r>
    </w:p>
    <w:p w:rsidR="00000000" w:rsidDel="00000000" w:rsidP="00000000" w:rsidRDefault="00000000" w:rsidRPr="00000000" w14:paraId="0000012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public partial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frmMain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Form</w:t>
      </w:r>
    </w:p>
    <w:p w:rsidR="00000000" w:rsidDel="00000000" w:rsidP="00000000" w:rsidRDefault="00000000" w:rsidRPr="00000000" w14:paraId="0000013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public frmMain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InitializeComponent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public void frmLogin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 frm = new frmLogin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frm.ShowDialog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public void xemdanhmuc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intDanhMuc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 frm = new frmXemDanhMuc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frm.Text = intDanhMuc.ToString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frm.ShowDialog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frmMain_Load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frmLogin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7">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loginToolStripMenuItem_Click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frmLogin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exitToolStripMenuItem_Click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DialogResult answer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answer =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 you sure?"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MessageBoxButtons.YesNo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MessageBoxIcon.Question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answer == DialogResult.Yes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Application.Exit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show_panel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 form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this.pContainer.Controls.Clear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this.pContainer.Visible = 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form.Dock = DockStyle.Fill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form.TopLevel = 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form.TopMost = 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form.FormBorderStyle = FormBorderStyle.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this.pContainer.Controls.Add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importToolStripMenuItem_Click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 f = new Import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show_panel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exportToolStripMenuItem_Click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 f = new Export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show_panel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reportToolStripMenuItem_Click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Form f = new Report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show_panel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homeToolStripMenuItem_Click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this.pContainer.Hide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B">
      <w:pPr>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numPr>
          <w:ilvl w:val="0"/>
          <w:numId w:val="9"/>
        </w:numPr>
        <w:spacing w:after="24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frmLogin</w:t>
      </w:r>
    </w:p>
    <w:p w:rsidR="00000000" w:rsidDel="00000000" w:rsidP="00000000" w:rsidRDefault="00000000" w:rsidRPr="00000000" w14:paraId="0000017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System.Collections.Generic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System.ComponentModel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System.Drawing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System.Linq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System.Threading.Tasks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System.Windows.Forms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static System.Windows.Forms.VisualStyles.VisualStyleElement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namespace Final</w:t>
      </w:r>
    </w:p>
    <w:p w:rsidR="00000000" w:rsidDel="00000000" w:rsidP="00000000" w:rsidRDefault="00000000" w:rsidRPr="00000000" w14:paraId="0000018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public partial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frmLogin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Form</w:t>
      </w:r>
    </w:p>
    <w:p w:rsidR="00000000" w:rsidDel="00000000" w:rsidP="00000000" w:rsidRDefault="00000000" w:rsidRPr="00000000" w14:paraId="0000018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public frmLogin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InitializeComponent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Form1_Load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label1_Click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label2_Click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txtPassword_TextChanged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btnLogin_Click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txtUsername.Text == </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txtPassword.Text == </w:t>
      </w:r>
      <w:r w:rsidDel="00000000" w:rsidR="00000000" w:rsidRPr="00000000">
        <w:rPr>
          <w:rFonts w:ascii="Courier New" w:cs="Courier New" w:eastAsia="Courier New" w:hAnsi="Courier New"/>
          <w:color w:val="ce9178"/>
          <w:sz w:val="21"/>
          <w:szCs w:val="21"/>
          <w:rtl w:val="0"/>
        </w:rPr>
        <w:t xml:space="preserve">"123"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this.Close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A">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A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"Wrong password!!!"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"Annoucement"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MessageBoxButtons.OKCancel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MessageBoxIcon.Warning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txtUsername.Focus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btnExit_Click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DialogResult answer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answer =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 you sure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"Answer"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MessageBoxButtons.YesNo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MessageBoxIcon.Question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answer == DialogResult.Yes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Application.Exit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A">
      <w:pPr>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numPr>
          <w:ilvl w:val="0"/>
          <w:numId w:val="9"/>
        </w:numPr>
        <w:spacing w:after="24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Import</w:t>
      </w:r>
    </w:p>
    <w:p w:rsidR="00000000" w:rsidDel="00000000" w:rsidP="00000000" w:rsidRDefault="00000000" w:rsidRPr="00000000" w14:paraId="000001B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System.Collections.Generic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System.ComponentModel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System.Configuration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System.Data.SqlClient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System.Drawing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System.Linq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System.Threading.Tasks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System.Windows.Forms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namespace Final</w:t>
      </w:r>
    </w:p>
    <w:p w:rsidR="00000000" w:rsidDel="00000000" w:rsidP="00000000" w:rsidRDefault="00000000" w:rsidRPr="00000000" w14:paraId="000001C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public partial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Import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Form</w:t>
      </w:r>
    </w:p>
    <w:p w:rsidR="00000000" w:rsidDel="00000000" w:rsidP="00000000" w:rsidRDefault="00000000" w:rsidRPr="00000000" w14:paraId="000001C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strConn = ConfigurationManager.ConnectionStrings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"MyConn"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.ConnectionString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public Import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InitializeComponent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dataGridView1_CellContentClick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DataGridViewCellEventArgs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index = e.RowIndex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index &gt;= dataGridView1.RowCount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A">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1D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DataGridViewRow row = dataGridView1.Rows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Pcode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PName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Price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CompName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Origin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txtPCode.Text = Pcode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txtPName.Text = PName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txtPrice.Text = Price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txtCompName.Text = CompName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txtOrigin.Text = Origin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catch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 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throw new Exception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ex.Message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Import_Load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SqlConnection conn = new SqlConnection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Program.strConn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conn.Open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SqlCommand cmd = new SqlCommand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Product_info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SqlDataAdapter adapter = new SqlDataAdapter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DataTable dt = new DataTable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adapter.Fill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dt.Rows.Count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dataGridView1.DataSource = dt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adapter.Dispose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textBox2_TextChanged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lblCompName_Click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lblPrice_Click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lblPName_Click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7">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lblPCode_Click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txtOrigin_TextChanged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txtCompName_TextChanged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txtPrice_TextChanged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B">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lblOrigin_Click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txtPCode_TextChanged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7">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lblTitle_Click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button1_Click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SqlConnection conn = new SqlConnection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Program.strConn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conn.Open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sSQL = </w:t>
      </w:r>
      <w:r w:rsidDel="00000000" w:rsidR="00000000" w:rsidRPr="00000000">
        <w:rPr>
          <w:rFonts w:ascii="Courier New" w:cs="Courier New" w:eastAsia="Courier New" w:hAnsi="Courier New"/>
          <w:color w:val="ce9178"/>
          <w:sz w:val="21"/>
          <w:szCs w:val="21"/>
          <w:rtl w:val="0"/>
        </w:rPr>
        <w:t xml:space="preserve">"INSERT INTO Product_Info (PCode, PName, PPrice, CompName, POrigin) VALUES (@PCode, @PName, @PPrice, @CompName, @POrigin)"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SqlCommand cmd = new SqlCommand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sSQL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txtPCode.Text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txtPName.Text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txtPrice.Text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txtCompName.Text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"@POrigin"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txtOrigin.Text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8">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24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cmd.ExecuteNonQuery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catch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 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throw new Exception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ex.Message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"Save successfully!"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dataGridView1.Refresh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6">
      <w:pPr>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numPr>
          <w:ilvl w:val="0"/>
          <w:numId w:val="9"/>
        </w:numPr>
        <w:spacing w:after="24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Export</w:t>
      </w:r>
    </w:p>
    <w:p w:rsidR="00000000" w:rsidDel="00000000" w:rsidP="00000000" w:rsidRDefault="00000000" w:rsidRPr="00000000" w14:paraId="0000025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System.Collections.Generic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System.ComponentModel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System.Configuration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System.Data.SqlClient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System.Drawing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System.Linq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System.Threading.Tasks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System.Windows.Forms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namespace Final</w:t>
      </w:r>
    </w:p>
    <w:p w:rsidR="00000000" w:rsidDel="00000000" w:rsidP="00000000" w:rsidRDefault="00000000" w:rsidRPr="00000000" w14:paraId="0000026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public partial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Export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Form</w:t>
      </w:r>
    </w:p>
    <w:p w:rsidR="00000000" w:rsidDel="00000000" w:rsidP="00000000" w:rsidRDefault="00000000" w:rsidRPr="00000000" w14:paraId="0000026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strConn = ConfigurationManager.ConnectionStrings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"MyConn"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.ConnectionString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public Export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InitializeComponent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D">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dataGridView1_CellContentClick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DataGridViewCellEventArgs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index = e.RowIndex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index &gt;= dataGridView1.RowCount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DataGridViewRow row = dataGridView1.Rows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CID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CName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PName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Number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txtCID.Text = CID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txtCName.Text = CName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txtPName.Text = PName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txtNum.Text = Number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 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throw new Exception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ex.Message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Export_Load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SqlConnection conn = new SqlConnection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Program.strConn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conn.Open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SqlCommand cmd = new SqlCommand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Customer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SqlDataAdapter adapter = new SqlDataAdapter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DataTable dt = new DataTable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adapter.Fill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dt.Rows.Count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dataGridView1.DataSource = dt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4">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9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adapter.Dispose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A">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btnAdd_Click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SqlConnection conn = new SqlConnection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Program.strConn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conn.Open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sSQL = </w:t>
      </w:r>
      <w:r w:rsidDel="00000000" w:rsidR="00000000" w:rsidRPr="00000000">
        <w:rPr>
          <w:rFonts w:ascii="Courier New" w:cs="Courier New" w:eastAsia="Courier New" w:hAnsi="Courier New"/>
          <w:color w:val="ce9178"/>
          <w:sz w:val="21"/>
          <w:szCs w:val="21"/>
          <w:rtl w:val="0"/>
        </w:rPr>
        <w:t xml:space="preserve">"INSERT INTO Customer (CID, CName, PName, Number) VALUES (@CID, @CName, @PName, @Number)"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SqlCommand cmd = new SqlCommand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sSQL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txtCID.Text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txtCName.Text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txtPName.Text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txtNum.Text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5">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2A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cmd.ExecuteNonQuery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 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throw new Exception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ex.Message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"Save successfully!"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dataGridView1.Refresh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btnEdit_Click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SqlConnection conn = new SqlConnection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Program.strConn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conn.Open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sSQL = </w:t>
      </w:r>
      <w:r w:rsidDel="00000000" w:rsidR="00000000" w:rsidRPr="00000000">
        <w:rPr>
          <w:rFonts w:ascii="Courier New" w:cs="Courier New" w:eastAsia="Courier New" w:hAnsi="Courier New"/>
          <w:color w:val="ce9178"/>
          <w:sz w:val="21"/>
          <w:szCs w:val="21"/>
          <w:rtl w:val="0"/>
        </w:rPr>
        <w:t xml:space="preserve">"UPDATE Customer SET CName = @CName, PName = @PName, Number = @Number WHERE CID = @CID"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SqlCommand cmd = new SqlCommand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sSQL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txtCID.Text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txtCName.Text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txtPName.Text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txtNum.Text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C">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D">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2B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cmd.ExecuteNonQuery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catch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 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throw new Exception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ex.Message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"Edit successfully!"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dataGridView1.Refresh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btnDelete_Click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SqlConnection conn = new SqlConnection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Program.strConn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conn.Open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sSQL = </w:t>
      </w:r>
      <w:r w:rsidDel="00000000" w:rsidR="00000000" w:rsidRPr="00000000">
        <w:rPr>
          <w:rFonts w:ascii="Courier New" w:cs="Courier New" w:eastAsia="Courier New" w:hAnsi="Courier New"/>
          <w:color w:val="ce9178"/>
          <w:sz w:val="21"/>
          <w:szCs w:val="21"/>
          <w:rtl w:val="0"/>
        </w:rPr>
        <w:t xml:space="preserve">"DELETE FROM Customer WHERE CID = @CID"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SqlCommand cmd = new SqlCommand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sSQL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cmd.Parameters.Add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SqlParameter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txtCID.Text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2">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2D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cmd.ExecuteNonQuery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catch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 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throw new Exception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ex.Message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 successfully!"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dataGridView1.Refresh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1">
      <w:pPr>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numPr>
          <w:ilvl w:val="0"/>
          <w:numId w:val="9"/>
        </w:numPr>
        <w:spacing w:after="240" w:before="240" w:line="276"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Report</w:t>
      </w:r>
    </w:p>
    <w:p w:rsidR="00000000" w:rsidDel="00000000" w:rsidP="00000000" w:rsidRDefault="00000000" w:rsidRPr="00000000" w14:paraId="000002E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System.Collections.Generic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System.ComponentModel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System.Data.SqlClient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System.Drawing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System.Linq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System.Threading.Tasks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System.Windows.Forms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static System.Windows.Forms.VisualStyles.VisualStyleElement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namespace Final</w:t>
      </w:r>
    </w:p>
    <w:p w:rsidR="00000000" w:rsidDel="00000000" w:rsidP="00000000" w:rsidRDefault="00000000" w:rsidRPr="00000000" w14:paraId="000002F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public partial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Report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Form</w:t>
      </w:r>
    </w:p>
    <w:p w:rsidR="00000000" w:rsidDel="00000000" w:rsidP="00000000" w:rsidRDefault="00000000" w:rsidRPr="00000000" w14:paraId="000002F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public Report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InitializeComponent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7">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dataGridView1_CellContentClick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DataGridViewCellEventArgs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index = e.RowIndex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index &gt;= dataGridView1.RowCount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D">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2F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F">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DataGridViewRow row = dataGridView1.Rows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CID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CName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PName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Number = Convert.ToString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row.Cells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txtCID.Text = CID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txtCName.Text = CName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txtPName.Text = PName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txtNum.Text = Number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9">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catch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 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throw new Exception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ex.Message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E">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1">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private void Report_Load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sender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EventArgs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SqlConnection conn = new SqlConnection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Program.strConn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conn.Open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SqlCommand cmd = new SqlCommand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TOP 5 * FROM  Customer ORDER BY Number DESC"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8">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SqlDataAdapter adapter = new SqlDataAdapter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9">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A">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DataTable dt = new DataTable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B">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adapter.Fill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C">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dt.Rows.Count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D">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E">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dataGridView1.DataSource = dt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0">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1">
      <w:pPr>
        <w:shd w:fill="1e1e1e"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22">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3">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MessageBox.Show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4">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5">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adapter.Dispose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6">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7">
      <w:pPr>
        <w:shd w:fill="1e1e1e" w:val="clear"/>
        <w:spacing w:after="240" w:before="240" w:line="325.71428571428567" w:lineRule="auto"/>
        <w:ind w:left="72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8">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329">
      <w:pPr>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Program.cs we run file “frmMain”</w:t>
      </w:r>
    </w:p>
    <w:p w:rsidR="00000000" w:rsidDel="00000000" w:rsidP="00000000" w:rsidRDefault="00000000" w:rsidRPr="00000000" w14:paraId="0000032B">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C">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System.Collections.Generic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D">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System.Linq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E">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System.Threading.Tasks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F">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System.Windows.Forms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0">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System.Configuration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1">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using System.Data.SqlClient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namespace Final</w:t>
      </w:r>
    </w:p>
    <w:p w:rsidR="00000000" w:rsidDel="00000000" w:rsidP="00000000" w:rsidRDefault="00000000" w:rsidRPr="00000000" w14:paraId="00000334">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internal static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Program</w:t>
      </w:r>
    </w:p>
    <w:p w:rsidR="00000000" w:rsidDel="00000000" w:rsidP="00000000" w:rsidRDefault="00000000" w:rsidRPr="00000000" w14:paraId="00000336">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&lt;summary&gt;</w:t>
      </w:r>
    </w:p>
    <w:p w:rsidR="00000000" w:rsidDel="00000000" w:rsidP="00000000" w:rsidRDefault="00000000" w:rsidRPr="00000000" w14:paraId="0000033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The main entry point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the application.</w:t>
      </w:r>
    </w:p>
    <w:p w:rsidR="00000000" w:rsidDel="00000000" w:rsidP="00000000" w:rsidRDefault="00000000" w:rsidRPr="00000000" w14:paraId="0000033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&lt;/summary&gt;</w:t>
      </w:r>
    </w:p>
    <w:p w:rsidR="00000000" w:rsidDel="00000000" w:rsidP="00000000" w:rsidRDefault="00000000" w:rsidRPr="00000000" w14:paraId="0000033A">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public static string strConn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B">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STAThread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C">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static void 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D">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E">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strConn = ConfigurationManager.ConnectionStrings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"MyConn"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.ConnectionString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F">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Application.EnableVisualStyles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0">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Application.SetCompatibleTextRenderingDefault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1">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Application.Run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 frmMain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2">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3">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4">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6">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MVC:</w:t>
      </w:r>
    </w:p>
    <w:p w:rsidR="00000000" w:rsidDel="00000000" w:rsidP="00000000" w:rsidRDefault="00000000" w:rsidRPr="00000000" w14:paraId="0000034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w:t>
      </w:r>
    </w:p>
    <w:p w:rsidR="00000000" w:rsidDel="00000000" w:rsidP="00000000" w:rsidRDefault="00000000" w:rsidRPr="00000000" w14:paraId="00000349">
      <w:pPr>
        <w:spacing w:after="240" w:before="240" w:line="276"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w:t>
      </w:r>
    </w:p>
    <w:p w:rsidR="00000000" w:rsidDel="00000000" w:rsidP="00000000" w:rsidRDefault="00000000" w:rsidRPr="00000000" w14:paraId="0000034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IEnumerable&lt;Website.Models.Customer&gt;</w:t>
      </w:r>
    </w:p>
    <w:p w:rsidR="00000000" w:rsidDel="00000000" w:rsidP="00000000" w:rsidRDefault="00000000" w:rsidRPr="00000000" w14:paraId="0000034B">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ViewBag.Title = "Index";</w:t>
      </w:r>
    </w:p>
    <w:p w:rsidR="00000000" w:rsidDel="00000000" w:rsidP="00000000" w:rsidRDefault="00000000" w:rsidRPr="00000000" w14:paraId="0000034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F">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&lt;h2&gt;Click Order to purchase products:&lt;/h2&gt;</w:t>
      </w:r>
    </w:p>
    <w:p w:rsidR="00000000" w:rsidDel="00000000" w:rsidP="00000000" w:rsidRDefault="00000000" w:rsidRPr="00000000" w14:paraId="00000351">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w:t>
      </w:r>
    </w:p>
    <w:p w:rsidR="00000000" w:rsidDel="00000000" w:rsidP="00000000" w:rsidRDefault="00000000" w:rsidRPr="00000000" w14:paraId="0000035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@Html.ActionLink("Order", "Create")</w:t>
      </w:r>
    </w:p>
    <w:p w:rsidR="00000000" w:rsidDel="00000000" w:rsidP="00000000" w:rsidRDefault="00000000" w:rsidRPr="00000000" w14:paraId="0000035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w:t>
      </w:r>
    </w:p>
    <w:p w:rsidR="00000000" w:rsidDel="00000000" w:rsidP="00000000" w:rsidRDefault="00000000" w:rsidRPr="00000000" w14:paraId="0000035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 class="table"&gt;</w:t>
      </w:r>
    </w:p>
    <w:p w:rsidR="00000000" w:rsidDel="00000000" w:rsidP="00000000" w:rsidRDefault="00000000" w:rsidRPr="00000000" w14:paraId="0000035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&lt;tr&gt;</w:t>
      </w:r>
    </w:p>
    <w:p w:rsidR="00000000" w:rsidDel="00000000" w:rsidP="00000000" w:rsidRDefault="00000000" w:rsidRPr="00000000" w14:paraId="0000035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5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@Html.DisplayNameFor(model =&gt; model.CName)</w:t>
      </w:r>
    </w:p>
    <w:p w:rsidR="00000000" w:rsidDel="00000000" w:rsidP="00000000" w:rsidRDefault="00000000" w:rsidRPr="00000000" w14:paraId="0000035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5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5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@Html.DisplayNameFor(model =&gt; model.PName)</w:t>
      </w:r>
    </w:p>
    <w:p w:rsidR="00000000" w:rsidDel="00000000" w:rsidP="00000000" w:rsidRDefault="00000000" w:rsidRPr="00000000" w14:paraId="0000035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5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5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@Html.DisplayNameFor(model =&gt; model.Number)</w:t>
      </w:r>
    </w:p>
    <w:p w:rsidR="00000000" w:rsidDel="00000000" w:rsidP="00000000" w:rsidRDefault="00000000" w:rsidRPr="00000000" w14:paraId="0000035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6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6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@Html.DisplayNameFor(model =&gt; model.Payment)</w:t>
      </w:r>
    </w:p>
    <w:p w:rsidR="00000000" w:rsidDel="00000000" w:rsidP="00000000" w:rsidRDefault="00000000" w:rsidRPr="00000000" w14:paraId="0000036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6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&lt;th&gt;&lt;/th&gt;</w:t>
      </w:r>
    </w:p>
    <w:p w:rsidR="00000000" w:rsidDel="00000000" w:rsidP="00000000" w:rsidRDefault="00000000" w:rsidRPr="00000000" w14:paraId="0000036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&lt;/tr&gt;</w:t>
      </w:r>
    </w:p>
    <w:p w:rsidR="00000000" w:rsidDel="00000000" w:rsidP="00000000" w:rsidRDefault="00000000" w:rsidRPr="00000000" w14:paraId="00000365">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@foreach (var item in Model) {</w:t>
      </w:r>
    </w:p>
    <w:p w:rsidR="00000000" w:rsidDel="00000000" w:rsidP="00000000" w:rsidRDefault="00000000" w:rsidRPr="00000000" w14:paraId="0000036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&lt;tr&gt;</w:t>
      </w:r>
    </w:p>
    <w:p w:rsidR="00000000" w:rsidDel="00000000" w:rsidP="00000000" w:rsidRDefault="00000000" w:rsidRPr="00000000" w14:paraId="0000036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6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@Html.DisplayFor(modelItem =&gt; item.CName)</w:t>
      </w:r>
    </w:p>
    <w:p w:rsidR="00000000" w:rsidDel="00000000" w:rsidP="00000000" w:rsidRDefault="00000000" w:rsidRPr="00000000" w14:paraId="0000036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6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6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@Html.DisplayFor(modelItem =&gt; item.PName)</w:t>
      </w:r>
    </w:p>
    <w:p w:rsidR="00000000" w:rsidDel="00000000" w:rsidP="00000000" w:rsidRDefault="00000000" w:rsidRPr="00000000" w14:paraId="0000036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6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6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@Html.DisplayFor(modelItem =&gt; item.Number)</w:t>
      </w:r>
    </w:p>
    <w:p w:rsidR="00000000" w:rsidDel="00000000" w:rsidP="00000000" w:rsidRDefault="00000000" w:rsidRPr="00000000" w14:paraId="0000037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7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7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@Html.DisplayFor(modelItem =&gt; item.Payment)</w:t>
      </w:r>
    </w:p>
    <w:p w:rsidR="00000000" w:rsidDel="00000000" w:rsidP="00000000" w:rsidRDefault="00000000" w:rsidRPr="00000000" w14:paraId="0000037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74">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&lt;/tr&gt;</w:t>
      </w:r>
    </w:p>
    <w:p w:rsidR="00000000" w:rsidDel="00000000" w:rsidP="00000000" w:rsidRDefault="00000000" w:rsidRPr="00000000" w14:paraId="0000037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7">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&lt;/table&gt;</w:t>
      </w:r>
    </w:p>
    <w:p w:rsidR="00000000" w:rsidDel="00000000" w:rsidP="00000000" w:rsidRDefault="00000000" w:rsidRPr="00000000" w14:paraId="00000379">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Product_Info:</w:t>
      </w:r>
    </w:p>
    <w:p w:rsidR="00000000" w:rsidDel="00000000" w:rsidP="00000000" w:rsidRDefault="00000000" w:rsidRPr="00000000" w14:paraId="0000037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IEnumerable&lt;Website.Models.Product_Info&gt;</w:t>
      </w:r>
    </w:p>
    <w:p w:rsidR="00000000" w:rsidDel="00000000" w:rsidP="00000000" w:rsidRDefault="00000000" w:rsidRPr="00000000" w14:paraId="0000037C">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ViewBag.Title = "Index";</w:t>
      </w:r>
    </w:p>
    <w:p w:rsidR="00000000" w:rsidDel="00000000" w:rsidP="00000000" w:rsidRDefault="00000000" w:rsidRPr="00000000" w14:paraId="0000037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0">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&lt;h2&gt;Index&lt;/h2&gt;</w:t>
      </w:r>
    </w:p>
    <w:p w:rsidR="00000000" w:rsidDel="00000000" w:rsidP="00000000" w:rsidRDefault="00000000" w:rsidRPr="00000000" w14:paraId="00000382">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3">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 class="table"&gt;</w:t>
      </w:r>
    </w:p>
    <w:p w:rsidR="00000000" w:rsidDel="00000000" w:rsidP="00000000" w:rsidRDefault="00000000" w:rsidRPr="00000000" w14:paraId="0000038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&lt;tr&gt;</w:t>
      </w:r>
    </w:p>
    <w:p w:rsidR="00000000" w:rsidDel="00000000" w:rsidP="00000000" w:rsidRDefault="00000000" w:rsidRPr="00000000" w14:paraId="0000038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8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@Html.DisplayNameFor(model =&gt; model.PName)</w:t>
      </w:r>
    </w:p>
    <w:p w:rsidR="00000000" w:rsidDel="00000000" w:rsidP="00000000" w:rsidRDefault="00000000" w:rsidRPr="00000000" w14:paraId="0000038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8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8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@Html.DisplayNameFor(model =&gt; model.PPrice)</w:t>
      </w:r>
    </w:p>
    <w:p w:rsidR="00000000" w:rsidDel="00000000" w:rsidP="00000000" w:rsidRDefault="00000000" w:rsidRPr="00000000" w14:paraId="0000038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8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8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@Html.DisplayNameFor(model =&gt; model.CompName)</w:t>
      </w:r>
    </w:p>
    <w:p w:rsidR="00000000" w:rsidDel="00000000" w:rsidP="00000000" w:rsidRDefault="00000000" w:rsidRPr="00000000" w14:paraId="0000038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8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9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@Html.DisplayNameFor(model =&gt; model.POrigin)</w:t>
      </w:r>
    </w:p>
    <w:p w:rsidR="00000000" w:rsidDel="00000000" w:rsidP="00000000" w:rsidRDefault="00000000" w:rsidRPr="00000000" w14:paraId="0000039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w:t>
      </w:r>
    </w:p>
    <w:p w:rsidR="00000000" w:rsidDel="00000000" w:rsidP="00000000" w:rsidRDefault="00000000" w:rsidRPr="00000000" w14:paraId="0000039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&lt;th&gt;&lt;/th&gt;</w:t>
      </w:r>
    </w:p>
    <w:p w:rsidR="00000000" w:rsidDel="00000000" w:rsidP="00000000" w:rsidRDefault="00000000" w:rsidRPr="00000000" w14:paraId="0000039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&lt;/tr&gt;</w:t>
      </w:r>
    </w:p>
    <w:p w:rsidR="00000000" w:rsidDel="00000000" w:rsidP="00000000" w:rsidRDefault="00000000" w:rsidRPr="00000000" w14:paraId="00000394">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@foreach (var item in Model) {</w:t>
      </w:r>
    </w:p>
    <w:p w:rsidR="00000000" w:rsidDel="00000000" w:rsidP="00000000" w:rsidRDefault="00000000" w:rsidRPr="00000000" w14:paraId="0000039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&lt;tr&gt;</w:t>
      </w:r>
    </w:p>
    <w:p w:rsidR="00000000" w:rsidDel="00000000" w:rsidP="00000000" w:rsidRDefault="00000000" w:rsidRPr="00000000" w14:paraId="0000039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9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@Html.DisplayFor(modelItem =&gt; item.PName)</w:t>
      </w:r>
    </w:p>
    <w:p w:rsidR="00000000" w:rsidDel="00000000" w:rsidP="00000000" w:rsidRDefault="00000000" w:rsidRPr="00000000" w14:paraId="0000039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9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9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@Html.DisplayFor(modelItem =&gt; item.PPrice)</w:t>
      </w:r>
    </w:p>
    <w:p w:rsidR="00000000" w:rsidDel="00000000" w:rsidP="00000000" w:rsidRDefault="00000000" w:rsidRPr="00000000" w14:paraId="0000039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9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9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@Html.DisplayFor(modelItem =&gt; item.CompName)</w:t>
      </w:r>
    </w:p>
    <w:p w:rsidR="00000000" w:rsidDel="00000000" w:rsidP="00000000" w:rsidRDefault="00000000" w:rsidRPr="00000000" w14:paraId="0000039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A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A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@Html.DisplayFor(modelItem =&gt; item.POrigin)</w:t>
      </w:r>
    </w:p>
    <w:p w:rsidR="00000000" w:rsidDel="00000000" w:rsidP="00000000" w:rsidRDefault="00000000" w:rsidRPr="00000000" w14:paraId="000003A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w:t>
      </w:r>
    </w:p>
    <w:p w:rsidR="00000000" w:rsidDel="00000000" w:rsidP="00000000" w:rsidRDefault="00000000" w:rsidRPr="00000000" w14:paraId="000003A3">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&lt;/tr&gt;</w:t>
      </w:r>
    </w:p>
    <w:p w:rsidR="00000000" w:rsidDel="00000000" w:rsidP="00000000" w:rsidRDefault="00000000" w:rsidRPr="00000000" w14:paraId="000003A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6">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&lt;/table&gt;</w:t>
      </w:r>
    </w:p>
    <w:p w:rsidR="00000000" w:rsidDel="00000000" w:rsidP="00000000" w:rsidRDefault="00000000" w:rsidRPr="00000000" w14:paraId="000003A8">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Home:</w:t>
      </w:r>
    </w:p>
    <w:p w:rsidR="00000000" w:rsidDel="00000000" w:rsidP="00000000" w:rsidRDefault="00000000" w:rsidRPr="00000000" w14:paraId="000003AA">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ViewBag.Title = "Order";</w:t>
      </w:r>
    </w:p>
    <w:p w:rsidR="00000000" w:rsidDel="00000000" w:rsidP="00000000" w:rsidRDefault="00000000" w:rsidRPr="00000000" w14:paraId="000003A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E">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&lt;h2&gt;Online Order:&lt;/h2&gt;</w:t>
      </w:r>
    </w:p>
    <w:p w:rsidR="00000000" w:rsidDel="00000000" w:rsidP="00000000" w:rsidRDefault="00000000" w:rsidRPr="00000000" w14:paraId="000003B0">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1">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B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&lt;div class="row"&gt;</w:t>
      </w:r>
    </w:p>
    <w:p w:rsidR="00000000" w:rsidDel="00000000" w:rsidP="00000000" w:rsidRDefault="00000000" w:rsidRPr="00000000" w14:paraId="000003B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&lt;p&gt;</w:t>
      </w:r>
    </w:p>
    <w:p w:rsidR="00000000" w:rsidDel="00000000" w:rsidP="00000000" w:rsidRDefault="00000000" w:rsidRPr="00000000" w14:paraId="000003B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@Html.ActionLink("Availabel Products:", "Index", "Product_Info")</w:t>
      </w:r>
    </w:p>
    <w:p w:rsidR="00000000" w:rsidDel="00000000" w:rsidP="00000000" w:rsidRDefault="00000000" w:rsidRPr="00000000" w14:paraId="000003B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&lt;/p&gt;</w:t>
      </w:r>
    </w:p>
    <w:p w:rsidR="00000000" w:rsidDel="00000000" w:rsidP="00000000" w:rsidRDefault="00000000" w:rsidRPr="00000000" w14:paraId="000003B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&lt;p&gt;</w:t>
      </w:r>
    </w:p>
    <w:p w:rsidR="00000000" w:rsidDel="00000000" w:rsidP="00000000" w:rsidRDefault="00000000" w:rsidRPr="00000000" w14:paraId="000003B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@Html.ActionLink("Order now:", "Index", "Customers")</w:t>
      </w:r>
    </w:p>
    <w:p w:rsidR="00000000" w:rsidDel="00000000" w:rsidP="00000000" w:rsidRDefault="00000000" w:rsidRPr="00000000" w14:paraId="000003B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&lt;/p&gt;</w:t>
      </w:r>
    </w:p>
    <w:p w:rsidR="00000000" w:rsidDel="00000000" w:rsidP="00000000" w:rsidRDefault="00000000" w:rsidRPr="00000000" w14:paraId="000003BA">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B">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&lt;/div&gt;</w:t>
      </w:r>
    </w:p>
    <w:p w:rsidR="00000000" w:rsidDel="00000000" w:rsidP="00000000" w:rsidRDefault="00000000" w:rsidRPr="00000000" w14:paraId="000003B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BE">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Controllers:</w:t>
        <w:br w:type="textWrapping"/>
        <w:tab/>
        <w:t xml:space="preserve">CustomerController.cs:</w:t>
      </w:r>
    </w:p>
    <w:p w:rsidR="00000000" w:rsidDel="00000000" w:rsidP="00000000" w:rsidRDefault="00000000" w:rsidRPr="00000000" w14:paraId="000003C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t>
      </w:r>
    </w:p>
    <w:p w:rsidR="00000000" w:rsidDel="00000000" w:rsidP="00000000" w:rsidRDefault="00000000" w:rsidRPr="00000000" w14:paraId="000003C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System.Collections.Generic;</w:t>
      </w:r>
    </w:p>
    <w:p w:rsidR="00000000" w:rsidDel="00000000" w:rsidP="00000000" w:rsidRDefault="00000000" w:rsidRPr="00000000" w14:paraId="000003C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System.Data;</w:t>
      </w:r>
    </w:p>
    <w:p w:rsidR="00000000" w:rsidDel="00000000" w:rsidP="00000000" w:rsidRDefault="00000000" w:rsidRPr="00000000" w14:paraId="000003C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System.Data.Entity;</w:t>
      </w:r>
    </w:p>
    <w:p w:rsidR="00000000" w:rsidDel="00000000" w:rsidP="00000000" w:rsidRDefault="00000000" w:rsidRPr="00000000" w14:paraId="000003C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System.Linq;</w:t>
      </w:r>
    </w:p>
    <w:p w:rsidR="00000000" w:rsidDel="00000000" w:rsidP="00000000" w:rsidRDefault="00000000" w:rsidRPr="00000000" w14:paraId="000003C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System.Net;</w:t>
      </w:r>
    </w:p>
    <w:p w:rsidR="00000000" w:rsidDel="00000000" w:rsidP="00000000" w:rsidRDefault="00000000" w:rsidRPr="00000000" w14:paraId="000003C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System.Web;</w:t>
      </w:r>
    </w:p>
    <w:p w:rsidR="00000000" w:rsidDel="00000000" w:rsidP="00000000" w:rsidRDefault="00000000" w:rsidRPr="00000000" w14:paraId="000003C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System.Web.Mvc;</w:t>
      </w:r>
    </w:p>
    <w:p w:rsidR="00000000" w:rsidDel="00000000" w:rsidP="00000000" w:rsidRDefault="00000000" w:rsidRPr="00000000" w14:paraId="000003C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Website.Models;</w:t>
      </w:r>
    </w:p>
    <w:p w:rsidR="00000000" w:rsidDel="00000000" w:rsidP="00000000" w:rsidRDefault="00000000" w:rsidRPr="00000000" w14:paraId="000003C9">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namespace Website.Controllers</w:t>
      </w:r>
    </w:p>
    <w:p w:rsidR="00000000" w:rsidDel="00000000" w:rsidP="00000000" w:rsidRDefault="00000000" w:rsidRPr="00000000" w14:paraId="000003C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class CustomersController : Controller</w:t>
      </w:r>
    </w:p>
    <w:p w:rsidR="00000000" w:rsidDel="00000000" w:rsidP="00000000" w:rsidRDefault="00000000" w:rsidRPr="00000000" w14:paraId="000003C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C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private Conn db = new Conn();</w:t>
      </w:r>
    </w:p>
    <w:p w:rsidR="00000000" w:rsidDel="00000000" w:rsidP="00000000" w:rsidRDefault="00000000" w:rsidRPr="00000000" w14:paraId="000003CF">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Customers</w:t>
      </w:r>
    </w:p>
    <w:p w:rsidR="00000000" w:rsidDel="00000000" w:rsidP="00000000" w:rsidRDefault="00000000" w:rsidRPr="00000000" w14:paraId="000003D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Index()</w:t>
      </w:r>
    </w:p>
    <w:p w:rsidR="00000000" w:rsidDel="00000000" w:rsidP="00000000" w:rsidRDefault="00000000" w:rsidRPr="00000000" w14:paraId="000003D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D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View(db.Customers.ToList());</w:t>
      </w:r>
    </w:p>
    <w:p w:rsidR="00000000" w:rsidDel="00000000" w:rsidP="00000000" w:rsidRDefault="00000000" w:rsidRPr="00000000" w14:paraId="000003D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D5">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Customers/Details/5</w:t>
      </w:r>
    </w:p>
    <w:p w:rsidR="00000000" w:rsidDel="00000000" w:rsidP="00000000" w:rsidRDefault="00000000" w:rsidRPr="00000000" w14:paraId="000003D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Details(string id)</w:t>
      </w:r>
    </w:p>
    <w:p w:rsidR="00000000" w:rsidDel="00000000" w:rsidP="00000000" w:rsidRDefault="00000000" w:rsidRPr="00000000" w14:paraId="000003D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D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(id == null)</w:t>
      </w:r>
    </w:p>
    <w:p w:rsidR="00000000" w:rsidDel="00000000" w:rsidP="00000000" w:rsidRDefault="00000000" w:rsidRPr="00000000" w14:paraId="000003D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D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new HttpStatusCodeResult(HttpStatusCode.BadRequest);</w:t>
      </w:r>
    </w:p>
    <w:p w:rsidR="00000000" w:rsidDel="00000000" w:rsidP="00000000" w:rsidRDefault="00000000" w:rsidRPr="00000000" w14:paraId="000003D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D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Customer customer = db.Customers.Find(id);</w:t>
      </w:r>
    </w:p>
    <w:p w:rsidR="00000000" w:rsidDel="00000000" w:rsidP="00000000" w:rsidRDefault="00000000" w:rsidRPr="00000000" w14:paraId="000003D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(customer == null)</w:t>
      </w:r>
    </w:p>
    <w:p w:rsidR="00000000" w:rsidDel="00000000" w:rsidP="00000000" w:rsidRDefault="00000000" w:rsidRPr="00000000" w14:paraId="000003D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E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HttpNotFound();</w:t>
      </w:r>
    </w:p>
    <w:p w:rsidR="00000000" w:rsidDel="00000000" w:rsidP="00000000" w:rsidRDefault="00000000" w:rsidRPr="00000000" w14:paraId="000003E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E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View(customer);</w:t>
      </w:r>
    </w:p>
    <w:p w:rsidR="00000000" w:rsidDel="00000000" w:rsidP="00000000" w:rsidRDefault="00000000" w:rsidRPr="00000000" w14:paraId="000003E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E4">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Customers/Create</w:t>
      </w:r>
    </w:p>
    <w:p w:rsidR="00000000" w:rsidDel="00000000" w:rsidP="00000000" w:rsidRDefault="00000000" w:rsidRPr="00000000" w14:paraId="000003E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Create()</w:t>
      </w:r>
    </w:p>
    <w:p w:rsidR="00000000" w:rsidDel="00000000" w:rsidP="00000000" w:rsidRDefault="00000000" w:rsidRPr="00000000" w14:paraId="000003E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E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w:t>
      </w:r>
    </w:p>
    <w:p w:rsidR="00000000" w:rsidDel="00000000" w:rsidP="00000000" w:rsidRDefault="00000000" w:rsidRPr="00000000" w14:paraId="000003E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EA">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POST: Customers/Create</w:t>
      </w:r>
    </w:p>
    <w:p w:rsidR="00000000" w:rsidDel="00000000" w:rsidP="00000000" w:rsidRDefault="00000000" w:rsidRPr="00000000" w14:paraId="000003E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To protect from overposting attacks, enable the specific properties you want to bind to, for</w:t>
      </w:r>
    </w:p>
    <w:p w:rsidR="00000000" w:rsidDel="00000000" w:rsidP="00000000" w:rsidRDefault="00000000" w:rsidRPr="00000000" w14:paraId="000003E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more details see https://go.microsoft.com/fwlink/?LinkId=317598.</w:t>
      </w:r>
    </w:p>
    <w:p w:rsidR="00000000" w:rsidDel="00000000" w:rsidP="00000000" w:rsidRDefault="00000000" w:rsidRPr="00000000" w14:paraId="000003E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[HttpPost]</w:t>
      </w:r>
    </w:p>
    <w:p w:rsidR="00000000" w:rsidDel="00000000" w:rsidP="00000000" w:rsidRDefault="00000000" w:rsidRPr="00000000" w14:paraId="000003E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[ValidateAntiForgeryToken]</w:t>
      </w:r>
    </w:p>
    <w:p w:rsidR="00000000" w:rsidDel="00000000" w:rsidP="00000000" w:rsidRDefault="00000000" w:rsidRPr="00000000" w14:paraId="000003F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Create([Bind(Include = "CID,CName,PName,Number,Payment")] Customer customer)</w:t>
      </w:r>
    </w:p>
    <w:p w:rsidR="00000000" w:rsidDel="00000000" w:rsidP="00000000" w:rsidRDefault="00000000" w:rsidRPr="00000000" w14:paraId="000003F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F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(ModelState.IsValid)</w:t>
      </w:r>
    </w:p>
    <w:p w:rsidR="00000000" w:rsidDel="00000000" w:rsidP="00000000" w:rsidRDefault="00000000" w:rsidRPr="00000000" w14:paraId="000003F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F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db.Customers.Add(customer);</w:t>
      </w:r>
    </w:p>
    <w:p w:rsidR="00000000" w:rsidDel="00000000" w:rsidP="00000000" w:rsidRDefault="00000000" w:rsidRPr="00000000" w14:paraId="000003F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db.SaveChanges();</w:t>
      </w:r>
    </w:p>
    <w:p w:rsidR="00000000" w:rsidDel="00000000" w:rsidP="00000000" w:rsidRDefault="00000000" w:rsidRPr="00000000" w14:paraId="000003F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RedirectToAction("Index");</w:t>
      </w:r>
    </w:p>
    <w:p w:rsidR="00000000" w:rsidDel="00000000" w:rsidP="00000000" w:rsidRDefault="00000000" w:rsidRPr="00000000" w14:paraId="000003F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F8">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View(customer);</w:t>
      </w:r>
    </w:p>
    <w:p w:rsidR="00000000" w:rsidDel="00000000" w:rsidP="00000000" w:rsidRDefault="00000000" w:rsidRPr="00000000" w14:paraId="000003F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FB">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Customers/Edit/5</w:t>
      </w:r>
    </w:p>
    <w:p w:rsidR="00000000" w:rsidDel="00000000" w:rsidP="00000000" w:rsidRDefault="00000000" w:rsidRPr="00000000" w14:paraId="000003F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Edit(string id)</w:t>
      </w:r>
    </w:p>
    <w:p w:rsidR="00000000" w:rsidDel="00000000" w:rsidP="00000000" w:rsidRDefault="00000000" w:rsidRPr="00000000" w14:paraId="000003F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F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(id == null)</w:t>
      </w:r>
    </w:p>
    <w:p w:rsidR="00000000" w:rsidDel="00000000" w:rsidP="00000000" w:rsidRDefault="00000000" w:rsidRPr="00000000" w14:paraId="0000040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0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new HttpStatusCodeResult(HttpStatusCode.BadRequest);</w:t>
      </w:r>
    </w:p>
    <w:p w:rsidR="00000000" w:rsidDel="00000000" w:rsidP="00000000" w:rsidRDefault="00000000" w:rsidRPr="00000000" w14:paraId="0000040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0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Customer customer = db.Customers.Find(id);</w:t>
      </w:r>
    </w:p>
    <w:p w:rsidR="00000000" w:rsidDel="00000000" w:rsidP="00000000" w:rsidRDefault="00000000" w:rsidRPr="00000000" w14:paraId="0000040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(customer == null)</w:t>
      </w:r>
    </w:p>
    <w:p w:rsidR="00000000" w:rsidDel="00000000" w:rsidP="00000000" w:rsidRDefault="00000000" w:rsidRPr="00000000" w14:paraId="0000040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0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HttpNotFound();</w:t>
      </w:r>
    </w:p>
    <w:p w:rsidR="00000000" w:rsidDel="00000000" w:rsidP="00000000" w:rsidRDefault="00000000" w:rsidRPr="00000000" w14:paraId="0000040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0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View(customer);</w:t>
      </w:r>
    </w:p>
    <w:p w:rsidR="00000000" w:rsidDel="00000000" w:rsidP="00000000" w:rsidRDefault="00000000" w:rsidRPr="00000000" w14:paraId="0000040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0A">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POST: Customers/Edit/5</w:t>
      </w:r>
    </w:p>
    <w:p w:rsidR="00000000" w:rsidDel="00000000" w:rsidP="00000000" w:rsidRDefault="00000000" w:rsidRPr="00000000" w14:paraId="0000040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To protect from overposting attacks, enable the specific properties you want to bind to, for</w:t>
      </w:r>
    </w:p>
    <w:p w:rsidR="00000000" w:rsidDel="00000000" w:rsidP="00000000" w:rsidRDefault="00000000" w:rsidRPr="00000000" w14:paraId="0000040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more details see https://go.microsoft.com/fwlink/?LinkId=317598.</w:t>
      </w:r>
    </w:p>
    <w:p w:rsidR="00000000" w:rsidDel="00000000" w:rsidP="00000000" w:rsidRDefault="00000000" w:rsidRPr="00000000" w14:paraId="0000040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[HttpPost]</w:t>
      </w:r>
    </w:p>
    <w:p w:rsidR="00000000" w:rsidDel="00000000" w:rsidP="00000000" w:rsidRDefault="00000000" w:rsidRPr="00000000" w14:paraId="0000040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[ValidateAntiForgeryToken]</w:t>
      </w:r>
    </w:p>
    <w:p w:rsidR="00000000" w:rsidDel="00000000" w:rsidP="00000000" w:rsidRDefault="00000000" w:rsidRPr="00000000" w14:paraId="0000041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Edit([Bind(Include = "CID,CName,PName,Number,Payment")] Customer customer)</w:t>
      </w:r>
    </w:p>
    <w:p w:rsidR="00000000" w:rsidDel="00000000" w:rsidP="00000000" w:rsidRDefault="00000000" w:rsidRPr="00000000" w14:paraId="0000041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1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(ModelState.IsValid)</w:t>
      </w:r>
    </w:p>
    <w:p w:rsidR="00000000" w:rsidDel="00000000" w:rsidP="00000000" w:rsidRDefault="00000000" w:rsidRPr="00000000" w14:paraId="0000041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1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db.Entry(customer).State = EntityState.Modified;</w:t>
      </w:r>
    </w:p>
    <w:p w:rsidR="00000000" w:rsidDel="00000000" w:rsidP="00000000" w:rsidRDefault="00000000" w:rsidRPr="00000000" w14:paraId="0000041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db.SaveChanges();</w:t>
      </w:r>
    </w:p>
    <w:p w:rsidR="00000000" w:rsidDel="00000000" w:rsidP="00000000" w:rsidRDefault="00000000" w:rsidRPr="00000000" w14:paraId="0000041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RedirectToAction("Index");</w:t>
      </w:r>
    </w:p>
    <w:p w:rsidR="00000000" w:rsidDel="00000000" w:rsidP="00000000" w:rsidRDefault="00000000" w:rsidRPr="00000000" w14:paraId="0000041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1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View(customer);</w:t>
      </w:r>
    </w:p>
    <w:p w:rsidR="00000000" w:rsidDel="00000000" w:rsidP="00000000" w:rsidRDefault="00000000" w:rsidRPr="00000000" w14:paraId="0000041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1A">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Customers/Delete/5</w:t>
      </w:r>
    </w:p>
    <w:p w:rsidR="00000000" w:rsidDel="00000000" w:rsidP="00000000" w:rsidRDefault="00000000" w:rsidRPr="00000000" w14:paraId="0000041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Delete(string id)</w:t>
      </w:r>
    </w:p>
    <w:p w:rsidR="00000000" w:rsidDel="00000000" w:rsidP="00000000" w:rsidRDefault="00000000" w:rsidRPr="00000000" w14:paraId="0000041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1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(id == null)</w:t>
      </w:r>
    </w:p>
    <w:p w:rsidR="00000000" w:rsidDel="00000000" w:rsidP="00000000" w:rsidRDefault="00000000" w:rsidRPr="00000000" w14:paraId="0000041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2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new HttpStatusCodeResult(HttpStatusCode.BadRequest);</w:t>
      </w:r>
    </w:p>
    <w:p w:rsidR="00000000" w:rsidDel="00000000" w:rsidP="00000000" w:rsidRDefault="00000000" w:rsidRPr="00000000" w14:paraId="0000042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2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Customer customer = db.Customers.Find(id);</w:t>
      </w:r>
    </w:p>
    <w:p w:rsidR="00000000" w:rsidDel="00000000" w:rsidP="00000000" w:rsidRDefault="00000000" w:rsidRPr="00000000" w14:paraId="0000042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(customer == null)</w:t>
      </w:r>
    </w:p>
    <w:p w:rsidR="00000000" w:rsidDel="00000000" w:rsidP="00000000" w:rsidRDefault="00000000" w:rsidRPr="00000000" w14:paraId="0000042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2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HttpNotFound();</w:t>
      </w:r>
    </w:p>
    <w:p w:rsidR="00000000" w:rsidDel="00000000" w:rsidP="00000000" w:rsidRDefault="00000000" w:rsidRPr="00000000" w14:paraId="0000042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2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View(customer);</w:t>
      </w:r>
    </w:p>
    <w:p w:rsidR="00000000" w:rsidDel="00000000" w:rsidP="00000000" w:rsidRDefault="00000000" w:rsidRPr="00000000" w14:paraId="0000042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29">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POST: Customers/Delete/5</w:t>
      </w:r>
    </w:p>
    <w:p w:rsidR="00000000" w:rsidDel="00000000" w:rsidP="00000000" w:rsidRDefault="00000000" w:rsidRPr="00000000" w14:paraId="0000042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[HttpPost, ActionName("Delete")]</w:t>
      </w:r>
    </w:p>
    <w:p w:rsidR="00000000" w:rsidDel="00000000" w:rsidP="00000000" w:rsidRDefault="00000000" w:rsidRPr="00000000" w14:paraId="0000042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[ValidateAntiForgeryToken]</w:t>
      </w:r>
    </w:p>
    <w:p w:rsidR="00000000" w:rsidDel="00000000" w:rsidP="00000000" w:rsidRDefault="00000000" w:rsidRPr="00000000" w14:paraId="0000042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DeleteConfirmed(string id)</w:t>
      </w:r>
    </w:p>
    <w:p w:rsidR="00000000" w:rsidDel="00000000" w:rsidP="00000000" w:rsidRDefault="00000000" w:rsidRPr="00000000" w14:paraId="0000042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2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Customer customer = db.Customers.Find(id);</w:t>
      </w:r>
    </w:p>
    <w:p w:rsidR="00000000" w:rsidDel="00000000" w:rsidP="00000000" w:rsidRDefault="00000000" w:rsidRPr="00000000" w14:paraId="0000043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db.Customers.Remove(customer);</w:t>
      </w:r>
    </w:p>
    <w:p w:rsidR="00000000" w:rsidDel="00000000" w:rsidP="00000000" w:rsidRDefault="00000000" w:rsidRPr="00000000" w14:paraId="0000043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db.SaveChanges();</w:t>
      </w:r>
    </w:p>
    <w:p w:rsidR="00000000" w:rsidDel="00000000" w:rsidP="00000000" w:rsidRDefault="00000000" w:rsidRPr="00000000" w14:paraId="0000043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RedirectToAction("Index");</w:t>
      </w:r>
    </w:p>
    <w:p w:rsidR="00000000" w:rsidDel="00000000" w:rsidP="00000000" w:rsidRDefault="00000000" w:rsidRPr="00000000" w14:paraId="0000043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34">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protected override void Dispose(bool disposing)</w:t>
      </w:r>
    </w:p>
    <w:p w:rsidR="00000000" w:rsidDel="00000000" w:rsidP="00000000" w:rsidRDefault="00000000" w:rsidRPr="00000000" w14:paraId="0000043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3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(disposing)</w:t>
      </w:r>
    </w:p>
    <w:p w:rsidR="00000000" w:rsidDel="00000000" w:rsidP="00000000" w:rsidRDefault="00000000" w:rsidRPr="00000000" w14:paraId="0000043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3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db.Dispose();</w:t>
      </w:r>
    </w:p>
    <w:p w:rsidR="00000000" w:rsidDel="00000000" w:rsidP="00000000" w:rsidRDefault="00000000" w:rsidRPr="00000000" w14:paraId="0000043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3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base.Dispose(disposing);</w:t>
      </w:r>
    </w:p>
    <w:p w:rsidR="00000000" w:rsidDel="00000000" w:rsidP="00000000" w:rsidRDefault="00000000" w:rsidRPr="00000000" w14:paraId="0000043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3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3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F">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Product_InfoController.cs:</w:t>
      </w:r>
    </w:p>
    <w:p w:rsidR="00000000" w:rsidDel="00000000" w:rsidP="00000000" w:rsidRDefault="00000000" w:rsidRPr="00000000" w14:paraId="0000044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t>
      </w:r>
    </w:p>
    <w:p w:rsidR="00000000" w:rsidDel="00000000" w:rsidP="00000000" w:rsidRDefault="00000000" w:rsidRPr="00000000" w14:paraId="0000044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System.Collections.Generic;</w:t>
      </w:r>
    </w:p>
    <w:p w:rsidR="00000000" w:rsidDel="00000000" w:rsidP="00000000" w:rsidRDefault="00000000" w:rsidRPr="00000000" w14:paraId="0000044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System.Data;</w:t>
      </w:r>
    </w:p>
    <w:p w:rsidR="00000000" w:rsidDel="00000000" w:rsidP="00000000" w:rsidRDefault="00000000" w:rsidRPr="00000000" w14:paraId="0000044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System.Data.Entity;</w:t>
      </w:r>
    </w:p>
    <w:p w:rsidR="00000000" w:rsidDel="00000000" w:rsidP="00000000" w:rsidRDefault="00000000" w:rsidRPr="00000000" w14:paraId="0000044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System.Linq;</w:t>
      </w:r>
    </w:p>
    <w:p w:rsidR="00000000" w:rsidDel="00000000" w:rsidP="00000000" w:rsidRDefault="00000000" w:rsidRPr="00000000" w14:paraId="0000044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System.Net;</w:t>
      </w:r>
    </w:p>
    <w:p w:rsidR="00000000" w:rsidDel="00000000" w:rsidP="00000000" w:rsidRDefault="00000000" w:rsidRPr="00000000" w14:paraId="0000044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System.Web;</w:t>
      </w:r>
    </w:p>
    <w:p w:rsidR="00000000" w:rsidDel="00000000" w:rsidP="00000000" w:rsidRDefault="00000000" w:rsidRPr="00000000" w14:paraId="0000044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System.Web.Mvc;</w:t>
      </w:r>
    </w:p>
    <w:p w:rsidR="00000000" w:rsidDel="00000000" w:rsidP="00000000" w:rsidRDefault="00000000" w:rsidRPr="00000000" w14:paraId="0000044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Website.Models;</w:t>
      </w:r>
    </w:p>
    <w:p w:rsidR="00000000" w:rsidDel="00000000" w:rsidP="00000000" w:rsidRDefault="00000000" w:rsidRPr="00000000" w14:paraId="0000044A">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namespace Website.Controllers</w:t>
      </w:r>
    </w:p>
    <w:p w:rsidR="00000000" w:rsidDel="00000000" w:rsidP="00000000" w:rsidRDefault="00000000" w:rsidRPr="00000000" w14:paraId="0000044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class Product_InfoController : Controller</w:t>
      </w:r>
    </w:p>
    <w:p w:rsidR="00000000" w:rsidDel="00000000" w:rsidP="00000000" w:rsidRDefault="00000000" w:rsidRPr="00000000" w14:paraId="0000044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4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private Conn db = new Conn();</w:t>
      </w:r>
    </w:p>
    <w:p w:rsidR="00000000" w:rsidDel="00000000" w:rsidP="00000000" w:rsidRDefault="00000000" w:rsidRPr="00000000" w14:paraId="00000450">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Product_Info</w:t>
      </w:r>
    </w:p>
    <w:p w:rsidR="00000000" w:rsidDel="00000000" w:rsidP="00000000" w:rsidRDefault="00000000" w:rsidRPr="00000000" w14:paraId="0000045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Index()</w:t>
      </w:r>
    </w:p>
    <w:p w:rsidR="00000000" w:rsidDel="00000000" w:rsidP="00000000" w:rsidRDefault="00000000" w:rsidRPr="00000000" w14:paraId="0000045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5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View(db.Product_Info.ToList());</w:t>
      </w:r>
    </w:p>
    <w:p w:rsidR="00000000" w:rsidDel="00000000" w:rsidP="00000000" w:rsidRDefault="00000000" w:rsidRPr="00000000" w14:paraId="0000045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56">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Product_Info/Details/5</w:t>
      </w:r>
    </w:p>
    <w:p w:rsidR="00000000" w:rsidDel="00000000" w:rsidP="00000000" w:rsidRDefault="00000000" w:rsidRPr="00000000" w14:paraId="0000045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Details(string id)</w:t>
      </w:r>
    </w:p>
    <w:p w:rsidR="00000000" w:rsidDel="00000000" w:rsidP="00000000" w:rsidRDefault="00000000" w:rsidRPr="00000000" w14:paraId="0000045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5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(id == null)</w:t>
      </w:r>
    </w:p>
    <w:p w:rsidR="00000000" w:rsidDel="00000000" w:rsidP="00000000" w:rsidRDefault="00000000" w:rsidRPr="00000000" w14:paraId="0000045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5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new HttpStatusCodeResult(HttpStatusCode.BadRequest);</w:t>
      </w:r>
    </w:p>
    <w:p w:rsidR="00000000" w:rsidDel="00000000" w:rsidP="00000000" w:rsidRDefault="00000000" w:rsidRPr="00000000" w14:paraId="0000045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5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Product_Info product_Info = db.Product_Info.Find(id);</w:t>
      </w:r>
    </w:p>
    <w:p w:rsidR="00000000" w:rsidDel="00000000" w:rsidP="00000000" w:rsidRDefault="00000000" w:rsidRPr="00000000" w14:paraId="0000045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(product_Info == null)</w:t>
      </w:r>
    </w:p>
    <w:p w:rsidR="00000000" w:rsidDel="00000000" w:rsidP="00000000" w:rsidRDefault="00000000" w:rsidRPr="00000000" w14:paraId="0000046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HttpNotFound();</w:t>
      </w:r>
    </w:p>
    <w:p w:rsidR="00000000" w:rsidDel="00000000" w:rsidP="00000000" w:rsidRDefault="00000000" w:rsidRPr="00000000" w14:paraId="0000046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View(product_Info);</w:t>
      </w:r>
    </w:p>
    <w:p w:rsidR="00000000" w:rsidDel="00000000" w:rsidP="00000000" w:rsidRDefault="00000000" w:rsidRPr="00000000" w14:paraId="0000046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5">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Product_Info/Create</w:t>
      </w:r>
    </w:p>
    <w:p w:rsidR="00000000" w:rsidDel="00000000" w:rsidP="00000000" w:rsidRDefault="00000000" w:rsidRPr="00000000" w14:paraId="0000046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Create()</w:t>
      </w:r>
    </w:p>
    <w:p w:rsidR="00000000" w:rsidDel="00000000" w:rsidP="00000000" w:rsidRDefault="00000000" w:rsidRPr="00000000" w14:paraId="0000046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w:t>
      </w:r>
    </w:p>
    <w:p w:rsidR="00000000" w:rsidDel="00000000" w:rsidP="00000000" w:rsidRDefault="00000000" w:rsidRPr="00000000" w14:paraId="0000046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6B">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POST: Product_Info/Create</w:t>
      </w:r>
    </w:p>
    <w:p w:rsidR="00000000" w:rsidDel="00000000" w:rsidP="00000000" w:rsidRDefault="00000000" w:rsidRPr="00000000" w14:paraId="0000046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To protect from overposting attacks, enable the specific properties you want to bind to, for</w:t>
      </w:r>
    </w:p>
    <w:p w:rsidR="00000000" w:rsidDel="00000000" w:rsidP="00000000" w:rsidRDefault="00000000" w:rsidRPr="00000000" w14:paraId="0000046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more details see https://go.microsoft.com/fwlink/?LinkId=317598.</w:t>
      </w:r>
    </w:p>
    <w:p w:rsidR="00000000" w:rsidDel="00000000" w:rsidP="00000000" w:rsidRDefault="00000000" w:rsidRPr="00000000" w14:paraId="0000046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[HttpPost]</w:t>
      </w:r>
    </w:p>
    <w:p w:rsidR="00000000" w:rsidDel="00000000" w:rsidP="00000000" w:rsidRDefault="00000000" w:rsidRPr="00000000" w14:paraId="0000047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[ValidateAntiForgeryToken]</w:t>
      </w:r>
    </w:p>
    <w:p w:rsidR="00000000" w:rsidDel="00000000" w:rsidP="00000000" w:rsidRDefault="00000000" w:rsidRPr="00000000" w14:paraId="0000047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Create([Bind(Include = "PCode,PName,PPrice,CompName,POrigin")] Product_Info product_Info)</w:t>
      </w:r>
    </w:p>
    <w:p w:rsidR="00000000" w:rsidDel="00000000" w:rsidP="00000000" w:rsidRDefault="00000000" w:rsidRPr="00000000" w14:paraId="0000047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(ModelState.IsValid)</w:t>
      </w:r>
    </w:p>
    <w:p w:rsidR="00000000" w:rsidDel="00000000" w:rsidP="00000000" w:rsidRDefault="00000000" w:rsidRPr="00000000" w14:paraId="0000047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db.Product_Info.Add(product_Info);</w:t>
      </w:r>
    </w:p>
    <w:p w:rsidR="00000000" w:rsidDel="00000000" w:rsidP="00000000" w:rsidRDefault="00000000" w:rsidRPr="00000000" w14:paraId="0000047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db.SaveChanges();</w:t>
      </w:r>
    </w:p>
    <w:p w:rsidR="00000000" w:rsidDel="00000000" w:rsidP="00000000" w:rsidRDefault="00000000" w:rsidRPr="00000000" w14:paraId="0000047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RedirectToAction("Index");</w:t>
      </w:r>
    </w:p>
    <w:p w:rsidR="00000000" w:rsidDel="00000000" w:rsidP="00000000" w:rsidRDefault="00000000" w:rsidRPr="00000000" w14:paraId="0000047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9">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View(product_Info);</w:t>
      </w:r>
    </w:p>
    <w:p w:rsidR="00000000" w:rsidDel="00000000" w:rsidP="00000000" w:rsidRDefault="00000000" w:rsidRPr="00000000" w14:paraId="0000047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C">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Product_Info/Edit/5</w:t>
      </w:r>
    </w:p>
    <w:p w:rsidR="00000000" w:rsidDel="00000000" w:rsidP="00000000" w:rsidRDefault="00000000" w:rsidRPr="00000000" w14:paraId="0000047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Edit(string id)</w:t>
      </w:r>
    </w:p>
    <w:p w:rsidR="00000000" w:rsidDel="00000000" w:rsidP="00000000" w:rsidRDefault="00000000" w:rsidRPr="00000000" w14:paraId="0000047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8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(id == null)</w:t>
      </w:r>
    </w:p>
    <w:p w:rsidR="00000000" w:rsidDel="00000000" w:rsidP="00000000" w:rsidRDefault="00000000" w:rsidRPr="00000000" w14:paraId="0000048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8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new HttpStatusCodeResult(HttpStatusCode.BadRequest);</w:t>
      </w:r>
    </w:p>
    <w:p w:rsidR="00000000" w:rsidDel="00000000" w:rsidP="00000000" w:rsidRDefault="00000000" w:rsidRPr="00000000" w14:paraId="0000048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8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Product_Info product_Info = db.Product_Info.Find(id);</w:t>
      </w:r>
    </w:p>
    <w:p w:rsidR="00000000" w:rsidDel="00000000" w:rsidP="00000000" w:rsidRDefault="00000000" w:rsidRPr="00000000" w14:paraId="0000048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(product_Info == null)</w:t>
      </w:r>
    </w:p>
    <w:p w:rsidR="00000000" w:rsidDel="00000000" w:rsidP="00000000" w:rsidRDefault="00000000" w:rsidRPr="00000000" w14:paraId="0000048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8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HttpNotFound();</w:t>
      </w:r>
    </w:p>
    <w:p w:rsidR="00000000" w:rsidDel="00000000" w:rsidP="00000000" w:rsidRDefault="00000000" w:rsidRPr="00000000" w14:paraId="0000048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8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View(product_Info);</w:t>
      </w:r>
    </w:p>
    <w:p w:rsidR="00000000" w:rsidDel="00000000" w:rsidP="00000000" w:rsidRDefault="00000000" w:rsidRPr="00000000" w14:paraId="0000048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8B">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POST: Product_Info/Edit/5</w:t>
      </w:r>
    </w:p>
    <w:p w:rsidR="00000000" w:rsidDel="00000000" w:rsidP="00000000" w:rsidRDefault="00000000" w:rsidRPr="00000000" w14:paraId="0000048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To protect from overposting attacks, enable the specific properties you want to bind to, for</w:t>
      </w:r>
    </w:p>
    <w:p w:rsidR="00000000" w:rsidDel="00000000" w:rsidP="00000000" w:rsidRDefault="00000000" w:rsidRPr="00000000" w14:paraId="0000048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more details see https://go.microsoft.com/fwlink/?LinkId=317598.</w:t>
      </w:r>
    </w:p>
    <w:p w:rsidR="00000000" w:rsidDel="00000000" w:rsidP="00000000" w:rsidRDefault="00000000" w:rsidRPr="00000000" w14:paraId="0000048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[HttpPost]</w:t>
      </w:r>
    </w:p>
    <w:p w:rsidR="00000000" w:rsidDel="00000000" w:rsidP="00000000" w:rsidRDefault="00000000" w:rsidRPr="00000000" w14:paraId="0000049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[ValidateAntiForgeryToken]</w:t>
      </w:r>
    </w:p>
    <w:p w:rsidR="00000000" w:rsidDel="00000000" w:rsidP="00000000" w:rsidRDefault="00000000" w:rsidRPr="00000000" w14:paraId="0000049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Edit([Bind(Include = "PCode,PName,PPrice,CompName,POrigin")] Product_Info product_Info)</w:t>
      </w:r>
    </w:p>
    <w:p w:rsidR="00000000" w:rsidDel="00000000" w:rsidP="00000000" w:rsidRDefault="00000000" w:rsidRPr="00000000" w14:paraId="0000049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9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(ModelState.IsValid)</w:t>
      </w:r>
    </w:p>
    <w:p w:rsidR="00000000" w:rsidDel="00000000" w:rsidP="00000000" w:rsidRDefault="00000000" w:rsidRPr="00000000" w14:paraId="0000049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9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db.Entry(product_Info).State = EntityState.Modified;</w:t>
      </w:r>
    </w:p>
    <w:p w:rsidR="00000000" w:rsidDel="00000000" w:rsidP="00000000" w:rsidRDefault="00000000" w:rsidRPr="00000000" w14:paraId="0000049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db.SaveChanges();</w:t>
      </w:r>
    </w:p>
    <w:p w:rsidR="00000000" w:rsidDel="00000000" w:rsidP="00000000" w:rsidRDefault="00000000" w:rsidRPr="00000000" w14:paraId="0000049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RedirectToAction("Index");</w:t>
      </w:r>
    </w:p>
    <w:p w:rsidR="00000000" w:rsidDel="00000000" w:rsidP="00000000" w:rsidRDefault="00000000" w:rsidRPr="00000000" w14:paraId="0000049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9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View(product_Info);</w:t>
      </w:r>
    </w:p>
    <w:p w:rsidR="00000000" w:rsidDel="00000000" w:rsidP="00000000" w:rsidRDefault="00000000" w:rsidRPr="00000000" w14:paraId="0000049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9B">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Product_Info/Delete/5</w:t>
      </w:r>
    </w:p>
    <w:p w:rsidR="00000000" w:rsidDel="00000000" w:rsidP="00000000" w:rsidRDefault="00000000" w:rsidRPr="00000000" w14:paraId="0000049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Delete(string id)</w:t>
      </w:r>
    </w:p>
    <w:p w:rsidR="00000000" w:rsidDel="00000000" w:rsidP="00000000" w:rsidRDefault="00000000" w:rsidRPr="00000000" w14:paraId="0000049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9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(id == null)</w:t>
      </w:r>
    </w:p>
    <w:p w:rsidR="00000000" w:rsidDel="00000000" w:rsidP="00000000" w:rsidRDefault="00000000" w:rsidRPr="00000000" w14:paraId="000004A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A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new HttpStatusCodeResult(HttpStatusCode.BadRequest);</w:t>
      </w:r>
    </w:p>
    <w:p w:rsidR="00000000" w:rsidDel="00000000" w:rsidP="00000000" w:rsidRDefault="00000000" w:rsidRPr="00000000" w14:paraId="000004A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A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Product_Info product_Info = db.Product_Info.Find(id);</w:t>
      </w:r>
    </w:p>
    <w:p w:rsidR="00000000" w:rsidDel="00000000" w:rsidP="00000000" w:rsidRDefault="00000000" w:rsidRPr="00000000" w14:paraId="000004A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(product_Info == null)</w:t>
      </w:r>
    </w:p>
    <w:p w:rsidR="00000000" w:rsidDel="00000000" w:rsidP="00000000" w:rsidRDefault="00000000" w:rsidRPr="00000000" w14:paraId="000004A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A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HttpNotFound();</w:t>
      </w:r>
    </w:p>
    <w:p w:rsidR="00000000" w:rsidDel="00000000" w:rsidP="00000000" w:rsidRDefault="00000000" w:rsidRPr="00000000" w14:paraId="000004A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A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View(product_Info);</w:t>
      </w:r>
    </w:p>
    <w:p w:rsidR="00000000" w:rsidDel="00000000" w:rsidP="00000000" w:rsidRDefault="00000000" w:rsidRPr="00000000" w14:paraId="000004A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AA">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POST: Product_Info/Delete/5</w:t>
      </w:r>
    </w:p>
    <w:p w:rsidR="00000000" w:rsidDel="00000000" w:rsidP="00000000" w:rsidRDefault="00000000" w:rsidRPr="00000000" w14:paraId="000004A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[HttpPost, ActionName("Delete")]</w:t>
      </w:r>
    </w:p>
    <w:p w:rsidR="00000000" w:rsidDel="00000000" w:rsidP="00000000" w:rsidRDefault="00000000" w:rsidRPr="00000000" w14:paraId="000004A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[ValidateAntiForgeryToken]</w:t>
      </w:r>
    </w:p>
    <w:p w:rsidR="00000000" w:rsidDel="00000000" w:rsidP="00000000" w:rsidRDefault="00000000" w:rsidRPr="00000000" w14:paraId="000004A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DeleteConfirmed(string id)</w:t>
      </w:r>
    </w:p>
    <w:p w:rsidR="00000000" w:rsidDel="00000000" w:rsidP="00000000" w:rsidRDefault="00000000" w:rsidRPr="00000000" w14:paraId="000004A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B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Product_Info product_Info = db.Product_Info.Find(id);</w:t>
      </w:r>
    </w:p>
    <w:p w:rsidR="00000000" w:rsidDel="00000000" w:rsidP="00000000" w:rsidRDefault="00000000" w:rsidRPr="00000000" w14:paraId="000004B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db.Product_Info.Remove(product_Info);</w:t>
      </w:r>
    </w:p>
    <w:p w:rsidR="00000000" w:rsidDel="00000000" w:rsidP="00000000" w:rsidRDefault="00000000" w:rsidRPr="00000000" w14:paraId="000004B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db.SaveChanges();</w:t>
      </w:r>
    </w:p>
    <w:p w:rsidR="00000000" w:rsidDel="00000000" w:rsidP="00000000" w:rsidRDefault="00000000" w:rsidRPr="00000000" w14:paraId="000004B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RedirectToAction("Index");</w:t>
      </w:r>
    </w:p>
    <w:p w:rsidR="00000000" w:rsidDel="00000000" w:rsidP="00000000" w:rsidRDefault="00000000" w:rsidRPr="00000000" w14:paraId="000004B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B5">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protected override void Dispose(bool disposing)</w:t>
      </w:r>
    </w:p>
    <w:p w:rsidR="00000000" w:rsidDel="00000000" w:rsidP="00000000" w:rsidRDefault="00000000" w:rsidRPr="00000000" w14:paraId="000004B7">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B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(disposing)</w:t>
      </w:r>
    </w:p>
    <w:p w:rsidR="00000000" w:rsidDel="00000000" w:rsidP="00000000" w:rsidRDefault="00000000" w:rsidRPr="00000000" w14:paraId="000004B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B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db.Dispose();</w:t>
      </w:r>
    </w:p>
    <w:p w:rsidR="00000000" w:rsidDel="00000000" w:rsidP="00000000" w:rsidRDefault="00000000" w:rsidRPr="00000000" w14:paraId="000004B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B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base.Dispose(disposing);</w:t>
      </w:r>
    </w:p>
    <w:p w:rsidR="00000000" w:rsidDel="00000000" w:rsidP="00000000" w:rsidRDefault="00000000" w:rsidRPr="00000000" w14:paraId="000004B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B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B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C0">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HomeController.cs:</w:t>
      </w:r>
    </w:p>
    <w:p w:rsidR="00000000" w:rsidDel="00000000" w:rsidP="00000000" w:rsidRDefault="00000000" w:rsidRPr="00000000" w14:paraId="000004C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t>
      </w:r>
    </w:p>
    <w:p w:rsidR="00000000" w:rsidDel="00000000" w:rsidP="00000000" w:rsidRDefault="00000000" w:rsidRPr="00000000" w14:paraId="000004C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System.Collections.Generic;</w:t>
      </w:r>
    </w:p>
    <w:p w:rsidR="00000000" w:rsidDel="00000000" w:rsidP="00000000" w:rsidRDefault="00000000" w:rsidRPr="00000000" w14:paraId="000004C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System.Linq;</w:t>
      </w:r>
    </w:p>
    <w:p w:rsidR="00000000" w:rsidDel="00000000" w:rsidP="00000000" w:rsidRDefault="00000000" w:rsidRPr="00000000" w14:paraId="000004C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System.Web;</w:t>
      </w:r>
    </w:p>
    <w:p w:rsidR="00000000" w:rsidDel="00000000" w:rsidP="00000000" w:rsidRDefault="00000000" w:rsidRPr="00000000" w14:paraId="000004C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System.Web.Mvc;</w:t>
      </w:r>
    </w:p>
    <w:p w:rsidR="00000000" w:rsidDel="00000000" w:rsidP="00000000" w:rsidRDefault="00000000" w:rsidRPr="00000000" w14:paraId="000004C7">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namespace Website.Controllers</w:t>
      </w:r>
    </w:p>
    <w:p w:rsidR="00000000" w:rsidDel="00000000" w:rsidP="00000000" w:rsidRDefault="00000000" w:rsidRPr="00000000" w14:paraId="000004C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C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class HomeController : Controller</w:t>
      </w:r>
    </w:p>
    <w:p w:rsidR="00000000" w:rsidDel="00000000" w:rsidP="00000000" w:rsidRDefault="00000000" w:rsidRPr="00000000" w14:paraId="000004CB">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C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Index()</w:t>
      </w:r>
    </w:p>
    <w:p w:rsidR="00000000" w:rsidDel="00000000" w:rsidP="00000000" w:rsidRDefault="00000000" w:rsidRPr="00000000" w14:paraId="000004C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C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w:t>
      </w:r>
    </w:p>
    <w:p w:rsidR="00000000" w:rsidDel="00000000" w:rsidP="00000000" w:rsidRDefault="00000000" w:rsidRPr="00000000" w14:paraId="000004C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D0">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1">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About()</w:t>
      </w:r>
    </w:p>
    <w:p w:rsidR="00000000" w:rsidDel="00000000" w:rsidP="00000000" w:rsidRDefault="00000000" w:rsidRPr="00000000" w14:paraId="000004D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D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ViewBag.Message = "Your application description page.";</w:t>
      </w:r>
    </w:p>
    <w:p w:rsidR="00000000" w:rsidDel="00000000" w:rsidP="00000000" w:rsidRDefault="00000000" w:rsidRPr="00000000" w14:paraId="000004D4">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w:t>
      </w:r>
    </w:p>
    <w:p w:rsidR="00000000" w:rsidDel="00000000" w:rsidP="00000000" w:rsidRDefault="00000000" w:rsidRPr="00000000" w14:paraId="000004D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D7">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8">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Contact()</w:t>
      </w:r>
    </w:p>
    <w:p w:rsidR="00000000" w:rsidDel="00000000" w:rsidP="00000000" w:rsidRDefault="00000000" w:rsidRPr="00000000" w14:paraId="000004D9">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DA">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ViewBag.Message = "Your contact page.";</w:t>
      </w:r>
    </w:p>
    <w:p w:rsidR="00000000" w:rsidDel="00000000" w:rsidP="00000000" w:rsidRDefault="00000000" w:rsidRPr="00000000" w14:paraId="000004DB">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C">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w:t>
      </w:r>
    </w:p>
    <w:p w:rsidR="00000000" w:rsidDel="00000000" w:rsidP="00000000" w:rsidRDefault="00000000" w:rsidRPr="00000000" w14:paraId="000004DD">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DE">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ActionResult Order()</w:t>
      </w:r>
    </w:p>
    <w:p w:rsidR="00000000" w:rsidDel="00000000" w:rsidP="00000000" w:rsidRDefault="00000000" w:rsidRPr="00000000" w14:paraId="000004DF">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E0">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ViewBag.Message = "Your contact page.";</w:t>
      </w:r>
    </w:p>
    <w:p w:rsidR="00000000" w:rsidDel="00000000" w:rsidP="00000000" w:rsidRDefault="00000000" w:rsidRPr="00000000" w14:paraId="000004E1">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2">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View();</w:t>
      </w:r>
    </w:p>
    <w:p w:rsidR="00000000" w:rsidDel="00000000" w:rsidP="00000000" w:rsidRDefault="00000000" w:rsidRPr="00000000" w14:paraId="000004E3">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E4">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E5">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6">
      <w:pPr>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ProductDB</w:t>
      </w:r>
    </w:p>
    <w:p w:rsidR="00000000" w:rsidDel="00000000" w:rsidP="00000000" w:rsidRDefault="00000000" w:rsidRPr="00000000" w14:paraId="000004E7">
      <w:pPr>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8">
      <w:pPr>
        <w:pStyle w:val="Heading2"/>
        <w:spacing w:after="240" w:before="240" w:line="276" w:lineRule="auto"/>
        <w:rPr/>
      </w:pPr>
      <w:bookmarkStart w:colFirst="0" w:colLast="0" w:name="_svjlys8saol4" w:id="44"/>
      <w:bookmarkEnd w:id="44"/>
      <w:r w:rsidDel="00000000" w:rsidR="00000000" w:rsidRPr="00000000">
        <w:rPr>
          <w:rtl w:val="0"/>
        </w:rPr>
        <w:t xml:space="preserve">7.3. Testing</w:t>
      </w:r>
    </w:p>
    <w:p w:rsidR="00000000" w:rsidDel="00000000" w:rsidP="00000000" w:rsidRDefault="00000000" w:rsidRPr="00000000" w14:paraId="000004E9">
      <w:pPr>
        <w:rPr/>
      </w:pPr>
      <w:hyperlink r:id="rId14">
        <w:r w:rsidDel="00000000" w:rsidR="00000000" w:rsidRPr="00000000">
          <w:rPr>
            <w:color w:val="1155cc"/>
            <w:u w:val="single"/>
            <w:rtl w:val="0"/>
          </w:rPr>
          <w:t xml:space="preserve">https://youtu.be/fBAYfDXwBqE</w:t>
        </w:r>
      </w:hyperlink>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spacing w:after="240" w:before="240" w:line="276" w:lineRule="auto"/>
        <w:jc w:val="left"/>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40" w:before="240" w:line="276" w:lineRule="auto"/>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240" w:before="240" w:line="276"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yperlink" Target="https://youtu.be/fBAYfDXwBqE"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searchcompliance.techtarget.com/definition/risk-managemen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