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A5F39" w14:textId="70199206" w:rsidR="00231C1D" w:rsidRPr="003C28A8" w:rsidRDefault="00231C1D" w:rsidP="00F34D73">
      <w:pPr>
        <w:spacing w:line="360" w:lineRule="auto"/>
        <w:jc w:val="both"/>
        <w:rPr>
          <w:rFonts w:ascii="Times New Roman" w:hAnsi="Times New Roman" w:cs="Times New Roman"/>
          <w:b/>
          <w:bCs/>
          <w:sz w:val="28"/>
          <w:szCs w:val="28"/>
        </w:rPr>
      </w:pPr>
      <w:r w:rsidRPr="00316145">
        <w:rPr>
          <w:rFonts w:ascii="Times New Roman" w:hAnsi="Times New Roman" w:cs="Times New Roman"/>
          <w:b/>
          <w:bCs/>
          <w:sz w:val="28"/>
          <w:szCs w:val="28"/>
          <w:u w:val="single"/>
        </w:rPr>
        <w:t>P</w:t>
      </w:r>
      <w:r w:rsidR="00316145" w:rsidRPr="00316145">
        <w:rPr>
          <w:rFonts w:ascii="Times New Roman" w:hAnsi="Times New Roman" w:cs="Times New Roman"/>
          <w:b/>
          <w:bCs/>
          <w:sz w:val="28"/>
          <w:szCs w:val="28"/>
          <w:u w:val="single"/>
        </w:rPr>
        <w:t>ROJECT TITLE:</w:t>
      </w:r>
      <w:r w:rsidRPr="003C28A8">
        <w:rPr>
          <w:rFonts w:ascii="Times New Roman" w:hAnsi="Times New Roman" w:cs="Times New Roman"/>
          <w:b/>
          <w:bCs/>
          <w:sz w:val="28"/>
          <w:szCs w:val="28"/>
        </w:rPr>
        <w:t xml:space="preserve">   </w:t>
      </w:r>
      <w:r w:rsidRPr="003C28A8">
        <w:rPr>
          <w:rFonts w:ascii="Times New Roman" w:hAnsi="Times New Roman" w:cs="Times New Roman"/>
          <w:b/>
          <w:bCs/>
          <w:sz w:val="28"/>
          <w:szCs w:val="28"/>
        </w:rPr>
        <w:t>Smart Parking System</w:t>
      </w:r>
    </w:p>
    <w:p w14:paraId="2D4E837D" w14:textId="72B0C1F2" w:rsidR="00231C1D" w:rsidRDefault="00231C1D" w:rsidP="00F34D73">
      <w:pPr>
        <w:spacing w:line="360" w:lineRule="auto"/>
        <w:jc w:val="both"/>
      </w:pPr>
      <w:r w:rsidRPr="00231C1D">
        <w:rPr>
          <w:rFonts w:ascii="Times New Roman" w:hAnsi="Times New Roman" w:cs="Times New Roman"/>
          <w:b/>
          <w:bCs/>
          <w:sz w:val="24"/>
          <w:szCs w:val="24"/>
          <w:u w:val="single"/>
        </w:rPr>
        <w:t>P</w:t>
      </w:r>
      <w:r w:rsidRPr="00231C1D">
        <w:rPr>
          <w:rFonts w:ascii="Times New Roman" w:hAnsi="Times New Roman" w:cs="Times New Roman"/>
          <w:b/>
          <w:bCs/>
          <w:sz w:val="24"/>
          <w:szCs w:val="24"/>
          <w:u w:val="single"/>
        </w:rPr>
        <w:t>ROJECT</w:t>
      </w:r>
      <w:r>
        <w:rPr>
          <w:b/>
          <w:bCs/>
          <w:sz w:val="28"/>
          <w:szCs w:val="28"/>
          <w:u w:val="single"/>
        </w:rPr>
        <w:t xml:space="preserve"> </w:t>
      </w:r>
      <w:r w:rsidRPr="00231C1D">
        <w:rPr>
          <w:rFonts w:ascii="Times New Roman" w:hAnsi="Times New Roman" w:cs="Times New Roman"/>
          <w:b/>
          <w:bCs/>
          <w:sz w:val="24"/>
          <w:szCs w:val="24"/>
          <w:u w:val="single"/>
        </w:rPr>
        <w:t>OBEJECTIVES</w:t>
      </w:r>
      <w:r w:rsidRPr="00231C1D">
        <w:rPr>
          <w:b/>
          <w:bCs/>
          <w:sz w:val="28"/>
          <w:szCs w:val="28"/>
          <w:u w:val="single"/>
        </w:rPr>
        <w:t>:</w:t>
      </w:r>
    </w:p>
    <w:p w14:paraId="14AE2A47" w14:textId="020D4AA4" w:rsidR="00231C1D" w:rsidRPr="00231C1D" w:rsidRDefault="00231C1D" w:rsidP="00F34D73">
      <w:pPr>
        <w:spacing w:line="360" w:lineRule="auto"/>
        <w:jc w:val="both"/>
        <w:rPr>
          <w:rFonts w:ascii="Times New Roman" w:hAnsi="Times New Roman" w:cs="Times New Roman"/>
          <w:sz w:val="24"/>
          <w:szCs w:val="24"/>
        </w:rPr>
      </w:pPr>
      <w:r w:rsidRPr="00231C1D">
        <w:rPr>
          <w:rFonts w:ascii="Times New Roman" w:hAnsi="Times New Roman" w:cs="Times New Roman"/>
          <w:sz w:val="24"/>
          <w:szCs w:val="24"/>
        </w:rPr>
        <w:t xml:space="preserve">The Smart Parking System is designed to address the challenges associated with finding parking spaces in urban areas. The primary objectives of this project are </w:t>
      </w:r>
      <w:proofErr w:type="spellStart"/>
      <w:proofErr w:type="gramStart"/>
      <w:r w:rsidRPr="00231C1D">
        <w:rPr>
          <w:rFonts w:ascii="Times New Roman" w:hAnsi="Times New Roman" w:cs="Times New Roman"/>
          <w:sz w:val="24"/>
          <w:szCs w:val="24"/>
        </w:rPr>
        <w:t>to:Develop</w:t>
      </w:r>
      <w:proofErr w:type="spellEnd"/>
      <w:proofErr w:type="gramEnd"/>
      <w:r w:rsidRPr="00231C1D">
        <w:rPr>
          <w:rFonts w:ascii="Times New Roman" w:hAnsi="Times New Roman" w:cs="Times New Roman"/>
          <w:sz w:val="24"/>
          <w:szCs w:val="24"/>
        </w:rPr>
        <w:t xml:space="preserve"> a real-time parking availability system that helps drivers locate open parking spots in their vicinity.</w:t>
      </w:r>
    </w:p>
    <w:p w14:paraId="3E8199F6" w14:textId="65F7B592" w:rsidR="00231C1D" w:rsidRPr="00231C1D" w:rsidRDefault="00231C1D" w:rsidP="00F34D73">
      <w:pPr>
        <w:spacing w:line="360" w:lineRule="auto"/>
        <w:jc w:val="both"/>
        <w:rPr>
          <w:rFonts w:ascii="Times New Roman" w:hAnsi="Times New Roman" w:cs="Times New Roman"/>
          <w:sz w:val="24"/>
          <w:szCs w:val="24"/>
        </w:rPr>
      </w:pPr>
      <w:r w:rsidRPr="00231C1D">
        <w:rPr>
          <w:rFonts w:ascii="Times New Roman" w:hAnsi="Times New Roman" w:cs="Times New Roman"/>
          <w:sz w:val="24"/>
          <w:szCs w:val="24"/>
        </w:rPr>
        <w:t xml:space="preserve">Utilize IoT sensors to monitor parking space occupancy and relay this information to a centralized </w:t>
      </w:r>
      <w:proofErr w:type="spellStart"/>
      <w:r w:rsidRPr="00231C1D">
        <w:rPr>
          <w:rFonts w:ascii="Times New Roman" w:hAnsi="Times New Roman" w:cs="Times New Roman"/>
          <w:sz w:val="24"/>
          <w:szCs w:val="24"/>
        </w:rPr>
        <w:t>systemCreate</w:t>
      </w:r>
      <w:proofErr w:type="spellEnd"/>
      <w:r w:rsidRPr="00231C1D">
        <w:rPr>
          <w:rFonts w:ascii="Times New Roman" w:hAnsi="Times New Roman" w:cs="Times New Roman"/>
          <w:sz w:val="24"/>
          <w:szCs w:val="24"/>
        </w:rPr>
        <w:t xml:space="preserve"> a mobile app that provides users with real-time parking availability information and </w:t>
      </w:r>
      <w:proofErr w:type="spellStart"/>
      <w:r w:rsidRPr="00231C1D">
        <w:rPr>
          <w:rFonts w:ascii="Times New Roman" w:hAnsi="Times New Roman" w:cs="Times New Roman"/>
          <w:sz w:val="24"/>
          <w:szCs w:val="24"/>
        </w:rPr>
        <w:t>navigationto</w:t>
      </w:r>
      <w:proofErr w:type="spellEnd"/>
      <w:r w:rsidRPr="00231C1D">
        <w:rPr>
          <w:rFonts w:ascii="Times New Roman" w:hAnsi="Times New Roman" w:cs="Times New Roman"/>
          <w:sz w:val="24"/>
          <w:szCs w:val="24"/>
        </w:rPr>
        <w:t xml:space="preserve"> the nearest open spot.</w:t>
      </w:r>
    </w:p>
    <w:p w14:paraId="4443F31A" w14:textId="38434859" w:rsidR="00231C1D" w:rsidRPr="00231C1D" w:rsidRDefault="00231C1D" w:rsidP="00F34D73">
      <w:pPr>
        <w:spacing w:line="360" w:lineRule="auto"/>
        <w:jc w:val="both"/>
        <w:rPr>
          <w:rFonts w:ascii="Times New Roman" w:hAnsi="Times New Roman" w:cs="Times New Roman"/>
          <w:sz w:val="24"/>
          <w:szCs w:val="24"/>
        </w:rPr>
      </w:pPr>
      <w:r w:rsidRPr="00231C1D">
        <w:rPr>
          <w:rFonts w:ascii="Times New Roman" w:hAnsi="Times New Roman" w:cs="Times New Roman"/>
          <w:sz w:val="24"/>
          <w:szCs w:val="24"/>
        </w:rPr>
        <w:t xml:space="preserve">Integrate Raspberry Pi devices into the parking infrastructure to act as IoT gateways for sensor data </w:t>
      </w:r>
      <w:proofErr w:type="spellStart"/>
      <w:proofErr w:type="gramStart"/>
      <w:r w:rsidRPr="00231C1D">
        <w:rPr>
          <w:rFonts w:ascii="Times New Roman" w:hAnsi="Times New Roman" w:cs="Times New Roman"/>
          <w:sz w:val="24"/>
          <w:szCs w:val="24"/>
        </w:rPr>
        <w:t>collection.Implement</w:t>
      </w:r>
      <w:proofErr w:type="spellEnd"/>
      <w:proofErr w:type="gramEnd"/>
      <w:r w:rsidRPr="00231C1D">
        <w:rPr>
          <w:rFonts w:ascii="Times New Roman" w:hAnsi="Times New Roman" w:cs="Times New Roman"/>
          <w:sz w:val="24"/>
          <w:szCs w:val="24"/>
        </w:rPr>
        <w:t xml:space="preserve"> efficient and reliable code for data processing, storage, and communication within the system.</w:t>
      </w:r>
    </w:p>
    <w:p w14:paraId="0CB7102B" w14:textId="52F53471" w:rsidR="00231C1D" w:rsidRDefault="00231C1D" w:rsidP="00F34D73">
      <w:pPr>
        <w:spacing w:line="360" w:lineRule="auto"/>
        <w:jc w:val="both"/>
      </w:pPr>
      <w:r w:rsidRPr="00231C1D">
        <w:rPr>
          <w:rFonts w:ascii="Times New Roman" w:hAnsi="Times New Roman" w:cs="Times New Roman"/>
          <w:b/>
          <w:bCs/>
          <w:sz w:val="24"/>
          <w:szCs w:val="24"/>
          <w:u w:val="single"/>
        </w:rPr>
        <w:t>I</w:t>
      </w:r>
      <w:r w:rsidR="00AF2FAD">
        <w:rPr>
          <w:rFonts w:ascii="Times New Roman" w:hAnsi="Times New Roman" w:cs="Times New Roman"/>
          <w:b/>
          <w:bCs/>
          <w:sz w:val="24"/>
          <w:szCs w:val="24"/>
          <w:u w:val="single"/>
        </w:rPr>
        <w:t>O</w:t>
      </w:r>
      <w:r w:rsidRPr="00231C1D">
        <w:rPr>
          <w:rFonts w:ascii="Times New Roman" w:hAnsi="Times New Roman" w:cs="Times New Roman"/>
          <w:b/>
          <w:bCs/>
          <w:sz w:val="24"/>
          <w:szCs w:val="24"/>
          <w:u w:val="single"/>
        </w:rPr>
        <w:t xml:space="preserve">T </w:t>
      </w:r>
      <w:r>
        <w:rPr>
          <w:rFonts w:ascii="Times New Roman" w:hAnsi="Times New Roman" w:cs="Times New Roman"/>
          <w:b/>
          <w:bCs/>
          <w:sz w:val="24"/>
          <w:szCs w:val="24"/>
          <w:u w:val="single"/>
        </w:rPr>
        <w:t>SENSOR SETUP</w:t>
      </w:r>
      <w:r w:rsidRPr="00231C1D">
        <w:rPr>
          <w:rFonts w:ascii="Times New Roman" w:hAnsi="Times New Roman" w:cs="Times New Roman"/>
          <w:b/>
          <w:bCs/>
          <w:sz w:val="24"/>
          <w:szCs w:val="24"/>
          <w:u w:val="single"/>
        </w:rPr>
        <w:t>:</w:t>
      </w:r>
    </w:p>
    <w:p w14:paraId="4C149B67" w14:textId="23E9BC1B" w:rsidR="00231C1D" w:rsidRPr="00AF2FAD" w:rsidRDefault="00231C1D" w:rsidP="00F34D73">
      <w:p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The IoT sensor setup consists of various sensors strategically placed in parking spaces. These sensors can include ultrasonic or magnetic sensors to detect the presence of a vehicle. Each sensor is connected to a microcontroller or edge device that collects data and transmits it to a central server. The sensors provide real-time information about parking space occupancy.</w:t>
      </w:r>
    </w:p>
    <w:p w14:paraId="65CDCD52" w14:textId="58E21540" w:rsidR="00AF2FAD" w:rsidRDefault="00231C1D" w:rsidP="00F34D73">
      <w:pPr>
        <w:spacing w:line="360" w:lineRule="auto"/>
        <w:jc w:val="both"/>
      </w:pPr>
      <w:r w:rsidRPr="00AF2FAD">
        <w:rPr>
          <w:rFonts w:ascii="Times New Roman" w:hAnsi="Times New Roman" w:cs="Times New Roman"/>
          <w:b/>
          <w:bCs/>
          <w:sz w:val="24"/>
          <w:szCs w:val="24"/>
          <w:u w:val="single"/>
        </w:rPr>
        <w:t>M</w:t>
      </w:r>
      <w:r w:rsidR="00AF2FAD">
        <w:rPr>
          <w:rFonts w:ascii="Times New Roman" w:hAnsi="Times New Roman" w:cs="Times New Roman"/>
          <w:b/>
          <w:bCs/>
          <w:sz w:val="24"/>
          <w:szCs w:val="24"/>
          <w:u w:val="single"/>
        </w:rPr>
        <w:t>OBILE APP DEVELOPMENT</w:t>
      </w:r>
      <w:r w:rsidRPr="00AF2FAD">
        <w:rPr>
          <w:rFonts w:ascii="Times New Roman" w:hAnsi="Times New Roman" w:cs="Times New Roman"/>
          <w:b/>
          <w:bCs/>
          <w:sz w:val="24"/>
          <w:szCs w:val="24"/>
          <w:u w:val="single"/>
        </w:rPr>
        <w:t>:</w:t>
      </w:r>
    </w:p>
    <w:p w14:paraId="1D7665E4" w14:textId="74560FFD" w:rsidR="00231C1D" w:rsidRPr="00AF2FAD" w:rsidRDefault="00AF2FAD" w:rsidP="00F34D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31C1D" w:rsidRPr="00AF2FAD">
        <w:rPr>
          <w:rFonts w:ascii="Times New Roman" w:hAnsi="Times New Roman" w:cs="Times New Roman"/>
          <w:sz w:val="24"/>
          <w:szCs w:val="24"/>
        </w:rPr>
        <w:t>real-time parking availability information. The app is developed for both Android and iOS platforms and includes the following features:</w:t>
      </w:r>
    </w:p>
    <w:p w14:paraId="0D20B180" w14:textId="77FF6FF1" w:rsidR="00231C1D" w:rsidRPr="00AF2FAD"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Real-time parking space availability display on a map.</w:t>
      </w:r>
    </w:p>
    <w:p w14:paraId="3A463FC3" w14:textId="77777777" w:rsidR="00231C1D" w:rsidRPr="00AF2FAD"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User registration and login.</w:t>
      </w:r>
    </w:p>
    <w:p w14:paraId="3408E186" w14:textId="77777777" w:rsidR="00231C1D" w:rsidRPr="00AF2FAD"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GPS-based location services to assist users in finding parking spaces near their current location.</w:t>
      </w:r>
    </w:p>
    <w:p w14:paraId="53C0A8AC" w14:textId="77777777" w:rsidR="00231C1D" w:rsidRPr="00AF2FAD"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Navigation assistance to guide users to the nearest open parking spot.</w:t>
      </w:r>
    </w:p>
    <w:p w14:paraId="2113A3E8" w14:textId="77777777" w:rsidR="00231C1D" w:rsidRPr="00AF2FAD"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User feedback and ratings for parking spaces.</w:t>
      </w:r>
    </w:p>
    <w:p w14:paraId="638174AF" w14:textId="77777777" w:rsidR="00F34D73" w:rsidRDefault="00231C1D" w:rsidP="00F34D73">
      <w:pPr>
        <w:pStyle w:val="ListParagraph"/>
        <w:numPr>
          <w:ilvl w:val="0"/>
          <w:numId w:val="1"/>
        </w:numPr>
        <w:spacing w:line="360" w:lineRule="auto"/>
        <w:jc w:val="both"/>
        <w:rPr>
          <w:rFonts w:ascii="Times New Roman" w:hAnsi="Times New Roman" w:cs="Times New Roman"/>
          <w:sz w:val="24"/>
          <w:szCs w:val="24"/>
        </w:rPr>
      </w:pPr>
      <w:r w:rsidRPr="00AF2FAD">
        <w:rPr>
          <w:rFonts w:ascii="Times New Roman" w:hAnsi="Times New Roman" w:cs="Times New Roman"/>
          <w:sz w:val="24"/>
          <w:szCs w:val="24"/>
        </w:rPr>
        <w:t>Push notifications for updates on parking availability</w:t>
      </w:r>
      <w:r w:rsidRPr="00AF2FAD">
        <w:rPr>
          <w:rFonts w:ascii="Times New Roman" w:hAnsi="Times New Roman" w:cs="Times New Roman"/>
          <w:sz w:val="24"/>
          <w:szCs w:val="24"/>
        </w:rPr>
        <w:t>.</w:t>
      </w:r>
    </w:p>
    <w:p w14:paraId="321E5C1E" w14:textId="4417E38D" w:rsidR="00AF2FAD" w:rsidRPr="00B579F4" w:rsidRDefault="00231C1D" w:rsidP="00B579F4">
      <w:pPr>
        <w:spacing w:line="360" w:lineRule="auto"/>
        <w:jc w:val="both"/>
        <w:rPr>
          <w:rFonts w:ascii="Times New Roman" w:hAnsi="Times New Roman" w:cs="Times New Roman"/>
          <w:sz w:val="24"/>
          <w:szCs w:val="24"/>
        </w:rPr>
      </w:pPr>
      <w:r w:rsidRPr="00B579F4">
        <w:rPr>
          <w:rFonts w:ascii="Times New Roman" w:hAnsi="Times New Roman" w:cs="Times New Roman"/>
          <w:b/>
          <w:bCs/>
          <w:sz w:val="24"/>
          <w:szCs w:val="24"/>
          <w:u w:val="single"/>
        </w:rPr>
        <w:t>R</w:t>
      </w:r>
      <w:r w:rsidR="00AF2FAD" w:rsidRPr="00B579F4">
        <w:rPr>
          <w:rFonts w:ascii="Times New Roman" w:hAnsi="Times New Roman" w:cs="Times New Roman"/>
          <w:b/>
          <w:bCs/>
          <w:sz w:val="24"/>
          <w:szCs w:val="24"/>
          <w:u w:val="single"/>
        </w:rPr>
        <w:t xml:space="preserve">ASHPERRY </w:t>
      </w:r>
      <w:proofErr w:type="gramStart"/>
      <w:r w:rsidR="00AF2FAD" w:rsidRPr="00B579F4">
        <w:rPr>
          <w:rFonts w:ascii="Times New Roman" w:hAnsi="Times New Roman" w:cs="Times New Roman"/>
          <w:b/>
          <w:bCs/>
          <w:sz w:val="24"/>
          <w:szCs w:val="24"/>
          <w:u w:val="single"/>
        </w:rPr>
        <w:t>PI  INTEGRATION</w:t>
      </w:r>
      <w:proofErr w:type="gramEnd"/>
      <w:r w:rsidRPr="00B579F4">
        <w:rPr>
          <w:rFonts w:ascii="Times New Roman" w:hAnsi="Times New Roman" w:cs="Times New Roman"/>
          <w:b/>
          <w:bCs/>
          <w:sz w:val="24"/>
          <w:szCs w:val="24"/>
          <w:u w:val="single"/>
        </w:rPr>
        <w:t>:</w:t>
      </w:r>
    </w:p>
    <w:p w14:paraId="18D89F51" w14:textId="1B392725" w:rsidR="00231C1D" w:rsidRPr="003C28A8" w:rsidRDefault="00231C1D" w:rsidP="00F34D73">
      <w:pPr>
        <w:spacing w:line="360" w:lineRule="auto"/>
        <w:jc w:val="both"/>
        <w:rPr>
          <w:rFonts w:ascii="Times New Roman" w:hAnsi="Times New Roman" w:cs="Times New Roman"/>
          <w:sz w:val="24"/>
          <w:szCs w:val="24"/>
        </w:rPr>
      </w:pPr>
      <w:r w:rsidRPr="003C28A8">
        <w:rPr>
          <w:rFonts w:ascii="Times New Roman" w:hAnsi="Times New Roman" w:cs="Times New Roman"/>
          <w:sz w:val="24"/>
          <w:szCs w:val="24"/>
        </w:rPr>
        <w:t xml:space="preserve">Raspberry Pi devices are integrated into the system as IoT gateways to collect data from the sensors and transmit it to the central server. Each Raspberry Pi is equipped with Wi-Fi or </w:t>
      </w:r>
      <w:r w:rsidRPr="003C28A8">
        <w:rPr>
          <w:rFonts w:ascii="Times New Roman" w:hAnsi="Times New Roman" w:cs="Times New Roman"/>
          <w:sz w:val="24"/>
          <w:szCs w:val="24"/>
        </w:rPr>
        <w:lastRenderedPageBreak/>
        <w:t>Ethernet connectivity and is responsible for aggregating data from multiple sensors, ensuring efficient communication, and securely transmitting the data to the central server.</w:t>
      </w:r>
    </w:p>
    <w:p w14:paraId="08D1738C" w14:textId="77777777" w:rsidR="00F34D73" w:rsidRDefault="00231C1D" w:rsidP="00F34D73">
      <w:pPr>
        <w:spacing w:after="0" w:line="360" w:lineRule="auto"/>
        <w:jc w:val="both"/>
        <w:rPr>
          <w:rFonts w:ascii="Times New Roman" w:hAnsi="Times New Roman" w:cs="Times New Roman"/>
          <w:b/>
          <w:bCs/>
          <w:sz w:val="24"/>
          <w:szCs w:val="24"/>
          <w:u w:val="single"/>
        </w:rPr>
      </w:pPr>
      <w:r w:rsidRPr="003C28A8">
        <w:rPr>
          <w:rFonts w:ascii="Times New Roman" w:hAnsi="Times New Roman" w:cs="Times New Roman"/>
          <w:b/>
          <w:bCs/>
          <w:sz w:val="24"/>
          <w:szCs w:val="24"/>
          <w:u w:val="single"/>
        </w:rPr>
        <w:t>C</w:t>
      </w:r>
      <w:r w:rsidR="003C28A8">
        <w:rPr>
          <w:rFonts w:ascii="Times New Roman" w:hAnsi="Times New Roman" w:cs="Times New Roman"/>
          <w:b/>
          <w:bCs/>
          <w:sz w:val="24"/>
          <w:szCs w:val="24"/>
          <w:u w:val="single"/>
        </w:rPr>
        <w:t>ODE IMPLEMTATION</w:t>
      </w:r>
      <w:r w:rsidR="00F34D73">
        <w:rPr>
          <w:rFonts w:ascii="Times New Roman" w:hAnsi="Times New Roman" w:cs="Times New Roman"/>
          <w:b/>
          <w:bCs/>
          <w:sz w:val="24"/>
          <w:szCs w:val="24"/>
          <w:u w:val="single"/>
        </w:rPr>
        <w:t>:</w:t>
      </w:r>
    </w:p>
    <w:p w14:paraId="34261C71" w14:textId="23E44FAD" w:rsidR="00231C1D" w:rsidRPr="003C28A8" w:rsidRDefault="00231C1D" w:rsidP="00F34D73">
      <w:pPr>
        <w:spacing w:after="0" w:line="360" w:lineRule="auto"/>
        <w:jc w:val="both"/>
        <w:rPr>
          <w:rFonts w:ascii="Times New Roman" w:hAnsi="Times New Roman" w:cs="Times New Roman"/>
          <w:sz w:val="24"/>
          <w:szCs w:val="24"/>
        </w:rPr>
      </w:pPr>
      <w:r w:rsidRPr="003C28A8">
        <w:rPr>
          <w:rFonts w:ascii="Times New Roman" w:hAnsi="Times New Roman" w:cs="Times New Roman"/>
          <w:sz w:val="24"/>
          <w:szCs w:val="24"/>
        </w:rPr>
        <w:t>The code implementation involves several components:</w:t>
      </w:r>
    </w:p>
    <w:p w14:paraId="5A8D71E3" w14:textId="761A1D08" w:rsidR="00231C1D" w:rsidRPr="00926938" w:rsidRDefault="00231C1D" w:rsidP="00F34D73">
      <w:pPr>
        <w:spacing w:after="0" w:line="360" w:lineRule="auto"/>
        <w:jc w:val="both"/>
      </w:pPr>
      <w:r w:rsidRPr="003C28A8">
        <w:rPr>
          <w:rFonts w:ascii="Times New Roman" w:hAnsi="Times New Roman" w:cs="Times New Roman"/>
          <w:b/>
          <w:bCs/>
          <w:sz w:val="24"/>
          <w:szCs w:val="24"/>
        </w:rPr>
        <w:t>Sensor Data Collection:</w:t>
      </w:r>
      <w:r>
        <w:t xml:space="preserve"> </w:t>
      </w:r>
      <w:r w:rsidRPr="003C28A8">
        <w:rPr>
          <w:rFonts w:ascii="Times New Roman" w:hAnsi="Times New Roman" w:cs="Times New Roman"/>
          <w:sz w:val="24"/>
          <w:szCs w:val="24"/>
        </w:rPr>
        <w:t>Code running on microcontrollers collects data from IoT sensors and transmits it to the Raspberry Pi.</w:t>
      </w:r>
    </w:p>
    <w:p w14:paraId="43B08AF7" w14:textId="664A7136" w:rsidR="00231C1D" w:rsidRPr="00926938" w:rsidRDefault="00231C1D" w:rsidP="00F34D73">
      <w:pPr>
        <w:spacing w:after="0" w:line="360" w:lineRule="auto"/>
        <w:jc w:val="both"/>
        <w:rPr>
          <w:rFonts w:ascii="Times New Roman" w:hAnsi="Times New Roman" w:cs="Times New Roman"/>
          <w:b/>
          <w:bCs/>
          <w:sz w:val="24"/>
          <w:szCs w:val="24"/>
        </w:rPr>
      </w:pPr>
      <w:r w:rsidRPr="003C28A8">
        <w:rPr>
          <w:rFonts w:ascii="Times New Roman" w:hAnsi="Times New Roman" w:cs="Times New Roman"/>
          <w:b/>
          <w:bCs/>
          <w:sz w:val="24"/>
          <w:szCs w:val="24"/>
        </w:rPr>
        <w:t>Raspberry Pi Gateway:</w:t>
      </w:r>
      <w:r w:rsidRPr="003C28A8">
        <w:rPr>
          <w:rFonts w:ascii="Times New Roman" w:hAnsi="Times New Roman" w:cs="Times New Roman"/>
          <w:sz w:val="24"/>
          <w:szCs w:val="24"/>
        </w:rPr>
        <w:t xml:space="preserve"> Code on the Raspberry Pi receives and processes sensor data, then sends it to the central server using secure communication protocols</w:t>
      </w:r>
      <w:r w:rsidRPr="003C28A8">
        <w:rPr>
          <w:rFonts w:ascii="Times New Roman" w:hAnsi="Times New Roman" w:cs="Times New Roman"/>
        </w:rPr>
        <w:t>.</w:t>
      </w:r>
    </w:p>
    <w:p w14:paraId="560D8461" w14:textId="1D2C7622" w:rsidR="00231C1D" w:rsidRPr="00926938" w:rsidRDefault="00231C1D" w:rsidP="00F34D73">
      <w:pPr>
        <w:spacing w:after="0" w:line="360" w:lineRule="auto"/>
        <w:jc w:val="both"/>
      </w:pPr>
      <w:r w:rsidRPr="003C28A8">
        <w:rPr>
          <w:rFonts w:ascii="Times New Roman" w:hAnsi="Times New Roman" w:cs="Times New Roman"/>
          <w:b/>
          <w:bCs/>
          <w:sz w:val="24"/>
          <w:szCs w:val="24"/>
        </w:rPr>
        <w:t>Central Server:</w:t>
      </w:r>
      <w:r>
        <w:t xml:space="preserve"> </w:t>
      </w:r>
      <w:r w:rsidRPr="003C28A8">
        <w:rPr>
          <w:rFonts w:ascii="Times New Roman" w:hAnsi="Times New Roman" w:cs="Times New Roman"/>
          <w:sz w:val="24"/>
          <w:szCs w:val="24"/>
        </w:rPr>
        <w:t>The server receives, processes, and stores the incoming data. It also hosts the database for parking space occupancy.</w:t>
      </w:r>
    </w:p>
    <w:p w14:paraId="0F2F44A0" w14:textId="7EA6A05A" w:rsidR="00231C1D" w:rsidRPr="00926938" w:rsidRDefault="00231C1D" w:rsidP="00F34D73">
      <w:pPr>
        <w:spacing w:after="0" w:line="360" w:lineRule="auto"/>
        <w:jc w:val="both"/>
        <w:rPr>
          <w:rFonts w:ascii="Times New Roman" w:hAnsi="Times New Roman" w:cs="Times New Roman"/>
          <w:b/>
          <w:bCs/>
          <w:sz w:val="24"/>
          <w:szCs w:val="24"/>
        </w:rPr>
      </w:pPr>
      <w:r w:rsidRPr="003C28A8">
        <w:rPr>
          <w:rFonts w:ascii="Times New Roman" w:hAnsi="Times New Roman" w:cs="Times New Roman"/>
          <w:b/>
          <w:bCs/>
          <w:sz w:val="24"/>
          <w:szCs w:val="24"/>
        </w:rPr>
        <w:t xml:space="preserve">Mobile </w:t>
      </w:r>
      <w:proofErr w:type="spellStart"/>
      <w:proofErr w:type="gramStart"/>
      <w:r w:rsidRPr="003C28A8">
        <w:rPr>
          <w:rFonts w:ascii="Times New Roman" w:hAnsi="Times New Roman" w:cs="Times New Roman"/>
          <w:b/>
          <w:bCs/>
          <w:sz w:val="24"/>
          <w:szCs w:val="24"/>
        </w:rPr>
        <w:t>App:</w:t>
      </w:r>
      <w:r w:rsidRPr="003C28A8">
        <w:rPr>
          <w:rFonts w:ascii="Times New Roman" w:hAnsi="Times New Roman" w:cs="Times New Roman"/>
          <w:sz w:val="24"/>
          <w:szCs w:val="24"/>
        </w:rPr>
        <w:t>The</w:t>
      </w:r>
      <w:proofErr w:type="spellEnd"/>
      <w:proofErr w:type="gramEnd"/>
      <w:r w:rsidRPr="003C28A8">
        <w:rPr>
          <w:rFonts w:ascii="Times New Roman" w:hAnsi="Times New Roman" w:cs="Times New Roman"/>
          <w:sz w:val="24"/>
          <w:szCs w:val="24"/>
        </w:rPr>
        <w:t xml:space="preserve"> app communicates with the server to access real-time parking availability information and provides navigation services to users.</w:t>
      </w:r>
    </w:p>
    <w:p w14:paraId="34A71526" w14:textId="77777777" w:rsidR="00F34D73" w:rsidRDefault="00231C1D" w:rsidP="00F34D73">
      <w:pPr>
        <w:spacing w:after="0" w:line="360" w:lineRule="auto"/>
        <w:jc w:val="both"/>
        <w:rPr>
          <w:rFonts w:ascii="Times New Roman" w:hAnsi="Times New Roman" w:cs="Times New Roman"/>
          <w:sz w:val="24"/>
          <w:szCs w:val="24"/>
        </w:rPr>
      </w:pPr>
      <w:r w:rsidRPr="003C28A8">
        <w:rPr>
          <w:rFonts w:ascii="Times New Roman" w:hAnsi="Times New Roman" w:cs="Times New Roman"/>
          <w:b/>
          <w:bCs/>
          <w:sz w:val="24"/>
          <w:szCs w:val="24"/>
        </w:rPr>
        <w:t>Data Analytics:</w:t>
      </w:r>
      <w:r w:rsidRPr="003C28A8">
        <w:rPr>
          <w:rFonts w:ascii="Times New Roman" w:hAnsi="Times New Roman" w:cs="Times New Roman"/>
          <w:sz w:val="24"/>
          <w:szCs w:val="24"/>
        </w:rPr>
        <w:t xml:space="preserve"> The server can also perform data analytics to optimize parking space allocation and monitor trends in parking occupancy.</w:t>
      </w:r>
    </w:p>
    <w:p w14:paraId="6E12B627" w14:textId="46F15DC4" w:rsidR="00231C1D" w:rsidRDefault="00231C1D" w:rsidP="00F34D73">
      <w:pPr>
        <w:spacing w:after="0" w:line="360" w:lineRule="auto"/>
        <w:jc w:val="both"/>
        <w:rPr>
          <w:rFonts w:ascii="Times New Roman" w:hAnsi="Times New Roman" w:cs="Times New Roman"/>
          <w:sz w:val="24"/>
          <w:szCs w:val="24"/>
        </w:rPr>
      </w:pPr>
      <w:r w:rsidRPr="003C28A8">
        <w:rPr>
          <w:rFonts w:ascii="Times New Roman" w:hAnsi="Times New Roman" w:cs="Times New Roman"/>
          <w:b/>
          <w:bCs/>
          <w:sz w:val="24"/>
          <w:szCs w:val="24"/>
        </w:rPr>
        <w:t>Benefits:</w:t>
      </w:r>
      <w:r w:rsidRPr="003C28A8">
        <w:rPr>
          <w:rFonts w:ascii="Times New Roman" w:hAnsi="Times New Roman" w:cs="Times New Roman"/>
          <w:sz w:val="24"/>
          <w:szCs w:val="24"/>
        </w:rPr>
        <w:t xml:space="preserve"> </w:t>
      </w:r>
      <w:r w:rsidR="00926938">
        <w:rPr>
          <w:rFonts w:ascii="Times New Roman" w:hAnsi="Times New Roman" w:cs="Times New Roman"/>
          <w:sz w:val="24"/>
          <w:szCs w:val="24"/>
        </w:rPr>
        <w:t xml:space="preserve"> </w:t>
      </w:r>
      <w:r w:rsidRPr="003C28A8">
        <w:rPr>
          <w:rFonts w:ascii="Times New Roman" w:hAnsi="Times New Roman" w:cs="Times New Roman"/>
          <w:sz w:val="24"/>
          <w:szCs w:val="24"/>
        </w:rPr>
        <w:t>The real-time parking availability system offers several benefits:</w:t>
      </w:r>
    </w:p>
    <w:p w14:paraId="531DC185" w14:textId="77777777" w:rsidR="00F34D73" w:rsidRDefault="00231C1D" w:rsidP="00F34D73">
      <w:pPr>
        <w:spacing w:line="360" w:lineRule="auto"/>
        <w:jc w:val="both"/>
        <w:rPr>
          <w:rFonts w:ascii="Times New Roman" w:hAnsi="Times New Roman" w:cs="Times New Roman"/>
          <w:sz w:val="24"/>
          <w:szCs w:val="24"/>
        </w:rPr>
      </w:pPr>
      <w:r w:rsidRPr="00926938">
        <w:rPr>
          <w:rFonts w:ascii="Times New Roman" w:hAnsi="Times New Roman" w:cs="Times New Roman"/>
          <w:b/>
          <w:bCs/>
          <w:sz w:val="24"/>
          <w:szCs w:val="24"/>
        </w:rPr>
        <w:t>Reduced Search Time:</w:t>
      </w:r>
      <w:r w:rsidRPr="003C28A8">
        <w:rPr>
          <w:rFonts w:ascii="Times New Roman" w:hAnsi="Times New Roman" w:cs="Times New Roman"/>
          <w:sz w:val="24"/>
          <w:szCs w:val="24"/>
        </w:rPr>
        <w:t xml:space="preserve"> Drivers can quickly find available parking spaces, reducing the time</w:t>
      </w:r>
      <w:r w:rsidR="00926938">
        <w:rPr>
          <w:rFonts w:ascii="Times New Roman" w:hAnsi="Times New Roman" w:cs="Times New Roman"/>
          <w:sz w:val="24"/>
          <w:szCs w:val="24"/>
        </w:rPr>
        <w:t xml:space="preserve"> </w:t>
      </w:r>
      <w:r w:rsidRPr="003C28A8">
        <w:rPr>
          <w:rFonts w:ascii="Times New Roman" w:hAnsi="Times New Roman" w:cs="Times New Roman"/>
          <w:sz w:val="24"/>
          <w:szCs w:val="24"/>
        </w:rPr>
        <w:t>spent searching for parking.</w:t>
      </w:r>
    </w:p>
    <w:p w14:paraId="0A07A4CF" w14:textId="77777777" w:rsidR="00F34D73" w:rsidRDefault="00231C1D" w:rsidP="00F34D73">
      <w:pPr>
        <w:spacing w:line="360" w:lineRule="auto"/>
        <w:jc w:val="both"/>
        <w:rPr>
          <w:rFonts w:ascii="Times New Roman" w:hAnsi="Times New Roman" w:cs="Times New Roman"/>
          <w:sz w:val="24"/>
          <w:szCs w:val="24"/>
        </w:rPr>
      </w:pPr>
      <w:r w:rsidRPr="00926938">
        <w:rPr>
          <w:rFonts w:ascii="Times New Roman" w:hAnsi="Times New Roman" w:cs="Times New Roman"/>
          <w:b/>
          <w:bCs/>
          <w:sz w:val="24"/>
          <w:szCs w:val="24"/>
        </w:rPr>
        <w:t>Improved Traffic Flow</w:t>
      </w:r>
      <w:r w:rsidRPr="003C28A8">
        <w:rPr>
          <w:rFonts w:ascii="Times New Roman" w:hAnsi="Times New Roman" w:cs="Times New Roman"/>
          <w:sz w:val="24"/>
          <w:szCs w:val="24"/>
        </w:rPr>
        <w:t>: Efficient parking space allocation can help reduce congestion and traffic in urban areas</w:t>
      </w:r>
      <w:r w:rsidR="00F34D73">
        <w:rPr>
          <w:rFonts w:ascii="Times New Roman" w:hAnsi="Times New Roman" w:cs="Times New Roman"/>
          <w:sz w:val="24"/>
          <w:szCs w:val="24"/>
        </w:rPr>
        <w:t>.</w:t>
      </w:r>
    </w:p>
    <w:p w14:paraId="460CF6A1" w14:textId="568D6925" w:rsidR="00926938" w:rsidRDefault="00231C1D" w:rsidP="00F34D73">
      <w:pPr>
        <w:spacing w:line="360" w:lineRule="auto"/>
        <w:jc w:val="both"/>
        <w:rPr>
          <w:rFonts w:ascii="Times New Roman" w:hAnsi="Times New Roman" w:cs="Times New Roman"/>
          <w:sz w:val="24"/>
          <w:szCs w:val="24"/>
        </w:rPr>
      </w:pPr>
      <w:r w:rsidRPr="00926938">
        <w:rPr>
          <w:rFonts w:ascii="Times New Roman" w:hAnsi="Times New Roman" w:cs="Times New Roman"/>
          <w:b/>
          <w:bCs/>
          <w:sz w:val="24"/>
          <w:szCs w:val="24"/>
        </w:rPr>
        <w:t>Eco-Friendly</w:t>
      </w:r>
      <w:r w:rsidRPr="003C28A8">
        <w:rPr>
          <w:rFonts w:ascii="Times New Roman" w:hAnsi="Times New Roman" w:cs="Times New Roman"/>
          <w:sz w:val="24"/>
          <w:szCs w:val="24"/>
        </w:rPr>
        <w:t>: By reducing the time spent searching for parking, the system can help decrease fuel consumption and emissions.</w:t>
      </w:r>
    </w:p>
    <w:p w14:paraId="4972A2CD" w14:textId="03222BD9" w:rsidR="00231C1D" w:rsidRPr="003C28A8" w:rsidRDefault="00926938" w:rsidP="00F34D73">
      <w:pPr>
        <w:spacing w:line="360" w:lineRule="auto"/>
        <w:jc w:val="both"/>
        <w:rPr>
          <w:rFonts w:ascii="Times New Roman" w:hAnsi="Times New Roman" w:cs="Times New Roman"/>
          <w:sz w:val="24"/>
          <w:szCs w:val="24"/>
        </w:rPr>
      </w:pPr>
      <w:r w:rsidRPr="00926938">
        <w:rPr>
          <w:rFonts w:ascii="Times New Roman" w:hAnsi="Times New Roman" w:cs="Times New Roman"/>
          <w:b/>
          <w:bCs/>
          <w:sz w:val="24"/>
          <w:szCs w:val="24"/>
        </w:rPr>
        <w:t>U</w:t>
      </w:r>
      <w:r w:rsidR="00231C1D" w:rsidRPr="00926938">
        <w:rPr>
          <w:rFonts w:ascii="Times New Roman" w:hAnsi="Times New Roman" w:cs="Times New Roman"/>
          <w:b/>
          <w:bCs/>
          <w:sz w:val="24"/>
          <w:szCs w:val="24"/>
        </w:rPr>
        <w:t>ser Convenience</w:t>
      </w:r>
      <w:r w:rsidR="00231C1D" w:rsidRPr="003C28A8">
        <w:rPr>
          <w:rFonts w:ascii="Times New Roman" w:hAnsi="Times New Roman" w:cs="Times New Roman"/>
          <w:sz w:val="24"/>
          <w:szCs w:val="24"/>
        </w:rPr>
        <w:t>: The mobile app provides a user-friendly interface, making it easier for drivers to locate parking spaces and navigate to them.</w:t>
      </w:r>
    </w:p>
    <w:p w14:paraId="3EE160F9" w14:textId="32EC0CFB" w:rsidR="00FD2DD0" w:rsidRDefault="00231C1D" w:rsidP="00F34D73">
      <w:pPr>
        <w:spacing w:line="360" w:lineRule="auto"/>
        <w:jc w:val="both"/>
        <w:rPr>
          <w:noProof/>
        </w:rPr>
      </w:pPr>
      <w:r w:rsidRPr="00926938">
        <w:rPr>
          <w:rFonts w:ascii="Times New Roman" w:hAnsi="Times New Roman" w:cs="Times New Roman"/>
          <w:b/>
          <w:bCs/>
          <w:sz w:val="24"/>
          <w:szCs w:val="24"/>
        </w:rPr>
        <w:t>Data-Driven Insights</w:t>
      </w:r>
      <w:r w:rsidRPr="003C28A8">
        <w:rPr>
          <w:rFonts w:ascii="Times New Roman" w:hAnsi="Times New Roman" w:cs="Times New Roman"/>
          <w:sz w:val="24"/>
          <w:szCs w:val="24"/>
        </w:rPr>
        <w:t>: The system collects valuable data on parking space utilization, which can be used for future city planning and resource allocation.</w:t>
      </w:r>
      <w:r w:rsidR="00FD2DD0" w:rsidRPr="00FD2DD0">
        <w:rPr>
          <w:noProof/>
        </w:rPr>
        <w:t xml:space="preserve"> </w:t>
      </w:r>
    </w:p>
    <w:p w14:paraId="307EA104" w14:textId="77777777" w:rsidR="00F34D73" w:rsidRDefault="00F34D73" w:rsidP="00F34D73">
      <w:pPr>
        <w:spacing w:line="360" w:lineRule="auto"/>
        <w:jc w:val="both"/>
        <w:rPr>
          <w:rFonts w:ascii="Times New Roman" w:hAnsi="Times New Roman" w:cs="Times New Roman"/>
          <w:b/>
          <w:bCs/>
          <w:noProof/>
        </w:rPr>
      </w:pPr>
    </w:p>
    <w:p w14:paraId="1D871CB9" w14:textId="77777777" w:rsidR="00F34D73" w:rsidRDefault="00F34D73" w:rsidP="00F34D73">
      <w:pPr>
        <w:spacing w:line="360" w:lineRule="auto"/>
        <w:jc w:val="both"/>
        <w:rPr>
          <w:rFonts w:ascii="Times New Roman" w:hAnsi="Times New Roman" w:cs="Times New Roman"/>
          <w:b/>
          <w:bCs/>
          <w:noProof/>
        </w:rPr>
      </w:pPr>
    </w:p>
    <w:p w14:paraId="4C8DD883" w14:textId="77777777" w:rsidR="00F34D73" w:rsidRDefault="00F34D73" w:rsidP="00F34D73">
      <w:pPr>
        <w:spacing w:line="360" w:lineRule="auto"/>
        <w:jc w:val="both"/>
        <w:rPr>
          <w:rFonts w:ascii="Times New Roman" w:hAnsi="Times New Roman" w:cs="Times New Roman"/>
          <w:b/>
          <w:bCs/>
          <w:noProof/>
        </w:rPr>
      </w:pPr>
    </w:p>
    <w:p w14:paraId="446CEFD9" w14:textId="77777777" w:rsidR="00F34D73" w:rsidRDefault="00F34D73" w:rsidP="00F34D73">
      <w:pPr>
        <w:spacing w:line="360" w:lineRule="auto"/>
        <w:jc w:val="both"/>
        <w:rPr>
          <w:rFonts w:ascii="Times New Roman" w:hAnsi="Times New Roman" w:cs="Times New Roman"/>
          <w:b/>
          <w:bCs/>
          <w:noProof/>
        </w:rPr>
      </w:pPr>
    </w:p>
    <w:p w14:paraId="2DA76420" w14:textId="77777777" w:rsidR="00F34D73" w:rsidRDefault="00F34D73" w:rsidP="00F34D73">
      <w:pPr>
        <w:spacing w:line="360" w:lineRule="auto"/>
        <w:jc w:val="both"/>
        <w:rPr>
          <w:rFonts w:ascii="Times New Roman" w:hAnsi="Times New Roman" w:cs="Times New Roman"/>
          <w:b/>
          <w:bCs/>
          <w:noProof/>
        </w:rPr>
      </w:pPr>
    </w:p>
    <w:p w14:paraId="3A19D38C" w14:textId="223A3246" w:rsidR="00FD2DD0" w:rsidRDefault="00FD2DD0" w:rsidP="00F34D73">
      <w:pPr>
        <w:spacing w:line="360" w:lineRule="auto"/>
        <w:jc w:val="both"/>
        <w:rPr>
          <w:noProof/>
        </w:rPr>
      </w:pPr>
      <w:r w:rsidRPr="00FD2DD0">
        <w:rPr>
          <w:rFonts w:ascii="Times New Roman" w:hAnsi="Times New Roman" w:cs="Times New Roman"/>
          <w:b/>
          <w:bCs/>
          <w:noProof/>
        </w:rPr>
        <w:lastRenderedPageBreak/>
        <w:t>SCHEMATIC DIAGRAM</w:t>
      </w:r>
      <w:r>
        <w:rPr>
          <w:noProof/>
        </w:rPr>
        <w:t>:</w:t>
      </w:r>
    </w:p>
    <w:p w14:paraId="7A3E4C23" w14:textId="2B5AEACC" w:rsidR="00FD2DD0" w:rsidRDefault="00FD2DD0" w:rsidP="00F34D73">
      <w:pPr>
        <w:spacing w:line="360" w:lineRule="auto"/>
        <w:jc w:val="both"/>
        <w:rPr>
          <w:noProof/>
        </w:rPr>
      </w:pPr>
      <w:r>
        <w:rPr>
          <w:noProof/>
        </w:rPr>
        <w:drawing>
          <wp:inline distT="0" distB="0" distL="0" distR="0" wp14:anchorId="1A0A9F06" wp14:editId="3E77F8EF">
            <wp:extent cx="3596640" cy="1959305"/>
            <wp:effectExtent l="0" t="0" r="3810" b="3175"/>
            <wp:docPr id="157585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56846" name=""/>
                    <pic:cNvPicPr/>
                  </pic:nvPicPr>
                  <pic:blipFill>
                    <a:blip r:embed="rId7"/>
                    <a:stretch>
                      <a:fillRect/>
                    </a:stretch>
                  </pic:blipFill>
                  <pic:spPr>
                    <a:xfrm>
                      <a:off x="0" y="0"/>
                      <a:ext cx="3616226" cy="1969975"/>
                    </a:xfrm>
                    <a:prstGeom prst="rect">
                      <a:avLst/>
                    </a:prstGeom>
                  </pic:spPr>
                </pic:pic>
              </a:graphicData>
            </a:graphic>
          </wp:inline>
        </w:drawing>
      </w:r>
      <w:r>
        <w:rPr>
          <w:noProof/>
        </w:rPr>
        <w:drawing>
          <wp:inline distT="0" distB="0" distL="0" distR="0" wp14:anchorId="5AC45A3A" wp14:editId="4F4313FA">
            <wp:extent cx="4617720" cy="2584613"/>
            <wp:effectExtent l="0" t="0" r="0" b="6350"/>
            <wp:docPr id="62339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98938" name=""/>
                    <pic:cNvPicPr/>
                  </pic:nvPicPr>
                  <pic:blipFill>
                    <a:blip r:embed="rId8"/>
                    <a:stretch>
                      <a:fillRect/>
                    </a:stretch>
                  </pic:blipFill>
                  <pic:spPr>
                    <a:xfrm>
                      <a:off x="0" y="0"/>
                      <a:ext cx="4629989" cy="2591480"/>
                    </a:xfrm>
                    <a:prstGeom prst="rect">
                      <a:avLst/>
                    </a:prstGeom>
                  </pic:spPr>
                </pic:pic>
              </a:graphicData>
            </a:graphic>
          </wp:inline>
        </w:drawing>
      </w:r>
      <w:r>
        <w:rPr>
          <w:noProof/>
        </w:rPr>
        <w:t xml:space="preserve"> </w:t>
      </w:r>
    </w:p>
    <w:p w14:paraId="13451596" w14:textId="5EA8D164" w:rsidR="00F34D73" w:rsidRPr="00F34D73" w:rsidRDefault="00F34D73" w:rsidP="00F34D73">
      <w:pPr>
        <w:spacing w:line="360" w:lineRule="auto"/>
        <w:jc w:val="both"/>
        <w:rPr>
          <w:rFonts w:ascii="Times New Roman" w:hAnsi="Times New Roman" w:cs="Times New Roman"/>
          <w:b/>
          <w:bCs/>
          <w:noProof/>
          <w:sz w:val="24"/>
          <w:szCs w:val="24"/>
        </w:rPr>
      </w:pPr>
      <w:r w:rsidRPr="00F34D73">
        <w:rPr>
          <w:rFonts w:ascii="Times New Roman" w:hAnsi="Times New Roman" w:cs="Times New Roman"/>
          <w:b/>
          <w:bCs/>
          <w:noProof/>
          <w:sz w:val="24"/>
          <w:szCs w:val="24"/>
        </w:rPr>
        <w:t>MOBILE APP AND IOT SENSOR:</w:t>
      </w:r>
    </w:p>
    <w:p w14:paraId="26DB048B" w14:textId="6F4C97BD" w:rsidR="00F34D73" w:rsidRDefault="00F34D73" w:rsidP="00F34D73">
      <w:pPr>
        <w:spacing w:line="360" w:lineRule="auto"/>
        <w:jc w:val="both"/>
        <w:rPr>
          <w:rFonts w:ascii="Times New Roman" w:hAnsi="Times New Roman" w:cs="Times New Roman"/>
          <w:sz w:val="24"/>
          <w:szCs w:val="24"/>
        </w:rPr>
      </w:pPr>
      <w:r>
        <w:rPr>
          <w:noProof/>
        </w:rPr>
        <w:drawing>
          <wp:inline distT="0" distB="0" distL="0" distR="0" wp14:anchorId="4C6A5B61" wp14:editId="7421F9AB">
            <wp:extent cx="4876800" cy="3124048"/>
            <wp:effectExtent l="0" t="0" r="0" b="635"/>
            <wp:docPr id="13531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1183" cy="3126856"/>
                    </a:xfrm>
                    <a:prstGeom prst="rect">
                      <a:avLst/>
                    </a:prstGeom>
                    <a:noFill/>
                    <a:ln>
                      <a:noFill/>
                    </a:ln>
                  </pic:spPr>
                </pic:pic>
              </a:graphicData>
            </a:graphic>
          </wp:inline>
        </w:drawing>
      </w:r>
    </w:p>
    <w:p w14:paraId="6019600D" w14:textId="6D914F29" w:rsidR="00F34D73" w:rsidRDefault="00F34D73" w:rsidP="00F34D73">
      <w:pPr>
        <w:spacing w:after="0" w:line="240" w:lineRule="auto"/>
        <w:rPr>
          <w:rFonts w:ascii="Arial" w:eastAsia="Times New Roman" w:hAnsi="Arial" w:cs="Arial"/>
          <w:color w:val="222222"/>
          <w:kern w:val="0"/>
          <w:sz w:val="24"/>
          <w:szCs w:val="24"/>
          <w:shd w:val="clear" w:color="auto" w:fill="FFFFFF"/>
          <w:lang w:eastAsia="en-IN"/>
          <w14:ligatures w14:val="none"/>
        </w:rPr>
      </w:pPr>
      <w:r w:rsidRPr="00F34D73">
        <w:rPr>
          <w:rFonts w:ascii="Times New Roman" w:eastAsia="Times New Roman" w:hAnsi="Times New Roman" w:cs="Times New Roman"/>
          <w:b/>
          <w:bCs/>
          <w:color w:val="222222"/>
          <w:kern w:val="0"/>
          <w:sz w:val="24"/>
          <w:szCs w:val="24"/>
          <w:shd w:val="clear" w:color="auto" w:fill="FFFFFF"/>
          <w:lang w:eastAsia="en-IN"/>
          <w14:ligatures w14:val="none"/>
        </w:rPr>
        <w:lastRenderedPageBreak/>
        <w:t>REAL-TIME PARKING AVAILABILITY SYSTEM</w:t>
      </w:r>
      <w:r>
        <w:rPr>
          <w:rFonts w:ascii="Arial" w:eastAsia="Times New Roman" w:hAnsi="Arial" w:cs="Arial"/>
          <w:color w:val="222222"/>
          <w:kern w:val="0"/>
          <w:sz w:val="24"/>
          <w:szCs w:val="24"/>
          <w:shd w:val="clear" w:color="auto" w:fill="FFFFFF"/>
          <w:lang w:eastAsia="en-IN"/>
          <w14:ligatures w14:val="none"/>
        </w:rPr>
        <w:t>:</w:t>
      </w:r>
    </w:p>
    <w:p w14:paraId="75BB9243" w14:textId="77777777" w:rsidR="00F34D73" w:rsidRDefault="00F34D73" w:rsidP="00F34D73">
      <w:pPr>
        <w:spacing w:after="0" w:line="240" w:lineRule="auto"/>
        <w:rPr>
          <w:rFonts w:ascii="Arial" w:eastAsia="Times New Roman" w:hAnsi="Arial" w:cs="Arial"/>
          <w:color w:val="222222"/>
          <w:kern w:val="0"/>
          <w:sz w:val="24"/>
          <w:szCs w:val="24"/>
          <w:shd w:val="clear" w:color="auto" w:fill="FFFFFF"/>
          <w:lang w:eastAsia="en-IN"/>
          <w14:ligatures w14:val="none"/>
        </w:rPr>
      </w:pPr>
    </w:p>
    <w:p w14:paraId="31D409BA" w14:textId="4886C836" w:rsidR="00F34D73" w:rsidRPr="00F34D73" w:rsidRDefault="00F34D73" w:rsidP="00F34D73">
      <w:pPr>
        <w:spacing w:after="0" w:line="240" w:lineRule="auto"/>
        <w:rPr>
          <w:rFonts w:ascii="Times New Roman" w:eastAsia="Times New Roman" w:hAnsi="Times New Roman" w:cs="Times New Roman"/>
          <w:kern w:val="0"/>
          <w:sz w:val="24"/>
          <w:szCs w:val="24"/>
          <w:lang w:eastAsia="en-IN"/>
          <w14:ligatures w14:val="none"/>
        </w:rPr>
      </w:pPr>
      <w:r w:rsidRPr="00F34D73">
        <w:rPr>
          <w:rFonts w:ascii="Times New Roman" w:eastAsia="Times New Roman" w:hAnsi="Times New Roman" w:cs="Times New Roman"/>
          <w:color w:val="222222"/>
          <w:kern w:val="0"/>
          <w:sz w:val="24"/>
          <w:szCs w:val="24"/>
          <w:shd w:val="clear" w:color="auto" w:fill="FFFFFF"/>
          <w:lang w:eastAsia="en-IN"/>
          <w14:ligatures w14:val="none"/>
        </w:rPr>
        <w:t>A real-time parking availability system can bring several benefits to drivers and help alleviate common parking issues in a smart parking project:</w:t>
      </w:r>
    </w:p>
    <w:p w14:paraId="2E85F7F8"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64869EF0" w14:textId="26C7BE6F"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1. </w:t>
      </w:r>
      <w:r w:rsidRPr="00F34D73">
        <w:rPr>
          <w:rFonts w:ascii="Times New Roman" w:eastAsia="Times New Roman" w:hAnsi="Times New Roman" w:cs="Times New Roman"/>
          <w:b/>
          <w:bCs/>
          <w:color w:val="222222"/>
          <w:kern w:val="0"/>
          <w:sz w:val="24"/>
          <w:szCs w:val="24"/>
          <w:lang w:eastAsia="en-IN"/>
          <w14:ligatures w14:val="none"/>
        </w:rPr>
        <w:t>Time Savings:</w:t>
      </w:r>
      <w:r w:rsidRPr="00F34D73">
        <w:rPr>
          <w:rFonts w:ascii="Times New Roman" w:eastAsia="Times New Roman" w:hAnsi="Times New Roman" w:cs="Times New Roman"/>
          <w:color w:val="222222"/>
          <w:kern w:val="0"/>
          <w:sz w:val="24"/>
          <w:szCs w:val="24"/>
          <w:lang w:eastAsia="en-IN"/>
          <w14:ligatures w14:val="none"/>
        </w:rPr>
        <w:t xml:space="preserve"> Drivers can quickly locate available parking spaces using the mobile app or other means, reducing the time and frustration typically spent searching for parking. This is especially valuable in crowded urban areas or during peak hours.</w:t>
      </w:r>
    </w:p>
    <w:p w14:paraId="1B8C3FB9"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6E754A36" w14:textId="7E45E821"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2. </w:t>
      </w:r>
      <w:r w:rsidRPr="00F34D73">
        <w:rPr>
          <w:rFonts w:ascii="Times New Roman" w:eastAsia="Times New Roman" w:hAnsi="Times New Roman" w:cs="Times New Roman"/>
          <w:b/>
          <w:bCs/>
          <w:color w:val="222222"/>
          <w:kern w:val="0"/>
          <w:sz w:val="24"/>
          <w:szCs w:val="24"/>
          <w:lang w:eastAsia="en-IN"/>
          <w14:ligatures w14:val="none"/>
        </w:rPr>
        <w:t>Fuel Efficiency:</w:t>
      </w:r>
      <w:r w:rsidRPr="00F34D73">
        <w:rPr>
          <w:rFonts w:ascii="Times New Roman" w:eastAsia="Times New Roman" w:hAnsi="Times New Roman" w:cs="Times New Roman"/>
          <w:color w:val="222222"/>
          <w:kern w:val="0"/>
          <w:sz w:val="24"/>
          <w:szCs w:val="24"/>
          <w:lang w:eastAsia="en-IN"/>
          <w14:ligatures w14:val="none"/>
        </w:rPr>
        <w:t xml:space="preserve"> The ability to find a parking spot efficiently minimizes the need to circle the area, reducing fuel consumption and emissions. This is an environmentally friendly aspect of the system.</w:t>
      </w:r>
    </w:p>
    <w:p w14:paraId="24ACE7B0"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18411E56" w14:textId="0FB471DB"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3. </w:t>
      </w:r>
      <w:r w:rsidRPr="00F34D73">
        <w:rPr>
          <w:rFonts w:ascii="Times New Roman" w:eastAsia="Times New Roman" w:hAnsi="Times New Roman" w:cs="Times New Roman"/>
          <w:b/>
          <w:bCs/>
          <w:color w:val="222222"/>
          <w:kern w:val="0"/>
          <w:sz w:val="24"/>
          <w:szCs w:val="24"/>
          <w:lang w:eastAsia="en-IN"/>
          <w14:ligatures w14:val="none"/>
        </w:rPr>
        <w:t>Reduced Stress:</w:t>
      </w:r>
      <w:r w:rsidRPr="00F34D73">
        <w:rPr>
          <w:rFonts w:ascii="Times New Roman" w:eastAsia="Times New Roman" w:hAnsi="Times New Roman" w:cs="Times New Roman"/>
          <w:color w:val="222222"/>
          <w:kern w:val="0"/>
          <w:sz w:val="24"/>
          <w:szCs w:val="24"/>
          <w:lang w:eastAsia="en-IN"/>
          <w14:ligatures w14:val="none"/>
        </w:rPr>
        <w:t xml:space="preserve"> Drivers experience less stress and anxiety when they know they can easily find parking, leading to a more enjoyable and less hectic driving experience.</w:t>
      </w:r>
    </w:p>
    <w:p w14:paraId="15358317"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40F2C586" w14:textId="46275645"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4.</w:t>
      </w:r>
      <w:r w:rsidR="00B579F4">
        <w:rPr>
          <w:rFonts w:ascii="Times New Roman" w:eastAsia="Times New Roman" w:hAnsi="Times New Roman" w:cs="Times New Roman"/>
          <w:color w:val="222222"/>
          <w:kern w:val="0"/>
          <w:sz w:val="24"/>
          <w:szCs w:val="24"/>
          <w:lang w:eastAsia="en-IN"/>
          <w14:ligatures w14:val="none"/>
        </w:rPr>
        <w:t xml:space="preserve"> </w:t>
      </w:r>
      <w:r w:rsidRPr="00F34D73">
        <w:rPr>
          <w:rFonts w:ascii="Times New Roman" w:eastAsia="Times New Roman" w:hAnsi="Times New Roman" w:cs="Times New Roman"/>
          <w:b/>
          <w:bCs/>
          <w:color w:val="222222"/>
          <w:kern w:val="0"/>
          <w:sz w:val="24"/>
          <w:szCs w:val="24"/>
          <w:lang w:eastAsia="en-IN"/>
          <w14:ligatures w14:val="none"/>
        </w:rPr>
        <w:t>Cost Savings:</w:t>
      </w:r>
      <w:r>
        <w:rPr>
          <w:rFonts w:ascii="Times New Roman" w:eastAsia="Times New Roman" w:hAnsi="Times New Roman" w:cs="Times New Roman"/>
          <w:color w:val="222222"/>
          <w:kern w:val="0"/>
          <w:sz w:val="24"/>
          <w:szCs w:val="24"/>
          <w:lang w:eastAsia="en-IN"/>
          <w14:ligatures w14:val="none"/>
        </w:rPr>
        <w:t xml:space="preserve"> </w:t>
      </w:r>
      <w:r w:rsidRPr="00F34D73">
        <w:rPr>
          <w:rFonts w:ascii="Times New Roman" w:eastAsia="Times New Roman" w:hAnsi="Times New Roman" w:cs="Times New Roman"/>
          <w:color w:val="222222"/>
          <w:kern w:val="0"/>
          <w:sz w:val="24"/>
          <w:szCs w:val="24"/>
          <w:lang w:eastAsia="en-IN"/>
          <w14:ligatures w14:val="none"/>
        </w:rPr>
        <w:t xml:space="preserve"> Real-time parking information allows drivers to make informed decisions about where to park, potentially selecting more affordable parking options. Over time, this can lead to cost savings.</w:t>
      </w:r>
    </w:p>
    <w:p w14:paraId="3C907A0D"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0DA70C6F" w14:textId="6E257C8A"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5. </w:t>
      </w:r>
      <w:r w:rsidRPr="00F34D73">
        <w:rPr>
          <w:rFonts w:ascii="Times New Roman" w:eastAsia="Times New Roman" w:hAnsi="Times New Roman" w:cs="Times New Roman"/>
          <w:b/>
          <w:bCs/>
          <w:color w:val="222222"/>
          <w:kern w:val="0"/>
          <w:sz w:val="24"/>
          <w:szCs w:val="24"/>
          <w:lang w:eastAsia="en-IN"/>
          <w14:ligatures w14:val="none"/>
        </w:rPr>
        <w:t>Improved Traffic Flow</w:t>
      </w:r>
      <w:r w:rsidRPr="00F34D73">
        <w:rPr>
          <w:rFonts w:ascii="Times New Roman" w:eastAsia="Times New Roman" w:hAnsi="Times New Roman" w:cs="Times New Roman"/>
          <w:color w:val="222222"/>
          <w:kern w:val="0"/>
          <w:sz w:val="24"/>
          <w:szCs w:val="24"/>
          <w:lang w:eastAsia="en-IN"/>
          <w14:ligatures w14:val="none"/>
        </w:rPr>
        <w:t>:</w:t>
      </w:r>
      <w:r w:rsidR="00B579F4">
        <w:rPr>
          <w:rFonts w:ascii="Times New Roman" w:eastAsia="Times New Roman" w:hAnsi="Times New Roman" w:cs="Times New Roman"/>
          <w:color w:val="222222"/>
          <w:kern w:val="0"/>
          <w:sz w:val="24"/>
          <w:szCs w:val="24"/>
          <w:lang w:eastAsia="en-IN"/>
          <w14:ligatures w14:val="none"/>
        </w:rPr>
        <w:t xml:space="preserve"> </w:t>
      </w:r>
      <w:r w:rsidRPr="00F34D73">
        <w:rPr>
          <w:rFonts w:ascii="Times New Roman" w:eastAsia="Times New Roman" w:hAnsi="Times New Roman" w:cs="Times New Roman"/>
          <w:color w:val="222222"/>
          <w:kern w:val="0"/>
          <w:sz w:val="24"/>
          <w:szCs w:val="24"/>
          <w:lang w:eastAsia="en-IN"/>
          <w14:ligatures w14:val="none"/>
        </w:rPr>
        <w:t>By reducing the number of cars circling the area in search of parking, the system helps decrease traffic congestion, making the roads safer and more efficient for everyone.</w:t>
      </w:r>
    </w:p>
    <w:p w14:paraId="5C94AB48"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4E7BC265" w14:textId="2B18A662"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6. </w:t>
      </w:r>
      <w:r w:rsidRPr="00F34D73">
        <w:rPr>
          <w:rFonts w:ascii="Times New Roman" w:eastAsia="Times New Roman" w:hAnsi="Times New Roman" w:cs="Times New Roman"/>
          <w:b/>
          <w:bCs/>
          <w:color w:val="222222"/>
          <w:kern w:val="0"/>
          <w:sz w:val="24"/>
          <w:szCs w:val="24"/>
          <w:lang w:eastAsia="en-IN"/>
          <w14:ligatures w14:val="none"/>
        </w:rPr>
        <w:t>Enhanced User Experience:</w:t>
      </w:r>
      <w:r w:rsidRPr="00F34D73">
        <w:rPr>
          <w:rFonts w:ascii="Times New Roman" w:eastAsia="Times New Roman" w:hAnsi="Times New Roman" w:cs="Times New Roman"/>
          <w:color w:val="222222"/>
          <w:kern w:val="0"/>
          <w:sz w:val="24"/>
          <w:szCs w:val="24"/>
          <w:lang w:eastAsia="en-IN"/>
          <w14:ligatures w14:val="none"/>
        </w:rPr>
        <w:t xml:space="preserve"> The mobile app often provides additional features like navigation to the chosen parking spot, mobile payments, and even the ability to reserve parking spaces in advance, making the overall parking experience more convenient.</w:t>
      </w:r>
    </w:p>
    <w:p w14:paraId="7CDD8357"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59049AF6" w14:textId="034B6418"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7. </w:t>
      </w:r>
      <w:r w:rsidRPr="00F34D73">
        <w:rPr>
          <w:rFonts w:ascii="Times New Roman" w:eastAsia="Times New Roman" w:hAnsi="Times New Roman" w:cs="Times New Roman"/>
          <w:b/>
          <w:bCs/>
          <w:color w:val="222222"/>
          <w:kern w:val="0"/>
          <w:sz w:val="24"/>
          <w:szCs w:val="24"/>
          <w:lang w:eastAsia="en-IN"/>
          <w14:ligatures w14:val="none"/>
        </w:rPr>
        <w:t>Data-Driven Urban Planning:</w:t>
      </w:r>
      <w:r w:rsidRPr="00F34D73">
        <w:rPr>
          <w:rFonts w:ascii="Times New Roman" w:eastAsia="Times New Roman" w:hAnsi="Times New Roman" w:cs="Times New Roman"/>
          <w:color w:val="222222"/>
          <w:kern w:val="0"/>
          <w:sz w:val="24"/>
          <w:szCs w:val="24"/>
          <w:lang w:eastAsia="en-IN"/>
          <w14:ligatures w14:val="none"/>
        </w:rPr>
        <w:t xml:space="preserve"> The system collects valuable data on parking space usage, helping city planners make informed decisions about parking infrastructure, pricing, and policies. This data can lead to more efficient urban development.</w:t>
      </w:r>
    </w:p>
    <w:p w14:paraId="20B9C109"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112F3ECE" w14:textId="2F27B46B"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8. </w:t>
      </w:r>
      <w:r w:rsidRPr="00F34D73">
        <w:rPr>
          <w:rFonts w:ascii="Times New Roman" w:eastAsia="Times New Roman" w:hAnsi="Times New Roman" w:cs="Times New Roman"/>
          <w:b/>
          <w:bCs/>
          <w:color w:val="222222"/>
          <w:kern w:val="0"/>
          <w:sz w:val="24"/>
          <w:szCs w:val="24"/>
          <w:lang w:eastAsia="en-IN"/>
          <w14:ligatures w14:val="none"/>
        </w:rPr>
        <w:t>Accessibility:</w:t>
      </w:r>
      <w:r w:rsidR="00B579F4">
        <w:rPr>
          <w:rFonts w:ascii="Times New Roman" w:eastAsia="Times New Roman" w:hAnsi="Times New Roman" w:cs="Times New Roman"/>
          <w:color w:val="222222"/>
          <w:kern w:val="0"/>
          <w:sz w:val="24"/>
          <w:szCs w:val="24"/>
          <w:lang w:eastAsia="en-IN"/>
          <w14:ligatures w14:val="none"/>
        </w:rPr>
        <w:t xml:space="preserve"> </w:t>
      </w:r>
      <w:r w:rsidRPr="00F34D73">
        <w:rPr>
          <w:rFonts w:ascii="Times New Roman" w:eastAsia="Times New Roman" w:hAnsi="Times New Roman" w:cs="Times New Roman"/>
          <w:color w:val="222222"/>
          <w:kern w:val="0"/>
          <w:sz w:val="24"/>
          <w:szCs w:val="24"/>
          <w:lang w:eastAsia="en-IN"/>
          <w14:ligatures w14:val="none"/>
        </w:rPr>
        <w:t>Real-time parking information can assist individuals with disabilities by helping them locate accessible parking spaces more easily.</w:t>
      </w:r>
    </w:p>
    <w:p w14:paraId="5C8911B7"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1179921E" w14:textId="2A49A81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9. </w:t>
      </w:r>
      <w:r w:rsidRPr="00F34D73">
        <w:rPr>
          <w:rFonts w:ascii="Times New Roman" w:eastAsia="Times New Roman" w:hAnsi="Times New Roman" w:cs="Times New Roman"/>
          <w:b/>
          <w:bCs/>
          <w:color w:val="222222"/>
          <w:kern w:val="0"/>
          <w:sz w:val="24"/>
          <w:szCs w:val="24"/>
          <w:lang w:eastAsia="en-IN"/>
          <w14:ligatures w14:val="none"/>
        </w:rPr>
        <w:t>Safety:</w:t>
      </w:r>
      <w:r w:rsidRPr="00F34D73">
        <w:rPr>
          <w:rFonts w:ascii="Times New Roman" w:eastAsia="Times New Roman" w:hAnsi="Times New Roman" w:cs="Times New Roman"/>
          <w:color w:val="222222"/>
          <w:kern w:val="0"/>
          <w:sz w:val="24"/>
          <w:szCs w:val="24"/>
          <w:lang w:eastAsia="en-IN"/>
          <w14:ligatures w14:val="none"/>
        </w:rPr>
        <w:t xml:space="preserve"> Reducing the need to circle for parking spots can lead to a decrease in accidents and traffic-related incidents, enhancing road safety.</w:t>
      </w:r>
    </w:p>
    <w:p w14:paraId="7FE74D4E" w14:textId="7777777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p>
    <w:p w14:paraId="678DA351" w14:textId="6A4240C7" w:rsidR="00F34D73" w:rsidRPr="00F34D73" w:rsidRDefault="00F34D73" w:rsidP="00F34D73">
      <w:pPr>
        <w:shd w:val="clear" w:color="auto" w:fill="FFFFFF"/>
        <w:spacing w:after="0" w:line="240" w:lineRule="auto"/>
        <w:rPr>
          <w:rFonts w:ascii="Times New Roman" w:eastAsia="Times New Roman" w:hAnsi="Times New Roman" w:cs="Times New Roman"/>
          <w:color w:val="222222"/>
          <w:kern w:val="0"/>
          <w:sz w:val="24"/>
          <w:szCs w:val="24"/>
          <w:lang w:eastAsia="en-IN"/>
          <w14:ligatures w14:val="none"/>
        </w:rPr>
      </w:pPr>
      <w:r w:rsidRPr="00F34D73">
        <w:rPr>
          <w:rFonts w:ascii="Times New Roman" w:eastAsia="Times New Roman" w:hAnsi="Times New Roman" w:cs="Times New Roman"/>
          <w:color w:val="222222"/>
          <w:kern w:val="0"/>
          <w:sz w:val="24"/>
          <w:szCs w:val="24"/>
          <w:lang w:eastAsia="en-IN"/>
          <w14:ligatures w14:val="none"/>
        </w:rPr>
        <w:t xml:space="preserve">10. </w:t>
      </w:r>
      <w:r w:rsidRPr="00F34D73">
        <w:rPr>
          <w:rFonts w:ascii="Times New Roman" w:eastAsia="Times New Roman" w:hAnsi="Times New Roman" w:cs="Times New Roman"/>
          <w:b/>
          <w:bCs/>
          <w:color w:val="222222"/>
          <w:kern w:val="0"/>
          <w:sz w:val="24"/>
          <w:szCs w:val="24"/>
          <w:lang w:eastAsia="en-IN"/>
          <w14:ligatures w14:val="none"/>
        </w:rPr>
        <w:t>Convenience:</w:t>
      </w:r>
      <w:r w:rsidRPr="00F34D73">
        <w:rPr>
          <w:rFonts w:ascii="Times New Roman" w:eastAsia="Times New Roman" w:hAnsi="Times New Roman" w:cs="Times New Roman"/>
          <w:color w:val="222222"/>
          <w:kern w:val="0"/>
          <w:sz w:val="24"/>
          <w:szCs w:val="24"/>
          <w:lang w:eastAsia="en-IN"/>
          <w14:ligatures w14:val="none"/>
        </w:rPr>
        <w:t xml:space="preserve"> Drivers can receive real-time notifications or updates about parking availability, helping them plan their parking in advance.</w:t>
      </w:r>
    </w:p>
    <w:p w14:paraId="7DDF464C" w14:textId="77777777" w:rsidR="00F34D73" w:rsidRPr="003C28A8" w:rsidRDefault="00F34D73" w:rsidP="00F34D73">
      <w:pPr>
        <w:spacing w:line="360" w:lineRule="auto"/>
        <w:jc w:val="both"/>
        <w:rPr>
          <w:rFonts w:ascii="Times New Roman" w:hAnsi="Times New Roman" w:cs="Times New Roman"/>
          <w:sz w:val="24"/>
          <w:szCs w:val="24"/>
        </w:rPr>
      </w:pPr>
    </w:p>
    <w:sectPr w:rsidR="00F34D73" w:rsidRPr="003C28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6AB09" w14:textId="77777777" w:rsidR="000666F4" w:rsidRDefault="000666F4" w:rsidP="00F34D73">
      <w:pPr>
        <w:spacing w:after="0" w:line="240" w:lineRule="auto"/>
      </w:pPr>
      <w:r>
        <w:separator/>
      </w:r>
    </w:p>
  </w:endnote>
  <w:endnote w:type="continuationSeparator" w:id="0">
    <w:p w14:paraId="766BCABD" w14:textId="77777777" w:rsidR="000666F4" w:rsidRDefault="000666F4" w:rsidP="00F34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6BD1A" w14:textId="77777777" w:rsidR="000666F4" w:rsidRDefault="000666F4" w:rsidP="00F34D73">
      <w:pPr>
        <w:spacing w:after="0" w:line="240" w:lineRule="auto"/>
      </w:pPr>
      <w:r>
        <w:separator/>
      </w:r>
    </w:p>
  </w:footnote>
  <w:footnote w:type="continuationSeparator" w:id="0">
    <w:p w14:paraId="5123F70D" w14:textId="77777777" w:rsidR="000666F4" w:rsidRDefault="000666F4" w:rsidP="00F34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157F18"/>
    <w:multiLevelType w:val="hybridMultilevel"/>
    <w:tmpl w:val="175EB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9600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C1D"/>
    <w:rsid w:val="000666F4"/>
    <w:rsid w:val="00231C1D"/>
    <w:rsid w:val="002A064D"/>
    <w:rsid w:val="00316145"/>
    <w:rsid w:val="003C28A8"/>
    <w:rsid w:val="00684A77"/>
    <w:rsid w:val="00926938"/>
    <w:rsid w:val="00AF2FAD"/>
    <w:rsid w:val="00B579F4"/>
    <w:rsid w:val="00BA3BFF"/>
    <w:rsid w:val="00F34D73"/>
    <w:rsid w:val="00FD2D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BBEEA"/>
  <w15:chartTrackingRefBased/>
  <w15:docId w15:val="{E58A915D-ECA5-4529-B80C-C2F369CC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C1D"/>
    <w:pPr>
      <w:ind w:left="720"/>
      <w:contextualSpacing/>
    </w:pPr>
  </w:style>
  <w:style w:type="paragraph" w:styleId="Header">
    <w:name w:val="header"/>
    <w:basedOn w:val="Normal"/>
    <w:link w:val="HeaderChar"/>
    <w:uiPriority w:val="99"/>
    <w:unhideWhenUsed/>
    <w:rsid w:val="00F34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D73"/>
  </w:style>
  <w:style w:type="paragraph" w:styleId="Footer">
    <w:name w:val="footer"/>
    <w:basedOn w:val="Normal"/>
    <w:link w:val="FooterChar"/>
    <w:uiPriority w:val="99"/>
    <w:unhideWhenUsed/>
    <w:rsid w:val="00F34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98173">
      <w:bodyDiv w:val="1"/>
      <w:marLeft w:val="0"/>
      <w:marRight w:val="0"/>
      <w:marTop w:val="0"/>
      <w:marBottom w:val="0"/>
      <w:divBdr>
        <w:top w:val="none" w:sz="0" w:space="0" w:color="auto"/>
        <w:left w:val="none" w:sz="0" w:space="0" w:color="auto"/>
        <w:bottom w:val="none" w:sz="0" w:space="0" w:color="auto"/>
        <w:right w:val="none" w:sz="0" w:space="0" w:color="auto"/>
      </w:divBdr>
      <w:divsChild>
        <w:div w:id="2096704900">
          <w:marLeft w:val="0"/>
          <w:marRight w:val="0"/>
          <w:marTop w:val="0"/>
          <w:marBottom w:val="0"/>
          <w:divBdr>
            <w:top w:val="none" w:sz="0" w:space="0" w:color="auto"/>
            <w:left w:val="none" w:sz="0" w:space="0" w:color="auto"/>
            <w:bottom w:val="none" w:sz="0" w:space="0" w:color="auto"/>
            <w:right w:val="none" w:sz="0" w:space="0" w:color="auto"/>
          </w:divBdr>
        </w:div>
        <w:div w:id="994262042">
          <w:marLeft w:val="0"/>
          <w:marRight w:val="0"/>
          <w:marTop w:val="0"/>
          <w:marBottom w:val="0"/>
          <w:divBdr>
            <w:top w:val="none" w:sz="0" w:space="0" w:color="auto"/>
            <w:left w:val="none" w:sz="0" w:space="0" w:color="auto"/>
            <w:bottom w:val="none" w:sz="0" w:space="0" w:color="auto"/>
            <w:right w:val="none" w:sz="0" w:space="0" w:color="auto"/>
          </w:divBdr>
        </w:div>
        <w:div w:id="1454128811">
          <w:marLeft w:val="0"/>
          <w:marRight w:val="0"/>
          <w:marTop w:val="0"/>
          <w:marBottom w:val="0"/>
          <w:divBdr>
            <w:top w:val="none" w:sz="0" w:space="0" w:color="auto"/>
            <w:left w:val="none" w:sz="0" w:space="0" w:color="auto"/>
            <w:bottom w:val="none" w:sz="0" w:space="0" w:color="auto"/>
            <w:right w:val="none" w:sz="0" w:space="0" w:color="auto"/>
          </w:divBdr>
        </w:div>
        <w:div w:id="1250653040">
          <w:marLeft w:val="0"/>
          <w:marRight w:val="0"/>
          <w:marTop w:val="0"/>
          <w:marBottom w:val="0"/>
          <w:divBdr>
            <w:top w:val="none" w:sz="0" w:space="0" w:color="auto"/>
            <w:left w:val="none" w:sz="0" w:space="0" w:color="auto"/>
            <w:bottom w:val="none" w:sz="0" w:space="0" w:color="auto"/>
            <w:right w:val="none" w:sz="0" w:space="0" w:color="auto"/>
          </w:divBdr>
        </w:div>
        <w:div w:id="990714434">
          <w:marLeft w:val="0"/>
          <w:marRight w:val="0"/>
          <w:marTop w:val="0"/>
          <w:marBottom w:val="0"/>
          <w:divBdr>
            <w:top w:val="none" w:sz="0" w:space="0" w:color="auto"/>
            <w:left w:val="none" w:sz="0" w:space="0" w:color="auto"/>
            <w:bottom w:val="none" w:sz="0" w:space="0" w:color="auto"/>
            <w:right w:val="none" w:sz="0" w:space="0" w:color="auto"/>
          </w:divBdr>
        </w:div>
        <w:div w:id="1433014308">
          <w:marLeft w:val="0"/>
          <w:marRight w:val="0"/>
          <w:marTop w:val="0"/>
          <w:marBottom w:val="0"/>
          <w:divBdr>
            <w:top w:val="none" w:sz="0" w:space="0" w:color="auto"/>
            <w:left w:val="none" w:sz="0" w:space="0" w:color="auto"/>
            <w:bottom w:val="none" w:sz="0" w:space="0" w:color="auto"/>
            <w:right w:val="none" w:sz="0" w:space="0" w:color="auto"/>
          </w:divBdr>
        </w:div>
        <w:div w:id="905454130">
          <w:marLeft w:val="0"/>
          <w:marRight w:val="0"/>
          <w:marTop w:val="0"/>
          <w:marBottom w:val="0"/>
          <w:divBdr>
            <w:top w:val="none" w:sz="0" w:space="0" w:color="auto"/>
            <w:left w:val="none" w:sz="0" w:space="0" w:color="auto"/>
            <w:bottom w:val="none" w:sz="0" w:space="0" w:color="auto"/>
            <w:right w:val="none" w:sz="0" w:space="0" w:color="auto"/>
          </w:divBdr>
        </w:div>
        <w:div w:id="1911379038">
          <w:marLeft w:val="0"/>
          <w:marRight w:val="0"/>
          <w:marTop w:val="0"/>
          <w:marBottom w:val="0"/>
          <w:divBdr>
            <w:top w:val="none" w:sz="0" w:space="0" w:color="auto"/>
            <w:left w:val="none" w:sz="0" w:space="0" w:color="auto"/>
            <w:bottom w:val="none" w:sz="0" w:space="0" w:color="auto"/>
            <w:right w:val="none" w:sz="0" w:space="0" w:color="auto"/>
          </w:divBdr>
        </w:div>
        <w:div w:id="736051031">
          <w:marLeft w:val="0"/>
          <w:marRight w:val="0"/>
          <w:marTop w:val="0"/>
          <w:marBottom w:val="0"/>
          <w:divBdr>
            <w:top w:val="none" w:sz="0" w:space="0" w:color="auto"/>
            <w:left w:val="none" w:sz="0" w:space="0" w:color="auto"/>
            <w:bottom w:val="none" w:sz="0" w:space="0" w:color="auto"/>
            <w:right w:val="none" w:sz="0" w:space="0" w:color="auto"/>
          </w:divBdr>
        </w:div>
        <w:div w:id="197621545">
          <w:marLeft w:val="0"/>
          <w:marRight w:val="0"/>
          <w:marTop w:val="0"/>
          <w:marBottom w:val="0"/>
          <w:divBdr>
            <w:top w:val="none" w:sz="0" w:space="0" w:color="auto"/>
            <w:left w:val="none" w:sz="0" w:space="0" w:color="auto"/>
            <w:bottom w:val="none" w:sz="0" w:space="0" w:color="auto"/>
            <w:right w:val="none" w:sz="0" w:space="0" w:color="auto"/>
          </w:divBdr>
        </w:div>
        <w:div w:id="2031182064">
          <w:marLeft w:val="0"/>
          <w:marRight w:val="0"/>
          <w:marTop w:val="0"/>
          <w:marBottom w:val="0"/>
          <w:divBdr>
            <w:top w:val="none" w:sz="0" w:space="0" w:color="auto"/>
            <w:left w:val="none" w:sz="0" w:space="0" w:color="auto"/>
            <w:bottom w:val="none" w:sz="0" w:space="0" w:color="auto"/>
            <w:right w:val="none" w:sz="0" w:space="0" w:color="auto"/>
          </w:divBdr>
        </w:div>
        <w:div w:id="2061702806">
          <w:marLeft w:val="0"/>
          <w:marRight w:val="0"/>
          <w:marTop w:val="0"/>
          <w:marBottom w:val="0"/>
          <w:divBdr>
            <w:top w:val="none" w:sz="0" w:space="0" w:color="auto"/>
            <w:left w:val="none" w:sz="0" w:space="0" w:color="auto"/>
            <w:bottom w:val="none" w:sz="0" w:space="0" w:color="auto"/>
            <w:right w:val="none" w:sz="0" w:space="0" w:color="auto"/>
          </w:divBdr>
        </w:div>
        <w:div w:id="386688094">
          <w:marLeft w:val="0"/>
          <w:marRight w:val="0"/>
          <w:marTop w:val="0"/>
          <w:marBottom w:val="0"/>
          <w:divBdr>
            <w:top w:val="none" w:sz="0" w:space="0" w:color="auto"/>
            <w:left w:val="none" w:sz="0" w:space="0" w:color="auto"/>
            <w:bottom w:val="none" w:sz="0" w:space="0" w:color="auto"/>
            <w:right w:val="none" w:sz="0" w:space="0" w:color="auto"/>
          </w:divBdr>
        </w:div>
        <w:div w:id="1858602">
          <w:marLeft w:val="0"/>
          <w:marRight w:val="0"/>
          <w:marTop w:val="0"/>
          <w:marBottom w:val="0"/>
          <w:divBdr>
            <w:top w:val="none" w:sz="0" w:space="0" w:color="auto"/>
            <w:left w:val="none" w:sz="0" w:space="0" w:color="auto"/>
            <w:bottom w:val="none" w:sz="0" w:space="0" w:color="auto"/>
            <w:right w:val="none" w:sz="0" w:space="0" w:color="auto"/>
          </w:divBdr>
        </w:div>
        <w:div w:id="1807232998">
          <w:marLeft w:val="0"/>
          <w:marRight w:val="0"/>
          <w:marTop w:val="0"/>
          <w:marBottom w:val="0"/>
          <w:divBdr>
            <w:top w:val="none" w:sz="0" w:space="0" w:color="auto"/>
            <w:left w:val="none" w:sz="0" w:space="0" w:color="auto"/>
            <w:bottom w:val="none" w:sz="0" w:space="0" w:color="auto"/>
            <w:right w:val="none" w:sz="0" w:space="0" w:color="auto"/>
          </w:divBdr>
        </w:div>
        <w:div w:id="627474289">
          <w:marLeft w:val="0"/>
          <w:marRight w:val="0"/>
          <w:marTop w:val="0"/>
          <w:marBottom w:val="0"/>
          <w:divBdr>
            <w:top w:val="none" w:sz="0" w:space="0" w:color="auto"/>
            <w:left w:val="none" w:sz="0" w:space="0" w:color="auto"/>
            <w:bottom w:val="none" w:sz="0" w:space="0" w:color="auto"/>
            <w:right w:val="none" w:sz="0" w:space="0" w:color="auto"/>
          </w:divBdr>
        </w:div>
        <w:div w:id="876309690">
          <w:marLeft w:val="0"/>
          <w:marRight w:val="0"/>
          <w:marTop w:val="0"/>
          <w:marBottom w:val="0"/>
          <w:divBdr>
            <w:top w:val="none" w:sz="0" w:space="0" w:color="auto"/>
            <w:left w:val="none" w:sz="0" w:space="0" w:color="auto"/>
            <w:bottom w:val="none" w:sz="0" w:space="0" w:color="auto"/>
            <w:right w:val="none" w:sz="0" w:space="0" w:color="auto"/>
          </w:divBdr>
        </w:div>
        <w:div w:id="1187257051">
          <w:marLeft w:val="0"/>
          <w:marRight w:val="0"/>
          <w:marTop w:val="0"/>
          <w:marBottom w:val="0"/>
          <w:divBdr>
            <w:top w:val="none" w:sz="0" w:space="0" w:color="auto"/>
            <w:left w:val="none" w:sz="0" w:space="0" w:color="auto"/>
            <w:bottom w:val="none" w:sz="0" w:space="0" w:color="auto"/>
            <w:right w:val="none" w:sz="0" w:space="0" w:color="auto"/>
          </w:divBdr>
        </w:div>
        <w:div w:id="1376546845">
          <w:marLeft w:val="0"/>
          <w:marRight w:val="0"/>
          <w:marTop w:val="0"/>
          <w:marBottom w:val="0"/>
          <w:divBdr>
            <w:top w:val="none" w:sz="0" w:space="0" w:color="auto"/>
            <w:left w:val="none" w:sz="0" w:space="0" w:color="auto"/>
            <w:bottom w:val="none" w:sz="0" w:space="0" w:color="auto"/>
            <w:right w:val="none" w:sz="0" w:space="0" w:color="auto"/>
          </w:divBdr>
        </w:div>
        <w:div w:id="737099044">
          <w:marLeft w:val="0"/>
          <w:marRight w:val="0"/>
          <w:marTop w:val="0"/>
          <w:marBottom w:val="0"/>
          <w:divBdr>
            <w:top w:val="none" w:sz="0" w:space="0" w:color="auto"/>
            <w:left w:val="none" w:sz="0" w:space="0" w:color="auto"/>
            <w:bottom w:val="none" w:sz="0" w:space="0" w:color="auto"/>
            <w:right w:val="none" w:sz="0" w:space="0" w:color="auto"/>
          </w:divBdr>
        </w:div>
      </w:divsChild>
    </w:div>
    <w:div w:id="12469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Rajalakshmi R</dc:creator>
  <cp:keywords/>
  <dc:description/>
  <cp:lastModifiedBy>Rajalakshmi R</cp:lastModifiedBy>
  <cp:revision>1</cp:revision>
  <dcterms:created xsi:type="dcterms:W3CDTF">2023-10-29T05:33:00Z</dcterms:created>
  <dcterms:modified xsi:type="dcterms:W3CDTF">2023-10-29T07:14:00Z</dcterms:modified>
</cp:coreProperties>
</file>