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Hiếu Châu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tích lũy kinh nghiệm với các công nghệ container mới như Podman, Helm, ArgoCD để triển khai các ứng dụng cloud-native theo kiến trúc hiện đại và linh hoạt.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17/04/1988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0776434699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Bách khoa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Systemd  Process Management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Terraform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Monitoring Systems with Prometheus and Grafana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