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191BB8">
      <w:pPr>
        <w:rPr>
          <w:rFonts w:hint="default"/>
          <w:b/>
          <w:bCs/>
          <w:sz w:val="44"/>
          <w:szCs w:val="44"/>
          <w:u w:val="single"/>
          <w:lang w:val="en-US"/>
        </w:rPr>
      </w:pPr>
      <w:r>
        <w:rPr>
          <w:rFonts w:hint="default"/>
          <w:b/>
          <w:bCs/>
          <w:sz w:val="44"/>
          <w:szCs w:val="44"/>
          <w:u w:val="single"/>
          <w:lang w:val="en-US"/>
        </w:rPr>
        <w:t>FAMS project -progress(Individually)</w:t>
      </w:r>
    </w:p>
    <w:p w14:paraId="1391C8EC">
      <w:pPr>
        <w:rPr>
          <w:rFonts w:hint="default"/>
          <w:b/>
          <w:bCs/>
          <w:sz w:val="44"/>
          <w:szCs w:val="44"/>
          <w:u w:val="single"/>
          <w:lang w:val="en-US"/>
        </w:rPr>
      </w:pPr>
    </w:p>
    <w:p w14:paraId="43943D98">
      <w:pPr>
        <w:rPr>
          <w:rFonts w:hint="default"/>
          <w:b/>
          <w:bCs/>
          <w:sz w:val="22"/>
          <w:szCs w:val="22"/>
          <w:u w:val="single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8"/>
        <w:gridCol w:w="6502"/>
        <w:gridCol w:w="892"/>
      </w:tblGrid>
      <w:tr w14:paraId="7A1F9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8" w:type="dxa"/>
          </w:tcPr>
          <w:p w14:paraId="4EA5BC0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Date</w:t>
            </w:r>
          </w:p>
        </w:tc>
        <w:tc>
          <w:tcPr>
            <w:tcW w:w="6502" w:type="dxa"/>
          </w:tcPr>
          <w:p w14:paraId="002D2FE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content</w:t>
            </w:r>
          </w:p>
        </w:tc>
        <w:tc>
          <w:tcPr>
            <w:tcW w:w="892" w:type="dxa"/>
          </w:tcPr>
          <w:p w14:paraId="0A516263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other</w:t>
            </w:r>
          </w:p>
        </w:tc>
      </w:tr>
      <w:tr w14:paraId="47DD8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8" w:type="dxa"/>
          </w:tcPr>
          <w:p w14:paraId="332B19E7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2026.08.07</w:t>
            </w:r>
          </w:p>
        </w:tc>
        <w:tc>
          <w:tcPr>
            <w:tcW w:w="6502" w:type="dxa"/>
          </w:tcPr>
          <w:p w14:paraId="14272E50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Start again the project</w:t>
            </w:r>
          </w:p>
          <w:p w14:paraId="5027C72B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Create the plan about the project how to coding </w:t>
            </w:r>
          </w:p>
        </w:tc>
        <w:tc>
          <w:tcPr>
            <w:tcW w:w="892" w:type="dxa"/>
          </w:tcPr>
          <w:p w14:paraId="57563F94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</w:tr>
      <w:tr w14:paraId="2B23F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8" w:type="dxa"/>
          </w:tcPr>
          <w:p w14:paraId="48EE59B3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2026.08.12</w:t>
            </w:r>
          </w:p>
        </w:tc>
        <w:tc>
          <w:tcPr>
            <w:tcW w:w="6502" w:type="dxa"/>
          </w:tcPr>
          <w:p w14:paraId="73E31F9A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Create files data consumble, driver</w:t>
            </w:r>
          </w:p>
        </w:tc>
        <w:tc>
          <w:tcPr>
            <w:tcW w:w="892" w:type="dxa"/>
          </w:tcPr>
          <w:p w14:paraId="147B2C4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</w:tr>
    </w:tbl>
    <w:p w14:paraId="62FB2B88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E900E4"/>
    <w:rsid w:val="7F4E0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20</Words>
  <Characters>119</Characters>
  <Lines>0</Lines>
  <Paragraphs>0</Paragraphs>
  <TotalTime>675</TotalTime>
  <ScaleCrop>false</ScaleCrop>
  <LinksUpToDate>false</LinksUpToDate>
  <CharactersWithSpaces>133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2026-08-07T06:41:00Z</dcterms:created>
  <dc:creator>UsEr</dc:creator>
  <cp:lastModifiedBy>tharika thushani</cp:lastModifiedBy>
  <dcterms:modified xsi:type="dcterms:W3CDTF">2026-08-14T07:56:57Z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eyJoZGlkIjoiYjJjOTQxYzhjODMyMDAzZmE0MDJkMWFkNmJlNDkwYTUiLCJ1c2VySWQiOiI1MjQwNTYwNzYzMzQ3In0=</vt:lpwstr>
  </property>
  <property fmtid="{D5CDD505-2E9C-101B-9397-08002B2CF9AE}" pid="4" name="ICV">
    <vt:lpwstr>6D876357E22F4BE0A7DAAB323F2A306A_12</vt:lpwstr>
  </property>
</Properties>
</file>