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0F79" w14:textId="77777777" w:rsidR="009374CB" w:rsidRDefault="009374CB">
      <w:pPr>
        <w:pStyle w:val="BodyText"/>
        <w:spacing w:before="2"/>
        <w:rPr>
          <w:rFonts w:ascii="Times New Roman"/>
          <w:sz w:val="2"/>
        </w:rPr>
      </w:pP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71"/>
        <w:gridCol w:w="6763"/>
      </w:tblGrid>
      <w:tr w:rsidR="009374CB" w14:paraId="7ADCF9C3" w14:textId="77777777">
        <w:trPr>
          <w:trHeight w:val="249"/>
        </w:trPr>
        <w:tc>
          <w:tcPr>
            <w:tcW w:w="2271" w:type="dxa"/>
          </w:tcPr>
          <w:p w14:paraId="59B05026" w14:textId="77777777" w:rsidR="009374CB" w:rsidRDefault="00000000">
            <w:pPr>
              <w:pStyle w:val="TableParagraph"/>
              <w:spacing w:before="3" w:line="226" w:lineRule="exact"/>
              <w:ind w:left="112"/>
              <w:rPr>
                <w:b/>
                <w:sz w:val="21"/>
              </w:rPr>
            </w:pPr>
            <w:r>
              <w:rPr>
                <w:b/>
                <w:sz w:val="21"/>
              </w:rPr>
              <w:t>EXPT</w:t>
            </w:r>
            <w:r>
              <w:rPr>
                <w:b/>
                <w:spacing w:val="20"/>
                <w:sz w:val="21"/>
              </w:rPr>
              <w:t xml:space="preserve"> </w:t>
            </w:r>
            <w:r>
              <w:rPr>
                <w:b/>
                <w:spacing w:val="-4"/>
                <w:sz w:val="21"/>
              </w:rPr>
              <w:t>NO:3</w:t>
            </w:r>
          </w:p>
        </w:tc>
        <w:tc>
          <w:tcPr>
            <w:tcW w:w="6763" w:type="dxa"/>
            <w:vMerge w:val="restart"/>
          </w:tcPr>
          <w:p w14:paraId="5BFFAEAD" w14:textId="77777777" w:rsidR="009374CB" w:rsidRDefault="00000000">
            <w:pPr>
              <w:pStyle w:val="TableParagraph"/>
              <w:spacing w:line="252" w:lineRule="exact"/>
              <w:ind w:left="868" w:right="161" w:hanging="697"/>
              <w:rPr>
                <w:b/>
                <w:sz w:val="21"/>
              </w:rPr>
            </w:pPr>
            <w:r>
              <w:rPr>
                <w:b/>
                <w:sz w:val="21"/>
              </w:rPr>
              <w:t>CLEANSE</w:t>
            </w:r>
            <w:r>
              <w:rPr>
                <w:b/>
                <w:spacing w:val="40"/>
                <w:sz w:val="21"/>
              </w:rPr>
              <w:t xml:space="preserve"> </w:t>
            </w:r>
            <w:r>
              <w:rPr>
                <w:b/>
                <w:sz w:val="21"/>
              </w:rPr>
              <w:t>DATA BY HANDLING MISSING</w:t>
            </w:r>
            <w:r>
              <w:rPr>
                <w:b/>
                <w:spacing w:val="40"/>
                <w:sz w:val="21"/>
              </w:rPr>
              <w:t xml:space="preserve"> </w:t>
            </w:r>
            <w:r>
              <w:rPr>
                <w:b/>
                <w:sz w:val="21"/>
              </w:rPr>
              <w:t>VALUES, OUTLIERS, AND INCONSISTENCIES</w:t>
            </w:r>
            <w:r>
              <w:rPr>
                <w:b/>
                <w:spacing w:val="40"/>
                <w:sz w:val="21"/>
              </w:rPr>
              <w:t xml:space="preserve"> </w:t>
            </w:r>
            <w:r>
              <w:rPr>
                <w:b/>
                <w:sz w:val="21"/>
              </w:rPr>
              <w:t>USING</w:t>
            </w:r>
            <w:r>
              <w:rPr>
                <w:b/>
                <w:spacing w:val="40"/>
                <w:sz w:val="21"/>
              </w:rPr>
              <w:t xml:space="preserve"> </w:t>
            </w:r>
            <w:r>
              <w:rPr>
                <w:b/>
                <w:sz w:val="21"/>
              </w:rPr>
              <w:t>TABLEAU AND POWERBI</w:t>
            </w:r>
          </w:p>
        </w:tc>
      </w:tr>
      <w:tr w:rsidR="009374CB" w14:paraId="665A5300" w14:textId="77777777">
        <w:trPr>
          <w:trHeight w:val="249"/>
        </w:trPr>
        <w:tc>
          <w:tcPr>
            <w:tcW w:w="2271" w:type="dxa"/>
          </w:tcPr>
          <w:p w14:paraId="0A66A2A8" w14:textId="77777777" w:rsidR="009374CB" w:rsidRDefault="00000000">
            <w:pPr>
              <w:pStyle w:val="TableParagraph"/>
              <w:spacing w:before="3" w:line="226" w:lineRule="exact"/>
              <w:ind w:left="112"/>
              <w:rPr>
                <w:b/>
                <w:sz w:val="21"/>
              </w:rPr>
            </w:pPr>
            <w:r>
              <w:rPr>
                <w:b/>
                <w:sz w:val="21"/>
              </w:rPr>
              <w:t>DATE:</w:t>
            </w:r>
            <w:r>
              <w:rPr>
                <w:b/>
                <w:spacing w:val="19"/>
                <w:sz w:val="21"/>
              </w:rPr>
              <w:t xml:space="preserve"> </w:t>
            </w:r>
            <w:r>
              <w:rPr>
                <w:b/>
                <w:spacing w:val="-2"/>
                <w:sz w:val="21"/>
              </w:rPr>
              <w:t>10.07.2026</w:t>
            </w:r>
          </w:p>
        </w:tc>
        <w:tc>
          <w:tcPr>
            <w:tcW w:w="6763" w:type="dxa"/>
            <w:vMerge/>
            <w:tcBorders>
              <w:top w:val="nil"/>
            </w:tcBorders>
          </w:tcPr>
          <w:p w14:paraId="1E7AC167" w14:textId="77777777" w:rsidR="009374CB" w:rsidRDefault="009374CB">
            <w:pPr>
              <w:rPr>
                <w:sz w:val="2"/>
                <w:szCs w:val="2"/>
              </w:rPr>
            </w:pPr>
          </w:p>
        </w:tc>
      </w:tr>
    </w:tbl>
    <w:p w14:paraId="322F04E3" w14:textId="77777777" w:rsidR="009374CB" w:rsidRDefault="009374CB">
      <w:pPr>
        <w:pStyle w:val="BodyText"/>
        <w:spacing w:before="24"/>
        <w:rPr>
          <w:rFonts w:ascii="Times New Roman"/>
        </w:rPr>
      </w:pPr>
    </w:p>
    <w:p w14:paraId="50DB42CB" w14:textId="77777777" w:rsidR="009374CB" w:rsidRDefault="00000000">
      <w:pPr>
        <w:pStyle w:val="Heading1"/>
        <w:spacing w:before="1"/>
      </w:pPr>
      <w:r>
        <w:t>PRE-LAB</w:t>
      </w:r>
      <w:r>
        <w:rPr>
          <w:spacing w:val="29"/>
        </w:rPr>
        <w:t xml:space="preserve"> </w:t>
      </w:r>
      <w:r>
        <w:t>QUESTIONS</w:t>
      </w:r>
      <w:r>
        <w:rPr>
          <w:spacing w:val="37"/>
        </w:rPr>
        <w:t xml:space="preserve"> </w:t>
      </w:r>
      <w:r>
        <w:t>(PROVIDE</w:t>
      </w:r>
      <w:r>
        <w:rPr>
          <w:spacing w:val="34"/>
        </w:rPr>
        <w:t xml:space="preserve"> </w:t>
      </w:r>
      <w:r>
        <w:t>BRIEF</w:t>
      </w:r>
      <w:r>
        <w:rPr>
          <w:spacing w:val="27"/>
        </w:rPr>
        <w:t xml:space="preserve"> </w:t>
      </w:r>
      <w:r>
        <w:t>ANSWERS</w:t>
      </w:r>
      <w:r>
        <w:rPr>
          <w:spacing w:val="52"/>
        </w:rPr>
        <w:t xml:space="preserve"> </w:t>
      </w:r>
      <w:r>
        <w:t>TO</w:t>
      </w:r>
      <w:r>
        <w:rPr>
          <w:spacing w:val="17"/>
        </w:rPr>
        <w:t xml:space="preserve"> </w:t>
      </w:r>
      <w:r>
        <w:t>THE</w:t>
      </w:r>
      <w:r>
        <w:rPr>
          <w:spacing w:val="5"/>
        </w:rPr>
        <w:t xml:space="preserve"> </w:t>
      </w:r>
      <w:r>
        <w:t>FOLLOWING</w:t>
      </w:r>
      <w:r>
        <w:rPr>
          <w:spacing w:val="31"/>
        </w:rPr>
        <w:t xml:space="preserve"> </w:t>
      </w:r>
      <w:r>
        <w:rPr>
          <w:spacing w:val="-2"/>
        </w:rPr>
        <w:t>QUESTIONS)</w:t>
      </w:r>
    </w:p>
    <w:p w14:paraId="069E46C8" w14:textId="77777777" w:rsidR="009374CB" w:rsidRDefault="00000000">
      <w:pPr>
        <w:pStyle w:val="ListParagraph"/>
        <w:numPr>
          <w:ilvl w:val="0"/>
          <w:numId w:val="4"/>
        </w:numPr>
        <w:tabs>
          <w:tab w:val="left" w:pos="589"/>
        </w:tabs>
        <w:spacing w:before="5" w:line="256" w:lineRule="auto"/>
        <w:ind w:right="77"/>
        <w:rPr>
          <w:sz w:val="21"/>
        </w:rPr>
      </w:pPr>
      <w:r>
        <w:rPr>
          <w:sz w:val="21"/>
        </w:rPr>
        <w:t>What are</w:t>
      </w:r>
      <w:r>
        <w:rPr>
          <w:spacing w:val="35"/>
          <w:sz w:val="21"/>
        </w:rPr>
        <w:t xml:space="preserve"> </w:t>
      </w:r>
      <w:r>
        <w:rPr>
          <w:sz w:val="21"/>
        </w:rPr>
        <w:t>the potential</w:t>
      </w:r>
      <w:r>
        <w:rPr>
          <w:spacing w:val="32"/>
          <w:sz w:val="21"/>
        </w:rPr>
        <w:t xml:space="preserve"> </w:t>
      </w:r>
      <w:r>
        <w:rPr>
          <w:sz w:val="21"/>
        </w:rPr>
        <w:t>impacts of missing</w:t>
      </w:r>
      <w:r>
        <w:rPr>
          <w:spacing w:val="31"/>
          <w:sz w:val="21"/>
        </w:rPr>
        <w:t xml:space="preserve"> </w:t>
      </w:r>
      <w:r>
        <w:rPr>
          <w:sz w:val="21"/>
        </w:rPr>
        <w:t>values in a dataset,</w:t>
      </w:r>
      <w:r>
        <w:rPr>
          <w:spacing w:val="36"/>
          <w:sz w:val="21"/>
        </w:rPr>
        <w:t xml:space="preserve"> </w:t>
      </w:r>
      <w:r>
        <w:rPr>
          <w:sz w:val="21"/>
        </w:rPr>
        <w:t>and what are</w:t>
      </w:r>
      <w:r>
        <w:rPr>
          <w:spacing w:val="35"/>
          <w:sz w:val="21"/>
        </w:rPr>
        <w:t xml:space="preserve"> </w:t>
      </w:r>
      <w:r>
        <w:rPr>
          <w:sz w:val="21"/>
        </w:rPr>
        <w:t>some common strategies</w:t>
      </w:r>
      <w:r>
        <w:rPr>
          <w:spacing w:val="40"/>
          <w:sz w:val="21"/>
        </w:rPr>
        <w:t xml:space="preserve"> </w:t>
      </w:r>
      <w:r>
        <w:rPr>
          <w:sz w:val="21"/>
        </w:rPr>
        <w:t>to address them</w:t>
      </w:r>
      <w:r>
        <w:rPr>
          <w:spacing w:val="40"/>
          <w:sz w:val="21"/>
        </w:rPr>
        <w:t xml:space="preserve"> </w:t>
      </w:r>
      <w:r>
        <w:rPr>
          <w:sz w:val="21"/>
        </w:rPr>
        <w:t>in Tableau</w:t>
      </w:r>
      <w:r>
        <w:rPr>
          <w:spacing w:val="40"/>
          <w:sz w:val="21"/>
        </w:rPr>
        <w:t xml:space="preserve"> </w:t>
      </w:r>
      <w:r>
        <w:rPr>
          <w:sz w:val="21"/>
        </w:rPr>
        <w:t>and Power</w:t>
      </w:r>
      <w:r>
        <w:rPr>
          <w:spacing w:val="40"/>
          <w:sz w:val="21"/>
        </w:rPr>
        <w:t xml:space="preserve"> </w:t>
      </w:r>
      <w:r>
        <w:rPr>
          <w:sz w:val="21"/>
        </w:rPr>
        <w:t>BI?</w:t>
      </w:r>
    </w:p>
    <w:p w14:paraId="010E22C1" w14:textId="77777777" w:rsidR="009374CB" w:rsidRDefault="009374CB">
      <w:pPr>
        <w:pStyle w:val="BodyText"/>
      </w:pPr>
    </w:p>
    <w:p w14:paraId="1657ED27" w14:textId="77777777" w:rsidR="009374CB" w:rsidRDefault="009374CB">
      <w:pPr>
        <w:pStyle w:val="BodyText"/>
      </w:pPr>
    </w:p>
    <w:p w14:paraId="089BCEF7" w14:textId="31386541" w:rsidR="004D0D9F" w:rsidRDefault="002E5558" w:rsidP="004D0D9F">
      <w:pPr>
        <w:pStyle w:val="BodyText"/>
      </w:pPr>
      <w:r w:rsidRPr="002E5558">
        <w:t xml:space="preserve">Missing values can distort summary metrics such as averages, lead to incorrect trends, drop entire rows during </w:t>
      </w:r>
      <w:proofErr w:type="gramStart"/>
      <w:r w:rsidRPr="002E5558">
        <w:t>joins</w:t>
      </w:r>
      <w:proofErr w:type="gramEnd"/>
      <w:r w:rsidRPr="002E5558">
        <w:t xml:space="preserve">, and skew statistical calculations. Common strategies include filtering out nulls, replacing missing text with "Unknown", </w:t>
      </w:r>
      <w:proofErr w:type="gramStart"/>
      <w:r w:rsidRPr="002E5558">
        <w:t>imputing</w:t>
      </w:r>
      <w:proofErr w:type="gramEnd"/>
      <w:r w:rsidRPr="002E5558">
        <w:t xml:space="preserve"> numeric values with mean or </w:t>
      </w:r>
      <w:proofErr w:type="gramStart"/>
      <w:r w:rsidRPr="002E5558">
        <w:t>median</w:t>
      </w:r>
      <w:proofErr w:type="gramEnd"/>
      <w:r w:rsidRPr="002E5558">
        <w:t xml:space="preserve"> via calculated fields, and using Tableau’s Data Interpreter or Power Query in Power BI.</w:t>
      </w:r>
    </w:p>
    <w:p w14:paraId="4CB38B14" w14:textId="77777777" w:rsidR="002E5558" w:rsidRDefault="002E5558" w:rsidP="004D0D9F">
      <w:pPr>
        <w:pStyle w:val="BodyText"/>
      </w:pPr>
    </w:p>
    <w:p w14:paraId="376468A3" w14:textId="77777777" w:rsidR="009374CB" w:rsidRDefault="00000000">
      <w:pPr>
        <w:pStyle w:val="ListParagraph"/>
        <w:numPr>
          <w:ilvl w:val="0"/>
          <w:numId w:val="4"/>
        </w:numPr>
        <w:tabs>
          <w:tab w:val="left" w:pos="589"/>
        </w:tabs>
        <w:spacing w:before="0" w:line="244" w:lineRule="auto"/>
        <w:ind w:right="662"/>
        <w:rPr>
          <w:sz w:val="21"/>
        </w:rPr>
      </w:pPr>
      <w:r>
        <w:rPr>
          <w:sz w:val="21"/>
        </w:rPr>
        <w:t>What is the importance</w:t>
      </w:r>
      <w:r>
        <w:rPr>
          <w:spacing w:val="40"/>
          <w:sz w:val="21"/>
        </w:rPr>
        <w:t xml:space="preserve"> </w:t>
      </w:r>
      <w:r>
        <w:rPr>
          <w:sz w:val="21"/>
        </w:rPr>
        <w:t>of identifying</w:t>
      </w:r>
      <w:r>
        <w:rPr>
          <w:spacing w:val="40"/>
          <w:sz w:val="21"/>
        </w:rPr>
        <w:t xml:space="preserve"> </w:t>
      </w:r>
      <w:r>
        <w:rPr>
          <w:sz w:val="21"/>
        </w:rPr>
        <w:t>and addressing</w:t>
      </w:r>
      <w:r>
        <w:rPr>
          <w:spacing w:val="30"/>
          <w:sz w:val="21"/>
        </w:rPr>
        <w:t xml:space="preserve"> </w:t>
      </w:r>
      <w:r>
        <w:rPr>
          <w:sz w:val="21"/>
        </w:rPr>
        <w:t>outliers</w:t>
      </w:r>
      <w:r>
        <w:rPr>
          <w:spacing w:val="34"/>
          <w:sz w:val="21"/>
        </w:rPr>
        <w:t xml:space="preserve"> </w:t>
      </w:r>
      <w:r>
        <w:rPr>
          <w:sz w:val="21"/>
        </w:rPr>
        <w:t>in a dataset? How</w:t>
      </w:r>
      <w:r>
        <w:rPr>
          <w:spacing w:val="31"/>
          <w:sz w:val="21"/>
        </w:rPr>
        <w:t xml:space="preserve"> </w:t>
      </w:r>
      <w:r>
        <w:rPr>
          <w:sz w:val="21"/>
        </w:rPr>
        <w:t>can outliers</w:t>
      </w:r>
      <w:r>
        <w:rPr>
          <w:spacing w:val="40"/>
          <w:sz w:val="21"/>
        </w:rPr>
        <w:t xml:space="preserve"> </w:t>
      </w:r>
      <w:r>
        <w:rPr>
          <w:sz w:val="21"/>
        </w:rPr>
        <w:t>affect data analysis and model performance?</w:t>
      </w:r>
    </w:p>
    <w:p w14:paraId="220F17F9" w14:textId="77777777" w:rsidR="009374CB" w:rsidRDefault="009374CB">
      <w:pPr>
        <w:pStyle w:val="BodyText"/>
      </w:pPr>
    </w:p>
    <w:p w14:paraId="77676D9A" w14:textId="786A0603" w:rsidR="009374CB" w:rsidRDefault="002E5558">
      <w:pPr>
        <w:pStyle w:val="BodyText"/>
      </w:pPr>
      <w:r w:rsidRPr="002E5558">
        <w:t>Identifying outliers prevents extreme or anomalous values from heavily skewing summary statistics and model training. Outliers pull the mean away from the true center, artificially increase variance, degrade predictive model accuracy, and distort trendlines on visual charts.</w:t>
      </w:r>
    </w:p>
    <w:p w14:paraId="55E4B58A" w14:textId="77777777" w:rsidR="009374CB" w:rsidRDefault="009374CB">
      <w:pPr>
        <w:pStyle w:val="BodyText"/>
      </w:pPr>
    </w:p>
    <w:p w14:paraId="42154E11" w14:textId="77777777" w:rsidR="009374CB" w:rsidRDefault="009374CB">
      <w:pPr>
        <w:pStyle w:val="BodyText"/>
      </w:pPr>
    </w:p>
    <w:p w14:paraId="4660C156" w14:textId="77777777" w:rsidR="009374CB" w:rsidRDefault="009374CB">
      <w:pPr>
        <w:pStyle w:val="BodyText"/>
        <w:spacing w:before="140"/>
      </w:pPr>
    </w:p>
    <w:p w14:paraId="08E5CDF2" w14:textId="77777777" w:rsidR="009374CB" w:rsidRDefault="00000000">
      <w:pPr>
        <w:pStyle w:val="ListParagraph"/>
        <w:numPr>
          <w:ilvl w:val="0"/>
          <w:numId w:val="4"/>
        </w:numPr>
        <w:tabs>
          <w:tab w:val="left" w:pos="589"/>
        </w:tabs>
        <w:spacing w:before="0" w:line="256" w:lineRule="auto"/>
        <w:ind w:right="280"/>
        <w:rPr>
          <w:sz w:val="21"/>
        </w:rPr>
      </w:pPr>
      <w:r>
        <w:rPr>
          <w:sz w:val="21"/>
        </w:rPr>
        <w:t>What types</w:t>
      </w:r>
      <w:r>
        <w:rPr>
          <w:spacing w:val="39"/>
          <w:sz w:val="21"/>
        </w:rPr>
        <w:t xml:space="preserve"> </w:t>
      </w:r>
      <w:r>
        <w:rPr>
          <w:sz w:val="21"/>
        </w:rPr>
        <w:t>of data inconsistencies</w:t>
      </w:r>
      <w:r>
        <w:rPr>
          <w:spacing w:val="39"/>
          <w:sz w:val="21"/>
        </w:rPr>
        <w:t xml:space="preserve"> </w:t>
      </w:r>
      <w:r>
        <w:rPr>
          <w:sz w:val="21"/>
        </w:rPr>
        <w:t>might</w:t>
      </w:r>
      <w:r>
        <w:rPr>
          <w:spacing w:val="34"/>
          <w:sz w:val="21"/>
        </w:rPr>
        <w:t xml:space="preserve"> </w:t>
      </w:r>
      <w:r>
        <w:rPr>
          <w:sz w:val="21"/>
        </w:rPr>
        <w:t>you encounter</w:t>
      </w:r>
      <w:r>
        <w:rPr>
          <w:spacing w:val="28"/>
          <w:sz w:val="21"/>
        </w:rPr>
        <w:t xml:space="preserve"> </w:t>
      </w:r>
      <w:r>
        <w:rPr>
          <w:sz w:val="21"/>
        </w:rPr>
        <w:t>during</w:t>
      </w:r>
      <w:r>
        <w:rPr>
          <w:spacing w:val="35"/>
          <w:sz w:val="21"/>
        </w:rPr>
        <w:t xml:space="preserve"> </w:t>
      </w:r>
      <w:r>
        <w:rPr>
          <w:sz w:val="21"/>
        </w:rPr>
        <w:t>data cleansing,</w:t>
      </w:r>
      <w:r>
        <w:rPr>
          <w:spacing w:val="40"/>
          <w:sz w:val="21"/>
        </w:rPr>
        <w:t xml:space="preserve"> </w:t>
      </w:r>
      <w:r>
        <w:rPr>
          <w:sz w:val="21"/>
        </w:rPr>
        <w:t>and how can Tableau and</w:t>
      </w:r>
      <w:r>
        <w:rPr>
          <w:spacing w:val="40"/>
          <w:sz w:val="21"/>
        </w:rPr>
        <w:t xml:space="preserve"> </w:t>
      </w:r>
      <w:r>
        <w:rPr>
          <w:sz w:val="21"/>
        </w:rPr>
        <w:t>Power BI</w:t>
      </w:r>
      <w:r>
        <w:rPr>
          <w:spacing w:val="40"/>
          <w:sz w:val="21"/>
        </w:rPr>
        <w:t xml:space="preserve"> </w:t>
      </w:r>
      <w:r>
        <w:rPr>
          <w:sz w:val="21"/>
        </w:rPr>
        <w:t>help in resolving</w:t>
      </w:r>
      <w:r>
        <w:rPr>
          <w:spacing w:val="40"/>
          <w:sz w:val="21"/>
        </w:rPr>
        <w:t xml:space="preserve"> </w:t>
      </w:r>
      <w:r>
        <w:rPr>
          <w:sz w:val="21"/>
        </w:rPr>
        <w:t>them?</w:t>
      </w:r>
    </w:p>
    <w:p w14:paraId="731A7E40" w14:textId="77777777" w:rsidR="009374CB" w:rsidRDefault="009374CB">
      <w:pPr>
        <w:pStyle w:val="BodyText"/>
      </w:pPr>
    </w:p>
    <w:p w14:paraId="05AF3496" w14:textId="33C69509" w:rsidR="009374CB" w:rsidRDefault="002E5558">
      <w:pPr>
        <w:pStyle w:val="BodyText"/>
        <w:spacing w:before="127"/>
      </w:pPr>
      <w:r w:rsidRPr="002E5558">
        <w:t>Inconsistencies include text casing and synonym issues like "South Region" versus "South", trailing whitespaces, incorrect data types, or inconsistent date and currency formats. Tableau resolves them using Aliases, Groups, and Calculated Fields, while Power BI utilizes Power Query features like Replace Values, Split Column, Capitalize Each Word, and Format Changes</w:t>
      </w:r>
    </w:p>
    <w:p w14:paraId="46BABDFE" w14:textId="77777777" w:rsidR="002E5558" w:rsidRDefault="002E5558">
      <w:pPr>
        <w:pStyle w:val="BodyText"/>
        <w:spacing w:before="127"/>
      </w:pPr>
    </w:p>
    <w:p w14:paraId="2D811E55" w14:textId="77777777" w:rsidR="009374CB" w:rsidRDefault="00000000">
      <w:pPr>
        <w:pStyle w:val="ListParagraph"/>
        <w:numPr>
          <w:ilvl w:val="0"/>
          <w:numId w:val="4"/>
        </w:numPr>
        <w:tabs>
          <w:tab w:val="left" w:pos="589"/>
        </w:tabs>
        <w:spacing w:before="0" w:line="247" w:lineRule="auto"/>
        <w:ind w:right="175"/>
        <w:rPr>
          <w:sz w:val="21"/>
        </w:rPr>
      </w:pPr>
      <w:r>
        <w:rPr>
          <w:sz w:val="21"/>
        </w:rPr>
        <w:t>How</w:t>
      </w:r>
      <w:r>
        <w:rPr>
          <w:spacing w:val="33"/>
          <w:sz w:val="21"/>
        </w:rPr>
        <w:t xml:space="preserve"> </w:t>
      </w:r>
      <w:r>
        <w:rPr>
          <w:sz w:val="21"/>
        </w:rPr>
        <w:t>do you identify</w:t>
      </w:r>
      <w:r>
        <w:rPr>
          <w:spacing w:val="30"/>
          <w:sz w:val="21"/>
        </w:rPr>
        <w:t xml:space="preserve"> </w:t>
      </w:r>
      <w:r>
        <w:rPr>
          <w:sz w:val="21"/>
        </w:rPr>
        <w:t>patterns</w:t>
      </w:r>
      <w:r>
        <w:rPr>
          <w:spacing w:val="36"/>
          <w:sz w:val="21"/>
        </w:rPr>
        <w:t xml:space="preserve"> </w:t>
      </w:r>
      <w:r>
        <w:rPr>
          <w:sz w:val="21"/>
        </w:rPr>
        <w:t>in</w:t>
      </w:r>
      <w:r>
        <w:rPr>
          <w:spacing w:val="30"/>
          <w:sz w:val="21"/>
        </w:rPr>
        <w:t xml:space="preserve"> </w:t>
      </w:r>
      <w:r>
        <w:rPr>
          <w:sz w:val="21"/>
        </w:rPr>
        <w:t>data using visualizations</w:t>
      </w:r>
      <w:r>
        <w:rPr>
          <w:spacing w:val="36"/>
          <w:sz w:val="21"/>
        </w:rPr>
        <w:t xml:space="preserve"> </w:t>
      </w:r>
      <w:r>
        <w:rPr>
          <w:sz w:val="21"/>
        </w:rPr>
        <w:t>to spot missing</w:t>
      </w:r>
      <w:r>
        <w:rPr>
          <w:spacing w:val="32"/>
          <w:sz w:val="21"/>
        </w:rPr>
        <w:t xml:space="preserve"> </w:t>
      </w:r>
      <w:r>
        <w:rPr>
          <w:sz w:val="21"/>
        </w:rPr>
        <w:t>values, outliers, and inconsistencies?</w:t>
      </w:r>
    </w:p>
    <w:p w14:paraId="54706819" w14:textId="77777777" w:rsidR="009374CB" w:rsidRDefault="009374CB">
      <w:pPr>
        <w:pStyle w:val="ListParagraph"/>
        <w:spacing w:line="247" w:lineRule="auto"/>
        <w:rPr>
          <w:sz w:val="21"/>
        </w:rPr>
      </w:pPr>
    </w:p>
    <w:p w14:paraId="4D75736D" w14:textId="42B441BA" w:rsidR="004D0D9F" w:rsidRDefault="002E5558">
      <w:pPr>
        <w:pStyle w:val="ListParagraph"/>
        <w:spacing w:line="247" w:lineRule="auto"/>
        <w:rPr>
          <w:sz w:val="21"/>
        </w:rPr>
        <w:sectPr w:rsidR="004D0D9F">
          <w:type w:val="continuous"/>
          <w:pgSz w:w="11910" w:h="16840"/>
          <w:pgMar w:top="140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r w:rsidRPr="002E5558">
        <w:rPr>
          <w:sz w:val="21"/>
        </w:rPr>
        <w:t>Missing values are identified using null indicators on charts or highlighted via profile views in data preparation tools. Outliers are easily spotted using Box Plots where points sit beyond whiskers or on Scatter Plots as isolated extreme points. Inconsistencies are identified using Histograms or distinct value listings in frequency tables to spot near-duplicate text entries or unexpected categories</w:t>
      </w:r>
      <w:r w:rsidR="004D0D9F" w:rsidRPr="004D0D9F">
        <w:rPr>
          <w:sz w:val="21"/>
        </w:rPr>
        <w:t>.</w:t>
      </w:r>
    </w:p>
    <w:p w14:paraId="2DDA008E" w14:textId="77777777" w:rsidR="009374CB" w:rsidRDefault="00000000">
      <w:pPr>
        <w:pStyle w:val="ListParagraph"/>
        <w:numPr>
          <w:ilvl w:val="0"/>
          <w:numId w:val="4"/>
        </w:numPr>
        <w:tabs>
          <w:tab w:val="left" w:pos="589"/>
        </w:tabs>
        <w:spacing w:before="86" w:line="244" w:lineRule="auto"/>
        <w:ind w:right="164"/>
        <w:rPr>
          <w:sz w:val="21"/>
        </w:rPr>
      </w:pPr>
      <w:r>
        <w:rPr>
          <w:sz w:val="21"/>
        </w:rPr>
        <w:lastRenderedPageBreak/>
        <w:t>What is</w:t>
      </w:r>
      <w:r>
        <w:rPr>
          <w:spacing w:val="18"/>
          <w:sz w:val="21"/>
        </w:rPr>
        <w:t xml:space="preserve"> </w:t>
      </w:r>
      <w:r>
        <w:rPr>
          <w:sz w:val="21"/>
        </w:rPr>
        <w:t>the role</w:t>
      </w:r>
      <w:r>
        <w:rPr>
          <w:spacing w:val="33"/>
          <w:sz w:val="21"/>
        </w:rPr>
        <w:t xml:space="preserve"> </w:t>
      </w:r>
      <w:r>
        <w:rPr>
          <w:sz w:val="21"/>
        </w:rPr>
        <w:t>of calculated</w:t>
      </w:r>
      <w:r>
        <w:rPr>
          <w:spacing w:val="29"/>
          <w:sz w:val="21"/>
        </w:rPr>
        <w:t xml:space="preserve"> </w:t>
      </w:r>
      <w:r>
        <w:rPr>
          <w:sz w:val="21"/>
        </w:rPr>
        <w:t>fields</w:t>
      </w:r>
      <w:r>
        <w:rPr>
          <w:spacing w:val="18"/>
          <w:sz w:val="21"/>
        </w:rPr>
        <w:t xml:space="preserve"> </w:t>
      </w:r>
      <w:r>
        <w:rPr>
          <w:sz w:val="21"/>
        </w:rPr>
        <w:t>in data</w:t>
      </w:r>
      <w:r>
        <w:rPr>
          <w:spacing w:val="32"/>
          <w:sz w:val="21"/>
        </w:rPr>
        <w:t xml:space="preserve"> </w:t>
      </w:r>
      <w:r>
        <w:rPr>
          <w:sz w:val="21"/>
        </w:rPr>
        <w:t>cleansing,</w:t>
      </w:r>
      <w:r>
        <w:rPr>
          <w:spacing w:val="18"/>
          <w:sz w:val="21"/>
        </w:rPr>
        <w:t xml:space="preserve"> </w:t>
      </w:r>
      <w:r>
        <w:rPr>
          <w:sz w:val="21"/>
        </w:rPr>
        <w:t>and how can</w:t>
      </w:r>
      <w:r>
        <w:rPr>
          <w:spacing w:val="28"/>
          <w:sz w:val="21"/>
        </w:rPr>
        <w:t xml:space="preserve"> </w:t>
      </w:r>
      <w:r>
        <w:rPr>
          <w:sz w:val="21"/>
        </w:rPr>
        <w:t>they be used to</w:t>
      </w:r>
      <w:r>
        <w:rPr>
          <w:spacing w:val="20"/>
          <w:sz w:val="21"/>
        </w:rPr>
        <w:t xml:space="preserve"> </w:t>
      </w:r>
      <w:r>
        <w:rPr>
          <w:sz w:val="21"/>
        </w:rPr>
        <w:t>handle missing values</w:t>
      </w:r>
      <w:r>
        <w:rPr>
          <w:spacing w:val="40"/>
          <w:sz w:val="21"/>
        </w:rPr>
        <w:t xml:space="preserve"> </w:t>
      </w:r>
      <w:r>
        <w:rPr>
          <w:sz w:val="21"/>
        </w:rPr>
        <w:t>and outliers</w:t>
      </w:r>
      <w:r>
        <w:rPr>
          <w:spacing w:val="40"/>
          <w:sz w:val="21"/>
        </w:rPr>
        <w:t xml:space="preserve"> </w:t>
      </w:r>
      <w:r>
        <w:rPr>
          <w:sz w:val="21"/>
        </w:rPr>
        <w:t>in Tableau/Power BI?</w:t>
      </w:r>
    </w:p>
    <w:p w14:paraId="1F5406E7" w14:textId="77777777" w:rsidR="009374CB" w:rsidRDefault="009374CB">
      <w:pPr>
        <w:pStyle w:val="BodyText"/>
      </w:pPr>
    </w:p>
    <w:p w14:paraId="1CEAAEF6" w14:textId="4E3110FC" w:rsidR="009374CB" w:rsidRDefault="002E5558">
      <w:pPr>
        <w:pStyle w:val="BodyText"/>
      </w:pPr>
      <w:r w:rsidRPr="002E5558">
        <w:t>Calculated fields allow users to apply custom conditional logic to transform, clean, and standardize data dynamically without altering raw underlying files. They handle missing values by replacing missing entries with default values using functions like IFNULL in Tableau or ISBLANK in Power BI. For outliers, calculated fields apply cap or threshold rules to trim extreme values beyond reasonable bounds.</w:t>
      </w:r>
    </w:p>
    <w:p w14:paraId="7246E7CF" w14:textId="77777777" w:rsidR="009374CB" w:rsidRDefault="009374CB">
      <w:pPr>
        <w:pStyle w:val="BodyText"/>
        <w:spacing w:before="152"/>
      </w:pPr>
    </w:p>
    <w:p w14:paraId="2537E53D" w14:textId="77777777" w:rsidR="009374CB" w:rsidRDefault="00000000">
      <w:pPr>
        <w:pStyle w:val="Heading1"/>
      </w:pPr>
      <w:r>
        <w:t>IN-LAB</w:t>
      </w:r>
      <w:r>
        <w:rPr>
          <w:spacing w:val="24"/>
        </w:rPr>
        <w:t xml:space="preserve"> </w:t>
      </w:r>
      <w:r>
        <w:rPr>
          <w:spacing w:val="-2"/>
        </w:rPr>
        <w:t>EXERCISE:</w:t>
      </w:r>
    </w:p>
    <w:p w14:paraId="6C622482" w14:textId="77777777" w:rsidR="009374CB" w:rsidRDefault="00000000">
      <w:pPr>
        <w:spacing w:before="198"/>
        <w:ind w:left="24"/>
        <w:rPr>
          <w:b/>
          <w:sz w:val="21"/>
        </w:rPr>
      </w:pPr>
      <w:r>
        <w:rPr>
          <w:b/>
          <w:spacing w:val="-2"/>
          <w:sz w:val="21"/>
        </w:rPr>
        <w:t>OBJECTIVE:</w:t>
      </w:r>
    </w:p>
    <w:p w14:paraId="0C1F76C8" w14:textId="77777777" w:rsidR="009374CB" w:rsidRDefault="00000000">
      <w:pPr>
        <w:pStyle w:val="BodyText"/>
        <w:spacing w:before="174" w:line="280" w:lineRule="auto"/>
        <w:ind w:left="24" w:right="51"/>
        <w:jc w:val="both"/>
      </w:pPr>
      <w:r>
        <w:t>To</w:t>
      </w:r>
      <w:r>
        <w:rPr>
          <w:spacing w:val="30"/>
        </w:rPr>
        <w:t xml:space="preserve"> </w:t>
      </w:r>
      <w:r>
        <w:t>clean</w:t>
      </w:r>
      <w:r>
        <w:rPr>
          <w:spacing w:val="23"/>
        </w:rPr>
        <w:t xml:space="preserve"> </w:t>
      </w:r>
      <w:r>
        <w:t>a</w:t>
      </w:r>
      <w:r>
        <w:rPr>
          <w:spacing w:val="25"/>
        </w:rPr>
        <w:t xml:space="preserve"> </w:t>
      </w:r>
      <w:r>
        <w:t>given</w:t>
      </w:r>
      <w:r>
        <w:rPr>
          <w:spacing w:val="23"/>
        </w:rPr>
        <w:t xml:space="preserve"> </w:t>
      </w:r>
      <w:r>
        <w:t>dataset</w:t>
      </w:r>
      <w:r>
        <w:rPr>
          <w:spacing w:val="39"/>
        </w:rPr>
        <w:t xml:space="preserve"> </w:t>
      </w:r>
      <w:r>
        <w:t>(e.g.,</w:t>
      </w:r>
      <w:r>
        <w:rPr>
          <w:spacing w:val="27"/>
        </w:rPr>
        <w:t xml:space="preserve"> </w:t>
      </w:r>
      <w:r>
        <w:t>Superstore</w:t>
      </w:r>
      <w:r>
        <w:rPr>
          <w:spacing w:val="25"/>
        </w:rPr>
        <w:t xml:space="preserve"> </w:t>
      </w:r>
      <w:r>
        <w:t>Sample</w:t>
      </w:r>
      <w:r>
        <w:rPr>
          <w:spacing w:val="40"/>
        </w:rPr>
        <w:t xml:space="preserve"> </w:t>
      </w:r>
      <w:r>
        <w:t>in</w:t>
      </w:r>
      <w:r>
        <w:rPr>
          <w:spacing w:val="23"/>
        </w:rPr>
        <w:t xml:space="preserve"> </w:t>
      </w:r>
      <w:r>
        <w:t>Tableau</w:t>
      </w:r>
      <w:r>
        <w:rPr>
          <w:spacing w:val="40"/>
        </w:rPr>
        <w:t xml:space="preserve"> </w:t>
      </w:r>
      <w:r>
        <w:t>and</w:t>
      </w:r>
      <w:r>
        <w:rPr>
          <w:spacing w:val="23"/>
        </w:rPr>
        <w:t xml:space="preserve"> </w:t>
      </w:r>
      <w:r>
        <w:t>Financials/Sales</w:t>
      </w:r>
      <w:r>
        <w:rPr>
          <w:spacing w:val="27"/>
        </w:rPr>
        <w:t xml:space="preserve"> </w:t>
      </w:r>
      <w:r>
        <w:t>Data</w:t>
      </w:r>
      <w:r>
        <w:rPr>
          <w:spacing w:val="40"/>
        </w:rPr>
        <w:t xml:space="preserve"> </w:t>
      </w:r>
      <w:r>
        <w:t>in</w:t>
      </w:r>
      <w:r>
        <w:rPr>
          <w:spacing w:val="23"/>
        </w:rPr>
        <w:t xml:space="preserve"> </w:t>
      </w:r>
      <w:r>
        <w:t>Power BI) by identifying and resolving missing values, outliers, and inconsistencies using built-in tools, ensuring</w:t>
      </w:r>
      <w:r>
        <w:rPr>
          <w:spacing w:val="40"/>
        </w:rPr>
        <w:t xml:space="preserve"> </w:t>
      </w:r>
      <w:r>
        <w:t>the dataset</w:t>
      </w:r>
      <w:r>
        <w:rPr>
          <w:spacing w:val="40"/>
        </w:rPr>
        <w:t xml:space="preserve"> </w:t>
      </w:r>
      <w:r>
        <w:t>is accurate</w:t>
      </w:r>
      <w:r>
        <w:rPr>
          <w:spacing w:val="40"/>
        </w:rPr>
        <w:t xml:space="preserve"> </w:t>
      </w:r>
      <w:r>
        <w:t>and ready</w:t>
      </w:r>
      <w:r>
        <w:rPr>
          <w:spacing w:val="40"/>
        </w:rPr>
        <w:t xml:space="preserve"> </w:t>
      </w:r>
      <w:r>
        <w:t>for analysis.</w:t>
      </w:r>
    </w:p>
    <w:p w14:paraId="2E1C8B55" w14:textId="77777777" w:rsidR="009374CB" w:rsidRDefault="00000000">
      <w:pPr>
        <w:pStyle w:val="Heading1"/>
        <w:spacing w:before="145"/>
      </w:pPr>
      <w:r>
        <w:rPr>
          <w:spacing w:val="-2"/>
        </w:rPr>
        <w:t>PROCEDURE:</w:t>
      </w:r>
    </w:p>
    <w:p w14:paraId="181A09F5" w14:textId="77777777" w:rsidR="009374CB" w:rsidRDefault="00000000">
      <w:pPr>
        <w:pStyle w:val="Heading2"/>
        <w:numPr>
          <w:ilvl w:val="1"/>
          <w:numId w:val="4"/>
        </w:numPr>
        <w:tabs>
          <w:tab w:val="left" w:pos="743"/>
        </w:tabs>
        <w:spacing w:before="198"/>
        <w:ind w:left="743" w:hanging="358"/>
      </w:pPr>
      <w:r>
        <w:t>Open</w:t>
      </w:r>
      <w:r>
        <w:rPr>
          <w:spacing w:val="14"/>
        </w:rPr>
        <w:t xml:space="preserve"> </w:t>
      </w:r>
      <w:r>
        <w:t>the</w:t>
      </w:r>
      <w:r>
        <w:rPr>
          <w:spacing w:val="20"/>
        </w:rPr>
        <w:t xml:space="preserve"> </w:t>
      </w:r>
      <w:r>
        <w:t>Tool</w:t>
      </w:r>
      <w:r>
        <w:rPr>
          <w:spacing w:val="19"/>
        </w:rPr>
        <w:t xml:space="preserve"> </w:t>
      </w:r>
      <w:r>
        <w:t>and</w:t>
      </w:r>
      <w:r>
        <w:rPr>
          <w:spacing w:val="17"/>
        </w:rPr>
        <w:t xml:space="preserve"> </w:t>
      </w:r>
      <w:r>
        <w:t>Connect</w:t>
      </w:r>
      <w:r>
        <w:rPr>
          <w:spacing w:val="20"/>
        </w:rPr>
        <w:t xml:space="preserve"> </w:t>
      </w:r>
      <w:r>
        <w:rPr>
          <w:spacing w:val="-2"/>
        </w:rPr>
        <w:t>Dataset</w:t>
      </w:r>
    </w:p>
    <w:p w14:paraId="39FCB9D2" w14:textId="77777777" w:rsidR="009374CB" w:rsidRDefault="00000000">
      <w:pPr>
        <w:pStyle w:val="ListParagraph"/>
        <w:numPr>
          <w:ilvl w:val="2"/>
          <w:numId w:val="4"/>
        </w:numPr>
        <w:tabs>
          <w:tab w:val="left" w:pos="1465"/>
        </w:tabs>
        <w:spacing w:before="186"/>
        <w:ind w:left="1465" w:hanging="360"/>
        <w:rPr>
          <w:sz w:val="21"/>
        </w:rPr>
      </w:pPr>
      <w:r>
        <w:rPr>
          <w:sz w:val="21"/>
        </w:rPr>
        <w:t>Open</w:t>
      </w:r>
      <w:r>
        <w:rPr>
          <w:spacing w:val="12"/>
          <w:sz w:val="21"/>
        </w:rPr>
        <w:t xml:space="preserve"> </w:t>
      </w:r>
      <w:r>
        <w:rPr>
          <w:sz w:val="21"/>
        </w:rPr>
        <w:t>Tableau</w:t>
      </w:r>
      <w:r>
        <w:rPr>
          <w:spacing w:val="12"/>
          <w:sz w:val="21"/>
        </w:rPr>
        <w:t xml:space="preserve"> </w:t>
      </w:r>
      <w:proofErr w:type="gramStart"/>
      <w:r>
        <w:rPr>
          <w:sz w:val="21"/>
        </w:rPr>
        <w:t>Desktop</w:t>
      </w:r>
      <w:r>
        <w:rPr>
          <w:spacing w:val="32"/>
          <w:sz w:val="21"/>
        </w:rPr>
        <w:t xml:space="preserve"> </w:t>
      </w:r>
      <w:r>
        <w:rPr>
          <w:sz w:val="21"/>
        </w:rPr>
        <w:t>,</w:t>
      </w:r>
      <w:proofErr w:type="gramEnd"/>
      <w:r>
        <w:rPr>
          <w:spacing w:val="19"/>
          <w:sz w:val="21"/>
        </w:rPr>
        <w:t xml:space="preserve"> </w:t>
      </w:r>
      <w:r>
        <w:rPr>
          <w:sz w:val="21"/>
        </w:rPr>
        <w:t>Power</w:t>
      </w:r>
      <w:r>
        <w:rPr>
          <w:spacing w:val="21"/>
          <w:sz w:val="21"/>
        </w:rPr>
        <w:t xml:space="preserve"> </w:t>
      </w:r>
      <w:r>
        <w:rPr>
          <w:sz w:val="21"/>
        </w:rPr>
        <w:t>BI</w:t>
      </w:r>
      <w:r>
        <w:rPr>
          <w:spacing w:val="14"/>
          <w:sz w:val="21"/>
        </w:rPr>
        <w:t xml:space="preserve"> </w:t>
      </w:r>
      <w:r>
        <w:rPr>
          <w:spacing w:val="-2"/>
          <w:sz w:val="21"/>
        </w:rPr>
        <w:t>Desktop.</w:t>
      </w:r>
    </w:p>
    <w:p w14:paraId="2F718183" w14:textId="77777777" w:rsidR="009374CB" w:rsidRDefault="00000000">
      <w:pPr>
        <w:pStyle w:val="ListParagraph"/>
        <w:numPr>
          <w:ilvl w:val="2"/>
          <w:numId w:val="4"/>
        </w:numPr>
        <w:tabs>
          <w:tab w:val="left" w:pos="1466"/>
        </w:tabs>
        <w:spacing w:before="172" w:line="266" w:lineRule="auto"/>
        <w:ind w:right="201"/>
        <w:rPr>
          <w:sz w:val="21"/>
        </w:rPr>
      </w:pPr>
      <w:r>
        <w:rPr>
          <w:sz w:val="21"/>
        </w:rPr>
        <w:t>Load the built-in</w:t>
      </w:r>
      <w:r>
        <w:rPr>
          <w:spacing w:val="32"/>
          <w:sz w:val="21"/>
        </w:rPr>
        <w:t xml:space="preserve"> </w:t>
      </w:r>
      <w:r>
        <w:rPr>
          <w:sz w:val="21"/>
        </w:rPr>
        <w:t>dataset (Sample</w:t>
      </w:r>
      <w:r>
        <w:rPr>
          <w:spacing w:val="40"/>
          <w:sz w:val="21"/>
        </w:rPr>
        <w:t xml:space="preserve"> </w:t>
      </w:r>
      <w:r>
        <w:rPr>
          <w:sz w:val="21"/>
        </w:rPr>
        <w:t>- Superstore</w:t>
      </w:r>
      <w:r>
        <w:rPr>
          <w:spacing w:val="37"/>
          <w:sz w:val="21"/>
        </w:rPr>
        <w:t xml:space="preserve"> </w:t>
      </w:r>
      <w:r>
        <w:rPr>
          <w:sz w:val="21"/>
        </w:rPr>
        <w:t>in Tableau / Financials</w:t>
      </w:r>
      <w:r>
        <w:rPr>
          <w:spacing w:val="37"/>
          <w:sz w:val="21"/>
        </w:rPr>
        <w:t xml:space="preserve"> </w:t>
      </w:r>
      <w:r>
        <w:rPr>
          <w:sz w:val="21"/>
        </w:rPr>
        <w:t xml:space="preserve">in Power </w:t>
      </w:r>
      <w:r>
        <w:rPr>
          <w:spacing w:val="-4"/>
          <w:sz w:val="21"/>
        </w:rPr>
        <w:t>BI).</w:t>
      </w:r>
    </w:p>
    <w:p w14:paraId="3082385C" w14:textId="77777777" w:rsidR="009374CB" w:rsidRDefault="00000000">
      <w:pPr>
        <w:pStyle w:val="ListParagraph"/>
        <w:numPr>
          <w:ilvl w:val="2"/>
          <w:numId w:val="4"/>
        </w:numPr>
        <w:tabs>
          <w:tab w:val="left" w:pos="1465"/>
        </w:tabs>
        <w:ind w:left="1465" w:hanging="360"/>
        <w:rPr>
          <w:sz w:val="21"/>
        </w:rPr>
      </w:pPr>
      <w:r>
        <w:rPr>
          <w:sz w:val="21"/>
        </w:rPr>
        <w:t>Preview</w:t>
      </w:r>
      <w:r>
        <w:rPr>
          <w:spacing w:val="23"/>
          <w:sz w:val="21"/>
        </w:rPr>
        <w:t xml:space="preserve"> </w:t>
      </w:r>
      <w:r>
        <w:rPr>
          <w:sz w:val="21"/>
        </w:rPr>
        <w:t>the</w:t>
      </w:r>
      <w:r>
        <w:rPr>
          <w:spacing w:val="26"/>
          <w:sz w:val="21"/>
        </w:rPr>
        <w:t xml:space="preserve"> </w:t>
      </w:r>
      <w:r>
        <w:rPr>
          <w:sz w:val="21"/>
        </w:rPr>
        <w:t>dataset</w:t>
      </w:r>
      <w:r>
        <w:rPr>
          <w:spacing w:val="7"/>
          <w:sz w:val="21"/>
        </w:rPr>
        <w:t xml:space="preserve"> </w:t>
      </w:r>
      <w:r>
        <w:rPr>
          <w:sz w:val="21"/>
        </w:rPr>
        <w:t>to</w:t>
      </w:r>
      <w:r>
        <w:rPr>
          <w:spacing w:val="14"/>
          <w:sz w:val="21"/>
        </w:rPr>
        <w:t xml:space="preserve"> </w:t>
      </w:r>
      <w:r>
        <w:rPr>
          <w:sz w:val="21"/>
        </w:rPr>
        <w:t>understand</w:t>
      </w:r>
      <w:r>
        <w:rPr>
          <w:spacing w:val="22"/>
          <w:sz w:val="21"/>
        </w:rPr>
        <w:t xml:space="preserve"> </w:t>
      </w:r>
      <w:r>
        <w:rPr>
          <w:sz w:val="21"/>
        </w:rPr>
        <w:t>its</w:t>
      </w:r>
      <w:r>
        <w:rPr>
          <w:spacing w:val="26"/>
          <w:sz w:val="21"/>
        </w:rPr>
        <w:t xml:space="preserve"> </w:t>
      </w:r>
      <w:r>
        <w:rPr>
          <w:spacing w:val="-2"/>
          <w:sz w:val="21"/>
        </w:rPr>
        <w:t>structure.</w:t>
      </w:r>
    </w:p>
    <w:p w14:paraId="0EB8FCFD" w14:textId="77777777" w:rsidR="009374CB" w:rsidRDefault="00000000">
      <w:pPr>
        <w:pStyle w:val="Heading2"/>
        <w:numPr>
          <w:ilvl w:val="1"/>
          <w:numId w:val="4"/>
        </w:numPr>
        <w:tabs>
          <w:tab w:val="left" w:pos="743"/>
        </w:tabs>
        <w:ind w:left="743" w:hanging="358"/>
      </w:pPr>
      <w:r>
        <w:t>Initial</w:t>
      </w:r>
      <w:r>
        <w:rPr>
          <w:spacing w:val="28"/>
        </w:rPr>
        <w:t xml:space="preserve"> </w:t>
      </w:r>
      <w:r>
        <w:rPr>
          <w:spacing w:val="-2"/>
        </w:rPr>
        <w:t>Inspection</w:t>
      </w:r>
    </w:p>
    <w:p w14:paraId="69CE2809" w14:textId="77777777" w:rsidR="009374CB" w:rsidRDefault="00000000">
      <w:pPr>
        <w:pStyle w:val="ListParagraph"/>
        <w:numPr>
          <w:ilvl w:val="2"/>
          <w:numId w:val="4"/>
        </w:numPr>
        <w:tabs>
          <w:tab w:val="left" w:pos="1465"/>
        </w:tabs>
        <w:spacing w:before="198"/>
        <w:ind w:left="1465" w:hanging="360"/>
        <w:rPr>
          <w:sz w:val="21"/>
        </w:rPr>
      </w:pPr>
      <w:r>
        <w:rPr>
          <w:sz w:val="21"/>
        </w:rPr>
        <w:t>Explore</w:t>
      </w:r>
      <w:r>
        <w:rPr>
          <w:spacing w:val="26"/>
          <w:sz w:val="21"/>
        </w:rPr>
        <w:t xml:space="preserve"> </w:t>
      </w:r>
      <w:r>
        <w:rPr>
          <w:sz w:val="21"/>
        </w:rPr>
        <w:t>fields</w:t>
      </w:r>
      <w:r>
        <w:rPr>
          <w:spacing w:val="13"/>
          <w:sz w:val="21"/>
        </w:rPr>
        <w:t xml:space="preserve"> </w:t>
      </w:r>
      <w:r>
        <w:rPr>
          <w:sz w:val="21"/>
        </w:rPr>
        <w:t>such</w:t>
      </w:r>
      <w:r>
        <w:rPr>
          <w:spacing w:val="25"/>
          <w:sz w:val="21"/>
        </w:rPr>
        <w:t xml:space="preserve"> </w:t>
      </w:r>
      <w:r>
        <w:rPr>
          <w:sz w:val="21"/>
        </w:rPr>
        <w:t>as</w:t>
      </w:r>
      <w:r>
        <w:rPr>
          <w:spacing w:val="13"/>
          <w:sz w:val="21"/>
        </w:rPr>
        <w:t xml:space="preserve"> </w:t>
      </w:r>
      <w:r>
        <w:rPr>
          <w:sz w:val="21"/>
        </w:rPr>
        <w:t>Sales,</w:t>
      </w:r>
      <w:r>
        <w:rPr>
          <w:spacing w:val="13"/>
          <w:sz w:val="21"/>
        </w:rPr>
        <w:t xml:space="preserve"> </w:t>
      </w:r>
      <w:r>
        <w:rPr>
          <w:sz w:val="21"/>
        </w:rPr>
        <w:t>Profit,</w:t>
      </w:r>
      <w:r>
        <w:rPr>
          <w:spacing w:val="28"/>
          <w:sz w:val="21"/>
        </w:rPr>
        <w:t xml:space="preserve"> </w:t>
      </w:r>
      <w:r>
        <w:rPr>
          <w:sz w:val="21"/>
        </w:rPr>
        <w:t>Region,</w:t>
      </w:r>
      <w:r>
        <w:rPr>
          <w:spacing w:val="13"/>
          <w:sz w:val="21"/>
        </w:rPr>
        <w:t xml:space="preserve"> </w:t>
      </w:r>
      <w:r>
        <w:rPr>
          <w:sz w:val="21"/>
        </w:rPr>
        <w:t>or</w:t>
      </w:r>
      <w:r>
        <w:rPr>
          <w:spacing w:val="2"/>
          <w:sz w:val="21"/>
        </w:rPr>
        <w:t xml:space="preserve"> </w:t>
      </w:r>
      <w:r>
        <w:rPr>
          <w:sz w:val="21"/>
        </w:rPr>
        <w:t>Product</w:t>
      </w:r>
      <w:r>
        <w:rPr>
          <w:spacing w:val="22"/>
          <w:sz w:val="21"/>
        </w:rPr>
        <w:t xml:space="preserve"> </w:t>
      </w:r>
      <w:r>
        <w:rPr>
          <w:spacing w:val="-2"/>
          <w:sz w:val="21"/>
        </w:rPr>
        <w:t>Category.</w:t>
      </w:r>
    </w:p>
    <w:p w14:paraId="24E2CEF7" w14:textId="77777777" w:rsidR="009374CB" w:rsidRDefault="00000000">
      <w:pPr>
        <w:pStyle w:val="ListParagraph"/>
        <w:numPr>
          <w:ilvl w:val="2"/>
          <w:numId w:val="4"/>
        </w:numPr>
        <w:tabs>
          <w:tab w:val="left" w:pos="1466"/>
        </w:tabs>
        <w:spacing w:before="160" w:line="266" w:lineRule="auto"/>
        <w:ind w:right="66"/>
        <w:rPr>
          <w:sz w:val="21"/>
        </w:rPr>
      </w:pPr>
      <w:r>
        <w:rPr>
          <w:sz w:val="21"/>
        </w:rPr>
        <w:t>Check</w:t>
      </w:r>
      <w:r>
        <w:rPr>
          <w:spacing w:val="28"/>
          <w:sz w:val="21"/>
        </w:rPr>
        <w:t xml:space="preserve"> </w:t>
      </w:r>
      <w:r>
        <w:rPr>
          <w:sz w:val="21"/>
        </w:rPr>
        <w:t>for</w:t>
      </w:r>
      <w:r>
        <w:rPr>
          <w:spacing w:val="28"/>
          <w:sz w:val="21"/>
        </w:rPr>
        <w:t xml:space="preserve"> </w:t>
      </w:r>
      <w:r>
        <w:rPr>
          <w:sz w:val="21"/>
        </w:rPr>
        <w:t>nulls, inconsistent</w:t>
      </w:r>
      <w:r>
        <w:rPr>
          <w:spacing w:val="34"/>
          <w:sz w:val="21"/>
        </w:rPr>
        <w:t xml:space="preserve"> </w:t>
      </w:r>
      <w:r>
        <w:rPr>
          <w:sz w:val="21"/>
        </w:rPr>
        <w:t>text values (e.g., "South Region"</w:t>
      </w:r>
      <w:r>
        <w:rPr>
          <w:spacing w:val="34"/>
          <w:sz w:val="21"/>
        </w:rPr>
        <w:t xml:space="preserve"> </w:t>
      </w:r>
      <w:r>
        <w:rPr>
          <w:sz w:val="21"/>
        </w:rPr>
        <w:t>vs. "South"), or date formatting</w:t>
      </w:r>
      <w:r>
        <w:rPr>
          <w:spacing w:val="40"/>
          <w:sz w:val="21"/>
        </w:rPr>
        <w:t xml:space="preserve"> </w:t>
      </w:r>
      <w:r>
        <w:rPr>
          <w:sz w:val="21"/>
        </w:rPr>
        <w:t>issues.</w:t>
      </w:r>
    </w:p>
    <w:p w14:paraId="2C2AB093" w14:textId="77777777" w:rsidR="009374CB" w:rsidRDefault="00000000">
      <w:pPr>
        <w:pStyle w:val="Heading2"/>
        <w:numPr>
          <w:ilvl w:val="1"/>
          <w:numId w:val="4"/>
        </w:numPr>
        <w:tabs>
          <w:tab w:val="left" w:pos="743"/>
        </w:tabs>
        <w:ind w:left="743" w:hanging="358"/>
      </w:pPr>
      <w:r>
        <w:t>Handling</w:t>
      </w:r>
      <w:r>
        <w:rPr>
          <w:spacing w:val="12"/>
        </w:rPr>
        <w:t xml:space="preserve"> </w:t>
      </w:r>
      <w:r>
        <w:t>Missing</w:t>
      </w:r>
      <w:r>
        <w:rPr>
          <w:spacing w:val="48"/>
        </w:rPr>
        <w:t xml:space="preserve"> </w:t>
      </w:r>
      <w:r>
        <w:rPr>
          <w:spacing w:val="-2"/>
        </w:rPr>
        <w:t>Values</w:t>
      </w:r>
    </w:p>
    <w:p w14:paraId="7CC4BEE1" w14:textId="77777777" w:rsidR="009374CB" w:rsidRDefault="00000000">
      <w:pPr>
        <w:pStyle w:val="ListParagraph"/>
        <w:numPr>
          <w:ilvl w:val="2"/>
          <w:numId w:val="4"/>
        </w:numPr>
        <w:tabs>
          <w:tab w:val="left" w:pos="1465"/>
        </w:tabs>
        <w:spacing w:before="198"/>
        <w:ind w:left="1465" w:hanging="360"/>
        <w:rPr>
          <w:sz w:val="21"/>
        </w:rPr>
      </w:pPr>
      <w:r>
        <w:rPr>
          <w:sz w:val="21"/>
        </w:rPr>
        <w:t>Use</w:t>
      </w:r>
      <w:r>
        <w:rPr>
          <w:spacing w:val="14"/>
          <w:sz w:val="21"/>
        </w:rPr>
        <w:t xml:space="preserve"> </w:t>
      </w:r>
      <w:r>
        <w:rPr>
          <w:sz w:val="21"/>
        </w:rPr>
        <w:t>Data</w:t>
      </w:r>
      <w:r>
        <w:rPr>
          <w:spacing w:val="14"/>
          <w:sz w:val="21"/>
        </w:rPr>
        <w:t xml:space="preserve"> </w:t>
      </w:r>
      <w:r>
        <w:rPr>
          <w:sz w:val="21"/>
        </w:rPr>
        <w:t>Interpreter</w:t>
      </w:r>
      <w:r>
        <w:rPr>
          <w:spacing w:val="35"/>
          <w:sz w:val="21"/>
        </w:rPr>
        <w:t xml:space="preserve"> </w:t>
      </w:r>
      <w:r>
        <w:rPr>
          <w:sz w:val="21"/>
        </w:rPr>
        <w:t>(Tableau)</w:t>
      </w:r>
      <w:r>
        <w:rPr>
          <w:spacing w:val="22"/>
          <w:sz w:val="21"/>
        </w:rPr>
        <w:t xml:space="preserve"> </w:t>
      </w:r>
      <w:r>
        <w:rPr>
          <w:sz w:val="21"/>
        </w:rPr>
        <w:t>/</w:t>
      </w:r>
      <w:r>
        <w:rPr>
          <w:spacing w:val="14"/>
          <w:sz w:val="21"/>
        </w:rPr>
        <w:t xml:space="preserve"> </w:t>
      </w:r>
      <w:r>
        <w:rPr>
          <w:sz w:val="21"/>
        </w:rPr>
        <w:t>Power</w:t>
      </w:r>
      <w:r>
        <w:rPr>
          <w:spacing w:val="21"/>
          <w:sz w:val="21"/>
        </w:rPr>
        <w:t xml:space="preserve"> </w:t>
      </w:r>
      <w:r>
        <w:rPr>
          <w:sz w:val="21"/>
        </w:rPr>
        <w:t>Query</w:t>
      </w:r>
      <w:r>
        <w:rPr>
          <w:spacing w:val="25"/>
          <w:sz w:val="21"/>
        </w:rPr>
        <w:t xml:space="preserve"> </w:t>
      </w:r>
      <w:r>
        <w:rPr>
          <w:sz w:val="21"/>
        </w:rPr>
        <w:t>(Power</w:t>
      </w:r>
      <w:r>
        <w:rPr>
          <w:spacing w:val="20"/>
          <w:sz w:val="21"/>
        </w:rPr>
        <w:t xml:space="preserve"> </w:t>
      </w:r>
      <w:r>
        <w:rPr>
          <w:sz w:val="21"/>
        </w:rPr>
        <w:t>BI)</w:t>
      </w:r>
      <w:r>
        <w:rPr>
          <w:spacing w:val="13"/>
          <w:sz w:val="21"/>
        </w:rPr>
        <w:t xml:space="preserve"> </w:t>
      </w:r>
      <w:r>
        <w:rPr>
          <w:sz w:val="21"/>
        </w:rPr>
        <w:t>to</w:t>
      </w:r>
      <w:r>
        <w:rPr>
          <w:spacing w:val="16"/>
          <w:sz w:val="21"/>
        </w:rPr>
        <w:t xml:space="preserve"> </w:t>
      </w:r>
      <w:r>
        <w:rPr>
          <w:sz w:val="21"/>
        </w:rPr>
        <w:t>highlight</w:t>
      </w:r>
      <w:r>
        <w:rPr>
          <w:spacing w:val="25"/>
          <w:sz w:val="21"/>
        </w:rPr>
        <w:t xml:space="preserve"> </w:t>
      </w:r>
      <w:r>
        <w:rPr>
          <w:spacing w:val="-2"/>
          <w:sz w:val="21"/>
        </w:rPr>
        <w:t>nulls.</w:t>
      </w:r>
    </w:p>
    <w:p w14:paraId="22DBC8E2" w14:textId="77777777" w:rsidR="009374CB" w:rsidRDefault="00000000">
      <w:pPr>
        <w:pStyle w:val="ListParagraph"/>
        <w:numPr>
          <w:ilvl w:val="2"/>
          <w:numId w:val="4"/>
        </w:numPr>
        <w:tabs>
          <w:tab w:val="left" w:pos="1465"/>
        </w:tabs>
        <w:ind w:left="1465" w:hanging="360"/>
        <w:rPr>
          <w:sz w:val="21"/>
        </w:rPr>
      </w:pPr>
      <w:r>
        <w:rPr>
          <w:sz w:val="21"/>
        </w:rPr>
        <w:t>Replace</w:t>
      </w:r>
      <w:r>
        <w:rPr>
          <w:spacing w:val="15"/>
          <w:sz w:val="21"/>
        </w:rPr>
        <w:t xml:space="preserve"> </w:t>
      </w:r>
      <w:r>
        <w:rPr>
          <w:sz w:val="21"/>
        </w:rPr>
        <w:t>missing</w:t>
      </w:r>
      <w:r>
        <w:rPr>
          <w:spacing w:val="28"/>
          <w:sz w:val="21"/>
        </w:rPr>
        <w:t xml:space="preserve"> </w:t>
      </w:r>
      <w:r>
        <w:rPr>
          <w:sz w:val="21"/>
        </w:rPr>
        <w:t>numerical</w:t>
      </w:r>
      <w:r>
        <w:rPr>
          <w:spacing w:val="29"/>
          <w:sz w:val="21"/>
        </w:rPr>
        <w:t xml:space="preserve"> </w:t>
      </w:r>
      <w:r>
        <w:rPr>
          <w:sz w:val="21"/>
        </w:rPr>
        <w:t>values</w:t>
      </w:r>
      <w:r>
        <w:rPr>
          <w:spacing w:val="17"/>
          <w:sz w:val="21"/>
        </w:rPr>
        <w:t xml:space="preserve"> </w:t>
      </w:r>
      <w:r>
        <w:rPr>
          <w:sz w:val="21"/>
        </w:rPr>
        <w:t>with</w:t>
      </w:r>
      <w:r>
        <w:rPr>
          <w:spacing w:val="29"/>
          <w:sz w:val="21"/>
        </w:rPr>
        <w:t xml:space="preserve"> </w:t>
      </w:r>
      <w:r>
        <w:rPr>
          <w:sz w:val="21"/>
        </w:rPr>
        <w:t>mean/median,</w:t>
      </w:r>
      <w:r>
        <w:rPr>
          <w:spacing w:val="32"/>
          <w:sz w:val="21"/>
        </w:rPr>
        <w:t xml:space="preserve"> </w:t>
      </w:r>
      <w:r>
        <w:rPr>
          <w:sz w:val="21"/>
        </w:rPr>
        <w:t>and</w:t>
      </w:r>
      <w:r>
        <w:rPr>
          <w:spacing w:val="12"/>
          <w:sz w:val="21"/>
        </w:rPr>
        <w:t xml:space="preserve"> </w:t>
      </w:r>
      <w:r>
        <w:rPr>
          <w:sz w:val="21"/>
        </w:rPr>
        <w:t>text</w:t>
      </w:r>
      <w:r>
        <w:rPr>
          <w:spacing w:val="12"/>
          <w:sz w:val="21"/>
        </w:rPr>
        <w:t xml:space="preserve"> </w:t>
      </w:r>
      <w:r>
        <w:rPr>
          <w:sz w:val="21"/>
        </w:rPr>
        <w:t>with</w:t>
      </w:r>
      <w:r>
        <w:rPr>
          <w:spacing w:val="29"/>
          <w:sz w:val="21"/>
        </w:rPr>
        <w:t xml:space="preserve"> </w:t>
      </w:r>
      <w:r>
        <w:rPr>
          <w:spacing w:val="-2"/>
          <w:sz w:val="21"/>
        </w:rPr>
        <w:t>"Unknown".</w:t>
      </w:r>
    </w:p>
    <w:p w14:paraId="64B6456A" w14:textId="77777777" w:rsidR="009374CB" w:rsidRDefault="00000000">
      <w:pPr>
        <w:pStyle w:val="ListParagraph"/>
        <w:numPr>
          <w:ilvl w:val="2"/>
          <w:numId w:val="4"/>
        </w:numPr>
        <w:tabs>
          <w:tab w:val="left" w:pos="1466"/>
        </w:tabs>
        <w:spacing w:line="266" w:lineRule="auto"/>
        <w:ind w:right="2024"/>
        <w:rPr>
          <w:sz w:val="21"/>
        </w:rPr>
      </w:pPr>
      <w:r>
        <w:rPr>
          <w:sz w:val="21"/>
        </w:rPr>
        <w:t xml:space="preserve">Use calculated fields: </w:t>
      </w:r>
      <w:proofErr w:type="gramStart"/>
      <w:r>
        <w:rPr>
          <w:sz w:val="21"/>
        </w:rPr>
        <w:t>IFNULL([</w:t>
      </w:r>
      <w:proofErr w:type="gramEnd"/>
      <w:r>
        <w:rPr>
          <w:sz w:val="21"/>
        </w:rPr>
        <w:t>Field], Default) in Tableau or</w:t>
      </w:r>
      <w:r>
        <w:rPr>
          <w:spacing w:val="40"/>
          <w:sz w:val="21"/>
        </w:rPr>
        <w:t xml:space="preserve"> </w:t>
      </w:r>
      <w:r>
        <w:rPr>
          <w:sz w:val="21"/>
        </w:rPr>
        <w:t>IF(</w:t>
      </w:r>
      <w:proofErr w:type="gramStart"/>
      <w:r>
        <w:rPr>
          <w:sz w:val="21"/>
        </w:rPr>
        <w:t>ISBLANK([</w:t>
      </w:r>
      <w:proofErr w:type="gramEnd"/>
      <w:r>
        <w:rPr>
          <w:sz w:val="21"/>
        </w:rPr>
        <w:t>Field]),</w:t>
      </w:r>
      <w:r>
        <w:rPr>
          <w:spacing w:val="40"/>
          <w:sz w:val="21"/>
        </w:rPr>
        <w:t xml:space="preserve"> </w:t>
      </w:r>
      <w:r>
        <w:rPr>
          <w:sz w:val="21"/>
        </w:rPr>
        <w:t>"Unknown",</w:t>
      </w:r>
      <w:r>
        <w:rPr>
          <w:spacing w:val="40"/>
          <w:sz w:val="21"/>
        </w:rPr>
        <w:t xml:space="preserve"> </w:t>
      </w:r>
      <w:r>
        <w:rPr>
          <w:sz w:val="21"/>
        </w:rPr>
        <w:t>[Field]) in Power BI.</w:t>
      </w:r>
    </w:p>
    <w:p w14:paraId="3F91E001" w14:textId="77777777" w:rsidR="009374CB" w:rsidRDefault="00000000">
      <w:pPr>
        <w:pStyle w:val="Heading2"/>
        <w:numPr>
          <w:ilvl w:val="1"/>
          <w:numId w:val="4"/>
        </w:numPr>
        <w:tabs>
          <w:tab w:val="left" w:pos="743"/>
        </w:tabs>
        <w:spacing w:before="160"/>
        <w:ind w:left="743" w:hanging="358"/>
      </w:pPr>
      <w:r>
        <w:t>Detecting</w:t>
      </w:r>
      <w:r>
        <w:rPr>
          <w:spacing w:val="17"/>
        </w:rPr>
        <w:t xml:space="preserve"> </w:t>
      </w:r>
      <w:r>
        <w:t>and</w:t>
      </w:r>
      <w:r>
        <w:rPr>
          <w:spacing w:val="29"/>
        </w:rPr>
        <w:t xml:space="preserve"> </w:t>
      </w:r>
      <w:r>
        <w:t>Managing</w:t>
      </w:r>
      <w:r>
        <w:rPr>
          <w:spacing w:val="36"/>
        </w:rPr>
        <w:t xml:space="preserve"> </w:t>
      </w:r>
      <w:r>
        <w:rPr>
          <w:spacing w:val="-2"/>
        </w:rPr>
        <w:t>Outliers</w:t>
      </w:r>
    </w:p>
    <w:p w14:paraId="5A4B60CD" w14:textId="77777777" w:rsidR="009374CB" w:rsidRDefault="00000000">
      <w:pPr>
        <w:pStyle w:val="ListParagraph"/>
        <w:numPr>
          <w:ilvl w:val="2"/>
          <w:numId w:val="4"/>
        </w:numPr>
        <w:tabs>
          <w:tab w:val="left" w:pos="1465"/>
        </w:tabs>
        <w:spacing w:before="198"/>
        <w:ind w:left="1465" w:hanging="360"/>
        <w:rPr>
          <w:sz w:val="21"/>
        </w:rPr>
      </w:pPr>
      <w:r>
        <w:rPr>
          <w:sz w:val="21"/>
        </w:rPr>
        <w:t>Create</w:t>
      </w:r>
      <w:r>
        <w:rPr>
          <w:spacing w:val="26"/>
          <w:sz w:val="21"/>
        </w:rPr>
        <w:t xml:space="preserve"> </w:t>
      </w:r>
      <w:r>
        <w:rPr>
          <w:sz w:val="21"/>
        </w:rPr>
        <w:t>scatter</w:t>
      </w:r>
      <w:r>
        <w:rPr>
          <w:spacing w:val="16"/>
          <w:sz w:val="21"/>
        </w:rPr>
        <w:t xml:space="preserve"> </w:t>
      </w:r>
      <w:r>
        <w:rPr>
          <w:sz w:val="21"/>
        </w:rPr>
        <w:t>or</w:t>
      </w:r>
      <w:r>
        <w:rPr>
          <w:spacing w:val="2"/>
          <w:sz w:val="21"/>
        </w:rPr>
        <w:t xml:space="preserve"> </w:t>
      </w:r>
      <w:r>
        <w:rPr>
          <w:sz w:val="21"/>
        </w:rPr>
        <w:t>box</w:t>
      </w:r>
      <w:r>
        <w:rPr>
          <w:spacing w:val="12"/>
          <w:sz w:val="21"/>
        </w:rPr>
        <w:t xml:space="preserve"> </w:t>
      </w:r>
      <w:r>
        <w:rPr>
          <w:sz w:val="21"/>
        </w:rPr>
        <w:t>plots</w:t>
      </w:r>
      <w:r>
        <w:rPr>
          <w:spacing w:val="12"/>
          <w:sz w:val="21"/>
        </w:rPr>
        <w:t xml:space="preserve"> </w:t>
      </w:r>
      <w:r>
        <w:rPr>
          <w:sz w:val="21"/>
        </w:rPr>
        <w:t>for</w:t>
      </w:r>
      <w:r>
        <w:rPr>
          <w:spacing w:val="17"/>
          <w:sz w:val="21"/>
        </w:rPr>
        <w:t xml:space="preserve"> </w:t>
      </w:r>
      <w:r>
        <w:rPr>
          <w:sz w:val="21"/>
        </w:rPr>
        <w:t>Sales</w:t>
      </w:r>
      <w:r>
        <w:rPr>
          <w:spacing w:val="12"/>
          <w:sz w:val="21"/>
        </w:rPr>
        <w:t xml:space="preserve"> </w:t>
      </w:r>
      <w:r>
        <w:rPr>
          <w:sz w:val="21"/>
        </w:rPr>
        <w:t>and</w:t>
      </w:r>
      <w:r>
        <w:rPr>
          <w:spacing w:val="9"/>
          <w:sz w:val="21"/>
        </w:rPr>
        <w:t xml:space="preserve"> </w:t>
      </w:r>
      <w:r>
        <w:rPr>
          <w:sz w:val="21"/>
        </w:rPr>
        <w:t>Profit</w:t>
      </w:r>
      <w:r>
        <w:rPr>
          <w:spacing w:val="35"/>
          <w:sz w:val="21"/>
        </w:rPr>
        <w:t xml:space="preserve"> </w:t>
      </w:r>
      <w:r>
        <w:rPr>
          <w:sz w:val="21"/>
        </w:rPr>
        <w:t>to</w:t>
      </w:r>
      <w:r>
        <w:rPr>
          <w:spacing w:val="14"/>
          <w:sz w:val="21"/>
        </w:rPr>
        <w:t xml:space="preserve"> </w:t>
      </w:r>
      <w:r>
        <w:rPr>
          <w:sz w:val="21"/>
        </w:rPr>
        <w:t>identify</w:t>
      </w:r>
      <w:r>
        <w:rPr>
          <w:spacing w:val="22"/>
          <w:sz w:val="21"/>
        </w:rPr>
        <w:t xml:space="preserve"> </w:t>
      </w:r>
      <w:r>
        <w:rPr>
          <w:sz w:val="21"/>
        </w:rPr>
        <w:t>extreme</w:t>
      </w:r>
      <w:r>
        <w:rPr>
          <w:spacing w:val="26"/>
          <w:sz w:val="21"/>
        </w:rPr>
        <w:t xml:space="preserve"> </w:t>
      </w:r>
      <w:r>
        <w:rPr>
          <w:spacing w:val="-2"/>
          <w:sz w:val="21"/>
        </w:rPr>
        <w:t>values.</w:t>
      </w:r>
    </w:p>
    <w:p w14:paraId="18CD7B88" w14:textId="77777777" w:rsidR="009374CB" w:rsidRDefault="00000000">
      <w:pPr>
        <w:pStyle w:val="ListParagraph"/>
        <w:numPr>
          <w:ilvl w:val="2"/>
          <w:numId w:val="4"/>
        </w:numPr>
        <w:tabs>
          <w:tab w:val="left" w:pos="1465"/>
        </w:tabs>
        <w:ind w:left="1465" w:hanging="360"/>
        <w:rPr>
          <w:sz w:val="21"/>
        </w:rPr>
      </w:pPr>
      <w:r>
        <w:rPr>
          <w:sz w:val="21"/>
        </w:rPr>
        <w:t>Choose</w:t>
      </w:r>
      <w:r>
        <w:rPr>
          <w:spacing w:val="24"/>
          <w:sz w:val="21"/>
        </w:rPr>
        <w:t xml:space="preserve"> </w:t>
      </w:r>
      <w:r>
        <w:rPr>
          <w:spacing w:val="-2"/>
          <w:sz w:val="21"/>
        </w:rPr>
        <w:t>strategies:</w:t>
      </w:r>
    </w:p>
    <w:p w14:paraId="1E08C8D4" w14:textId="77777777" w:rsidR="009374CB" w:rsidRDefault="00000000">
      <w:pPr>
        <w:pStyle w:val="ListParagraph"/>
        <w:numPr>
          <w:ilvl w:val="3"/>
          <w:numId w:val="4"/>
        </w:numPr>
        <w:tabs>
          <w:tab w:val="left" w:pos="2186"/>
        </w:tabs>
        <w:spacing w:before="185"/>
        <w:rPr>
          <w:sz w:val="21"/>
        </w:rPr>
      </w:pPr>
      <w:r>
        <w:rPr>
          <w:sz w:val="21"/>
        </w:rPr>
        <w:t>Filter</w:t>
      </w:r>
      <w:r>
        <w:rPr>
          <w:spacing w:val="19"/>
          <w:sz w:val="21"/>
        </w:rPr>
        <w:t xml:space="preserve"> </w:t>
      </w:r>
      <w:r>
        <w:rPr>
          <w:sz w:val="21"/>
        </w:rPr>
        <w:t>them</w:t>
      </w:r>
      <w:r>
        <w:rPr>
          <w:spacing w:val="12"/>
          <w:sz w:val="21"/>
        </w:rPr>
        <w:t xml:space="preserve"> </w:t>
      </w:r>
      <w:r>
        <w:rPr>
          <w:spacing w:val="-2"/>
          <w:sz w:val="21"/>
        </w:rPr>
        <w:t>temporarily.</w:t>
      </w:r>
    </w:p>
    <w:p w14:paraId="520D3E3D" w14:textId="77777777" w:rsidR="009374CB" w:rsidRDefault="00000000">
      <w:pPr>
        <w:pStyle w:val="ListParagraph"/>
        <w:numPr>
          <w:ilvl w:val="3"/>
          <w:numId w:val="4"/>
        </w:numPr>
        <w:tabs>
          <w:tab w:val="left" w:pos="2186"/>
        </w:tabs>
        <w:spacing w:before="186"/>
        <w:rPr>
          <w:sz w:val="21"/>
        </w:rPr>
      </w:pPr>
      <w:r>
        <w:rPr>
          <w:sz w:val="21"/>
        </w:rPr>
        <w:t>Apply</w:t>
      </w:r>
      <w:r>
        <w:rPr>
          <w:spacing w:val="25"/>
          <w:sz w:val="21"/>
        </w:rPr>
        <w:t xml:space="preserve"> </w:t>
      </w:r>
      <w:r>
        <w:rPr>
          <w:sz w:val="21"/>
        </w:rPr>
        <w:t>caps</w:t>
      </w:r>
      <w:r>
        <w:rPr>
          <w:spacing w:val="16"/>
          <w:sz w:val="21"/>
        </w:rPr>
        <w:t xml:space="preserve"> </w:t>
      </w:r>
      <w:r>
        <w:rPr>
          <w:sz w:val="21"/>
        </w:rPr>
        <w:t>using</w:t>
      </w:r>
      <w:r>
        <w:rPr>
          <w:spacing w:val="27"/>
          <w:sz w:val="21"/>
        </w:rPr>
        <w:t xml:space="preserve"> </w:t>
      </w:r>
      <w:r>
        <w:rPr>
          <w:sz w:val="21"/>
        </w:rPr>
        <w:t>calculated</w:t>
      </w:r>
      <w:r>
        <w:rPr>
          <w:spacing w:val="12"/>
          <w:sz w:val="21"/>
        </w:rPr>
        <w:t xml:space="preserve"> </w:t>
      </w:r>
      <w:r>
        <w:rPr>
          <w:spacing w:val="-2"/>
          <w:sz w:val="21"/>
        </w:rPr>
        <w:t>columns.</w:t>
      </w:r>
    </w:p>
    <w:p w14:paraId="6119801A" w14:textId="77777777" w:rsidR="009374CB" w:rsidRDefault="009374CB">
      <w:pPr>
        <w:pStyle w:val="ListParagraph"/>
        <w:rPr>
          <w:sz w:val="21"/>
        </w:rPr>
        <w:sectPr w:rsidR="009374CB">
          <w:pgSz w:w="11910" w:h="16840"/>
          <w:pgMar w:top="186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2A544C66" w14:textId="77777777" w:rsidR="009374CB" w:rsidRDefault="00000000">
      <w:pPr>
        <w:pStyle w:val="ListParagraph"/>
        <w:numPr>
          <w:ilvl w:val="3"/>
          <w:numId w:val="4"/>
        </w:numPr>
        <w:tabs>
          <w:tab w:val="left" w:pos="2186"/>
        </w:tabs>
        <w:spacing w:before="81"/>
        <w:rPr>
          <w:sz w:val="21"/>
        </w:rPr>
      </w:pPr>
      <w:r>
        <w:rPr>
          <w:sz w:val="21"/>
        </w:rPr>
        <w:lastRenderedPageBreak/>
        <w:t>Flag</w:t>
      </w:r>
      <w:r>
        <w:rPr>
          <w:spacing w:val="11"/>
          <w:sz w:val="21"/>
        </w:rPr>
        <w:t xml:space="preserve"> </w:t>
      </w:r>
      <w:r>
        <w:rPr>
          <w:sz w:val="21"/>
        </w:rPr>
        <w:t>them</w:t>
      </w:r>
      <w:r>
        <w:rPr>
          <w:spacing w:val="11"/>
          <w:sz w:val="21"/>
        </w:rPr>
        <w:t xml:space="preserve"> </w:t>
      </w:r>
      <w:r>
        <w:rPr>
          <w:sz w:val="21"/>
        </w:rPr>
        <w:t>with</w:t>
      </w:r>
      <w:r>
        <w:rPr>
          <w:spacing w:val="26"/>
          <w:sz w:val="21"/>
        </w:rPr>
        <w:t xml:space="preserve"> </w:t>
      </w:r>
      <w:r>
        <w:rPr>
          <w:sz w:val="21"/>
        </w:rPr>
        <w:t>labels</w:t>
      </w:r>
      <w:r>
        <w:rPr>
          <w:spacing w:val="14"/>
          <w:sz w:val="21"/>
        </w:rPr>
        <w:t xml:space="preserve"> </w:t>
      </w:r>
      <w:r>
        <w:rPr>
          <w:sz w:val="21"/>
        </w:rPr>
        <w:t>for</w:t>
      </w:r>
      <w:r>
        <w:rPr>
          <w:spacing w:val="19"/>
          <w:sz w:val="21"/>
        </w:rPr>
        <w:t xml:space="preserve"> </w:t>
      </w:r>
      <w:r>
        <w:rPr>
          <w:spacing w:val="-2"/>
          <w:sz w:val="21"/>
        </w:rPr>
        <w:t>review.</w:t>
      </w:r>
    </w:p>
    <w:p w14:paraId="7F03AE8E" w14:textId="77777777" w:rsidR="009374CB" w:rsidRDefault="00000000">
      <w:pPr>
        <w:pStyle w:val="Heading2"/>
        <w:numPr>
          <w:ilvl w:val="1"/>
          <w:numId w:val="4"/>
        </w:numPr>
        <w:tabs>
          <w:tab w:val="left" w:pos="743"/>
        </w:tabs>
        <w:spacing w:before="199"/>
        <w:ind w:left="743" w:hanging="358"/>
      </w:pPr>
      <w:r>
        <w:t>Resolving</w:t>
      </w:r>
      <w:r>
        <w:rPr>
          <w:spacing w:val="26"/>
        </w:rPr>
        <w:t xml:space="preserve"> </w:t>
      </w:r>
      <w:r>
        <w:rPr>
          <w:spacing w:val="-2"/>
        </w:rPr>
        <w:t>Inconsistencies</w:t>
      </w:r>
    </w:p>
    <w:p w14:paraId="4B4C850E" w14:textId="77777777" w:rsidR="009374CB" w:rsidRDefault="00000000">
      <w:pPr>
        <w:pStyle w:val="ListParagraph"/>
        <w:numPr>
          <w:ilvl w:val="2"/>
          <w:numId w:val="4"/>
        </w:numPr>
        <w:tabs>
          <w:tab w:val="left" w:pos="1465"/>
        </w:tabs>
        <w:spacing w:before="186"/>
        <w:ind w:left="1465" w:hanging="360"/>
        <w:rPr>
          <w:sz w:val="21"/>
        </w:rPr>
      </w:pPr>
      <w:r>
        <w:rPr>
          <w:sz w:val="21"/>
        </w:rPr>
        <w:t>Use</w:t>
      </w:r>
      <w:r>
        <w:rPr>
          <w:spacing w:val="15"/>
          <w:sz w:val="21"/>
        </w:rPr>
        <w:t xml:space="preserve"> </w:t>
      </w:r>
      <w:r>
        <w:rPr>
          <w:sz w:val="21"/>
        </w:rPr>
        <w:t>Group/Alias</w:t>
      </w:r>
      <w:r>
        <w:rPr>
          <w:spacing w:val="32"/>
          <w:sz w:val="21"/>
        </w:rPr>
        <w:t xml:space="preserve"> </w:t>
      </w:r>
      <w:r>
        <w:rPr>
          <w:sz w:val="21"/>
        </w:rPr>
        <w:t>(Tableau)</w:t>
      </w:r>
      <w:r>
        <w:rPr>
          <w:spacing w:val="23"/>
          <w:sz w:val="21"/>
        </w:rPr>
        <w:t xml:space="preserve"> </w:t>
      </w:r>
      <w:r>
        <w:rPr>
          <w:sz w:val="21"/>
        </w:rPr>
        <w:t>/</w:t>
      </w:r>
      <w:r>
        <w:rPr>
          <w:spacing w:val="17"/>
          <w:sz w:val="21"/>
        </w:rPr>
        <w:t xml:space="preserve"> </w:t>
      </w:r>
      <w:r>
        <w:rPr>
          <w:sz w:val="21"/>
        </w:rPr>
        <w:t>Replace</w:t>
      </w:r>
      <w:r>
        <w:rPr>
          <w:spacing w:val="15"/>
          <w:sz w:val="21"/>
        </w:rPr>
        <w:t xml:space="preserve"> </w:t>
      </w:r>
      <w:r>
        <w:rPr>
          <w:sz w:val="21"/>
        </w:rPr>
        <w:t>Values</w:t>
      </w:r>
      <w:r>
        <w:rPr>
          <w:spacing w:val="17"/>
          <w:sz w:val="21"/>
        </w:rPr>
        <w:t xml:space="preserve"> </w:t>
      </w:r>
      <w:r>
        <w:rPr>
          <w:sz w:val="21"/>
        </w:rPr>
        <w:t>(Power</w:t>
      </w:r>
      <w:r>
        <w:rPr>
          <w:spacing w:val="22"/>
          <w:sz w:val="21"/>
        </w:rPr>
        <w:t xml:space="preserve"> </w:t>
      </w:r>
      <w:r>
        <w:rPr>
          <w:sz w:val="21"/>
        </w:rPr>
        <w:t>BI)</w:t>
      </w:r>
      <w:r>
        <w:rPr>
          <w:spacing w:val="14"/>
          <w:sz w:val="21"/>
        </w:rPr>
        <w:t xml:space="preserve"> </w:t>
      </w:r>
      <w:r>
        <w:rPr>
          <w:sz w:val="21"/>
        </w:rPr>
        <w:t>to</w:t>
      </w:r>
      <w:r>
        <w:rPr>
          <w:spacing w:val="18"/>
          <w:sz w:val="21"/>
        </w:rPr>
        <w:t xml:space="preserve"> </w:t>
      </w:r>
      <w:r>
        <w:rPr>
          <w:sz w:val="21"/>
        </w:rPr>
        <w:t>standardize</w:t>
      </w:r>
      <w:r>
        <w:rPr>
          <w:spacing w:val="45"/>
          <w:sz w:val="21"/>
        </w:rPr>
        <w:t xml:space="preserve"> </w:t>
      </w:r>
      <w:r>
        <w:rPr>
          <w:spacing w:val="-2"/>
          <w:sz w:val="21"/>
        </w:rPr>
        <w:t>text.</w:t>
      </w:r>
    </w:p>
    <w:p w14:paraId="51995382" w14:textId="77777777" w:rsidR="009374CB" w:rsidRDefault="00000000">
      <w:pPr>
        <w:pStyle w:val="ListParagraph"/>
        <w:numPr>
          <w:ilvl w:val="2"/>
          <w:numId w:val="4"/>
        </w:numPr>
        <w:tabs>
          <w:tab w:val="left" w:pos="1465"/>
        </w:tabs>
        <w:spacing w:before="184"/>
        <w:ind w:left="1465" w:hanging="360"/>
        <w:rPr>
          <w:sz w:val="21"/>
        </w:rPr>
      </w:pPr>
      <w:r>
        <w:rPr>
          <w:sz w:val="21"/>
        </w:rPr>
        <w:t>Normalize</w:t>
      </w:r>
      <w:r>
        <w:rPr>
          <w:spacing w:val="25"/>
          <w:sz w:val="21"/>
        </w:rPr>
        <w:t xml:space="preserve"> </w:t>
      </w:r>
      <w:r>
        <w:rPr>
          <w:sz w:val="21"/>
        </w:rPr>
        <w:t>data</w:t>
      </w:r>
      <w:r>
        <w:rPr>
          <w:spacing w:val="24"/>
          <w:sz w:val="21"/>
        </w:rPr>
        <w:t xml:space="preserve"> </w:t>
      </w:r>
      <w:r>
        <w:rPr>
          <w:sz w:val="21"/>
        </w:rPr>
        <w:t>formats,</w:t>
      </w:r>
      <w:r>
        <w:rPr>
          <w:spacing w:val="27"/>
          <w:sz w:val="21"/>
        </w:rPr>
        <w:t xml:space="preserve"> </w:t>
      </w:r>
      <w:r>
        <w:rPr>
          <w:sz w:val="21"/>
        </w:rPr>
        <w:t>such</w:t>
      </w:r>
      <w:r>
        <w:rPr>
          <w:spacing w:val="8"/>
          <w:sz w:val="21"/>
        </w:rPr>
        <w:t xml:space="preserve"> </w:t>
      </w:r>
      <w:r>
        <w:rPr>
          <w:sz w:val="21"/>
        </w:rPr>
        <w:t>as</w:t>
      </w:r>
      <w:r>
        <w:rPr>
          <w:spacing w:val="11"/>
          <w:sz w:val="21"/>
        </w:rPr>
        <w:t xml:space="preserve"> </w:t>
      </w:r>
      <w:r>
        <w:rPr>
          <w:sz w:val="21"/>
        </w:rPr>
        <w:t>date</w:t>
      </w:r>
      <w:r>
        <w:rPr>
          <w:spacing w:val="11"/>
          <w:sz w:val="21"/>
        </w:rPr>
        <w:t xml:space="preserve"> </w:t>
      </w:r>
      <w:r>
        <w:rPr>
          <w:sz w:val="21"/>
        </w:rPr>
        <w:t>fields</w:t>
      </w:r>
      <w:r>
        <w:rPr>
          <w:spacing w:val="25"/>
          <w:sz w:val="21"/>
        </w:rPr>
        <w:t xml:space="preserve"> </w:t>
      </w:r>
      <w:r>
        <w:rPr>
          <w:sz w:val="21"/>
        </w:rPr>
        <w:t>or</w:t>
      </w:r>
      <w:r>
        <w:rPr>
          <w:spacing w:val="1"/>
          <w:sz w:val="21"/>
        </w:rPr>
        <w:t xml:space="preserve"> </w:t>
      </w:r>
      <w:r>
        <w:rPr>
          <w:sz w:val="21"/>
        </w:rPr>
        <w:t>currency</w:t>
      </w:r>
      <w:r>
        <w:rPr>
          <w:spacing w:val="35"/>
          <w:sz w:val="21"/>
        </w:rPr>
        <w:t xml:space="preserve"> </w:t>
      </w:r>
      <w:r>
        <w:rPr>
          <w:spacing w:val="-2"/>
          <w:sz w:val="21"/>
        </w:rPr>
        <w:t>units.</w:t>
      </w:r>
    </w:p>
    <w:p w14:paraId="022591E0" w14:textId="77777777" w:rsidR="009374CB" w:rsidRDefault="00000000">
      <w:pPr>
        <w:pStyle w:val="Heading2"/>
        <w:numPr>
          <w:ilvl w:val="1"/>
          <w:numId w:val="4"/>
        </w:numPr>
        <w:tabs>
          <w:tab w:val="left" w:pos="743"/>
        </w:tabs>
        <w:ind w:left="743" w:hanging="358"/>
      </w:pPr>
      <w:r>
        <w:t>Validation</w:t>
      </w:r>
      <w:r>
        <w:rPr>
          <w:spacing w:val="25"/>
        </w:rPr>
        <w:t xml:space="preserve"> </w:t>
      </w:r>
      <w:r>
        <w:t>with</w:t>
      </w:r>
      <w:r>
        <w:rPr>
          <w:spacing w:val="28"/>
        </w:rPr>
        <w:t xml:space="preserve"> </w:t>
      </w:r>
      <w:r>
        <w:rPr>
          <w:spacing w:val="-2"/>
        </w:rPr>
        <w:t>Visuals</w:t>
      </w:r>
    </w:p>
    <w:p w14:paraId="7659E436" w14:textId="77777777" w:rsidR="009374CB" w:rsidRDefault="00000000">
      <w:pPr>
        <w:pStyle w:val="ListParagraph"/>
        <w:numPr>
          <w:ilvl w:val="2"/>
          <w:numId w:val="4"/>
        </w:numPr>
        <w:tabs>
          <w:tab w:val="left" w:pos="1466"/>
        </w:tabs>
        <w:spacing w:before="186" w:line="266" w:lineRule="auto"/>
        <w:ind w:right="206"/>
        <w:rPr>
          <w:sz w:val="21"/>
        </w:rPr>
      </w:pPr>
      <w:r>
        <w:rPr>
          <w:sz w:val="21"/>
        </w:rPr>
        <w:t>Build</w:t>
      </w:r>
      <w:r>
        <w:rPr>
          <w:spacing w:val="33"/>
          <w:sz w:val="21"/>
        </w:rPr>
        <w:t xml:space="preserve"> </w:t>
      </w:r>
      <w:r>
        <w:rPr>
          <w:sz w:val="21"/>
        </w:rPr>
        <w:t>dashboards with</w:t>
      </w:r>
      <w:r>
        <w:rPr>
          <w:spacing w:val="35"/>
          <w:sz w:val="21"/>
        </w:rPr>
        <w:t xml:space="preserve"> </w:t>
      </w:r>
      <w:r>
        <w:rPr>
          <w:sz w:val="21"/>
        </w:rPr>
        <w:t>histograms, bar charts, and</w:t>
      </w:r>
      <w:r>
        <w:rPr>
          <w:spacing w:val="33"/>
          <w:sz w:val="21"/>
        </w:rPr>
        <w:t xml:space="preserve"> </w:t>
      </w:r>
      <w:r>
        <w:rPr>
          <w:sz w:val="21"/>
        </w:rPr>
        <w:t xml:space="preserve">box plots to visually confirm </w:t>
      </w:r>
      <w:r>
        <w:rPr>
          <w:spacing w:val="-2"/>
          <w:sz w:val="21"/>
        </w:rPr>
        <w:t>improvements.</w:t>
      </w:r>
    </w:p>
    <w:p w14:paraId="7194E167" w14:textId="77777777" w:rsidR="009374CB" w:rsidRDefault="00000000">
      <w:pPr>
        <w:pStyle w:val="ListParagraph"/>
        <w:numPr>
          <w:ilvl w:val="2"/>
          <w:numId w:val="4"/>
        </w:numPr>
        <w:tabs>
          <w:tab w:val="left" w:pos="1465"/>
        </w:tabs>
        <w:spacing w:before="161"/>
        <w:ind w:left="1465" w:hanging="360"/>
        <w:rPr>
          <w:sz w:val="21"/>
        </w:rPr>
      </w:pPr>
      <w:r>
        <w:rPr>
          <w:sz w:val="21"/>
        </w:rPr>
        <w:t>Compare</w:t>
      </w:r>
      <w:r>
        <w:rPr>
          <w:spacing w:val="31"/>
          <w:sz w:val="21"/>
        </w:rPr>
        <w:t xml:space="preserve"> </w:t>
      </w:r>
      <w:r>
        <w:rPr>
          <w:sz w:val="21"/>
        </w:rPr>
        <w:t>before/after</w:t>
      </w:r>
      <w:r>
        <w:rPr>
          <w:spacing w:val="36"/>
          <w:sz w:val="21"/>
        </w:rPr>
        <w:t xml:space="preserve"> </w:t>
      </w:r>
      <w:r>
        <w:rPr>
          <w:sz w:val="21"/>
        </w:rPr>
        <w:t>cleaning</w:t>
      </w:r>
      <w:r>
        <w:rPr>
          <w:spacing w:val="28"/>
          <w:sz w:val="21"/>
        </w:rPr>
        <w:t xml:space="preserve"> </w:t>
      </w:r>
      <w:r>
        <w:rPr>
          <w:sz w:val="21"/>
        </w:rPr>
        <w:t>stages</w:t>
      </w:r>
      <w:r>
        <w:rPr>
          <w:spacing w:val="16"/>
          <w:sz w:val="21"/>
        </w:rPr>
        <w:t xml:space="preserve"> </w:t>
      </w:r>
      <w:r>
        <w:rPr>
          <w:sz w:val="21"/>
        </w:rPr>
        <w:t>for</w:t>
      </w:r>
      <w:r>
        <w:rPr>
          <w:spacing w:val="5"/>
          <w:sz w:val="21"/>
        </w:rPr>
        <w:t xml:space="preserve"> </w:t>
      </w:r>
      <w:r>
        <w:rPr>
          <w:spacing w:val="-2"/>
          <w:sz w:val="21"/>
        </w:rPr>
        <w:t>accuracy.</w:t>
      </w:r>
    </w:p>
    <w:p w14:paraId="77983203" w14:textId="77777777" w:rsidR="009374CB" w:rsidRDefault="00000000">
      <w:pPr>
        <w:pStyle w:val="Heading2"/>
        <w:numPr>
          <w:ilvl w:val="1"/>
          <w:numId w:val="4"/>
        </w:numPr>
        <w:tabs>
          <w:tab w:val="left" w:pos="743"/>
        </w:tabs>
        <w:spacing w:before="184"/>
        <w:ind w:left="743" w:hanging="358"/>
      </w:pPr>
      <w:r>
        <w:t>Save</w:t>
      </w:r>
      <w:r>
        <w:rPr>
          <w:spacing w:val="26"/>
        </w:rPr>
        <w:t xml:space="preserve"> </w:t>
      </w:r>
      <w:r>
        <w:t>the</w:t>
      </w:r>
      <w:r>
        <w:rPr>
          <w:spacing w:val="26"/>
        </w:rPr>
        <w:t xml:space="preserve"> </w:t>
      </w:r>
      <w:r>
        <w:t>Cleaned</w:t>
      </w:r>
      <w:r>
        <w:rPr>
          <w:spacing w:val="23"/>
        </w:rPr>
        <w:t xml:space="preserve"> </w:t>
      </w:r>
      <w:r>
        <w:rPr>
          <w:spacing w:val="-2"/>
        </w:rPr>
        <w:t>Dataset</w:t>
      </w:r>
    </w:p>
    <w:p w14:paraId="24C39833" w14:textId="77777777" w:rsidR="009374CB" w:rsidRDefault="00000000">
      <w:pPr>
        <w:pStyle w:val="ListParagraph"/>
        <w:numPr>
          <w:ilvl w:val="2"/>
          <w:numId w:val="4"/>
        </w:numPr>
        <w:tabs>
          <w:tab w:val="left" w:pos="1465"/>
        </w:tabs>
        <w:spacing w:before="187"/>
        <w:ind w:left="1465" w:hanging="360"/>
        <w:rPr>
          <w:sz w:val="21"/>
        </w:rPr>
      </w:pPr>
      <w:r>
        <w:rPr>
          <w:sz w:val="21"/>
        </w:rPr>
        <w:t>Save</w:t>
      </w:r>
      <w:r>
        <w:rPr>
          <w:spacing w:val="14"/>
          <w:sz w:val="21"/>
        </w:rPr>
        <w:t xml:space="preserve"> </w:t>
      </w:r>
      <w:proofErr w:type="gramStart"/>
      <w:r>
        <w:rPr>
          <w:sz w:val="21"/>
        </w:rPr>
        <w:t>as</w:t>
      </w:r>
      <w:r>
        <w:rPr>
          <w:spacing w:val="17"/>
          <w:sz w:val="21"/>
        </w:rPr>
        <w:t xml:space="preserve"> </w:t>
      </w:r>
      <w:r>
        <w:rPr>
          <w:sz w:val="21"/>
        </w:rPr>
        <w:t>.</w:t>
      </w:r>
      <w:proofErr w:type="spellStart"/>
      <w:r>
        <w:rPr>
          <w:sz w:val="21"/>
        </w:rPr>
        <w:t>twbx</w:t>
      </w:r>
      <w:proofErr w:type="spellEnd"/>
      <w:proofErr w:type="gramEnd"/>
      <w:r>
        <w:rPr>
          <w:spacing w:val="16"/>
          <w:sz w:val="21"/>
        </w:rPr>
        <w:t xml:space="preserve"> </w:t>
      </w:r>
      <w:r>
        <w:rPr>
          <w:sz w:val="21"/>
        </w:rPr>
        <w:t>(Tableau)</w:t>
      </w:r>
      <w:r>
        <w:rPr>
          <w:spacing w:val="22"/>
          <w:sz w:val="21"/>
        </w:rPr>
        <w:t xml:space="preserve"> </w:t>
      </w:r>
      <w:r>
        <w:rPr>
          <w:sz w:val="21"/>
        </w:rPr>
        <w:t>/</w:t>
      </w:r>
      <w:r>
        <w:rPr>
          <w:spacing w:val="15"/>
          <w:sz w:val="21"/>
        </w:rPr>
        <w:t xml:space="preserve"> </w:t>
      </w:r>
      <w:r>
        <w:rPr>
          <w:sz w:val="21"/>
        </w:rPr>
        <w:t>.</w:t>
      </w:r>
      <w:proofErr w:type="spellStart"/>
      <w:r>
        <w:rPr>
          <w:sz w:val="21"/>
        </w:rPr>
        <w:t>pbix</w:t>
      </w:r>
      <w:proofErr w:type="spellEnd"/>
      <w:r>
        <w:rPr>
          <w:spacing w:val="19"/>
          <w:sz w:val="21"/>
        </w:rPr>
        <w:t xml:space="preserve"> </w:t>
      </w:r>
      <w:r>
        <w:rPr>
          <w:sz w:val="21"/>
        </w:rPr>
        <w:t>(Power</w:t>
      </w:r>
      <w:r>
        <w:rPr>
          <w:spacing w:val="21"/>
          <w:sz w:val="21"/>
        </w:rPr>
        <w:t xml:space="preserve"> </w:t>
      </w:r>
      <w:r>
        <w:rPr>
          <w:spacing w:val="-4"/>
          <w:sz w:val="21"/>
        </w:rPr>
        <w:t>BI).</w:t>
      </w:r>
    </w:p>
    <w:p w14:paraId="7EB2A0C9" w14:textId="77777777" w:rsidR="009374CB" w:rsidRDefault="00000000">
      <w:pPr>
        <w:pStyle w:val="ListParagraph"/>
        <w:numPr>
          <w:ilvl w:val="2"/>
          <w:numId w:val="4"/>
        </w:numPr>
        <w:tabs>
          <w:tab w:val="left" w:pos="1465"/>
        </w:tabs>
        <w:spacing w:before="184"/>
        <w:ind w:left="1465" w:hanging="360"/>
        <w:rPr>
          <w:sz w:val="21"/>
        </w:rPr>
      </w:pPr>
      <w:r>
        <w:rPr>
          <w:sz w:val="21"/>
        </w:rPr>
        <w:t>Optionally</w:t>
      </w:r>
      <w:r>
        <w:rPr>
          <w:spacing w:val="27"/>
          <w:sz w:val="21"/>
        </w:rPr>
        <w:t xml:space="preserve"> </w:t>
      </w:r>
      <w:r>
        <w:rPr>
          <w:sz w:val="21"/>
        </w:rPr>
        <w:t>export</w:t>
      </w:r>
      <w:r>
        <w:rPr>
          <w:spacing w:val="12"/>
          <w:sz w:val="21"/>
        </w:rPr>
        <w:t xml:space="preserve"> </w:t>
      </w:r>
      <w:r>
        <w:rPr>
          <w:sz w:val="21"/>
        </w:rPr>
        <w:t>cleaned</w:t>
      </w:r>
      <w:r>
        <w:rPr>
          <w:spacing w:val="14"/>
          <w:sz w:val="21"/>
        </w:rPr>
        <w:t xml:space="preserve"> </w:t>
      </w:r>
      <w:r>
        <w:rPr>
          <w:sz w:val="21"/>
        </w:rPr>
        <w:t>data</w:t>
      </w:r>
      <w:r>
        <w:rPr>
          <w:spacing w:val="31"/>
          <w:sz w:val="21"/>
        </w:rPr>
        <w:t xml:space="preserve"> </w:t>
      </w:r>
      <w:r>
        <w:rPr>
          <w:sz w:val="21"/>
        </w:rPr>
        <w:t>to</w:t>
      </w:r>
      <w:r>
        <w:rPr>
          <w:spacing w:val="20"/>
          <w:sz w:val="21"/>
        </w:rPr>
        <w:t xml:space="preserve"> </w:t>
      </w:r>
      <w:r>
        <w:rPr>
          <w:spacing w:val="-4"/>
          <w:sz w:val="21"/>
        </w:rPr>
        <w:t>.csv.</w:t>
      </w:r>
    </w:p>
    <w:p w14:paraId="25CF2B11" w14:textId="77777777" w:rsidR="009374CB" w:rsidRDefault="00000000">
      <w:pPr>
        <w:pStyle w:val="Heading2"/>
        <w:numPr>
          <w:ilvl w:val="1"/>
          <w:numId w:val="4"/>
        </w:numPr>
        <w:tabs>
          <w:tab w:val="left" w:pos="743"/>
        </w:tabs>
        <w:ind w:left="743" w:hanging="358"/>
      </w:pPr>
      <w:r>
        <w:t>Summary</w:t>
      </w:r>
      <w:r>
        <w:rPr>
          <w:spacing w:val="32"/>
        </w:rPr>
        <w:t xml:space="preserve"> </w:t>
      </w:r>
      <w:r>
        <w:rPr>
          <w:spacing w:val="-2"/>
        </w:rPr>
        <w:t>Dashboard</w:t>
      </w:r>
    </w:p>
    <w:p w14:paraId="17B40252" w14:textId="77777777" w:rsidR="009374CB" w:rsidRDefault="00000000">
      <w:pPr>
        <w:pStyle w:val="ListParagraph"/>
        <w:numPr>
          <w:ilvl w:val="2"/>
          <w:numId w:val="4"/>
        </w:numPr>
        <w:tabs>
          <w:tab w:val="left" w:pos="1465"/>
        </w:tabs>
        <w:spacing w:before="198"/>
        <w:ind w:left="1465" w:hanging="360"/>
        <w:rPr>
          <w:sz w:val="21"/>
        </w:rPr>
      </w:pPr>
      <w:r>
        <w:rPr>
          <w:sz w:val="21"/>
        </w:rPr>
        <w:t>Create</w:t>
      </w:r>
      <w:r>
        <w:rPr>
          <w:spacing w:val="28"/>
          <w:sz w:val="21"/>
        </w:rPr>
        <w:t xml:space="preserve"> </w:t>
      </w:r>
      <w:r>
        <w:rPr>
          <w:sz w:val="21"/>
        </w:rPr>
        <w:t>a</w:t>
      </w:r>
      <w:r>
        <w:rPr>
          <w:spacing w:val="13"/>
          <w:sz w:val="21"/>
        </w:rPr>
        <w:t xml:space="preserve"> </w:t>
      </w:r>
      <w:r>
        <w:rPr>
          <w:sz w:val="21"/>
        </w:rPr>
        <w:t>visual</w:t>
      </w:r>
      <w:r>
        <w:rPr>
          <w:spacing w:val="12"/>
          <w:sz w:val="21"/>
        </w:rPr>
        <w:t xml:space="preserve"> </w:t>
      </w:r>
      <w:r>
        <w:rPr>
          <w:sz w:val="21"/>
        </w:rPr>
        <w:t>summary</w:t>
      </w:r>
      <w:r>
        <w:rPr>
          <w:spacing w:val="38"/>
          <w:sz w:val="21"/>
        </w:rPr>
        <w:t xml:space="preserve"> </w:t>
      </w:r>
      <w:r>
        <w:rPr>
          <w:sz w:val="21"/>
        </w:rPr>
        <w:t>of</w:t>
      </w:r>
      <w:r>
        <w:rPr>
          <w:spacing w:val="3"/>
          <w:sz w:val="21"/>
        </w:rPr>
        <w:t xml:space="preserve"> </w:t>
      </w:r>
      <w:r>
        <w:rPr>
          <w:sz w:val="21"/>
        </w:rPr>
        <w:t>the</w:t>
      </w:r>
      <w:r>
        <w:rPr>
          <w:spacing w:val="13"/>
          <w:sz w:val="21"/>
        </w:rPr>
        <w:t xml:space="preserve"> </w:t>
      </w:r>
      <w:r>
        <w:rPr>
          <w:sz w:val="21"/>
        </w:rPr>
        <w:t>cleaning</w:t>
      </w:r>
      <w:r>
        <w:rPr>
          <w:spacing w:val="27"/>
          <w:sz w:val="21"/>
        </w:rPr>
        <w:t xml:space="preserve"> </w:t>
      </w:r>
      <w:r>
        <w:rPr>
          <w:sz w:val="21"/>
        </w:rPr>
        <w:t>process,</w:t>
      </w:r>
      <w:r>
        <w:rPr>
          <w:spacing w:val="14"/>
          <w:sz w:val="21"/>
        </w:rPr>
        <w:t xml:space="preserve"> </w:t>
      </w:r>
      <w:r>
        <w:rPr>
          <w:spacing w:val="-2"/>
          <w:sz w:val="21"/>
        </w:rPr>
        <w:t>highlighting:</w:t>
      </w:r>
    </w:p>
    <w:p w14:paraId="6FC9C0C7" w14:textId="77777777" w:rsidR="009374CB" w:rsidRDefault="00000000">
      <w:pPr>
        <w:pStyle w:val="ListParagraph"/>
        <w:numPr>
          <w:ilvl w:val="3"/>
          <w:numId w:val="4"/>
        </w:numPr>
        <w:tabs>
          <w:tab w:val="left" w:pos="2186"/>
        </w:tabs>
        <w:spacing w:before="185"/>
        <w:rPr>
          <w:sz w:val="21"/>
        </w:rPr>
      </w:pPr>
      <w:r>
        <w:rPr>
          <w:sz w:val="21"/>
        </w:rPr>
        <w:t>Fields</w:t>
      </w:r>
      <w:r>
        <w:rPr>
          <w:spacing w:val="20"/>
          <w:sz w:val="21"/>
        </w:rPr>
        <w:t xml:space="preserve"> </w:t>
      </w:r>
      <w:r>
        <w:rPr>
          <w:spacing w:val="-2"/>
          <w:sz w:val="21"/>
        </w:rPr>
        <w:t>corrected.</w:t>
      </w:r>
    </w:p>
    <w:p w14:paraId="29F58CF4" w14:textId="77777777" w:rsidR="009374CB" w:rsidRDefault="00000000">
      <w:pPr>
        <w:pStyle w:val="ListParagraph"/>
        <w:numPr>
          <w:ilvl w:val="3"/>
          <w:numId w:val="4"/>
        </w:numPr>
        <w:tabs>
          <w:tab w:val="left" w:pos="2186"/>
        </w:tabs>
        <w:spacing w:before="186"/>
        <w:rPr>
          <w:sz w:val="21"/>
        </w:rPr>
      </w:pPr>
      <w:r>
        <w:rPr>
          <w:sz w:val="21"/>
        </w:rPr>
        <w:t>Nulls/outliers</w:t>
      </w:r>
      <w:r>
        <w:rPr>
          <w:spacing w:val="36"/>
          <w:sz w:val="21"/>
        </w:rPr>
        <w:t xml:space="preserve"> </w:t>
      </w:r>
      <w:r>
        <w:rPr>
          <w:sz w:val="21"/>
        </w:rPr>
        <w:t>removed</w:t>
      </w:r>
      <w:r>
        <w:rPr>
          <w:spacing w:val="33"/>
          <w:sz w:val="21"/>
        </w:rPr>
        <w:t xml:space="preserve"> </w:t>
      </w:r>
      <w:r>
        <w:rPr>
          <w:sz w:val="21"/>
        </w:rPr>
        <w:t>or</w:t>
      </w:r>
      <w:r>
        <w:rPr>
          <w:spacing w:val="9"/>
          <w:sz w:val="21"/>
        </w:rPr>
        <w:t xml:space="preserve"> </w:t>
      </w:r>
      <w:r>
        <w:rPr>
          <w:spacing w:val="-2"/>
          <w:sz w:val="21"/>
        </w:rPr>
        <w:t>adjusted.</w:t>
      </w:r>
    </w:p>
    <w:p w14:paraId="4C2D2D74" w14:textId="77777777" w:rsidR="009374CB" w:rsidRDefault="00000000">
      <w:pPr>
        <w:pStyle w:val="ListParagraph"/>
        <w:numPr>
          <w:ilvl w:val="3"/>
          <w:numId w:val="4"/>
        </w:numPr>
        <w:tabs>
          <w:tab w:val="left" w:pos="2186"/>
        </w:tabs>
        <w:spacing w:before="198"/>
        <w:rPr>
          <w:sz w:val="21"/>
        </w:rPr>
      </w:pPr>
      <w:r>
        <w:rPr>
          <w:sz w:val="21"/>
        </w:rPr>
        <w:t>Clean</w:t>
      </w:r>
      <w:r>
        <w:rPr>
          <w:spacing w:val="14"/>
          <w:sz w:val="21"/>
        </w:rPr>
        <w:t xml:space="preserve"> </w:t>
      </w:r>
      <w:r>
        <w:rPr>
          <w:sz w:val="21"/>
        </w:rPr>
        <w:t>dataset</w:t>
      </w:r>
      <w:r>
        <w:rPr>
          <w:spacing w:val="29"/>
          <w:sz w:val="21"/>
        </w:rPr>
        <w:t xml:space="preserve"> </w:t>
      </w:r>
      <w:r>
        <w:rPr>
          <w:sz w:val="21"/>
        </w:rPr>
        <w:t>metrics</w:t>
      </w:r>
      <w:r>
        <w:rPr>
          <w:spacing w:val="35"/>
          <w:sz w:val="21"/>
        </w:rPr>
        <w:t xml:space="preserve"> </w:t>
      </w:r>
      <w:r>
        <w:rPr>
          <w:sz w:val="21"/>
        </w:rPr>
        <w:t>(record</w:t>
      </w:r>
      <w:r>
        <w:rPr>
          <w:spacing w:val="30"/>
          <w:sz w:val="21"/>
        </w:rPr>
        <w:t xml:space="preserve"> </w:t>
      </w:r>
      <w:r>
        <w:rPr>
          <w:sz w:val="21"/>
        </w:rPr>
        <w:t>count,</w:t>
      </w:r>
      <w:r>
        <w:rPr>
          <w:spacing w:val="19"/>
          <w:sz w:val="21"/>
        </w:rPr>
        <w:t xml:space="preserve"> </w:t>
      </w:r>
      <w:r>
        <w:rPr>
          <w:sz w:val="21"/>
        </w:rPr>
        <w:t>completeness</w:t>
      </w:r>
      <w:r>
        <w:rPr>
          <w:spacing w:val="18"/>
          <w:sz w:val="21"/>
        </w:rPr>
        <w:t xml:space="preserve"> </w:t>
      </w:r>
      <w:r>
        <w:rPr>
          <w:spacing w:val="-5"/>
          <w:sz w:val="21"/>
        </w:rPr>
        <w:t>%).</w:t>
      </w:r>
    </w:p>
    <w:p w14:paraId="7C35998C" w14:textId="77777777" w:rsidR="009374CB" w:rsidRDefault="009374CB">
      <w:pPr>
        <w:pStyle w:val="BodyText"/>
      </w:pPr>
    </w:p>
    <w:p w14:paraId="2F508AF8" w14:textId="77777777" w:rsidR="009374CB" w:rsidRDefault="009374CB">
      <w:pPr>
        <w:pStyle w:val="BodyText"/>
      </w:pPr>
    </w:p>
    <w:p w14:paraId="3FF0105B" w14:textId="77777777" w:rsidR="009374CB" w:rsidRDefault="009374CB">
      <w:pPr>
        <w:pStyle w:val="BodyText"/>
      </w:pPr>
    </w:p>
    <w:p w14:paraId="77B038BD" w14:textId="77777777" w:rsidR="009374CB" w:rsidRDefault="009374CB">
      <w:pPr>
        <w:pStyle w:val="BodyText"/>
        <w:spacing w:before="78"/>
      </w:pPr>
    </w:p>
    <w:p w14:paraId="3E7DA804" w14:textId="77777777" w:rsidR="009374CB" w:rsidRDefault="00000000">
      <w:pPr>
        <w:pStyle w:val="Heading2"/>
        <w:spacing w:before="0"/>
        <w:ind w:left="24" w:firstLine="0"/>
      </w:pPr>
      <w:r>
        <w:t>Experiment</w:t>
      </w:r>
      <w:r>
        <w:rPr>
          <w:spacing w:val="40"/>
        </w:rPr>
        <w:t xml:space="preserve"> </w:t>
      </w:r>
      <w:r>
        <w:rPr>
          <w:spacing w:val="-2"/>
        </w:rPr>
        <w:t>Dataset:</w:t>
      </w:r>
    </w:p>
    <w:p w14:paraId="75A376F1" w14:textId="77777777" w:rsidR="009374CB" w:rsidRDefault="00000000">
      <w:pPr>
        <w:pStyle w:val="ListParagraph"/>
        <w:numPr>
          <w:ilvl w:val="0"/>
          <w:numId w:val="3"/>
        </w:numPr>
        <w:tabs>
          <w:tab w:val="left" w:pos="743"/>
        </w:tabs>
        <w:spacing w:before="186"/>
        <w:ind w:left="743" w:hanging="358"/>
        <w:rPr>
          <w:i/>
          <w:sz w:val="21"/>
        </w:rPr>
      </w:pPr>
      <w:r>
        <w:rPr>
          <w:sz w:val="21"/>
        </w:rPr>
        <w:t>Tableau:</w:t>
      </w:r>
      <w:r>
        <w:rPr>
          <w:spacing w:val="25"/>
          <w:sz w:val="21"/>
        </w:rPr>
        <w:t xml:space="preserve"> </w:t>
      </w:r>
      <w:r>
        <w:rPr>
          <w:i/>
          <w:sz w:val="21"/>
        </w:rPr>
        <w:t>Sample</w:t>
      </w:r>
      <w:r>
        <w:rPr>
          <w:i/>
          <w:spacing w:val="17"/>
          <w:sz w:val="21"/>
        </w:rPr>
        <w:t xml:space="preserve"> </w:t>
      </w:r>
      <w:r>
        <w:rPr>
          <w:i/>
          <w:sz w:val="21"/>
        </w:rPr>
        <w:t>-</w:t>
      </w:r>
      <w:r>
        <w:rPr>
          <w:i/>
          <w:spacing w:val="21"/>
          <w:sz w:val="21"/>
        </w:rPr>
        <w:t xml:space="preserve"> </w:t>
      </w:r>
      <w:r>
        <w:rPr>
          <w:i/>
          <w:spacing w:val="-2"/>
          <w:sz w:val="21"/>
        </w:rPr>
        <w:t>Superstore</w:t>
      </w:r>
    </w:p>
    <w:p w14:paraId="1B17056C" w14:textId="77777777" w:rsidR="009374CB" w:rsidRDefault="00000000">
      <w:pPr>
        <w:pStyle w:val="ListParagraph"/>
        <w:numPr>
          <w:ilvl w:val="0"/>
          <w:numId w:val="3"/>
        </w:numPr>
        <w:tabs>
          <w:tab w:val="left" w:pos="743"/>
        </w:tabs>
        <w:spacing w:before="42"/>
        <w:ind w:left="743" w:hanging="358"/>
        <w:rPr>
          <w:i/>
          <w:sz w:val="21"/>
        </w:rPr>
      </w:pPr>
      <w:r>
        <w:rPr>
          <w:sz w:val="21"/>
        </w:rPr>
        <w:t>Power</w:t>
      </w:r>
      <w:r>
        <w:rPr>
          <w:spacing w:val="29"/>
          <w:sz w:val="21"/>
        </w:rPr>
        <w:t xml:space="preserve"> </w:t>
      </w:r>
      <w:r>
        <w:rPr>
          <w:sz w:val="21"/>
        </w:rPr>
        <w:t>BI:</w:t>
      </w:r>
      <w:r>
        <w:rPr>
          <w:spacing w:val="26"/>
          <w:sz w:val="21"/>
        </w:rPr>
        <w:t xml:space="preserve"> </w:t>
      </w:r>
      <w:r>
        <w:rPr>
          <w:i/>
          <w:sz w:val="21"/>
        </w:rPr>
        <w:t>Financials</w:t>
      </w:r>
      <w:r>
        <w:rPr>
          <w:i/>
          <w:spacing w:val="26"/>
          <w:sz w:val="21"/>
        </w:rPr>
        <w:t xml:space="preserve"> </w:t>
      </w:r>
      <w:r>
        <w:rPr>
          <w:sz w:val="21"/>
        </w:rPr>
        <w:t>or</w:t>
      </w:r>
      <w:r>
        <w:rPr>
          <w:spacing w:val="12"/>
          <w:sz w:val="21"/>
        </w:rPr>
        <w:t xml:space="preserve"> </w:t>
      </w:r>
      <w:r>
        <w:rPr>
          <w:i/>
          <w:sz w:val="21"/>
        </w:rPr>
        <w:t>Sales</w:t>
      </w:r>
      <w:r>
        <w:rPr>
          <w:i/>
          <w:spacing w:val="21"/>
          <w:sz w:val="21"/>
        </w:rPr>
        <w:t xml:space="preserve"> </w:t>
      </w:r>
      <w:r>
        <w:rPr>
          <w:i/>
          <w:spacing w:val="-4"/>
          <w:sz w:val="21"/>
        </w:rPr>
        <w:t>Data</w:t>
      </w:r>
    </w:p>
    <w:p w14:paraId="5D37BC1A" w14:textId="77777777" w:rsidR="009374CB" w:rsidRDefault="00000000">
      <w:pPr>
        <w:pStyle w:val="Heading2"/>
        <w:spacing w:before="186"/>
        <w:ind w:left="24" w:firstLine="0"/>
      </w:pPr>
      <w:r>
        <w:t>How</w:t>
      </w:r>
      <w:r>
        <w:rPr>
          <w:spacing w:val="16"/>
        </w:rPr>
        <w:t xml:space="preserve"> </w:t>
      </w:r>
      <w:r>
        <w:t>to</w:t>
      </w:r>
      <w:r>
        <w:rPr>
          <w:spacing w:val="3"/>
        </w:rPr>
        <w:t xml:space="preserve"> </w:t>
      </w:r>
      <w:r>
        <w:rPr>
          <w:spacing w:val="-2"/>
        </w:rPr>
        <w:t>Access:</w:t>
      </w:r>
    </w:p>
    <w:p w14:paraId="3E38104E" w14:textId="77777777" w:rsidR="009374CB" w:rsidRDefault="00000000">
      <w:pPr>
        <w:spacing w:before="198"/>
        <w:ind w:left="24"/>
        <w:rPr>
          <w:b/>
          <w:sz w:val="21"/>
        </w:rPr>
      </w:pPr>
      <w:r>
        <w:rPr>
          <w:b/>
          <w:spacing w:val="-2"/>
          <w:sz w:val="21"/>
        </w:rPr>
        <w:t>Tableau:</w:t>
      </w:r>
    </w:p>
    <w:p w14:paraId="07D65888" w14:textId="77777777" w:rsidR="009374CB" w:rsidRDefault="00000000">
      <w:pPr>
        <w:pStyle w:val="ListParagraph"/>
        <w:numPr>
          <w:ilvl w:val="1"/>
          <w:numId w:val="3"/>
        </w:numPr>
        <w:tabs>
          <w:tab w:val="left" w:pos="744"/>
        </w:tabs>
        <w:spacing w:before="185"/>
        <w:ind w:left="744" w:hanging="359"/>
        <w:rPr>
          <w:i/>
          <w:sz w:val="21"/>
        </w:rPr>
      </w:pPr>
      <w:r>
        <w:rPr>
          <w:b/>
          <w:sz w:val="21"/>
        </w:rPr>
        <w:t>Navigate</w:t>
      </w:r>
      <w:r>
        <w:rPr>
          <w:b/>
          <w:spacing w:val="20"/>
          <w:sz w:val="21"/>
        </w:rPr>
        <w:t xml:space="preserve"> </w:t>
      </w:r>
      <w:r>
        <w:rPr>
          <w:b/>
          <w:sz w:val="21"/>
        </w:rPr>
        <w:t>to:</w:t>
      </w:r>
      <w:r>
        <w:rPr>
          <w:b/>
          <w:spacing w:val="17"/>
          <w:sz w:val="21"/>
        </w:rPr>
        <w:t xml:space="preserve"> </w:t>
      </w:r>
      <w:r>
        <w:rPr>
          <w:i/>
          <w:sz w:val="21"/>
        </w:rPr>
        <w:t>Start</w:t>
      </w:r>
      <w:r>
        <w:rPr>
          <w:i/>
          <w:spacing w:val="10"/>
          <w:sz w:val="21"/>
        </w:rPr>
        <w:t xml:space="preserve"> </w:t>
      </w:r>
      <w:r>
        <w:rPr>
          <w:i/>
          <w:sz w:val="21"/>
        </w:rPr>
        <w:t>Page</w:t>
      </w:r>
      <w:r>
        <w:rPr>
          <w:i/>
          <w:spacing w:val="26"/>
          <w:sz w:val="21"/>
        </w:rPr>
        <w:t xml:space="preserve"> </w:t>
      </w:r>
      <w:r>
        <w:rPr>
          <w:i/>
          <w:sz w:val="21"/>
        </w:rPr>
        <w:t>→</w:t>
      </w:r>
      <w:r>
        <w:rPr>
          <w:i/>
          <w:spacing w:val="28"/>
          <w:sz w:val="21"/>
        </w:rPr>
        <w:t xml:space="preserve"> </w:t>
      </w:r>
      <w:r>
        <w:rPr>
          <w:i/>
          <w:sz w:val="21"/>
        </w:rPr>
        <w:t>Sample</w:t>
      </w:r>
      <w:r>
        <w:rPr>
          <w:i/>
          <w:spacing w:val="10"/>
          <w:sz w:val="21"/>
        </w:rPr>
        <w:t xml:space="preserve"> </w:t>
      </w:r>
      <w:r>
        <w:rPr>
          <w:i/>
          <w:spacing w:val="-2"/>
          <w:sz w:val="21"/>
        </w:rPr>
        <w:t>Workbooks</w:t>
      </w:r>
    </w:p>
    <w:p w14:paraId="450F04DD" w14:textId="77777777" w:rsidR="009374CB" w:rsidRDefault="00000000">
      <w:pPr>
        <w:pStyle w:val="ListParagraph"/>
        <w:numPr>
          <w:ilvl w:val="1"/>
          <w:numId w:val="3"/>
        </w:numPr>
        <w:tabs>
          <w:tab w:val="left" w:pos="744"/>
        </w:tabs>
        <w:spacing w:before="196"/>
        <w:ind w:left="744" w:hanging="359"/>
        <w:rPr>
          <w:i/>
          <w:sz w:val="21"/>
        </w:rPr>
      </w:pPr>
      <w:r>
        <w:rPr>
          <w:sz w:val="21"/>
        </w:rPr>
        <w:t>Or:</w:t>
      </w:r>
      <w:r>
        <w:rPr>
          <w:spacing w:val="16"/>
          <w:sz w:val="21"/>
        </w:rPr>
        <w:t xml:space="preserve"> </w:t>
      </w:r>
      <w:r>
        <w:rPr>
          <w:i/>
          <w:sz w:val="21"/>
        </w:rPr>
        <w:t>Help</w:t>
      </w:r>
      <w:r>
        <w:rPr>
          <w:i/>
          <w:spacing w:val="35"/>
          <w:sz w:val="21"/>
        </w:rPr>
        <w:t xml:space="preserve"> </w:t>
      </w:r>
      <w:r>
        <w:rPr>
          <w:i/>
          <w:sz w:val="21"/>
        </w:rPr>
        <w:t>→</w:t>
      </w:r>
      <w:r>
        <w:rPr>
          <w:i/>
          <w:spacing w:val="11"/>
          <w:sz w:val="21"/>
        </w:rPr>
        <w:t xml:space="preserve"> </w:t>
      </w:r>
      <w:r>
        <w:rPr>
          <w:i/>
          <w:sz w:val="21"/>
        </w:rPr>
        <w:t>Sample</w:t>
      </w:r>
      <w:r>
        <w:rPr>
          <w:i/>
          <w:spacing w:val="8"/>
          <w:sz w:val="21"/>
        </w:rPr>
        <w:t xml:space="preserve"> </w:t>
      </w:r>
      <w:r>
        <w:rPr>
          <w:i/>
          <w:sz w:val="21"/>
        </w:rPr>
        <w:t>Data</w:t>
      </w:r>
      <w:r>
        <w:rPr>
          <w:i/>
          <w:spacing w:val="19"/>
          <w:sz w:val="21"/>
        </w:rPr>
        <w:t xml:space="preserve"> </w:t>
      </w:r>
      <w:r>
        <w:rPr>
          <w:i/>
          <w:sz w:val="21"/>
        </w:rPr>
        <w:t>→</w:t>
      </w:r>
      <w:r>
        <w:rPr>
          <w:i/>
          <w:spacing w:val="12"/>
          <w:sz w:val="21"/>
        </w:rPr>
        <w:t xml:space="preserve"> </w:t>
      </w:r>
      <w:r>
        <w:rPr>
          <w:i/>
          <w:sz w:val="21"/>
        </w:rPr>
        <w:t>Open</w:t>
      </w:r>
      <w:r>
        <w:rPr>
          <w:i/>
          <w:spacing w:val="17"/>
          <w:sz w:val="21"/>
        </w:rPr>
        <w:t xml:space="preserve"> </w:t>
      </w:r>
      <w:r>
        <w:rPr>
          <w:i/>
          <w:sz w:val="21"/>
        </w:rPr>
        <w:t>Sample</w:t>
      </w:r>
      <w:r>
        <w:rPr>
          <w:i/>
          <w:spacing w:val="9"/>
          <w:sz w:val="21"/>
        </w:rPr>
        <w:t xml:space="preserve"> </w:t>
      </w:r>
      <w:r>
        <w:rPr>
          <w:i/>
          <w:sz w:val="21"/>
        </w:rPr>
        <w:t>Data</w:t>
      </w:r>
      <w:r>
        <w:rPr>
          <w:i/>
          <w:spacing w:val="19"/>
          <w:sz w:val="21"/>
        </w:rPr>
        <w:t xml:space="preserve"> </w:t>
      </w:r>
      <w:r>
        <w:rPr>
          <w:i/>
          <w:spacing w:val="-2"/>
          <w:sz w:val="21"/>
        </w:rPr>
        <w:t>Folder</w:t>
      </w:r>
    </w:p>
    <w:p w14:paraId="6C3A799C" w14:textId="77777777" w:rsidR="009374CB" w:rsidRDefault="00000000">
      <w:pPr>
        <w:pStyle w:val="Heading2"/>
        <w:spacing w:before="199"/>
        <w:ind w:left="24" w:firstLine="0"/>
      </w:pPr>
      <w:r>
        <w:t>Power</w:t>
      </w:r>
      <w:r>
        <w:rPr>
          <w:spacing w:val="28"/>
        </w:rPr>
        <w:t xml:space="preserve"> </w:t>
      </w:r>
      <w:r>
        <w:rPr>
          <w:spacing w:val="-5"/>
        </w:rPr>
        <w:t>BI:</w:t>
      </w:r>
    </w:p>
    <w:p w14:paraId="1A584205" w14:textId="77777777" w:rsidR="009374CB" w:rsidRDefault="00000000">
      <w:pPr>
        <w:pStyle w:val="ListParagraph"/>
        <w:numPr>
          <w:ilvl w:val="1"/>
          <w:numId w:val="3"/>
        </w:numPr>
        <w:tabs>
          <w:tab w:val="left" w:pos="745"/>
        </w:tabs>
        <w:spacing w:before="172" w:line="280" w:lineRule="auto"/>
        <w:ind w:right="866"/>
        <w:rPr>
          <w:i/>
          <w:sz w:val="21"/>
        </w:rPr>
      </w:pPr>
      <w:r>
        <w:rPr>
          <w:b/>
          <w:sz w:val="21"/>
        </w:rPr>
        <w:t>Navigate</w:t>
      </w:r>
      <w:r>
        <w:rPr>
          <w:b/>
          <w:spacing w:val="24"/>
          <w:sz w:val="21"/>
        </w:rPr>
        <w:t xml:space="preserve"> </w:t>
      </w:r>
      <w:r>
        <w:rPr>
          <w:b/>
          <w:sz w:val="21"/>
        </w:rPr>
        <w:t xml:space="preserve">to: </w:t>
      </w:r>
      <w:r>
        <w:rPr>
          <w:i/>
          <w:sz w:val="21"/>
        </w:rPr>
        <w:t>Home</w:t>
      </w:r>
      <w:r>
        <w:rPr>
          <w:i/>
          <w:spacing w:val="29"/>
          <w:sz w:val="21"/>
        </w:rPr>
        <w:t xml:space="preserve"> </w:t>
      </w:r>
      <w:r>
        <w:rPr>
          <w:i/>
          <w:sz w:val="21"/>
        </w:rPr>
        <w:t>→</w:t>
      </w:r>
      <w:r>
        <w:rPr>
          <w:i/>
          <w:spacing w:val="32"/>
          <w:sz w:val="21"/>
        </w:rPr>
        <w:t xml:space="preserve"> </w:t>
      </w:r>
      <w:r>
        <w:rPr>
          <w:i/>
          <w:sz w:val="21"/>
        </w:rPr>
        <w:t>Get Data</w:t>
      </w:r>
      <w:r>
        <w:rPr>
          <w:i/>
          <w:spacing w:val="25"/>
          <w:sz w:val="21"/>
        </w:rPr>
        <w:t xml:space="preserve"> </w:t>
      </w:r>
      <w:r>
        <w:rPr>
          <w:i/>
          <w:sz w:val="21"/>
        </w:rPr>
        <w:t>→ Excel</w:t>
      </w:r>
      <w:r>
        <w:rPr>
          <w:i/>
          <w:spacing w:val="36"/>
          <w:sz w:val="21"/>
        </w:rPr>
        <w:t xml:space="preserve"> </w:t>
      </w:r>
      <w:r>
        <w:rPr>
          <w:i/>
          <w:sz w:val="21"/>
        </w:rPr>
        <w:t>→ Choose</w:t>
      </w:r>
      <w:r>
        <w:rPr>
          <w:i/>
          <w:spacing w:val="29"/>
          <w:sz w:val="21"/>
        </w:rPr>
        <w:t xml:space="preserve"> </w:t>
      </w:r>
      <w:r>
        <w:rPr>
          <w:i/>
          <w:sz w:val="21"/>
        </w:rPr>
        <w:t>sample datasets</w:t>
      </w:r>
      <w:r>
        <w:rPr>
          <w:i/>
          <w:spacing w:val="35"/>
          <w:sz w:val="21"/>
        </w:rPr>
        <w:t xml:space="preserve"> </w:t>
      </w:r>
      <w:r>
        <w:rPr>
          <w:i/>
          <w:sz w:val="21"/>
        </w:rPr>
        <w:t>(e.g.,</w:t>
      </w:r>
      <w:r>
        <w:rPr>
          <w:i/>
          <w:spacing w:val="22"/>
          <w:sz w:val="21"/>
        </w:rPr>
        <w:t xml:space="preserve"> </w:t>
      </w:r>
      <w:r>
        <w:rPr>
          <w:i/>
          <w:sz w:val="21"/>
        </w:rPr>
        <w:t xml:space="preserve">Financial </w:t>
      </w:r>
      <w:r>
        <w:rPr>
          <w:i/>
          <w:spacing w:val="-2"/>
          <w:sz w:val="21"/>
        </w:rPr>
        <w:t>Sample.xlsx)</w:t>
      </w:r>
    </w:p>
    <w:p w14:paraId="46E98678" w14:textId="77777777" w:rsidR="009374CB" w:rsidRDefault="00000000">
      <w:pPr>
        <w:pStyle w:val="ListParagraph"/>
        <w:numPr>
          <w:ilvl w:val="1"/>
          <w:numId w:val="3"/>
        </w:numPr>
        <w:tabs>
          <w:tab w:val="left" w:pos="744"/>
        </w:tabs>
        <w:spacing w:before="155"/>
        <w:ind w:left="744" w:hanging="359"/>
        <w:rPr>
          <w:sz w:val="21"/>
        </w:rPr>
      </w:pPr>
      <w:r>
        <w:rPr>
          <w:sz w:val="21"/>
        </w:rPr>
        <w:t>Microsoft</w:t>
      </w:r>
      <w:r>
        <w:rPr>
          <w:spacing w:val="28"/>
          <w:sz w:val="21"/>
        </w:rPr>
        <w:t xml:space="preserve"> </w:t>
      </w:r>
      <w:r>
        <w:rPr>
          <w:sz w:val="21"/>
        </w:rPr>
        <w:t>also</w:t>
      </w:r>
      <w:r>
        <w:rPr>
          <w:spacing w:val="20"/>
          <w:sz w:val="21"/>
        </w:rPr>
        <w:t xml:space="preserve"> </w:t>
      </w:r>
      <w:r>
        <w:rPr>
          <w:sz w:val="21"/>
        </w:rPr>
        <w:t>hosts</w:t>
      </w:r>
      <w:r>
        <w:rPr>
          <w:spacing w:val="18"/>
          <w:sz w:val="21"/>
        </w:rPr>
        <w:t xml:space="preserve"> </w:t>
      </w:r>
      <w:r>
        <w:rPr>
          <w:sz w:val="21"/>
        </w:rPr>
        <w:t>Power</w:t>
      </w:r>
      <w:r>
        <w:rPr>
          <w:spacing w:val="7"/>
          <w:sz w:val="21"/>
        </w:rPr>
        <w:t xml:space="preserve"> </w:t>
      </w:r>
      <w:r>
        <w:rPr>
          <w:sz w:val="21"/>
        </w:rPr>
        <w:t>BI</w:t>
      </w:r>
      <w:r>
        <w:rPr>
          <w:spacing w:val="17"/>
          <w:sz w:val="21"/>
        </w:rPr>
        <w:t xml:space="preserve"> </w:t>
      </w:r>
      <w:r>
        <w:rPr>
          <w:sz w:val="21"/>
        </w:rPr>
        <w:t>sample</w:t>
      </w:r>
      <w:r>
        <w:rPr>
          <w:spacing w:val="16"/>
          <w:sz w:val="21"/>
        </w:rPr>
        <w:t xml:space="preserve"> </w:t>
      </w:r>
      <w:r>
        <w:rPr>
          <w:sz w:val="21"/>
        </w:rPr>
        <w:t>datasets</w:t>
      </w:r>
      <w:r>
        <w:rPr>
          <w:spacing w:val="34"/>
          <w:sz w:val="21"/>
        </w:rPr>
        <w:t xml:space="preserve"> </w:t>
      </w:r>
      <w:r>
        <w:rPr>
          <w:spacing w:val="-2"/>
          <w:sz w:val="21"/>
        </w:rPr>
        <w:t>online.</w:t>
      </w:r>
    </w:p>
    <w:p w14:paraId="07D87C78" w14:textId="77777777" w:rsidR="009374CB" w:rsidRDefault="00000000">
      <w:pPr>
        <w:pStyle w:val="Heading2"/>
        <w:spacing w:before="186"/>
        <w:ind w:left="24" w:firstLine="0"/>
      </w:pPr>
      <w:r>
        <w:t>Fields</w:t>
      </w:r>
      <w:r>
        <w:rPr>
          <w:spacing w:val="24"/>
        </w:rPr>
        <w:t xml:space="preserve"> </w:t>
      </w:r>
      <w:r>
        <w:rPr>
          <w:spacing w:val="-2"/>
        </w:rPr>
        <w:t>Used:</w:t>
      </w:r>
    </w:p>
    <w:p w14:paraId="172BB707" w14:textId="77777777" w:rsidR="009374CB" w:rsidRDefault="00000000">
      <w:pPr>
        <w:pStyle w:val="ListParagraph"/>
        <w:numPr>
          <w:ilvl w:val="0"/>
          <w:numId w:val="2"/>
        </w:numPr>
        <w:tabs>
          <w:tab w:val="left" w:pos="743"/>
        </w:tabs>
        <w:spacing w:before="187"/>
        <w:ind w:left="743" w:hanging="358"/>
        <w:rPr>
          <w:sz w:val="21"/>
        </w:rPr>
      </w:pPr>
      <w:r>
        <w:rPr>
          <w:spacing w:val="-2"/>
          <w:sz w:val="21"/>
        </w:rPr>
        <w:t>Sales</w:t>
      </w:r>
    </w:p>
    <w:p w14:paraId="03193A33" w14:textId="77777777" w:rsidR="009374CB" w:rsidRDefault="00000000">
      <w:pPr>
        <w:pStyle w:val="ListParagraph"/>
        <w:numPr>
          <w:ilvl w:val="0"/>
          <w:numId w:val="2"/>
        </w:numPr>
        <w:tabs>
          <w:tab w:val="left" w:pos="743"/>
        </w:tabs>
        <w:spacing w:before="29"/>
        <w:ind w:left="743" w:hanging="358"/>
        <w:rPr>
          <w:sz w:val="21"/>
        </w:rPr>
      </w:pPr>
      <w:r>
        <w:rPr>
          <w:spacing w:val="-2"/>
          <w:sz w:val="21"/>
        </w:rPr>
        <w:t>Profit</w:t>
      </w:r>
    </w:p>
    <w:p w14:paraId="79DA61E8" w14:textId="77777777" w:rsidR="009374CB" w:rsidRDefault="00000000">
      <w:pPr>
        <w:pStyle w:val="ListParagraph"/>
        <w:numPr>
          <w:ilvl w:val="0"/>
          <w:numId w:val="2"/>
        </w:numPr>
        <w:tabs>
          <w:tab w:val="left" w:pos="743"/>
        </w:tabs>
        <w:spacing w:before="30"/>
        <w:ind w:left="743" w:hanging="358"/>
        <w:rPr>
          <w:sz w:val="21"/>
        </w:rPr>
      </w:pPr>
      <w:r>
        <w:rPr>
          <w:spacing w:val="-2"/>
          <w:sz w:val="21"/>
        </w:rPr>
        <w:t>Region</w:t>
      </w:r>
    </w:p>
    <w:p w14:paraId="49EB0801" w14:textId="77777777" w:rsidR="009374CB" w:rsidRDefault="00000000">
      <w:pPr>
        <w:pStyle w:val="ListParagraph"/>
        <w:numPr>
          <w:ilvl w:val="0"/>
          <w:numId w:val="2"/>
        </w:numPr>
        <w:tabs>
          <w:tab w:val="left" w:pos="743"/>
        </w:tabs>
        <w:spacing w:before="30"/>
        <w:ind w:left="743" w:hanging="358"/>
        <w:rPr>
          <w:sz w:val="21"/>
        </w:rPr>
      </w:pPr>
      <w:r>
        <w:rPr>
          <w:spacing w:val="-2"/>
          <w:sz w:val="21"/>
        </w:rPr>
        <w:t>Category</w:t>
      </w:r>
    </w:p>
    <w:p w14:paraId="589EEF8B" w14:textId="77777777" w:rsidR="009374CB" w:rsidRDefault="009374CB">
      <w:pPr>
        <w:pStyle w:val="ListParagraph"/>
        <w:rPr>
          <w:sz w:val="21"/>
        </w:rPr>
        <w:sectPr w:rsidR="009374CB">
          <w:pgSz w:w="11910" w:h="16840"/>
          <w:pgMar w:top="136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645897E3" w14:textId="77777777" w:rsidR="009374CB" w:rsidRPr="004D0D9F" w:rsidRDefault="00000000">
      <w:pPr>
        <w:pStyle w:val="ListParagraph"/>
        <w:numPr>
          <w:ilvl w:val="0"/>
          <w:numId w:val="2"/>
        </w:numPr>
        <w:tabs>
          <w:tab w:val="left" w:pos="743"/>
        </w:tabs>
        <w:spacing w:before="81"/>
        <w:ind w:left="743" w:hanging="358"/>
        <w:rPr>
          <w:sz w:val="21"/>
        </w:rPr>
      </w:pPr>
      <w:r>
        <w:rPr>
          <w:sz w:val="21"/>
        </w:rPr>
        <w:lastRenderedPageBreak/>
        <w:t>Order</w:t>
      </w:r>
      <w:r>
        <w:rPr>
          <w:spacing w:val="20"/>
          <w:sz w:val="21"/>
        </w:rPr>
        <w:t xml:space="preserve"> </w:t>
      </w:r>
      <w:r>
        <w:rPr>
          <w:sz w:val="21"/>
        </w:rPr>
        <w:t>Date</w:t>
      </w:r>
      <w:r>
        <w:rPr>
          <w:spacing w:val="29"/>
          <w:sz w:val="21"/>
        </w:rPr>
        <w:t xml:space="preserve"> </w:t>
      </w:r>
      <w:r>
        <w:rPr>
          <w:sz w:val="21"/>
        </w:rPr>
        <w:t>/</w:t>
      </w:r>
      <w:r>
        <w:rPr>
          <w:spacing w:val="14"/>
          <w:sz w:val="21"/>
        </w:rPr>
        <w:t xml:space="preserve"> </w:t>
      </w:r>
      <w:r>
        <w:rPr>
          <w:sz w:val="21"/>
        </w:rPr>
        <w:t>Transaction</w:t>
      </w:r>
      <w:r>
        <w:rPr>
          <w:spacing w:val="12"/>
          <w:sz w:val="21"/>
        </w:rPr>
        <w:t xml:space="preserve"> </w:t>
      </w:r>
      <w:r>
        <w:rPr>
          <w:spacing w:val="-4"/>
          <w:sz w:val="21"/>
        </w:rPr>
        <w:t>Date</w:t>
      </w:r>
    </w:p>
    <w:p w14:paraId="1161A317" w14:textId="4B27B38F" w:rsidR="004D0D9F" w:rsidRDefault="004D0D9F" w:rsidP="004D0D9F">
      <w:pPr>
        <w:pStyle w:val="ListParagraph"/>
        <w:tabs>
          <w:tab w:val="left" w:pos="743"/>
        </w:tabs>
        <w:spacing w:before="81"/>
        <w:ind w:firstLine="0"/>
        <w:rPr>
          <w:spacing w:val="-4"/>
          <w:sz w:val="21"/>
        </w:rPr>
      </w:pPr>
      <w:r w:rsidRPr="004D0D9F">
        <w:rPr>
          <w:noProof/>
          <w:spacing w:val="-4"/>
          <w:sz w:val="21"/>
        </w:rPr>
        <w:drawing>
          <wp:inline distT="0" distB="0" distL="0" distR="0" wp14:anchorId="4D204D97" wp14:editId="21B69AC0">
            <wp:extent cx="5763260" cy="4629785"/>
            <wp:effectExtent l="0" t="0" r="8890" b="0"/>
            <wp:docPr id="68414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41326" name=""/>
                    <pic:cNvPicPr/>
                  </pic:nvPicPr>
                  <pic:blipFill>
                    <a:blip r:embed="rId8"/>
                    <a:stretch>
                      <a:fillRect/>
                    </a:stretch>
                  </pic:blipFill>
                  <pic:spPr>
                    <a:xfrm>
                      <a:off x="0" y="0"/>
                      <a:ext cx="5763260" cy="4629785"/>
                    </a:xfrm>
                    <a:prstGeom prst="rect">
                      <a:avLst/>
                    </a:prstGeom>
                  </pic:spPr>
                </pic:pic>
              </a:graphicData>
            </a:graphic>
          </wp:inline>
        </w:drawing>
      </w:r>
    </w:p>
    <w:p w14:paraId="2DD8A56E" w14:textId="1920EC75" w:rsidR="004D0D9F" w:rsidRDefault="002E5558" w:rsidP="004D0D9F">
      <w:pPr>
        <w:pStyle w:val="ListParagraph"/>
        <w:tabs>
          <w:tab w:val="left" w:pos="743"/>
        </w:tabs>
        <w:spacing w:before="81"/>
        <w:ind w:firstLine="0"/>
        <w:rPr>
          <w:sz w:val="21"/>
        </w:rPr>
      </w:pPr>
      <w:r w:rsidRPr="002E5558">
        <w:rPr>
          <w:noProof/>
          <w:sz w:val="21"/>
        </w:rPr>
        <w:drawing>
          <wp:inline distT="0" distB="0" distL="0" distR="0" wp14:anchorId="249D071B" wp14:editId="484EFBDB">
            <wp:extent cx="5763260" cy="3249295"/>
            <wp:effectExtent l="0" t="0" r="8890" b="8255"/>
            <wp:docPr id="8485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4974" name=""/>
                    <pic:cNvPicPr/>
                  </pic:nvPicPr>
                  <pic:blipFill>
                    <a:blip r:embed="rId9"/>
                    <a:stretch>
                      <a:fillRect/>
                    </a:stretch>
                  </pic:blipFill>
                  <pic:spPr>
                    <a:xfrm>
                      <a:off x="0" y="0"/>
                      <a:ext cx="5763260" cy="3249295"/>
                    </a:xfrm>
                    <a:prstGeom prst="rect">
                      <a:avLst/>
                    </a:prstGeom>
                  </pic:spPr>
                </pic:pic>
              </a:graphicData>
            </a:graphic>
          </wp:inline>
        </w:drawing>
      </w:r>
    </w:p>
    <w:p w14:paraId="35C7CAFD" w14:textId="77777777" w:rsidR="009374CB" w:rsidRDefault="009374CB">
      <w:pPr>
        <w:pStyle w:val="BodyText"/>
      </w:pPr>
    </w:p>
    <w:p w14:paraId="4CC3187D" w14:textId="77777777" w:rsidR="009374CB" w:rsidRDefault="009374CB">
      <w:pPr>
        <w:pStyle w:val="BodyText"/>
        <w:spacing w:before="138"/>
      </w:pPr>
    </w:p>
    <w:p w14:paraId="7D8881FF" w14:textId="77777777" w:rsidR="002E5558" w:rsidRDefault="002E5558">
      <w:pPr>
        <w:pStyle w:val="BodyText"/>
        <w:spacing w:before="138"/>
      </w:pPr>
    </w:p>
    <w:p w14:paraId="2E1346D2" w14:textId="77777777" w:rsidR="002E5558" w:rsidRDefault="002E5558">
      <w:pPr>
        <w:pStyle w:val="BodyText"/>
        <w:spacing w:before="138"/>
      </w:pPr>
    </w:p>
    <w:p w14:paraId="2E899649" w14:textId="77777777" w:rsidR="002E5558" w:rsidRDefault="002E5558">
      <w:pPr>
        <w:pStyle w:val="BodyText"/>
        <w:spacing w:before="138"/>
      </w:pPr>
    </w:p>
    <w:p w14:paraId="7F60A70B" w14:textId="77777777" w:rsidR="002E5558" w:rsidRDefault="002E5558">
      <w:pPr>
        <w:pStyle w:val="BodyText"/>
        <w:spacing w:before="138"/>
      </w:pPr>
    </w:p>
    <w:p w14:paraId="738F3F4F" w14:textId="77777777" w:rsidR="009374CB" w:rsidRDefault="00000000">
      <w:pPr>
        <w:pStyle w:val="Heading1"/>
        <w:spacing w:before="1"/>
      </w:pPr>
      <w:r>
        <w:t>POST-LAB</w:t>
      </w:r>
      <w:r>
        <w:rPr>
          <w:spacing w:val="16"/>
        </w:rPr>
        <w:t xml:space="preserve"> </w:t>
      </w:r>
      <w:r>
        <w:t>QUESTIONS</w:t>
      </w:r>
      <w:r>
        <w:rPr>
          <w:spacing w:val="39"/>
        </w:rPr>
        <w:t xml:space="preserve"> </w:t>
      </w:r>
      <w:r>
        <w:t>(PROVIDE</w:t>
      </w:r>
      <w:r>
        <w:rPr>
          <w:spacing w:val="36"/>
        </w:rPr>
        <w:t xml:space="preserve"> </w:t>
      </w:r>
      <w:r>
        <w:t>BRIEF</w:t>
      </w:r>
      <w:r>
        <w:rPr>
          <w:spacing w:val="44"/>
        </w:rPr>
        <w:t xml:space="preserve"> </w:t>
      </w:r>
      <w:r>
        <w:t>ANSWERS</w:t>
      </w:r>
      <w:r>
        <w:rPr>
          <w:spacing w:val="39"/>
        </w:rPr>
        <w:t xml:space="preserve"> </w:t>
      </w:r>
      <w:r>
        <w:t>TO</w:t>
      </w:r>
      <w:r>
        <w:rPr>
          <w:spacing w:val="19"/>
        </w:rPr>
        <w:t xml:space="preserve"> </w:t>
      </w:r>
      <w:r>
        <w:t>THE</w:t>
      </w:r>
      <w:r>
        <w:rPr>
          <w:spacing w:val="7"/>
        </w:rPr>
        <w:t xml:space="preserve"> </w:t>
      </w:r>
      <w:r>
        <w:t>FOLLOWING</w:t>
      </w:r>
      <w:r>
        <w:rPr>
          <w:spacing w:val="32"/>
        </w:rPr>
        <w:t xml:space="preserve"> </w:t>
      </w:r>
      <w:r>
        <w:rPr>
          <w:spacing w:val="-2"/>
        </w:rPr>
        <w:t>QUESTIONS)</w:t>
      </w:r>
    </w:p>
    <w:p w14:paraId="597CB9FA" w14:textId="77777777" w:rsidR="009374CB" w:rsidRDefault="00000000">
      <w:pPr>
        <w:pStyle w:val="ListParagraph"/>
        <w:numPr>
          <w:ilvl w:val="0"/>
          <w:numId w:val="1"/>
        </w:numPr>
        <w:tabs>
          <w:tab w:val="left" w:pos="588"/>
        </w:tabs>
        <w:spacing w:before="185"/>
        <w:ind w:left="588" w:hanging="564"/>
        <w:rPr>
          <w:sz w:val="21"/>
        </w:rPr>
      </w:pPr>
      <w:r>
        <w:rPr>
          <w:sz w:val="21"/>
        </w:rPr>
        <w:t>What</w:t>
      </w:r>
      <w:r>
        <w:rPr>
          <w:spacing w:val="9"/>
          <w:sz w:val="21"/>
        </w:rPr>
        <w:t xml:space="preserve"> </w:t>
      </w:r>
      <w:r>
        <w:rPr>
          <w:sz w:val="21"/>
        </w:rPr>
        <w:t>method</w:t>
      </w:r>
      <w:r>
        <w:rPr>
          <w:spacing w:val="25"/>
          <w:sz w:val="21"/>
        </w:rPr>
        <w:t xml:space="preserve"> </w:t>
      </w:r>
      <w:r>
        <w:rPr>
          <w:sz w:val="21"/>
        </w:rPr>
        <w:t>did</w:t>
      </w:r>
      <w:r>
        <w:rPr>
          <w:spacing w:val="11"/>
          <w:sz w:val="21"/>
        </w:rPr>
        <w:t xml:space="preserve"> </w:t>
      </w:r>
      <w:r>
        <w:rPr>
          <w:sz w:val="21"/>
        </w:rPr>
        <w:t>you</w:t>
      </w:r>
      <w:r>
        <w:rPr>
          <w:spacing w:val="11"/>
          <w:sz w:val="21"/>
        </w:rPr>
        <w:t xml:space="preserve"> </w:t>
      </w:r>
      <w:r>
        <w:rPr>
          <w:sz w:val="21"/>
        </w:rPr>
        <w:t>use</w:t>
      </w:r>
      <w:r>
        <w:rPr>
          <w:spacing w:val="13"/>
          <w:sz w:val="21"/>
        </w:rPr>
        <w:t xml:space="preserve"> </w:t>
      </w:r>
      <w:r>
        <w:rPr>
          <w:sz w:val="21"/>
        </w:rPr>
        <w:t>to</w:t>
      </w:r>
      <w:r>
        <w:rPr>
          <w:spacing w:val="16"/>
          <w:sz w:val="21"/>
        </w:rPr>
        <w:t xml:space="preserve"> </w:t>
      </w:r>
      <w:r>
        <w:rPr>
          <w:sz w:val="21"/>
        </w:rPr>
        <w:t>replace</w:t>
      </w:r>
      <w:r>
        <w:rPr>
          <w:spacing w:val="28"/>
          <w:sz w:val="21"/>
        </w:rPr>
        <w:t xml:space="preserve"> </w:t>
      </w:r>
      <w:r>
        <w:rPr>
          <w:sz w:val="21"/>
        </w:rPr>
        <w:t>missing</w:t>
      </w:r>
      <w:r>
        <w:rPr>
          <w:spacing w:val="11"/>
          <w:sz w:val="21"/>
        </w:rPr>
        <w:t xml:space="preserve"> </w:t>
      </w:r>
      <w:r>
        <w:rPr>
          <w:sz w:val="21"/>
        </w:rPr>
        <w:t>values</w:t>
      </w:r>
      <w:r>
        <w:rPr>
          <w:spacing w:val="15"/>
          <w:sz w:val="21"/>
        </w:rPr>
        <w:t xml:space="preserve"> </w:t>
      </w:r>
      <w:r>
        <w:rPr>
          <w:sz w:val="21"/>
        </w:rPr>
        <w:t>in</w:t>
      </w:r>
      <w:r>
        <w:rPr>
          <w:spacing w:val="25"/>
          <w:sz w:val="21"/>
        </w:rPr>
        <w:t xml:space="preserve"> </w:t>
      </w:r>
      <w:r>
        <w:rPr>
          <w:sz w:val="21"/>
        </w:rPr>
        <w:t>numeric</w:t>
      </w:r>
      <w:r>
        <w:rPr>
          <w:spacing w:val="26"/>
          <w:sz w:val="21"/>
        </w:rPr>
        <w:t xml:space="preserve"> </w:t>
      </w:r>
      <w:r>
        <w:rPr>
          <w:spacing w:val="-2"/>
          <w:sz w:val="21"/>
        </w:rPr>
        <w:t>fields?</w:t>
      </w:r>
    </w:p>
    <w:p w14:paraId="20F78476" w14:textId="77777777" w:rsidR="009374CB" w:rsidRDefault="009374CB">
      <w:pPr>
        <w:pStyle w:val="BodyText"/>
      </w:pPr>
    </w:p>
    <w:p w14:paraId="52A17823" w14:textId="77777777" w:rsidR="009374CB" w:rsidRDefault="009374CB">
      <w:pPr>
        <w:pStyle w:val="BodyText"/>
      </w:pPr>
    </w:p>
    <w:p w14:paraId="5AA53FD4" w14:textId="4DEA29EC" w:rsidR="002E5558" w:rsidRDefault="002E5558" w:rsidP="002E5558">
      <w:pPr>
        <w:pStyle w:val="BodyText"/>
      </w:pPr>
      <w:r w:rsidRPr="002E5558">
        <w:t xml:space="preserve">Numeric missing values were replaced by imputing either the mean or median </w:t>
      </w:r>
      <w:proofErr w:type="gramStart"/>
      <w:r w:rsidRPr="002E5558">
        <w:t>value, or</w:t>
      </w:r>
      <w:proofErr w:type="gramEnd"/>
      <w:r w:rsidRPr="002E5558">
        <w:t xml:space="preserve"> replacing nulls with zero using calculated fields such as IFNULL in Tableau, or using Power Query's Replace Values feature in Power BI.</w:t>
      </w:r>
    </w:p>
    <w:p w14:paraId="1E9D2897" w14:textId="77777777" w:rsidR="009374CB" w:rsidRDefault="009374CB">
      <w:pPr>
        <w:pStyle w:val="BodyText"/>
        <w:spacing w:before="78"/>
      </w:pPr>
    </w:p>
    <w:p w14:paraId="0E2AF835" w14:textId="77777777" w:rsidR="009374CB" w:rsidRDefault="00000000">
      <w:pPr>
        <w:pStyle w:val="ListParagraph"/>
        <w:numPr>
          <w:ilvl w:val="0"/>
          <w:numId w:val="1"/>
        </w:numPr>
        <w:tabs>
          <w:tab w:val="left" w:pos="588"/>
        </w:tabs>
        <w:spacing w:before="0"/>
        <w:ind w:left="588" w:hanging="564"/>
        <w:rPr>
          <w:sz w:val="21"/>
        </w:rPr>
      </w:pPr>
      <w:r>
        <w:rPr>
          <w:sz w:val="21"/>
        </w:rPr>
        <w:t>How</w:t>
      </w:r>
      <w:r>
        <w:rPr>
          <w:spacing w:val="26"/>
          <w:sz w:val="21"/>
        </w:rPr>
        <w:t xml:space="preserve"> </w:t>
      </w:r>
      <w:r>
        <w:rPr>
          <w:sz w:val="21"/>
        </w:rPr>
        <w:t>were</w:t>
      </w:r>
      <w:r>
        <w:rPr>
          <w:spacing w:val="13"/>
          <w:sz w:val="21"/>
        </w:rPr>
        <w:t xml:space="preserve"> </w:t>
      </w:r>
      <w:r>
        <w:rPr>
          <w:sz w:val="21"/>
        </w:rPr>
        <w:t>outliers</w:t>
      </w:r>
      <w:r>
        <w:rPr>
          <w:spacing w:val="29"/>
          <w:sz w:val="21"/>
        </w:rPr>
        <w:t xml:space="preserve"> </w:t>
      </w:r>
      <w:r>
        <w:rPr>
          <w:sz w:val="21"/>
        </w:rPr>
        <w:t>handled</w:t>
      </w:r>
      <w:r>
        <w:rPr>
          <w:spacing w:val="11"/>
          <w:sz w:val="21"/>
        </w:rPr>
        <w:t xml:space="preserve"> </w:t>
      </w:r>
      <w:r>
        <w:rPr>
          <w:sz w:val="21"/>
        </w:rPr>
        <w:t>in</w:t>
      </w:r>
      <w:r>
        <w:rPr>
          <w:spacing w:val="25"/>
          <w:sz w:val="21"/>
        </w:rPr>
        <w:t xml:space="preserve"> </w:t>
      </w:r>
      <w:r>
        <w:rPr>
          <w:sz w:val="21"/>
        </w:rPr>
        <w:t>your</w:t>
      </w:r>
      <w:r>
        <w:rPr>
          <w:spacing w:val="4"/>
          <w:sz w:val="21"/>
        </w:rPr>
        <w:t xml:space="preserve"> </w:t>
      </w:r>
      <w:r>
        <w:rPr>
          <w:sz w:val="21"/>
        </w:rPr>
        <w:t>dataset</w:t>
      </w:r>
      <w:r>
        <w:rPr>
          <w:spacing w:val="24"/>
          <w:sz w:val="21"/>
        </w:rPr>
        <w:t xml:space="preserve"> </w:t>
      </w:r>
      <w:r>
        <w:rPr>
          <w:sz w:val="21"/>
        </w:rPr>
        <w:t>and</w:t>
      </w:r>
      <w:r>
        <w:rPr>
          <w:spacing w:val="10"/>
          <w:sz w:val="21"/>
        </w:rPr>
        <w:t xml:space="preserve"> </w:t>
      </w:r>
      <w:r>
        <w:rPr>
          <w:sz w:val="21"/>
        </w:rPr>
        <w:t>what</w:t>
      </w:r>
      <w:r>
        <w:rPr>
          <w:spacing w:val="24"/>
          <w:sz w:val="21"/>
        </w:rPr>
        <w:t xml:space="preserve"> </w:t>
      </w:r>
      <w:r>
        <w:rPr>
          <w:sz w:val="21"/>
        </w:rPr>
        <w:t>visual</w:t>
      </w:r>
      <w:r>
        <w:rPr>
          <w:spacing w:val="12"/>
          <w:sz w:val="21"/>
        </w:rPr>
        <w:t xml:space="preserve"> </w:t>
      </w:r>
      <w:r>
        <w:rPr>
          <w:sz w:val="21"/>
        </w:rPr>
        <w:t>confirmed</w:t>
      </w:r>
      <w:r>
        <w:rPr>
          <w:spacing w:val="26"/>
          <w:sz w:val="21"/>
        </w:rPr>
        <w:t xml:space="preserve"> </w:t>
      </w:r>
      <w:r>
        <w:rPr>
          <w:sz w:val="21"/>
        </w:rPr>
        <w:t>their</w:t>
      </w:r>
      <w:r>
        <w:rPr>
          <w:spacing w:val="19"/>
          <w:sz w:val="21"/>
        </w:rPr>
        <w:t xml:space="preserve"> </w:t>
      </w:r>
      <w:r>
        <w:rPr>
          <w:spacing w:val="-2"/>
          <w:sz w:val="21"/>
        </w:rPr>
        <w:t>correction?</w:t>
      </w:r>
    </w:p>
    <w:p w14:paraId="2180CA72" w14:textId="77777777" w:rsidR="009374CB" w:rsidRDefault="009374CB">
      <w:pPr>
        <w:pStyle w:val="BodyText"/>
      </w:pPr>
    </w:p>
    <w:p w14:paraId="64E32BF0" w14:textId="77777777" w:rsidR="009374CB" w:rsidRDefault="009374CB">
      <w:pPr>
        <w:pStyle w:val="BodyText"/>
      </w:pPr>
    </w:p>
    <w:p w14:paraId="52EDC6CA" w14:textId="635B2101" w:rsidR="009374CB" w:rsidRDefault="002E5558">
      <w:pPr>
        <w:pStyle w:val="BodyText"/>
      </w:pPr>
      <w:r w:rsidRPr="002E5558">
        <w:t xml:space="preserve">Outliers were detected using Box Plots and Scatter Plots for Sales and </w:t>
      </w:r>
      <w:proofErr w:type="gramStart"/>
      <w:r w:rsidRPr="002E5558">
        <w:t>Profit, and</w:t>
      </w:r>
      <w:proofErr w:type="gramEnd"/>
      <w:r w:rsidRPr="002E5558">
        <w:t xml:space="preserve"> were handled by filtering them out or applying numerical caps via calculated fields. Corrected Box Plots and Histograms confirmed their adjustment by displaying controlled data distribution bounds without extreme isolated points</w:t>
      </w:r>
    </w:p>
    <w:p w14:paraId="06F00BF4" w14:textId="77777777" w:rsidR="009374CB" w:rsidRDefault="009374CB">
      <w:pPr>
        <w:pStyle w:val="BodyText"/>
        <w:spacing w:before="108"/>
      </w:pPr>
    </w:p>
    <w:p w14:paraId="42073794" w14:textId="77777777" w:rsidR="009374CB" w:rsidRDefault="00000000">
      <w:pPr>
        <w:pStyle w:val="ListParagraph"/>
        <w:numPr>
          <w:ilvl w:val="0"/>
          <w:numId w:val="1"/>
        </w:numPr>
        <w:tabs>
          <w:tab w:val="left" w:pos="589"/>
        </w:tabs>
        <w:spacing w:before="0" w:line="268" w:lineRule="auto"/>
        <w:ind w:right="1322"/>
        <w:rPr>
          <w:sz w:val="21"/>
        </w:rPr>
      </w:pPr>
      <w:r>
        <w:rPr>
          <w:sz w:val="21"/>
        </w:rPr>
        <w:t>What inconsistencies</w:t>
      </w:r>
      <w:r>
        <w:rPr>
          <w:spacing w:val="40"/>
          <w:sz w:val="21"/>
        </w:rPr>
        <w:t xml:space="preserve"> </w:t>
      </w:r>
      <w:r>
        <w:rPr>
          <w:sz w:val="21"/>
        </w:rPr>
        <w:t>were detected</w:t>
      </w:r>
      <w:r>
        <w:rPr>
          <w:spacing w:val="35"/>
          <w:sz w:val="21"/>
        </w:rPr>
        <w:t xml:space="preserve"> </w:t>
      </w:r>
      <w:r>
        <w:rPr>
          <w:sz w:val="21"/>
        </w:rPr>
        <w:t>in categorical</w:t>
      </w:r>
      <w:r>
        <w:rPr>
          <w:spacing w:val="37"/>
          <w:sz w:val="21"/>
        </w:rPr>
        <w:t xml:space="preserve"> </w:t>
      </w:r>
      <w:r>
        <w:rPr>
          <w:sz w:val="21"/>
        </w:rPr>
        <w:t>values and</w:t>
      </w:r>
      <w:r>
        <w:rPr>
          <w:spacing w:val="35"/>
          <w:sz w:val="21"/>
        </w:rPr>
        <w:t xml:space="preserve"> </w:t>
      </w:r>
      <w:r>
        <w:rPr>
          <w:sz w:val="21"/>
        </w:rPr>
        <w:t xml:space="preserve">how were they </w:t>
      </w:r>
      <w:r>
        <w:rPr>
          <w:spacing w:val="-2"/>
          <w:sz w:val="21"/>
        </w:rPr>
        <w:t>standardized?</w:t>
      </w:r>
    </w:p>
    <w:p w14:paraId="29EBFB7D" w14:textId="77777777" w:rsidR="009374CB" w:rsidRDefault="009374CB">
      <w:pPr>
        <w:pStyle w:val="BodyText"/>
      </w:pPr>
    </w:p>
    <w:p w14:paraId="4BB0BDA1" w14:textId="0AE752EA" w:rsidR="009374CB" w:rsidRDefault="002E5558">
      <w:pPr>
        <w:pStyle w:val="BodyText"/>
      </w:pPr>
      <w:r w:rsidRPr="002E5558">
        <w:t>Variations in naming formats like regional name discrepancies and casing issues were detected. In Tableau, these were standardized using Aliases and Grouping, while in Power BI, they were resolved using Power Query's Replace Values and text transformation functions.</w:t>
      </w:r>
    </w:p>
    <w:p w14:paraId="5667A413" w14:textId="77777777" w:rsidR="009374CB" w:rsidRDefault="009374CB">
      <w:pPr>
        <w:pStyle w:val="BodyText"/>
        <w:spacing w:before="79"/>
      </w:pPr>
    </w:p>
    <w:p w14:paraId="610E5DE4" w14:textId="77777777" w:rsidR="009374CB" w:rsidRDefault="00000000">
      <w:pPr>
        <w:pStyle w:val="ListParagraph"/>
        <w:numPr>
          <w:ilvl w:val="0"/>
          <w:numId w:val="1"/>
        </w:numPr>
        <w:tabs>
          <w:tab w:val="left" w:pos="588"/>
        </w:tabs>
        <w:spacing w:before="0"/>
        <w:ind w:left="588" w:hanging="564"/>
        <w:rPr>
          <w:sz w:val="21"/>
        </w:rPr>
      </w:pPr>
      <w:r>
        <w:rPr>
          <w:sz w:val="21"/>
        </w:rPr>
        <w:t>Describe</w:t>
      </w:r>
      <w:r>
        <w:rPr>
          <w:spacing w:val="30"/>
          <w:sz w:val="21"/>
        </w:rPr>
        <w:t xml:space="preserve"> </w:t>
      </w:r>
      <w:r>
        <w:rPr>
          <w:sz w:val="21"/>
        </w:rPr>
        <w:t>how</w:t>
      </w:r>
      <w:r>
        <w:rPr>
          <w:spacing w:val="13"/>
          <w:sz w:val="21"/>
        </w:rPr>
        <w:t xml:space="preserve"> </w:t>
      </w:r>
      <w:r>
        <w:rPr>
          <w:sz w:val="21"/>
        </w:rPr>
        <w:t>calculated</w:t>
      </w:r>
      <w:r>
        <w:rPr>
          <w:spacing w:val="12"/>
          <w:sz w:val="21"/>
        </w:rPr>
        <w:t xml:space="preserve"> </w:t>
      </w:r>
      <w:r>
        <w:rPr>
          <w:sz w:val="21"/>
        </w:rPr>
        <w:t>fields</w:t>
      </w:r>
      <w:r>
        <w:rPr>
          <w:spacing w:val="31"/>
          <w:sz w:val="21"/>
        </w:rPr>
        <w:t xml:space="preserve"> </w:t>
      </w:r>
      <w:r>
        <w:rPr>
          <w:sz w:val="21"/>
        </w:rPr>
        <w:t>helped</w:t>
      </w:r>
      <w:r>
        <w:rPr>
          <w:spacing w:val="12"/>
          <w:sz w:val="21"/>
        </w:rPr>
        <w:t xml:space="preserve"> </w:t>
      </w:r>
      <w:r>
        <w:rPr>
          <w:sz w:val="21"/>
        </w:rPr>
        <w:t>in</w:t>
      </w:r>
      <w:r>
        <w:rPr>
          <w:spacing w:val="27"/>
          <w:sz w:val="21"/>
        </w:rPr>
        <w:t xml:space="preserve"> </w:t>
      </w:r>
      <w:r>
        <w:rPr>
          <w:sz w:val="21"/>
        </w:rPr>
        <w:t>resolving</w:t>
      </w:r>
      <w:r>
        <w:rPr>
          <w:spacing w:val="13"/>
          <w:sz w:val="21"/>
        </w:rPr>
        <w:t xml:space="preserve"> </w:t>
      </w:r>
      <w:r>
        <w:rPr>
          <w:sz w:val="21"/>
        </w:rPr>
        <w:t>data</w:t>
      </w:r>
      <w:r>
        <w:rPr>
          <w:spacing w:val="29"/>
          <w:sz w:val="21"/>
        </w:rPr>
        <w:t xml:space="preserve"> </w:t>
      </w:r>
      <w:r>
        <w:rPr>
          <w:spacing w:val="-2"/>
          <w:sz w:val="21"/>
        </w:rPr>
        <w:t>issues.</w:t>
      </w:r>
    </w:p>
    <w:p w14:paraId="7F34F0BB" w14:textId="77777777" w:rsidR="009374CB" w:rsidRDefault="009374CB">
      <w:pPr>
        <w:pStyle w:val="BodyText"/>
      </w:pPr>
    </w:p>
    <w:p w14:paraId="60F1C9A5" w14:textId="0D5677EA" w:rsidR="009374CB" w:rsidRDefault="002E5558">
      <w:pPr>
        <w:pStyle w:val="BodyText"/>
        <w:spacing w:before="120"/>
      </w:pPr>
      <w:r w:rsidRPr="002E5558">
        <w:t>Calculated fields provided conditional rules to systematically detect and resolve nulls, flag or cap extreme sales numbers beyond reasonable limits, and merge split text categories into unified standard values.</w:t>
      </w:r>
    </w:p>
    <w:p w14:paraId="329EC04A" w14:textId="77777777" w:rsidR="002E5558" w:rsidRDefault="002E5558">
      <w:pPr>
        <w:pStyle w:val="BodyText"/>
        <w:spacing w:before="120"/>
      </w:pPr>
    </w:p>
    <w:p w14:paraId="36D1A6DE" w14:textId="77777777" w:rsidR="009374CB" w:rsidRPr="002E5558" w:rsidRDefault="00000000">
      <w:pPr>
        <w:pStyle w:val="ListParagraph"/>
        <w:numPr>
          <w:ilvl w:val="0"/>
          <w:numId w:val="1"/>
        </w:numPr>
        <w:tabs>
          <w:tab w:val="left" w:pos="588"/>
        </w:tabs>
        <w:spacing w:before="0"/>
        <w:ind w:left="588" w:hanging="564"/>
        <w:rPr>
          <w:sz w:val="21"/>
        </w:rPr>
      </w:pPr>
      <w:r>
        <w:rPr>
          <w:sz w:val="21"/>
        </w:rPr>
        <w:t>How</w:t>
      </w:r>
      <w:r>
        <w:rPr>
          <w:spacing w:val="27"/>
          <w:sz w:val="21"/>
        </w:rPr>
        <w:t xml:space="preserve"> </w:t>
      </w:r>
      <w:r>
        <w:rPr>
          <w:sz w:val="21"/>
        </w:rPr>
        <w:t>did</w:t>
      </w:r>
      <w:r>
        <w:rPr>
          <w:spacing w:val="11"/>
          <w:sz w:val="21"/>
        </w:rPr>
        <w:t xml:space="preserve"> </w:t>
      </w:r>
      <w:r>
        <w:rPr>
          <w:sz w:val="21"/>
        </w:rPr>
        <w:t>your</w:t>
      </w:r>
      <w:r>
        <w:rPr>
          <w:spacing w:val="20"/>
          <w:sz w:val="21"/>
        </w:rPr>
        <w:t xml:space="preserve"> </w:t>
      </w:r>
      <w:r>
        <w:rPr>
          <w:sz w:val="21"/>
        </w:rPr>
        <w:t>dashboard</w:t>
      </w:r>
      <w:r>
        <w:rPr>
          <w:spacing w:val="11"/>
          <w:sz w:val="21"/>
        </w:rPr>
        <w:t xml:space="preserve"> </w:t>
      </w:r>
      <w:r>
        <w:rPr>
          <w:sz w:val="21"/>
        </w:rPr>
        <w:t>demonstrate</w:t>
      </w:r>
      <w:r>
        <w:rPr>
          <w:spacing w:val="30"/>
          <w:sz w:val="21"/>
        </w:rPr>
        <w:t xml:space="preserve"> </w:t>
      </w:r>
      <w:r>
        <w:rPr>
          <w:sz w:val="21"/>
        </w:rPr>
        <w:t>the</w:t>
      </w:r>
      <w:r>
        <w:rPr>
          <w:spacing w:val="30"/>
          <w:sz w:val="21"/>
        </w:rPr>
        <w:t xml:space="preserve"> </w:t>
      </w:r>
      <w:r>
        <w:rPr>
          <w:sz w:val="21"/>
        </w:rPr>
        <w:t>effectiveness</w:t>
      </w:r>
      <w:r>
        <w:rPr>
          <w:spacing w:val="30"/>
          <w:sz w:val="21"/>
        </w:rPr>
        <w:t xml:space="preserve"> </w:t>
      </w:r>
      <w:r>
        <w:rPr>
          <w:sz w:val="21"/>
        </w:rPr>
        <w:t>of</w:t>
      </w:r>
      <w:r>
        <w:rPr>
          <w:spacing w:val="4"/>
          <w:sz w:val="21"/>
        </w:rPr>
        <w:t xml:space="preserve"> </w:t>
      </w:r>
      <w:r>
        <w:rPr>
          <w:sz w:val="21"/>
        </w:rPr>
        <w:t>the</w:t>
      </w:r>
      <w:r>
        <w:rPr>
          <w:spacing w:val="29"/>
          <w:sz w:val="21"/>
        </w:rPr>
        <w:t xml:space="preserve"> </w:t>
      </w:r>
      <w:r>
        <w:rPr>
          <w:sz w:val="21"/>
        </w:rPr>
        <w:t>data</w:t>
      </w:r>
      <w:r>
        <w:rPr>
          <w:spacing w:val="14"/>
          <w:sz w:val="21"/>
        </w:rPr>
        <w:t xml:space="preserve"> </w:t>
      </w:r>
      <w:r>
        <w:rPr>
          <w:sz w:val="21"/>
        </w:rPr>
        <w:t>cleaning</w:t>
      </w:r>
      <w:r>
        <w:rPr>
          <w:spacing w:val="27"/>
          <w:sz w:val="21"/>
        </w:rPr>
        <w:t xml:space="preserve"> </w:t>
      </w:r>
      <w:r>
        <w:rPr>
          <w:spacing w:val="-2"/>
          <w:sz w:val="21"/>
        </w:rPr>
        <w:t>process?</w:t>
      </w:r>
    </w:p>
    <w:p w14:paraId="1770B8E0" w14:textId="77777777" w:rsidR="002E5558" w:rsidRDefault="002E5558" w:rsidP="002E5558">
      <w:pPr>
        <w:tabs>
          <w:tab w:val="left" w:pos="588"/>
        </w:tabs>
        <w:rPr>
          <w:sz w:val="21"/>
        </w:rPr>
      </w:pPr>
    </w:p>
    <w:p w14:paraId="759290D0" w14:textId="26BFD884" w:rsidR="009374CB" w:rsidRDefault="002E5558">
      <w:pPr>
        <w:pStyle w:val="BodyText"/>
        <w:rPr>
          <w:szCs w:val="22"/>
        </w:rPr>
      </w:pPr>
      <w:r w:rsidRPr="002E5558">
        <w:rPr>
          <w:szCs w:val="22"/>
        </w:rPr>
        <w:t>The summary dashboard provided a clear visual before-and-after comparison, highlighting key completeness metrics such as total record count, 100 percent data completeness percentage, zero remaining nulls, and clean distribution charts free from severe outlier distortion.</w:t>
      </w:r>
    </w:p>
    <w:p w14:paraId="488D655C" w14:textId="77777777" w:rsidR="002E5558" w:rsidRDefault="002E5558">
      <w:pPr>
        <w:pStyle w:val="BodyText"/>
        <w:rPr>
          <w:szCs w:val="22"/>
        </w:rPr>
      </w:pPr>
    </w:p>
    <w:p w14:paraId="1BC53473" w14:textId="77777777" w:rsidR="002E5558" w:rsidRDefault="002E5558">
      <w:pPr>
        <w:pStyle w:val="BodyText"/>
      </w:pPr>
    </w:p>
    <w:p w14:paraId="12CA6B5C" w14:textId="77777777" w:rsidR="009374CB" w:rsidRDefault="009374CB">
      <w:pPr>
        <w:pStyle w:val="BodyText"/>
        <w:spacing w:before="230"/>
      </w:pPr>
    </w:p>
    <w:p w14:paraId="6351C6DD" w14:textId="77777777" w:rsidR="002E5558" w:rsidRDefault="002E5558">
      <w:pPr>
        <w:pStyle w:val="BodyText"/>
        <w:spacing w:before="230"/>
      </w:pPr>
    </w:p>
    <w:p w14:paraId="652D464F" w14:textId="77777777" w:rsidR="002E5558" w:rsidRDefault="002E5558">
      <w:pPr>
        <w:pStyle w:val="BodyText"/>
        <w:spacing w:before="230"/>
      </w:pPr>
    </w:p>
    <w:p w14:paraId="35FA5438" w14:textId="77777777" w:rsidR="002E5558" w:rsidRDefault="002E5558">
      <w:pPr>
        <w:pStyle w:val="BodyText"/>
        <w:spacing w:before="230"/>
      </w:pPr>
    </w:p>
    <w:p w14:paraId="72FD3FDE" w14:textId="77777777" w:rsidR="002E5558" w:rsidRDefault="002E5558">
      <w:pPr>
        <w:pStyle w:val="BodyText"/>
        <w:spacing w:before="230"/>
      </w:pPr>
    </w:p>
    <w:p w14:paraId="1B481E1E" w14:textId="77777777" w:rsidR="002E5558" w:rsidRDefault="002E5558">
      <w:pPr>
        <w:pStyle w:val="BodyText"/>
        <w:spacing w:before="230"/>
      </w:pPr>
    </w:p>
    <w:p w14:paraId="07A37A98" w14:textId="77777777" w:rsidR="002E5558" w:rsidRDefault="002E5558">
      <w:pPr>
        <w:pStyle w:val="BodyText"/>
        <w:spacing w:before="230"/>
      </w:pPr>
    </w:p>
    <w:p w14:paraId="71F555F0" w14:textId="77777777" w:rsidR="002E5558" w:rsidRDefault="002E5558">
      <w:pPr>
        <w:pStyle w:val="BodyText"/>
        <w:spacing w:before="230"/>
      </w:pPr>
    </w:p>
    <w:p w14:paraId="411EF20C" w14:textId="77777777" w:rsidR="002E5558" w:rsidRDefault="002E5558">
      <w:pPr>
        <w:pStyle w:val="BodyText"/>
        <w:spacing w:before="230"/>
      </w:pPr>
    </w:p>
    <w:p w14:paraId="7A855C32" w14:textId="77777777" w:rsidR="009374CB" w:rsidRDefault="00000000">
      <w:pPr>
        <w:pStyle w:val="Heading1"/>
      </w:pPr>
      <w:r>
        <w:rPr>
          <w:spacing w:val="-2"/>
        </w:rPr>
        <w:lastRenderedPageBreak/>
        <w:t>RESULT:</w:t>
      </w:r>
    </w:p>
    <w:p w14:paraId="692ED7B5" w14:textId="77777777" w:rsidR="009374CB" w:rsidRDefault="009374CB">
      <w:pPr>
        <w:pStyle w:val="BodyText"/>
        <w:spacing w:before="23"/>
        <w:rPr>
          <w:b/>
        </w:rPr>
      </w:pPr>
    </w:p>
    <w:p w14:paraId="45162A2C" w14:textId="77777777" w:rsidR="009374CB" w:rsidRDefault="00000000">
      <w:pPr>
        <w:pStyle w:val="BodyText"/>
        <w:spacing w:before="1" w:line="252" w:lineRule="auto"/>
        <w:ind w:left="24" w:right="32"/>
        <w:jc w:val="both"/>
      </w:pPr>
      <w:r>
        <w:t>The dataset was successfully cleaned and prepared for accurate</w:t>
      </w:r>
      <w:r>
        <w:rPr>
          <w:spacing w:val="29"/>
        </w:rPr>
        <w:t xml:space="preserve"> </w:t>
      </w:r>
      <w:r>
        <w:t>analysis using Tableau and Power BI. Issues such as nulls, inconsistencies, and outliers were identified and resolved, improving data quality significantly.</w:t>
      </w:r>
    </w:p>
    <w:p w14:paraId="7E5CB7A4" w14:textId="77777777" w:rsidR="009374CB" w:rsidRDefault="009374CB">
      <w:pPr>
        <w:pStyle w:val="BodyText"/>
      </w:pPr>
    </w:p>
    <w:p w14:paraId="32554198" w14:textId="77777777" w:rsidR="009374CB" w:rsidRDefault="009374CB">
      <w:pPr>
        <w:pStyle w:val="BodyText"/>
      </w:pPr>
    </w:p>
    <w:p w14:paraId="08571ABE" w14:textId="77777777" w:rsidR="004D0D9F" w:rsidRDefault="004D0D9F">
      <w:pPr>
        <w:pStyle w:val="BodyText"/>
      </w:pPr>
    </w:p>
    <w:p w14:paraId="6C1B4D6B" w14:textId="09808F48" w:rsidR="004D0D9F" w:rsidRDefault="004D0D9F" w:rsidP="004D0D9F">
      <w:pPr>
        <w:pStyle w:val="BodyText"/>
      </w:pPr>
      <w:proofErr w:type="spellStart"/>
      <w:r>
        <w:rPr>
          <w:sz w:val="40"/>
          <w:szCs w:val="40"/>
        </w:rPr>
        <w:t>Github</w:t>
      </w:r>
      <w:proofErr w:type="spellEnd"/>
      <w:r>
        <w:rPr>
          <w:sz w:val="40"/>
          <w:szCs w:val="40"/>
        </w:rPr>
        <w:t xml:space="preserve"> Repo - &gt; </w:t>
      </w:r>
      <w:r w:rsidR="002E5558" w:rsidRPr="002E5558">
        <w:rPr>
          <w:sz w:val="40"/>
          <w:szCs w:val="40"/>
        </w:rPr>
        <w:t>https://github.com/tharun2128/24ADC001--BUISNESS-INTELLIGENCE</w:t>
      </w:r>
    </w:p>
    <w:p w14:paraId="0BC23478" w14:textId="77777777" w:rsidR="009374CB" w:rsidRDefault="009374CB">
      <w:pPr>
        <w:pStyle w:val="BodyText"/>
      </w:pPr>
    </w:p>
    <w:p w14:paraId="6F12E1AD" w14:textId="77777777" w:rsidR="009374CB" w:rsidRDefault="009374CB">
      <w:pPr>
        <w:pStyle w:val="BodyText"/>
      </w:pPr>
    </w:p>
    <w:p w14:paraId="4268AAA6" w14:textId="77777777" w:rsidR="009374CB" w:rsidRDefault="009374CB">
      <w:pPr>
        <w:pStyle w:val="BodyText"/>
      </w:pPr>
    </w:p>
    <w:p w14:paraId="4467856F" w14:textId="77777777" w:rsidR="009374CB" w:rsidRDefault="009374CB">
      <w:pPr>
        <w:pStyle w:val="BodyText"/>
      </w:pPr>
    </w:p>
    <w:p w14:paraId="5276D913" w14:textId="77777777" w:rsidR="009374CB" w:rsidRDefault="009374CB">
      <w:pPr>
        <w:pStyle w:val="BodyText"/>
        <w:spacing w:before="34"/>
      </w:pPr>
    </w:p>
    <w:p w14:paraId="3472A15E" w14:textId="77777777" w:rsidR="009374CB" w:rsidRDefault="00000000">
      <w:pPr>
        <w:pStyle w:val="Heading1"/>
        <w:ind w:left="0" w:right="4"/>
        <w:jc w:val="center"/>
      </w:pPr>
      <w:r>
        <w:rPr>
          <w:spacing w:val="-2"/>
        </w:rPr>
        <w:t>ASSESSMENT</w:t>
      </w:r>
    </w:p>
    <w:p w14:paraId="2CA56978" w14:textId="77777777" w:rsidR="009374CB" w:rsidRDefault="009374CB">
      <w:pPr>
        <w:pStyle w:val="BodyText"/>
        <w:spacing w:before="91" w:after="1"/>
        <w:rPr>
          <w:b/>
          <w:sz w:val="20"/>
        </w:rPr>
      </w:pPr>
    </w:p>
    <w:tbl>
      <w:tblPr>
        <w:tblW w:w="0" w:type="auto"/>
        <w:tblInd w:w="13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87"/>
        <w:gridCol w:w="1886"/>
        <w:gridCol w:w="1442"/>
      </w:tblGrid>
      <w:tr w:rsidR="009374CB" w14:paraId="40D489E8" w14:textId="77777777">
        <w:trPr>
          <w:trHeight w:val="522"/>
        </w:trPr>
        <w:tc>
          <w:tcPr>
            <w:tcW w:w="3087" w:type="dxa"/>
          </w:tcPr>
          <w:p w14:paraId="60CBDDA9" w14:textId="77777777" w:rsidR="009374CB" w:rsidRDefault="00000000">
            <w:pPr>
              <w:pStyle w:val="TableParagraph"/>
              <w:spacing w:before="13"/>
              <w:ind w:left="369"/>
              <w:rPr>
                <w:b/>
                <w:sz w:val="21"/>
              </w:rPr>
            </w:pPr>
            <w:r>
              <w:rPr>
                <w:b/>
                <w:spacing w:val="-2"/>
                <w:sz w:val="21"/>
              </w:rPr>
              <w:t>Description</w:t>
            </w:r>
          </w:p>
        </w:tc>
        <w:tc>
          <w:tcPr>
            <w:tcW w:w="1886" w:type="dxa"/>
          </w:tcPr>
          <w:p w14:paraId="080377A9" w14:textId="77777777" w:rsidR="009374CB" w:rsidRDefault="00000000">
            <w:pPr>
              <w:pStyle w:val="TableParagraph"/>
              <w:spacing w:before="13"/>
              <w:ind w:left="105"/>
              <w:rPr>
                <w:b/>
                <w:sz w:val="21"/>
              </w:rPr>
            </w:pPr>
            <w:r>
              <w:rPr>
                <w:b/>
                <w:sz w:val="21"/>
              </w:rPr>
              <w:t>Max</w:t>
            </w:r>
            <w:r>
              <w:rPr>
                <w:b/>
                <w:spacing w:val="18"/>
                <w:sz w:val="21"/>
              </w:rPr>
              <w:t xml:space="preserve"> </w:t>
            </w:r>
            <w:r>
              <w:rPr>
                <w:b/>
                <w:spacing w:val="-2"/>
                <w:sz w:val="21"/>
              </w:rPr>
              <w:t>Marks</w:t>
            </w:r>
          </w:p>
        </w:tc>
        <w:tc>
          <w:tcPr>
            <w:tcW w:w="1442" w:type="dxa"/>
          </w:tcPr>
          <w:p w14:paraId="08124B04" w14:textId="77777777" w:rsidR="009374CB" w:rsidRDefault="00000000">
            <w:pPr>
              <w:pStyle w:val="TableParagraph"/>
              <w:spacing w:before="2" w:line="250" w:lineRule="atLeast"/>
              <w:ind w:left="261" w:right="240" w:firstLine="144"/>
              <w:rPr>
                <w:b/>
                <w:sz w:val="21"/>
              </w:rPr>
            </w:pPr>
            <w:r>
              <w:rPr>
                <w:b/>
                <w:spacing w:val="-2"/>
                <w:sz w:val="21"/>
              </w:rPr>
              <w:t>Marks Awarded</w:t>
            </w:r>
          </w:p>
        </w:tc>
      </w:tr>
      <w:tr w:rsidR="009374CB" w14:paraId="23F0970B" w14:textId="77777777">
        <w:trPr>
          <w:trHeight w:val="330"/>
        </w:trPr>
        <w:tc>
          <w:tcPr>
            <w:tcW w:w="3087" w:type="dxa"/>
          </w:tcPr>
          <w:p w14:paraId="34BB5EA0" w14:textId="77777777" w:rsidR="009374CB" w:rsidRDefault="00000000">
            <w:pPr>
              <w:pStyle w:val="TableParagraph"/>
              <w:spacing w:before="1"/>
              <w:ind w:left="105"/>
              <w:rPr>
                <w:sz w:val="21"/>
              </w:rPr>
            </w:pPr>
            <w:r>
              <w:rPr>
                <w:sz w:val="21"/>
              </w:rPr>
              <w:t>Pre</w:t>
            </w:r>
            <w:r>
              <w:rPr>
                <w:spacing w:val="20"/>
                <w:sz w:val="21"/>
              </w:rPr>
              <w:t xml:space="preserve"> </w:t>
            </w:r>
            <w:r>
              <w:rPr>
                <w:sz w:val="21"/>
              </w:rPr>
              <w:t>Lab</w:t>
            </w:r>
            <w:r>
              <w:rPr>
                <w:spacing w:val="6"/>
                <w:sz w:val="21"/>
              </w:rPr>
              <w:t xml:space="preserve"> </w:t>
            </w:r>
            <w:r>
              <w:rPr>
                <w:spacing w:val="-2"/>
                <w:sz w:val="21"/>
              </w:rPr>
              <w:t>Exercise</w:t>
            </w:r>
          </w:p>
        </w:tc>
        <w:tc>
          <w:tcPr>
            <w:tcW w:w="1886" w:type="dxa"/>
          </w:tcPr>
          <w:p w14:paraId="1329F5B2" w14:textId="77777777" w:rsidR="009374CB" w:rsidRDefault="00000000">
            <w:pPr>
              <w:pStyle w:val="TableParagraph"/>
              <w:spacing w:before="37"/>
              <w:ind w:left="165" w:right="146"/>
              <w:jc w:val="center"/>
              <w:rPr>
                <w:b/>
                <w:sz w:val="21"/>
              </w:rPr>
            </w:pPr>
            <w:r>
              <w:rPr>
                <w:b/>
                <w:spacing w:val="-10"/>
                <w:sz w:val="21"/>
              </w:rPr>
              <w:t>5</w:t>
            </w:r>
          </w:p>
        </w:tc>
        <w:tc>
          <w:tcPr>
            <w:tcW w:w="1442" w:type="dxa"/>
          </w:tcPr>
          <w:p w14:paraId="4BC371C6" w14:textId="77777777" w:rsidR="009374CB" w:rsidRDefault="009374CB">
            <w:pPr>
              <w:pStyle w:val="TableParagraph"/>
              <w:rPr>
                <w:rFonts w:ascii="Times New Roman"/>
                <w:sz w:val="20"/>
              </w:rPr>
            </w:pPr>
          </w:p>
        </w:tc>
      </w:tr>
      <w:tr w:rsidR="009374CB" w14:paraId="6FB9588F" w14:textId="77777777">
        <w:trPr>
          <w:trHeight w:val="402"/>
        </w:trPr>
        <w:tc>
          <w:tcPr>
            <w:tcW w:w="3087" w:type="dxa"/>
          </w:tcPr>
          <w:p w14:paraId="5FDF39DD" w14:textId="77777777" w:rsidR="009374CB" w:rsidRDefault="00000000">
            <w:pPr>
              <w:pStyle w:val="TableParagraph"/>
              <w:spacing w:before="13"/>
              <w:ind w:left="105"/>
              <w:rPr>
                <w:sz w:val="21"/>
              </w:rPr>
            </w:pPr>
            <w:r>
              <w:rPr>
                <w:sz w:val="21"/>
              </w:rPr>
              <w:t>In</w:t>
            </w:r>
            <w:r>
              <w:rPr>
                <w:spacing w:val="9"/>
                <w:sz w:val="21"/>
              </w:rPr>
              <w:t xml:space="preserve"> </w:t>
            </w:r>
            <w:r>
              <w:rPr>
                <w:sz w:val="21"/>
              </w:rPr>
              <w:t>Lab</w:t>
            </w:r>
            <w:r>
              <w:rPr>
                <w:spacing w:val="10"/>
                <w:sz w:val="21"/>
              </w:rPr>
              <w:t xml:space="preserve"> </w:t>
            </w:r>
            <w:r>
              <w:rPr>
                <w:spacing w:val="-2"/>
                <w:sz w:val="21"/>
              </w:rPr>
              <w:t>Exercise</w:t>
            </w:r>
          </w:p>
        </w:tc>
        <w:tc>
          <w:tcPr>
            <w:tcW w:w="1886" w:type="dxa"/>
          </w:tcPr>
          <w:p w14:paraId="11BBCE52" w14:textId="77777777" w:rsidR="009374CB" w:rsidRDefault="00000000">
            <w:pPr>
              <w:pStyle w:val="TableParagraph"/>
              <w:spacing w:before="74"/>
              <w:ind w:left="157" w:right="146"/>
              <w:jc w:val="center"/>
              <w:rPr>
                <w:b/>
                <w:sz w:val="21"/>
              </w:rPr>
            </w:pPr>
            <w:r>
              <w:rPr>
                <w:b/>
                <w:spacing w:val="-5"/>
                <w:sz w:val="21"/>
              </w:rPr>
              <w:t>10</w:t>
            </w:r>
          </w:p>
        </w:tc>
        <w:tc>
          <w:tcPr>
            <w:tcW w:w="1442" w:type="dxa"/>
          </w:tcPr>
          <w:p w14:paraId="6CE6DD01" w14:textId="77777777" w:rsidR="009374CB" w:rsidRDefault="009374CB">
            <w:pPr>
              <w:pStyle w:val="TableParagraph"/>
              <w:rPr>
                <w:rFonts w:ascii="Times New Roman"/>
                <w:sz w:val="20"/>
              </w:rPr>
            </w:pPr>
          </w:p>
        </w:tc>
      </w:tr>
      <w:tr w:rsidR="009374CB" w14:paraId="409FDEB0" w14:textId="77777777">
        <w:trPr>
          <w:trHeight w:val="402"/>
        </w:trPr>
        <w:tc>
          <w:tcPr>
            <w:tcW w:w="3087" w:type="dxa"/>
          </w:tcPr>
          <w:p w14:paraId="3487670D" w14:textId="77777777" w:rsidR="009374CB" w:rsidRDefault="00000000">
            <w:pPr>
              <w:pStyle w:val="TableParagraph"/>
              <w:spacing w:before="1"/>
              <w:ind w:left="105"/>
              <w:rPr>
                <w:sz w:val="21"/>
              </w:rPr>
            </w:pPr>
            <w:r>
              <w:rPr>
                <w:sz w:val="21"/>
              </w:rPr>
              <w:t>Post</w:t>
            </w:r>
            <w:r>
              <w:rPr>
                <w:spacing w:val="11"/>
                <w:sz w:val="21"/>
              </w:rPr>
              <w:t xml:space="preserve"> </w:t>
            </w:r>
            <w:r>
              <w:rPr>
                <w:sz w:val="21"/>
              </w:rPr>
              <w:t>Lab</w:t>
            </w:r>
            <w:r>
              <w:rPr>
                <w:spacing w:val="15"/>
                <w:sz w:val="21"/>
              </w:rPr>
              <w:t xml:space="preserve"> </w:t>
            </w:r>
            <w:r>
              <w:rPr>
                <w:spacing w:val="-2"/>
                <w:sz w:val="21"/>
              </w:rPr>
              <w:t>Exercise</w:t>
            </w:r>
          </w:p>
        </w:tc>
        <w:tc>
          <w:tcPr>
            <w:tcW w:w="1886" w:type="dxa"/>
          </w:tcPr>
          <w:p w14:paraId="4989365D" w14:textId="77777777" w:rsidR="009374CB" w:rsidRDefault="00000000">
            <w:pPr>
              <w:pStyle w:val="TableParagraph"/>
              <w:spacing w:before="73"/>
              <w:ind w:left="19" w:right="165"/>
              <w:jc w:val="center"/>
              <w:rPr>
                <w:b/>
                <w:sz w:val="21"/>
              </w:rPr>
            </w:pPr>
            <w:r>
              <w:rPr>
                <w:b/>
                <w:spacing w:val="-10"/>
                <w:sz w:val="21"/>
              </w:rPr>
              <w:t>5</w:t>
            </w:r>
          </w:p>
        </w:tc>
        <w:tc>
          <w:tcPr>
            <w:tcW w:w="1442" w:type="dxa"/>
          </w:tcPr>
          <w:p w14:paraId="2FF7630E" w14:textId="77777777" w:rsidR="009374CB" w:rsidRDefault="009374CB">
            <w:pPr>
              <w:pStyle w:val="TableParagraph"/>
              <w:rPr>
                <w:rFonts w:ascii="Times New Roman"/>
                <w:sz w:val="20"/>
              </w:rPr>
            </w:pPr>
          </w:p>
        </w:tc>
      </w:tr>
      <w:tr w:rsidR="009374CB" w14:paraId="43E272D6" w14:textId="77777777">
        <w:trPr>
          <w:trHeight w:val="354"/>
        </w:trPr>
        <w:tc>
          <w:tcPr>
            <w:tcW w:w="3087" w:type="dxa"/>
          </w:tcPr>
          <w:p w14:paraId="502ECE2B" w14:textId="77777777" w:rsidR="009374CB" w:rsidRDefault="00000000">
            <w:pPr>
              <w:pStyle w:val="TableParagraph"/>
              <w:spacing w:before="2"/>
              <w:ind w:left="105"/>
              <w:rPr>
                <w:sz w:val="21"/>
              </w:rPr>
            </w:pPr>
            <w:r>
              <w:rPr>
                <w:spacing w:val="-4"/>
                <w:sz w:val="21"/>
              </w:rPr>
              <w:t>Viva</w:t>
            </w:r>
          </w:p>
        </w:tc>
        <w:tc>
          <w:tcPr>
            <w:tcW w:w="1886" w:type="dxa"/>
          </w:tcPr>
          <w:p w14:paraId="2EA8255C" w14:textId="77777777" w:rsidR="009374CB" w:rsidRDefault="00000000">
            <w:pPr>
              <w:pStyle w:val="TableParagraph"/>
              <w:spacing w:before="50"/>
              <w:ind w:left="157" w:right="146"/>
              <w:jc w:val="center"/>
              <w:rPr>
                <w:b/>
                <w:sz w:val="21"/>
              </w:rPr>
            </w:pPr>
            <w:r>
              <w:rPr>
                <w:b/>
                <w:spacing w:val="-5"/>
                <w:sz w:val="21"/>
              </w:rPr>
              <w:t>10</w:t>
            </w:r>
          </w:p>
        </w:tc>
        <w:tc>
          <w:tcPr>
            <w:tcW w:w="1442" w:type="dxa"/>
          </w:tcPr>
          <w:p w14:paraId="03ADF6D1" w14:textId="77777777" w:rsidR="009374CB" w:rsidRDefault="009374CB">
            <w:pPr>
              <w:pStyle w:val="TableParagraph"/>
              <w:rPr>
                <w:rFonts w:ascii="Times New Roman"/>
                <w:sz w:val="20"/>
              </w:rPr>
            </w:pPr>
          </w:p>
        </w:tc>
      </w:tr>
      <w:tr w:rsidR="009374CB" w14:paraId="3FF334CD" w14:textId="77777777">
        <w:trPr>
          <w:trHeight w:val="414"/>
        </w:trPr>
        <w:tc>
          <w:tcPr>
            <w:tcW w:w="3087" w:type="dxa"/>
          </w:tcPr>
          <w:p w14:paraId="615C5D72" w14:textId="77777777" w:rsidR="009374CB" w:rsidRDefault="00000000">
            <w:pPr>
              <w:pStyle w:val="TableParagraph"/>
              <w:spacing w:before="85"/>
              <w:ind w:right="97"/>
              <w:jc w:val="right"/>
              <w:rPr>
                <w:b/>
                <w:sz w:val="21"/>
              </w:rPr>
            </w:pPr>
            <w:r>
              <w:rPr>
                <w:b/>
                <w:spacing w:val="-2"/>
                <w:sz w:val="21"/>
              </w:rPr>
              <w:t>Total</w:t>
            </w:r>
          </w:p>
        </w:tc>
        <w:tc>
          <w:tcPr>
            <w:tcW w:w="1886" w:type="dxa"/>
          </w:tcPr>
          <w:p w14:paraId="2F79D939" w14:textId="77777777" w:rsidR="009374CB" w:rsidRDefault="00000000">
            <w:pPr>
              <w:pStyle w:val="TableParagraph"/>
              <w:spacing w:before="85"/>
              <w:ind w:left="88" w:right="146"/>
              <w:jc w:val="center"/>
              <w:rPr>
                <w:b/>
                <w:sz w:val="21"/>
              </w:rPr>
            </w:pPr>
            <w:r>
              <w:rPr>
                <w:b/>
                <w:spacing w:val="-5"/>
                <w:sz w:val="21"/>
              </w:rPr>
              <w:t>30</w:t>
            </w:r>
          </w:p>
        </w:tc>
        <w:tc>
          <w:tcPr>
            <w:tcW w:w="1442" w:type="dxa"/>
          </w:tcPr>
          <w:p w14:paraId="708F2E61" w14:textId="77777777" w:rsidR="009374CB" w:rsidRDefault="009374CB">
            <w:pPr>
              <w:pStyle w:val="TableParagraph"/>
              <w:rPr>
                <w:rFonts w:ascii="Times New Roman"/>
                <w:sz w:val="20"/>
              </w:rPr>
            </w:pPr>
          </w:p>
        </w:tc>
      </w:tr>
      <w:tr w:rsidR="009374CB" w14:paraId="49266AC2" w14:textId="77777777">
        <w:trPr>
          <w:trHeight w:val="678"/>
        </w:trPr>
        <w:tc>
          <w:tcPr>
            <w:tcW w:w="4973" w:type="dxa"/>
            <w:gridSpan w:val="2"/>
          </w:tcPr>
          <w:p w14:paraId="703D7629" w14:textId="77777777" w:rsidR="009374CB" w:rsidRDefault="009374CB">
            <w:pPr>
              <w:pStyle w:val="TableParagraph"/>
              <w:spacing w:before="19"/>
              <w:rPr>
                <w:b/>
                <w:sz w:val="21"/>
              </w:rPr>
            </w:pPr>
          </w:p>
          <w:p w14:paraId="00EAECFF" w14:textId="77777777" w:rsidR="009374CB" w:rsidRDefault="00000000">
            <w:pPr>
              <w:pStyle w:val="TableParagraph"/>
              <w:ind w:left="3084"/>
              <w:rPr>
                <w:b/>
                <w:sz w:val="21"/>
              </w:rPr>
            </w:pPr>
            <w:r>
              <w:rPr>
                <w:b/>
                <w:sz w:val="21"/>
              </w:rPr>
              <w:t>Faculty</w:t>
            </w:r>
            <w:r>
              <w:rPr>
                <w:b/>
                <w:spacing w:val="32"/>
                <w:sz w:val="21"/>
              </w:rPr>
              <w:t xml:space="preserve"> </w:t>
            </w:r>
            <w:r>
              <w:rPr>
                <w:b/>
                <w:spacing w:val="-2"/>
                <w:sz w:val="21"/>
              </w:rPr>
              <w:t>Signature</w:t>
            </w:r>
          </w:p>
        </w:tc>
        <w:tc>
          <w:tcPr>
            <w:tcW w:w="1442" w:type="dxa"/>
          </w:tcPr>
          <w:p w14:paraId="4F92ADE8" w14:textId="77777777" w:rsidR="009374CB" w:rsidRDefault="009374CB">
            <w:pPr>
              <w:pStyle w:val="TableParagraph"/>
              <w:rPr>
                <w:rFonts w:ascii="Times New Roman"/>
                <w:sz w:val="20"/>
              </w:rPr>
            </w:pPr>
          </w:p>
        </w:tc>
      </w:tr>
    </w:tbl>
    <w:p w14:paraId="61DA72BC" w14:textId="77777777" w:rsidR="00A71F8E" w:rsidRDefault="00A71F8E"/>
    <w:sectPr w:rsidR="00A71F8E">
      <w:pgSz w:w="11910" w:h="16840"/>
      <w:pgMar w:top="192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06C00"/>
    <w:multiLevelType w:val="hybridMultilevel"/>
    <w:tmpl w:val="1C7E4F12"/>
    <w:lvl w:ilvl="0" w:tplc="CF3E2E6C">
      <w:start w:val="1"/>
      <w:numFmt w:val="decimal"/>
      <w:lvlText w:val="%1."/>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1" w:tplc="56E404DC">
      <w:numFmt w:val="bullet"/>
      <w:lvlText w:val="•"/>
      <w:lvlJc w:val="left"/>
      <w:pPr>
        <w:ind w:left="1573" w:hanging="360"/>
      </w:pPr>
      <w:rPr>
        <w:rFonts w:hint="default"/>
        <w:lang w:val="en-US" w:eastAsia="en-US" w:bidi="ar-SA"/>
      </w:rPr>
    </w:lvl>
    <w:lvl w:ilvl="2" w:tplc="E990B7B8">
      <w:numFmt w:val="bullet"/>
      <w:lvlText w:val="•"/>
      <w:lvlJc w:val="left"/>
      <w:pPr>
        <w:ind w:left="2406" w:hanging="360"/>
      </w:pPr>
      <w:rPr>
        <w:rFonts w:hint="default"/>
        <w:lang w:val="en-US" w:eastAsia="en-US" w:bidi="ar-SA"/>
      </w:rPr>
    </w:lvl>
    <w:lvl w:ilvl="3" w:tplc="C4384004">
      <w:numFmt w:val="bullet"/>
      <w:lvlText w:val="•"/>
      <w:lvlJc w:val="left"/>
      <w:pPr>
        <w:ind w:left="3239" w:hanging="360"/>
      </w:pPr>
      <w:rPr>
        <w:rFonts w:hint="default"/>
        <w:lang w:val="en-US" w:eastAsia="en-US" w:bidi="ar-SA"/>
      </w:rPr>
    </w:lvl>
    <w:lvl w:ilvl="4" w:tplc="57BC3C52">
      <w:numFmt w:val="bullet"/>
      <w:lvlText w:val="•"/>
      <w:lvlJc w:val="left"/>
      <w:pPr>
        <w:ind w:left="4072" w:hanging="360"/>
      </w:pPr>
      <w:rPr>
        <w:rFonts w:hint="default"/>
        <w:lang w:val="en-US" w:eastAsia="en-US" w:bidi="ar-SA"/>
      </w:rPr>
    </w:lvl>
    <w:lvl w:ilvl="5" w:tplc="707494E2">
      <w:numFmt w:val="bullet"/>
      <w:lvlText w:val="•"/>
      <w:lvlJc w:val="left"/>
      <w:pPr>
        <w:ind w:left="4905" w:hanging="360"/>
      </w:pPr>
      <w:rPr>
        <w:rFonts w:hint="default"/>
        <w:lang w:val="en-US" w:eastAsia="en-US" w:bidi="ar-SA"/>
      </w:rPr>
    </w:lvl>
    <w:lvl w:ilvl="6" w:tplc="10420D94">
      <w:numFmt w:val="bullet"/>
      <w:lvlText w:val="•"/>
      <w:lvlJc w:val="left"/>
      <w:pPr>
        <w:ind w:left="5738" w:hanging="360"/>
      </w:pPr>
      <w:rPr>
        <w:rFonts w:hint="default"/>
        <w:lang w:val="en-US" w:eastAsia="en-US" w:bidi="ar-SA"/>
      </w:rPr>
    </w:lvl>
    <w:lvl w:ilvl="7" w:tplc="6D40A068">
      <w:numFmt w:val="bullet"/>
      <w:lvlText w:val="•"/>
      <w:lvlJc w:val="left"/>
      <w:pPr>
        <w:ind w:left="6571" w:hanging="360"/>
      </w:pPr>
      <w:rPr>
        <w:rFonts w:hint="default"/>
        <w:lang w:val="en-US" w:eastAsia="en-US" w:bidi="ar-SA"/>
      </w:rPr>
    </w:lvl>
    <w:lvl w:ilvl="8" w:tplc="621AEBCC">
      <w:numFmt w:val="bullet"/>
      <w:lvlText w:val="•"/>
      <w:lvlJc w:val="left"/>
      <w:pPr>
        <w:ind w:left="7404" w:hanging="360"/>
      </w:pPr>
      <w:rPr>
        <w:rFonts w:hint="default"/>
        <w:lang w:val="en-US" w:eastAsia="en-US" w:bidi="ar-SA"/>
      </w:rPr>
    </w:lvl>
  </w:abstractNum>
  <w:abstractNum w:abstractNumId="1" w15:restartNumberingAfterBreak="0">
    <w:nsid w:val="49410070"/>
    <w:multiLevelType w:val="hybridMultilevel"/>
    <w:tmpl w:val="D33E8A6A"/>
    <w:lvl w:ilvl="0" w:tplc="A746D1C8">
      <w:start w:val="1"/>
      <w:numFmt w:val="decimal"/>
      <w:lvlText w:val="%1."/>
      <w:lvlJc w:val="left"/>
      <w:pPr>
        <w:ind w:left="589" w:hanging="565"/>
      </w:pPr>
      <w:rPr>
        <w:rFonts w:ascii="Cambria" w:eastAsia="Cambria" w:hAnsi="Cambria" w:cs="Cambria" w:hint="default"/>
        <w:b w:val="0"/>
        <w:bCs w:val="0"/>
        <w:i w:val="0"/>
        <w:iCs w:val="0"/>
        <w:spacing w:val="0"/>
        <w:w w:val="102"/>
        <w:sz w:val="21"/>
        <w:szCs w:val="21"/>
        <w:lang w:val="en-US" w:eastAsia="en-US" w:bidi="ar-SA"/>
      </w:rPr>
    </w:lvl>
    <w:lvl w:ilvl="1" w:tplc="7414C250">
      <w:start w:val="1"/>
      <w:numFmt w:val="decimal"/>
      <w:lvlText w:val="%2."/>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2" w:tplc="29D2D78C">
      <w:numFmt w:val="bullet"/>
      <w:lvlText w:val="o"/>
      <w:lvlJc w:val="left"/>
      <w:pPr>
        <w:ind w:left="1466" w:hanging="361"/>
      </w:pPr>
      <w:rPr>
        <w:rFonts w:ascii="Courier New" w:eastAsia="Courier New" w:hAnsi="Courier New" w:cs="Courier New" w:hint="default"/>
        <w:b w:val="0"/>
        <w:bCs w:val="0"/>
        <w:i w:val="0"/>
        <w:iCs w:val="0"/>
        <w:spacing w:val="0"/>
        <w:w w:val="102"/>
        <w:sz w:val="20"/>
        <w:szCs w:val="20"/>
        <w:lang w:val="en-US" w:eastAsia="en-US" w:bidi="ar-SA"/>
      </w:rPr>
    </w:lvl>
    <w:lvl w:ilvl="3" w:tplc="C6927046">
      <w:numFmt w:val="bullet"/>
      <w:lvlText w:val=""/>
      <w:lvlJc w:val="left"/>
      <w:pPr>
        <w:ind w:left="2186" w:hanging="360"/>
      </w:pPr>
      <w:rPr>
        <w:rFonts w:ascii="Wingdings" w:eastAsia="Wingdings" w:hAnsi="Wingdings" w:cs="Wingdings" w:hint="default"/>
        <w:b w:val="0"/>
        <w:bCs w:val="0"/>
        <w:i w:val="0"/>
        <w:iCs w:val="0"/>
        <w:spacing w:val="0"/>
        <w:w w:val="102"/>
        <w:sz w:val="20"/>
        <w:szCs w:val="20"/>
        <w:lang w:val="en-US" w:eastAsia="en-US" w:bidi="ar-SA"/>
      </w:rPr>
    </w:lvl>
    <w:lvl w:ilvl="4" w:tplc="97E6B786">
      <w:numFmt w:val="bullet"/>
      <w:lvlText w:val="•"/>
      <w:lvlJc w:val="left"/>
      <w:pPr>
        <w:ind w:left="3164" w:hanging="360"/>
      </w:pPr>
      <w:rPr>
        <w:rFonts w:hint="default"/>
        <w:lang w:val="en-US" w:eastAsia="en-US" w:bidi="ar-SA"/>
      </w:rPr>
    </w:lvl>
    <w:lvl w:ilvl="5" w:tplc="3F8437A0">
      <w:numFmt w:val="bullet"/>
      <w:lvlText w:val="•"/>
      <w:lvlJc w:val="left"/>
      <w:pPr>
        <w:ind w:left="4148" w:hanging="360"/>
      </w:pPr>
      <w:rPr>
        <w:rFonts w:hint="default"/>
        <w:lang w:val="en-US" w:eastAsia="en-US" w:bidi="ar-SA"/>
      </w:rPr>
    </w:lvl>
    <w:lvl w:ilvl="6" w:tplc="44A6F396">
      <w:numFmt w:val="bullet"/>
      <w:lvlText w:val="•"/>
      <w:lvlJc w:val="left"/>
      <w:pPr>
        <w:ind w:left="5132" w:hanging="360"/>
      </w:pPr>
      <w:rPr>
        <w:rFonts w:hint="default"/>
        <w:lang w:val="en-US" w:eastAsia="en-US" w:bidi="ar-SA"/>
      </w:rPr>
    </w:lvl>
    <w:lvl w:ilvl="7" w:tplc="518E2D42">
      <w:numFmt w:val="bullet"/>
      <w:lvlText w:val="•"/>
      <w:lvlJc w:val="left"/>
      <w:pPr>
        <w:ind w:left="6117" w:hanging="360"/>
      </w:pPr>
      <w:rPr>
        <w:rFonts w:hint="default"/>
        <w:lang w:val="en-US" w:eastAsia="en-US" w:bidi="ar-SA"/>
      </w:rPr>
    </w:lvl>
    <w:lvl w:ilvl="8" w:tplc="B87C0A5C">
      <w:numFmt w:val="bullet"/>
      <w:lvlText w:val="•"/>
      <w:lvlJc w:val="left"/>
      <w:pPr>
        <w:ind w:left="7101" w:hanging="360"/>
      </w:pPr>
      <w:rPr>
        <w:rFonts w:hint="default"/>
        <w:lang w:val="en-US" w:eastAsia="en-US" w:bidi="ar-SA"/>
      </w:rPr>
    </w:lvl>
  </w:abstractNum>
  <w:abstractNum w:abstractNumId="2" w15:restartNumberingAfterBreak="0">
    <w:nsid w:val="680141CB"/>
    <w:multiLevelType w:val="hybridMultilevel"/>
    <w:tmpl w:val="B2CA91BA"/>
    <w:lvl w:ilvl="0" w:tplc="09568CFE">
      <w:start w:val="1"/>
      <w:numFmt w:val="decimal"/>
      <w:lvlText w:val="%1."/>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1" w:tplc="60925A88">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2" w:tplc="B1521318">
      <w:numFmt w:val="bullet"/>
      <w:lvlText w:val="•"/>
      <w:lvlJc w:val="left"/>
      <w:pPr>
        <w:ind w:left="2406" w:hanging="360"/>
      </w:pPr>
      <w:rPr>
        <w:rFonts w:hint="default"/>
        <w:lang w:val="en-US" w:eastAsia="en-US" w:bidi="ar-SA"/>
      </w:rPr>
    </w:lvl>
    <w:lvl w:ilvl="3" w:tplc="D32E410A">
      <w:numFmt w:val="bullet"/>
      <w:lvlText w:val="•"/>
      <w:lvlJc w:val="left"/>
      <w:pPr>
        <w:ind w:left="3239" w:hanging="360"/>
      </w:pPr>
      <w:rPr>
        <w:rFonts w:hint="default"/>
        <w:lang w:val="en-US" w:eastAsia="en-US" w:bidi="ar-SA"/>
      </w:rPr>
    </w:lvl>
    <w:lvl w:ilvl="4" w:tplc="7FA43AD8">
      <w:numFmt w:val="bullet"/>
      <w:lvlText w:val="•"/>
      <w:lvlJc w:val="left"/>
      <w:pPr>
        <w:ind w:left="4072" w:hanging="360"/>
      </w:pPr>
      <w:rPr>
        <w:rFonts w:hint="default"/>
        <w:lang w:val="en-US" w:eastAsia="en-US" w:bidi="ar-SA"/>
      </w:rPr>
    </w:lvl>
    <w:lvl w:ilvl="5" w:tplc="DCE87108">
      <w:numFmt w:val="bullet"/>
      <w:lvlText w:val="•"/>
      <w:lvlJc w:val="left"/>
      <w:pPr>
        <w:ind w:left="4905" w:hanging="360"/>
      </w:pPr>
      <w:rPr>
        <w:rFonts w:hint="default"/>
        <w:lang w:val="en-US" w:eastAsia="en-US" w:bidi="ar-SA"/>
      </w:rPr>
    </w:lvl>
    <w:lvl w:ilvl="6" w:tplc="B504137E">
      <w:numFmt w:val="bullet"/>
      <w:lvlText w:val="•"/>
      <w:lvlJc w:val="left"/>
      <w:pPr>
        <w:ind w:left="5738" w:hanging="360"/>
      </w:pPr>
      <w:rPr>
        <w:rFonts w:hint="default"/>
        <w:lang w:val="en-US" w:eastAsia="en-US" w:bidi="ar-SA"/>
      </w:rPr>
    </w:lvl>
    <w:lvl w:ilvl="7" w:tplc="3992F16A">
      <w:numFmt w:val="bullet"/>
      <w:lvlText w:val="•"/>
      <w:lvlJc w:val="left"/>
      <w:pPr>
        <w:ind w:left="6571" w:hanging="360"/>
      </w:pPr>
      <w:rPr>
        <w:rFonts w:hint="default"/>
        <w:lang w:val="en-US" w:eastAsia="en-US" w:bidi="ar-SA"/>
      </w:rPr>
    </w:lvl>
    <w:lvl w:ilvl="8" w:tplc="0ED41C6A">
      <w:numFmt w:val="bullet"/>
      <w:lvlText w:val="•"/>
      <w:lvlJc w:val="left"/>
      <w:pPr>
        <w:ind w:left="7404" w:hanging="360"/>
      </w:pPr>
      <w:rPr>
        <w:rFonts w:hint="default"/>
        <w:lang w:val="en-US" w:eastAsia="en-US" w:bidi="ar-SA"/>
      </w:rPr>
    </w:lvl>
  </w:abstractNum>
  <w:abstractNum w:abstractNumId="3" w15:restartNumberingAfterBreak="0">
    <w:nsid w:val="71D66ACA"/>
    <w:multiLevelType w:val="hybridMultilevel"/>
    <w:tmpl w:val="7D3849D8"/>
    <w:lvl w:ilvl="0" w:tplc="60F4E520">
      <w:start w:val="1"/>
      <w:numFmt w:val="decimal"/>
      <w:lvlText w:val="%1."/>
      <w:lvlJc w:val="left"/>
      <w:pPr>
        <w:ind w:left="589" w:hanging="565"/>
      </w:pPr>
      <w:rPr>
        <w:rFonts w:ascii="Cambria" w:eastAsia="Cambria" w:hAnsi="Cambria" w:cs="Cambria" w:hint="default"/>
        <w:b w:val="0"/>
        <w:bCs w:val="0"/>
        <w:i w:val="0"/>
        <w:iCs w:val="0"/>
        <w:spacing w:val="0"/>
        <w:w w:val="102"/>
        <w:sz w:val="21"/>
        <w:szCs w:val="21"/>
        <w:lang w:val="en-US" w:eastAsia="en-US" w:bidi="ar-SA"/>
      </w:rPr>
    </w:lvl>
    <w:lvl w:ilvl="1" w:tplc="8C1EDFF6">
      <w:numFmt w:val="bullet"/>
      <w:lvlText w:val="•"/>
      <w:lvlJc w:val="left"/>
      <w:pPr>
        <w:ind w:left="1429" w:hanging="565"/>
      </w:pPr>
      <w:rPr>
        <w:rFonts w:hint="default"/>
        <w:lang w:val="en-US" w:eastAsia="en-US" w:bidi="ar-SA"/>
      </w:rPr>
    </w:lvl>
    <w:lvl w:ilvl="2" w:tplc="6CAC884A">
      <w:numFmt w:val="bullet"/>
      <w:lvlText w:val="•"/>
      <w:lvlJc w:val="left"/>
      <w:pPr>
        <w:ind w:left="2278" w:hanging="565"/>
      </w:pPr>
      <w:rPr>
        <w:rFonts w:hint="default"/>
        <w:lang w:val="en-US" w:eastAsia="en-US" w:bidi="ar-SA"/>
      </w:rPr>
    </w:lvl>
    <w:lvl w:ilvl="3" w:tplc="F35C9B52">
      <w:numFmt w:val="bullet"/>
      <w:lvlText w:val="•"/>
      <w:lvlJc w:val="left"/>
      <w:pPr>
        <w:ind w:left="3127" w:hanging="565"/>
      </w:pPr>
      <w:rPr>
        <w:rFonts w:hint="default"/>
        <w:lang w:val="en-US" w:eastAsia="en-US" w:bidi="ar-SA"/>
      </w:rPr>
    </w:lvl>
    <w:lvl w:ilvl="4" w:tplc="40B6D706">
      <w:numFmt w:val="bullet"/>
      <w:lvlText w:val="•"/>
      <w:lvlJc w:val="left"/>
      <w:pPr>
        <w:ind w:left="3976" w:hanging="565"/>
      </w:pPr>
      <w:rPr>
        <w:rFonts w:hint="default"/>
        <w:lang w:val="en-US" w:eastAsia="en-US" w:bidi="ar-SA"/>
      </w:rPr>
    </w:lvl>
    <w:lvl w:ilvl="5" w:tplc="BC4E873E">
      <w:numFmt w:val="bullet"/>
      <w:lvlText w:val="•"/>
      <w:lvlJc w:val="left"/>
      <w:pPr>
        <w:ind w:left="4825" w:hanging="565"/>
      </w:pPr>
      <w:rPr>
        <w:rFonts w:hint="default"/>
        <w:lang w:val="en-US" w:eastAsia="en-US" w:bidi="ar-SA"/>
      </w:rPr>
    </w:lvl>
    <w:lvl w:ilvl="6" w:tplc="C00862E8">
      <w:numFmt w:val="bullet"/>
      <w:lvlText w:val="•"/>
      <w:lvlJc w:val="left"/>
      <w:pPr>
        <w:ind w:left="5674" w:hanging="565"/>
      </w:pPr>
      <w:rPr>
        <w:rFonts w:hint="default"/>
        <w:lang w:val="en-US" w:eastAsia="en-US" w:bidi="ar-SA"/>
      </w:rPr>
    </w:lvl>
    <w:lvl w:ilvl="7" w:tplc="DDEE91AA">
      <w:numFmt w:val="bullet"/>
      <w:lvlText w:val="•"/>
      <w:lvlJc w:val="left"/>
      <w:pPr>
        <w:ind w:left="6523" w:hanging="565"/>
      </w:pPr>
      <w:rPr>
        <w:rFonts w:hint="default"/>
        <w:lang w:val="en-US" w:eastAsia="en-US" w:bidi="ar-SA"/>
      </w:rPr>
    </w:lvl>
    <w:lvl w:ilvl="8" w:tplc="B33EE9FE">
      <w:numFmt w:val="bullet"/>
      <w:lvlText w:val="•"/>
      <w:lvlJc w:val="left"/>
      <w:pPr>
        <w:ind w:left="7372" w:hanging="565"/>
      </w:pPr>
      <w:rPr>
        <w:rFonts w:hint="default"/>
        <w:lang w:val="en-US" w:eastAsia="en-US" w:bidi="ar-SA"/>
      </w:rPr>
    </w:lvl>
  </w:abstractNum>
  <w:num w:numId="1" w16cid:durableId="645164194">
    <w:abstractNumId w:val="3"/>
  </w:num>
  <w:num w:numId="2" w16cid:durableId="1062681877">
    <w:abstractNumId w:val="0"/>
  </w:num>
  <w:num w:numId="3" w16cid:durableId="169180420">
    <w:abstractNumId w:val="2"/>
  </w:num>
  <w:num w:numId="4" w16cid:durableId="1742866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CB"/>
    <w:rsid w:val="0018236F"/>
    <w:rsid w:val="002E5558"/>
    <w:rsid w:val="004D0D9F"/>
    <w:rsid w:val="005435DA"/>
    <w:rsid w:val="009374CB"/>
    <w:rsid w:val="00A71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9898"/>
  <w15:docId w15:val="{2C6823D7-678C-4D7D-B1BE-863A6FAE6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4"/>
      <w:outlineLvl w:val="0"/>
    </w:pPr>
    <w:rPr>
      <w:b/>
      <w:bCs/>
      <w:sz w:val="21"/>
      <w:szCs w:val="21"/>
    </w:rPr>
  </w:style>
  <w:style w:type="paragraph" w:styleId="Heading2">
    <w:name w:val="heading 2"/>
    <w:basedOn w:val="Normal"/>
    <w:uiPriority w:val="9"/>
    <w:unhideWhenUsed/>
    <w:qFormat/>
    <w:pPr>
      <w:spacing w:before="173"/>
      <w:ind w:left="743" w:hanging="358"/>
      <w:outlineLvl w:val="1"/>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ListParagraph">
    <w:name w:val="List Paragraph"/>
    <w:basedOn w:val="Normal"/>
    <w:uiPriority w:val="1"/>
    <w:qFormat/>
    <w:pPr>
      <w:spacing w:before="173"/>
      <w:ind w:left="743"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4D0D9F"/>
    <w:rPr>
      <w:rFonts w:ascii="Cambria" w:eastAsia="Cambria" w:hAnsi="Cambria" w:cs="Cambria"/>
      <w:sz w:val="21"/>
      <w:szCs w:val="21"/>
    </w:rPr>
  </w:style>
  <w:style w:type="character" w:styleId="Hyperlink">
    <w:name w:val="Hyperlink"/>
    <w:basedOn w:val="DefaultParagraphFont"/>
    <w:uiPriority w:val="99"/>
    <w:unhideWhenUsed/>
    <w:rsid w:val="004D0D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a55f4fe3-75c2-4eeb-8c79-11c190f07ba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4722A5B8899C46B969EB128F847344" ma:contentTypeVersion="4" ma:contentTypeDescription="Create a new document." ma:contentTypeScope="" ma:versionID="14f8138e4eb63a73dcbdf43b2540dc26">
  <xsd:schema xmlns:xsd="http://www.w3.org/2001/XMLSchema" xmlns:xs="http://www.w3.org/2001/XMLSchema" xmlns:p="http://schemas.microsoft.com/office/2006/metadata/properties" xmlns:ns2="a55f4fe3-75c2-4eeb-8c79-11c190f07ba0" targetNamespace="http://schemas.microsoft.com/office/2006/metadata/properties" ma:root="true" ma:fieldsID="d3173b9800f40fb748dc394af63f3c02" ns2:_="">
    <xsd:import namespace="a55f4fe3-75c2-4eeb-8c79-11c190f07ba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5f4fe3-75c2-4eeb-8c79-11c190f07ba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0FE5DD-44C4-4F9E-9CE7-FC6A4F9373DA}">
  <ds:schemaRefs>
    <ds:schemaRef ds:uri="http://schemas.microsoft.com/office/2006/metadata/properties"/>
    <ds:schemaRef ds:uri="http://schemas.microsoft.com/office/infopath/2007/PartnerControls"/>
    <ds:schemaRef ds:uri="a55f4fe3-75c2-4eeb-8c79-11c190f07ba0"/>
  </ds:schemaRefs>
</ds:datastoreItem>
</file>

<file path=customXml/itemProps2.xml><?xml version="1.0" encoding="utf-8"?>
<ds:datastoreItem xmlns:ds="http://schemas.openxmlformats.org/officeDocument/2006/customXml" ds:itemID="{9EC75273-795D-41C3-836B-C14C599A6A79}">
  <ds:schemaRefs>
    <ds:schemaRef ds:uri="http://schemas.microsoft.com/sharepoint/v3/contenttype/forms"/>
  </ds:schemaRefs>
</ds:datastoreItem>
</file>

<file path=customXml/itemProps3.xml><?xml version="1.0" encoding="utf-8"?>
<ds:datastoreItem xmlns:ds="http://schemas.openxmlformats.org/officeDocument/2006/customXml" ds:itemID="{86C1A186-1AB1-415D-B1DC-AFB3DFA33F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5f4fe3-75c2-4eeb-8c79-11c190f07b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1077</Words>
  <Characters>6144</Characters>
  <Application>Microsoft Office Word</Application>
  <DocSecurity>0</DocSecurity>
  <Lines>51</Lines>
  <Paragraphs>14</Paragraphs>
  <ScaleCrop>false</ScaleCrop>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Tharun N</cp:lastModifiedBy>
  <cp:revision>2</cp:revision>
  <dcterms:created xsi:type="dcterms:W3CDTF">2026-07-23T18:17:00Z</dcterms:created>
  <dcterms:modified xsi:type="dcterms:W3CDTF">2026-07-23T18:17:00Z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for Microsoft 365</vt:lpwstr>
  </property>
  <property fmtid="{D5CDD505-2E9C-101B-9397-08002B2CF9AE}" pid="5" name="LastSaved">
    <vt:filetime>2026-07-21T00:00:00Z</vt:filetime>
  </property>
  <property fmtid="{D5CDD505-2E9C-101B-9397-08002B2CF9AE}" pid="6" name="Producer">
    <vt:lpwstr>Microsoft® Word for Microsoft 365</vt:lpwstr>
  </property>
  <property fmtid="{D5CDD505-2E9C-101B-9397-08002B2CF9AE}" pid="7" name="ContentTypeId">
    <vt:lpwstr>0x010100BB4722A5B8899C46B969EB128F847344</vt:lpwstr>
  </property>
</Properties>
</file>