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3166E" w:rsidR="00DE0E8C" w:rsidP="5D450FA9" w:rsidRDefault="00DE0E8C" w14:paraId="2DF1F1BF" w14:textId="2DB7BFFE">
      <w:pPr>
        <w:pStyle w:val="NormalWeb"/>
        <w:spacing w:before="0" w:beforeAutospacing="off" w:after="0" w:afterAutospacing="off"/>
        <w:rPr>
          <w:rFonts w:ascii="Segoe UI" w:hAnsi="Segoe UI" w:cs="Segoe UI"/>
          <w:b w:val="1"/>
          <w:bCs w:val="1"/>
          <w:sz w:val="21"/>
          <w:szCs w:val="21"/>
        </w:rPr>
      </w:pPr>
      <w:r w:rsidRPr="5D450FA9" w:rsidR="518DC597">
        <w:rPr>
          <w:b w:val="1"/>
          <w:bCs w:val="1"/>
        </w:rPr>
        <w:t xml:space="preserve">                                                                                       </w:t>
      </w:r>
      <w:r w:rsidRPr="5D450FA9" w:rsidR="00DE0E8C">
        <w:rPr>
          <w:b w:val="1"/>
          <w:bCs w:val="1"/>
        </w:rPr>
        <w:t>Coding questions:</w:t>
      </w:r>
      <w:r>
        <w:br/>
      </w:r>
    </w:p>
    <w:p w:rsidR="00DE0E8C" w:rsidP="00DE0E8C" w:rsidRDefault="00DE0E8C" w14:paraId="2710360F" w14:textId="7C91C08D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Question-1 </w:t>
      </w:r>
    </w:p>
    <w:p w:rsidR="00DE0E8C" w:rsidP="00DE0E8C" w:rsidRDefault="00DE0E8C" w14:paraId="4E51E85E" w14:textId="6E76A445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t>Find All Duplicates in an Array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t>Problem: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t>Given an array of integers, some elements appear twice, and others appear once. Find all the elements that appear twice in this array.</w:t>
      </w:r>
    </w:p>
    <w:p w:rsidR="00DE0E8C" w:rsidP="00DE0E8C" w:rsidRDefault="00DE0E8C" w14:paraId="4AD42621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DE0E8C" w:rsidP="00DE0E8C" w:rsidRDefault="00DE0E8C" w14:paraId="374C3D88" w14:textId="77777777">
      <w:pPr>
        <w:pStyle w:val="NormalWeb"/>
        <w:rPr>
          <w:rFonts w:ascii="Segoe UI" w:hAnsi="Segoe UI" w:cs="Segoe UI"/>
          <w:sz w:val="21"/>
          <w:szCs w:val="21"/>
        </w:rPr>
      </w:pPr>
      <w:r w:rsidRPr="1F1B16E6">
        <w:rPr>
          <w:rFonts w:ascii="Segoe UI" w:hAnsi="Segoe UI" w:cs="Segoe UI"/>
          <w:sz w:val="21"/>
          <w:szCs w:val="21"/>
        </w:rPr>
        <w:t>Example:</w:t>
      </w:r>
      <w:r>
        <w:br/>
      </w:r>
      <w:r w:rsidRPr="1F1B16E6">
        <w:rPr>
          <w:rFonts w:ascii="Segoe UI" w:hAnsi="Segoe UI" w:cs="Segoe UI"/>
          <w:sz w:val="21"/>
          <w:szCs w:val="21"/>
        </w:rPr>
        <w:t>Input: [4,3,2,7,8,2,3,1,8]</w:t>
      </w:r>
      <w:r>
        <w:br/>
      </w:r>
      <w:r w:rsidRPr="1F1B16E6">
        <w:rPr>
          <w:rFonts w:ascii="Segoe UI" w:hAnsi="Segoe UI" w:cs="Segoe UI"/>
          <w:sz w:val="21"/>
          <w:szCs w:val="21"/>
        </w:rPr>
        <w:t>Output: [2, 3, 8]</w:t>
      </w:r>
    </w:p>
    <w:p w:rsidR="1F1B16E6" w:rsidP="1F1B16E6" w:rsidRDefault="1F1B16E6" w14:paraId="73A4F0E3" w14:textId="424AEB18">
      <w:pPr>
        <w:pStyle w:val="NormalWeb"/>
        <w:rPr>
          <w:rFonts w:ascii="Segoe UI" w:hAnsi="Segoe UI" w:cs="Segoe UI"/>
          <w:sz w:val="21"/>
          <w:szCs w:val="21"/>
        </w:rPr>
      </w:pPr>
    </w:p>
    <w:p w:rsidR="1F1B16E6" w:rsidP="1F1B16E6" w:rsidRDefault="1F1B16E6" w14:paraId="63034302" w14:textId="6BB743E8">
      <w:pPr>
        <w:pStyle w:val="NormalWeb"/>
        <w:rPr>
          <w:rFonts w:ascii="Segoe UI" w:hAnsi="Segoe UI" w:cs="Segoe UI"/>
          <w:sz w:val="21"/>
          <w:szCs w:val="21"/>
        </w:rPr>
      </w:pPr>
    </w:p>
    <w:p w:rsidR="00DE0E8C" w:rsidP="025B2165" w:rsidRDefault="00DE0E8C" w14:paraId="316D9AC7" w14:textId="2D5E8AC4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25B2165">
        <w:rPr>
          <w:rFonts w:ascii="Segoe UI" w:hAnsi="Segoe UI" w:cs="Segoe UI"/>
          <w:sz w:val="21"/>
          <w:szCs w:val="21"/>
        </w:rPr>
        <w:t>Question-2</w:t>
      </w:r>
      <w:r>
        <w:br/>
      </w:r>
      <w:r>
        <w:br/>
      </w:r>
      <w:r w:rsidRPr="025B2165" w:rsidR="002A2E16">
        <w:rPr>
          <w:rFonts w:ascii="Segoe UI" w:hAnsi="Segoe UI" w:cs="Segoe UI"/>
          <w:sz w:val="21"/>
          <w:szCs w:val="21"/>
        </w:rPr>
        <w:t xml:space="preserve">Given a csv file we have to display </w:t>
      </w:r>
      <w:r w:rsidRPr="025B2165" w:rsidR="00F86A19">
        <w:rPr>
          <w:rFonts w:ascii="Segoe UI" w:hAnsi="Segoe UI" w:cs="Segoe UI"/>
          <w:sz w:val="21"/>
          <w:szCs w:val="21"/>
        </w:rPr>
        <w:t xml:space="preserve">the row which </w:t>
      </w:r>
      <w:r w:rsidRPr="025B2165" w:rsidR="41E97699">
        <w:rPr>
          <w:rFonts w:ascii="Segoe UI" w:hAnsi="Segoe UI" w:cs="Segoe UI"/>
          <w:sz w:val="21"/>
          <w:szCs w:val="21"/>
        </w:rPr>
        <w:t>has</w:t>
      </w:r>
      <w:r w:rsidRPr="025B2165" w:rsidR="00F86A19">
        <w:rPr>
          <w:rFonts w:ascii="Segoe UI" w:hAnsi="Segoe UI" w:cs="Segoe UI"/>
          <w:sz w:val="21"/>
          <w:szCs w:val="21"/>
        </w:rPr>
        <w:t xml:space="preserve"> </w:t>
      </w:r>
      <w:r w:rsidRPr="025B2165" w:rsidR="251948B1">
        <w:rPr>
          <w:rFonts w:ascii="Segoe UI" w:hAnsi="Segoe UI" w:cs="Segoe UI"/>
          <w:sz w:val="21"/>
          <w:szCs w:val="21"/>
        </w:rPr>
        <w:t>the previous</w:t>
      </w:r>
      <w:r w:rsidRPr="025B2165" w:rsidR="002A2E16">
        <w:rPr>
          <w:rFonts w:ascii="Segoe UI" w:hAnsi="Segoe UI" w:cs="Segoe UI"/>
          <w:sz w:val="21"/>
          <w:szCs w:val="21"/>
        </w:rPr>
        <w:t xml:space="preserve"> </w:t>
      </w:r>
      <w:r w:rsidRPr="025B2165" w:rsidR="013C97D7">
        <w:rPr>
          <w:rFonts w:ascii="Segoe UI" w:hAnsi="Segoe UI" w:cs="Segoe UI"/>
          <w:sz w:val="21"/>
          <w:szCs w:val="21"/>
        </w:rPr>
        <w:t>day's</w:t>
      </w:r>
      <w:r w:rsidRPr="025B2165" w:rsidR="002A2E16">
        <w:rPr>
          <w:rFonts w:ascii="Segoe UI" w:hAnsi="Segoe UI" w:cs="Segoe UI"/>
          <w:sz w:val="21"/>
          <w:szCs w:val="21"/>
        </w:rPr>
        <w:t xml:space="preserve"> high</w:t>
      </w:r>
      <w:r w:rsidRPr="025B2165" w:rsidR="000A2758">
        <w:rPr>
          <w:rFonts w:ascii="Segoe UI" w:hAnsi="Segoe UI" w:cs="Segoe UI"/>
          <w:sz w:val="21"/>
          <w:szCs w:val="21"/>
        </w:rPr>
        <w:t xml:space="preserve"> temperature.</w:t>
      </w:r>
      <w:r>
        <w:br/>
      </w:r>
      <w:r w:rsidRPr="025B2165" w:rsidR="000A2758">
        <w:rPr>
          <w:rFonts w:ascii="Segoe UI" w:hAnsi="Segoe UI" w:cs="Segoe UI"/>
          <w:sz w:val="21"/>
          <w:szCs w:val="21"/>
        </w:rPr>
        <w:t>id,date,temperature</w:t>
      </w:r>
    </w:p>
    <w:p w:rsidR="000A2758" w:rsidP="00DE0E8C" w:rsidRDefault="000A2758" w14:paraId="70664BC2" w14:textId="4859B754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1,</w:t>
      </w:r>
      <w:r w:rsidR="00D663F3">
        <w:rPr>
          <w:rFonts w:ascii="Segoe UI" w:hAnsi="Segoe UI" w:cs="Segoe UI"/>
          <w:sz w:val="21"/>
          <w:szCs w:val="21"/>
        </w:rPr>
        <w:t>22/05/2024/,46</w:t>
      </w:r>
    </w:p>
    <w:p w:rsidR="00D663F3" w:rsidP="00DE0E8C" w:rsidRDefault="00D663F3" w14:paraId="50863112" w14:textId="4FD26476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2,</w:t>
      </w:r>
      <w:r w:rsidR="007517C0">
        <w:rPr>
          <w:rFonts w:ascii="Segoe UI" w:hAnsi="Segoe UI" w:cs="Segoe UI"/>
          <w:sz w:val="21"/>
          <w:szCs w:val="21"/>
        </w:rPr>
        <w:t>23/05</w:t>
      </w:r>
      <w:r w:rsidR="005B58AD">
        <w:rPr>
          <w:rFonts w:ascii="Segoe UI" w:hAnsi="Segoe UI" w:cs="Segoe UI"/>
          <w:sz w:val="21"/>
          <w:szCs w:val="21"/>
        </w:rPr>
        <w:t>/2024,42</w:t>
      </w:r>
    </w:p>
    <w:p w:rsidR="005B58AD" w:rsidP="00DE0E8C" w:rsidRDefault="005B58AD" w14:paraId="1A4B73BB" w14:textId="0030907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3,24/05/2024,43</w:t>
      </w:r>
    </w:p>
    <w:p w:rsidR="005B58AD" w:rsidP="00DE0E8C" w:rsidRDefault="005B58AD" w14:paraId="4FE2A2DB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5B58AD" w:rsidP="00DE0E8C" w:rsidRDefault="005B58AD" w14:paraId="2C46F8B8" w14:textId="42A4C575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Output:</w:t>
      </w:r>
    </w:p>
    <w:p w:rsidR="009152F1" w:rsidP="1F1B16E6" w:rsidRDefault="009152F1" w14:paraId="5AEE6245" w14:textId="56C535A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1F1B16E6">
        <w:rPr>
          <w:rFonts w:ascii="Segoe UI" w:hAnsi="Segoe UI" w:cs="Segoe UI"/>
          <w:sz w:val="21"/>
          <w:szCs w:val="21"/>
        </w:rPr>
        <w:t>2,23/05/2024,42</w:t>
      </w:r>
      <w:r w:rsidRPr="1F1B16E6" w:rsidR="00FB748B">
        <w:rPr>
          <w:rFonts w:ascii="Segoe UI" w:hAnsi="Segoe UI" w:cs="Segoe UI"/>
          <w:sz w:val="21"/>
          <w:szCs w:val="21"/>
        </w:rPr>
        <w:t xml:space="preserve">     because </w:t>
      </w:r>
      <w:r w:rsidRPr="1F1B16E6" w:rsidR="6367851E">
        <w:rPr>
          <w:rFonts w:ascii="Segoe UI" w:hAnsi="Segoe UI" w:cs="Segoe UI"/>
          <w:sz w:val="21"/>
          <w:szCs w:val="21"/>
        </w:rPr>
        <w:t>the previous</w:t>
      </w:r>
      <w:r w:rsidRPr="1F1B16E6" w:rsidR="00FB748B">
        <w:rPr>
          <w:rFonts w:ascii="Segoe UI" w:hAnsi="Segoe UI" w:cs="Segoe UI"/>
          <w:sz w:val="21"/>
          <w:szCs w:val="21"/>
        </w:rPr>
        <w:t xml:space="preserve"> day temperature </w:t>
      </w:r>
      <w:r w:rsidRPr="1F1B16E6" w:rsidR="00D3166E">
        <w:rPr>
          <w:rFonts w:ascii="Segoe UI" w:hAnsi="Segoe UI" w:cs="Segoe UI"/>
          <w:sz w:val="21"/>
          <w:szCs w:val="21"/>
        </w:rPr>
        <w:t>was</w:t>
      </w:r>
      <w:r w:rsidRPr="1F1B16E6" w:rsidR="00FB748B">
        <w:rPr>
          <w:rFonts w:ascii="Segoe UI" w:hAnsi="Segoe UI" w:cs="Segoe UI"/>
          <w:sz w:val="21"/>
          <w:szCs w:val="21"/>
        </w:rPr>
        <w:t xml:space="preserve"> higher.</w:t>
      </w:r>
    </w:p>
    <w:p w:rsidR="00FA64A9" w:rsidP="009152F1" w:rsidRDefault="00FA64A9" w14:paraId="47CEA91D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D3166E" w:rsidP="009152F1" w:rsidRDefault="00D3166E" w14:paraId="2EF6776D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Pr="00D3166E" w:rsidR="00D3166E" w:rsidP="009152F1" w:rsidRDefault="00D3166E" w14:paraId="66D10AB6" w14:textId="20CC9484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  <w:sz w:val="21"/>
          <w:szCs w:val="21"/>
        </w:rPr>
      </w:pPr>
      <w:r w:rsidRPr="00D3166E">
        <w:rPr>
          <w:rFonts w:ascii="Segoe UI" w:hAnsi="Segoe UI" w:cs="Segoe UI"/>
          <w:b/>
          <w:bCs/>
          <w:sz w:val="21"/>
          <w:szCs w:val="21"/>
        </w:rPr>
        <w:t>Theoretical questions:</w:t>
      </w:r>
    </w:p>
    <w:p w:rsidR="00FA64A9" w:rsidP="009152F1" w:rsidRDefault="00FA64A9" w14:paraId="066F964D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FA64A9" w:rsidP="009152F1" w:rsidRDefault="00FA64A9" w14:paraId="67E45EF6" w14:textId="22199A8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Question-3</w:t>
      </w:r>
    </w:p>
    <w:p w:rsidR="00DA1005" w:rsidP="00DA1005" w:rsidRDefault="00FA64A9" w14:paraId="437543ED" w14:textId="6C7280D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 expla</w:t>
      </w:r>
      <w:r w:rsidR="00DA1005">
        <w:rPr>
          <w:rFonts w:ascii="Segoe UI" w:hAnsi="Segoe UI" w:cs="Segoe UI"/>
          <w:sz w:val="21"/>
          <w:szCs w:val="21"/>
        </w:rPr>
        <w:t>nation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t>Question-4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t>Counter question on spark streaming checkpoint</w:t>
      </w:r>
      <w:r w:rsidR="00824C89">
        <w:rPr>
          <w:rFonts w:ascii="Segoe UI" w:hAnsi="Segoe UI" w:cs="Segoe UI"/>
          <w:sz w:val="21"/>
          <w:szCs w:val="21"/>
        </w:rPr>
        <w:t xml:space="preserve"> and all these concepts.</w:t>
      </w:r>
      <w:r w:rsidR="00824C89">
        <w:rPr>
          <w:rFonts w:ascii="Segoe UI" w:hAnsi="Segoe UI" w:cs="Segoe UI"/>
          <w:sz w:val="21"/>
          <w:szCs w:val="21"/>
        </w:rPr>
        <w:br/>
      </w:r>
      <w:r w:rsidR="00824C89">
        <w:rPr>
          <w:rFonts w:ascii="Segoe UI" w:hAnsi="Segoe UI" w:cs="Segoe UI"/>
          <w:sz w:val="21"/>
          <w:szCs w:val="21"/>
        </w:rPr>
        <w:br/>
      </w:r>
      <w:r w:rsidR="00824C89">
        <w:rPr>
          <w:rFonts w:ascii="Segoe UI" w:hAnsi="Segoe UI" w:cs="Segoe UI"/>
          <w:sz w:val="21"/>
          <w:szCs w:val="21"/>
        </w:rPr>
        <w:t>Question-5</w:t>
      </w:r>
    </w:p>
    <w:p w:rsidR="00DA1005" w:rsidP="00DA1005" w:rsidRDefault="00DA1005" w14:paraId="04BBB7CA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Question on service principle and manage identity.</w:t>
      </w:r>
    </w:p>
    <w:p w:rsidR="00824C89" w:rsidP="009152F1" w:rsidRDefault="00824C89" w14:paraId="1FCA28C1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824C89" w:rsidP="009152F1" w:rsidRDefault="00824C89" w14:paraId="352331C2" w14:textId="7C97062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Question-6</w:t>
      </w:r>
    </w:p>
    <w:p w:rsidR="00440D12" w:rsidP="009152F1" w:rsidRDefault="00EA7585" w14:paraId="748ED14F" w14:textId="45C1400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Question on linked service.</w:t>
      </w:r>
    </w:p>
    <w:p w:rsidR="00EA7585" w:rsidP="009152F1" w:rsidRDefault="00EA7585" w14:paraId="0AA6E0A6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06068B" w:rsidP="009152F1" w:rsidRDefault="00EA7585" w14:paraId="5A4624FB" w14:textId="1663E326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Question-7</w:t>
      </w:r>
    </w:p>
    <w:p w:rsidR="00DA1005" w:rsidP="00DA1005" w:rsidRDefault="00DA1005" w14:paraId="55B965B9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575C076E">
        <w:rPr>
          <w:rFonts w:ascii="Segoe UI" w:hAnsi="Segoe UI" w:cs="Segoe UI"/>
          <w:sz w:val="21"/>
          <w:szCs w:val="21"/>
        </w:rPr>
        <w:t>Asking about left-anti join.</w:t>
      </w:r>
    </w:p>
    <w:p w:rsidR="575C076E" w:rsidP="575C076E" w:rsidRDefault="575C076E" w14:paraId="70DA6C35" w14:textId="31DDE89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168AF577" w:rsidP="575C076E" w:rsidRDefault="168AF577" w14:paraId="2284765E" w14:textId="024667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575C076E">
        <w:rPr>
          <w:rFonts w:ascii="Segoe UI" w:hAnsi="Segoe UI" w:cs="Segoe UI"/>
          <w:sz w:val="21"/>
          <w:szCs w:val="21"/>
        </w:rPr>
        <w:t>Question-8</w:t>
      </w:r>
    </w:p>
    <w:p w:rsidR="168AF577" w:rsidP="575C076E" w:rsidRDefault="168AF577" w14:paraId="5A0B0FFC" w14:textId="211A2EA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575C076E">
        <w:rPr>
          <w:rFonts w:ascii="Segoe UI" w:hAnsi="Segoe UI" w:cs="Segoe UI"/>
          <w:sz w:val="21"/>
          <w:szCs w:val="21"/>
        </w:rPr>
        <w:t xml:space="preserve">Databricks Workflow related </w:t>
      </w:r>
    </w:p>
    <w:p w:rsidR="000F4703" w:rsidP="009152F1" w:rsidRDefault="000F4703" w14:paraId="2B6E79CD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D8103A" w:rsidP="009152F1" w:rsidRDefault="00D8103A" w14:paraId="712FE1A1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9152F1" w:rsidP="00DE0E8C" w:rsidRDefault="009152F1" w14:paraId="67D7C005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5B58AD" w:rsidP="00DE0E8C" w:rsidRDefault="005B58AD" w14:paraId="6DDDCD5A" w14:textId="77777777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103E06" w:rsidRDefault="00103E06" w14:paraId="639AEF4E" w14:textId="02E16D04"/>
    <w:sectPr w:rsidR="00103E06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c581189cfea4943"/>
      <w:footerReference w:type="default" r:id="Rf17d9af1fd6945f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62CE9E" w:rsidTr="0262CE9E" w14:paraId="5BA108A3">
      <w:trPr>
        <w:trHeight w:val="300"/>
      </w:trPr>
      <w:tc>
        <w:tcPr>
          <w:tcW w:w="3120" w:type="dxa"/>
          <w:tcMar/>
        </w:tcPr>
        <w:p w:rsidR="0262CE9E" w:rsidP="0262CE9E" w:rsidRDefault="0262CE9E" w14:paraId="5B4DD7C2" w14:textId="20C4724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62CE9E" w:rsidP="0262CE9E" w:rsidRDefault="0262CE9E" w14:paraId="45F687A7" w14:textId="4C48228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62CE9E" w:rsidP="0262CE9E" w:rsidRDefault="0262CE9E" w14:paraId="258E3377" w14:textId="7D9A0615">
          <w:pPr>
            <w:pStyle w:val="Header"/>
            <w:bidi w:val="0"/>
            <w:ind w:right="-115"/>
            <w:jc w:val="right"/>
          </w:pPr>
        </w:p>
      </w:tc>
    </w:tr>
  </w:tbl>
  <w:p w:rsidR="0262CE9E" w:rsidP="0262CE9E" w:rsidRDefault="0262CE9E" w14:paraId="0508A6D3" w14:textId="71A808C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62CE9E" w:rsidTr="0262CE9E" w14:paraId="05862807">
      <w:trPr>
        <w:trHeight w:val="300"/>
      </w:trPr>
      <w:tc>
        <w:tcPr>
          <w:tcW w:w="3120" w:type="dxa"/>
          <w:tcMar/>
        </w:tcPr>
        <w:p w:rsidR="0262CE9E" w:rsidP="0262CE9E" w:rsidRDefault="0262CE9E" w14:paraId="4E752DAE" w14:textId="31CAE0F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62CE9E" w:rsidP="0262CE9E" w:rsidRDefault="0262CE9E" w14:paraId="2DF9BE8E" w14:textId="59DF9BF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62CE9E" w:rsidP="0262CE9E" w:rsidRDefault="0262CE9E" w14:paraId="40D65136" w14:textId="2C0ED0DE">
          <w:pPr>
            <w:pStyle w:val="Header"/>
            <w:bidi w:val="0"/>
            <w:ind w:right="-115"/>
            <w:jc w:val="right"/>
          </w:pPr>
        </w:p>
      </w:tc>
    </w:tr>
  </w:tbl>
  <w:p w:rsidR="0262CE9E" w:rsidP="0262CE9E" w:rsidRDefault="0262CE9E" w14:paraId="1970E5A4" w14:textId="6BFFF82C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7E"/>
    <w:rsid w:val="00012A5F"/>
    <w:rsid w:val="000139B7"/>
    <w:rsid w:val="0006068B"/>
    <w:rsid w:val="000A2758"/>
    <w:rsid w:val="000F4703"/>
    <w:rsid w:val="00103E06"/>
    <w:rsid w:val="00210279"/>
    <w:rsid w:val="00266767"/>
    <w:rsid w:val="002A2E16"/>
    <w:rsid w:val="002D527E"/>
    <w:rsid w:val="003302AF"/>
    <w:rsid w:val="003709BE"/>
    <w:rsid w:val="00394926"/>
    <w:rsid w:val="003E5853"/>
    <w:rsid w:val="00430803"/>
    <w:rsid w:val="00440D12"/>
    <w:rsid w:val="00521C43"/>
    <w:rsid w:val="005B58AD"/>
    <w:rsid w:val="00663F00"/>
    <w:rsid w:val="006D3DEE"/>
    <w:rsid w:val="007517C0"/>
    <w:rsid w:val="007D11BA"/>
    <w:rsid w:val="00824C89"/>
    <w:rsid w:val="009152F1"/>
    <w:rsid w:val="00922CA6"/>
    <w:rsid w:val="00972E5F"/>
    <w:rsid w:val="009A38EC"/>
    <w:rsid w:val="00A72EA5"/>
    <w:rsid w:val="00D315E9"/>
    <w:rsid w:val="00D3166E"/>
    <w:rsid w:val="00D663F3"/>
    <w:rsid w:val="00D8103A"/>
    <w:rsid w:val="00DA1005"/>
    <w:rsid w:val="00DE0E8C"/>
    <w:rsid w:val="00EA7585"/>
    <w:rsid w:val="00EB113C"/>
    <w:rsid w:val="00F86A19"/>
    <w:rsid w:val="00FA64A9"/>
    <w:rsid w:val="00FB748B"/>
    <w:rsid w:val="013C97D7"/>
    <w:rsid w:val="025B2165"/>
    <w:rsid w:val="0262CE9E"/>
    <w:rsid w:val="168AF577"/>
    <w:rsid w:val="1F1B16E6"/>
    <w:rsid w:val="251948B1"/>
    <w:rsid w:val="41E97699"/>
    <w:rsid w:val="518DC597"/>
    <w:rsid w:val="575C076E"/>
    <w:rsid w:val="5D450FA9"/>
    <w:rsid w:val="63678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CB0D"/>
  <w15:chartTrackingRefBased/>
  <w15:docId w15:val="{1A8000EC-62EA-408C-B1FB-1999031F3F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2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2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527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D527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D527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527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527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527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527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527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5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2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52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27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5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27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5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2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E8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.xml" Id="Rac581189cfea4943" /><Relationship Type="http://schemas.openxmlformats.org/officeDocument/2006/relationships/footer" Target="footer.xml" Id="Rf17d9af1fd6945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17CD9E-924F-4B9C-BD73-173CC35B3B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1A99E5-AA3E-483C-926F-3460EA405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34a62-f918-4006-93b0-bd676706c88c"/>
    <ds:schemaRef ds:uri="1e220f44-ed77-4056-a67a-0b5f7399c0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17F4EF-846E-42AD-834D-00345558759A}">
  <ds:schemaRefs>
    <ds:schemaRef ds:uri="http://schemas.microsoft.com/office/2006/metadata/properties"/>
    <ds:schemaRef ds:uri="http://schemas.microsoft.com/office/infopath/2007/PartnerControls"/>
    <ds:schemaRef ds:uri="1e220f44-ed77-4056-a67a-0b5f7399c02f"/>
    <ds:schemaRef ds:uri="a1834a62-f918-4006-93b0-bd676706c88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Amanjyoti Parida</dc:creator>
  <keywords/>
  <dc:description/>
  <lastModifiedBy>Jyotsna Bisht</lastModifiedBy>
  <revision>42</revision>
  <dcterms:created xsi:type="dcterms:W3CDTF">2024-05-03T10:52:00.0000000Z</dcterms:created>
  <dcterms:modified xsi:type="dcterms:W3CDTF">2024-06-20T07:26:56.9908007Z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2024-05-03T10:52:49Z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64a912df-b01c-4856-9d0c-fa041f60cdae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