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sz w:val="20"/>
          <w:szCs w:val="20"/>
        </w:rPr>
      </w:pPr>
      <w:r w:rsidDel="00000000" w:rsidR="00000000" w:rsidRPr="00000000">
        <w:rPr>
          <w:sz w:val="20"/>
          <w:szCs w:val="20"/>
          <w:rtl w:val="0"/>
        </w:rPr>
        <w:t xml:space="preserve">Name:</w:t>
        <w:br w:type="textWrapping"/>
        <w:t xml:space="preserve">Martina Mächler</w:t>
        <w:br w:type="textWrapping"/>
        <w:br w:type="textWrapping"/>
        <w:t xml:space="preserve">Title:</w:t>
        <w:br w:type="textWrapping"/>
        <w:t xml:space="preserve">blob drops on a bedroom floor</w:t>
        <w:br w:type="textWrapping"/>
        <w:br w:type="textWrapping"/>
        <w:t xml:space="preserve">About the project:</w:t>
        <w:br w:type="textWrapping"/>
        <w:t xml:space="preserve">An audio text about a closet. The starting point of this route is merely symbolic, closeness to water is recommended. The recording was made to be listened to on headphones, while moving in space. (If you can’t or don’t feel like moving in space physically, I suggest lying in a comfortable position, with your eyes closed and either a window or balcony door opened, in order to let in different sounds, if it’s warm enough.)</w:t>
        <w:br w:type="textWrapping"/>
        <w:br w:type="textWrapping"/>
        <w:br w:type="textWrapping"/>
        <w:t xml:space="preserve">Bio:</w:t>
        <w:br w:type="textWrapping"/>
        <w:t xml:space="preserve">Martina Mächler (*1991) completed a BFA in Fine Arts at Zurich University of the Arts (ZHdK). She then studied for one year in the MA Art Praxis at the Dutch Art Institute (ArtEZ) in Arnhem(NL). In her mostly processual performative projects, Martina Mächler is focussing on modern working conditions, looking at technical and psychological means of control and disciplining of the self. </w:t>
      </w:r>
    </w:p>
    <w:p w:rsidR="00000000" w:rsidDel="00000000" w:rsidP="00000000" w:rsidRDefault="00000000" w:rsidRPr="00000000" w14:paraId="00000002">
      <w:pPr>
        <w:spacing w:after="160" w:line="276" w:lineRule="auto"/>
        <w:rPr>
          <w:sz w:val="20"/>
          <w:szCs w:val="20"/>
        </w:rPr>
      </w:pPr>
      <w:r w:rsidDel="00000000" w:rsidR="00000000" w:rsidRPr="00000000">
        <w:rPr>
          <w:sz w:val="20"/>
          <w:szCs w:val="20"/>
          <w:rtl w:val="0"/>
        </w:rPr>
        <w:t xml:space="preserve">www.martinamaechler.com</w:t>
      </w:r>
    </w:p>
    <w:p w:rsidR="00000000" w:rsidDel="00000000" w:rsidP="00000000" w:rsidRDefault="00000000" w:rsidRPr="00000000" w14:paraId="00000003">
      <w:pPr>
        <w:spacing w:after="160" w:line="276" w:lineRule="auto"/>
        <w:rPr>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