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12. SINIF  ÇALGı TOPLULUKLARı (BATı MZğ)(YEN*)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ORKESTRA MÜZİĞİNDE BAROK DÖNEMİ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12.1.1 Müzikte Barok dönemini açıklar.</w:t>
            </w:r>
          </w:p>
        </w:tc>
        <w:tc>
          <w:tcPr>
            <w:tcW w:w="3686" w:type="dxa"/>
            <w:vAlign w:val="center"/>
          </w:tcPr>
          <w:p w:rsidR="00C60E81" w:rsidRPr="00C60E81" w:rsidRDefault="00C60E81" w:rsidP="00262F51">
            <w:pPr>
              <w:rPr>
                <w:sz w:val="14"/>
                <w:szCs w:val="14"/>
              </w:rPr>
            </w:pPr>
            <w:r w:rsidRPr="00C60E81">
              <w:rPr>
                <w:sz w:val="14"/>
                <w:szCs w:val="14"/>
              </w:rPr>
              <w:t>Barok dönemin müziksel gelişimleri ve türleri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ORKESTRA MÜZİĞİNDE BAROK DÖNEMİ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12.1.2 Barok dönem bestecilerini tanır.</w:t>
            </w:r>
          </w:p>
        </w:tc>
        <w:tc>
          <w:tcPr>
            <w:tcW w:w="3686" w:type="dxa"/>
            <w:vAlign w:val="center"/>
          </w:tcPr>
          <w:p w:rsidR="00C60E81" w:rsidRPr="00C60E81" w:rsidRDefault="00C60E81" w:rsidP="00262F51">
            <w:pPr>
              <w:rPr>
                <w:sz w:val="14"/>
                <w:szCs w:val="14"/>
              </w:rPr>
            </w:pPr>
            <w:r w:rsidRPr="00C60E81">
              <w:rPr>
                <w:sz w:val="14"/>
                <w:szCs w:val="14"/>
              </w:rPr>
              <w:t>Besteciler ve eserleri belirtilir.</w:t>
              <w:br/>
              <w:t>Örnekler dinletilir.</w:t>
              <w:b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ORKESTRA MÜZİĞİNDE BAROK DÖNEMİ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12.1.3 Barok dönem eserlerini seslendirir.</w:t>
            </w:r>
          </w:p>
        </w:tc>
        <w:tc>
          <w:tcPr>
            <w:tcW w:w="3686" w:type="dxa"/>
            <w:vAlign w:val="center"/>
          </w:tcPr>
          <w:p w:rsidR="00C60E81" w:rsidRPr="00C60E81" w:rsidRDefault="00C60E81" w:rsidP="00262F51">
            <w:pPr>
              <w:rPr>
                <w:sz w:val="14"/>
                <w:szCs w:val="14"/>
              </w:rPr>
            </w:pPr>
            <w:r w:rsidRPr="00C60E81">
              <w:rPr>
                <w:sz w:val="14"/>
                <w:szCs w:val="14"/>
              </w:rPr>
              <w:t>Barok bestecilerin farklı müzik türlerinden örnekler icra edilir.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ORKESTRA MÜZİĞİNDE BAROK DÖNEMİ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12.1.4 Barok dönem müzik özelliklerini analiz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ORKESTRA MÜZİĞİNDE BAROK DÖNEMİ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12.1.5 Barok dönem orkestra eserlerini yorumlar.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ORKESTRA MÜZİĞİNDE BAROK DÖNEMİ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12.1.5 Barok dönem orkestra eserlerini yorumlar.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ORKESTRA MÜZİĞİNDE KLASİK DÖNEM</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12.2.1 Müzikte Klasik dönemini açıklar.</w:t>
            </w:r>
          </w:p>
        </w:tc>
        <w:tc>
          <w:tcPr>
            <w:tcW w:w="3686" w:type="dxa"/>
            <w:vAlign w:val="center"/>
          </w:tcPr>
          <w:p w:rsidR="00C60E81" w:rsidRPr="00C60E81" w:rsidRDefault="00C60E81" w:rsidP="00262F51">
            <w:pPr>
              <w:rPr>
                <w:sz w:val="14"/>
                <w:szCs w:val="14"/>
              </w:rPr>
            </w:pPr>
            <w:r w:rsidRPr="00C60E81">
              <w:rPr>
                <w:sz w:val="14"/>
                <w:szCs w:val="14"/>
              </w:rPr>
              <w:t>Klasik dönemin müziksel gelişimleri ve türleri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ORKESTRA MÜZİĞİNDE KLASİK DÖNEM</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12.2.2 Klasik dönem bestecilerini tanır.</w:t>
            </w:r>
          </w:p>
        </w:tc>
        <w:tc>
          <w:tcPr>
            <w:tcW w:w="3686" w:type="dxa"/>
            <w:vAlign w:val="center"/>
          </w:tcPr>
          <w:p w:rsidR="00C60E81" w:rsidRPr="00C60E81" w:rsidRDefault="00C60E81" w:rsidP="00262F51">
            <w:pPr>
              <w:rPr>
                <w:sz w:val="14"/>
                <w:szCs w:val="14"/>
              </w:rPr>
            </w:pPr>
            <w:r w:rsidRPr="00C60E81">
              <w:rPr>
                <w:sz w:val="14"/>
                <w:szCs w:val="14"/>
              </w:rPr>
              <w:t>Besteciler ve eserleri belirtilir.</w:t>
              <w:br/>
              <w:t>Örnekler dinletilir.</w:t>
              <w:b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ORKESTRA MÜZİĞİNDE KLASİK DÖNEM</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 Dönem 1. Sınav 12.2.3 Klasik dönem eserlerini seslendirir.</w:t>
            </w:r>
          </w:p>
        </w:tc>
        <w:tc>
          <w:tcPr>
            <w:tcW w:w="3686" w:type="dxa"/>
            <w:vAlign w:val="center"/>
          </w:tcPr>
          <w:p w:rsidR="00C60E81" w:rsidRPr="00C60E81" w:rsidRDefault="00C60E81" w:rsidP="00262F51">
            <w:pPr>
              <w:rPr>
                <w:sz w:val="14"/>
                <w:szCs w:val="14"/>
              </w:rPr>
            </w:pPr>
            <w:r w:rsidRPr="00C60E81">
              <w:rPr>
                <w:sz w:val="14"/>
                <w:szCs w:val="14"/>
              </w:rPr>
              <w:t>Klasik bestecilerin farklı müzik türlerinden örnekler icra edilir.</w:t>
              <w:b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ORKESTRA MÜZİĞİNDE KLASİK DÖNEM</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12.2.4 Klasik dönem müzik özelliklerini analiz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ORKESTRA MÜZİĞİNDE KLASİK DÖNEM</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12.2.5 Klasik dönem orkestra eserlerini yorumlar.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ORKESTRA MÜZİĞİNDE KLASİK DÖNEM</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12.2.5 Klasik dönem orkestra eserlerini yorumlar.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ORKESTRA MÜZİĞİNDE ROMANTİK DÖNEM</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12.3.1 Müzikte Romantik dönemini açıklar.</w:t>
            </w:r>
          </w:p>
        </w:tc>
        <w:tc>
          <w:tcPr>
            <w:tcW w:w="3686" w:type="dxa"/>
            <w:vAlign w:val="center"/>
          </w:tcPr>
          <w:p w:rsidR="00C60E81" w:rsidRPr="00C60E81" w:rsidRDefault="00C60E81" w:rsidP="00262F51">
            <w:pPr>
              <w:rPr>
                <w:sz w:val="14"/>
                <w:szCs w:val="14"/>
              </w:rPr>
            </w:pPr>
            <w:r w:rsidRPr="00C60E81">
              <w:rPr>
                <w:sz w:val="14"/>
                <w:szCs w:val="14"/>
              </w:rPr>
              <w:t>Romantik dönemin müziksel gelişimleri ve türleri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ORKESTRA MÜZİĞİNDE ROMANTİK DÖNEM</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12.3.2 Romantik dönem bestecilerini tanır.</w:t>
            </w:r>
          </w:p>
        </w:tc>
        <w:tc>
          <w:tcPr>
            <w:tcW w:w="3686" w:type="dxa"/>
            <w:vAlign w:val="center"/>
          </w:tcPr>
          <w:p w:rsidR="00C60E81" w:rsidRPr="00C60E81" w:rsidRDefault="00C60E81" w:rsidP="00262F51">
            <w:pPr>
              <w:rPr>
                <w:sz w:val="14"/>
                <w:szCs w:val="14"/>
              </w:rPr>
            </w:pPr>
            <w:r w:rsidRPr="00C60E81">
              <w:rPr>
                <w:sz w:val="14"/>
                <w:szCs w:val="14"/>
              </w:rPr>
              <w:t>Besteciler ve eserleri belirtilir.</w:t>
              <w:br/>
              <w:t>Örnekler dinletilir.</w:t>
              <w:b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ORKESTRA MÜZİĞİNDE ROMANTİK DÖNEM</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12.3.3 Romantik dönem eserlerini seslendirir.</w:t>
            </w:r>
          </w:p>
        </w:tc>
        <w:tc>
          <w:tcPr>
            <w:tcW w:w="3686" w:type="dxa"/>
            <w:vAlign w:val="center"/>
          </w:tcPr>
          <w:p w:rsidR="00C60E81" w:rsidRPr="00C60E81" w:rsidRDefault="00C60E81" w:rsidP="00262F51">
            <w:pPr>
              <w:rPr>
                <w:sz w:val="14"/>
                <w:szCs w:val="14"/>
              </w:rPr>
            </w:pPr>
            <w:r w:rsidRPr="00C60E81">
              <w:rPr>
                <w:sz w:val="14"/>
                <w:szCs w:val="14"/>
              </w:rPr>
              <w:t>Romantik bestecilerin farklı müzik türlerinden örnekler icra edilir.</w:t>
              <w:b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ORKESTRA MÜZİĞİNDE ROMANTİK DÖNEM</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12.3.4 Romantik dönem müzik özelliklerini analiz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ORKESTRA MÜZİĞİNDE ROMANTİK DÖNEM</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 Dönem 2. Sınav 12.3.5 Romantik dönem orkestra eserlerini yorumlar.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ORKESTRA MÜZİĞİNDE 20.YÜZYIL DÖNEMİ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12.4.1 Müzikte 20. yüzyıl dönemini açıklar.</w:t>
            </w:r>
          </w:p>
        </w:tc>
        <w:tc>
          <w:tcPr>
            <w:tcW w:w="3686" w:type="dxa"/>
            <w:vAlign w:val="center"/>
          </w:tcPr>
          <w:p w:rsidR="00C60E81" w:rsidRPr="00C60E81" w:rsidRDefault="00C60E81" w:rsidP="00262F51">
            <w:pPr>
              <w:rPr>
                <w:sz w:val="14"/>
                <w:szCs w:val="14"/>
              </w:rPr>
            </w:pPr>
            <w:r w:rsidRPr="00C60E81">
              <w:rPr>
                <w:sz w:val="14"/>
                <w:szCs w:val="14"/>
              </w:rPr>
              <w:t>20. yüzyılın müziksel gelişimleri açıklanır.</w:t>
              <w:br/>
              <w:t>20. yüzyıl akımlarının müziğe etkisi belirtilir.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ORKESTRA MÜZİĞİNDE 20.YÜZYIL DÖNEMİ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12.4.2 20. yüzyıl dönemi bestecilerini tanır.</w:t>
            </w:r>
          </w:p>
        </w:tc>
        <w:tc>
          <w:tcPr>
            <w:tcW w:w="3686" w:type="dxa"/>
            <w:vAlign w:val="center"/>
          </w:tcPr>
          <w:p w:rsidR="00C60E81" w:rsidRPr="00C60E81" w:rsidRDefault="00C60E81" w:rsidP="00262F51">
            <w:pPr>
              <w:rPr>
                <w:sz w:val="14"/>
                <w:szCs w:val="14"/>
              </w:rPr>
            </w:pPr>
            <w:r w:rsidRPr="00C60E81">
              <w:rPr>
                <w:sz w:val="14"/>
                <w:szCs w:val="14"/>
              </w:rPr>
              <w:t>Besteciler ve eserleri belirtilir.</w:t>
              <w:br/>
              <w:t>Örnekler dinletilir.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ORKESTRA MÜZİĞİNDE 20.YÜZYIL DÖNEMİ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12.4.3 20. yüzyıl dönemi eserlerini seslendirir.</w:t>
            </w:r>
          </w:p>
        </w:tc>
        <w:tc>
          <w:tcPr>
            <w:tcW w:w="3686" w:type="dxa"/>
            <w:vAlign w:val="center"/>
          </w:tcPr>
          <w:p w:rsidR="00C60E81" w:rsidRPr="00C60E81" w:rsidRDefault="00C60E81" w:rsidP="00262F51">
            <w:pPr>
              <w:rPr>
                <w:sz w:val="14"/>
                <w:szCs w:val="14"/>
              </w:rPr>
            </w:pPr>
            <w:r w:rsidRPr="00C60E81">
              <w:rPr>
                <w:sz w:val="14"/>
                <w:szCs w:val="14"/>
              </w:rPr>
              <w:t>20. yüzyıl bestecilerin film müziği örnekleri icra edilir.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ORKESTRA MÜZİĞİNDE 20.YÜZYIL DÖNEMİ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12.4.4 20. yüzyıl müzik özelliklerini analiz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ORKESTRA MÜZİĞİNDE 20.YÜZYIL DÖNEMİ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12.4.5 20. yüzyıl orkestra eserlerini yorumlar.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ORKESTRA MÜZİĞİNDE 20.YÜZYIL DÖNEMİ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12.4.5 20. yüzyıl orkestra eserlerini yorumlar.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ORKESTRA MÜZİĞİNDE 20.YÜZYIL DÖNEMİ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12.4.5 20. yüzyıl orkestra eserlerini yorumlar.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ORKESTRA MÜZİĞİNDE ÇAĞDAŞ KLASİK TÜRK MÜZİĞİ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12.5.1 Çağdaş Klasik Türk Müziği dönemini açıklar.</w:t>
            </w:r>
          </w:p>
        </w:tc>
        <w:tc>
          <w:tcPr>
            <w:tcW w:w="3686" w:type="dxa"/>
            <w:vAlign w:val="center"/>
          </w:tcPr>
          <w:p w:rsidR="00C60E81" w:rsidRPr="00C60E81" w:rsidRDefault="00C60E81" w:rsidP="00262F51">
            <w:pPr>
              <w:rPr>
                <w:sz w:val="14"/>
                <w:szCs w:val="14"/>
              </w:rPr>
            </w:pPr>
            <w:r w:rsidRPr="00C60E81">
              <w:rPr>
                <w:sz w:val="14"/>
                <w:szCs w:val="14"/>
              </w:rPr>
              <w:t>Dönem özellikleri ve türleri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ORKESTRA MÜZİĞİNDE ÇAĞDAŞ KLASİK TÜRK MÜZİĞİ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 Dönem 1. Sınav 12.5.2 Çağdaş Klasik Türk Müziği bestecilerini tanır.</w:t>
            </w:r>
          </w:p>
        </w:tc>
        <w:tc>
          <w:tcPr>
            <w:tcW w:w="3686" w:type="dxa"/>
            <w:vAlign w:val="center"/>
          </w:tcPr>
          <w:p w:rsidR="00C60E81" w:rsidRPr="00C60E81" w:rsidRDefault="00C60E81" w:rsidP="00262F51">
            <w:pPr>
              <w:rPr>
                <w:sz w:val="14"/>
                <w:szCs w:val="14"/>
              </w:rPr>
            </w:pPr>
            <w:r w:rsidRPr="00C60E81">
              <w:rPr>
                <w:sz w:val="14"/>
                <w:szCs w:val="14"/>
              </w:rPr>
              <w:t>Besteciler ve eserleri belirtilir.</w:t>
              <w:br/>
              <w:t>Örnekler dinletilir.</w:t>
              <w:b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ORKESTRA MÜZİĞİNDE ÇAĞDAŞ KLASİK TÜRK MÜZİĞİ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12.5.3 Çağdaş Klasik Türk Müziği eserlerini seslendirir.</w:t>
            </w:r>
          </w:p>
        </w:tc>
        <w:tc>
          <w:tcPr>
            <w:tcW w:w="3686" w:type="dxa"/>
            <w:vAlign w:val="center"/>
          </w:tcPr>
          <w:p w:rsidR="00C60E81" w:rsidRPr="00C60E81" w:rsidRDefault="00C60E81" w:rsidP="00262F51">
            <w:pPr>
              <w:rPr>
                <w:sz w:val="14"/>
                <w:szCs w:val="14"/>
              </w:rPr>
            </w:pPr>
            <w:r w:rsidRPr="00C60E81">
              <w:rPr>
                <w:sz w:val="14"/>
                <w:szCs w:val="14"/>
              </w:rPr>
              <w:t>Çağdaş Türk bestecilerin farklı müzik türlerinden örnekler icra edilir.</w:t>
              <w:b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ORKESTRA MÜZİĞİNDE ÇAĞDAŞ KLASİK TÜRK MÜZİĞİ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12.5.4 Çağdaş Klasik Türk Müziği özelliklerini analiz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ORKESTRA MÜZİĞİNDE ÇAĞDAŞ KLASİK TÜRK MÜZİĞİ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12.5.5 Çağdaş Klasik Türk Müziği orkestra eserlerini yorumlar.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ORKESTRA MÜZİĞİNDE ÇAĞDAŞ KLASİK TÜRK MÜZİĞİ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12.5.5 Çağdaş Klasik Türk Müziği orkestra eserlerini yorumlar.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ORKESTRA MÜZİĞİNDE GÜNCEL - POPÜLER MÜZİK</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12.6.1 Güncel - Popüler Müzik dönemini açıklar.</w:t>
            </w:r>
          </w:p>
        </w:tc>
        <w:tc>
          <w:tcPr>
            <w:tcW w:w="3686" w:type="dxa"/>
            <w:vAlign w:val="center"/>
          </w:tcPr>
          <w:p w:rsidR="00C60E81" w:rsidRPr="00C60E81" w:rsidRDefault="00C60E81" w:rsidP="00262F51">
            <w:pPr>
              <w:rPr>
                <w:sz w:val="14"/>
                <w:szCs w:val="14"/>
              </w:rPr>
            </w:pPr>
            <w:r w:rsidRPr="00C60E81">
              <w:rPr>
                <w:sz w:val="14"/>
                <w:szCs w:val="14"/>
              </w:rPr>
              <w:t>Dönem özellikleri ve türleri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ORKESTRA MÜZİĞİNDE GÜNCEL - POPÜLER MÜZİK</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12.6.2 Güncel - Popüler Müzik bestecilerini tanır.</w:t>
            </w:r>
          </w:p>
        </w:tc>
        <w:tc>
          <w:tcPr>
            <w:tcW w:w="3686" w:type="dxa"/>
            <w:vAlign w:val="center"/>
          </w:tcPr>
          <w:p w:rsidR="00C60E81" w:rsidRPr="00C60E81" w:rsidRDefault="00C60E81" w:rsidP="00262F51">
            <w:pPr>
              <w:rPr>
                <w:sz w:val="14"/>
                <w:szCs w:val="14"/>
              </w:rPr>
            </w:pPr>
            <w:r w:rsidRPr="00C60E81">
              <w:rPr>
                <w:sz w:val="14"/>
                <w:szCs w:val="14"/>
              </w:rPr>
              <w:t>Besteciler ve eserleri belirtilir.</w:t>
              <w:br/>
              <w:t>Örnekler dinletilir.</w:t>
              <w:b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ORKESTRA MÜZİĞİNDE GÜNCEL - POPÜLER MÜZİK</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12.6.3 Güncel - Popüler Orkestra eserlerini seslendirir.</w:t>
            </w:r>
          </w:p>
        </w:tc>
        <w:tc>
          <w:tcPr>
            <w:tcW w:w="3686" w:type="dxa"/>
            <w:vAlign w:val="center"/>
          </w:tcPr>
          <w:p w:rsidR="00C60E81" w:rsidRPr="00C60E81" w:rsidRDefault="00C60E81" w:rsidP="00262F51">
            <w:pPr>
              <w:rPr>
                <w:sz w:val="14"/>
                <w:szCs w:val="14"/>
              </w:rPr>
            </w:pPr>
            <w:r w:rsidRPr="00C60E81">
              <w:rPr>
                <w:sz w:val="14"/>
                <w:szCs w:val="14"/>
              </w:rPr>
              <w:t>Güncel popüler bestecilerin farklı müzik türlerinden örnekler icra edilir.</w:t>
              <w:b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ORKESTRA MÜZİĞİNDE GÜNCEL - POPÜLER MÜZİK</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 Dönem 2. Sınav 12.6.4 Güncel - Popüler Müzik özelliklerini analiz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ORKESTRA MÜZİĞİNDE GÜNCEL - POPÜLER MÜZİK</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12.6.5 Güncel - Popüler Müzik orkestra eserlerini yorumlar.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ORKESTRA MÜZİĞİNDE GÜNCEL - POPÜLER MÜZİK</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12.6.5 Güncel - Popüler Müzik orkestra eserlerini yorumlar.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