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6" w:space="6"/>
        </w:pBdr>
        <w:spacing w:after="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PEER EVALUATION FORM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CCP-CNS2026 · Problem 6: Intrusion Detection · Week 5 Final Submission</w:t>
      </w:r>
    </w:p>
    <w:p>
      <w:pPr>
        <w:spacing w:after="12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80"/>
        <w:gridCol w:w="2200"/>
        <w:gridCol w:w="22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Evaluator Name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Evaluator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Being Evaluated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Their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Muhammad Ahmed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f2024266974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Hamna Rizwan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f2024266956</w:t>
            </w:r>
          </w:p>
        </w:tc>
      </w:tr>
      <w:tr>
        <w:tc>
          <w:tcPr>
            <w:tcW w:type="dxa" w:w="44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Evaluated Member's Role: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Security Engineer + Testing/QA</w:t>
            </w:r>
          </w:p>
        </w:tc>
        <w:tc>
          <w:tcPr>
            <w:tcW w:type="dxa" w:w="44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Evaluation Date: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10 June 2025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Section A — Performance Rating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Rate the team member on each criterion by ticking (✓) the appropriate box. 1 = Poor, 5 = Excellent.</w:t>
      </w:r>
    </w:p>
    <w:p>
      <w:pPr>
        <w:spacing w:after="12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080"/>
        <w:gridCol w:w="1080"/>
        <w:gridCol w:w="1080"/>
        <w:gridCol w:w="1080"/>
        <w:gridCol w:w="1080"/>
      </w:tblGrid>
      <w:tr>
        <w:trPr>
          <w:tblHeader/>
        </w:trPr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  <w:tc>
          <w:tcPr>
            <w:tcW w:type="dxa" w:w="1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
Poor</w:t>
            </w:r>
          </w:p>
        </w:tc>
        <w:tc>
          <w:tcPr>
            <w:tcW w:type="dxa" w:w="1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
Fair</w:t>
            </w:r>
          </w:p>
        </w:tc>
        <w:tc>
          <w:tcPr>
            <w:tcW w:type="dxa" w:w="1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
Good</w:t>
            </w:r>
          </w:p>
        </w:tc>
        <w:tc>
          <w:tcPr>
            <w:tcW w:type="dxa" w:w="1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
V.Good</w:t>
            </w:r>
          </w:p>
        </w:tc>
        <w:tc>
          <w:tcPr>
            <w:tcW w:type="dxa" w:w="1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
Excellent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Quality and completeness of assigned deliverables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Contribution to team meetings and discussions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Reliability and adherence to deadlines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Technical knowledge and skill demonstrated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Communication and collaboration with team members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Initiative and problem-solving ability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TOTAL SCORE (out of 30)</w:t>
            </w:r>
          </w:p>
        </w:tc>
        <w:tc>
          <w:tcPr>
            <w:tcW w:type="dxa" w:w="5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_______ / 30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Section B — Weekly Contribution Summary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Contributions Observed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Week 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Installed Wireshark 4.x, downloaded backup PCAP from malware-traffic-analysis.net, researched attack types, took resource acquisition screenshots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Week 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Performed all Wireshark filtering (ip.src, ip.dst, tcp.port==443, tcp.flags.syn==1), captured and saved all 7 screenshots, identified first suspicious packet timestamp, annotated key evidence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Week 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Developed attack simulation Python script, extracted three PCAP segments (pre-attack, attack, post-mitigation), produced L2 security configuration recommendations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Week 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Executed all 14 final test cases, recorded pass/fail results in test matrix, conducted tshark statistical analysis for baseline throughput and latency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Week 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Reviewed and finalized all technical sections of final report, contributed to IRR incident timeline, verified all IOC data accuracy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Section C — Written Feedback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Strengths (what did this team member do well?):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Areas for improvement (what could they have done better?):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Overall comment: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480"/>
      </w:tblGrid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Evaluator Signature: ___________________________</w:t>
            </w:r>
          </w:p>
          <w:p>
            <w:pPr>
              <w:spacing w:after="120"/>
            </w:pP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Name: Muhammad Ahmed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Date: 10 June 2025</w:t>
            </w:r>
          </w:p>
          <w:p>
            <w:pPr>
              <w:spacing w:after="120"/>
            </w:pP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Course: CCP-CNS2026 · Problem 6</w:t>
            </w:r>
          </w:p>
        </w:tc>
      </w:tr>
    </w:tbl>
    <w:p>
      <w:pPr>
        <w:spacing w:after="120"/>
      </w:pPr>
    </w:p>
    <w:p>
      <w:pPr>
        <w:sectPr>
          <w:headerReference w:type="default" r:id="rId7"/>
          <w:footerReference w:type="default" r:id="rId8"/>
          <w:pgSz w:w="12240" w:h="15840" w:orient="portrait"/>
          <w:pgMar w:top="1260" w:right="1260" w:bottom="1260" w:left="1440" w:header="708" w:footer="708" w:gutter="0"/>
          <w:pgNumType/>
          <w:docGrid w:linePitch="360"/>
        </w:sectPr>
      </w:pPr>
    </w:p>
    <w:p>
      <w:pPr>
        <w:pBdr>
          <w:bottom w:val="single" w:color="1F4E79" w:sz="6" w:space="6"/>
        </w:pBdr>
        <w:spacing w:after="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PEER EVALUATION FORM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CCP-CNS2026 · Problem 6: Intrusion Detection · Week 5 Final Submission</w:t>
      </w:r>
    </w:p>
    <w:p>
      <w:pPr>
        <w:spacing w:after="12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80"/>
        <w:gridCol w:w="2200"/>
        <w:gridCol w:w="22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Evaluator Name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Evaluator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Being Evaluated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Their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Muhammad Ahmed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f2024266974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Eshal Tanveer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f2024266958</w:t>
            </w:r>
          </w:p>
        </w:tc>
      </w:tr>
      <w:tr>
        <w:tc>
          <w:tcPr>
            <w:tcW w:type="dxa" w:w="44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Evaluated Member's Role: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Documentation Lead + Automation Lead</w:t>
            </w:r>
          </w:p>
        </w:tc>
        <w:tc>
          <w:tcPr>
            <w:tcW w:type="dxa" w:w="44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Evaluation Date: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10 June 2025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Section A — Performance Rating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Rate the team member on each criterion by ticking (✓) the appropriate box. 1 = Poor, 5 = Excellent.</w:t>
      </w:r>
    </w:p>
    <w:p>
      <w:pPr>
        <w:spacing w:after="12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080"/>
        <w:gridCol w:w="1080"/>
        <w:gridCol w:w="1080"/>
        <w:gridCol w:w="1080"/>
        <w:gridCol w:w="1080"/>
      </w:tblGrid>
      <w:tr>
        <w:trPr>
          <w:tblHeader/>
        </w:trPr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  <w:tc>
          <w:tcPr>
            <w:tcW w:type="dxa" w:w="1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
Poor</w:t>
            </w:r>
          </w:p>
        </w:tc>
        <w:tc>
          <w:tcPr>
            <w:tcW w:type="dxa" w:w="1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
Fair</w:t>
            </w:r>
          </w:p>
        </w:tc>
        <w:tc>
          <w:tcPr>
            <w:tcW w:type="dxa" w:w="1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
Good</w:t>
            </w:r>
          </w:p>
        </w:tc>
        <w:tc>
          <w:tcPr>
            <w:tcW w:type="dxa" w:w="1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
V.Good</w:t>
            </w:r>
          </w:p>
        </w:tc>
        <w:tc>
          <w:tcPr>
            <w:tcW w:type="dxa" w:w="1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
Excellent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Quality and completeness of assigned deliverables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Contribution to team meetings and discussions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Reliability and adherence to deadlines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Technical knowledge and skill demonstrated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Communication and collaboration with team members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Initiative and problem-solving ability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TOTAL SCORE (out of 30)</w:t>
            </w:r>
          </w:p>
        </w:tc>
        <w:tc>
          <w:tcPr>
            <w:tcW w:type="dxa" w:w="5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_______ / 30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Section B — Weekly Contribution Summary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Contributions Observed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Week 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 analysis workflow diagram in draw.io (5-phase PCAP analysis flow), set up report template, organized Google Drive folder structure, completed risk assessment matrix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Week 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Drafted analysis report methodology and findings sections, organized GitHub /wireshark-screenshots/ folder, updated Google Drive with all Week 2 evidence, prepared attack classification justification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Week 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Recorded 2-minute attack demonstration video, narrated the mitigation walkthrough, organized /week3/ folder on GitHub with all deliverables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Week 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Updated all configs documentation, reviewed and finalized test matrix formatting, updated Google Drive folder structure for Week 4 deliverables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Week 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Compiled final report structure and formatting, prepared incident response report, finalized all Week 5 document submissions to GitHub and LMS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Section C — Written Feedback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Strengths (what did this team member do well?):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Areas for improvement (what could they have done better?):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Overall comment: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480"/>
      </w:tblGrid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Evaluator Signature: ___________________________</w:t>
            </w:r>
          </w:p>
          <w:p>
            <w:pPr>
              <w:spacing w:after="120"/>
            </w:pP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Name: Muhammad Ahmed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Date: 10 June 2025</w:t>
            </w:r>
          </w:p>
          <w:p>
            <w:pPr>
              <w:spacing w:after="120"/>
            </w:pP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Course: CCP-CNS2026 · Problem 6</w:t>
            </w:r>
          </w:p>
        </w:tc>
      </w:tr>
    </w:tbl>
    <w:p>
      <w:pPr>
        <w:spacing w:after="120"/>
      </w:pPr>
    </w:p>
    <w:p>
      <w:pPr>
        <w:sectPr>
          <w:headerReference w:type="default" r:id="rId9"/>
          <w:footerReference w:type="default" r:id="rId10"/>
          <w:pgSz w:w="12240" w:h="15840" w:orient="portrait"/>
          <w:pgMar w:top="1260" w:right="1260" w:bottom="1260" w:left="1440" w:header="708" w:footer="708" w:gutter="0"/>
          <w:pgNumType/>
          <w:docGrid w:linePitch="360"/>
        </w:sectPr>
      </w:pPr>
    </w:p>
    <w:p>
      <w:pPr>
        <w:pBdr>
          <w:bottom w:val="single" w:color="1F4E79" w:sz="6" w:space="6"/>
        </w:pBdr>
        <w:spacing w:after="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PEER EVALUATION FORM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CCP-CNS2026 · Problem 6: Intrusion Detection · Week 5 Final Submission</w:t>
      </w:r>
    </w:p>
    <w:p>
      <w:pPr>
        <w:spacing w:after="12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80"/>
        <w:gridCol w:w="2200"/>
        <w:gridCol w:w="22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Evaluator Name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Evaluator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Being Evaluated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Their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Hamna Rizwan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f2024266956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Muhammad Ahmed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f2024266974</w:t>
            </w:r>
          </w:p>
        </w:tc>
      </w:tr>
      <w:tr>
        <w:tc>
          <w:tcPr>
            <w:tcW w:type="dxa" w:w="44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Evaluated Member's Role: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Network Architect + Project Manager</w:t>
            </w:r>
          </w:p>
        </w:tc>
        <w:tc>
          <w:tcPr>
            <w:tcW w:type="dxa" w:w="44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Evaluation Date: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10 June 2025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Section A — Performance Rating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Rate the team member on each criterion by ticking (✓) the appropriate box. 1 = Poor, 5 = Excellent.</w:t>
      </w:r>
    </w:p>
    <w:p>
      <w:pPr>
        <w:spacing w:after="12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080"/>
        <w:gridCol w:w="1080"/>
        <w:gridCol w:w="1080"/>
        <w:gridCol w:w="1080"/>
        <w:gridCol w:w="1080"/>
      </w:tblGrid>
      <w:tr>
        <w:trPr>
          <w:tblHeader/>
        </w:trPr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  <w:tc>
          <w:tcPr>
            <w:tcW w:type="dxa" w:w="1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
Poor</w:t>
            </w:r>
          </w:p>
        </w:tc>
        <w:tc>
          <w:tcPr>
            <w:tcW w:type="dxa" w:w="1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
Fair</w:t>
            </w:r>
          </w:p>
        </w:tc>
        <w:tc>
          <w:tcPr>
            <w:tcW w:type="dxa" w:w="1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
Good</w:t>
            </w:r>
          </w:p>
        </w:tc>
        <w:tc>
          <w:tcPr>
            <w:tcW w:type="dxa" w:w="1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
V.Good</w:t>
            </w:r>
          </w:p>
        </w:tc>
        <w:tc>
          <w:tcPr>
            <w:tcW w:type="dxa" w:w="1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
Excellent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Quality and completeness of assigned deliverables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Contribution to team meetings and discussions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Reliability and adherence to deadlines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Technical knowledge and skill demonstrated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Communication and collaboration with team members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Initiative and problem-solving ability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TOTAL SCORE (out of 30)</w:t>
            </w:r>
          </w:p>
        </w:tc>
        <w:tc>
          <w:tcPr>
            <w:tcW w:type="dxa" w:w="5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_______ / 30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Section B — Weekly Contribution Summary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Contributions Observed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Week 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 GitHub repository and folder structure, coordinated Team Charter signing, scheduled weekly meetings, wrote and submitted Week 1 status report, submitted all docs to LMS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Week 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Verified PCAP integrity (SHA-256 hash), led attacker/victim identification using Conversations view, completed analysis worksheet, applied Conversations filter, wrote Week 2 status report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Week 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Designed ACL mitigation (BLOCK_C2_ATTACKER), documented NAT N/A rationale, coordinated team on Week 3 deliverables, pushed all outputs to GitHub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Week 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Led test matrix design and structure, documented baseline performance report, confirmed GNS3 N/A for Problem 6, wrote Week 4 status report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Week 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Coordinated final report compilation across all team members, wrote executive summary and conclusions, submitted all Week 5 deliverables to LMS and GitHub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Section C — Written Feedback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Strengths (what did this team member do well?):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Areas for improvement (what could they have done better?):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Overall comment: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480"/>
      </w:tblGrid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Evaluator Signature: ___________________________</w:t>
            </w:r>
          </w:p>
          <w:p>
            <w:pPr>
              <w:spacing w:after="120"/>
            </w:pP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Name: Hamna Rizwan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Date: 10 June 2025</w:t>
            </w:r>
          </w:p>
          <w:p>
            <w:pPr>
              <w:spacing w:after="120"/>
            </w:pP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Course: CCP-CNS2026 · Problem 6</w:t>
            </w:r>
          </w:p>
        </w:tc>
      </w:tr>
    </w:tbl>
    <w:p>
      <w:pPr>
        <w:spacing w:after="120"/>
      </w:pPr>
    </w:p>
    <w:sectPr>
      <w:headerReference w:type="default" r:id="rId11"/>
      <w:footerReference w:type="default" r:id="rId12"/>
      <w:pgSz w:w="12240" w:h="15840" w:orient="portrait"/>
      <w:pgMar w:top="126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60"/>
    </w:pPr>
    <w:r>
      <w:rPr>
        <w:rFonts w:ascii="Arial" w:cs="Arial" w:eastAsia="Arial" w:hAnsi="Arial"/>
        <w:color w:val="666666"/>
        <w:sz w:val="17"/>
        <w:szCs w:val="17"/>
      </w:rPr>
      <w:t xml:space="preserve">Peer Evaluation · CCP-CNS2026 Problem 6 · Page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60"/>
    </w:pPr>
    <w:r>
      <w:rPr>
        <w:rFonts w:ascii="Arial" w:cs="Arial" w:eastAsia="Arial" w:hAnsi="Arial"/>
        <w:color w:val="666666"/>
        <w:sz w:val="17"/>
        <w:szCs w:val="17"/>
      </w:rPr>
      <w:t xml:space="preserve">Peer Evaluation · CCP-CNS2026 Problem 6 · Page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60"/>
    </w:pPr>
    <w:r>
      <w:rPr>
        <w:rFonts w:ascii="Arial" w:cs="Arial" w:eastAsia="Arial" w:hAnsi="Arial"/>
        <w:color w:val="666666"/>
        <w:sz w:val="17"/>
        <w:szCs w:val="17"/>
      </w:rPr>
      <w:t xml:space="preserve">Peer Evaluation · CCP-CNS2026 Problem 6 · Page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60"/>
    </w:pPr>
    <w:r>
      <w:rPr>
        <w:rFonts w:ascii="Arial" w:cs="Arial" w:eastAsia="Arial" w:hAnsi="Arial"/>
        <w:color w:val="666666"/>
        <w:sz w:val="17"/>
        <w:szCs w:val="17"/>
      </w:rPr>
      <w:t xml:space="preserve">CCP-CNS2026  ·  Peer Evaluation Form  ·  Week 5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60"/>
    </w:pPr>
    <w:r>
      <w:rPr>
        <w:rFonts w:ascii="Arial" w:cs="Arial" w:eastAsia="Arial" w:hAnsi="Arial"/>
        <w:color w:val="666666"/>
        <w:sz w:val="17"/>
        <w:szCs w:val="17"/>
      </w:rPr>
      <w:t xml:space="preserve">CCP-CNS2026  ·  Peer Evaluation Form  ·  Week 5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60"/>
    </w:pPr>
    <w:r>
      <w:rPr>
        <w:rFonts w:ascii="Arial" w:cs="Arial" w:eastAsia="Arial" w:hAnsi="Arial"/>
        <w:color w:val="666666"/>
        <w:sz w:val="17"/>
        <w:szCs w:val="17"/>
      </w:rPr>
      <w:t xml:space="preserve">CCP-CNS2026  ·  Peer Evaluation Form  ·  Week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2026-06-10T01:35:43.844Z</dcterms:created>
  <dcterms:modified xsi:type="dcterms:W3CDTF">2026-06-10T01:35:43.844Z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