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text" w:horzAnchor="margin" w:tblpY="-431"/>
        <w:tblW w:w="99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8510"/>
      </w:tblGrid>
      <w:tr w:rsidR="005D4045" w:rsidTr="005D4045">
        <w:trPr>
          <w:trHeight w:val="699"/>
        </w:trPr>
        <w:tc>
          <w:tcPr>
            <w:tcW w:w="1413" w:type="dxa"/>
            <w:vMerge w:val="restart"/>
          </w:tcPr>
          <w:p w:rsidR="005D4045" w:rsidRDefault="005D4045" w:rsidP="005D4045">
            <w:r>
              <w:rPr>
                <w:noProof/>
              </w:rPr>
              <w:drawing>
                <wp:inline distT="0" distB="0" distL="0" distR="0">
                  <wp:extent cx="737870" cy="890270"/>
                  <wp:effectExtent l="0" t="0" r="5080" b="508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7870" cy="890270"/>
                          </a:xfrm>
                          <a:prstGeom prst="rect">
                            <a:avLst/>
                          </a:prstGeom>
                          <a:noFill/>
                        </pic:spPr>
                      </pic:pic>
                    </a:graphicData>
                  </a:graphic>
                </wp:inline>
              </w:drawing>
            </w:r>
          </w:p>
        </w:tc>
        <w:tc>
          <w:tcPr>
            <w:tcW w:w="8510" w:type="dxa"/>
            <w:vAlign w:val="center"/>
          </w:tcPr>
          <w:p w:rsidR="005D4045" w:rsidRPr="006867E6" w:rsidRDefault="005D4045" w:rsidP="005D4045">
            <w:pPr>
              <w:rPr>
                <w:b/>
              </w:rPr>
            </w:pPr>
            <w:r w:rsidRPr="006867E6">
              <w:rPr>
                <w:b/>
                <w:sz w:val="36"/>
              </w:rPr>
              <w:t>Department of Electrical and Computer Engineering</w:t>
            </w:r>
          </w:p>
        </w:tc>
      </w:tr>
      <w:tr w:rsidR="005D4045" w:rsidTr="005D4045">
        <w:tc>
          <w:tcPr>
            <w:tcW w:w="1413" w:type="dxa"/>
            <w:vMerge/>
          </w:tcPr>
          <w:p w:rsidR="005D4045" w:rsidRDefault="005D4045" w:rsidP="005D4045"/>
        </w:tc>
        <w:tc>
          <w:tcPr>
            <w:tcW w:w="8510" w:type="dxa"/>
            <w:tcBorders>
              <w:bottom w:val="single" w:sz="12" w:space="0" w:color="auto"/>
            </w:tcBorders>
          </w:tcPr>
          <w:p w:rsidR="005D4045" w:rsidRPr="006867E6" w:rsidRDefault="005D4045" w:rsidP="005D4045">
            <w:pPr>
              <w:rPr>
                <w:b/>
              </w:rPr>
            </w:pPr>
            <w:r w:rsidRPr="006867E6">
              <w:rPr>
                <w:b/>
                <w:sz w:val="44"/>
              </w:rPr>
              <w:t>North South University</w:t>
            </w:r>
          </w:p>
        </w:tc>
      </w:tr>
    </w:tbl>
    <w:p w:rsidR="007B246A" w:rsidRPr="00172F94" w:rsidRDefault="007B246A" w:rsidP="006853AD">
      <w:pPr>
        <w:rPr>
          <w:sz w:val="40"/>
          <w:szCs w:val="40"/>
        </w:rPr>
      </w:pPr>
    </w:p>
    <w:p w:rsidR="00431B74" w:rsidRDefault="00431B74" w:rsidP="006853AD">
      <w:pPr>
        <w:rPr>
          <w:sz w:val="40"/>
          <w:szCs w:val="40"/>
        </w:rPr>
      </w:pPr>
    </w:p>
    <w:p w:rsidR="00D30E16" w:rsidRDefault="00D30E16" w:rsidP="00D30E16">
      <w:pPr>
        <w:jc w:val="center"/>
        <w:rPr>
          <w:b/>
          <w:sz w:val="60"/>
          <w:szCs w:val="40"/>
        </w:rPr>
      </w:pPr>
      <w:r w:rsidRPr="00D30E16">
        <w:rPr>
          <w:b/>
          <w:sz w:val="60"/>
          <w:szCs w:val="40"/>
        </w:rPr>
        <w:t>CSE225</w:t>
      </w:r>
      <w:r w:rsidR="00241508">
        <w:rPr>
          <w:b/>
          <w:sz w:val="60"/>
          <w:szCs w:val="40"/>
        </w:rPr>
        <w:t>.2</w:t>
      </w:r>
      <w:r w:rsidRPr="00D30E16">
        <w:rPr>
          <w:b/>
          <w:sz w:val="60"/>
          <w:szCs w:val="40"/>
        </w:rPr>
        <w:t xml:space="preserve"> Project Report</w:t>
      </w:r>
    </w:p>
    <w:p w:rsidR="00D30E16" w:rsidRPr="00D30E16" w:rsidRDefault="00D30E16" w:rsidP="00D30E16">
      <w:pPr>
        <w:jc w:val="center"/>
        <w:rPr>
          <w:b/>
          <w:sz w:val="60"/>
          <w:szCs w:val="40"/>
        </w:rPr>
      </w:pPr>
    </w:p>
    <w:p w:rsidR="00D30E16" w:rsidRDefault="00D30E16" w:rsidP="00D30E16">
      <w:pPr>
        <w:jc w:val="center"/>
        <w:rPr>
          <w:sz w:val="40"/>
          <w:szCs w:val="40"/>
        </w:rPr>
      </w:pPr>
      <w:r>
        <w:rPr>
          <w:sz w:val="40"/>
          <w:szCs w:val="40"/>
        </w:rPr>
        <w:t>Submitted to Tamanna Motahar (TMM)</w:t>
      </w:r>
    </w:p>
    <w:p w:rsidR="00D30E16" w:rsidRDefault="00D30E16" w:rsidP="00D30E16">
      <w:pPr>
        <w:jc w:val="center"/>
        <w:rPr>
          <w:sz w:val="40"/>
          <w:szCs w:val="40"/>
        </w:rPr>
      </w:pPr>
      <w:r>
        <w:rPr>
          <w:sz w:val="40"/>
          <w:szCs w:val="40"/>
        </w:rPr>
        <w:t>By</w:t>
      </w:r>
    </w:p>
    <w:p w:rsidR="00D30E16" w:rsidRDefault="00D30E16" w:rsidP="00D30E16">
      <w:pPr>
        <w:jc w:val="center"/>
        <w:rPr>
          <w:sz w:val="40"/>
          <w:szCs w:val="40"/>
        </w:rPr>
      </w:pPr>
      <w:r>
        <w:rPr>
          <w:sz w:val="40"/>
          <w:szCs w:val="40"/>
        </w:rPr>
        <w:t>Sams Uddin Ahmed(1620129042)</w:t>
      </w:r>
    </w:p>
    <w:p w:rsidR="00D30E16" w:rsidRPr="00D30E16" w:rsidRDefault="00D30E16" w:rsidP="00D30E16">
      <w:pPr>
        <w:jc w:val="center"/>
        <w:rPr>
          <w:sz w:val="24"/>
          <w:szCs w:val="40"/>
        </w:rPr>
      </w:pPr>
      <w:r w:rsidRPr="00D30E16">
        <w:rPr>
          <w:sz w:val="24"/>
          <w:szCs w:val="40"/>
        </w:rPr>
        <w:t>&amp;</w:t>
      </w:r>
    </w:p>
    <w:p w:rsidR="00D30E16" w:rsidRDefault="00D30E16" w:rsidP="00D30E16">
      <w:pPr>
        <w:jc w:val="center"/>
        <w:rPr>
          <w:sz w:val="40"/>
          <w:szCs w:val="40"/>
        </w:rPr>
      </w:pPr>
      <w:r>
        <w:rPr>
          <w:sz w:val="40"/>
          <w:szCs w:val="40"/>
        </w:rPr>
        <w:t>Najmus  Sakib Borson(1610538642)</w:t>
      </w:r>
    </w:p>
    <w:p w:rsidR="00D30E16" w:rsidRDefault="00D30E16" w:rsidP="00D30E16">
      <w:pPr>
        <w:jc w:val="center"/>
        <w:rPr>
          <w:sz w:val="40"/>
          <w:szCs w:val="40"/>
        </w:rPr>
      </w:pPr>
    </w:p>
    <w:p w:rsidR="00D30E16" w:rsidRDefault="00D30E16" w:rsidP="00D30E16">
      <w:pPr>
        <w:jc w:val="center"/>
        <w:rPr>
          <w:sz w:val="40"/>
          <w:szCs w:val="40"/>
        </w:rPr>
      </w:pPr>
    </w:p>
    <w:p w:rsidR="007C2A31" w:rsidRDefault="007C2A31" w:rsidP="00D30E16">
      <w:pPr>
        <w:jc w:val="right"/>
        <w:rPr>
          <w:sz w:val="26"/>
          <w:szCs w:val="40"/>
        </w:rPr>
      </w:pPr>
    </w:p>
    <w:p w:rsidR="007C2A31" w:rsidRPr="007C2A31" w:rsidRDefault="007C2A31">
      <w:pPr>
        <w:rPr>
          <w:sz w:val="26"/>
          <w:szCs w:val="40"/>
        </w:rPr>
      </w:pPr>
    </w:p>
    <w:p w:rsidR="007C2A31" w:rsidRDefault="00D30E16" w:rsidP="00D30E16">
      <w:pPr>
        <w:jc w:val="right"/>
        <w:rPr>
          <w:sz w:val="26"/>
          <w:szCs w:val="40"/>
        </w:rPr>
      </w:pPr>
      <w:r w:rsidRPr="00D03ECF">
        <w:rPr>
          <w:sz w:val="26"/>
          <w:szCs w:val="40"/>
        </w:rPr>
        <w:t>21 August,2017</w:t>
      </w:r>
    </w:p>
    <w:p w:rsidR="007C2A31" w:rsidRDefault="007C2A31">
      <w:pPr>
        <w:rPr>
          <w:sz w:val="26"/>
          <w:szCs w:val="40"/>
        </w:rPr>
      </w:pPr>
      <w:r>
        <w:rPr>
          <w:sz w:val="26"/>
          <w:szCs w:val="40"/>
        </w:rPr>
        <w:br w:type="page"/>
      </w:r>
    </w:p>
    <w:p w:rsidR="007C2A31" w:rsidRDefault="007C2A31" w:rsidP="007C2A31">
      <w:pPr>
        <w:rPr>
          <w:sz w:val="40"/>
          <w:szCs w:val="40"/>
        </w:rPr>
      </w:pPr>
      <w:r>
        <w:rPr>
          <w:sz w:val="40"/>
          <w:szCs w:val="40"/>
        </w:rPr>
        <w:lastRenderedPageBreak/>
        <w:t>Abstract</w:t>
      </w:r>
    </w:p>
    <w:p w:rsidR="007C2A31" w:rsidRDefault="007C2A31" w:rsidP="007C2A31">
      <w:pPr>
        <w:jc w:val="both"/>
        <w:rPr>
          <w:sz w:val="40"/>
          <w:szCs w:val="40"/>
        </w:rPr>
      </w:pPr>
    </w:p>
    <w:p w:rsidR="00431B74" w:rsidRPr="001D079A" w:rsidRDefault="007C2A31" w:rsidP="007C2A31">
      <w:pPr>
        <w:autoSpaceDE w:val="0"/>
        <w:autoSpaceDN w:val="0"/>
        <w:adjustRightInd w:val="0"/>
        <w:spacing w:after="0" w:line="240" w:lineRule="auto"/>
        <w:jc w:val="both"/>
        <w:rPr>
          <w:rFonts w:ascii="Times New Roman" w:hAnsi="Times New Roman"/>
          <w:b/>
          <w:sz w:val="24"/>
        </w:rPr>
      </w:pPr>
      <w:r w:rsidRPr="001D079A">
        <w:rPr>
          <w:rFonts w:cs="CMR12"/>
          <w:sz w:val="36"/>
          <w:szCs w:val="24"/>
        </w:rPr>
        <w:t xml:space="preserve">This report describes the study and implementation of Scapegoat trees. The Scapegoat trees guarantee the amortized complexity of Insert and Delete </w:t>
      </w:r>
      <w:r w:rsidRPr="001D079A">
        <w:rPr>
          <w:rFonts w:cs="CMMI12"/>
          <w:sz w:val="36"/>
          <w:szCs w:val="24"/>
        </w:rPr>
        <w:t>O</w:t>
      </w:r>
      <w:r w:rsidRPr="001D079A">
        <w:rPr>
          <w:rFonts w:cs="CMR12"/>
          <w:sz w:val="36"/>
          <w:szCs w:val="24"/>
        </w:rPr>
        <w:t xml:space="preserve">(log </w:t>
      </w:r>
      <w:r w:rsidRPr="001D079A">
        <w:rPr>
          <w:rFonts w:cs="CMMI12"/>
          <w:sz w:val="36"/>
          <w:szCs w:val="24"/>
        </w:rPr>
        <w:t>n</w:t>
      </w:r>
      <w:r w:rsidRPr="001D079A">
        <w:rPr>
          <w:rFonts w:cs="CMR12"/>
          <w:sz w:val="36"/>
          <w:szCs w:val="24"/>
        </w:rPr>
        <w:t xml:space="preserve">) time while the worst case complexity of Searching is </w:t>
      </w:r>
      <w:r w:rsidRPr="001D079A">
        <w:rPr>
          <w:rFonts w:cs="CMMI12"/>
          <w:sz w:val="36"/>
          <w:szCs w:val="24"/>
        </w:rPr>
        <w:t>O</w:t>
      </w:r>
      <w:r w:rsidRPr="001D079A">
        <w:rPr>
          <w:rFonts w:cs="CMR12"/>
          <w:sz w:val="36"/>
          <w:szCs w:val="24"/>
        </w:rPr>
        <w:t xml:space="preserve">(log </w:t>
      </w:r>
      <w:r w:rsidRPr="001D079A">
        <w:rPr>
          <w:rFonts w:cs="CMMI12"/>
          <w:sz w:val="36"/>
          <w:szCs w:val="24"/>
        </w:rPr>
        <w:t>n</w:t>
      </w:r>
      <w:r w:rsidRPr="001D079A">
        <w:rPr>
          <w:rFonts w:cs="CMR12"/>
          <w:sz w:val="36"/>
          <w:szCs w:val="24"/>
        </w:rPr>
        <w:t xml:space="preserve">) time where </w:t>
      </w:r>
      <w:r w:rsidRPr="001D079A">
        <w:rPr>
          <w:rFonts w:cs="CMMI12"/>
          <w:sz w:val="36"/>
          <w:szCs w:val="24"/>
        </w:rPr>
        <w:t xml:space="preserve">n </w:t>
      </w:r>
      <w:r w:rsidRPr="001D079A">
        <w:rPr>
          <w:rFonts w:cs="CMR12"/>
          <w:sz w:val="36"/>
          <w:szCs w:val="24"/>
        </w:rPr>
        <w:t>is the number of nodes in the tree. It is the first kind of balanced binary search trees that do not store extra information at every node while still maintaining the complexity as above. The values kept track are the number of nodes in the tree and the maximum number of nodes since the trees were last rebuilt. The name of the trees comes from that rebuilding the tree only is taken place only after detection of a special node called Scapegoat, whose rooted subtree is not weight-balanced.</w:t>
      </w:r>
      <w:r w:rsidR="00431B74" w:rsidRPr="001D079A">
        <w:rPr>
          <w:rFonts w:ascii="Times New Roman" w:hAnsi="Times New Roman"/>
          <w:b/>
          <w:sz w:val="24"/>
        </w:rPr>
        <w:br w:type="page"/>
      </w:r>
    </w:p>
    <w:tbl>
      <w:tblPr>
        <w:tblStyle w:val="TableGrid"/>
        <w:tblpPr w:leftFromText="180" w:rightFromText="180" w:vertAnchor="text" w:horzAnchor="margin" w:tblpY="-431"/>
        <w:tblW w:w="99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3"/>
      </w:tblGrid>
      <w:tr w:rsidR="0047121D" w:rsidRPr="006867E6" w:rsidTr="00EC7388">
        <w:trPr>
          <w:trHeight w:val="699"/>
        </w:trPr>
        <w:tc>
          <w:tcPr>
            <w:tcW w:w="8510" w:type="dxa"/>
            <w:vAlign w:val="center"/>
          </w:tcPr>
          <w:p w:rsidR="0047121D" w:rsidRPr="006867E6" w:rsidRDefault="0047121D" w:rsidP="00EC7388">
            <w:pPr>
              <w:rPr>
                <w:b/>
              </w:rPr>
            </w:pPr>
          </w:p>
        </w:tc>
      </w:tr>
      <w:tr w:rsidR="0047121D" w:rsidRPr="006867E6" w:rsidTr="00EC7388">
        <w:tc>
          <w:tcPr>
            <w:tcW w:w="8510" w:type="dxa"/>
            <w:tcBorders>
              <w:bottom w:val="single" w:sz="12" w:space="0" w:color="auto"/>
            </w:tcBorders>
          </w:tcPr>
          <w:p w:rsidR="0047121D" w:rsidRPr="006867E6" w:rsidRDefault="0047121D" w:rsidP="0047121D">
            <w:pPr>
              <w:jc w:val="center"/>
              <w:rPr>
                <w:b/>
              </w:rPr>
            </w:pPr>
            <w:r>
              <w:rPr>
                <w:b/>
                <w:sz w:val="44"/>
              </w:rPr>
              <w:t>Table of Contents</w:t>
            </w:r>
          </w:p>
        </w:tc>
      </w:tr>
    </w:tbl>
    <w:p w:rsidR="00431B74" w:rsidRDefault="00431B74" w:rsidP="00431B74"/>
    <w:p w:rsidR="0047121D" w:rsidRDefault="0047121D" w:rsidP="0047121D"/>
    <w:p w:rsidR="00431B74" w:rsidRDefault="00837F75" w:rsidP="00837F75">
      <w:pPr>
        <w:pStyle w:val="ListParagraph"/>
        <w:numPr>
          <w:ilvl w:val="0"/>
          <w:numId w:val="24"/>
        </w:numPr>
        <w:tabs>
          <w:tab w:val="left" w:pos="990"/>
        </w:tabs>
        <w:jc w:val="both"/>
        <w:rPr>
          <w:sz w:val="46"/>
        </w:rPr>
      </w:pPr>
      <w:r>
        <w:rPr>
          <w:sz w:val="46"/>
        </w:rPr>
        <w:t>Introduction,Objective……………………..4</w:t>
      </w:r>
    </w:p>
    <w:p w:rsidR="00837F75" w:rsidRDefault="00837F75" w:rsidP="00837F75">
      <w:pPr>
        <w:pStyle w:val="ListParagraph"/>
        <w:numPr>
          <w:ilvl w:val="0"/>
          <w:numId w:val="24"/>
        </w:numPr>
        <w:tabs>
          <w:tab w:val="left" w:pos="990"/>
        </w:tabs>
        <w:jc w:val="both"/>
        <w:rPr>
          <w:sz w:val="46"/>
        </w:rPr>
      </w:pPr>
      <w:r>
        <w:rPr>
          <w:sz w:val="46"/>
        </w:rPr>
        <w:t>Functions………………………………………….5</w:t>
      </w:r>
    </w:p>
    <w:p w:rsidR="00837F75" w:rsidRDefault="00837F75" w:rsidP="00837F75">
      <w:pPr>
        <w:pStyle w:val="ListParagraph"/>
        <w:numPr>
          <w:ilvl w:val="0"/>
          <w:numId w:val="24"/>
        </w:numPr>
        <w:tabs>
          <w:tab w:val="left" w:pos="990"/>
        </w:tabs>
        <w:jc w:val="both"/>
        <w:rPr>
          <w:sz w:val="46"/>
        </w:rPr>
      </w:pPr>
      <w:r>
        <w:rPr>
          <w:sz w:val="46"/>
        </w:rPr>
        <w:t>Insert………………………………………….…….6</w:t>
      </w:r>
    </w:p>
    <w:p w:rsidR="00837F75" w:rsidRDefault="00837F75" w:rsidP="00837F75">
      <w:pPr>
        <w:pStyle w:val="ListParagraph"/>
        <w:numPr>
          <w:ilvl w:val="0"/>
          <w:numId w:val="24"/>
        </w:numPr>
        <w:tabs>
          <w:tab w:val="left" w:pos="990"/>
        </w:tabs>
        <w:jc w:val="both"/>
        <w:rPr>
          <w:sz w:val="46"/>
        </w:rPr>
      </w:pPr>
      <w:r>
        <w:rPr>
          <w:sz w:val="46"/>
        </w:rPr>
        <w:t>Rebuild……………………………………………..7</w:t>
      </w:r>
    </w:p>
    <w:p w:rsidR="00837F75" w:rsidRDefault="00837F75" w:rsidP="00837F75">
      <w:pPr>
        <w:pStyle w:val="ListParagraph"/>
        <w:numPr>
          <w:ilvl w:val="0"/>
          <w:numId w:val="24"/>
        </w:numPr>
        <w:tabs>
          <w:tab w:val="left" w:pos="990"/>
        </w:tabs>
        <w:jc w:val="both"/>
        <w:rPr>
          <w:sz w:val="46"/>
        </w:rPr>
      </w:pPr>
      <w:r>
        <w:rPr>
          <w:sz w:val="46"/>
        </w:rPr>
        <w:t>Delete,Other Functions……………………..8</w:t>
      </w:r>
    </w:p>
    <w:p w:rsidR="00837F75" w:rsidRDefault="00837F75" w:rsidP="00837F75">
      <w:pPr>
        <w:pStyle w:val="ListParagraph"/>
        <w:numPr>
          <w:ilvl w:val="0"/>
          <w:numId w:val="24"/>
        </w:numPr>
        <w:tabs>
          <w:tab w:val="left" w:pos="990"/>
        </w:tabs>
        <w:jc w:val="both"/>
        <w:rPr>
          <w:sz w:val="46"/>
        </w:rPr>
      </w:pPr>
      <w:r>
        <w:rPr>
          <w:sz w:val="46"/>
        </w:rPr>
        <w:t>Time Complexity……………………….……….9</w:t>
      </w:r>
    </w:p>
    <w:p w:rsidR="00837F75" w:rsidRPr="0047121D" w:rsidRDefault="00837F75" w:rsidP="00837F75">
      <w:pPr>
        <w:pStyle w:val="ListParagraph"/>
        <w:numPr>
          <w:ilvl w:val="0"/>
          <w:numId w:val="24"/>
        </w:numPr>
        <w:tabs>
          <w:tab w:val="left" w:pos="990"/>
        </w:tabs>
        <w:jc w:val="both"/>
        <w:rPr>
          <w:sz w:val="46"/>
        </w:rPr>
      </w:pPr>
      <w:r>
        <w:rPr>
          <w:sz w:val="46"/>
        </w:rPr>
        <w:t>References………………………………….…...10</w:t>
      </w:r>
    </w:p>
    <w:p w:rsidR="00431B74" w:rsidRDefault="00431B74" w:rsidP="00837F75">
      <w:pPr>
        <w:jc w:val="both"/>
        <w:rPr>
          <w:sz w:val="40"/>
          <w:szCs w:val="40"/>
        </w:rPr>
      </w:pPr>
    </w:p>
    <w:p w:rsidR="00431B74" w:rsidRDefault="00431B74" w:rsidP="006853AD">
      <w:pPr>
        <w:rPr>
          <w:sz w:val="40"/>
          <w:szCs w:val="40"/>
        </w:rPr>
      </w:pPr>
    </w:p>
    <w:p w:rsidR="00A612D2" w:rsidRPr="00544BA3" w:rsidRDefault="00431B74" w:rsidP="006853AD">
      <w:pPr>
        <w:rPr>
          <w:b/>
          <w:i/>
          <w:sz w:val="44"/>
          <w:szCs w:val="40"/>
        </w:rPr>
      </w:pPr>
      <w:r>
        <w:rPr>
          <w:sz w:val="40"/>
          <w:szCs w:val="40"/>
        </w:rPr>
        <w:br w:type="page"/>
      </w:r>
      <w:r w:rsidR="007C2A31" w:rsidRPr="00544BA3">
        <w:rPr>
          <w:b/>
          <w:i/>
          <w:sz w:val="44"/>
          <w:szCs w:val="40"/>
        </w:rPr>
        <w:lastRenderedPageBreak/>
        <w:t>Introduction</w:t>
      </w:r>
    </w:p>
    <w:p w:rsidR="007C2A31" w:rsidRPr="00172F94" w:rsidRDefault="007C2A31" w:rsidP="006853AD">
      <w:pPr>
        <w:rPr>
          <w:sz w:val="40"/>
          <w:szCs w:val="40"/>
        </w:rPr>
      </w:pPr>
    </w:p>
    <w:p w:rsidR="00B628BD" w:rsidRPr="00172F94" w:rsidRDefault="00286E12" w:rsidP="006853AD">
      <w:pPr>
        <w:rPr>
          <w:rFonts w:cs="Helvetica"/>
          <w:color w:val="000000"/>
          <w:sz w:val="36"/>
          <w:szCs w:val="36"/>
          <w:shd w:val="clear" w:color="auto" w:fill="FFFFFF"/>
        </w:rPr>
      </w:pPr>
      <w:r w:rsidRPr="00172F94">
        <w:rPr>
          <w:rFonts w:cs="Helvetica"/>
          <w:color w:val="000000"/>
          <w:sz w:val="36"/>
          <w:szCs w:val="36"/>
          <w:shd w:val="clear" w:color="auto" w:fill="FFFFFF"/>
        </w:rPr>
        <w:t>The scapegoat tree is an implementation of a self-balancing binary tree. This structure is based on the common wisdom that when something goes wrong, the first thing people tend to do is find someone to blame as known as scapegoat. Once blame is firmly established, we can leave the scapegoat to fix the problem.</w:t>
      </w:r>
    </w:p>
    <w:p w:rsidR="00B472E8" w:rsidRPr="00172F94" w:rsidRDefault="00B472E8" w:rsidP="006853AD">
      <w:pPr>
        <w:rPr>
          <w:sz w:val="40"/>
          <w:szCs w:val="40"/>
        </w:rPr>
      </w:pPr>
    </w:p>
    <w:p w:rsidR="00544BA3" w:rsidRDefault="00544BA3" w:rsidP="006853AD">
      <w:pPr>
        <w:rPr>
          <w:b/>
          <w:i/>
          <w:sz w:val="44"/>
          <w:szCs w:val="40"/>
        </w:rPr>
      </w:pPr>
    </w:p>
    <w:p w:rsidR="00C31297" w:rsidRPr="00544BA3" w:rsidRDefault="00544BA3" w:rsidP="006853AD">
      <w:pPr>
        <w:rPr>
          <w:b/>
          <w:i/>
          <w:sz w:val="44"/>
          <w:szCs w:val="40"/>
        </w:rPr>
      </w:pPr>
      <w:r>
        <w:rPr>
          <w:b/>
          <w:i/>
          <w:sz w:val="44"/>
          <w:szCs w:val="40"/>
        </w:rPr>
        <w:t>Objective</w:t>
      </w:r>
    </w:p>
    <w:p w:rsidR="007C2A31" w:rsidRDefault="007C2A31" w:rsidP="006853AD">
      <w:pPr>
        <w:rPr>
          <w:sz w:val="36"/>
          <w:szCs w:val="40"/>
        </w:rPr>
      </w:pPr>
    </w:p>
    <w:p w:rsidR="00544BA3" w:rsidRPr="00544BA3" w:rsidRDefault="00544BA3" w:rsidP="006853AD">
      <w:pPr>
        <w:rPr>
          <w:sz w:val="36"/>
          <w:szCs w:val="40"/>
        </w:rPr>
      </w:pPr>
      <w:r>
        <w:rPr>
          <w:sz w:val="36"/>
          <w:szCs w:val="40"/>
        </w:rPr>
        <w:t xml:space="preserve">The objective of Scapegoat trees </w:t>
      </w:r>
      <w:r w:rsidR="00D410C4">
        <w:rPr>
          <w:sz w:val="36"/>
          <w:szCs w:val="40"/>
        </w:rPr>
        <w:t>are to let us use a more efficient  BST which gets automatically balanced after every operations like INSERT and DELETE. As a result the SEARCH operation takes less time to find a value because the tree is balanced everytime.</w:t>
      </w:r>
    </w:p>
    <w:p w:rsidR="005418E1" w:rsidRPr="00172F94" w:rsidRDefault="005418E1" w:rsidP="006853AD">
      <w:pPr>
        <w:rPr>
          <w:sz w:val="40"/>
          <w:szCs w:val="40"/>
        </w:rPr>
      </w:pPr>
    </w:p>
    <w:p w:rsidR="00544BA3" w:rsidRDefault="00544BA3" w:rsidP="006853AD">
      <w:pPr>
        <w:rPr>
          <w:b/>
          <w:i/>
          <w:sz w:val="44"/>
          <w:szCs w:val="40"/>
        </w:rPr>
      </w:pPr>
    </w:p>
    <w:p w:rsidR="00544BA3" w:rsidRDefault="00544BA3" w:rsidP="006853AD">
      <w:pPr>
        <w:rPr>
          <w:b/>
          <w:i/>
          <w:sz w:val="44"/>
          <w:szCs w:val="40"/>
        </w:rPr>
      </w:pPr>
    </w:p>
    <w:p w:rsidR="002D3EBF" w:rsidRDefault="002D3EBF" w:rsidP="006853AD">
      <w:pPr>
        <w:rPr>
          <w:b/>
          <w:i/>
          <w:sz w:val="44"/>
          <w:szCs w:val="40"/>
        </w:rPr>
      </w:pPr>
    </w:p>
    <w:p w:rsidR="005418E1" w:rsidRDefault="00544BA3" w:rsidP="006853AD">
      <w:pPr>
        <w:rPr>
          <w:b/>
          <w:i/>
          <w:sz w:val="44"/>
          <w:szCs w:val="40"/>
        </w:rPr>
      </w:pPr>
      <w:r>
        <w:rPr>
          <w:b/>
          <w:i/>
          <w:sz w:val="44"/>
          <w:szCs w:val="40"/>
        </w:rPr>
        <w:lastRenderedPageBreak/>
        <w:t>Functions</w:t>
      </w:r>
    </w:p>
    <w:p w:rsidR="002D3EBF" w:rsidRPr="00544BA3" w:rsidRDefault="002D3EBF" w:rsidP="006853AD">
      <w:pPr>
        <w:rPr>
          <w:b/>
          <w:i/>
          <w:sz w:val="44"/>
          <w:szCs w:val="40"/>
        </w:rPr>
      </w:pPr>
    </w:p>
    <w:p w:rsidR="008902F7" w:rsidRDefault="005418E1" w:rsidP="006853AD">
      <w:pPr>
        <w:rPr>
          <w:sz w:val="36"/>
          <w:szCs w:val="36"/>
        </w:rPr>
      </w:pPr>
      <w:r w:rsidRPr="00BD354D">
        <w:rPr>
          <w:sz w:val="36"/>
          <w:szCs w:val="36"/>
        </w:rPr>
        <w:t xml:space="preserve">All the functions are similar like </w:t>
      </w:r>
      <w:r w:rsidR="00324086">
        <w:rPr>
          <w:sz w:val="36"/>
          <w:szCs w:val="36"/>
        </w:rPr>
        <w:t>BST</w:t>
      </w:r>
      <w:r w:rsidRPr="00BD354D">
        <w:rPr>
          <w:sz w:val="36"/>
          <w:szCs w:val="36"/>
        </w:rPr>
        <w:t xml:space="preserve">. But insertion and deletion are bit different. We  added </w:t>
      </w:r>
      <w:r w:rsidR="001A0E9D" w:rsidRPr="00BD354D">
        <w:rPr>
          <w:sz w:val="36"/>
          <w:szCs w:val="36"/>
        </w:rPr>
        <w:t>some</w:t>
      </w:r>
      <w:r w:rsidRPr="00BD354D">
        <w:rPr>
          <w:sz w:val="36"/>
          <w:szCs w:val="36"/>
        </w:rPr>
        <w:t xml:space="preserve"> new function</w:t>
      </w:r>
      <w:r w:rsidR="001A0E9D" w:rsidRPr="00BD354D">
        <w:rPr>
          <w:sz w:val="36"/>
          <w:szCs w:val="36"/>
        </w:rPr>
        <w:t>s</w:t>
      </w:r>
      <w:r w:rsidR="008902F7">
        <w:rPr>
          <w:sz w:val="36"/>
          <w:szCs w:val="36"/>
        </w:rPr>
        <w:t xml:space="preserve"> </w:t>
      </w:r>
      <w:r w:rsidR="001A0E9D" w:rsidRPr="00BD354D">
        <w:rPr>
          <w:sz w:val="36"/>
          <w:szCs w:val="36"/>
        </w:rPr>
        <w:t>like</w:t>
      </w:r>
      <w:r w:rsidR="008902F7">
        <w:rPr>
          <w:sz w:val="36"/>
          <w:szCs w:val="36"/>
        </w:rPr>
        <w:t xml:space="preserve"> </w:t>
      </w:r>
    </w:p>
    <w:p w:rsidR="008902F7" w:rsidRDefault="008902F7" w:rsidP="006853AD">
      <w:pPr>
        <w:rPr>
          <w:sz w:val="36"/>
          <w:szCs w:val="36"/>
        </w:rPr>
      </w:pPr>
    </w:p>
    <w:p w:rsidR="008902F7" w:rsidRDefault="005418E1" w:rsidP="006853AD">
      <w:pPr>
        <w:rPr>
          <w:sz w:val="36"/>
          <w:szCs w:val="36"/>
        </w:rPr>
      </w:pPr>
      <w:r w:rsidRPr="008902F7">
        <w:rPr>
          <w:b/>
          <w:sz w:val="36"/>
          <w:szCs w:val="36"/>
        </w:rPr>
        <w:t>addwithDepth(Node*)</w:t>
      </w:r>
    </w:p>
    <w:p w:rsidR="008902F7" w:rsidRDefault="001A0E9D" w:rsidP="006853AD">
      <w:pPr>
        <w:rPr>
          <w:sz w:val="36"/>
          <w:szCs w:val="36"/>
        </w:rPr>
      </w:pPr>
      <w:r w:rsidRPr="008902F7">
        <w:rPr>
          <w:b/>
          <w:sz w:val="36"/>
          <w:szCs w:val="36"/>
        </w:rPr>
        <w:t>Rebuild(Node*)</w:t>
      </w:r>
    </w:p>
    <w:p w:rsidR="008902F7" w:rsidRDefault="00137A7B" w:rsidP="006853AD">
      <w:pPr>
        <w:rPr>
          <w:b/>
          <w:sz w:val="36"/>
          <w:szCs w:val="36"/>
        </w:rPr>
      </w:pPr>
      <w:r w:rsidRPr="008902F7">
        <w:rPr>
          <w:b/>
          <w:sz w:val="36"/>
          <w:szCs w:val="36"/>
        </w:rPr>
        <w:t>packintoArray(Node*,Node*[],int)</w:t>
      </w:r>
    </w:p>
    <w:p w:rsidR="008902F7" w:rsidRDefault="00137A7B" w:rsidP="006853AD">
      <w:pPr>
        <w:rPr>
          <w:b/>
          <w:sz w:val="36"/>
          <w:szCs w:val="36"/>
        </w:rPr>
      </w:pPr>
      <w:bookmarkStart w:id="0" w:name="_GoBack"/>
      <w:bookmarkEnd w:id="0"/>
      <w:r w:rsidRPr="008902F7">
        <w:rPr>
          <w:b/>
          <w:sz w:val="36"/>
          <w:szCs w:val="36"/>
        </w:rPr>
        <w:t>buildbalancedfromArray(Node**,int,int)</w:t>
      </w:r>
    </w:p>
    <w:p w:rsidR="008902F7" w:rsidRDefault="008902F7" w:rsidP="006853AD">
      <w:pPr>
        <w:rPr>
          <w:b/>
          <w:sz w:val="36"/>
          <w:szCs w:val="36"/>
        </w:rPr>
      </w:pPr>
    </w:p>
    <w:p w:rsidR="0047121D" w:rsidRPr="008902F7" w:rsidRDefault="005418E1" w:rsidP="006853AD">
      <w:pPr>
        <w:rPr>
          <w:b/>
          <w:sz w:val="36"/>
          <w:szCs w:val="36"/>
        </w:rPr>
      </w:pPr>
      <w:r w:rsidRPr="00BD354D">
        <w:rPr>
          <w:sz w:val="36"/>
          <w:szCs w:val="36"/>
        </w:rPr>
        <w:t>Except this functions all other functions like</w:t>
      </w:r>
      <w:r w:rsidR="008902F7">
        <w:rPr>
          <w:sz w:val="36"/>
          <w:szCs w:val="36"/>
        </w:rPr>
        <w:t xml:space="preserve"> </w:t>
      </w:r>
      <w:r w:rsidR="00824914" w:rsidRPr="008902F7">
        <w:rPr>
          <w:b/>
          <w:sz w:val="36"/>
          <w:szCs w:val="36"/>
        </w:rPr>
        <w:t>S</w:t>
      </w:r>
      <w:r w:rsidRPr="008902F7">
        <w:rPr>
          <w:b/>
          <w:sz w:val="36"/>
          <w:szCs w:val="36"/>
        </w:rPr>
        <w:t>earch(</w:t>
      </w:r>
      <w:r w:rsidR="00142BE3" w:rsidRPr="008902F7">
        <w:rPr>
          <w:b/>
          <w:sz w:val="36"/>
          <w:szCs w:val="36"/>
        </w:rPr>
        <w:t>float</w:t>
      </w:r>
      <w:r w:rsidRPr="008902F7">
        <w:rPr>
          <w:b/>
          <w:sz w:val="36"/>
          <w:szCs w:val="36"/>
        </w:rPr>
        <w:t>),IsEmpty(),SizeOf</w:t>
      </w:r>
      <w:r w:rsidR="00546AE5" w:rsidRPr="008902F7">
        <w:rPr>
          <w:b/>
          <w:sz w:val="36"/>
          <w:szCs w:val="36"/>
        </w:rPr>
        <w:t>Tree</w:t>
      </w:r>
      <w:r w:rsidRPr="008902F7">
        <w:rPr>
          <w:b/>
          <w:sz w:val="36"/>
          <w:szCs w:val="36"/>
        </w:rPr>
        <w:t>(Node*)</w:t>
      </w:r>
      <w:r w:rsidR="00F10245">
        <w:rPr>
          <w:sz w:val="36"/>
          <w:szCs w:val="36"/>
        </w:rPr>
        <w:t xml:space="preserve"> etc</w:t>
      </w:r>
      <w:r w:rsidRPr="00BD354D">
        <w:rPr>
          <w:sz w:val="36"/>
          <w:szCs w:val="36"/>
        </w:rPr>
        <w:t xml:space="preserve"> are same.</w:t>
      </w:r>
    </w:p>
    <w:p w:rsidR="0047121D" w:rsidRDefault="0047121D" w:rsidP="006853AD">
      <w:pPr>
        <w:rPr>
          <w:sz w:val="36"/>
          <w:szCs w:val="36"/>
        </w:rPr>
      </w:pPr>
      <w:r>
        <w:rPr>
          <w:sz w:val="36"/>
          <w:szCs w:val="36"/>
        </w:rPr>
        <w:br w:type="page"/>
      </w:r>
    </w:p>
    <w:p w:rsidR="0047121D" w:rsidRDefault="0047121D" w:rsidP="0047121D">
      <w:pPr>
        <w:rPr>
          <w:b/>
          <w:i/>
          <w:sz w:val="44"/>
          <w:szCs w:val="40"/>
        </w:rPr>
      </w:pPr>
      <w:r w:rsidRPr="00544BA3">
        <w:rPr>
          <w:b/>
          <w:i/>
          <w:sz w:val="44"/>
          <w:szCs w:val="40"/>
        </w:rPr>
        <w:lastRenderedPageBreak/>
        <w:t>Insert</w:t>
      </w:r>
    </w:p>
    <w:p w:rsidR="002D3EBF" w:rsidRPr="00544BA3" w:rsidRDefault="002D3EBF" w:rsidP="0047121D">
      <w:pPr>
        <w:rPr>
          <w:b/>
          <w:i/>
          <w:sz w:val="44"/>
          <w:szCs w:val="40"/>
        </w:rPr>
      </w:pPr>
    </w:p>
    <w:p w:rsidR="0047121D" w:rsidRDefault="0047121D" w:rsidP="0047121D">
      <w:pPr>
        <w:rPr>
          <w:sz w:val="36"/>
          <w:szCs w:val="36"/>
        </w:rPr>
      </w:pPr>
      <w:r>
        <w:rPr>
          <w:sz w:val="36"/>
          <w:szCs w:val="36"/>
        </w:rPr>
        <w:t>Here we just created a newly added tree’s object and pass it to addwithDepth(Node*) function. In this addwithDepth(Node*) function we just simply add the new node, count the depth of that node and also locate the parent node of that newly added node. This functions returns the counted depth of last node. Then we check if that depth is greater then log32(NoOfNodes). If it is then we need to find out the scapegoat from newly added node by size(w)/size(w-&gt;parent)&gt;2/3 (Using loop). After finding the scapegoat node, we just rebuild that scapegoat node by calling the rebuild function.</w:t>
      </w:r>
    </w:p>
    <w:p w:rsidR="0047121D" w:rsidRDefault="0047121D" w:rsidP="0047121D">
      <w:pPr>
        <w:rPr>
          <w:sz w:val="36"/>
          <w:szCs w:val="36"/>
        </w:rPr>
      </w:pPr>
    </w:p>
    <w:p w:rsidR="00544BA3" w:rsidRDefault="00544BA3" w:rsidP="0047121D">
      <w:pPr>
        <w:rPr>
          <w:b/>
          <w:i/>
          <w:sz w:val="44"/>
          <w:szCs w:val="40"/>
        </w:rPr>
      </w:pPr>
    </w:p>
    <w:p w:rsidR="00544BA3" w:rsidRDefault="00544BA3" w:rsidP="0047121D">
      <w:pPr>
        <w:rPr>
          <w:b/>
          <w:i/>
          <w:sz w:val="44"/>
          <w:szCs w:val="40"/>
        </w:rPr>
      </w:pPr>
    </w:p>
    <w:p w:rsidR="00544BA3" w:rsidRDefault="00544BA3" w:rsidP="0047121D">
      <w:pPr>
        <w:rPr>
          <w:b/>
          <w:i/>
          <w:sz w:val="44"/>
          <w:szCs w:val="40"/>
        </w:rPr>
      </w:pPr>
    </w:p>
    <w:p w:rsidR="00544BA3" w:rsidRDefault="00544BA3" w:rsidP="0047121D">
      <w:pPr>
        <w:rPr>
          <w:b/>
          <w:i/>
          <w:sz w:val="44"/>
          <w:szCs w:val="40"/>
        </w:rPr>
      </w:pPr>
    </w:p>
    <w:p w:rsidR="00544BA3" w:rsidRDefault="00544BA3" w:rsidP="0047121D">
      <w:pPr>
        <w:rPr>
          <w:b/>
          <w:i/>
          <w:sz w:val="44"/>
          <w:szCs w:val="40"/>
        </w:rPr>
      </w:pPr>
    </w:p>
    <w:p w:rsidR="00544BA3" w:rsidRDefault="00544BA3" w:rsidP="0047121D">
      <w:pPr>
        <w:rPr>
          <w:b/>
          <w:i/>
          <w:sz w:val="44"/>
          <w:szCs w:val="40"/>
        </w:rPr>
      </w:pPr>
    </w:p>
    <w:p w:rsidR="00544BA3" w:rsidRDefault="00544BA3" w:rsidP="0047121D">
      <w:pPr>
        <w:rPr>
          <w:b/>
          <w:i/>
          <w:sz w:val="44"/>
          <w:szCs w:val="40"/>
        </w:rPr>
      </w:pPr>
    </w:p>
    <w:p w:rsidR="00544BA3" w:rsidRDefault="00544BA3" w:rsidP="0047121D">
      <w:pPr>
        <w:rPr>
          <w:b/>
          <w:i/>
          <w:sz w:val="44"/>
          <w:szCs w:val="40"/>
        </w:rPr>
      </w:pPr>
    </w:p>
    <w:p w:rsidR="0047121D" w:rsidRDefault="0047121D" w:rsidP="0047121D">
      <w:pPr>
        <w:rPr>
          <w:b/>
          <w:i/>
          <w:sz w:val="44"/>
          <w:szCs w:val="40"/>
        </w:rPr>
      </w:pPr>
      <w:r w:rsidRPr="00544BA3">
        <w:rPr>
          <w:b/>
          <w:i/>
          <w:sz w:val="44"/>
          <w:szCs w:val="40"/>
        </w:rPr>
        <w:lastRenderedPageBreak/>
        <w:t>Rebuild</w:t>
      </w:r>
    </w:p>
    <w:p w:rsidR="002D3EBF" w:rsidRPr="00544BA3" w:rsidRDefault="002D3EBF" w:rsidP="0047121D">
      <w:pPr>
        <w:rPr>
          <w:b/>
          <w:i/>
          <w:sz w:val="40"/>
          <w:szCs w:val="36"/>
        </w:rPr>
      </w:pPr>
    </w:p>
    <w:p w:rsidR="0047121D" w:rsidRDefault="0047121D" w:rsidP="0047121D">
      <w:pPr>
        <w:rPr>
          <w:sz w:val="36"/>
          <w:szCs w:val="36"/>
        </w:rPr>
      </w:pPr>
      <w:r>
        <w:rPr>
          <w:sz w:val="36"/>
          <w:szCs w:val="36"/>
        </w:rPr>
        <w:t>Here we just created a new Node type array who’s size is the size of that scapegoat node. Then we just pass that array,that scapegoat node and array size onto packintoArray(Node*,Node*[],int). This packintoArray function is a recursive function. On this function we store inorder traversal on BST in that array.</w:t>
      </w:r>
    </w:p>
    <w:p w:rsidR="0047121D" w:rsidRPr="00BE0B83" w:rsidRDefault="0047121D" w:rsidP="0047121D">
      <w:pPr>
        <w:rPr>
          <w:sz w:val="36"/>
          <w:szCs w:val="36"/>
        </w:rPr>
      </w:pPr>
      <w:r>
        <w:rPr>
          <w:sz w:val="36"/>
          <w:szCs w:val="36"/>
        </w:rPr>
        <w:t xml:space="preserve">After allthis process, we just call the </w:t>
      </w:r>
      <w:r w:rsidRPr="00BD354D">
        <w:rPr>
          <w:sz w:val="36"/>
          <w:szCs w:val="36"/>
        </w:rPr>
        <w:t>buildbalancedfromArray(Node**,int,int)</w:t>
      </w:r>
      <w:r>
        <w:rPr>
          <w:sz w:val="36"/>
          <w:szCs w:val="36"/>
        </w:rPr>
        <w:t xml:space="preserve"> function where we pass that inordered array, index of array and size of that array. This is also a recursive function which returns Node* type. Here </w:t>
      </w:r>
      <w:r w:rsidRPr="007D3322">
        <w:rPr>
          <w:sz w:val="36"/>
          <w:szCs w:val="36"/>
        </w:rPr>
        <w:t>we build a new BST from array by recursively dividing it into two halves.</w:t>
      </w:r>
    </w:p>
    <w:p w:rsidR="0047121D" w:rsidRDefault="0047121D" w:rsidP="0047121D">
      <w:pPr>
        <w:rPr>
          <w:b/>
          <w:i/>
          <w:sz w:val="44"/>
          <w:szCs w:val="40"/>
        </w:rPr>
      </w:pPr>
      <w:r>
        <w:rPr>
          <w:sz w:val="36"/>
          <w:szCs w:val="36"/>
        </w:rPr>
        <w:br w:type="page"/>
      </w:r>
      <w:r w:rsidR="00544BA3" w:rsidRPr="00544BA3">
        <w:rPr>
          <w:b/>
          <w:i/>
          <w:sz w:val="44"/>
          <w:szCs w:val="40"/>
        </w:rPr>
        <w:lastRenderedPageBreak/>
        <w:t>Delete</w:t>
      </w:r>
    </w:p>
    <w:p w:rsidR="002D3EBF" w:rsidRPr="00544BA3" w:rsidRDefault="002D3EBF" w:rsidP="0047121D">
      <w:pPr>
        <w:rPr>
          <w:b/>
          <w:i/>
          <w:sz w:val="44"/>
          <w:szCs w:val="40"/>
        </w:rPr>
      </w:pPr>
    </w:p>
    <w:p w:rsidR="0047121D" w:rsidRDefault="0047121D" w:rsidP="0047121D">
      <w:pPr>
        <w:rPr>
          <w:sz w:val="36"/>
          <w:szCs w:val="36"/>
        </w:rPr>
      </w:pPr>
      <w:r>
        <w:rPr>
          <w:sz w:val="36"/>
          <w:szCs w:val="36"/>
        </w:rPr>
        <w:t>We simply delete a node by standard deletion of BST. Then we decrement the total number of nodes. After decrementing we check if the tree is unbalanced or not by following condition:</w:t>
      </w:r>
    </w:p>
    <w:p w:rsidR="0047121D" w:rsidRDefault="0047121D" w:rsidP="0047121D">
      <w:pPr>
        <w:rPr>
          <w:sz w:val="36"/>
          <w:szCs w:val="36"/>
        </w:rPr>
      </w:pPr>
      <w:r>
        <w:rPr>
          <w:sz w:val="36"/>
          <w:szCs w:val="36"/>
        </w:rPr>
        <w:t xml:space="preserve">(NoOfNodes&lt;MaxNode/2) </w:t>
      </w:r>
    </w:p>
    <w:p w:rsidR="0047121D" w:rsidRDefault="00544BA3" w:rsidP="0047121D">
      <w:pPr>
        <w:rPr>
          <w:sz w:val="36"/>
          <w:szCs w:val="36"/>
        </w:rPr>
      </w:pPr>
      <w:r>
        <w:rPr>
          <w:sz w:val="36"/>
          <w:szCs w:val="36"/>
        </w:rPr>
        <w:t>Where MaxNode is overestimation</w:t>
      </w:r>
      <w:r w:rsidR="0047121D">
        <w:rPr>
          <w:sz w:val="36"/>
          <w:szCs w:val="36"/>
        </w:rPr>
        <w:t xml:space="preserve"> of NoOfNodes.</w:t>
      </w:r>
    </w:p>
    <w:p w:rsidR="0047121D" w:rsidRDefault="0047121D" w:rsidP="0047121D">
      <w:pPr>
        <w:rPr>
          <w:sz w:val="36"/>
          <w:szCs w:val="36"/>
        </w:rPr>
      </w:pPr>
      <w:r>
        <w:rPr>
          <w:sz w:val="36"/>
          <w:szCs w:val="36"/>
        </w:rPr>
        <w:t>If this condition fulfills then we rebuild the entire tree by calling rebuild function. Then we set MaxNode = NoOfNodes.</w:t>
      </w:r>
    </w:p>
    <w:p w:rsidR="0047121D" w:rsidRDefault="0047121D" w:rsidP="0047121D">
      <w:pPr>
        <w:rPr>
          <w:sz w:val="36"/>
          <w:szCs w:val="36"/>
        </w:rPr>
      </w:pPr>
    </w:p>
    <w:p w:rsidR="0047121D" w:rsidRDefault="00544BA3" w:rsidP="0047121D">
      <w:pPr>
        <w:rPr>
          <w:b/>
          <w:i/>
          <w:sz w:val="44"/>
          <w:szCs w:val="40"/>
        </w:rPr>
      </w:pPr>
      <w:r w:rsidRPr="00544BA3">
        <w:rPr>
          <w:b/>
          <w:i/>
          <w:sz w:val="44"/>
          <w:szCs w:val="40"/>
        </w:rPr>
        <w:t>Other Functions</w:t>
      </w:r>
    </w:p>
    <w:p w:rsidR="002D3EBF" w:rsidRPr="00544BA3" w:rsidRDefault="002D3EBF" w:rsidP="0047121D">
      <w:pPr>
        <w:rPr>
          <w:b/>
          <w:i/>
          <w:sz w:val="44"/>
          <w:szCs w:val="40"/>
        </w:rPr>
      </w:pPr>
    </w:p>
    <w:p w:rsidR="0047121D" w:rsidRPr="00833612" w:rsidRDefault="0047121D" w:rsidP="0047121D">
      <w:pPr>
        <w:rPr>
          <w:rFonts w:ascii="Arial Rounded MT Bold" w:hAnsi="Arial Rounded MT Bold"/>
          <w:sz w:val="40"/>
          <w:szCs w:val="40"/>
        </w:rPr>
      </w:pPr>
      <w:r>
        <w:rPr>
          <w:sz w:val="36"/>
          <w:szCs w:val="36"/>
        </w:rPr>
        <w:t>Search function is exactly same as BST’s search function. SizeOfTree(Node*) function returns the total number of Nodes.</w:t>
      </w:r>
    </w:p>
    <w:p w:rsidR="0047121D" w:rsidRDefault="0047121D" w:rsidP="0047121D">
      <w:pPr>
        <w:rPr>
          <w:rFonts w:ascii="Arial Rounded MT Bold" w:hAnsi="Arial Rounded MT Bold"/>
          <w:sz w:val="40"/>
          <w:szCs w:val="40"/>
        </w:rPr>
      </w:pPr>
    </w:p>
    <w:p w:rsidR="0047121D" w:rsidRDefault="0047121D" w:rsidP="0047121D">
      <w:pPr>
        <w:rPr>
          <w:rFonts w:ascii="Arial Rounded MT Bold" w:hAnsi="Arial Rounded MT Bold"/>
          <w:sz w:val="40"/>
          <w:szCs w:val="40"/>
        </w:rPr>
      </w:pPr>
    </w:p>
    <w:p w:rsidR="00544BA3" w:rsidRDefault="00544BA3" w:rsidP="0047121D">
      <w:pPr>
        <w:rPr>
          <w:b/>
          <w:i/>
          <w:sz w:val="44"/>
          <w:szCs w:val="40"/>
        </w:rPr>
      </w:pPr>
    </w:p>
    <w:p w:rsidR="00544BA3" w:rsidRDefault="00544BA3" w:rsidP="0047121D">
      <w:pPr>
        <w:rPr>
          <w:b/>
          <w:i/>
          <w:sz w:val="44"/>
          <w:szCs w:val="40"/>
        </w:rPr>
      </w:pPr>
    </w:p>
    <w:p w:rsidR="00544BA3" w:rsidRDefault="00544BA3" w:rsidP="0047121D">
      <w:pPr>
        <w:rPr>
          <w:b/>
          <w:i/>
          <w:sz w:val="44"/>
          <w:szCs w:val="40"/>
        </w:rPr>
      </w:pPr>
    </w:p>
    <w:p w:rsidR="00544BA3" w:rsidRDefault="00544BA3" w:rsidP="0047121D">
      <w:pPr>
        <w:rPr>
          <w:b/>
          <w:i/>
          <w:sz w:val="44"/>
          <w:szCs w:val="40"/>
        </w:rPr>
      </w:pPr>
    </w:p>
    <w:p w:rsidR="0047121D" w:rsidRDefault="0047121D" w:rsidP="0047121D">
      <w:pPr>
        <w:rPr>
          <w:b/>
          <w:i/>
          <w:sz w:val="44"/>
          <w:szCs w:val="40"/>
        </w:rPr>
      </w:pPr>
      <w:r w:rsidRPr="00544BA3">
        <w:rPr>
          <w:b/>
          <w:i/>
          <w:sz w:val="44"/>
          <w:szCs w:val="40"/>
        </w:rPr>
        <w:lastRenderedPageBreak/>
        <w:t>Time Complexity</w:t>
      </w:r>
    </w:p>
    <w:p w:rsidR="002D3EBF" w:rsidRDefault="002D3EBF" w:rsidP="0047121D">
      <w:pPr>
        <w:rPr>
          <w:b/>
          <w:i/>
          <w:sz w:val="44"/>
          <w:szCs w:val="40"/>
        </w:rPr>
      </w:pPr>
    </w:p>
    <w:tbl>
      <w:tblPr>
        <w:tblW w:w="6870" w:type="dxa"/>
        <w:tblCellSpacing w:w="15" w:type="dxa"/>
        <w:tblInd w:w="1317"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6870"/>
      </w:tblGrid>
      <w:tr w:rsidR="00A64C69" w:rsidTr="00A64C69">
        <w:trPr>
          <w:trHeight w:val="797"/>
          <w:tblCellSpacing w:w="15" w:type="dxa"/>
        </w:trPr>
        <w:tc>
          <w:tcPr>
            <w:tcW w:w="0" w:type="auto"/>
            <w:shd w:val="clear" w:color="auto" w:fill="F8F9FA"/>
            <w:hideMark/>
          </w:tcPr>
          <w:p w:rsidR="00A64C69" w:rsidRPr="008902F7" w:rsidRDefault="00A64C69">
            <w:pPr>
              <w:spacing w:before="120" w:after="120" w:line="360" w:lineRule="atLeast"/>
              <w:jc w:val="center"/>
              <w:rPr>
                <w:rFonts w:ascii="Arial" w:hAnsi="Arial" w:cs="Arial"/>
                <w:b/>
                <w:bCs/>
                <w:color w:val="000000"/>
                <w:sz w:val="30"/>
                <w:szCs w:val="26"/>
              </w:rPr>
            </w:pPr>
            <w:r w:rsidRPr="008902F7">
              <w:rPr>
                <w:rFonts w:ascii="Arial" w:hAnsi="Arial" w:cs="Arial"/>
                <w:b/>
                <w:bCs/>
                <w:color w:val="000000"/>
                <w:sz w:val="30"/>
                <w:szCs w:val="26"/>
              </w:rPr>
              <w:t>Scapegoat tree</w:t>
            </w:r>
          </w:p>
        </w:tc>
      </w:tr>
      <w:tr w:rsidR="00A64C69" w:rsidTr="00A64C69">
        <w:trPr>
          <w:trHeight w:val="797"/>
          <w:tblCellSpacing w:w="15" w:type="dxa"/>
        </w:trPr>
        <w:tc>
          <w:tcPr>
            <w:tcW w:w="0" w:type="auto"/>
            <w:shd w:val="clear" w:color="auto" w:fill="F8F9FA"/>
            <w:hideMark/>
          </w:tcPr>
          <w:p w:rsidR="00A64C69" w:rsidRPr="008902F7" w:rsidRDefault="000D076F">
            <w:pPr>
              <w:spacing w:before="120" w:after="120" w:line="360" w:lineRule="atLeast"/>
              <w:jc w:val="center"/>
              <w:rPr>
                <w:rFonts w:ascii="Arial" w:hAnsi="Arial" w:cs="Arial"/>
                <w:b/>
                <w:bCs/>
                <w:color w:val="000000"/>
                <w:sz w:val="30"/>
                <w:szCs w:val="21"/>
              </w:rPr>
            </w:pPr>
            <w:hyperlink r:id="rId10" w:tooltip="Time complexity" w:history="1">
              <w:r w:rsidR="00A64C69" w:rsidRPr="008902F7">
                <w:rPr>
                  <w:rStyle w:val="Hyperlink"/>
                  <w:rFonts w:ascii="Arial" w:hAnsi="Arial" w:cs="Arial"/>
                  <w:b/>
                  <w:bCs/>
                  <w:color w:val="0B0080"/>
                  <w:sz w:val="30"/>
                  <w:szCs w:val="21"/>
                </w:rPr>
                <w:t>Time complexity</w:t>
              </w:r>
            </w:hyperlink>
            <w:r w:rsidR="00A64C69" w:rsidRPr="008902F7">
              <w:rPr>
                <w:rFonts w:ascii="Arial" w:hAnsi="Arial" w:cs="Arial"/>
                <w:b/>
                <w:bCs/>
                <w:color w:val="000000"/>
                <w:sz w:val="30"/>
                <w:szCs w:val="21"/>
              </w:rPr>
              <w:t> in </w:t>
            </w:r>
            <w:hyperlink r:id="rId11" w:tooltip="Big O notation" w:history="1">
              <w:r w:rsidR="00A64C69" w:rsidRPr="008902F7">
                <w:rPr>
                  <w:rStyle w:val="Hyperlink"/>
                  <w:rFonts w:ascii="Arial" w:hAnsi="Arial" w:cs="Arial"/>
                  <w:b/>
                  <w:bCs/>
                  <w:color w:val="0B0080"/>
                  <w:sz w:val="30"/>
                  <w:szCs w:val="21"/>
                </w:rPr>
                <w:t>big O notation</w:t>
              </w:r>
            </w:hyperlink>
          </w:p>
        </w:tc>
      </w:tr>
      <w:tr w:rsidR="00A64C69" w:rsidTr="00A64C69">
        <w:trPr>
          <w:trHeight w:val="2633"/>
          <w:tblCellSpacing w:w="15" w:type="dxa"/>
        </w:trPr>
        <w:tc>
          <w:tcPr>
            <w:tcW w:w="0" w:type="auto"/>
            <w:shd w:val="clear" w:color="auto" w:fill="F8F9FA"/>
            <w:hideMark/>
          </w:tcPr>
          <w:tbl>
            <w:tblPr>
              <w:tblW w:w="5723" w:type="dxa"/>
              <w:jc w:val="center"/>
              <w:tblCellSpacing w:w="15" w:type="dxa"/>
              <w:tblCellMar>
                <w:left w:w="0" w:type="dxa"/>
                <w:right w:w="0" w:type="dxa"/>
              </w:tblCellMar>
              <w:tblLook w:val="04A0" w:firstRow="1" w:lastRow="0" w:firstColumn="1" w:lastColumn="0" w:noHBand="0" w:noVBand="1"/>
            </w:tblPr>
            <w:tblGrid>
              <w:gridCol w:w="1294"/>
              <w:gridCol w:w="36"/>
              <w:gridCol w:w="1812"/>
              <w:gridCol w:w="2581"/>
            </w:tblGrid>
            <w:tr w:rsidR="008902F7" w:rsidRPr="008902F7" w:rsidTr="008902F7">
              <w:trPr>
                <w:trHeight w:val="487"/>
                <w:tblCellSpacing w:w="15" w:type="dxa"/>
                <w:jc w:val="center"/>
              </w:trPr>
              <w:tc>
                <w:tcPr>
                  <w:tcW w:w="0" w:type="auto"/>
                  <w:shd w:val="clear" w:color="auto" w:fill="auto"/>
                  <w:noWrap/>
                  <w:hideMark/>
                </w:tcPr>
                <w:p w:rsidR="00A64C69" w:rsidRPr="008902F7" w:rsidRDefault="00A64C69">
                  <w:pPr>
                    <w:spacing w:before="100" w:beforeAutospacing="1" w:after="100" w:afterAutospacing="1" w:line="360" w:lineRule="atLeast"/>
                    <w:rPr>
                      <w:b/>
                      <w:bCs/>
                      <w:color w:val="000000"/>
                      <w:sz w:val="30"/>
                      <w:szCs w:val="21"/>
                    </w:rPr>
                  </w:pPr>
                  <w:r w:rsidRPr="008902F7">
                    <w:rPr>
                      <w:b/>
                      <w:bCs/>
                      <w:color w:val="000000"/>
                      <w:sz w:val="30"/>
                      <w:szCs w:val="21"/>
                    </w:rPr>
                    <w:t>Algorithm</w:t>
                  </w:r>
                </w:p>
              </w:tc>
              <w:tc>
                <w:tcPr>
                  <w:tcW w:w="0" w:type="auto"/>
                  <w:shd w:val="clear" w:color="auto" w:fill="auto"/>
                  <w:hideMark/>
                </w:tcPr>
                <w:p w:rsidR="00A64C69" w:rsidRPr="008902F7" w:rsidRDefault="00A64C69">
                  <w:pPr>
                    <w:spacing w:before="100" w:beforeAutospacing="1" w:after="100" w:afterAutospacing="1" w:line="360" w:lineRule="atLeast"/>
                    <w:rPr>
                      <w:color w:val="000000"/>
                      <w:sz w:val="30"/>
                      <w:szCs w:val="21"/>
                    </w:rPr>
                  </w:pPr>
                </w:p>
              </w:tc>
              <w:tc>
                <w:tcPr>
                  <w:tcW w:w="0" w:type="auto"/>
                  <w:shd w:val="clear" w:color="auto" w:fill="auto"/>
                  <w:hideMark/>
                </w:tcPr>
                <w:p w:rsidR="00A64C69" w:rsidRPr="008902F7" w:rsidRDefault="00A64C69">
                  <w:pPr>
                    <w:spacing w:before="100" w:beforeAutospacing="1" w:after="100" w:afterAutospacing="1" w:line="360" w:lineRule="atLeast"/>
                    <w:rPr>
                      <w:color w:val="000000"/>
                      <w:sz w:val="30"/>
                      <w:szCs w:val="21"/>
                    </w:rPr>
                  </w:pPr>
                  <w:r w:rsidRPr="008902F7">
                    <w:rPr>
                      <w:b/>
                      <w:bCs/>
                      <w:color w:val="000000"/>
                      <w:sz w:val="30"/>
                      <w:szCs w:val="21"/>
                    </w:rPr>
                    <w:t xml:space="preserve">            Average</w:t>
                  </w:r>
                </w:p>
              </w:tc>
              <w:tc>
                <w:tcPr>
                  <w:tcW w:w="2536" w:type="dxa"/>
                  <w:shd w:val="clear" w:color="auto" w:fill="auto"/>
                  <w:hideMark/>
                </w:tcPr>
                <w:p w:rsidR="00A64C69" w:rsidRPr="008902F7" w:rsidRDefault="00A64C69">
                  <w:pPr>
                    <w:spacing w:before="100" w:beforeAutospacing="1" w:after="100" w:afterAutospacing="1" w:line="360" w:lineRule="atLeast"/>
                    <w:rPr>
                      <w:color w:val="000000"/>
                      <w:sz w:val="30"/>
                      <w:szCs w:val="21"/>
                    </w:rPr>
                  </w:pPr>
                  <w:r w:rsidRPr="008902F7">
                    <w:rPr>
                      <w:b/>
                      <w:bCs/>
                      <w:color w:val="000000"/>
                      <w:sz w:val="30"/>
                      <w:szCs w:val="21"/>
                    </w:rPr>
                    <w:t xml:space="preserve">        Worst Case</w:t>
                  </w:r>
                </w:p>
              </w:tc>
            </w:tr>
            <w:tr w:rsidR="008902F7" w:rsidRPr="008902F7" w:rsidTr="008902F7">
              <w:trPr>
                <w:trHeight w:val="509"/>
                <w:tblCellSpacing w:w="15" w:type="dxa"/>
                <w:jc w:val="center"/>
              </w:trPr>
              <w:tc>
                <w:tcPr>
                  <w:tcW w:w="0" w:type="auto"/>
                  <w:shd w:val="clear" w:color="auto" w:fill="auto"/>
                  <w:noWrap/>
                  <w:hideMark/>
                </w:tcPr>
                <w:p w:rsidR="00A64C69" w:rsidRPr="008902F7" w:rsidRDefault="00A64C69">
                  <w:pPr>
                    <w:spacing w:before="100" w:beforeAutospacing="1" w:after="100" w:afterAutospacing="1" w:line="360" w:lineRule="atLeast"/>
                    <w:rPr>
                      <w:b/>
                      <w:bCs/>
                      <w:color w:val="000000"/>
                      <w:sz w:val="30"/>
                      <w:szCs w:val="21"/>
                    </w:rPr>
                  </w:pPr>
                  <w:r w:rsidRPr="008902F7">
                    <w:rPr>
                      <w:b/>
                      <w:bCs/>
                      <w:color w:val="000000"/>
                      <w:sz w:val="30"/>
                      <w:szCs w:val="21"/>
                    </w:rPr>
                    <w:t>Space</w:t>
                  </w:r>
                </w:p>
              </w:tc>
              <w:tc>
                <w:tcPr>
                  <w:tcW w:w="0" w:type="auto"/>
                  <w:shd w:val="clear" w:color="auto" w:fill="auto"/>
                  <w:hideMark/>
                </w:tcPr>
                <w:p w:rsidR="00A64C69" w:rsidRPr="008902F7" w:rsidRDefault="00A64C69">
                  <w:pPr>
                    <w:spacing w:before="100" w:beforeAutospacing="1" w:after="100" w:afterAutospacing="1" w:line="360" w:lineRule="atLeast"/>
                    <w:rPr>
                      <w:color w:val="000000"/>
                      <w:sz w:val="30"/>
                      <w:szCs w:val="21"/>
                    </w:rPr>
                  </w:pPr>
                </w:p>
              </w:tc>
              <w:tc>
                <w:tcPr>
                  <w:tcW w:w="0" w:type="auto"/>
                  <w:shd w:val="clear" w:color="auto" w:fill="auto"/>
                  <w:hideMark/>
                </w:tcPr>
                <w:p w:rsidR="00A64C69" w:rsidRPr="008902F7" w:rsidRDefault="008902F7">
                  <w:pPr>
                    <w:spacing w:before="100" w:beforeAutospacing="1" w:after="100" w:afterAutospacing="1" w:line="360" w:lineRule="atLeast"/>
                    <w:rPr>
                      <w:color w:val="000000"/>
                      <w:sz w:val="30"/>
                      <w:szCs w:val="21"/>
                    </w:rPr>
                  </w:pPr>
                  <w:r>
                    <w:rPr>
                      <w:color w:val="000000"/>
                      <w:sz w:val="30"/>
                      <w:szCs w:val="21"/>
                    </w:rPr>
                    <w:t xml:space="preserve">  </w:t>
                  </w:r>
                  <w:r w:rsidR="00A64C69" w:rsidRPr="008902F7">
                    <w:rPr>
                      <w:color w:val="000000"/>
                      <w:sz w:val="30"/>
                      <w:szCs w:val="21"/>
                    </w:rPr>
                    <w:t xml:space="preserve"> O(n)</w:t>
                  </w:r>
                </w:p>
              </w:tc>
              <w:tc>
                <w:tcPr>
                  <w:tcW w:w="2536" w:type="dxa"/>
                  <w:shd w:val="clear" w:color="auto" w:fill="auto"/>
                  <w:hideMark/>
                </w:tcPr>
                <w:p w:rsidR="00A64C69" w:rsidRPr="008902F7" w:rsidRDefault="00A64C69">
                  <w:pPr>
                    <w:spacing w:before="100" w:beforeAutospacing="1" w:after="100" w:afterAutospacing="1" w:line="360" w:lineRule="atLeast"/>
                    <w:rPr>
                      <w:color w:val="000000"/>
                      <w:sz w:val="30"/>
                      <w:szCs w:val="21"/>
                    </w:rPr>
                  </w:pPr>
                  <w:r w:rsidRPr="008902F7">
                    <w:rPr>
                      <w:color w:val="000000"/>
                      <w:sz w:val="30"/>
                      <w:szCs w:val="21"/>
                    </w:rPr>
                    <w:t xml:space="preserve">           O(n)</w:t>
                  </w:r>
                </w:p>
              </w:tc>
            </w:tr>
            <w:tr w:rsidR="008902F7" w:rsidRPr="008902F7" w:rsidTr="008902F7">
              <w:trPr>
                <w:trHeight w:val="487"/>
                <w:tblCellSpacing w:w="15" w:type="dxa"/>
                <w:jc w:val="center"/>
              </w:trPr>
              <w:tc>
                <w:tcPr>
                  <w:tcW w:w="0" w:type="auto"/>
                  <w:shd w:val="clear" w:color="auto" w:fill="auto"/>
                  <w:noWrap/>
                  <w:hideMark/>
                </w:tcPr>
                <w:p w:rsidR="00A64C69" w:rsidRPr="008902F7" w:rsidRDefault="00A64C69">
                  <w:pPr>
                    <w:spacing w:before="100" w:beforeAutospacing="1" w:after="100" w:afterAutospacing="1" w:line="360" w:lineRule="atLeast"/>
                    <w:rPr>
                      <w:b/>
                      <w:bCs/>
                      <w:color w:val="000000"/>
                      <w:sz w:val="30"/>
                      <w:szCs w:val="21"/>
                    </w:rPr>
                  </w:pPr>
                  <w:r w:rsidRPr="008902F7">
                    <w:rPr>
                      <w:b/>
                      <w:bCs/>
                      <w:color w:val="000000"/>
                      <w:sz w:val="30"/>
                      <w:szCs w:val="21"/>
                    </w:rPr>
                    <w:t>Search</w:t>
                  </w:r>
                </w:p>
              </w:tc>
              <w:tc>
                <w:tcPr>
                  <w:tcW w:w="0" w:type="auto"/>
                  <w:shd w:val="clear" w:color="auto" w:fill="auto"/>
                  <w:hideMark/>
                </w:tcPr>
                <w:p w:rsidR="00A64C69" w:rsidRPr="008902F7" w:rsidRDefault="00A64C69">
                  <w:pPr>
                    <w:spacing w:before="100" w:beforeAutospacing="1" w:after="100" w:afterAutospacing="1" w:line="360" w:lineRule="atLeast"/>
                    <w:rPr>
                      <w:color w:val="000000"/>
                      <w:sz w:val="30"/>
                      <w:szCs w:val="21"/>
                    </w:rPr>
                  </w:pPr>
                </w:p>
              </w:tc>
              <w:tc>
                <w:tcPr>
                  <w:tcW w:w="0" w:type="auto"/>
                  <w:shd w:val="clear" w:color="auto" w:fill="auto"/>
                  <w:hideMark/>
                </w:tcPr>
                <w:p w:rsidR="00A64C69" w:rsidRPr="008902F7" w:rsidRDefault="00A64C69">
                  <w:pPr>
                    <w:spacing w:before="100" w:beforeAutospacing="1" w:after="100" w:afterAutospacing="1" w:line="360" w:lineRule="atLeast"/>
                    <w:rPr>
                      <w:color w:val="000000"/>
                      <w:sz w:val="30"/>
                      <w:szCs w:val="21"/>
                    </w:rPr>
                  </w:pPr>
                  <w:r w:rsidRPr="008902F7">
                    <w:rPr>
                      <w:color w:val="000000"/>
                      <w:sz w:val="30"/>
                      <w:szCs w:val="21"/>
                    </w:rPr>
                    <w:t xml:space="preserve"> O(log n)</w:t>
                  </w:r>
                </w:p>
              </w:tc>
              <w:tc>
                <w:tcPr>
                  <w:tcW w:w="2536" w:type="dxa"/>
                  <w:shd w:val="clear" w:color="auto" w:fill="auto"/>
                  <w:hideMark/>
                </w:tcPr>
                <w:p w:rsidR="00A64C69" w:rsidRPr="008902F7" w:rsidRDefault="00A64C69">
                  <w:pPr>
                    <w:spacing w:before="100" w:beforeAutospacing="1" w:after="100" w:afterAutospacing="1" w:line="360" w:lineRule="atLeast"/>
                    <w:rPr>
                      <w:color w:val="000000"/>
                      <w:sz w:val="30"/>
                      <w:szCs w:val="21"/>
                    </w:rPr>
                  </w:pPr>
                  <w:r w:rsidRPr="008902F7">
                    <w:rPr>
                      <w:color w:val="000000"/>
                      <w:sz w:val="30"/>
                      <w:szCs w:val="21"/>
                    </w:rPr>
                    <w:t xml:space="preserve">        O(log n)</w:t>
                  </w:r>
                </w:p>
              </w:tc>
            </w:tr>
            <w:tr w:rsidR="008902F7" w:rsidRPr="008902F7" w:rsidTr="008902F7">
              <w:trPr>
                <w:trHeight w:val="487"/>
                <w:tblCellSpacing w:w="15" w:type="dxa"/>
                <w:jc w:val="center"/>
              </w:trPr>
              <w:tc>
                <w:tcPr>
                  <w:tcW w:w="0" w:type="auto"/>
                  <w:shd w:val="clear" w:color="auto" w:fill="auto"/>
                  <w:noWrap/>
                  <w:hideMark/>
                </w:tcPr>
                <w:p w:rsidR="00A64C69" w:rsidRPr="008902F7" w:rsidRDefault="00A64C69">
                  <w:pPr>
                    <w:spacing w:before="100" w:beforeAutospacing="1" w:after="100" w:afterAutospacing="1" w:line="360" w:lineRule="atLeast"/>
                    <w:rPr>
                      <w:b/>
                      <w:bCs/>
                      <w:color w:val="000000"/>
                      <w:sz w:val="30"/>
                      <w:szCs w:val="21"/>
                    </w:rPr>
                  </w:pPr>
                  <w:r w:rsidRPr="008902F7">
                    <w:rPr>
                      <w:b/>
                      <w:bCs/>
                      <w:color w:val="000000"/>
                      <w:sz w:val="30"/>
                      <w:szCs w:val="21"/>
                    </w:rPr>
                    <w:t>Insert</w:t>
                  </w:r>
                </w:p>
              </w:tc>
              <w:tc>
                <w:tcPr>
                  <w:tcW w:w="0" w:type="auto"/>
                  <w:shd w:val="clear" w:color="auto" w:fill="auto"/>
                  <w:hideMark/>
                </w:tcPr>
                <w:p w:rsidR="00A64C69" w:rsidRPr="008902F7" w:rsidRDefault="00A64C69">
                  <w:pPr>
                    <w:spacing w:before="100" w:beforeAutospacing="1" w:after="100" w:afterAutospacing="1" w:line="360" w:lineRule="atLeast"/>
                    <w:rPr>
                      <w:color w:val="000000"/>
                      <w:sz w:val="30"/>
                      <w:szCs w:val="21"/>
                    </w:rPr>
                  </w:pPr>
                </w:p>
              </w:tc>
              <w:tc>
                <w:tcPr>
                  <w:tcW w:w="0" w:type="auto"/>
                  <w:shd w:val="clear" w:color="auto" w:fill="auto"/>
                  <w:hideMark/>
                </w:tcPr>
                <w:p w:rsidR="00A64C69" w:rsidRPr="008902F7" w:rsidRDefault="00A64C69">
                  <w:pPr>
                    <w:spacing w:before="100" w:beforeAutospacing="1" w:after="100" w:afterAutospacing="1" w:line="360" w:lineRule="atLeast"/>
                    <w:rPr>
                      <w:color w:val="000000"/>
                      <w:sz w:val="30"/>
                      <w:szCs w:val="21"/>
                    </w:rPr>
                  </w:pPr>
                  <w:r w:rsidRPr="008902F7">
                    <w:rPr>
                      <w:color w:val="000000"/>
                      <w:sz w:val="30"/>
                      <w:szCs w:val="21"/>
                    </w:rPr>
                    <w:t xml:space="preserve"> O(log n)</w:t>
                  </w:r>
                </w:p>
              </w:tc>
              <w:tc>
                <w:tcPr>
                  <w:tcW w:w="2536" w:type="dxa"/>
                  <w:shd w:val="clear" w:color="auto" w:fill="auto"/>
                  <w:hideMark/>
                </w:tcPr>
                <w:p w:rsidR="00A64C69" w:rsidRPr="008902F7" w:rsidRDefault="00A64C69">
                  <w:pPr>
                    <w:spacing w:before="100" w:beforeAutospacing="1" w:after="100" w:afterAutospacing="1" w:line="360" w:lineRule="atLeast"/>
                    <w:rPr>
                      <w:color w:val="000000"/>
                      <w:sz w:val="30"/>
                      <w:szCs w:val="21"/>
                    </w:rPr>
                  </w:pPr>
                  <w:r w:rsidRPr="008902F7">
                    <w:rPr>
                      <w:color w:val="000000"/>
                      <w:sz w:val="30"/>
                      <w:szCs w:val="21"/>
                    </w:rPr>
                    <w:t xml:space="preserve"> amortized O(log n)</w:t>
                  </w:r>
                </w:p>
              </w:tc>
            </w:tr>
            <w:tr w:rsidR="008902F7" w:rsidRPr="008902F7" w:rsidTr="008902F7">
              <w:trPr>
                <w:trHeight w:val="487"/>
                <w:tblCellSpacing w:w="15" w:type="dxa"/>
                <w:jc w:val="center"/>
              </w:trPr>
              <w:tc>
                <w:tcPr>
                  <w:tcW w:w="0" w:type="auto"/>
                  <w:shd w:val="clear" w:color="auto" w:fill="auto"/>
                  <w:noWrap/>
                  <w:hideMark/>
                </w:tcPr>
                <w:p w:rsidR="00A64C69" w:rsidRPr="008902F7" w:rsidRDefault="00A64C69">
                  <w:pPr>
                    <w:spacing w:before="100" w:beforeAutospacing="1" w:after="100" w:afterAutospacing="1" w:line="360" w:lineRule="atLeast"/>
                    <w:rPr>
                      <w:b/>
                      <w:bCs/>
                      <w:color w:val="000000"/>
                      <w:sz w:val="30"/>
                      <w:szCs w:val="21"/>
                    </w:rPr>
                  </w:pPr>
                  <w:r w:rsidRPr="008902F7">
                    <w:rPr>
                      <w:b/>
                      <w:bCs/>
                      <w:color w:val="000000"/>
                      <w:sz w:val="30"/>
                      <w:szCs w:val="21"/>
                    </w:rPr>
                    <w:t>Delete</w:t>
                  </w:r>
                </w:p>
              </w:tc>
              <w:tc>
                <w:tcPr>
                  <w:tcW w:w="0" w:type="auto"/>
                  <w:shd w:val="clear" w:color="auto" w:fill="auto"/>
                  <w:hideMark/>
                </w:tcPr>
                <w:p w:rsidR="00A64C69" w:rsidRPr="008902F7" w:rsidRDefault="00A64C69">
                  <w:pPr>
                    <w:spacing w:before="100" w:beforeAutospacing="1" w:after="100" w:afterAutospacing="1" w:line="360" w:lineRule="atLeast"/>
                    <w:rPr>
                      <w:color w:val="000000"/>
                      <w:sz w:val="30"/>
                      <w:szCs w:val="21"/>
                    </w:rPr>
                  </w:pPr>
                </w:p>
              </w:tc>
              <w:tc>
                <w:tcPr>
                  <w:tcW w:w="0" w:type="auto"/>
                  <w:shd w:val="clear" w:color="auto" w:fill="auto"/>
                  <w:hideMark/>
                </w:tcPr>
                <w:p w:rsidR="00A64C69" w:rsidRPr="008902F7" w:rsidRDefault="008902F7">
                  <w:pPr>
                    <w:spacing w:before="100" w:beforeAutospacing="1" w:after="100" w:afterAutospacing="1" w:line="360" w:lineRule="atLeast"/>
                    <w:rPr>
                      <w:color w:val="000000"/>
                      <w:sz w:val="30"/>
                      <w:szCs w:val="21"/>
                    </w:rPr>
                  </w:pPr>
                  <w:r>
                    <w:rPr>
                      <w:color w:val="000000"/>
                      <w:sz w:val="30"/>
                      <w:szCs w:val="21"/>
                    </w:rPr>
                    <w:t xml:space="preserve"> </w:t>
                  </w:r>
                  <w:r w:rsidR="00A64C69" w:rsidRPr="008902F7">
                    <w:rPr>
                      <w:color w:val="000000"/>
                      <w:sz w:val="30"/>
                      <w:szCs w:val="21"/>
                    </w:rPr>
                    <w:t>O(log n)</w:t>
                  </w:r>
                </w:p>
              </w:tc>
              <w:tc>
                <w:tcPr>
                  <w:tcW w:w="2536" w:type="dxa"/>
                  <w:shd w:val="clear" w:color="auto" w:fill="auto"/>
                  <w:hideMark/>
                </w:tcPr>
                <w:p w:rsidR="00A64C69" w:rsidRPr="008902F7" w:rsidRDefault="00A64C69">
                  <w:pPr>
                    <w:spacing w:before="100" w:beforeAutospacing="1" w:after="100" w:afterAutospacing="1" w:line="360" w:lineRule="atLeast"/>
                    <w:rPr>
                      <w:color w:val="000000"/>
                      <w:sz w:val="30"/>
                      <w:szCs w:val="21"/>
                    </w:rPr>
                  </w:pPr>
                  <w:r w:rsidRPr="008902F7">
                    <w:rPr>
                      <w:color w:val="000000"/>
                      <w:sz w:val="30"/>
                      <w:szCs w:val="21"/>
                    </w:rPr>
                    <w:t xml:space="preserve"> amortized O(log n)</w:t>
                  </w:r>
                </w:p>
              </w:tc>
            </w:tr>
          </w:tbl>
          <w:p w:rsidR="00A64C69" w:rsidRPr="008902F7" w:rsidRDefault="00A64C69">
            <w:pPr>
              <w:spacing w:before="120" w:after="120" w:line="360" w:lineRule="atLeast"/>
              <w:jc w:val="center"/>
              <w:rPr>
                <w:rFonts w:ascii="Arial" w:hAnsi="Arial" w:cs="Arial"/>
                <w:color w:val="000000"/>
                <w:sz w:val="30"/>
                <w:szCs w:val="21"/>
              </w:rPr>
            </w:pPr>
          </w:p>
        </w:tc>
      </w:tr>
    </w:tbl>
    <w:p w:rsidR="00A64C69" w:rsidRPr="00544BA3" w:rsidRDefault="00A64C69" w:rsidP="0047121D">
      <w:pPr>
        <w:rPr>
          <w:b/>
          <w:i/>
          <w:sz w:val="40"/>
          <w:szCs w:val="36"/>
        </w:rPr>
      </w:pPr>
    </w:p>
    <w:p w:rsidR="0047121D" w:rsidRDefault="0047121D" w:rsidP="0047121D">
      <w:pPr>
        <w:rPr>
          <w:sz w:val="36"/>
          <w:szCs w:val="36"/>
        </w:rPr>
      </w:pPr>
      <w:r w:rsidRPr="00833612">
        <w:rPr>
          <w:sz w:val="36"/>
          <w:szCs w:val="36"/>
        </w:rPr>
        <w:t xml:space="preserve">Starting with an empty scapegoat </w:t>
      </w:r>
      <w:r w:rsidR="00A64C69">
        <w:rPr>
          <w:sz w:val="36"/>
          <w:szCs w:val="36"/>
        </w:rPr>
        <w:t xml:space="preserve"> </w:t>
      </w:r>
      <w:r w:rsidRPr="00833612">
        <w:rPr>
          <w:sz w:val="36"/>
          <w:szCs w:val="36"/>
        </w:rPr>
        <w:t xml:space="preserve">tree, a sequence of m </w:t>
      </w:r>
    </w:p>
    <w:p w:rsidR="0047121D" w:rsidRPr="00833612" w:rsidRDefault="0047121D" w:rsidP="0047121D">
      <w:pPr>
        <w:rPr>
          <w:sz w:val="36"/>
          <w:szCs w:val="36"/>
        </w:rPr>
      </w:pPr>
      <w:r w:rsidRPr="00833612">
        <w:rPr>
          <w:sz w:val="36"/>
          <w:szCs w:val="36"/>
        </w:rPr>
        <w:t xml:space="preserve">insertions </w:t>
      </w:r>
      <w:r w:rsidR="00A64C69">
        <w:rPr>
          <w:sz w:val="36"/>
          <w:szCs w:val="36"/>
        </w:rPr>
        <w:t xml:space="preserve"> </w:t>
      </w:r>
      <w:r w:rsidRPr="00833612">
        <w:rPr>
          <w:sz w:val="36"/>
          <w:szCs w:val="36"/>
        </w:rPr>
        <w:t>and deletions takes O(mlog n) .</w:t>
      </w:r>
    </w:p>
    <w:p w:rsidR="0047121D" w:rsidRPr="00833612" w:rsidRDefault="0047121D" w:rsidP="0047121D">
      <w:pPr>
        <w:rPr>
          <w:rFonts w:ascii="Arial Rounded MT Bold" w:hAnsi="Arial Rounded MT Bold"/>
          <w:sz w:val="40"/>
          <w:szCs w:val="40"/>
        </w:rPr>
      </w:pPr>
    </w:p>
    <w:p w:rsidR="0047121D" w:rsidRPr="00833612" w:rsidRDefault="0047121D" w:rsidP="0047121D">
      <w:pPr>
        <w:rPr>
          <w:rFonts w:ascii="Arial Rounded MT Bold" w:hAnsi="Arial Rounded MT Bold"/>
          <w:sz w:val="40"/>
          <w:szCs w:val="40"/>
        </w:rPr>
      </w:pPr>
    </w:p>
    <w:p w:rsidR="0047121D" w:rsidRDefault="0047121D">
      <w:pPr>
        <w:rPr>
          <w:sz w:val="36"/>
          <w:szCs w:val="36"/>
        </w:rPr>
      </w:pPr>
    </w:p>
    <w:p w:rsidR="00F9482C" w:rsidRDefault="00F9482C" w:rsidP="006853AD">
      <w:pPr>
        <w:rPr>
          <w:sz w:val="36"/>
          <w:szCs w:val="36"/>
        </w:rPr>
      </w:pPr>
    </w:p>
    <w:p w:rsidR="00F9482C" w:rsidRDefault="00F9482C">
      <w:pPr>
        <w:rPr>
          <w:sz w:val="36"/>
          <w:szCs w:val="36"/>
        </w:rPr>
      </w:pPr>
      <w:r>
        <w:rPr>
          <w:sz w:val="36"/>
          <w:szCs w:val="36"/>
        </w:rPr>
        <w:br w:type="page"/>
      </w:r>
    </w:p>
    <w:p w:rsidR="00F9482C" w:rsidRDefault="00F9482C">
      <w:pPr>
        <w:rPr>
          <w:b/>
          <w:i/>
          <w:sz w:val="44"/>
          <w:szCs w:val="36"/>
        </w:rPr>
      </w:pPr>
      <w:r w:rsidRPr="00F9482C">
        <w:rPr>
          <w:b/>
          <w:i/>
          <w:sz w:val="44"/>
          <w:szCs w:val="36"/>
        </w:rPr>
        <w:lastRenderedPageBreak/>
        <w:t>References</w:t>
      </w:r>
    </w:p>
    <w:p w:rsidR="00F9482C" w:rsidRPr="00EE280B" w:rsidRDefault="00F9482C">
      <w:pPr>
        <w:rPr>
          <w:b/>
          <w:i/>
          <w:color w:val="1C0797"/>
          <w:sz w:val="44"/>
          <w:szCs w:val="36"/>
        </w:rPr>
      </w:pPr>
    </w:p>
    <w:p w:rsidR="00F9482C" w:rsidRPr="008902F7" w:rsidRDefault="00F9482C">
      <w:pPr>
        <w:rPr>
          <w:color w:val="1C0797"/>
          <w:sz w:val="36"/>
          <w:szCs w:val="36"/>
          <w:u w:val="single"/>
        </w:rPr>
      </w:pPr>
      <w:r w:rsidRPr="008902F7">
        <w:rPr>
          <w:color w:val="1C0797"/>
          <w:sz w:val="36"/>
          <w:szCs w:val="36"/>
          <w:u w:val="single"/>
        </w:rPr>
        <w:t>-https://en.wikipedia.org/wiki/Scapegoat_tree/</w:t>
      </w:r>
    </w:p>
    <w:p w:rsidR="00F9482C" w:rsidRPr="008902F7" w:rsidRDefault="00F9482C">
      <w:pPr>
        <w:rPr>
          <w:color w:val="1C0797"/>
          <w:sz w:val="36"/>
          <w:szCs w:val="36"/>
          <w:u w:val="single"/>
        </w:rPr>
      </w:pPr>
      <w:r w:rsidRPr="008902F7">
        <w:rPr>
          <w:color w:val="1C0797"/>
          <w:sz w:val="36"/>
          <w:szCs w:val="36"/>
          <w:u w:val="single"/>
        </w:rPr>
        <w:t>-</w:t>
      </w:r>
      <w:r w:rsidRPr="008902F7">
        <w:rPr>
          <w:color w:val="1C0797"/>
          <w:u w:val="single"/>
        </w:rPr>
        <w:t xml:space="preserve"> </w:t>
      </w:r>
      <w:hyperlink r:id="rId12" w:history="1">
        <w:r w:rsidRPr="008902F7">
          <w:rPr>
            <w:rStyle w:val="Hyperlink"/>
            <w:color w:val="1C0797"/>
            <w:sz w:val="36"/>
            <w:szCs w:val="36"/>
          </w:rPr>
          <w:t>http://www.geeksforgeeks.org/scapegoat-tree-set-1-introduction-insertion/</w:t>
        </w:r>
      </w:hyperlink>
    </w:p>
    <w:p w:rsidR="00F9482C" w:rsidRPr="008902F7" w:rsidRDefault="00EE280B">
      <w:pPr>
        <w:rPr>
          <w:color w:val="1C0797"/>
          <w:sz w:val="36"/>
          <w:szCs w:val="36"/>
          <w:u w:val="single"/>
        </w:rPr>
      </w:pPr>
      <w:r w:rsidRPr="008902F7">
        <w:rPr>
          <w:color w:val="1C0797"/>
          <w:sz w:val="36"/>
          <w:szCs w:val="36"/>
          <w:u w:val="single"/>
        </w:rPr>
        <w:t>-</w:t>
      </w:r>
      <w:r w:rsidRPr="008902F7">
        <w:rPr>
          <w:color w:val="1C0797"/>
          <w:u w:val="single"/>
        </w:rPr>
        <w:t xml:space="preserve"> </w:t>
      </w:r>
      <w:hyperlink r:id="rId13" w:history="1">
        <w:r w:rsidRPr="008902F7">
          <w:rPr>
            <w:rStyle w:val="Hyperlink"/>
            <w:color w:val="1C0797"/>
            <w:sz w:val="36"/>
            <w:szCs w:val="36"/>
          </w:rPr>
          <w:t>https://prezi.com/y4d1jembgnxu/scapegoat-trees/</w:t>
        </w:r>
      </w:hyperlink>
    </w:p>
    <w:p w:rsidR="00EE280B" w:rsidRPr="008902F7" w:rsidRDefault="00EE280B">
      <w:pPr>
        <w:rPr>
          <w:color w:val="1C0797"/>
          <w:sz w:val="36"/>
          <w:szCs w:val="36"/>
          <w:u w:val="single"/>
        </w:rPr>
      </w:pPr>
      <w:r w:rsidRPr="008902F7">
        <w:rPr>
          <w:color w:val="1C0797"/>
          <w:sz w:val="36"/>
          <w:szCs w:val="36"/>
          <w:u w:val="single"/>
        </w:rPr>
        <w:t>-</w:t>
      </w:r>
      <w:r w:rsidRPr="008902F7">
        <w:rPr>
          <w:color w:val="1C0797"/>
          <w:u w:val="single"/>
        </w:rPr>
        <w:t xml:space="preserve"> </w:t>
      </w:r>
      <w:hyperlink r:id="rId14" w:anchor="operations/" w:history="1">
        <w:r w:rsidRPr="008902F7">
          <w:rPr>
            <w:rStyle w:val="Hyperlink"/>
            <w:color w:val="1C0797"/>
            <w:sz w:val="36"/>
            <w:szCs w:val="36"/>
          </w:rPr>
          <w:t>https://brilliant.org/wiki/scapegoat-tree/#operations/</w:t>
        </w:r>
      </w:hyperlink>
    </w:p>
    <w:p w:rsidR="008902F7" w:rsidRPr="008902F7" w:rsidRDefault="008902F7">
      <w:pPr>
        <w:rPr>
          <w:color w:val="1C0797"/>
          <w:sz w:val="36"/>
          <w:szCs w:val="36"/>
          <w:u w:val="single"/>
        </w:rPr>
      </w:pPr>
      <w:r w:rsidRPr="008902F7">
        <w:rPr>
          <w:color w:val="1C0797"/>
          <w:sz w:val="36"/>
          <w:szCs w:val="36"/>
          <w:u w:val="single"/>
        </w:rPr>
        <w:t>-</w:t>
      </w:r>
      <w:r w:rsidRPr="008902F7">
        <w:rPr>
          <w:u w:val="single"/>
        </w:rPr>
        <w:t xml:space="preserve"> </w:t>
      </w:r>
      <w:r w:rsidRPr="008902F7">
        <w:rPr>
          <w:color w:val="1C0797"/>
          <w:sz w:val="36"/>
          <w:szCs w:val="36"/>
          <w:u w:val="single"/>
        </w:rPr>
        <w:t>http://opendatastructures.org/versions/edition-0.1g/ods-python/8_Scapegoat_Trees.html/</w:t>
      </w:r>
    </w:p>
    <w:p w:rsidR="00EE280B" w:rsidRPr="008902F7" w:rsidRDefault="00EE280B">
      <w:pPr>
        <w:rPr>
          <w:sz w:val="36"/>
          <w:szCs w:val="36"/>
          <w:u w:val="single"/>
        </w:rPr>
      </w:pPr>
    </w:p>
    <w:p w:rsidR="00286E12" w:rsidRPr="00BD354D" w:rsidRDefault="00286E12" w:rsidP="006853AD">
      <w:pPr>
        <w:rPr>
          <w:sz w:val="36"/>
          <w:szCs w:val="36"/>
        </w:rPr>
      </w:pPr>
    </w:p>
    <w:sectPr w:rsidR="00286E12" w:rsidRPr="00BD354D" w:rsidSect="00D30E16">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076F" w:rsidRDefault="000D076F" w:rsidP="006C30DF">
      <w:pPr>
        <w:spacing w:after="0" w:line="240" w:lineRule="auto"/>
      </w:pPr>
      <w:r>
        <w:separator/>
      </w:r>
    </w:p>
  </w:endnote>
  <w:endnote w:type="continuationSeparator" w:id="0">
    <w:p w:rsidR="000D076F" w:rsidRDefault="000D076F" w:rsidP="006C30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MR12">
    <w:panose1 w:val="00000000000000000000"/>
    <w:charset w:val="00"/>
    <w:family w:val="auto"/>
    <w:notTrueType/>
    <w:pitch w:val="default"/>
    <w:sig w:usb0="00000003" w:usb1="00000000" w:usb2="00000000" w:usb3="00000000" w:csb0="00000001" w:csb1="00000000"/>
  </w:font>
  <w:font w:name="CMMI12">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54407123"/>
      <w:docPartObj>
        <w:docPartGallery w:val="Page Numbers (Bottom of Page)"/>
        <w:docPartUnique/>
      </w:docPartObj>
    </w:sdtPr>
    <w:sdtEndPr>
      <w:rPr>
        <w:color w:val="7F7F7F" w:themeColor="background1" w:themeShade="7F"/>
        <w:spacing w:val="60"/>
      </w:rPr>
    </w:sdtEndPr>
    <w:sdtContent>
      <w:p w:rsidR="006C30DF" w:rsidRDefault="000D076F">
        <w:pPr>
          <w:pStyle w:val="Footer"/>
          <w:pBdr>
            <w:top w:val="single" w:sz="4" w:space="1" w:color="D9D9D9" w:themeColor="background1" w:themeShade="D9"/>
          </w:pBdr>
          <w:rPr>
            <w:b/>
          </w:rPr>
        </w:pPr>
        <w:r>
          <w:fldChar w:fldCharType="begin"/>
        </w:r>
        <w:r>
          <w:instrText xml:space="preserve"> PAGE   \* MERGEFORMAT </w:instrText>
        </w:r>
        <w:r>
          <w:fldChar w:fldCharType="separate"/>
        </w:r>
        <w:r w:rsidR="00A84B8A" w:rsidRPr="00A84B8A">
          <w:rPr>
            <w:b/>
            <w:noProof/>
          </w:rPr>
          <w:t>4</w:t>
        </w:r>
        <w:r>
          <w:rPr>
            <w:b/>
            <w:noProof/>
          </w:rPr>
          <w:fldChar w:fldCharType="end"/>
        </w:r>
        <w:r w:rsidR="006C30DF">
          <w:rPr>
            <w:b/>
          </w:rPr>
          <w:t xml:space="preserve"> | </w:t>
        </w:r>
        <w:r w:rsidR="006C30DF">
          <w:rPr>
            <w:color w:val="7F7F7F" w:themeColor="background1" w:themeShade="7F"/>
            <w:spacing w:val="60"/>
          </w:rPr>
          <w:t>Page</w:t>
        </w:r>
      </w:p>
    </w:sdtContent>
  </w:sdt>
  <w:p w:rsidR="006C30DF" w:rsidRDefault="006C30D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076F" w:rsidRDefault="000D076F" w:rsidP="006C30DF">
      <w:pPr>
        <w:spacing w:after="0" w:line="240" w:lineRule="auto"/>
      </w:pPr>
      <w:r>
        <w:separator/>
      </w:r>
    </w:p>
  </w:footnote>
  <w:footnote w:type="continuationSeparator" w:id="0">
    <w:p w:rsidR="000D076F" w:rsidRDefault="000D076F" w:rsidP="006C30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146A4"/>
    <w:multiLevelType w:val="hybridMultilevel"/>
    <w:tmpl w:val="722C7262"/>
    <w:lvl w:ilvl="0" w:tplc="009E253E">
      <w:start w:val="1"/>
      <w:numFmt w:val="bullet"/>
      <w:lvlText w:val=""/>
      <w:lvlJc w:val="left"/>
      <w:pPr>
        <w:ind w:left="1440" w:hanging="360"/>
      </w:pPr>
      <w:rPr>
        <w:rFonts w:ascii="Symbol" w:hAnsi="Symbol" w:hint="default"/>
        <w:sz w:val="44"/>
        <w:szCs w:val="4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7E5054"/>
    <w:multiLevelType w:val="hybridMultilevel"/>
    <w:tmpl w:val="FFD4F804"/>
    <w:lvl w:ilvl="0" w:tplc="009E253E">
      <w:start w:val="1"/>
      <w:numFmt w:val="bullet"/>
      <w:lvlText w:val=""/>
      <w:lvlJc w:val="left"/>
      <w:pPr>
        <w:ind w:left="1440" w:hanging="360"/>
      </w:pPr>
      <w:rPr>
        <w:rFonts w:ascii="Symbol" w:hAnsi="Symbol" w:hint="default"/>
        <w:sz w:val="44"/>
        <w:szCs w:val="4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452DAF"/>
    <w:multiLevelType w:val="hybridMultilevel"/>
    <w:tmpl w:val="9F2E57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55340E"/>
    <w:multiLevelType w:val="hybridMultilevel"/>
    <w:tmpl w:val="985C825E"/>
    <w:lvl w:ilvl="0" w:tplc="EF3C642E">
      <w:start w:val="1"/>
      <w:numFmt w:val="bullet"/>
      <w:lvlText w:val=""/>
      <w:lvlJc w:val="left"/>
      <w:pPr>
        <w:tabs>
          <w:tab w:val="num" w:pos="720"/>
        </w:tabs>
        <w:ind w:left="720" w:hanging="360"/>
      </w:pPr>
      <w:rPr>
        <w:rFonts w:ascii="Wingdings 2" w:hAnsi="Wingdings 2" w:hint="default"/>
      </w:rPr>
    </w:lvl>
    <w:lvl w:ilvl="1" w:tplc="CBF862F8" w:tentative="1">
      <w:start w:val="1"/>
      <w:numFmt w:val="bullet"/>
      <w:lvlText w:val=""/>
      <w:lvlJc w:val="left"/>
      <w:pPr>
        <w:tabs>
          <w:tab w:val="num" w:pos="1440"/>
        </w:tabs>
        <w:ind w:left="1440" w:hanging="360"/>
      </w:pPr>
      <w:rPr>
        <w:rFonts w:ascii="Wingdings 2" w:hAnsi="Wingdings 2" w:hint="default"/>
      </w:rPr>
    </w:lvl>
    <w:lvl w:ilvl="2" w:tplc="25EE7782" w:tentative="1">
      <w:start w:val="1"/>
      <w:numFmt w:val="bullet"/>
      <w:lvlText w:val=""/>
      <w:lvlJc w:val="left"/>
      <w:pPr>
        <w:tabs>
          <w:tab w:val="num" w:pos="2160"/>
        </w:tabs>
        <w:ind w:left="2160" w:hanging="360"/>
      </w:pPr>
      <w:rPr>
        <w:rFonts w:ascii="Wingdings 2" w:hAnsi="Wingdings 2" w:hint="default"/>
      </w:rPr>
    </w:lvl>
    <w:lvl w:ilvl="3" w:tplc="1D3ABB3C" w:tentative="1">
      <w:start w:val="1"/>
      <w:numFmt w:val="bullet"/>
      <w:lvlText w:val=""/>
      <w:lvlJc w:val="left"/>
      <w:pPr>
        <w:tabs>
          <w:tab w:val="num" w:pos="2880"/>
        </w:tabs>
        <w:ind w:left="2880" w:hanging="360"/>
      </w:pPr>
      <w:rPr>
        <w:rFonts w:ascii="Wingdings 2" w:hAnsi="Wingdings 2" w:hint="default"/>
      </w:rPr>
    </w:lvl>
    <w:lvl w:ilvl="4" w:tplc="A2FABFF8" w:tentative="1">
      <w:start w:val="1"/>
      <w:numFmt w:val="bullet"/>
      <w:lvlText w:val=""/>
      <w:lvlJc w:val="left"/>
      <w:pPr>
        <w:tabs>
          <w:tab w:val="num" w:pos="3600"/>
        </w:tabs>
        <w:ind w:left="3600" w:hanging="360"/>
      </w:pPr>
      <w:rPr>
        <w:rFonts w:ascii="Wingdings 2" w:hAnsi="Wingdings 2" w:hint="default"/>
      </w:rPr>
    </w:lvl>
    <w:lvl w:ilvl="5" w:tplc="055A863C" w:tentative="1">
      <w:start w:val="1"/>
      <w:numFmt w:val="bullet"/>
      <w:lvlText w:val=""/>
      <w:lvlJc w:val="left"/>
      <w:pPr>
        <w:tabs>
          <w:tab w:val="num" w:pos="4320"/>
        </w:tabs>
        <w:ind w:left="4320" w:hanging="360"/>
      </w:pPr>
      <w:rPr>
        <w:rFonts w:ascii="Wingdings 2" w:hAnsi="Wingdings 2" w:hint="default"/>
      </w:rPr>
    </w:lvl>
    <w:lvl w:ilvl="6" w:tplc="34B8026C" w:tentative="1">
      <w:start w:val="1"/>
      <w:numFmt w:val="bullet"/>
      <w:lvlText w:val=""/>
      <w:lvlJc w:val="left"/>
      <w:pPr>
        <w:tabs>
          <w:tab w:val="num" w:pos="5040"/>
        </w:tabs>
        <w:ind w:left="5040" w:hanging="360"/>
      </w:pPr>
      <w:rPr>
        <w:rFonts w:ascii="Wingdings 2" w:hAnsi="Wingdings 2" w:hint="default"/>
      </w:rPr>
    </w:lvl>
    <w:lvl w:ilvl="7" w:tplc="45F667EA" w:tentative="1">
      <w:start w:val="1"/>
      <w:numFmt w:val="bullet"/>
      <w:lvlText w:val=""/>
      <w:lvlJc w:val="left"/>
      <w:pPr>
        <w:tabs>
          <w:tab w:val="num" w:pos="5760"/>
        </w:tabs>
        <w:ind w:left="5760" w:hanging="360"/>
      </w:pPr>
      <w:rPr>
        <w:rFonts w:ascii="Wingdings 2" w:hAnsi="Wingdings 2" w:hint="default"/>
      </w:rPr>
    </w:lvl>
    <w:lvl w:ilvl="8" w:tplc="E3F48BE8" w:tentative="1">
      <w:start w:val="1"/>
      <w:numFmt w:val="bullet"/>
      <w:lvlText w:val=""/>
      <w:lvlJc w:val="left"/>
      <w:pPr>
        <w:tabs>
          <w:tab w:val="num" w:pos="6480"/>
        </w:tabs>
        <w:ind w:left="6480" w:hanging="360"/>
      </w:pPr>
      <w:rPr>
        <w:rFonts w:ascii="Wingdings 2" w:hAnsi="Wingdings 2" w:hint="default"/>
      </w:rPr>
    </w:lvl>
  </w:abstractNum>
  <w:abstractNum w:abstractNumId="4">
    <w:nsid w:val="238D09C3"/>
    <w:multiLevelType w:val="hybridMultilevel"/>
    <w:tmpl w:val="471419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A2058F4"/>
    <w:multiLevelType w:val="hybridMultilevel"/>
    <w:tmpl w:val="8A2AD5F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C8D4EB5"/>
    <w:multiLevelType w:val="hybridMultilevel"/>
    <w:tmpl w:val="911EC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EC1F89"/>
    <w:multiLevelType w:val="hybridMultilevel"/>
    <w:tmpl w:val="45820E40"/>
    <w:lvl w:ilvl="0" w:tplc="009E253E">
      <w:start w:val="1"/>
      <w:numFmt w:val="bullet"/>
      <w:lvlText w:val=""/>
      <w:lvlJc w:val="left"/>
      <w:pPr>
        <w:ind w:left="1440" w:hanging="360"/>
      </w:pPr>
      <w:rPr>
        <w:rFonts w:ascii="Symbol" w:hAnsi="Symbol" w:hint="default"/>
        <w:sz w:val="44"/>
        <w:szCs w:val="4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1CE3ECF"/>
    <w:multiLevelType w:val="hybridMultilevel"/>
    <w:tmpl w:val="21F2A44A"/>
    <w:lvl w:ilvl="0" w:tplc="04090005">
      <w:start w:val="1"/>
      <w:numFmt w:val="bullet"/>
      <w:lvlText w:val=""/>
      <w:lvlJc w:val="left"/>
      <w:pPr>
        <w:ind w:left="720" w:hanging="360"/>
      </w:pPr>
      <w:rPr>
        <w:rFonts w:ascii="Wingdings" w:hAnsi="Wingdings" w:hint="default"/>
      </w:rPr>
    </w:lvl>
    <w:lvl w:ilvl="1" w:tplc="5934AACA">
      <w:start w:val="1"/>
      <w:numFmt w:val="bullet"/>
      <w:lvlText w:val="o"/>
      <w:lvlJc w:val="left"/>
      <w:pPr>
        <w:ind w:left="1440" w:hanging="360"/>
      </w:pPr>
      <w:rPr>
        <w:rFonts w:ascii="Courier New" w:hAnsi="Courier New" w:cs="Courier New" w:hint="default"/>
        <w:sz w:val="44"/>
        <w:szCs w:val="4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49315B"/>
    <w:multiLevelType w:val="hybridMultilevel"/>
    <w:tmpl w:val="3B464984"/>
    <w:lvl w:ilvl="0" w:tplc="0409000F">
      <w:start w:val="1"/>
      <w:numFmt w:val="decimal"/>
      <w:lvlText w:val="%1."/>
      <w:lvlJc w:val="left"/>
      <w:pPr>
        <w:ind w:left="1440" w:hanging="360"/>
      </w:pPr>
      <w:rPr>
        <w:rFonts w:hint="default"/>
        <w:sz w:val="44"/>
        <w:szCs w:val="4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9E63F64"/>
    <w:multiLevelType w:val="hybridMultilevel"/>
    <w:tmpl w:val="4056753A"/>
    <w:lvl w:ilvl="0" w:tplc="BE10ECF6">
      <w:start w:val="1"/>
      <w:numFmt w:val="bullet"/>
      <w:lvlText w:val="o"/>
      <w:lvlJc w:val="left"/>
      <w:pPr>
        <w:ind w:left="1800" w:hanging="360"/>
      </w:pPr>
      <w:rPr>
        <w:rFonts w:ascii="Courier New" w:hAnsi="Courier New" w:cs="Courier New" w:hint="default"/>
        <w:sz w:val="44"/>
        <w:szCs w:val="44"/>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51D92D3F"/>
    <w:multiLevelType w:val="hybridMultilevel"/>
    <w:tmpl w:val="01D48DA6"/>
    <w:lvl w:ilvl="0" w:tplc="009E253E">
      <w:start w:val="1"/>
      <w:numFmt w:val="bullet"/>
      <w:lvlText w:val=""/>
      <w:lvlJc w:val="left"/>
      <w:pPr>
        <w:ind w:left="1440" w:hanging="360"/>
      </w:pPr>
      <w:rPr>
        <w:rFonts w:ascii="Symbol" w:hAnsi="Symbol" w:hint="default"/>
        <w:sz w:val="44"/>
        <w:szCs w:val="4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5F55866"/>
    <w:multiLevelType w:val="hybridMultilevel"/>
    <w:tmpl w:val="0A8AC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6415660"/>
    <w:multiLevelType w:val="hybridMultilevel"/>
    <w:tmpl w:val="CD4A35C6"/>
    <w:lvl w:ilvl="0" w:tplc="009E253E">
      <w:start w:val="1"/>
      <w:numFmt w:val="bullet"/>
      <w:lvlText w:val=""/>
      <w:lvlJc w:val="left"/>
      <w:pPr>
        <w:ind w:left="1440" w:hanging="360"/>
      </w:pPr>
      <w:rPr>
        <w:rFonts w:ascii="Symbol" w:hAnsi="Symbol" w:hint="default"/>
        <w:sz w:val="44"/>
        <w:szCs w:val="4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AF10BC6"/>
    <w:multiLevelType w:val="hybridMultilevel"/>
    <w:tmpl w:val="C13C8B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B564D70"/>
    <w:multiLevelType w:val="hybridMultilevel"/>
    <w:tmpl w:val="1D861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BD83D15"/>
    <w:multiLevelType w:val="hybridMultilevel"/>
    <w:tmpl w:val="0FAA2D78"/>
    <w:lvl w:ilvl="0" w:tplc="0409000F">
      <w:start w:val="1"/>
      <w:numFmt w:val="decimal"/>
      <w:lvlText w:val="%1."/>
      <w:lvlJc w:val="left"/>
      <w:pPr>
        <w:ind w:left="1711" w:hanging="360"/>
      </w:pPr>
    </w:lvl>
    <w:lvl w:ilvl="1" w:tplc="04090019" w:tentative="1">
      <w:start w:val="1"/>
      <w:numFmt w:val="lowerLetter"/>
      <w:lvlText w:val="%2."/>
      <w:lvlJc w:val="left"/>
      <w:pPr>
        <w:ind w:left="2431" w:hanging="360"/>
      </w:pPr>
    </w:lvl>
    <w:lvl w:ilvl="2" w:tplc="0409001B" w:tentative="1">
      <w:start w:val="1"/>
      <w:numFmt w:val="lowerRoman"/>
      <w:lvlText w:val="%3."/>
      <w:lvlJc w:val="right"/>
      <w:pPr>
        <w:ind w:left="3151" w:hanging="180"/>
      </w:pPr>
    </w:lvl>
    <w:lvl w:ilvl="3" w:tplc="0409000F" w:tentative="1">
      <w:start w:val="1"/>
      <w:numFmt w:val="decimal"/>
      <w:lvlText w:val="%4."/>
      <w:lvlJc w:val="left"/>
      <w:pPr>
        <w:ind w:left="3871" w:hanging="360"/>
      </w:pPr>
    </w:lvl>
    <w:lvl w:ilvl="4" w:tplc="04090019" w:tentative="1">
      <w:start w:val="1"/>
      <w:numFmt w:val="lowerLetter"/>
      <w:lvlText w:val="%5."/>
      <w:lvlJc w:val="left"/>
      <w:pPr>
        <w:ind w:left="4591" w:hanging="360"/>
      </w:pPr>
    </w:lvl>
    <w:lvl w:ilvl="5" w:tplc="0409001B" w:tentative="1">
      <w:start w:val="1"/>
      <w:numFmt w:val="lowerRoman"/>
      <w:lvlText w:val="%6."/>
      <w:lvlJc w:val="right"/>
      <w:pPr>
        <w:ind w:left="5311" w:hanging="180"/>
      </w:pPr>
    </w:lvl>
    <w:lvl w:ilvl="6" w:tplc="0409000F" w:tentative="1">
      <w:start w:val="1"/>
      <w:numFmt w:val="decimal"/>
      <w:lvlText w:val="%7."/>
      <w:lvlJc w:val="left"/>
      <w:pPr>
        <w:ind w:left="6031" w:hanging="360"/>
      </w:pPr>
    </w:lvl>
    <w:lvl w:ilvl="7" w:tplc="04090019" w:tentative="1">
      <w:start w:val="1"/>
      <w:numFmt w:val="lowerLetter"/>
      <w:lvlText w:val="%8."/>
      <w:lvlJc w:val="left"/>
      <w:pPr>
        <w:ind w:left="6751" w:hanging="360"/>
      </w:pPr>
    </w:lvl>
    <w:lvl w:ilvl="8" w:tplc="0409001B" w:tentative="1">
      <w:start w:val="1"/>
      <w:numFmt w:val="lowerRoman"/>
      <w:lvlText w:val="%9."/>
      <w:lvlJc w:val="right"/>
      <w:pPr>
        <w:ind w:left="7471" w:hanging="180"/>
      </w:pPr>
    </w:lvl>
  </w:abstractNum>
  <w:abstractNum w:abstractNumId="17">
    <w:nsid w:val="60D50765"/>
    <w:multiLevelType w:val="hybridMultilevel"/>
    <w:tmpl w:val="BA1662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D645FCD"/>
    <w:multiLevelType w:val="hybridMultilevel"/>
    <w:tmpl w:val="20640700"/>
    <w:lvl w:ilvl="0" w:tplc="009E253E">
      <w:start w:val="1"/>
      <w:numFmt w:val="bullet"/>
      <w:lvlText w:val=""/>
      <w:lvlJc w:val="left"/>
      <w:pPr>
        <w:ind w:left="1440" w:hanging="360"/>
      </w:pPr>
      <w:rPr>
        <w:rFonts w:ascii="Symbol" w:hAnsi="Symbol" w:hint="default"/>
        <w:sz w:val="44"/>
        <w:szCs w:val="4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D895DC5"/>
    <w:multiLevelType w:val="hybridMultilevel"/>
    <w:tmpl w:val="27C886B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3932A16"/>
    <w:multiLevelType w:val="hybridMultilevel"/>
    <w:tmpl w:val="AAC4BB02"/>
    <w:lvl w:ilvl="0" w:tplc="009E253E">
      <w:start w:val="1"/>
      <w:numFmt w:val="bullet"/>
      <w:lvlText w:val=""/>
      <w:lvlJc w:val="left"/>
      <w:pPr>
        <w:ind w:left="1440" w:hanging="360"/>
      </w:pPr>
      <w:rPr>
        <w:rFonts w:ascii="Symbol" w:hAnsi="Symbol" w:hint="default"/>
        <w:sz w:val="44"/>
        <w:szCs w:val="4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A9E58B7"/>
    <w:multiLevelType w:val="hybridMultilevel"/>
    <w:tmpl w:val="D846765E"/>
    <w:lvl w:ilvl="0" w:tplc="91A85188">
      <w:start w:val="1"/>
      <w:numFmt w:val="bullet"/>
      <w:lvlText w:val=""/>
      <w:lvlJc w:val="left"/>
      <w:pPr>
        <w:ind w:left="1080" w:hanging="360"/>
      </w:pPr>
      <w:rPr>
        <w:rFonts w:ascii="Symbol" w:hAnsi="Symbol" w:hint="default"/>
        <w:sz w:val="44"/>
        <w:szCs w:val="4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7E82166A"/>
    <w:multiLevelType w:val="hybridMultilevel"/>
    <w:tmpl w:val="2108A3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EBA6D00"/>
    <w:multiLevelType w:val="hybridMultilevel"/>
    <w:tmpl w:val="E8023A4C"/>
    <w:lvl w:ilvl="0" w:tplc="009E253E">
      <w:start w:val="1"/>
      <w:numFmt w:val="bullet"/>
      <w:lvlText w:val=""/>
      <w:lvlJc w:val="left"/>
      <w:pPr>
        <w:ind w:left="1440" w:hanging="360"/>
      </w:pPr>
      <w:rPr>
        <w:rFonts w:ascii="Symbol" w:hAnsi="Symbol" w:hint="default"/>
        <w:sz w:val="44"/>
        <w:szCs w:val="4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4"/>
  </w:num>
  <w:num w:numId="3">
    <w:abstractNumId w:val="21"/>
  </w:num>
  <w:num w:numId="4">
    <w:abstractNumId w:val="6"/>
  </w:num>
  <w:num w:numId="5">
    <w:abstractNumId w:val="7"/>
  </w:num>
  <w:num w:numId="6">
    <w:abstractNumId w:val="23"/>
  </w:num>
  <w:num w:numId="7">
    <w:abstractNumId w:val="9"/>
  </w:num>
  <w:num w:numId="8">
    <w:abstractNumId w:val="13"/>
  </w:num>
  <w:num w:numId="9">
    <w:abstractNumId w:val="17"/>
  </w:num>
  <w:num w:numId="10">
    <w:abstractNumId w:val="11"/>
  </w:num>
  <w:num w:numId="11">
    <w:abstractNumId w:val="0"/>
  </w:num>
  <w:num w:numId="12">
    <w:abstractNumId w:val="18"/>
  </w:num>
  <w:num w:numId="13">
    <w:abstractNumId w:val="20"/>
  </w:num>
  <w:num w:numId="14">
    <w:abstractNumId w:val="1"/>
  </w:num>
  <w:num w:numId="15">
    <w:abstractNumId w:val="5"/>
  </w:num>
  <w:num w:numId="16">
    <w:abstractNumId w:val="19"/>
  </w:num>
  <w:num w:numId="17">
    <w:abstractNumId w:val="8"/>
  </w:num>
  <w:num w:numId="18">
    <w:abstractNumId w:val="10"/>
  </w:num>
  <w:num w:numId="19">
    <w:abstractNumId w:val="3"/>
  </w:num>
  <w:num w:numId="20">
    <w:abstractNumId w:val="15"/>
  </w:num>
  <w:num w:numId="21">
    <w:abstractNumId w:val="2"/>
  </w:num>
  <w:num w:numId="22">
    <w:abstractNumId w:val="4"/>
  </w:num>
  <w:num w:numId="23">
    <w:abstractNumId w:val="22"/>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A612D2"/>
    <w:rsid w:val="000034E7"/>
    <w:rsid w:val="0005691F"/>
    <w:rsid w:val="000D076F"/>
    <w:rsid w:val="00137A7B"/>
    <w:rsid w:val="00142BE3"/>
    <w:rsid w:val="00172F94"/>
    <w:rsid w:val="001A0E9D"/>
    <w:rsid w:val="001D079A"/>
    <w:rsid w:val="00225AC5"/>
    <w:rsid w:val="002353F0"/>
    <w:rsid w:val="00241508"/>
    <w:rsid w:val="002646E7"/>
    <w:rsid w:val="00285D91"/>
    <w:rsid w:val="00286E12"/>
    <w:rsid w:val="002B746A"/>
    <w:rsid w:val="002D3EBF"/>
    <w:rsid w:val="00324086"/>
    <w:rsid w:val="00360C89"/>
    <w:rsid w:val="00384AD2"/>
    <w:rsid w:val="003E6C4F"/>
    <w:rsid w:val="00404613"/>
    <w:rsid w:val="00431B74"/>
    <w:rsid w:val="0047121D"/>
    <w:rsid w:val="004A0E41"/>
    <w:rsid w:val="004F7DBF"/>
    <w:rsid w:val="005418E1"/>
    <w:rsid w:val="00544BA3"/>
    <w:rsid w:val="00546AE5"/>
    <w:rsid w:val="00571DE8"/>
    <w:rsid w:val="0059341C"/>
    <w:rsid w:val="005D4045"/>
    <w:rsid w:val="00625E1B"/>
    <w:rsid w:val="0063589F"/>
    <w:rsid w:val="006853AD"/>
    <w:rsid w:val="006A2AE9"/>
    <w:rsid w:val="006C30DF"/>
    <w:rsid w:val="006E4183"/>
    <w:rsid w:val="00704AC2"/>
    <w:rsid w:val="00764E27"/>
    <w:rsid w:val="00771B4B"/>
    <w:rsid w:val="007B246A"/>
    <w:rsid w:val="007B5AD6"/>
    <w:rsid w:val="007C2A31"/>
    <w:rsid w:val="0080026A"/>
    <w:rsid w:val="00824914"/>
    <w:rsid w:val="00837F75"/>
    <w:rsid w:val="00864A39"/>
    <w:rsid w:val="008702F6"/>
    <w:rsid w:val="008902F7"/>
    <w:rsid w:val="00896A74"/>
    <w:rsid w:val="008C3FE6"/>
    <w:rsid w:val="008C4DD7"/>
    <w:rsid w:val="00913355"/>
    <w:rsid w:val="009F3BFA"/>
    <w:rsid w:val="00A17911"/>
    <w:rsid w:val="00A43A25"/>
    <w:rsid w:val="00A612D2"/>
    <w:rsid w:val="00A64C69"/>
    <w:rsid w:val="00A84B8A"/>
    <w:rsid w:val="00AD4271"/>
    <w:rsid w:val="00B472E8"/>
    <w:rsid w:val="00B56A78"/>
    <w:rsid w:val="00B628BD"/>
    <w:rsid w:val="00B928B7"/>
    <w:rsid w:val="00BC40CD"/>
    <w:rsid w:val="00BD354D"/>
    <w:rsid w:val="00C2192E"/>
    <w:rsid w:val="00C31297"/>
    <w:rsid w:val="00CA73AA"/>
    <w:rsid w:val="00D03ECF"/>
    <w:rsid w:val="00D30E16"/>
    <w:rsid w:val="00D410C4"/>
    <w:rsid w:val="00D82A80"/>
    <w:rsid w:val="00DA245B"/>
    <w:rsid w:val="00DE6230"/>
    <w:rsid w:val="00E74BEB"/>
    <w:rsid w:val="00EB2E84"/>
    <w:rsid w:val="00ED0760"/>
    <w:rsid w:val="00ED5A25"/>
    <w:rsid w:val="00EE280B"/>
    <w:rsid w:val="00F10245"/>
    <w:rsid w:val="00F9482C"/>
    <w:rsid w:val="00FC334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AF9A904-F96E-4C65-A583-56FBAB89B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53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1DE8"/>
    <w:pPr>
      <w:ind w:left="720"/>
      <w:contextualSpacing/>
    </w:pPr>
  </w:style>
  <w:style w:type="character" w:styleId="Emphasis">
    <w:name w:val="Emphasis"/>
    <w:basedOn w:val="DefaultParagraphFont"/>
    <w:uiPriority w:val="20"/>
    <w:qFormat/>
    <w:rsid w:val="004F7DBF"/>
    <w:rPr>
      <w:i/>
      <w:iCs/>
    </w:rPr>
  </w:style>
  <w:style w:type="character" w:styleId="Hyperlink">
    <w:name w:val="Hyperlink"/>
    <w:basedOn w:val="DefaultParagraphFont"/>
    <w:uiPriority w:val="99"/>
    <w:unhideWhenUsed/>
    <w:rsid w:val="00360C89"/>
    <w:rPr>
      <w:color w:val="0000FF"/>
      <w:u w:val="single"/>
    </w:rPr>
  </w:style>
  <w:style w:type="table" w:styleId="TableGrid">
    <w:name w:val="Table Grid"/>
    <w:basedOn w:val="TableNormal"/>
    <w:uiPriority w:val="39"/>
    <w:rsid w:val="00431B74"/>
    <w:pPr>
      <w:spacing w:after="0" w:line="240" w:lineRule="auto"/>
    </w:pPr>
    <w:rPr>
      <w:rFonts w:ascii="Times New Roman" w:hAnsi="Times New Roman"/>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31B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1B74"/>
    <w:rPr>
      <w:rFonts w:ascii="Tahoma" w:hAnsi="Tahoma" w:cs="Tahoma"/>
      <w:sz w:val="16"/>
      <w:szCs w:val="16"/>
    </w:rPr>
  </w:style>
  <w:style w:type="paragraph" w:styleId="NoSpacing">
    <w:name w:val="No Spacing"/>
    <w:link w:val="NoSpacingChar"/>
    <w:uiPriority w:val="1"/>
    <w:qFormat/>
    <w:rsid w:val="00431B74"/>
    <w:pPr>
      <w:spacing w:after="0" w:line="240" w:lineRule="auto"/>
    </w:pPr>
    <w:rPr>
      <w:rFonts w:eastAsiaTheme="minorEastAsia"/>
    </w:rPr>
  </w:style>
  <w:style w:type="character" w:customStyle="1" w:styleId="NoSpacingChar">
    <w:name w:val="No Spacing Char"/>
    <w:basedOn w:val="DefaultParagraphFont"/>
    <w:link w:val="NoSpacing"/>
    <w:uiPriority w:val="1"/>
    <w:rsid w:val="00431B74"/>
    <w:rPr>
      <w:rFonts w:eastAsiaTheme="minorEastAsia"/>
    </w:rPr>
  </w:style>
  <w:style w:type="character" w:styleId="SubtleReference">
    <w:name w:val="Subtle Reference"/>
    <w:basedOn w:val="DefaultParagraphFont"/>
    <w:uiPriority w:val="31"/>
    <w:qFormat/>
    <w:rsid w:val="00D30E16"/>
    <w:rPr>
      <w:smallCaps/>
      <w:color w:val="ED7D31" w:themeColor="accent2"/>
      <w:u w:val="single"/>
    </w:rPr>
  </w:style>
  <w:style w:type="paragraph" w:styleId="Header">
    <w:name w:val="header"/>
    <w:basedOn w:val="Normal"/>
    <w:link w:val="HeaderChar"/>
    <w:uiPriority w:val="99"/>
    <w:semiHidden/>
    <w:unhideWhenUsed/>
    <w:rsid w:val="006C30D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C30DF"/>
  </w:style>
  <w:style w:type="paragraph" w:styleId="Footer">
    <w:name w:val="footer"/>
    <w:basedOn w:val="Normal"/>
    <w:link w:val="FooterChar"/>
    <w:uiPriority w:val="99"/>
    <w:unhideWhenUsed/>
    <w:rsid w:val="006C30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30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997858">
      <w:bodyDiv w:val="1"/>
      <w:marLeft w:val="0"/>
      <w:marRight w:val="0"/>
      <w:marTop w:val="0"/>
      <w:marBottom w:val="0"/>
      <w:divBdr>
        <w:top w:val="none" w:sz="0" w:space="0" w:color="auto"/>
        <w:left w:val="none" w:sz="0" w:space="0" w:color="auto"/>
        <w:bottom w:val="none" w:sz="0" w:space="0" w:color="auto"/>
        <w:right w:val="none" w:sz="0" w:space="0" w:color="auto"/>
      </w:divBdr>
    </w:div>
    <w:div w:id="489758710">
      <w:bodyDiv w:val="1"/>
      <w:marLeft w:val="0"/>
      <w:marRight w:val="0"/>
      <w:marTop w:val="0"/>
      <w:marBottom w:val="0"/>
      <w:divBdr>
        <w:top w:val="none" w:sz="0" w:space="0" w:color="auto"/>
        <w:left w:val="none" w:sz="0" w:space="0" w:color="auto"/>
        <w:bottom w:val="none" w:sz="0" w:space="0" w:color="auto"/>
        <w:right w:val="none" w:sz="0" w:space="0" w:color="auto"/>
      </w:divBdr>
      <w:divsChild>
        <w:div w:id="686830263">
          <w:marLeft w:val="432"/>
          <w:marRight w:val="0"/>
          <w:marTop w:val="116"/>
          <w:marBottom w:val="0"/>
          <w:divBdr>
            <w:top w:val="none" w:sz="0" w:space="0" w:color="auto"/>
            <w:left w:val="none" w:sz="0" w:space="0" w:color="auto"/>
            <w:bottom w:val="none" w:sz="0" w:space="0" w:color="auto"/>
            <w:right w:val="none" w:sz="0" w:space="0" w:color="auto"/>
          </w:divBdr>
        </w:div>
      </w:divsChild>
    </w:div>
    <w:div w:id="1306203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prezi.com/y4d1jembgnxu/scapegoat-trees/"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geeksforgeeks.org/scapegoat-tree-set-1-introduction-insertion/"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Big_O_notation"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en.wikipedia.org/wiki/Time_complexity"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brilliant.org/wiki/scapegoat-tr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Submitted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2A3FF4-6726-4CCF-82C7-DA5503693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10</Pages>
  <Words>747</Words>
  <Characters>4259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21 August,</Company>
  <LinksUpToDate>false</LinksUpToDate>
  <CharactersWithSpaces>4997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Scapegoat Tree</dc:title>
  <dc:subject>Data Structure</dc:subject>
  <dc:creator>Sams Uddin Ahmed(1620129042)             Najmus Sakib Borson(1610538642)</dc:creator>
  <cp:lastModifiedBy>kSs</cp:lastModifiedBy>
  <cp:revision>4</cp:revision>
  <dcterms:created xsi:type="dcterms:W3CDTF">2017-08-20T17:39:00Z</dcterms:created>
  <dcterms:modified xsi:type="dcterms:W3CDTF">2017-08-21T06:40:00Z</dcterms:modified>
</cp:coreProperties>
</file>