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pBdr/>
        <w:shd w:val="clear" w:color="auto" w:themeColor="" w:themeTint="" w:themeShade="" w:fill="FFFFFF" w:themeFill="" w:themeFillTint="" w:themeFillShade=""/>
        <w:spacing w:lineRule="auto" w:line="360" w:before="0" w:after="0"/>
        <w:jc w:val="center"/>
        <w:rPr>
          <w:sz w:val="21"/>
          <w:b/>
          <w:sz w:val="21"/>
          <w:b/>
          <w:szCs w:val="21"/>
          <w:bCs/>
          <w:rFonts w:ascii="Times New Roman" w:hAnsi="Times New Roman" w:eastAsia="Calibri" w:cs="Times New Roman"/>
          <w:lang w:eastAsia="zh-CN" w:bidi="hi-IN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2734310</wp:posOffset>
            </wp:positionH>
            <wp:positionV relativeFrom="paragraph">
              <wp:posOffset>62230</wp:posOffset>
            </wp:positionV>
            <wp:extent cx="576580" cy="58039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3" t="-311" r="-313" b="-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adro"/>
        <w:jc w:val="center"/>
        <w:rPr>
          <w:sz w:val="21"/>
          <w:b/>
          <w:sz w:val="21"/>
          <w:b/>
          <w:szCs w:val="21"/>
          <w:bCs/>
          <w:rFonts w:ascii="Times New Roman" w:hAnsi="Times New Roman" w:eastAsia="Droid Sans" w:cs="Times New Roman"/>
          <w:color w:val="000000"/>
          <w:lang w:eastAsia="zh-CN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</w:r>
      <w:r/>
    </w:p>
    <w:p>
      <w:pPr>
        <w:pStyle w:val="Padro"/>
        <w:spacing w:lineRule="auto" w:line="240"/>
        <w:jc w:val="center"/>
        <w:rPr>
          <w:sz w:val="20"/>
          <w:b/>
          <w:sz w:val="20"/>
          <w:b/>
          <w:szCs w:val="20"/>
          <w:bCs/>
          <w:rFonts w:ascii="Times New Roman" w:hAnsi="Times New Roman" w:eastAsia="Droid Sans" w:cs="Times New Roman"/>
          <w:color w:val="000000"/>
          <w:lang w:eastAsia="zh-CN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  <w:r/>
    </w:p>
    <w:p>
      <w:pPr>
        <w:pStyle w:val="Padro"/>
        <w:spacing w:lineRule="auto" w:line="240"/>
        <w:jc w:val="center"/>
        <w:rPr>
          <w:sz w:val="20"/>
          <w:b/>
          <w:sz w:val="20"/>
          <w:b/>
          <w:szCs w:val="20"/>
          <w:bCs/>
          <w:rFonts w:ascii="Times New Roman" w:hAnsi="Times New Roman" w:eastAsia="Droid Sans" w:cs="Times New Roman"/>
          <w:color w:val="000000"/>
          <w:lang w:eastAsia="zh-CN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  <w:r/>
    </w:p>
    <w:p>
      <w:pPr>
        <w:pStyle w:val="Padro"/>
        <w:spacing w:lineRule="auto" w:line="240"/>
        <w:jc w:val="center"/>
      </w:pPr>
      <w:r>
        <w:rPr>
          <w:rFonts w:cs="Times New Roman" w:ascii="Times New Roman" w:hAnsi="Times New Roman"/>
          <w:b/>
          <w:bCs/>
          <w:sz w:val="20"/>
          <w:szCs w:val="20"/>
        </w:rPr>
        <w:t>MINISTÉRIO DA DEFESA</w:t>
      </w:r>
      <w:r/>
    </w:p>
    <w:p>
      <w:pPr>
        <w:pStyle w:val="Padro"/>
        <w:spacing w:lineRule="auto" w:line="240"/>
        <w:jc w:val="center"/>
      </w:pPr>
      <w:r>
        <w:rPr>
          <w:rFonts w:cs="Times New Roman" w:ascii="Times New Roman" w:hAnsi="Times New Roman"/>
          <w:b/>
          <w:bCs/>
          <w:sz w:val="20"/>
          <w:szCs w:val="20"/>
        </w:rPr>
        <w:t>EXÉRCITO BRASILEIRO</w:t>
      </w:r>
      <w:r/>
    </w:p>
    <w:p>
      <w:pPr>
        <w:pStyle w:val="Normal"/>
        <w:spacing w:lineRule="auto" w:line="240" w:before="0" w:after="29"/>
        <w:jc w:val="center"/>
      </w:pPr>
      <w:r>
        <w:rPr>
          <w:rFonts w:cs="Times New Roman" w:ascii="Times New Roman" w:hAnsi="Times New Roman"/>
          <w:b/>
          <w:bCs/>
          <w:sz w:val="20"/>
          <w:szCs w:val="20"/>
        </w:rPr>
        <w:t>COMANDO DA 7ª REGIÃO MILITAR</w:t>
      </w:r>
      <w:r/>
    </w:p>
    <w:p>
      <w:pPr>
        <w:pStyle w:val="Normal"/>
        <w:spacing w:lineRule="auto" w:line="240" w:before="0" w:after="29"/>
        <w:jc w:val="center"/>
      </w:pPr>
      <w:r>
        <w:rPr>
          <w:rFonts w:cs="Times New Roman" w:ascii="Times New Roman" w:hAnsi="Times New Roman"/>
          <w:b/>
          <w:bCs/>
          <w:sz w:val="20"/>
          <w:szCs w:val="20"/>
        </w:rPr>
        <w:t>(Gov das Armas Prov de PE/1821)</w:t>
      </w:r>
      <w:r/>
    </w:p>
    <w:p>
      <w:pPr>
        <w:pStyle w:val="Normal"/>
        <w:pBdr/>
        <w:shd w:val="clear" w:color="auto" w:themeColor="" w:themeTint="" w:themeShade="" w:fill="FFFFFF" w:themeFill="" w:themeFillTint="" w:themeFillShade=""/>
        <w:suppressAutoHyphens w:val="false"/>
        <w:spacing w:lineRule="auto" w:line="240" w:before="0" w:after="0"/>
        <w:jc w:val="center"/>
      </w:pPr>
      <w:r>
        <w:rPr>
          <w:rFonts w:eastAsia="Batang" w:cs="Times New Roman" w:ascii="Times New Roman" w:hAnsi="Times New Roman"/>
          <w:b/>
          <w:bCs/>
          <w:color w:val="000000"/>
          <w:sz w:val="20"/>
          <w:szCs w:val="20"/>
          <w:u w:val="single"/>
          <w:lang w:eastAsia="pt-BR"/>
        </w:rPr>
        <w:t>REGIÃO MATIAS DE ALBUQUERQUE</w:t>
      </w:r>
      <w:r/>
    </w:p>
    <w:p>
      <w:pPr>
        <w:pStyle w:val="LOnormal"/>
        <w:pBdr/>
        <w:shd w:val="clear" w:color="auto" w:themeColor="" w:themeTint="" w:themeShade="" w:fill="FFFFFF" w:themeFill="" w:themeFillTint="" w:themeFillShade=""/>
        <w:spacing w:lineRule="auto" w:line="36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Arial" w:cs="Arial"/>
          <w:color w:val="000000"/>
          <w:lang w:eastAsia="zh-CN" w:bidi="hi-IN"/>
        </w:rPr>
      </w:pPr>
      <w:r>
        <w:rPr>
          <w:rFonts w:eastAsia="Arial" w:cs="Arial" w:ascii="Times New Roman" w:hAnsi="Times New Roman"/>
          <w:b/>
          <w:color w:val="000000"/>
          <w:sz w:val="24"/>
          <w:szCs w:val="24"/>
        </w:rPr>
      </w:r>
      <w:r/>
    </w:p>
    <w:p>
      <w:pPr>
        <w:pStyle w:val="LOnormal"/>
        <w:pBdr/>
        <w:shd w:val="clear" w:color="auto" w:themeColor="" w:themeTint="" w:themeShade="" w:fill="FFFFFF" w:themeFill="" w:themeFillTint="" w:themeFillShade=""/>
        <w:spacing w:lineRule="auto" w:line="360" w:before="0" w:after="0"/>
        <w:jc w:val="center"/>
      </w:pPr>
      <w:r>
        <w:rPr>
          <w:rFonts w:eastAsia="Arial" w:cs="Arial" w:ascii="Times New Roman" w:hAnsi="Times New Roman"/>
          <w:b/>
          <w:color w:val="000000"/>
          <w:sz w:val="24"/>
          <w:szCs w:val="24"/>
        </w:rPr>
        <w:t>EDITAL DE CREDENCIAMENTO Nº 001/2023</w:t>
      </w:r>
      <w:r/>
    </w:p>
    <w:p>
      <w:pPr>
        <w:pStyle w:val="LOnormal"/>
        <w:pBdr/>
        <w:shd w:val="clear" w:color="auto" w:themeColor="" w:themeTint="" w:themeShade="" w:fill="FFFFFF" w:themeFill="" w:themeFillTint="" w:themeFillShade=""/>
        <w:spacing w:lineRule="auto" w:line="36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Arial" w:cs="Arial"/>
          <w:color w:val="000000"/>
          <w:lang w:eastAsia="zh-CN" w:bidi="hi-IN"/>
        </w:rPr>
      </w:pPr>
      <w:r>
        <w:rPr>
          <w:rFonts w:eastAsia="Arial" w:cs="Arial" w:ascii="Times New Roman" w:hAnsi="Times New Roman"/>
          <w:b/>
          <w:color w:val="000000"/>
          <w:sz w:val="24"/>
          <w:szCs w:val="24"/>
        </w:rPr>
      </w:r>
      <w:r/>
    </w:p>
    <w:p>
      <w:pPr>
        <w:pStyle w:val="LOnormal"/>
        <w:pBdr/>
        <w:shd w:val="clear" w:color="auto" w:themeColor="" w:themeTint="" w:themeShade="" w:fill="FFFFFF" w:themeFill="" w:themeFillTint="" w:themeFillShade=""/>
        <w:spacing w:lineRule="auto" w:line="360" w:before="0" w:after="0"/>
        <w:jc w:val="center"/>
      </w:pPr>
      <w:r>
        <w:rPr>
          <w:rFonts w:eastAsia="Arial" w:cs="Arial" w:ascii="Times New Roman" w:hAnsi="Times New Roman"/>
          <w:b/>
          <w:color w:val="000000"/>
          <w:sz w:val="24"/>
          <w:szCs w:val="24"/>
        </w:rPr>
        <w:t>ANEXO “E”</w:t>
      </w:r>
      <w:r/>
    </w:p>
    <w:p>
      <w:pPr>
        <w:pStyle w:val="LOnormal"/>
        <w:shd w:val="clear" w:color="auto" w:themeColor="" w:themeTint="" w:themeShade="" w:fill="FFFFFF" w:themeFill="" w:themeFillTint="" w:themeFillShade=""/>
        <w:spacing w:lineRule="auto" w:line="360" w:before="0" w:after="0"/>
        <w:ind w:left="-540" w:hanging="0"/>
        <w:jc w:val="center"/>
        <w:rPr>
          <w:sz w:val="24"/>
          <w:sz w:val="24"/>
          <w:szCs w:val="24"/>
          <w:rFonts w:ascii="Times New Roman" w:hAnsi="Times New Roman" w:eastAsia="Arial" w:cs="Arial"/>
          <w:color w:val="000000"/>
          <w:lang w:eastAsia="zh-CN" w:bidi="hi-IN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</w:r>
      <w:r/>
    </w:p>
    <w:p>
      <w:pPr>
        <w:pStyle w:val="LOnormal"/>
        <w:spacing w:lineRule="auto" w:line="360" w:before="0" w:after="0"/>
        <w:jc w:val="center"/>
      </w:pPr>
      <w:r>
        <w:rPr>
          <w:rFonts w:eastAsia="Arial" w:cs="Arial" w:ascii="Times New Roman" w:hAnsi="Times New Roman"/>
          <w:b/>
          <w:color w:val="000000"/>
          <w:sz w:val="24"/>
          <w:szCs w:val="24"/>
          <w:u w:val="single"/>
        </w:rPr>
        <w:t>DECLARAÇÃO SOBRE TRABALHO DO MENOR</w:t>
      </w:r>
      <w:r/>
    </w:p>
    <w:p>
      <w:pPr>
        <w:pStyle w:val="LO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eastAsia="Arial" w:cs="Arial"/>
          <w:color w:val="000000"/>
          <w:lang w:eastAsia="zh-CN" w:bidi="hi-IN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</w:r>
      <w:r/>
    </w:p>
    <w:p>
      <w:pPr>
        <w:pStyle w:val="LO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eastAsia="Arial" w:cs="Arial"/>
          <w:color w:val="000000"/>
          <w:lang w:eastAsia="zh-CN" w:bidi="hi-IN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</w:r>
      <w:r/>
    </w:p>
    <w:p>
      <w:pPr>
        <w:pStyle w:val="LOnormal"/>
        <w:spacing w:lineRule="auto" w:line="360" w:before="0" w:after="0"/>
        <w:ind w:firstLine="1418"/>
        <w:jc w:val="both"/>
      </w:pPr>
      <w:r>
        <w:rPr>
          <w:rFonts w:eastAsia="Arial" w:cs="Arial" w:ascii="Times New Roman" w:hAnsi="Times New Roman"/>
          <w:color w:val="000000"/>
          <w:sz w:val="24"/>
          <w:szCs w:val="24"/>
        </w:rPr>
        <w:t xml:space="preserve">________________________, inscrito no CNPJ sob o nº nº__________________, </w:t>
      </w:r>
      <w:r>
        <w:rPr>
          <w:rFonts w:eastAsia="Arial" w:cs="Arial" w:ascii="Times New Roman" w:hAnsi="Times New Roman"/>
          <w:b/>
          <w:color w:val="000000"/>
          <w:sz w:val="24"/>
          <w:szCs w:val="24"/>
        </w:rPr>
        <w:t>declara</w:t>
      </w:r>
      <w:r>
        <w:rPr>
          <w:rFonts w:eastAsia="Arial" w:cs="Arial" w:ascii="Times New Roman" w:hAnsi="Times New Roman"/>
          <w:color w:val="000000"/>
          <w:sz w:val="24"/>
          <w:szCs w:val="24"/>
        </w:rPr>
        <w:t xml:space="preserve">, que não emprega menores de 18 (dezoito) anos em trabalho noturno, perigoso ou insalubre e que não emprega menores de 16 (dezesseis) em qualquer trabalho, salvo na condição de aprendiz, a partir de 14 (quatorze) anos, com o que satisfaz, plenamente, ao prescrito no art. 7º, inciso XXXIII, da Constituição Federal. </w:t>
      </w:r>
      <w:r/>
    </w:p>
    <w:p>
      <w:pPr>
        <w:pStyle w:val="LOnormal"/>
        <w:spacing w:lineRule="auto" w:line="360" w:before="0" w:after="0"/>
        <w:ind w:firstLine="1418"/>
        <w:jc w:val="both"/>
        <w:rPr>
          <w:sz w:val="24"/>
          <w:sz w:val="24"/>
          <w:szCs w:val="24"/>
          <w:rFonts w:ascii="Times New Roman" w:hAnsi="Times New Roman" w:eastAsia="Arial" w:cs="Arial"/>
          <w:color w:val="000000"/>
          <w:lang w:eastAsia="zh-CN" w:bidi="hi-IN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</w:r>
      <w:r/>
    </w:p>
    <w:p>
      <w:pPr>
        <w:pStyle w:val="LO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eastAsia="Arial" w:cs="Arial"/>
          <w:color w:val="000000"/>
          <w:lang w:eastAsia="zh-CN" w:bidi="hi-IN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</w:r>
      <w:r/>
    </w:p>
    <w:p>
      <w:pPr>
        <w:pStyle w:val="LOnormal"/>
        <w:spacing w:lineRule="auto" w:line="360" w:before="0" w:after="0"/>
        <w:jc w:val="center"/>
      </w:pPr>
      <w:r>
        <w:rPr>
          <w:rFonts w:eastAsia="Arial" w:cs="Arial" w:ascii="Times New Roman" w:hAnsi="Times New Roman"/>
          <w:color w:val="000000"/>
          <w:sz w:val="24"/>
          <w:szCs w:val="24"/>
        </w:rPr>
        <w:t>___________________, ___ de ____________________de    ____</w:t>
      </w:r>
      <w:r/>
    </w:p>
    <w:p>
      <w:pPr>
        <w:pStyle w:val="LO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eastAsia="Arial" w:cs="Arial"/>
          <w:color w:val="000000"/>
          <w:lang w:eastAsia="zh-CN" w:bidi="hi-IN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</w:r>
      <w:r/>
    </w:p>
    <w:p>
      <w:pPr>
        <w:pStyle w:val="LOnormal"/>
        <w:spacing w:lineRule="auto" w:line="360" w:before="0" w:after="0"/>
        <w:jc w:val="center"/>
      </w:pPr>
      <w:r>
        <w:rPr>
          <w:rFonts w:eastAsia="Arial" w:cs="Arial" w:ascii="Times New Roman" w:hAnsi="Times New Roman"/>
          <w:color w:val="000000"/>
          <w:sz w:val="24"/>
          <w:szCs w:val="24"/>
        </w:rPr>
        <w:t>_____________________________________________</w:t>
      </w:r>
      <w:r/>
    </w:p>
    <w:p>
      <w:pPr>
        <w:pStyle w:val="LOnormal"/>
        <w:spacing w:lineRule="auto" w:line="360" w:before="0" w:after="0"/>
        <w:jc w:val="center"/>
      </w:pPr>
      <w:bookmarkStart w:id="0" w:name="_heading=h.gjdgxs"/>
      <w:bookmarkEnd w:id="0"/>
      <w:r>
        <w:rPr>
          <w:rFonts w:eastAsia="Arial" w:cs="Arial" w:ascii="Times New Roman" w:hAnsi="Times New Roman"/>
          <w:color w:val="000000"/>
          <w:sz w:val="24"/>
          <w:szCs w:val="24"/>
        </w:rPr>
        <w:t xml:space="preserve">Assinatura e Nome </w:t>
      </w:r>
      <w:r/>
    </w:p>
    <w:p>
      <w:pPr>
        <w:pStyle w:val="LOnormal"/>
        <w:spacing w:lineRule="auto" w:line="360" w:before="0" w:after="0"/>
        <w:ind w:left="2124" w:firstLine="707"/>
        <w:rPr>
          <w:sz w:val="24"/>
          <w:sz w:val="24"/>
          <w:szCs w:val="24"/>
          <w:rFonts w:ascii="Times New Roman" w:hAnsi="Times New Roman" w:eastAsia="Arial" w:cs="Arial"/>
          <w:color w:val="000000"/>
          <w:lang w:eastAsia="zh-CN" w:bidi="hi-IN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  <w:color w:val="000000"/>
          <w:lang w:eastAsia="zh-CN" w:bidi="hi-I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tbl>
      <w:tblPr>
        <w:tblW w:w="9364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4"/>
      </w:tblGrid>
      <w:tr>
        <w:trPr/>
        <w:tc>
          <w:tcPr>
            <w:tcW w:w="9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ind w:left="57" w:hanging="0"/>
              <w:jc w:val="both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Nota explicativa: no caso de se tratar de representante legal do requerente, completamente indicar: por procuração/sócio-gerente/…</w:t>
            </w:r>
            <w:r/>
          </w:p>
        </w:tc>
      </w:tr>
    </w:tbl>
    <w:p>
      <w:pPr>
        <w:pStyle w:val="Normal"/>
        <w:spacing w:lineRule="auto" w:line="240" w:before="0" w:after="0"/>
        <w:ind w:left="57" w:hanging="0"/>
        <w:jc w:val="both"/>
        <w:rPr>
          <w:sz w:val="24"/>
          <w:sz w:val="24"/>
          <w:szCs w:val="24"/>
          <w:rFonts w:ascii="Times New Roman" w:hAnsi="Times New Roman" w:cs="Calibri"/>
          <w:lang w:eastAsia="zh-CN" w:bidi="hi-I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LOnormal"/>
        <w:spacing w:lineRule="auto" w:line="360" w:before="0" w:after="0"/>
        <w:ind w:left="3261" w:hanging="3261"/>
        <w:jc w:val="center"/>
        <w:rPr>
          <w:sz w:val="22"/>
          <w:sz w:val="22"/>
          <w:szCs w:val="22"/>
          <w:rFonts w:ascii="Calibri" w:hAnsi="Calibri" w:eastAsia="Calibri" w:cs="Calibri"/>
          <w:lang w:eastAsia="zh-CN" w:bidi="hi-IN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1906" w:h="16838"/>
      <w:pgMar w:left="1275" w:right="986" w:header="720" w:top="1417" w:footer="1417" w:bottom="2421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thinThickSmallGap" w:sz="24" w:space="1" w:color="622423"/>
      </w:pBdr>
      <w:jc w:val="both"/>
    </w:pPr>
    <w:r>
      <w:rPr>
        <w:rFonts w:cs="Cambria" w:ascii="Cambria" w:hAnsi="Cambria"/>
        <w:sz w:val="16"/>
        <w:szCs w:val="16"/>
      </w:rPr>
      <w:t>Acesso em (</w:t>
    </w:r>
    <w:hyperlink r:id="rId1">
      <w:r>
        <w:rPr>
          <w:rStyle w:val="LinkdaInternet"/>
          <w:rFonts w:cs="Cambria" w:ascii="Cambria" w:hAnsi="Cambria"/>
          <w:sz w:val="16"/>
          <w:szCs w:val="16"/>
        </w:rPr>
        <w:t>https://antigo.agu.gov.br/page/content/detail/id_conteudo/322986</w:t>
      </w:r>
    </w:hyperlink>
    <w:r>
      <w:rPr>
        <w:rFonts w:cs="Cambria" w:ascii="Cambria" w:hAnsi="Cambria"/>
        <w:sz w:val="16"/>
        <w:szCs w:val="16"/>
      </w:rPr>
      <w:t>). Data da última revisão/atualização (CJU): 2022</w:t>
    </w:r>
    <w:r/>
  </w:p>
  <w:p>
    <w:pPr>
      <w:pStyle w:val="Normal"/>
      <w:pBdr>
        <w:top w:val="thinThickSmallGap" w:sz="24" w:space="1" w:color="622423"/>
      </w:pBdr>
      <w:spacing w:before="0" w:after="200"/>
      <w:jc w:val="both"/>
    </w:pPr>
    <w:r>
      <w:rPr>
        <w:rFonts w:eastAsia="Cambria" w:cs="Cambria" w:ascii="Cambria" w:hAnsi="Cambria"/>
        <w:sz w:val="16"/>
        <w:szCs w:val="16"/>
      </w:rPr>
      <w:t>Declaração sobre Trabalho do Menor (Anexo “E”) ao Edital de Credenciamento nº 01/2021-</w:t>
    </w:r>
    <w:r>
      <w:rPr>
        <w:rFonts w:cs="Cambria" w:ascii="Cambria" w:hAnsi="Cambria"/>
        <w:sz w:val="16"/>
        <w:szCs w:val="16"/>
      </w:rPr>
      <w:t xml:space="preserve">EOCP/7ª Região Militar ………………….    Página </w:t>
    </w:r>
    <w:r>
      <w:rPr>
        <w:rFonts w:cs="Cambria" w:ascii="Cambria" w:hAnsi="Cambria"/>
        <w:sz w:val="16"/>
        <w:szCs w:val="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sz w:val="16"/>
        <w:szCs w:val="16"/>
      </w:rPr>
      <w:t>/1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enter" w:pos="4252" w:leader="none"/>
        <w:tab w:val="right" w:pos="8504" w:leader="none"/>
      </w:tabs>
      <w:spacing w:before="0" w:after="200"/>
    </w:pPr>
    <w:r>
      <w:rPr/>
    </w:r>
    <w:r/>
  </w:p>
</w:hdr>
</file>

<file path=word/settings.xml><?xml version="1.0" encoding="utf-8"?>
<w:settings xmlns:w="http://schemas.openxmlformats.org/wordprocessingml/2006/main">
  <w:zoom w:percent="60"/>
  <w:displayBackgroundShape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cs="Calibri" w:eastAsia="Times New Roman"/>
      <w:color w:val="auto"/>
      <w:sz w:val="22"/>
      <w:szCs w:val="22"/>
      <w:lang w:eastAsia="zh-CN" w:bidi="hi-IN" w:val="pt-BR"/>
    </w:rPr>
  </w:style>
  <w:style w:type="paragraph" w:styleId="Ttulo1">
    <w:name w:val="Título 1"/>
    <w:qFormat/>
    <w:pPr>
      <w:keepNext/>
      <w:keepLines/>
      <w:widowControl w:val="false"/>
      <w:suppressAutoHyphens w:val="true"/>
      <w:spacing w:lineRule="auto" w:line="240" w:before="480" w:after="120"/>
      <w:outlineLvl w:val="0"/>
    </w:pPr>
    <w:rPr>
      <w:rFonts w:ascii="Times New Roman" w:hAnsi="Times New Roman" w:eastAsia="Times New Roman" w:cs="Times New Roman"/>
      <w:b/>
      <w:color w:val="auto"/>
      <w:sz w:val="48"/>
      <w:szCs w:val="48"/>
      <w:lang w:val="pt-BR" w:eastAsia="pt-BR" w:bidi="ar-SA"/>
    </w:rPr>
  </w:style>
  <w:style w:type="paragraph" w:styleId="Ttulo2">
    <w:name w:val="Título 2"/>
    <w:qFormat/>
    <w:pPr>
      <w:keepNext/>
      <w:keepLines/>
      <w:widowControl w:val="false"/>
      <w:suppressAutoHyphens w:val="true"/>
      <w:spacing w:lineRule="auto" w:line="240" w:before="360" w:after="80"/>
      <w:outlineLvl w:val="1"/>
    </w:pPr>
    <w:rPr>
      <w:rFonts w:ascii="Times New Roman" w:hAnsi="Times New Roman" w:eastAsia="Times New Roman" w:cs="Times New Roman"/>
      <w:b/>
      <w:color w:val="auto"/>
      <w:sz w:val="36"/>
      <w:szCs w:val="36"/>
      <w:lang w:val="pt-BR" w:eastAsia="pt-BR" w:bidi="ar-SA"/>
    </w:rPr>
  </w:style>
  <w:style w:type="paragraph" w:styleId="Ttulo3">
    <w:name w:val="Título 3"/>
    <w:qFormat/>
    <w:pPr>
      <w:keepNext/>
      <w:keepLines/>
      <w:widowControl w:val="false"/>
      <w:suppressAutoHyphens w:val="true"/>
      <w:spacing w:lineRule="auto" w:line="240" w:before="280" w:after="80"/>
      <w:outlineLvl w:val="2"/>
    </w:pPr>
    <w:rPr>
      <w:rFonts w:ascii="Times New Roman" w:hAnsi="Times New Roman" w:eastAsia="Times New Roman" w:cs="Times New Roman"/>
      <w:b/>
      <w:color w:val="auto"/>
      <w:sz w:val="28"/>
      <w:szCs w:val="28"/>
      <w:lang w:val="pt-BR" w:eastAsia="pt-BR" w:bidi="ar-SA"/>
    </w:rPr>
  </w:style>
  <w:style w:type="paragraph" w:styleId="Ttulo4">
    <w:name w:val="Título 4"/>
    <w:qFormat/>
    <w:pPr>
      <w:keepNext/>
      <w:keepLines/>
      <w:widowControl w:val="false"/>
      <w:suppressAutoHyphens w:val="true"/>
      <w:spacing w:lineRule="auto" w:line="240" w:before="240" w:after="40"/>
      <w:outlineLvl w:val="3"/>
    </w:pPr>
    <w:rPr>
      <w:rFonts w:ascii="Times New Roman" w:hAnsi="Times New Roman" w:eastAsia="Times New Roman" w:cs="Times New Roman"/>
      <w:b/>
      <w:color w:val="auto"/>
      <w:sz w:val="24"/>
      <w:szCs w:val="24"/>
      <w:lang w:val="pt-BR" w:eastAsia="pt-BR" w:bidi="ar-SA"/>
    </w:rPr>
  </w:style>
  <w:style w:type="paragraph" w:styleId="Ttulo5">
    <w:name w:val="Título 5"/>
    <w:qFormat/>
    <w:pPr>
      <w:keepNext/>
      <w:widowControl w:val="false"/>
      <w:suppressAutoHyphens w:val="true"/>
      <w:jc w:val="center"/>
      <w:outlineLvl w:val="4"/>
    </w:pPr>
    <w:rPr>
      <w:rFonts w:ascii="Times New Roman" w:hAnsi="Times New Roman" w:cs="Times New Roman" w:eastAsia="Times New Roman"/>
      <w:b/>
      <w:bCs/>
      <w:color w:val="auto"/>
      <w:sz w:val="24"/>
      <w:szCs w:val="24"/>
      <w:lang w:val="pt-BR" w:eastAsia="pt-BR" w:bidi="ar-SA"/>
    </w:rPr>
  </w:style>
  <w:style w:type="paragraph" w:styleId="Ttulo6">
    <w:name w:val="Título 6"/>
    <w:qFormat/>
    <w:pPr>
      <w:keepNext/>
      <w:keepLines/>
      <w:widowControl w:val="false"/>
      <w:suppressAutoHyphens w:val="true"/>
      <w:spacing w:lineRule="auto" w:line="240" w:before="200" w:after="40"/>
      <w:outlineLvl w:val="5"/>
    </w:pPr>
    <w:rPr>
      <w:rFonts w:ascii="Times New Roman" w:hAnsi="Times New Roman" w:eastAsia="Times New Roman" w:cs="Times New Roman"/>
      <w:b/>
      <w:color w:val="auto"/>
      <w:sz w:val="20"/>
      <w:szCs w:val="20"/>
      <w:lang w:val="pt-BR" w:eastAsia="pt-BR" w:bidi="ar-SA"/>
    </w:rPr>
  </w:style>
  <w:style w:type="character" w:styleId="DefaultParagraphFont" w:customStyle="1">
    <w:name w:val="Default Paragraph Font"/>
    <w:rPr/>
  </w:style>
  <w:style w:type="character" w:styleId="Ttulo5Char" w:customStyle="1">
    <w:name w:val="Título 5 Char"/>
    <w:rPr>
      <w:rFonts w:ascii="Times New Roman" w:hAnsi="Times New Roman" w:eastAsia="Times New Roman" w:cs="Times New Roman"/>
      <w:b/>
      <w:bCs/>
      <w:sz w:val="24"/>
      <w:szCs w:val="24"/>
      <w:lang w:eastAsia="zh-CN"/>
    </w:rPr>
  </w:style>
  <w:style w:type="character" w:styleId="CorpodetextoChar" w:customStyle="1">
    <w:name w:val="Corpo de texto Char"/>
    <w:rPr>
      <w:rFonts w:ascii="Calibri" w:hAnsi="Calibri" w:eastAsia="Times New Roman" w:cs="Calibri"/>
      <w:lang w:eastAsia="zh-CN"/>
    </w:rPr>
  </w:style>
  <w:style w:type="character" w:styleId="TextodebaloChar" w:customStyle="1">
    <w:name w:val="Texto de balão Char"/>
    <w:rPr>
      <w:rFonts w:ascii="Segoe UI" w:hAnsi="Segoe UI" w:eastAsia="Times New Roman" w:cs="Segoe UI"/>
      <w:sz w:val="18"/>
      <w:szCs w:val="18"/>
      <w:lang w:eastAsia="zh-C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abealhoChar" w:customStyle="1">
    <w:name w:val="Cabeçalho Char"/>
    <w:basedOn w:val="DefaultParagraphFont"/>
    <w:link w:val="Cabealho"/>
    <w:uiPriority w:val="99"/>
    <w:rsid w:val="0016006c"/>
    <w:rPr>
      <w:rFonts w:ascii="Calibri" w:hAnsi="Calibri" w:cs="Mangal"/>
      <w:sz w:val="22"/>
      <w:lang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pPr>
      <w:widowControl w:val="false"/>
      <w:suppressAutoHyphens w:val="true"/>
      <w:spacing w:lineRule="auto" w:line="288" w:before="0" w:after="120"/>
    </w:pPr>
    <w:rPr>
      <w:rFonts w:ascii="Times New Roman" w:hAnsi="Times New Roman" w:eastAsia="Times New Roman" w:cs="Times New Roman"/>
      <w:color w:val="auto"/>
      <w:sz w:val="22"/>
      <w:szCs w:val="20"/>
      <w:lang w:val="pt-BR" w:eastAsia="pt-BR" w:bidi="ar-SA"/>
    </w:rPr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Arial"/>
    </w:rPr>
  </w:style>
  <w:style w:type="paragraph" w:styleId="Ttulo11" w:customStyle="1">
    <w:name w:val="Título1"/>
    <w:basedOn w:val="Normal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sz w:val="22"/>
      <w:szCs w:val="22"/>
      <w:lang w:eastAsia="zh-CN" w:bidi="hi-IN" w:val="pt-BR"/>
    </w:rPr>
  </w:style>
  <w:style w:type="paragraph" w:styleId="Ttulododocumento">
    <w:name w:val="Título do documento"/>
    <w:basedOn w:val="LOnormal"/>
    <w:next w:val="LOnormal"/>
    <w:qFormat/>
    <w:pPr>
      <w:keepNext/>
      <w:keepLines/>
      <w:spacing w:lineRule="auto" w:line="240" w:before="480" w:after="120"/>
      <w:jc w:val="left"/>
    </w:pPr>
    <w:rPr>
      <w:b/>
      <w:sz w:val="72"/>
      <w:szCs w:val="72"/>
    </w:rPr>
  </w:style>
  <w:style w:type="paragraph" w:styleId="BalloonText" w:customStyle="1">
    <w:name w:val="Balloon Text"/>
    <w:basedOn w:val="LO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tulo">
    <w:name w:val="Subtítulo"/>
    <w:basedOn w:val="LOnormal"/>
    <w:next w:val="LOnormal"/>
    <w:qFormat/>
    <w:pPr>
      <w:keepNext/>
      <w:keepLines/>
      <w:spacing w:lineRule="auto" w:line="240" w:before="360" w:after="80"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dro" w:customStyle="1">
    <w:name w:val="Padrão"/>
    <w:next w:val="LOnormal"/>
    <w:pPr>
      <w:widowControl/>
      <w:tabs>
        <w:tab w:val="left" w:pos="708" w:leader="none"/>
      </w:tabs>
      <w:suppressAutoHyphens w:val="true"/>
      <w:bidi w:val="0"/>
      <w:spacing w:lineRule="atLeast" w:line="100"/>
      <w:jc w:val="left"/>
    </w:pPr>
    <w:rPr>
      <w:rFonts w:ascii="Calibri" w:hAnsi="Calibri" w:eastAsia="Droid Sans" w:cs="Calibri"/>
      <w:color w:val="000000"/>
      <w:sz w:val="24"/>
      <w:szCs w:val="24"/>
      <w:lang w:eastAsia="zh-CN" w:val="pt-BR" w:bidi="ar-SA"/>
    </w:rPr>
  </w:style>
  <w:style w:type="paragraph" w:styleId="CabealhoeRodap" w:customStyle="1">
    <w:name w:val="Cabeçalho e Rodapé"/>
    <w:basedOn w:val="Normal"/>
    <w:pPr>
      <w:suppressLineNumbers/>
      <w:tabs>
        <w:tab w:val="center" w:pos="4822" w:leader="none"/>
        <w:tab w:val="right" w:pos="9645" w:leader="none"/>
      </w:tabs>
    </w:pPr>
    <w:rPr/>
  </w:style>
  <w:style w:type="paragraph" w:styleId="Rodap">
    <w:name w:val="Rodapé"/>
    <w:basedOn w:val="CabealhoeRodap"/>
    <w:pPr/>
    <w:rPr/>
  </w:style>
  <w:style w:type="paragraph" w:styleId="Cabealho">
    <w:name w:val="Cabeçalho"/>
    <w:basedOn w:val="Normal"/>
    <w:link w:val="CabealhoChar"/>
    <w:uiPriority w:val="99"/>
    <w:unhideWhenUsed/>
    <w:rsid w:val="0016006c"/>
    <w:pPr>
      <w:tabs>
        <w:tab w:val="center" w:pos="4252" w:leader="none"/>
        <w:tab w:val="right" w:pos="8504" w:leader="none"/>
      </w:tabs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ntigo.agu.gov.br/page/content/detail/id_conteudo/322986" TargetMode="Externa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LibreOffice/4.3.0.4$Windows_x86 LibreOffice_project/62ad5818884a2fc2e5780dd45466868d41009ec0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2023-06-23T15:35:00Z</dcterms:created>
  <dc:creator>Antonio Porfirio da Silva</dc:creator>
  <dc:language>pt-BR</dc:language>
  <cp:lastModifiedBy>walter firmino</cp:lastModifiedBy>
  <cp:lastPrinted>2023-06-22T02:19:57Z</cp:lastPrinted>
  <dcterms:modified xsi:type="dcterms:W3CDTF">2023-06-23T15:35:00Z</dcterms:modified>
  <cp:revision>2</cp:revision>
</cp:coreProperties>
</file>