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7618" w:rsidRPr="005963B1" w:rsidRDefault="009B7618" w:rsidP="005963B1">
      <w:pPr>
        <w:autoSpaceDE w:val="0"/>
        <w:autoSpaceDN w:val="0"/>
        <w:adjustRightInd w:val="0"/>
        <w:jc w:val="both"/>
        <w:rPr>
          <w:b/>
          <w:bCs/>
          <w:sz w:val="22"/>
        </w:rPr>
      </w:pPr>
      <w:bookmarkStart w:id="0" w:name="_GoBack"/>
      <w:bookmarkEnd w:id="0"/>
      <w:r w:rsidRPr="005963B1">
        <w:rPr>
          <w:b/>
          <w:bCs/>
          <w:sz w:val="22"/>
        </w:rPr>
        <w:t xml:space="preserve">RESOLUÇÃO </w:t>
      </w:r>
      <w:r w:rsidR="005963B1" w:rsidRPr="005963B1">
        <w:rPr>
          <w:b/>
          <w:bCs/>
          <w:sz w:val="22"/>
        </w:rPr>
        <w:t>DE</w:t>
      </w:r>
      <w:r w:rsidR="00C57D99" w:rsidRPr="005963B1">
        <w:rPr>
          <w:b/>
          <w:bCs/>
          <w:sz w:val="22"/>
        </w:rPr>
        <w:t xml:space="preserve"> DIRETORIA COLEGIADA-RDC N° 110, DE 6 DE SETEMBRO DE 2016</w:t>
      </w:r>
    </w:p>
    <w:p w:rsidR="005963B1" w:rsidRPr="005963B1" w:rsidRDefault="005963B1" w:rsidP="00247807">
      <w:pPr>
        <w:autoSpaceDE w:val="0"/>
        <w:autoSpaceDN w:val="0"/>
        <w:adjustRightInd w:val="0"/>
        <w:ind w:firstLine="567"/>
        <w:jc w:val="both"/>
        <w:rPr>
          <w:b/>
          <w:bCs/>
        </w:rPr>
      </w:pPr>
    </w:p>
    <w:p w:rsidR="005963B1" w:rsidRPr="005963B1" w:rsidRDefault="005963B1" w:rsidP="005963B1">
      <w:pPr>
        <w:autoSpaceDE w:val="0"/>
        <w:autoSpaceDN w:val="0"/>
        <w:adjustRightInd w:val="0"/>
        <w:ind w:firstLine="567"/>
        <w:jc w:val="center"/>
        <w:rPr>
          <w:b/>
          <w:bCs/>
          <w:color w:val="0000FF"/>
        </w:rPr>
      </w:pPr>
      <w:r w:rsidRPr="005963B1">
        <w:rPr>
          <w:b/>
          <w:bCs/>
          <w:color w:val="0000FF"/>
        </w:rPr>
        <w:t>(Publicado em DOU nº 173, de 8 de setembro de2016)</w:t>
      </w:r>
    </w:p>
    <w:p w:rsidR="009B7618" w:rsidRPr="005963B1" w:rsidRDefault="009B7618" w:rsidP="009B7618">
      <w:pPr>
        <w:autoSpaceDE w:val="0"/>
        <w:autoSpaceDN w:val="0"/>
        <w:adjustRightInd w:val="0"/>
        <w:jc w:val="both"/>
      </w:pPr>
    </w:p>
    <w:p w:rsidR="009B7618" w:rsidRPr="005963B1" w:rsidRDefault="009B7618" w:rsidP="00F907F6">
      <w:pPr>
        <w:autoSpaceDE w:val="0"/>
        <w:autoSpaceDN w:val="0"/>
        <w:adjustRightInd w:val="0"/>
        <w:ind w:left="3969"/>
        <w:jc w:val="both"/>
      </w:pPr>
      <w:r w:rsidRPr="005963B1">
        <w:t xml:space="preserve">Dispõe sobre </w:t>
      </w:r>
      <w:r w:rsidR="005838FD" w:rsidRPr="005963B1">
        <w:t>r</w:t>
      </w:r>
      <w:r w:rsidRPr="005963B1">
        <w:t xml:space="preserve">egulamento </w:t>
      </w:r>
      <w:r w:rsidR="005838FD" w:rsidRPr="005963B1">
        <w:t>t</w:t>
      </w:r>
      <w:r w:rsidRPr="005963B1">
        <w:t xml:space="preserve">écnico para </w:t>
      </w:r>
      <w:r w:rsidR="005838FD" w:rsidRPr="005963B1">
        <w:t>p</w:t>
      </w:r>
      <w:r w:rsidRPr="005963B1">
        <w:t xml:space="preserve">rodutos </w:t>
      </w:r>
      <w:r w:rsidR="005838FD" w:rsidRPr="005963B1">
        <w:t>s</w:t>
      </w:r>
      <w:r w:rsidRPr="005963B1">
        <w:t xml:space="preserve">aneantes </w:t>
      </w:r>
      <w:r w:rsidR="005838FD" w:rsidRPr="005963B1">
        <w:t>c</w:t>
      </w:r>
      <w:r w:rsidRPr="005963B1">
        <w:t xml:space="preserve">ategorizados como </w:t>
      </w:r>
      <w:r w:rsidR="005838FD" w:rsidRPr="005963B1">
        <w:t>á</w:t>
      </w:r>
      <w:r w:rsidRPr="005963B1">
        <w:t xml:space="preserve">gua </w:t>
      </w:r>
      <w:r w:rsidR="005838FD" w:rsidRPr="005963B1">
        <w:t>s</w:t>
      </w:r>
      <w:r w:rsidRPr="005963B1">
        <w:t>anitária e dá outras providências.</w:t>
      </w:r>
    </w:p>
    <w:p w:rsidR="009B7618" w:rsidRPr="005963B1" w:rsidRDefault="009B7618" w:rsidP="009B7618">
      <w:pPr>
        <w:autoSpaceDE w:val="0"/>
        <w:autoSpaceDN w:val="0"/>
        <w:adjustRightInd w:val="0"/>
        <w:jc w:val="both"/>
      </w:pPr>
    </w:p>
    <w:p w:rsidR="0037547A" w:rsidRPr="005963B1" w:rsidRDefault="0037547A" w:rsidP="00247807">
      <w:pPr>
        <w:ind w:firstLine="567"/>
        <w:jc w:val="both"/>
      </w:pPr>
      <w:r w:rsidRPr="005963B1">
        <w:rPr>
          <w:b/>
          <w:bCs/>
        </w:rPr>
        <w:t>A Diretoria Colegiada da Agência Nacional de Vigilância Sanitária,</w:t>
      </w:r>
      <w:r w:rsidRPr="005963B1">
        <w:t xml:space="preserve"> no uso da atribuição que lhe conferem o art. 15, III e IV aliado ao art. 7º, III, e IV, da Lei nº 9.782, de 26 de janeiro de 1999, o art. 53, V, §§ 1º e 3º do Regimento Interno aprovado nos termos do Anexo I da Resolução da Diretoria Colegiada – RDC n° 61, de 3 de fevereiro de 2016, resolve adotar a seguinte Resolução da Diretoria Colegiada, conforme deliberado em reunião realizada em </w:t>
      </w:r>
      <w:r w:rsidR="000C1B6D" w:rsidRPr="005963B1">
        <w:t>30</w:t>
      </w:r>
      <w:r w:rsidRPr="005963B1">
        <w:t xml:space="preserve"> de </w:t>
      </w:r>
      <w:r w:rsidR="000C1B6D" w:rsidRPr="005963B1">
        <w:t>agosto</w:t>
      </w:r>
      <w:r w:rsidRPr="005963B1">
        <w:t xml:space="preserve"> de 201</w:t>
      </w:r>
      <w:r w:rsidR="000C1B6D" w:rsidRPr="005963B1">
        <w:t>6</w:t>
      </w:r>
      <w:r w:rsidRPr="005963B1">
        <w:t>, e eu, Diretor-Presidente, determino a sua publicação.</w:t>
      </w:r>
    </w:p>
    <w:p w:rsidR="008425FD" w:rsidRPr="005963B1" w:rsidRDefault="008425FD" w:rsidP="00247807">
      <w:pPr>
        <w:autoSpaceDE w:val="0"/>
        <w:autoSpaceDN w:val="0"/>
        <w:adjustRightInd w:val="0"/>
        <w:ind w:firstLine="567"/>
        <w:jc w:val="both"/>
      </w:pPr>
    </w:p>
    <w:p w:rsidR="009B7618" w:rsidRPr="005963B1" w:rsidRDefault="009B7618" w:rsidP="00247807">
      <w:pPr>
        <w:autoSpaceDE w:val="0"/>
        <w:autoSpaceDN w:val="0"/>
        <w:adjustRightInd w:val="0"/>
        <w:ind w:firstLine="567"/>
        <w:jc w:val="both"/>
      </w:pPr>
      <w:r w:rsidRPr="005963B1">
        <w:t xml:space="preserve">Art. 1º Fica aprovado o </w:t>
      </w:r>
      <w:r w:rsidR="005838FD" w:rsidRPr="005963B1">
        <w:t>r</w:t>
      </w:r>
      <w:r w:rsidRPr="005963B1">
        <w:t xml:space="preserve">egulamento </w:t>
      </w:r>
      <w:r w:rsidR="005838FD" w:rsidRPr="005963B1">
        <w:t>t</w:t>
      </w:r>
      <w:r w:rsidRPr="005963B1">
        <w:t xml:space="preserve">écnico que estabelece os requisitos mínimos para o </w:t>
      </w:r>
      <w:r w:rsidR="005838FD" w:rsidRPr="005963B1">
        <w:t>r</w:t>
      </w:r>
      <w:r w:rsidRPr="005963B1">
        <w:t xml:space="preserve">egistro de </w:t>
      </w:r>
      <w:r w:rsidR="005838FD" w:rsidRPr="005963B1">
        <w:t>p</w:t>
      </w:r>
      <w:r w:rsidRPr="005963B1">
        <w:t xml:space="preserve">rodutos </w:t>
      </w:r>
      <w:r w:rsidR="005838FD" w:rsidRPr="005963B1">
        <w:t>s</w:t>
      </w:r>
      <w:r w:rsidRPr="005963B1">
        <w:t xml:space="preserve">aneantes </w:t>
      </w:r>
      <w:r w:rsidR="005838FD" w:rsidRPr="005963B1">
        <w:t>categorizados como água s</w:t>
      </w:r>
      <w:r w:rsidRPr="005963B1">
        <w:t>anitária</w:t>
      </w:r>
      <w:r w:rsidR="00BF5F35" w:rsidRPr="005963B1">
        <w:t>,</w:t>
      </w:r>
      <w:r w:rsidRPr="005963B1">
        <w:t xml:space="preserve"> nos termos desta Resolução.</w:t>
      </w:r>
    </w:p>
    <w:p w:rsidR="009B7618" w:rsidRPr="005963B1" w:rsidRDefault="009B7618" w:rsidP="009B7618">
      <w:pPr>
        <w:autoSpaceDE w:val="0"/>
        <w:autoSpaceDN w:val="0"/>
        <w:adjustRightInd w:val="0"/>
        <w:jc w:val="both"/>
      </w:pPr>
    </w:p>
    <w:p w:rsidR="00247807" w:rsidRPr="005963B1" w:rsidRDefault="00247807" w:rsidP="009B7618">
      <w:pPr>
        <w:autoSpaceDE w:val="0"/>
        <w:autoSpaceDN w:val="0"/>
        <w:adjustRightInd w:val="0"/>
        <w:jc w:val="both"/>
      </w:pPr>
    </w:p>
    <w:p w:rsidR="009B7618" w:rsidRPr="005963B1" w:rsidRDefault="009B7618" w:rsidP="009B7618">
      <w:pPr>
        <w:autoSpaceDE w:val="0"/>
        <w:autoSpaceDN w:val="0"/>
        <w:adjustRightInd w:val="0"/>
        <w:jc w:val="center"/>
        <w:rPr>
          <w:b/>
        </w:rPr>
      </w:pPr>
      <w:r w:rsidRPr="005963B1">
        <w:rPr>
          <w:b/>
        </w:rPr>
        <w:t>CAPÍTULO I</w:t>
      </w:r>
    </w:p>
    <w:p w:rsidR="005963B1" w:rsidRPr="005963B1" w:rsidRDefault="005963B1" w:rsidP="009B7618">
      <w:pPr>
        <w:autoSpaceDE w:val="0"/>
        <w:autoSpaceDN w:val="0"/>
        <w:adjustRightInd w:val="0"/>
        <w:jc w:val="center"/>
        <w:rPr>
          <w:b/>
        </w:rPr>
      </w:pPr>
    </w:p>
    <w:p w:rsidR="009B7618" w:rsidRPr="005963B1" w:rsidRDefault="009B7618" w:rsidP="009B7618">
      <w:pPr>
        <w:autoSpaceDE w:val="0"/>
        <w:autoSpaceDN w:val="0"/>
        <w:adjustRightInd w:val="0"/>
        <w:jc w:val="center"/>
        <w:rPr>
          <w:b/>
        </w:rPr>
      </w:pPr>
      <w:r w:rsidRPr="005963B1">
        <w:rPr>
          <w:b/>
        </w:rPr>
        <w:t>DAS DISPOSIÇÕES INICIAIS</w:t>
      </w:r>
    </w:p>
    <w:p w:rsidR="005963B1" w:rsidRPr="005963B1" w:rsidRDefault="005963B1" w:rsidP="005963B1">
      <w:pPr>
        <w:autoSpaceDE w:val="0"/>
        <w:autoSpaceDN w:val="0"/>
        <w:adjustRightInd w:val="0"/>
        <w:jc w:val="center"/>
        <w:rPr>
          <w:b/>
        </w:rPr>
      </w:pPr>
    </w:p>
    <w:p w:rsidR="005963B1" w:rsidRPr="005963B1" w:rsidRDefault="009B7618" w:rsidP="005963B1">
      <w:pPr>
        <w:autoSpaceDE w:val="0"/>
        <w:autoSpaceDN w:val="0"/>
        <w:adjustRightInd w:val="0"/>
        <w:jc w:val="center"/>
        <w:rPr>
          <w:b/>
        </w:rPr>
      </w:pPr>
      <w:r w:rsidRPr="005963B1">
        <w:rPr>
          <w:b/>
        </w:rPr>
        <w:t>Seção I</w:t>
      </w:r>
    </w:p>
    <w:p w:rsidR="009B7618" w:rsidRPr="005963B1" w:rsidRDefault="009B7618" w:rsidP="009B7618">
      <w:pPr>
        <w:autoSpaceDE w:val="0"/>
        <w:autoSpaceDN w:val="0"/>
        <w:adjustRightInd w:val="0"/>
        <w:jc w:val="center"/>
        <w:rPr>
          <w:b/>
        </w:rPr>
      </w:pPr>
      <w:r w:rsidRPr="005963B1">
        <w:rPr>
          <w:b/>
        </w:rPr>
        <w:t>Objetivo</w:t>
      </w:r>
    </w:p>
    <w:p w:rsidR="001D0FB5" w:rsidRPr="005963B1" w:rsidRDefault="001D0FB5" w:rsidP="009B7618">
      <w:pPr>
        <w:autoSpaceDE w:val="0"/>
        <w:autoSpaceDN w:val="0"/>
        <w:adjustRightInd w:val="0"/>
        <w:jc w:val="center"/>
      </w:pPr>
    </w:p>
    <w:p w:rsidR="00247807" w:rsidRPr="005963B1" w:rsidRDefault="00247807" w:rsidP="009B7618">
      <w:pPr>
        <w:autoSpaceDE w:val="0"/>
        <w:autoSpaceDN w:val="0"/>
        <w:adjustRightInd w:val="0"/>
        <w:jc w:val="center"/>
      </w:pPr>
    </w:p>
    <w:p w:rsidR="009B7618" w:rsidRPr="005963B1" w:rsidRDefault="009B7618" w:rsidP="009B7618">
      <w:pPr>
        <w:autoSpaceDE w:val="0"/>
        <w:autoSpaceDN w:val="0"/>
        <w:adjustRightInd w:val="0"/>
        <w:jc w:val="both"/>
      </w:pPr>
    </w:p>
    <w:p w:rsidR="009B7618" w:rsidRPr="005963B1" w:rsidRDefault="009B7618" w:rsidP="00247807">
      <w:pPr>
        <w:autoSpaceDE w:val="0"/>
        <w:autoSpaceDN w:val="0"/>
        <w:adjustRightInd w:val="0"/>
        <w:ind w:firstLine="567"/>
        <w:jc w:val="both"/>
      </w:pPr>
      <w:r w:rsidRPr="005963B1">
        <w:t>Art. 2º</w:t>
      </w:r>
      <w:r w:rsidR="00DC77D0" w:rsidRPr="005963B1">
        <w:t xml:space="preserve"> </w:t>
      </w:r>
      <w:r w:rsidRPr="005963B1">
        <w:t xml:space="preserve">Este </w:t>
      </w:r>
      <w:r w:rsidR="00A0432E" w:rsidRPr="005963B1">
        <w:t>r</w:t>
      </w:r>
      <w:r w:rsidRPr="005963B1">
        <w:t xml:space="preserve">egulamento estabelece definições, características gerais, substâncias ativas e coadjuvantes de formulação permitidos, forma de apresentação, advertências e cuidados a serem mencionados na rotulagem de produtos categorizados como </w:t>
      </w:r>
      <w:r w:rsidR="005838FD" w:rsidRPr="005963B1">
        <w:t>á</w:t>
      </w:r>
      <w:r w:rsidRPr="005963B1">
        <w:t xml:space="preserve">gua </w:t>
      </w:r>
      <w:r w:rsidR="005838FD" w:rsidRPr="005963B1">
        <w:t>s</w:t>
      </w:r>
      <w:r w:rsidRPr="005963B1">
        <w:t>anitária</w:t>
      </w:r>
      <w:r w:rsidR="00827937" w:rsidRPr="005963B1">
        <w:t>,</w:t>
      </w:r>
      <w:r w:rsidRPr="005963B1">
        <w:t xml:space="preserve"> de forma a minimizar o risco à saúde do usuário.</w:t>
      </w:r>
    </w:p>
    <w:p w:rsidR="009B7618" w:rsidRPr="005963B1" w:rsidRDefault="009B7618" w:rsidP="009B7618">
      <w:pPr>
        <w:autoSpaceDE w:val="0"/>
        <w:autoSpaceDN w:val="0"/>
        <w:adjustRightInd w:val="0"/>
        <w:jc w:val="both"/>
      </w:pPr>
    </w:p>
    <w:p w:rsidR="00247807" w:rsidRPr="005963B1" w:rsidRDefault="00247807" w:rsidP="009B7618">
      <w:pPr>
        <w:autoSpaceDE w:val="0"/>
        <w:autoSpaceDN w:val="0"/>
        <w:adjustRightInd w:val="0"/>
        <w:jc w:val="both"/>
      </w:pPr>
    </w:p>
    <w:p w:rsidR="009B7618" w:rsidRPr="005963B1" w:rsidRDefault="009B7618" w:rsidP="009B7618">
      <w:pPr>
        <w:autoSpaceDE w:val="0"/>
        <w:autoSpaceDN w:val="0"/>
        <w:adjustRightInd w:val="0"/>
        <w:jc w:val="center"/>
        <w:rPr>
          <w:b/>
        </w:rPr>
      </w:pPr>
      <w:r w:rsidRPr="005963B1">
        <w:rPr>
          <w:b/>
        </w:rPr>
        <w:t>Seção II</w:t>
      </w:r>
    </w:p>
    <w:p w:rsidR="009B7618" w:rsidRPr="005963B1" w:rsidRDefault="009B7618" w:rsidP="009B7618">
      <w:pPr>
        <w:autoSpaceDE w:val="0"/>
        <w:autoSpaceDN w:val="0"/>
        <w:adjustRightInd w:val="0"/>
        <w:jc w:val="center"/>
        <w:rPr>
          <w:b/>
        </w:rPr>
      </w:pPr>
      <w:r w:rsidRPr="005963B1">
        <w:rPr>
          <w:b/>
        </w:rPr>
        <w:t>Abrangência</w:t>
      </w:r>
    </w:p>
    <w:p w:rsidR="009B7618" w:rsidRPr="005963B1" w:rsidRDefault="009B7618" w:rsidP="009B7618">
      <w:pPr>
        <w:autoSpaceDE w:val="0"/>
        <w:autoSpaceDN w:val="0"/>
        <w:adjustRightInd w:val="0"/>
        <w:jc w:val="center"/>
        <w:rPr>
          <w:b/>
        </w:rPr>
      </w:pPr>
    </w:p>
    <w:p w:rsidR="00247807" w:rsidRPr="005963B1" w:rsidRDefault="00247807" w:rsidP="009B7618">
      <w:pPr>
        <w:autoSpaceDE w:val="0"/>
        <w:autoSpaceDN w:val="0"/>
        <w:adjustRightInd w:val="0"/>
        <w:jc w:val="center"/>
      </w:pPr>
    </w:p>
    <w:p w:rsidR="009B7618" w:rsidRPr="005963B1" w:rsidRDefault="009B7618" w:rsidP="00247807">
      <w:pPr>
        <w:autoSpaceDE w:val="0"/>
        <w:autoSpaceDN w:val="0"/>
        <w:adjustRightInd w:val="0"/>
        <w:ind w:firstLine="567"/>
        <w:jc w:val="both"/>
      </w:pPr>
      <w:r w:rsidRPr="005963B1">
        <w:t>Art. 3º</w:t>
      </w:r>
      <w:r w:rsidR="00DC77D0" w:rsidRPr="005963B1">
        <w:t xml:space="preserve"> </w:t>
      </w:r>
      <w:r w:rsidRPr="005963B1">
        <w:t xml:space="preserve">Este </w:t>
      </w:r>
      <w:r w:rsidR="005838FD" w:rsidRPr="005963B1">
        <w:t>r</w:t>
      </w:r>
      <w:r w:rsidRPr="005963B1">
        <w:t xml:space="preserve">egulamento se aplica aos produtos saneantes categorizados como </w:t>
      </w:r>
      <w:r w:rsidR="005838FD" w:rsidRPr="005963B1">
        <w:t>á</w:t>
      </w:r>
      <w:r w:rsidRPr="005963B1">
        <w:t xml:space="preserve">gua </w:t>
      </w:r>
      <w:r w:rsidR="005838FD" w:rsidRPr="005963B1">
        <w:t>s</w:t>
      </w:r>
      <w:r w:rsidRPr="005963B1">
        <w:t>anitária destinados à desinfecção de ambientes, superfícies inanimadas</w:t>
      </w:r>
      <w:r w:rsidR="008425FD" w:rsidRPr="005963B1">
        <w:t>,</w:t>
      </w:r>
      <w:r w:rsidRPr="005963B1">
        <w:t xml:space="preserve"> tecidos</w:t>
      </w:r>
      <w:r w:rsidR="008425FD" w:rsidRPr="005963B1">
        <w:t>, hortifrutícolas</w:t>
      </w:r>
      <w:r w:rsidR="00BF5F35" w:rsidRPr="005963B1">
        <w:t xml:space="preserve"> e</w:t>
      </w:r>
      <w:r w:rsidR="008425FD" w:rsidRPr="005963B1">
        <w:t xml:space="preserve"> água para consumo humano</w:t>
      </w:r>
      <w:r w:rsidRPr="005963B1">
        <w:t xml:space="preserve"> e alvejamento de objetos, tecidos, superfícies inanimadas e ambientes</w:t>
      </w:r>
      <w:r w:rsidR="00BF5F35" w:rsidRPr="005963B1">
        <w:t>.</w:t>
      </w:r>
    </w:p>
    <w:p w:rsidR="009B7618" w:rsidRPr="005963B1" w:rsidRDefault="009B7618" w:rsidP="009B7618">
      <w:pPr>
        <w:autoSpaceDE w:val="0"/>
        <w:autoSpaceDN w:val="0"/>
        <w:adjustRightInd w:val="0"/>
        <w:jc w:val="both"/>
      </w:pPr>
    </w:p>
    <w:p w:rsidR="00247807" w:rsidRPr="005963B1" w:rsidRDefault="00247807" w:rsidP="009B7618">
      <w:pPr>
        <w:autoSpaceDE w:val="0"/>
        <w:autoSpaceDN w:val="0"/>
        <w:adjustRightInd w:val="0"/>
        <w:jc w:val="both"/>
      </w:pPr>
    </w:p>
    <w:p w:rsidR="005963B1" w:rsidRDefault="005963B1" w:rsidP="009B7618">
      <w:pPr>
        <w:autoSpaceDE w:val="0"/>
        <w:autoSpaceDN w:val="0"/>
        <w:adjustRightInd w:val="0"/>
        <w:jc w:val="center"/>
        <w:rPr>
          <w:b/>
        </w:rPr>
      </w:pPr>
    </w:p>
    <w:p w:rsidR="009B7618" w:rsidRPr="005963B1" w:rsidRDefault="009B7618" w:rsidP="009B7618">
      <w:pPr>
        <w:autoSpaceDE w:val="0"/>
        <w:autoSpaceDN w:val="0"/>
        <w:adjustRightInd w:val="0"/>
        <w:jc w:val="center"/>
        <w:rPr>
          <w:b/>
        </w:rPr>
      </w:pPr>
      <w:r w:rsidRPr="005963B1">
        <w:rPr>
          <w:b/>
        </w:rPr>
        <w:lastRenderedPageBreak/>
        <w:t>Seção III</w:t>
      </w:r>
    </w:p>
    <w:p w:rsidR="009B7618" w:rsidRPr="005963B1" w:rsidRDefault="009B7618" w:rsidP="009B7618">
      <w:pPr>
        <w:autoSpaceDE w:val="0"/>
        <w:autoSpaceDN w:val="0"/>
        <w:adjustRightInd w:val="0"/>
        <w:jc w:val="center"/>
        <w:rPr>
          <w:b/>
        </w:rPr>
      </w:pPr>
      <w:r w:rsidRPr="005963B1">
        <w:rPr>
          <w:b/>
        </w:rPr>
        <w:t>Definições</w:t>
      </w:r>
    </w:p>
    <w:p w:rsidR="009B7618" w:rsidRPr="005963B1" w:rsidRDefault="009B7618" w:rsidP="009B7618">
      <w:pPr>
        <w:autoSpaceDE w:val="0"/>
        <w:autoSpaceDN w:val="0"/>
        <w:adjustRightInd w:val="0"/>
        <w:jc w:val="both"/>
        <w:rPr>
          <w:b/>
        </w:rPr>
      </w:pPr>
    </w:p>
    <w:p w:rsidR="00247807" w:rsidRPr="005963B1" w:rsidRDefault="00247807" w:rsidP="009B7618">
      <w:pPr>
        <w:autoSpaceDE w:val="0"/>
        <w:autoSpaceDN w:val="0"/>
        <w:adjustRightInd w:val="0"/>
        <w:jc w:val="both"/>
      </w:pPr>
    </w:p>
    <w:p w:rsidR="009B7618" w:rsidRPr="005963B1" w:rsidRDefault="009B7618" w:rsidP="00247807">
      <w:pPr>
        <w:autoSpaceDE w:val="0"/>
        <w:autoSpaceDN w:val="0"/>
        <w:adjustRightInd w:val="0"/>
        <w:ind w:firstLine="567"/>
        <w:jc w:val="both"/>
      </w:pPr>
      <w:r w:rsidRPr="005963B1">
        <w:t xml:space="preserve">Art. 4º Para efeito deste </w:t>
      </w:r>
      <w:r w:rsidR="005838FD" w:rsidRPr="005963B1">
        <w:t>r</w:t>
      </w:r>
      <w:r w:rsidRPr="005963B1">
        <w:t xml:space="preserve">egulamento </w:t>
      </w:r>
      <w:r w:rsidR="005838FD" w:rsidRPr="005963B1">
        <w:t>t</w:t>
      </w:r>
      <w:r w:rsidRPr="005963B1">
        <w:t>écnico, são adotadas as seguintes definições:</w:t>
      </w:r>
    </w:p>
    <w:p w:rsidR="009B7618" w:rsidRPr="005963B1" w:rsidRDefault="009B7618" w:rsidP="00247807">
      <w:pPr>
        <w:autoSpaceDE w:val="0"/>
        <w:autoSpaceDN w:val="0"/>
        <w:adjustRightInd w:val="0"/>
        <w:ind w:firstLine="567"/>
        <w:jc w:val="both"/>
      </w:pPr>
    </w:p>
    <w:p w:rsidR="00A767FD" w:rsidRPr="005963B1" w:rsidRDefault="009B7618" w:rsidP="00247807">
      <w:pPr>
        <w:autoSpaceDE w:val="0"/>
        <w:autoSpaceDN w:val="0"/>
        <w:adjustRightInd w:val="0"/>
        <w:ind w:firstLine="567"/>
        <w:jc w:val="both"/>
      </w:pPr>
      <w:r w:rsidRPr="005963B1">
        <w:t xml:space="preserve">I </w:t>
      </w:r>
      <w:r w:rsidR="003044B2" w:rsidRPr="005963B1">
        <w:t>-</w:t>
      </w:r>
      <w:r w:rsidRPr="005963B1">
        <w:t xml:space="preserve"> </w:t>
      </w:r>
      <w:r w:rsidR="005838FD" w:rsidRPr="005963B1">
        <w:t>á</w:t>
      </w:r>
      <w:r w:rsidR="004D1484" w:rsidRPr="005963B1">
        <w:t>gua s</w:t>
      </w:r>
      <w:r w:rsidRPr="005963B1">
        <w:t xml:space="preserve">anitária: </w:t>
      </w:r>
      <w:r w:rsidR="005838FD" w:rsidRPr="005963B1">
        <w:t>s</w:t>
      </w:r>
      <w:r w:rsidRPr="005963B1">
        <w:t xml:space="preserve">olução aquosa com a finalidade de desinfecção e alvejamento, cujo ativo é o hipoclorito de sódio ou de cálcio, com teor de </w:t>
      </w:r>
      <w:r w:rsidR="005838FD" w:rsidRPr="005963B1">
        <w:t>c</w:t>
      </w:r>
      <w:r w:rsidRPr="005963B1">
        <w:t xml:space="preserve">loro </w:t>
      </w:r>
      <w:r w:rsidR="005838FD" w:rsidRPr="005963B1">
        <w:t>a</w:t>
      </w:r>
      <w:r w:rsidRPr="005963B1">
        <w:t>tivo entre 2,0</w:t>
      </w:r>
      <w:r w:rsidR="00932150" w:rsidRPr="005963B1">
        <w:t>%</w:t>
      </w:r>
      <w:r w:rsidR="00491569" w:rsidRPr="005963B1">
        <w:t xml:space="preserve"> (dois</w:t>
      </w:r>
      <w:r w:rsidR="00932150" w:rsidRPr="005963B1">
        <w:t xml:space="preserve"> por cento</w:t>
      </w:r>
      <w:r w:rsidR="00491569" w:rsidRPr="005963B1">
        <w:t>)</w:t>
      </w:r>
      <w:r w:rsidRPr="005963B1">
        <w:t xml:space="preserve"> e 2,5%</w:t>
      </w:r>
      <w:r w:rsidR="00491569" w:rsidRPr="005963B1">
        <w:t xml:space="preserve"> (dois </w:t>
      </w:r>
      <w:r w:rsidR="00CC528D" w:rsidRPr="005963B1">
        <w:t>vírgula cinco</w:t>
      </w:r>
      <w:r w:rsidR="00491569" w:rsidRPr="005963B1">
        <w:t xml:space="preserve"> por cento)</w:t>
      </w:r>
      <w:r w:rsidRPr="005963B1">
        <w:t xml:space="preserve"> p/p</w:t>
      </w:r>
      <w:r w:rsidR="00491569" w:rsidRPr="005963B1">
        <w:t xml:space="preserve"> (peso por peso)</w:t>
      </w:r>
      <w:r w:rsidRPr="005963B1">
        <w:t>, podendo conter apenas os seguintes componentes complementares:</w:t>
      </w:r>
    </w:p>
    <w:p w:rsidR="00B7697C" w:rsidRPr="005963B1" w:rsidRDefault="00B7697C" w:rsidP="00247807">
      <w:pPr>
        <w:autoSpaceDE w:val="0"/>
        <w:autoSpaceDN w:val="0"/>
        <w:adjustRightInd w:val="0"/>
        <w:ind w:firstLine="567"/>
        <w:jc w:val="both"/>
      </w:pPr>
    </w:p>
    <w:p w:rsidR="00A767FD" w:rsidRPr="005963B1" w:rsidRDefault="00A767FD" w:rsidP="00247807">
      <w:pPr>
        <w:autoSpaceDE w:val="0"/>
        <w:autoSpaceDN w:val="0"/>
        <w:adjustRightInd w:val="0"/>
        <w:ind w:firstLine="567"/>
        <w:jc w:val="both"/>
      </w:pPr>
      <w:r w:rsidRPr="005963B1">
        <w:t>a)</w:t>
      </w:r>
      <w:r w:rsidR="009B7618" w:rsidRPr="005963B1">
        <w:t xml:space="preserve"> hidróxido de sódio ou de cálcio</w:t>
      </w:r>
      <w:r w:rsidRPr="005963B1">
        <w:t>;</w:t>
      </w:r>
    </w:p>
    <w:p w:rsidR="00A767FD" w:rsidRPr="005963B1" w:rsidRDefault="00A767FD" w:rsidP="00247807">
      <w:pPr>
        <w:autoSpaceDE w:val="0"/>
        <w:autoSpaceDN w:val="0"/>
        <w:adjustRightInd w:val="0"/>
        <w:ind w:firstLine="567"/>
        <w:jc w:val="both"/>
      </w:pPr>
    </w:p>
    <w:p w:rsidR="00A767FD" w:rsidRPr="005963B1" w:rsidRDefault="00A767FD" w:rsidP="00247807">
      <w:pPr>
        <w:autoSpaceDE w:val="0"/>
        <w:autoSpaceDN w:val="0"/>
        <w:adjustRightInd w:val="0"/>
        <w:ind w:firstLine="567"/>
        <w:jc w:val="both"/>
      </w:pPr>
      <w:r w:rsidRPr="005963B1">
        <w:t>b)</w:t>
      </w:r>
      <w:r w:rsidR="009B7618" w:rsidRPr="005963B1">
        <w:t xml:space="preserve"> cloreto de sódio ou de cálcio</w:t>
      </w:r>
      <w:r w:rsidRPr="005963B1">
        <w:t>;</w:t>
      </w:r>
      <w:r w:rsidR="009B7618" w:rsidRPr="005963B1">
        <w:t xml:space="preserve"> e</w:t>
      </w:r>
    </w:p>
    <w:p w:rsidR="00A767FD" w:rsidRPr="005963B1" w:rsidRDefault="00A767FD" w:rsidP="00247807">
      <w:pPr>
        <w:autoSpaceDE w:val="0"/>
        <w:autoSpaceDN w:val="0"/>
        <w:adjustRightInd w:val="0"/>
        <w:ind w:firstLine="567"/>
        <w:jc w:val="both"/>
      </w:pPr>
    </w:p>
    <w:p w:rsidR="009B7618" w:rsidRPr="005963B1" w:rsidRDefault="00A767FD" w:rsidP="00247807">
      <w:pPr>
        <w:autoSpaceDE w:val="0"/>
        <w:autoSpaceDN w:val="0"/>
        <w:adjustRightInd w:val="0"/>
        <w:ind w:firstLine="567"/>
        <w:jc w:val="both"/>
      </w:pPr>
      <w:r w:rsidRPr="005963B1">
        <w:t>c)</w:t>
      </w:r>
      <w:r w:rsidR="009B7618" w:rsidRPr="005963B1">
        <w:t xml:space="preserve"> </w:t>
      </w:r>
      <w:r w:rsidRPr="005963B1">
        <w:t>carbonato de sódio ou de cálcio.</w:t>
      </w:r>
    </w:p>
    <w:p w:rsidR="009B7618" w:rsidRPr="005963B1" w:rsidRDefault="009B7618" w:rsidP="00247807">
      <w:pPr>
        <w:autoSpaceDE w:val="0"/>
        <w:autoSpaceDN w:val="0"/>
        <w:adjustRightInd w:val="0"/>
        <w:ind w:firstLine="567"/>
        <w:jc w:val="both"/>
      </w:pPr>
    </w:p>
    <w:p w:rsidR="00BF5F35" w:rsidRPr="005963B1" w:rsidRDefault="00BF5F35" w:rsidP="00247807">
      <w:pPr>
        <w:autoSpaceDE w:val="0"/>
        <w:autoSpaceDN w:val="0"/>
        <w:adjustRightInd w:val="0"/>
        <w:ind w:firstLine="567"/>
        <w:jc w:val="both"/>
      </w:pPr>
      <w:r w:rsidRPr="005963B1">
        <w:t xml:space="preserve">II </w:t>
      </w:r>
      <w:r w:rsidR="003044B2" w:rsidRPr="005963B1">
        <w:t>-</w:t>
      </w:r>
      <w:r w:rsidRPr="005963B1">
        <w:t xml:space="preserve"> </w:t>
      </w:r>
      <w:r w:rsidR="005838FD" w:rsidRPr="005963B1">
        <w:t>a</w:t>
      </w:r>
      <w:r w:rsidRPr="005963B1">
        <w:t>lvejamento: processo químico e/ou físico destinado a br</w:t>
      </w:r>
      <w:r w:rsidR="002B0888" w:rsidRPr="005963B1">
        <w:t>anquear ou alvejar;</w:t>
      </w:r>
    </w:p>
    <w:p w:rsidR="00BF5F35" w:rsidRPr="005963B1" w:rsidRDefault="00BF5F35" w:rsidP="00247807">
      <w:pPr>
        <w:autoSpaceDE w:val="0"/>
        <w:autoSpaceDN w:val="0"/>
        <w:adjustRightInd w:val="0"/>
        <w:ind w:firstLine="567"/>
        <w:jc w:val="both"/>
      </w:pPr>
    </w:p>
    <w:p w:rsidR="009B7618" w:rsidRPr="005963B1" w:rsidRDefault="00BF5F35" w:rsidP="00247807">
      <w:pPr>
        <w:autoSpaceDE w:val="0"/>
        <w:autoSpaceDN w:val="0"/>
        <w:adjustRightInd w:val="0"/>
        <w:ind w:firstLine="567"/>
        <w:jc w:val="both"/>
      </w:pPr>
      <w:r w:rsidRPr="005963B1">
        <w:t>III</w:t>
      </w:r>
      <w:r w:rsidR="009B7618" w:rsidRPr="005963B1">
        <w:t xml:space="preserve"> </w:t>
      </w:r>
      <w:r w:rsidR="003044B2" w:rsidRPr="005963B1">
        <w:t>-</w:t>
      </w:r>
      <w:r w:rsidR="009B7618" w:rsidRPr="005963B1">
        <w:t xml:space="preserve"> </w:t>
      </w:r>
      <w:r w:rsidR="005838FD" w:rsidRPr="005963B1">
        <w:t>d</w:t>
      </w:r>
      <w:r w:rsidR="00C220D2" w:rsidRPr="005963B1">
        <w:t>esinfecção: processo que mata todos os microorganismos patogênicos, mas não necessariamente todas as formas microbianas esporuladas</w:t>
      </w:r>
      <w:r w:rsidR="00D22DB0" w:rsidRPr="005963B1">
        <w:t xml:space="preserve"> em objetos e superfícies inanimadas</w:t>
      </w:r>
      <w:r w:rsidR="00C220D2" w:rsidRPr="005963B1">
        <w:t>;</w:t>
      </w:r>
    </w:p>
    <w:p w:rsidR="00C220D2" w:rsidRPr="005963B1" w:rsidRDefault="00C220D2" w:rsidP="00247807">
      <w:pPr>
        <w:autoSpaceDE w:val="0"/>
        <w:autoSpaceDN w:val="0"/>
        <w:adjustRightInd w:val="0"/>
        <w:ind w:firstLine="567"/>
        <w:jc w:val="both"/>
      </w:pPr>
    </w:p>
    <w:p w:rsidR="00F01D10" w:rsidRPr="005963B1" w:rsidRDefault="00C220D2" w:rsidP="00247807">
      <w:pPr>
        <w:autoSpaceDE w:val="0"/>
        <w:autoSpaceDN w:val="0"/>
        <w:adjustRightInd w:val="0"/>
        <w:ind w:firstLine="567"/>
        <w:jc w:val="both"/>
      </w:pPr>
      <w:r w:rsidRPr="005963B1">
        <w:t xml:space="preserve">IV - </w:t>
      </w:r>
      <w:r w:rsidR="005838FD" w:rsidRPr="005963B1">
        <w:t>e</w:t>
      </w:r>
      <w:r w:rsidRPr="005963B1">
        <w:t xml:space="preserve">mbalagem: invólucro, recipiente ou qualquer forma de acondicionamento, removível ou não, destinado a cobrir, empacotar, envasar, proteger ou manter, especificamente ou não, produtos de que trata este </w:t>
      </w:r>
      <w:r w:rsidR="00A0432E" w:rsidRPr="005963B1">
        <w:t>r</w:t>
      </w:r>
      <w:r w:rsidR="00F01D10" w:rsidRPr="005963B1">
        <w:t>egulamento;</w:t>
      </w:r>
    </w:p>
    <w:p w:rsidR="00F01D10" w:rsidRPr="005963B1" w:rsidRDefault="00F01D10" w:rsidP="00247807">
      <w:pPr>
        <w:autoSpaceDE w:val="0"/>
        <w:autoSpaceDN w:val="0"/>
        <w:adjustRightInd w:val="0"/>
        <w:ind w:firstLine="567"/>
        <w:jc w:val="both"/>
      </w:pPr>
    </w:p>
    <w:p w:rsidR="00F01D10" w:rsidRPr="005963B1" w:rsidRDefault="00F01D10" w:rsidP="00247807">
      <w:pPr>
        <w:autoSpaceDE w:val="0"/>
        <w:autoSpaceDN w:val="0"/>
        <w:adjustRightInd w:val="0"/>
        <w:ind w:firstLine="567"/>
        <w:jc w:val="both"/>
      </w:pPr>
      <w:r w:rsidRPr="005963B1">
        <w:t>V - embalagem primária: acondicionamento que está em contato direto com o produto e que pode se constituir em recipiente, envoltório ou qualquer outra forma de proteção, removível ou não, destinado a envasar ou manter, cobrir ou empacotar produtos acabados; e</w:t>
      </w:r>
    </w:p>
    <w:p w:rsidR="00C220D2" w:rsidRPr="005963B1" w:rsidRDefault="00C220D2" w:rsidP="00247807">
      <w:pPr>
        <w:autoSpaceDE w:val="0"/>
        <w:autoSpaceDN w:val="0"/>
        <w:adjustRightInd w:val="0"/>
        <w:ind w:firstLine="567"/>
        <w:jc w:val="both"/>
      </w:pPr>
    </w:p>
    <w:p w:rsidR="009B7618" w:rsidRPr="005963B1" w:rsidRDefault="00BF5F35" w:rsidP="00247807">
      <w:pPr>
        <w:autoSpaceDE w:val="0"/>
        <w:autoSpaceDN w:val="0"/>
        <w:adjustRightInd w:val="0"/>
        <w:ind w:firstLine="567"/>
        <w:jc w:val="both"/>
      </w:pPr>
      <w:r w:rsidRPr="005963B1">
        <w:t>V</w:t>
      </w:r>
      <w:r w:rsidR="00F01D10" w:rsidRPr="005963B1">
        <w:t>I</w:t>
      </w:r>
      <w:r w:rsidR="009B7618" w:rsidRPr="005963B1">
        <w:t xml:space="preserve"> </w:t>
      </w:r>
      <w:r w:rsidR="003044B2" w:rsidRPr="005963B1">
        <w:t>-</w:t>
      </w:r>
      <w:r w:rsidR="009B7618" w:rsidRPr="005963B1">
        <w:t xml:space="preserve"> </w:t>
      </w:r>
      <w:r w:rsidR="005838FD" w:rsidRPr="005963B1">
        <w:t>r</w:t>
      </w:r>
      <w:r w:rsidR="009B7618" w:rsidRPr="005963B1">
        <w:t xml:space="preserve">ótulo: </w:t>
      </w:r>
      <w:r w:rsidR="00F01D10" w:rsidRPr="005963B1">
        <w:t xml:space="preserve">identificação impressa, litografada, pintada, gravada a fogo, a pressão ou </w:t>
      </w:r>
      <w:r w:rsidR="002A1BF7" w:rsidRPr="005963B1">
        <w:t>autoadesiva</w:t>
      </w:r>
      <w:r w:rsidR="00F01D10" w:rsidRPr="005963B1">
        <w:t>, aplicada diretamente sobre a embalagem primária, não podendo ser removida ou alterada durante o uso, transporte ou armazenamento do produto.</w:t>
      </w:r>
    </w:p>
    <w:p w:rsidR="009B7618" w:rsidRPr="005963B1" w:rsidRDefault="009B7618" w:rsidP="009B7618">
      <w:pPr>
        <w:autoSpaceDE w:val="0"/>
        <w:autoSpaceDN w:val="0"/>
        <w:adjustRightInd w:val="0"/>
        <w:jc w:val="both"/>
      </w:pPr>
    </w:p>
    <w:p w:rsidR="00247807" w:rsidRPr="005963B1" w:rsidRDefault="00247807" w:rsidP="009B7618">
      <w:pPr>
        <w:autoSpaceDE w:val="0"/>
        <w:autoSpaceDN w:val="0"/>
        <w:adjustRightInd w:val="0"/>
        <w:jc w:val="both"/>
      </w:pPr>
    </w:p>
    <w:p w:rsidR="009B7618" w:rsidRDefault="009B7618" w:rsidP="009B7618">
      <w:pPr>
        <w:autoSpaceDE w:val="0"/>
        <w:autoSpaceDN w:val="0"/>
        <w:adjustRightInd w:val="0"/>
        <w:jc w:val="center"/>
        <w:rPr>
          <w:b/>
        </w:rPr>
      </w:pPr>
      <w:r w:rsidRPr="005963B1">
        <w:rPr>
          <w:b/>
        </w:rPr>
        <w:t>CAPÍTULO II</w:t>
      </w:r>
    </w:p>
    <w:p w:rsidR="005963B1" w:rsidRPr="005963B1" w:rsidRDefault="005963B1" w:rsidP="009B7618">
      <w:pPr>
        <w:autoSpaceDE w:val="0"/>
        <w:autoSpaceDN w:val="0"/>
        <w:adjustRightInd w:val="0"/>
        <w:jc w:val="center"/>
        <w:rPr>
          <w:b/>
        </w:rPr>
      </w:pPr>
    </w:p>
    <w:p w:rsidR="009B7618" w:rsidRPr="005963B1" w:rsidRDefault="009B7618" w:rsidP="009B7618">
      <w:pPr>
        <w:autoSpaceDE w:val="0"/>
        <w:autoSpaceDN w:val="0"/>
        <w:adjustRightInd w:val="0"/>
        <w:jc w:val="center"/>
        <w:rPr>
          <w:b/>
        </w:rPr>
      </w:pPr>
      <w:r w:rsidRPr="005963B1">
        <w:rPr>
          <w:b/>
        </w:rPr>
        <w:t>CARACTERÍSTICAS GERAIS</w:t>
      </w:r>
    </w:p>
    <w:p w:rsidR="009B7618" w:rsidRPr="005963B1" w:rsidRDefault="009B7618" w:rsidP="009B7618">
      <w:pPr>
        <w:autoSpaceDE w:val="0"/>
        <w:autoSpaceDN w:val="0"/>
        <w:adjustRightInd w:val="0"/>
        <w:jc w:val="center"/>
        <w:rPr>
          <w:b/>
        </w:rPr>
      </w:pPr>
    </w:p>
    <w:p w:rsidR="00247807" w:rsidRPr="005963B1" w:rsidRDefault="00247807" w:rsidP="009B7618">
      <w:pPr>
        <w:autoSpaceDE w:val="0"/>
        <w:autoSpaceDN w:val="0"/>
        <w:adjustRightInd w:val="0"/>
        <w:jc w:val="center"/>
      </w:pPr>
    </w:p>
    <w:p w:rsidR="009B7618" w:rsidRPr="005963B1" w:rsidRDefault="009B7618" w:rsidP="00247807">
      <w:pPr>
        <w:autoSpaceDE w:val="0"/>
        <w:autoSpaceDN w:val="0"/>
        <w:adjustRightInd w:val="0"/>
        <w:ind w:firstLine="567"/>
        <w:jc w:val="both"/>
      </w:pPr>
      <w:r w:rsidRPr="005963B1">
        <w:t xml:space="preserve">Art. 5º Para efeito deste </w:t>
      </w:r>
      <w:r w:rsidR="005838FD" w:rsidRPr="005963B1">
        <w:t>r</w:t>
      </w:r>
      <w:r w:rsidRPr="005963B1">
        <w:t xml:space="preserve">egulamento </w:t>
      </w:r>
      <w:r w:rsidR="005838FD" w:rsidRPr="005963B1">
        <w:t>t</w:t>
      </w:r>
      <w:r w:rsidRPr="005963B1">
        <w:t>écnico, são adotadas as seguintes características gerais:</w:t>
      </w:r>
    </w:p>
    <w:p w:rsidR="009B7618" w:rsidRPr="005963B1" w:rsidRDefault="009B7618" w:rsidP="00247807">
      <w:pPr>
        <w:autoSpaceDE w:val="0"/>
        <w:autoSpaceDN w:val="0"/>
        <w:adjustRightInd w:val="0"/>
        <w:ind w:firstLine="567"/>
        <w:jc w:val="both"/>
      </w:pPr>
    </w:p>
    <w:p w:rsidR="009B7618" w:rsidRPr="005963B1" w:rsidRDefault="009B7618" w:rsidP="00247807">
      <w:pPr>
        <w:autoSpaceDE w:val="0"/>
        <w:autoSpaceDN w:val="0"/>
        <w:adjustRightInd w:val="0"/>
        <w:ind w:firstLine="567"/>
        <w:jc w:val="both"/>
      </w:pPr>
      <w:r w:rsidRPr="005963B1">
        <w:t xml:space="preserve">I </w:t>
      </w:r>
      <w:r w:rsidR="003044B2" w:rsidRPr="005963B1">
        <w:t>-</w:t>
      </w:r>
      <w:r w:rsidRPr="005963B1">
        <w:t xml:space="preserve"> </w:t>
      </w:r>
      <w:r w:rsidR="002B0888" w:rsidRPr="005963B1">
        <w:t>o</w:t>
      </w:r>
      <w:r w:rsidRPr="005963B1">
        <w:t xml:space="preserve"> produto abrangido por este </w:t>
      </w:r>
      <w:r w:rsidR="005838FD" w:rsidRPr="005963B1">
        <w:t>r</w:t>
      </w:r>
      <w:r w:rsidRPr="005963B1">
        <w:t xml:space="preserve">egulamento </w:t>
      </w:r>
      <w:r w:rsidR="005D229E" w:rsidRPr="005963B1">
        <w:t>é considerado</w:t>
      </w:r>
      <w:r w:rsidR="002B0888" w:rsidRPr="005963B1">
        <w:t xml:space="preserve"> de </w:t>
      </w:r>
      <w:r w:rsidR="005838FD" w:rsidRPr="005963B1">
        <w:t>r</w:t>
      </w:r>
      <w:r w:rsidR="002B0888" w:rsidRPr="005963B1">
        <w:t>isco 2</w:t>
      </w:r>
      <w:r w:rsidR="0011276A" w:rsidRPr="005963B1">
        <w:t xml:space="preserve"> (dois)</w:t>
      </w:r>
      <w:r w:rsidR="002B0888" w:rsidRPr="005963B1">
        <w:t>;</w:t>
      </w:r>
    </w:p>
    <w:p w:rsidR="009B7618" w:rsidRPr="005963B1" w:rsidRDefault="009B7618" w:rsidP="00247807">
      <w:pPr>
        <w:autoSpaceDE w:val="0"/>
        <w:autoSpaceDN w:val="0"/>
        <w:adjustRightInd w:val="0"/>
        <w:ind w:firstLine="567"/>
        <w:jc w:val="both"/>
      </w:pPr>
    </w:p>
    <w:p w:rsidR="009B7618" w:rsidRPr="005963B1" w:rsidRDefault="009B7618" w:rsidP="00247807">
      <w:pPr>
        <w:autoSpaceDE w:val="0"/>
        <w:autoSpaceDN w:val="0"/>
        <w:adjustRightInd w:val="0"/>
        <w:ind w:firstLine="567"/>
        <w:jc w:val="both"/>
      </w:pPr>
      <w:r w:rsidRPr="005963B1">
        <w:lastRenderedPageBreak/>
        <w:t xml:space="preserve">II </w:t>
      </w:r>
      <w:r w:rsidR="003044B2" w:rsidRPr="005963B1">
        <w:t>-</w:t>
      </w:r>
      <w:r w:rsidRPr="005963B1">
        <w:t xml:space="preserve"> </w:t>
      </w:r>
      <w:r w:rsidR="00B71BBF" w:rsidRPr="005963B1">
        <w:t>deve ser apresentado relatório de ensaio de estabilidade de longa duração para o prazo de validade pretendido</w:t>
      </w:r>
      <w:r w:rsidR="002B0888" w:rsidRPr="005963B1">
        <w:t>;</w:t>
      </w:r>
    </w:p>
    <w:p w:rsidR="008412D3" w:rsidRPr="005963B1" w:rsidRDefault="008412D3" w:rsidP="00247807">
      <w:pPr>
        <w:autoSpaceDE w:val="0"/>
        <w:autoSpaceDN w:val="0"/>
        <w:adjustRightInd w:val="0"/>
        <w:ind w:firstLine="567"/>
        <w:jc w:val="both"/>
      </w:pPr>
    </w:p>
    <w:p w:rsidR="008412D3" w:rsidRPr="005963B1" w:rsidRDefault="008412D3" w:rsidP="00247807">
      <w:pPr>
        <w:autoSpaceDE w:val="0"/>
        <w:autoSpaceDN w:val="0"/>
        <w:adjustRightInd w:val="0"/>
        <w:ind w:firstLine="567"/>
        <w:jc w:val="both"/>
      </w:pPr>
      <w:r w:rsidRPr="005963B1">
        <w:t xml:space="preserve">III - os produtos com pH medido na forma pura, superior a 11,5 (onze </w:t>
      </w:r>
      <w:r w:rsidR="00CC528D" w:rsidRPr="005963B1">
        <w:t>vírgula cinco</w:t>
      </w:r>
      <w:r w:rsidRPr="005963B1">
        <w:t>), e com indicação de prazo de validade de até 6 (seis) meses, são dispensados de apresentação de ensaio de estabilidade;</w:t>
      </w:r>
    </w:p>
    <w:p w:rsidR="009B7618" w:rsidRPr="005963B1" w:rsidRDefault="009B7618" w:rsidP="00247807">
      <w:pPr>
        <w:autoSpaceDE w:val="0"/>
        <w:autoSpaceDN w:val="0"/>
        <w:adjustRightInd w:val="0"/>
        <w:ind w:firstLine="567"/>
        <w:jc w:val="both"/>
      </w:pPr>
    </w:p>
    <w:p w:rsidR="009B7618" w:rsidRPr="005963B1" w:rsidRDefault="008412D3" w:rsidP="00247807">
      <w:pPr>
        <w:autoSpaceDE w:val="0"/>
        <w:autoSpaceDN w:val="0"/>
        <w:adjustRightInd w:val="0"/>
        <w:ind w:firstLine="567"/>
        <w:jc w:val="both"/>
      </w:pPr>
      <w:r w:rsidRPr="005963B1">
        <w:t>IV</w:t>
      </w:r>
      <w:r w:rsidR="009B7618" w:rsidRPr="005963B1">
        <w:t xml:space="preserve"> </w:t>
      </w:r>
      <w:r w:rsidR="003044B2" w:rsidRPr="005963B1">
        <w:t>-</w:t>
      </w:r>
      <w:r w:rsidR="009B7618" w:rsidRPr="005963B1">
        <w:t xml:space="preserve"> </w:t>
      </w:r>
      <w:r w:rsidR="002B0888" w:rsidRPr="005963B1">
        <w:t>o</w:t>
      </w:r>
      <w:r w:rsidR="009B7618" w:rsidRPr="005963B1">
        <w:t xml:space="preserve"> pH máximo do produto puro deve ser de 13,5 (treze </w:t>
      </w:r>
      <w:r w:rsidR="00CC528D" w:rsidRPr="005963B1">
        <w:t>vírgula cinco</w:t>
      </w:r>
      <w:r w:rsidR="009B7618" w:rsidRPr="005963B1">
        <w:t>)</w:t>
      </w:r>
      <w:r w:rsidR="002B0888" w:rsidRPr="005963B1">
        <w:t>;</w:t>
      </w:r>
    </w:p>
    <w:p w:rsidR="009B7618" w:rsidRPr="005963B1" w:rsidRDefault="009B7618" w:rsidP="00247807">
      <w:pPr>
        <w:autoSpaceDE w:val="0"/>
        <w:autoSpaceDN w:val="0"/>
        <w:adjustRightInd w:val="0"/>
        <w:ind w:firstLine="567"/>
        <w:jc w:val="both"/>
      </w:pPr>
    </w:p>
    <w:p w:rsidR="009B7618" w:rsidRPr="005963B1" w:rsidRDefault="005D229E" w:rsidP="00247807">
      <w:pPr>
        <w:autoSpaceDE w:val="0"/>
        <w:autoSpaceDN w:val="0"/>
        <w:adjustRightInd w:val="0"/>
        <w:ind w:firstLine="567"/>
        <w:jc w:val="both"/>
      </w:pPr>
      <w:r w:rsidRPr="005963B1">
        <w:t xml:space="preserve">V </w:t>
      </w:r>
      <w:r w:rsidR="003044B2" w:rsidRPr="005963B1">
        <w:t>-</w:t>
      </w:r>
      <w:r w:rsidR="002B0888" w:rsidRPr="005963B1">
        <w:t xml:space="preserve"> o</w:t>
      </w:r>
      <w:r w:rsidRPr="005963B1">
        <w:t xml:space="preserve"> produto alcançado por este </w:t>
      </w:r>
      <w:r w:rsidR="005838FD" w:rsidRPr="005963B1">
        <w:t>r</w:t>
      </w:r>
      <w:r w:rsidRPr="005963B1">
        <w:t>egulamento não pode</w:t>
      </w:r>
      <w:r w:rsidR="009B7618" w:rsidRPr="005963B1">
        <w:t xml:space="preserve"> ter apresentações na forma de aerossol, lí</w:t>
      </w:r>
      <w:r w:rsidR="002B0888" w:rsidRPr="005963B1">
        <w:t>quidos premidos ou pulverizados;</w:t>
      </w:r>
    </w:p>
    <w:p w:rsidR="009B7618" w:rsidRPr="005963B1" w:rsidRDefault="009B7618" w:rsidP="00247807">
      <w:pPr>
        <w:autoSpaceDE w:val="0"/>
        <w:autoSpaceDN w:val="0"/>
        <w:adjustRightInd w:val="0"/>
        <w:ind w:firstLine="567"/>
        <w:jc w:val="both"/>
      </w:pPr>
    </w:p>
    <w:p w:rsidR="009B7618" w:rsidRPr="005963B1" w:rsidRDefault="008412D3" w:rsidP="00247807">
      <w:pPr>
        <w:autoSpaceDE w:val="0"/>
        <w:autoSpaceDN w:val="0"/>
        <w:adjustRightInd w:val="0"/>
        <w:ind w:firstLine="567"/>
        <w:jc w:val="both"/>
      </w:pPr>
      <w:r w:rsidRPr="005963B1">
        <w:t>VI - o material da embalagem primária deve ser de plástico opaco, de difícil ruptura e não deve permitir que ocorram reações químicas entre o produto e a embalagem, garantindo sua qualidade e estabilidade durante o prazo de validade, impedindo a mudança de cor do produto, transferência de odores ou migração de substâncias, bem como migração do produto para o meio externo; e</w:t>
      </w:r>
    </w:p>
    <w:p w:rsidR="008412D3" w:rsidRPr="005963B1" w:rsidRDefault="008412D3" w:rsidP="00247807">
      <w:pPr>
        <w:autoSpaceDE w:val="0"/>
        <w:autoSpaceDN w:val="0"/>
        <w:adjustRightInd w:val="0"/>
        <w:ind w:firstLine="567"/>
        <w:jc w:val="both"/>
      </w:pPr>
    </w:p>
    <w:p w:rsidR="009B7618" w:rsidRPr="005963B1" w:rsidRDefault="009B7618" w:rsidP="00247807">
      <w:pPr>
        <w:autoSpaceDE w:val="0"/>
        <w:autoSpaceDN w:val="0"/>
        <w:adjustRightInd w:val="0"/>
        <w:ind w:firstLine="567"/>
        <w:jc w:val="both"/>
      </w:pPr>
      <w:r w:rsidRPr="005963B1">
        <w:t>VI</w:t>
      </w:r>
      <w:r w:rsidR="008412D3" w:rsidRPr="005963B1">
        <w:t>I</w:t>
      </w:r>
      <w:r w:rsidRPr="005963B1">
        <w:t xml:space="preserve"> </w:t>
      </w:r>
      <w:r w:rsidR="003044B2" w:rsidRPr="005963B1">
        <w:t>-</w:t>
      </w:r>
      <w:r w:rsidRPr="005963B1">
        <w:t xml:space="preserve"> </w:t>
      </w:r>
      <w:r w:rsidR="002B0888" w:rsidRPr="005963B1">
        <w:t>a</w:t>
      </w:r>
      <w:r w:rsidRPr="005963B1">
        <w:t xml:space="preserve"> embalagem deve ser bem vedada, com fechamento </w:t>
      </w:r>
      <w:r w:rsidR="008412D3" w:rsidRPr="005963B1">
        <w:t>por meio de tamp</w:t>
      </w:r>
      <w:r w:rsidR="002F651B" w:rsidRPr="005963B1">
        <w:t>a</w:t>
      </w:r>
      <w:r w:rsidR="008412D3" w:rsidRPr="005963B1">
        <w:t>, de forma a impedir</w:t>
      </w:r>
      <w:r w:rsidRPr="005963B1">
        <w:t xml:space="preserve"> vazamentos ou eventuais acidentes e que possa voltar a ser fechada várias vezes durante o uso, sem o risco de contato com o produto, dificultando a abertura acidental ou casual durante o período de utilização do produto.</w:t>
      </w:r>
    </w:p>
    <w:p w:rsidR="00B850B9" w:rsidRPr="005963B1" w:rsidRDefault="00B850B9" w:rsidP="00247807">
      <w:pPr>
        <w:autoSpaceDE w:val="0"/>
        <w:autoSpaceDN w:val="0"/>
        <w:adjustRightInd w:val="0"/>
        <w:ind w:firstLine="567"/>
        <w:jc w:val="both"/>
      </w:pPr>
    </w:p>
    <w:p w:rsidR="00247807" w:rsidRPr="005963B1" w:rsidRDefault="00247807" w:rsidP="00247807">
      <w:pPr>
        <w:autoSpaceDE w:val="0"/>
        <w:autoSpaceDN w:val="0"/>
        <w:adjustRightInd w:val="0"/>
        <w:ind w:firstLine="567"/>
        <w:jc w:val="both"/>
      </w:pPr>
    </w:p>
    <w:p w:rsidR="009B7618" w:rsidRPr="005963B1" w:rsidRDefault="009B7618" w:rsidP="009B7618">
      <w:pPr>
        <w:autoSpaceDE w:val="0"/>
        <w:autoSpaceDN w:val="0"/>
        <w:adjustRightInd w:val="0"/>
        <w:jc w:val="center"/>
        <w:rPr>
          <w:b/>
        </w:rPr>
      </w:pPr>
      <w:r w:rsidRPr="005963B1">
        <w:rPr>
          <w:b/>
        </w:rPr>
        <w:t>CAPÍTULO III</w:t>
      </w:r>
    </w:p>
    <w:p w:rsidR="005963B1" w:rsidRPr="005963B1" w:rsidRDefault="005963B1" w:rsidP="009B7618">
      <w:pPr>
        <w:autoSpaceDE w:val="0"/>
        <w:autoSpaceDN w:val="0"/>
        <w:adjustRightInd w:val="0"/>
        <w:jc w:val="center"/>
        <w:rPr>
          <w:b/>
        </w:rPr>
      </w:pPr>
    </w:p>
    <w:p w:rsidR="009B7618" w:rsidRPr="005963B1" w:rsidRDefault="009B7618" w:rsidP="009B7618">
      <w:pPr>
        <w:autoSpaceDE w:val="0"/>
        <w:autoSpaceDN w:val="0"/>
        <w:adjustRightInd w:val="0"/>
        <w:jc w:val="center"/>
        <w:rPr>
          <w:b/>
        </w:rPr>
      </w:pPr>
      <w:r w:rsidRPr="005963B1">
        <w:rPr>
          <w:b/>
        </w:rPr>
        <w:t>CARACTERÍSTICAS ES</w:t>
      </w:r>
      <w:r w:rsidR="00BF5F35" w:rsidRPr="005963B1">
        <w:rPr>
          <w:b/>
        </w:rPr>
        <w:t>PECÍFICAS</w:t>
      </w:r>
    </w:p>
    <w:p w:rsidR="009B7618" w:rsidRPr="005963B1" w:rsidRDefault="009B7618" w:rsidP="009B7618">
      <w:pPr>
        <w:autoSpaceDE w:val="0"/>
        <w:autoSpaceDN w:val="0"/>
        <w:adjustRightInd w:val="0"/>
        <w:jc w:val="center"/>
      </w:pPr>
    </w:p>
    <w:p w:rsidR="00247807" w:rsidRPr="005963B1" w:rsidRDefault="00247807" w:rsidP="009B7618">
      <w:pPr>
        <w:autoSpaceDE w:val="0"/>
        <w:autoSpaceDN w:val="0"/>
        <w:adjustRightInd w:val="0"/>
        <w:jc w:val="center"/>
      </w:pPr>
    </w:p>
    <w:p w:rsidR="009B7618" w:rsidRPr="005963B1" w:rsidRDefault="009B7618" w:rsidP="00247807">
      <w:pPr>
        <w:autoSpaceDE w:val="0"/>
        <w:autoSpaceDN w:val="0"/>
        <w:adjustRightInd w:val="0"/>
        <w:ind w:firstLine="567"/>
        <w:jc w:val="both"/>
      </w:pPr>
      <w:r w:rsidRPr="005963B1">
        <w:t>Art. 6º</w:t>
      </w:r>
      <w:r w:rsidR="00DC77D0" w:rsidRPr="005963B1">
        <w:t xml:space="preserve"> </w:t>
      </w:r>
      <w:r w:rsidRPr="005963B1">
        <w:t xml:space="preserve">Para efeito deste </w:t>
      </w:r>
      <w:r w:rsidR="005838FD" w:rsidRPr="005963B1">
        <w:t>r</w:t>
      </w:r>
      <w:r w:rsidRPr="005963B1">
        <w:t xml:space="preserve">egulamento </w:t>
      </w:r>
      <w:r w:rsidR="005838FD" w:rsidRPr="005963B1">
        <w:t>t</w:t>
      </w:r>
      <w:r w:rsidRPr="005963B1">
        <w:t>écnico, são adotadas as seguintes características específicas:</w:t>
      </w:r>
    </w:p>
    <w:p w:rsidR="009B7618" w:rsidRPr="005963B1" w:rsidRDefault="009B7618" w:rsidP="00247807">
      <w:pPr>
        <w:autoSpaceDE w:val="0"/>
        <w:autoSpaceDN w:val="0"/>
        <w:adjustRightInd w:val="0"/>
        <w:ind w:firstLine="567"/>
        <w:jc w:val="both"/>
      </w:pPr>
    </w:p>
    <w:p w:rsidR="009B7618" w:rsidRPr="005963B1" w:rsidRDefault="009B7618" w:rsidP="00247807">
      <w:pPr>
        <w:autoSpaceDE w:val="0"/>
        <w:autoSpaceDN w:val="0"/>
        <w:adjustRightInd w:val="0"/>
        <w:ind w:firstLine="567"/>
        <w:jc w:val="both"/>
      </w:pPr>
      <w:r w:rsidRPr="005963B1">
        <w:t xml:space="preserve">I </w:t>
      </w:r>
      <w:r w:rsidR="003044B2" w:rsidRPr="005963B1">
        <w:t>-</w:t>
      </w:r>
      <w:r w:rsidRPr="005963B1">
        <w:t xml:space="preserve"> </w:t>
      </w:r>
      <w:r w:rsidR="002B0888" w:rsidRPr="005963B1">
        <w:t>o</w:t>
      </w:r>
      <w:r w:rsidRPr="005963B1">
        <w:t xml:space="preserve"> teor mínimo de cloro ativo deve ser de 2,0% p/p</w:t>
      </w:r>
      <w:r w:rsidR="00491569" w:rsidRPr="005963B1">
        <w:t xml:space="preserve"> </w:t>
      </w:r>
      <w:r w:rsidRPr="005963B1">
        <w:t>e máximo de 2,5%</w:t>
      </w:r>
      <w:r w:rsidR="00491569" w:rsidRPr="005963B1">
        <w:t xml:space="preserve"> </w:t>
      </w:r>
      <w:r w:rsidRPr="005963B1">
        <w:t>p/p durante</w:t>
      </w:r>
      <w:r w:rsidR="002B0888" w:rsidRPr="005963B1">
        <w:t xml:space="preserve"> o prazo de validade do produto;</w:t>
      </w:r>
    </w:p>
    <w:p w:rsidR="009B7618" w:rsidRPr="005963B1" w:rsidRDefault="009B7618" w:rsidP="00247807">
      <w:pPr>
        <w:autoSpaceDE w:val="0"/>
        <w:autoSpaceDN w:val="0"/>
        <w:adjustRightInd w:val="0"/>
        <w:ind w:firstLine="567"/>
        <w:jc w:val="both"/>
      </w:pPr>
    </w:p>
    <w:p w:rsidR="009B7618" w:rsidRPr="005963B1" w:rsidRDefault="009B7618" w:rsidP="00247807">
      <w:pPr>
        <w:autoSpaceDE w:val="0"/>
        <w:autoSpaceDN w:val="0"/>
        <w:adjustRightInd w:val="0"/>
        <w:ind w:firstLine="567"/>
        <w:jc w:val="both"/>
      </w:pPr>
      <w:r w:rsidRPr="005963B1">
        <w:t xml:space="preserve">II </w:t>
      </w:r>
      <w:r w:rsidR="003044B2" w:rsidRPr="005963B1">
        <w:t>-</w:t>
      </w:r>
      <w:r w:rsidRPr="005963B1">
        <w:t xml:space="preserve"> </w:t>
      </w:r>
      <w:r w:rsidR="002B0888" w:rsidRPr="005963B1">
        <w:t>é</w:t>
      </w:r>
      <w:r w:rsidRPr="005963B1">
        <w:t xml:space="preserve"> proibida a adição de corantes, fragrâncias, sequestrantes, tensoativos </w:t>
      </w:r>
      <w:r w:rsidR="002B0888" w:rsidRPr="005963B1">
        <w:t>ou quaisquer outras substâncias;</w:t>
      </w:r>
    </w:p>
    <w:p w:rsidR="009B7618" w:rsidRPr="005963B1" w:rsidRDefault="009B7618" w:rsidP="00247807">
      <w:pPr>
        <w:autoSpaceDE w:val="0"/>
        <w:autoSpaceDN w:val="0"/>
        <w:adjustRightInd w:val="0"/>
        <w:ind w:firstLine="567"/>
        <w:jc w:val="both"/>
      </w:pPr>
    </w:p>
    <w:p w:rsidR="009B7618" w:rsidRPr="005963B1" w:rsidRDefault="008425FD" w:rsidP="00247807">
      <w:pPr>
        <w:autoSpaceDE w:val="0"/>
        <w:autoSpaceDN w:val="0"/>
        <w:adjustRightInd w:val="0"/>
        <w:ind w:firstLine="567"/>
        <w:jc w:val="both"/>
      </w:pPr>
      <w:r w:rsidRPr="005963B1">
        <w:t>I</w:t>
      </w:r>
      <w:r w:rsidR="008822EE" w:rsidRPr="005963B1">
        <w:t>II</w:t>
      </w:r>
      <w:r w:rsidRPr="005963B1">
        <w:t xml:space="preserve"> </w:t>
      </w:r>
      <w:r w:rsidR="003044B2" w:rsidRPr="005963B1">
        <w:t>-</w:t>
      </w:r>
      <w:r w:rsidRPr="005963B1">
        <w:t xml:space="preserve"> </w:t>
      </w:r>
      <w:r w:rsidR="008412D3" w:rsidRPr="005963B1">
        <w:t>se a diluição de uso indicada em rótulo, para desinfecção de ambientes, s</w:t>
      </w:r>
      <w:r w:rsidR="00016CB7" w:rsidRPr="005963B1">
        <w:t>uperfícies e objetos inanimados</w:t>
      </w:r>
      <w:r w:rsidR="008412D3" w:rsidRPr="005963B1">
        <w:t xml:space="preserve"> for superior a 0,3% (zero vírgula três por cento) p/p (peso por peso) e por um tempo de contato de, no mínimo, 10 (dez) minutos, a realização dos ensaios de eficácia frente aos microrganismos </w:t>
      </w:r>
      <w:r w:rsidR="008412D3" w:rsidRPr="005963B1">
        <w:rPr>
          <w:i/>
        </w:rPr>
        <w:t>Salmonella choleraesuis</w:t>
      </w:r>
      <w:r w:rsidR="008412D3" w:rsidRPr="005963B1">
        <w:t xml:space="preserve"> e </w:t>
      </w:r>
      <w:r w:rsidR="008412D3" w:rsidRPr="005963B1">
        <w:rPr>
          <w:i/>
        </w:rPr>
        <w:t>Staphylococcus aureus</w:t>
      </w:r>
      <w:r w:rsidR="008412D3" w:rsidRPr="005963B1">
        <w:t xml:space="preserve"> é opcional;</w:t>
      </w:r>
      <w:r w:rsidR="009B69B5" w:rsidRPr="005963B1">
        <w:t xml:space="preserve"> e</w:t>
      </w:r>
    </w:p>
    <w:p w:rsidR="008412D3" w:rsidRPr="005963B1" w:rsidRDefault="008412D3" w:rsidP="00247807">
      <w:pPr>
        <w:autoSpaceDE w:val="0"/>
        <w:autoSpaceDN w:val="0"/>
        <w:adjustRightInd w:val="0"/>
        <w:ind w:firstLine="567"/>
        <w:jc w:val="both"/>
      </w:pPr>
    </w:p>
    <w:p w:rsidR="008425FD" w:rsidRPr="005963B1" w:rsidRDefault="008822EE" w:rsidP="00247807">
      <w:pPr>
        <w:autoSpaceDE w:val="0"/>
        <w:autoSpaceDN w:val="0"/>
        <w:adjustRightInd w:val="0"/>
        <w:ind w:firstLine="567"/>
        <w:jc w:val="both"/>
      </w:pPr>
      <w:r w:rsidRPr="005963B1">
        <w:lastRenderedPageBreak/>
        <w:t>I</w:t>
      </w:r>
      <w:r w:rsidR="009B7618" w:rsidRPr="005963B1">
        <w:t>V</w:t>
      </w:r>
      <w:r w:rsidR="009B69B5" w:rsidRPr="005963B1">
        <w:t xml:space="preserve"> -</w:t>
      </w:r>
      <w:r w:rsidR="002B0888" w:rsidRPr="005963B1">
        <w:t xml:space="preserve"> n</w:t>
      </w:r>
      <w:r w:rsidR="008425FD" w:rsidRPr="005963B1">
        <w:t xml:space="preserve">o caso de indicação do produto para desinfecção de hortifrutícolas e de água para consumo humano, deve ser comprovada eficácia frente aos microrganismos </w:t>
      </w:r>
      <w:r w:rsidR="008425FD" w:rsidRPr="005963B1">
        <w:rPr>
          <w:i/>
        </w:rPr>
        <w:t>Enterococcus faecium e Escherichia coli</w:t>
      </w:r>
      <w:r w:rsidR="008425FD" w:rsidRPr="005963B1">
        <w:t xml:space="preserve"> no tempo de contato</w:t>
      </w:r>
      <w:r w:rsidR="002B0888" w:rsidRPr="005963B1">
        <w:t xml:space="preserve"> e diluiçã</w:t>
      </w:r>
      <w:r w:rsidR="008412D3" w:rsidRPr="005963B1">
        <w:t>o propostos em rótulo.</w:t>
      </w:r>
    </w:p>
    <w:p w:rsidR="008425FD" w:rsidRPr="005963B1" w:rsidRDefault="008425FD" w:rsidP="00247807">
      <w:pPr>
        <w:autoSpaceDE w:val="0"/>
        <w:autoSpaceDN w:val="0"/>
        <w:adjustRightInd w:val="0"/>
        <w:ind w:firstLine="567"/>
        <w:jc w:val="both"/>
      </w:pPr>
    </w:p>
    <w:p w:rsidR="009B7618" w:rsidRPr="005963B1" w:rsidRDefault="009B7618" w:rsidP="00247807">
      <w:pPr>
        <w:autoSpaceDE w:val="0"/>
        <w:autoSpaceDN w:val="0"/>
        <w:adjustRightInd w:val="0"/>
        <w:ind w:firstLine="567"/>
        <w:jc w:val="both"/>
      </w:pPr>
      <w:r w:rsidRPr="005963B1">
        <w:t xml:space="preserve">Parágrafo único. </w:t>
      </w:r>
      <w:r w:rsidR="00DC77D0" w:rsidRPr="005963B1">
        <w:t xml:space="preserve"> </w:t>
      </w:r>
      <w:r w:rsidR="008412D3" w:rsidRPr="005963B1">
        <w:t>Quando a</w:t>
      </w:r>
      <w:r w:rsidR="00605B84" w:rsidRPr="005963B1">
        <w:t>s condições de</w:t>
      </w:r>
      <w:r w:rsidR="008412D3" w:rsidRPr="005963B1">
        <w:t xml:space="preserve"> desinfecção </w:t>
      </w:r>
      <w:r w:rsidR="00605B84" w:rsidRPr="005963B1">
        <w:t xml:space="preserve">- </w:t>
      </w:r>
      <w:r w:rsidR="008412D3" w:rsidRPr="005963B1">
        <w:t>diluição de uso ou tempo de contato</w:t>
      </w:r>
      <w:r w:rsidR="00605B84" w:rsidRPr="005963B1">
        <w:t xml:space="preserve"> -</w:t>
      </w:r>
      <w:r w:rsidR="008412D3" w:rsidRPr="005963B1">
        <w:t xml:space="preserve"> for</w:t>
      </w:r>
      <w:r w:rsidR="00605B84" w:rsidRPr="005963B1">
        <w:t>em</w:t>
      </w:r>
      <w:r w:rsidR="008412D3" w:rsidRPr="005963B1">
        <w:t xml:space="preserve"> diferente</w:t>
      </w:r>
      <w:r w:rsidR="00605B84" w:rsidRPr="005963B1">
        <w:t>s</w:t>
      </w:r>
      <w:r w:rsidR="008412D3" w:rsidRPr="005963B1">
        <w:t xml:space="preserve"> das constantes no inciso III, deverão ser apresentados relatórios de ensaio que comprovem a eficácia do produto nas condições indicadas em rótulo.</w:t>
      </w:r>
    </w:p>
    <w:p w:rsidR="009B7618" w:rsidRPr="005963B1" w:rsidRDefault="009B7618" w:rsidP="00247807">
      <w:pPr>
        <w:autoSpaceDE w:val="0"/>
        <w:autoSpaceDN w:val="0"/>
        <w:adjustRightInd w:val="0"/>
        <w:ind w:firstLine="567"/>
        <w:jc w:val="both"/>
      </w:pPr>
    </w:p>
    <w:p w:rsidR="00247807" w:rsidRPr="005963B1" w:rsidRDefault="00247807" w:rsidP="00247807">
      <w:pPr>
        <w:autoSpaceDE w:val="0"/>
        <w:autoSpaceDN w:val="0"/>
        <w:adjustRightInd w:val="0"/>
        <w:ind w:firstLine="567"/>
        <w:jc w:val="both"/>
      </w:pPr>
    </w:p>
    <w:p w:rsidR="009B7618" w:rsidRPr="005963B1" w:rsidRDefault="009B7618" w:rsidP="009B7618">
      <w:pPr>
        <w:autoSpaceDE w:val="0"/>
        <w:autoSpaceDN w:val="0"/>
        <w:adjustRightInd w:val="0"/>
        <w:jc w:val="center"/>
        <w:rPr>
          <w:b/>
        </w:rPr>
      </w:pPr>
      <w:r w:rsidRPr="005963B1">
        <w:rPr>
          <w:b/>
        </w:rPr>
        <w:t xml:space="preserve">CAPÍTULO </w:t>
      </w:r>
      <w:r w:rsidR="00661BCB" w:rsidRPr="005963B1">
        <w:rPr>
          <w:b/>
        </w:rPr>
        <w:t>I</w:t>
      </w:r>
      <w:r w:rsidRPr="005963B1">
        <w:rPr>
          <w:b/>
        </w:rPr>
        <w:t>V</w:t>
      </w:r>
    </w:p>
    <w:p w:rsidR="005963B1" w:rsidRPr="005963B1" w:rsidRDefault="005963B1" w:rsidP="009B7618">
      <w:pPr>
        <w:autoSpaceDE w:val="0"/>
        <w:autoSpaceDN w:val="0"/>
        <w:adjustRightInd w:val="0"/>
        <w:jc w:val="center"/>
        <w:rPr>
          <w:b/>
        </w:rPr>
      </w:pPr>
    </w:p>
    <w:p w:rsidR="009B7618" w:rsidRPr="005963B1" w:rsidRDefault="009B7618" w:rsidP="009B7618">
      <w:pPr>
        <w:autoSpaceDE w:val="0"/>
        <w:autoSpaceDN w:val="0"/>
        <w:adjustRightInd w:val="0"/>
        <w:jc w:val="center"/>
        <w:rPr>
          <w:b/>
        </w:rPr>
      </w:pPr>
      <w:r w:rsidRPr="005963B1">
        <w:rPr>
          <w:b/>
        </w:rPr>
        <w:t>REQUISITOS PARA O REGISTRO</w:t>
      </w:r>
    </w:p>
    <w:p w:rsidR="009B7618" w:rsidRPr="005963B1" w:rsidRDefault="009B7618" w:rsidP="009B7618">
      <w:pPr>
        <w:autoSpaceDE w:val="0"/>
        <w:autoSpaceDN w:val="0"/>
        <w:adjustRightInd w:val="0"/>
        <w:jc w:val="center"/>
        <w:rPr>
          <w:b/>
        </w:rPr>
      </w:pPr>
    </w:p>
    <w:p w:rsidR="00247807" w:rsidRPr="005963B1" w:rsidRDefault="00247807" w:rsidP="009B7618">
      <w:pPr>
        <w:autoSpaceDE w:val="0"/>
        <w:autoSpaceDN w:val="0"/>
        <w:adjustRightInd w:val="0"/>
        <w:jc w:val="center"/>
      </w:pPr>
    </w:p>
    <w:p w:rsidR="00754132" w:rsidRPr="005963B1" w:rsidRDefault="00DC77D0" w:rsidP="00247807">
      <w:pPr>
        <w:autoSpaceDE w:val="0"/>
        <w:autoSpaceDN w:val="0"/>
        <w:adjustRightInd w:val="0"/>
        <w:ind w:firstLine="567"/>
        <w:jc w:val="both"/>
      </w:pPr>
      <w:r w:rsidRPr="005963B1">
        <w:t>Art. 7</w:t>
      </w:r>
      <w:r w:rsidR="009B7618" w:rsidRPr="005963B1">
        <w:t>º</w:t>
      </w:r>
      <w:r w:rsidRPr="005963B1">
        <w:t xml:space="preserve"> </w:t>
      </w:r>
      <w:r w:rsidR="009B7618" w:rsidRPr="005963B1">
        <w:t xml:space="preserve">Para efeito deste </w:t>
      </w:r>
      <w:r w:rsidR="005838FD" w:rsidRPr="005963B1">
        <w:t>r</w:t>
      </w:r>
      <w:r w:rsidR="009B7618" w:rsidRPr="005963B1">
        <w:t xml:space="preserve">egulamento </w:t>
      </w:r>
      <w:r w:rsidR="005838FD" w:rsidRPr="005963B1">
        <w:t>t</w:t>
      </w:r>
      <w:r w:rsidR="009B7618" w:rsidRPr="005963B1">
        <w:t xml:space="preserve">écnico, </w:t>
      </w:r>
      <w:r w:rsidR="00754132" w:rsidRPr="005963B1">
        <w:t>devem ser apresentados</w:t>
      </w:r>
      <w:r w:rsidR="00A767FD" w:rsidRPr="005963B1">
        <w:t>,</w:t>
      </w:r>
      <w:r w:rsidR="00754132" w:rsidRPr="005963B1">
        <w:t xml:space="preserve"> </w:t>
      </w:r>
      <w:r w:rsidR="00A767FD" w:rsidRPr="005963B1">
        <w:t xml:space="preserve">para o pedido de registro do produto, </w:t>
      </w:r>
      <w:r w:rsidR="00754132" w:rsidRPr="005963B1">
        <w:t xml:space="preserve">os </w:t>
      </w:r>
      <w:r w:rsidR="009B64E9" w:rsidRPr="005963B1">
        <w:t xml:space="preserve">seguintes </w:t>
      </w:r>
      <w:r w:rsidR="00754132" w:rsidRPr="005963B1">
        <w:t>documentos</w:t>
      </w:r>
      <w:r w:rsidR="009B64E9" w:rsidRPr="005963B1">
        <w:t>:</w:t>
      </w:r>
    </w:p>
    <w:p w:rsidR="009B64E9" w:rsidRPr="005963B1" w:rsidRDefault="009B64E9" w:rsidP="00247807">
      <w:pPr>
        <w:autoSpaceDE w:val="0"/>
        <w:autoSpaceDN w:val="0"/>
        <w:adjustRightInd w:val="0"/>
        <w:ind w:firstLine="567"/>
        <w:jc w:val="both"/>
      </w:pPr>
    </w:p>
    <w:p w:rsidR="009B64E9" w:rsidRPr="005963B1" w:rsidRDefault="009B64E9" w:rsidP="00247807">
      <w:pPr>
        <w:autoSpaceDE w:val="0"/>
        <w:autoSpaceDN w:val="0"/>
        <w:adjustRightInd w:val="0"/>
        <w:ind w:firstLine="567"/>
        <w:jc w:val="both"/>
      </w:pPr>
      <w:r w:rsidRPr="005963B1">
        <w:t>a) formulários gerados durante o peticionamento eletrônico;</w:t>
      </w:r>
    </w:p>
    <w:p w:rsidR="00247807" w:rsidRPr="005963B1" w:rsidRDefault="00247807" w:rsidP="00247807">
      <w:pPr>
        <w:autoSpaceDE w:val="0"/>
        <w:autoSpaceDN w:val="0"/>
        <w:adjustRightInd w:val="0"/>
        <w:ind w:firstLine="567"/>
        <w:jc w:val="both"/>
      </w:pPr>
    </w:p>
    <w:p w:rsidR="009B64E9" w:rsidRPr="005963B1" w:rsidRDefault="009B64E9" w:rsidP="00247807">
      <w:pPr>
        <w:autoSpaceDE w:val="0"/>
        <w:autoSpaceDN w:val="0"/>
        <w:adjustRightInd w:val="0"/>
        <w:ind w:firstLine="567"/>
        <w:jc w:val="both"/>
      </w:pPr>
      <w:r w:rsidRPr="005963B1">
        <w:t>b) via original do comprovante de pagamento da taxa de fiscalização de vigilância sanitária (GRU);</w:t>
      </w:r>
    </w:p>
    <w:p w:rsidR="00247807" w:rsidRPr="005963B1" w:rsidRDefault="00247807" w:rsidP="00247807">
      <w:pPr>
        <w:autoSpaceDE w:val="0"/>
        <w:autoSpaceDN w:val="0"/>
        <w:adjustRightInd w:val="0"/>
        <w:ind w:firstLine="567"/>
        <w:jc w:val="both"/>
      </w:pPr>
    </w:p>
    <w:p w:rsidR="009B64E9" w:rsidRPr="005963B1" w:rsidRDefault="009B64E9" w:rsidP="00247807">
      <w:pPr>
        <w:autoSpaceDE w:val="0"/>
        <w:autoSpaceDN w:val="0"/>
        <w:adjustRightInd w:val="0"/>
        <w:ind w:firstLine="567"/>
        <w:jc w:val="both"/>
      </w:pPr>
      <w:r w:rsidRPr="005963B1">
        <w:t>c) relatório de ensaio de atividade antimicrobiana, quando for o caso;</w:t>
      </w:r>
    </w:p>
    <w:p w:rsidR="00247807" w:rsidRPr="005963B1" w:rsidRDefault="00247807" w:rsidP="00247807">
      <w:pPr>
        <w:autoSpaceDE w:val="0"/>
        <w:autoSpaceDN w:val="0"/>
        <w:adjustRightInd w:val="0"/>
        <w:ind w:firstLine="567"/>
        <w:jc w:val="both"/>
      </w:pPr>
    </w:p>
    <w:p w:rsidR="009B64E9" w:rsidRPr="005963B1" w:rsidRDefault="009B64E9" w:rsidP="00247807">
      <w:pPr>
        <w:autoSpaceDE w:val="0"/>
        <w:autoSpaceDN w:val="0"/>
        <w:adjustRightInd w:val="0"/>
        <w:ind w:firstLine="567"/>
        <w:jc w:val="both"/>
      </w:pPr>
      <w:r w:rsidRPr="005963B1">
        <w:t>d) relatório de ensaio de estabilidade de longa duração, quando for o caso;</w:t>
      </w:r>
    </w:p>
    <w:p w:rsidR="00247807" w:rsidRPr="005963B1" w:rsidRDefault="00247807" w:rsidP="00247807">
      <w:pPr>
        <w:autoSpaceDE w:val="0"/>
        <w:autoSpaceDN w:val="0"/>
        <w:adjustRightInd w:val="0"/>
        <w:ind w:firstLine="567"/>
        <w:jc w:val="both"/>
      </w:pPr>
    </w:p>
    <w:p w:rsidR="009B64E9" w:rsidRPr="005963B1" w:rsidRDefault="009B64E9" w:rsidP="00247807">
      <w:pPr>
        <w:autoSpaceDE w:val="0"/>
        <w:autoSpaceDN w:val="0"/>
        <w:adjustRightInd w:val="0"/>
        <w:ind w:firstLine="567"/>
        <w:jc w:val="both"/>
      </w:pPr>
      <w:r w:rsidRPr="005963B1">
        <w:t>e) relatório de ensaio de teor de cloro ativo;</w:t>
      </w:r>
    </w:p>
    <w:p w:rsidR="00247807" w:rsidRPr="005963B1" w:rsidRDefault="00247807" w:rsidP="00247807">
      <w:pPr>
        <w:autoSpaceDE w:val="0"/>
        <w:autoSpaceDN w:val="0"/>
        <w:adjustRightInd w:val="0"/>
        <w:ind w:firstLine="567"/>
        <w:jc w:val="both"/>
      </w:pPr>
    </w:p>
    <w:p w:rsidR="009B64E9" w:rsidRPr="005963B1" w:rsidRDefault="009B64E9" w:rsidP="00247807">
      <w:pPr>
        <w:autoSpaceDE w:val="0"/>
        <w:autoSpaceDN w:val="0"/>
        <w:adjustRightInd w:val="0"/>
        <w:ind w:firstLine="567"/>
        <w:jc w:val="both"/>
      </w:pPr>
      <w:r w:rsidRPr="005963B1">
        <w:t>f) resultado de análise de pH do produto puro;</w:t>
      </w:r>
    </w:p>
    <w:p w:rsidR="00247807" w:rsidRPr="005963B1" w:rsidRDefault="00247807" w:rsidP="00247807">
      <w:pPr>
        <w:autoSpaceDE w:val="0"/>
        <w:autoSpaceDN w:val="0"/>
        <w:adjustRightInd w:val="0"/>
        <w:ind w:firstLine="567"/>
        <w:jc w:val="both"/>
      </w:pPr>
    </w:p>
    <w:p w:rsidR="009B64E9" w:rsidRPr="005963B1" w:rsidRDefault="009B64E9" w:rsidP="00247807">
      <w:pPr>
        <w:autoSpaceDE w:val="0"/>
        <w:autoSpaceDN w:val="0"/>
        <w:adjustRightInd w:val="0"/>
        <w:ind w:firstLine="567"/>
        <w:jc w:val="both"/>
      </w:pPr>
      <w:r w:rsidRPr="005963B1">
        <w:t xml:space="preserve">g) modelo de rótulo em duas vias, em papel A4, conforme o original, impresso colorido e em resolução que permita a leitura dos dizeres e com as cores e matizes do rótulo final, </w:t>
      </w:r>
      <w:r w:rsidR="005D1B20" w:rsidRPr="005963B1">
        <w:t>e quando</w:t>
      </w:r>
      <w:r w:rsidRPr="005963B1">
        <w:t xml:space="preserve"> necessário, efetuar a redução para adequar ao tamanho A4, informando a relação de escala;</w:t>
      </w:r>
    </w:p>
    <w:p w:rsidR="00247807" w:rsidRPr="005963B1" w:rsidRDefault="00247807" w:rsidP="00247807">
      <w:pPr>
        <w:autoSpaceDE w:val="0"/>
        <w:autoSpaceDN w:val="0"/>
        <w:adjustRightInd w:val="0"/>
        <w:ind w:firstLine="567"/>
        <w:jc w:val="both"/>
      </w:pPr>
    </w:p>
    <w:p w:rsidR="009B64E9" w:rsidRPr="005963B1" w:rsidRDefault="009B64E9" w:rsidP="00247807">
      <w:pPr>
        <w:autoSpaceDE w:val="0"/>
        <w:autoSpaceDN w:val="0"/>
        <w:adjustRightInd w:val="0"/>
        <w:ind w:firstLine="567"/>
        <w:jc w:val="both"/>
      </w:pPr>
      <w:r w:rsidRPr="005963B1">
        <w:t>h) desenho da embalagem/croqui/foto, incluindo detalhe de fechamento da tampa e dosagem;</w:t>
      </w:r>
    </w:p>
    <w:p w:rsidR="00247807" w:rsidRPr="005963B1" w:rsidRDefault="00247807" w:rsidP="00247807">
      <w:pPr>
        <w:autoSpaceDE w:val="0"/>
        <w:autoSpaceDN w:val="0"/>
        <w:adjustRightInd w:val="0"/>
        <w:ind w:firstLine="567"/>
        <w:jc w:val="both"/>
      </w:pPr>
    </w:p>
    <w:p w:rsidR="009B64E9" w:rsidRPr="005963B1" w:rsidRDefault="009B64E9" w:rsidP="00247807">
      <w:pPr>
        <w:autoSpaceDE w:val="0"/>
        <w:autoSpaceDN w:val="0"/>
        <w:adjustRightInd w:val="0"/>
        <w:ind w:firstLine="567"/>
        <w:jc w:val="both"/>
      </w:pPr>
      <w:r w:rsidRPr="005963B1">
        <w:t>i) dados gerais da empresa;</w:t>
      </w:r>
    </w:p>
    <w:p w:rsidR="00247807" w:rsidRPr="005963B1" w:rsidRDefault="00247807" w:rsidP="00247807">
      <w:pPr>
        <w:autoSpaceDE w:val="0"/>
        <w:autoSpaceDN w:val="0"/>
        <w:adjustRightInd w:val="0"/>
        <w:ind w:firstLine="567"/>
        <w:jc w:val="both"/>
      </w:pPr>
    </w:p>
    <w:p w:rsidR="009B64E9" w:rsidRPr="005963B1" w:rsidRDefault="009B64E9" w:rsidP="00247807">
      <w:pPr>
        <w:autoSpaceDE w:val="0"/>
        <w:autoSpaceDN w:val="0"/>
        <w:adjustRightInd w:val="0"/>
        <w:ind w:firstLine="567"/>
        <w:jc w:val="both"/>
      </w:pPr>
      <w:r w:rsidRPr="005963B1">
        <w:t>j) alvará sanitário ou pedido de renovação (ambos do ano vigente); e</w:t>
      </w:r>
    </w:p>
    <w:p w:rsidR="00247807" w:rsidRPr="005963B1" w:rsidRDefault="00247807" w:rsidP="00247807">
      <w:pPr>
        <w:autoSpaceDE w:val="0"/>
        <w:autoSpaceDN w:val="0"/>
        <w:adjustRightInd w:val="0"/>
        <w:ind w:firstLine="567"/>
        <w:jc w:val="both"/>
      </w:pPr>
    </w:p>
    <w:p w:rsidR="009B64E9" w:rsidRPr="005963B1" w:rsidRDefault="009B64E9" w:rsidP="00247807">
      <w:pPr>
        <w:autoSpaceDE w:val="0"/>
        <w:autoSpaceDN w:val="0"/>
        <w:adjustRightInd w:val="0"/>
        <w:ind w:firstLine="567"/>
        <w:jc w:val="both"/>
      </w:pPr>
      <w:r w:rsidRPr="005963B1">
        <w:t xml:space="preserve">k) alvará sanitário ou pedido de renovação (ambos do ano vigente) da empresa terceirizada, </w:t>
      </w:r>
      <w:r w:rsidR="005D1B20" w:rsidRPr="005963B1">
        <w:t>quando</w:t>
      </w:r>
      <w:r w:rsidRPr="005963B1">
        <w:t xml:space="preserve"> for o caso.</w:t>
      </w:r>
    </w:p>
    <w:p w:rsidR="00754132" w:rsidRPr="005963B1" w:rsidRDefault="00754132" w:rsidP="00247807">
      <w:pPr>
        <w:autoSpaceDE w:val="0"/>
        <w:autoSpaceDN w:val="0"/>
        <w:adjustRightInd w:val="0"/>
        <w:ind w:firstLine="567"/>
        <w:jc w:val="both"/>
      </w:pPr>
    </w:p>
    <w:p w:rsidR="00247807" w:rsidRPr="005963B1" w:rsidRDefault="00247807" w:rsidP="00247807">
      <w:pPr>
        <w:autoSpaceDE w:val="0"/>
        <w:autoSpaceDN w:val="0"/>
        <w:adjustRightInd w:val="0"/>
        <w:ind w:firstLine="567"/>
        <w:jc w:val="both"/>
      </w:pPr>
    </w:p>
    <w:p w:rsidR="009B7618" w:rsidRPr="005963B1" w:rsidRDefault="009B7618" w:rsidP="009B7618">
      <w:pPr>
        <w:autoSpaceDE w:val="0"/>
        <w:autoSpaceDN w:val="0"/>
        <w:adjustRightInd w:val="0"/>
        <w:jc w:val="center"/>
        <w:rPr>
          <w:b/>
        </w:rPr>
      </w:pPr>
      <w:r w:rsidRPr="005963B1">
        <w:rPr>
          <w:b/>
        </w:rPr>
        <w:lastRenderedPageBreak/>
        <w:t>CAPÍTULO V</w:t>
      </w:r>
    </w:p>
    <w:p w:rsidR="005963B1" w:rsidRPr="005963B1" w:rsidRDefault="005963B1" w:rsidP="009B7618">
      <w:pPr>
        <w:autoSpaceDE w:val="0"/>
        <w:autoSpaceDN w:val="0"/>
        <w:adjustRightInd w:val="0"/>
        <w:jc w:val="center"/>
        <w:rPr>
          <w:b/>
        </w:rPr>
      </w:pPr>
    </w:p>
    <w:p w:rsidR="009B7618" w:rsidRPr="005963B1" w:rsidRDefault="009B7618" w:rsidP="009B7618">
      <w:pPr>
        <w:autoSpaceDE w:val="0"/>
        <w:autoSpaceDN w:val="0"/>
        <w:adjustRightInd w:val="0"/>
        <w:jc w:val="center"/>
        <w:rPr>
          <w:b/>
        </w:rPr>
      </w:pPr>
      <w:r w:rsidRPr="005963B1">
        <w:rPr>
          <w:b/>
        </w:rPr>
        <w:t>ROTULAGEM</w:t>
      </w:r>
    </w:p>
    <w:p w:rsidR="009B7618" w:rsidRPr="005963B1" w:rsidRDefault="009B7618" w:rsidP="009B7618">
      <w:pPr>
        <w:autoSpaceDE w:val="0"/>
        <w:autoSpaceDN w:val="0"/>
        <w:adjustRightInd w:val="0"/>
        <w:jc w:val="center"/>
        <w:rPr>
          <w:b/>
        </w:rPr>
      </w:pPr>
    </w:p>
    <w:p w:rsidR="00247807" w:rsidRPr="005963B1" w:rsidRDefault="00247807" w:rsidP="009B7618">
      <w:pPr>
        <w:autoSpaceDE w:val="0"/>
        <w:autoSpaceDN w:val="0"/>
        <w:adjustRightInd w:val="0"/>
        <w:jc w:val="center"/>
      </w:pPr>
    </w:p>
    <w:p w:rsidR="009B7618" w:rsidRPr="005963B1" w:rsidRDefault="009B7618" w:rsidP="00247807">
      <w:pPr>
        <w:autoSpaceDE w:val="0"/>
        <w:autoSpaceDN w:val="0"/>
        <w:adjustRightInd w:val="0"/>
        <w:ind w:firstLine="567"/>
        <w:jc w:val="both"/>
      </w:pPr>
      <w:r w:rsidRPr="005963B1">
        <w:t xml:space="preserve">Art. </w:t>
      </w:r>
      <w:r w:rsidR="00DC77D0" w:rsidRPr="005963B1">
        <w:t>8</w:t>
      </w:r>
      <w:r w:rsidRPr="005963B1">
        <w:t>º</w:t>
      </w:r>
      <w:r w:rsidR="00DC77D0" w:rsidRPr="005963B1">
        <w:t xml:space="preserve"> </w:t>
      </w:r>
      <w:r w:rsidRPr="005963B1">
        <w:t xml:space="preserve">Para os efeitos deste </w:t>
      </w:r>
      <w:r w:rsidR="005838FD" w:rsidRPr="005963B1">
        <w:t>r</w:t>
      </w:r>
      <w:r w:rsidRPr="005963B1">
        <w:t xml:space="preserve">egulamento </w:t>
      </w:r>
      <w:r w:rsidR="005838FD" w:rsidRPr="005963B1">
        <w:t>t</w:t>
      </w:r>
      <w:r w:rsidRPr="005963B1">
        <w:t>écnico, são adotados os seguintes requisitos para a rotulagem:</w:t>
      </w:r>
    </w:p>
    <w:p w:rsidR="009B7618" w:rsidRPr="005963B1" w:rsidRDefault="009B7618" w:rsidP="00247807">
      <w:pPr>
        <w:autoSpaceDE w:val="0"/>
        <w:autoSpaceDN w:val="0"/>
        <w:adjustRightInd w:val="0"/>
        <w:ind w:firstLine="567"/>
        <w:jc w:val="both"/>
      </w:pPr>
    </w:p>
    <w:p w:rsidR="009B7618" w:rsidRPr="005963B1" w:rsidRDefault="009B7618" w:rsidP="00247807">
      <w:pPr>
        <w:autoSpaceDE w:val="0"/>
        <w:autoSpaceDN w:val="0"/>
        <w:adjustRightInd w:val="0"/>
        <w:ind w:firstLine="567"/>
        <w:jc w:val="both"/>
      </w:pPr>
      <w:r w:rsidRPr="005963B1">
        <w:t xml:space="preserve">I </w:t>
      </w:r>
      <w:r w:rsidR="003044B2" w:rsidRPr="005963B1">
        <w:t>-</w:t>
      </w:r>
      <w:r w:rsidRPr="005963B1">
        <w:t xml:space="preserve"> </w:t>
      </w:r>
      <w:r w:rsidR="002B0888" w:rsidRPr="005963B1">
        <w:t>a</w:t>
      </w:r>
      <w:r w:rsidRPr="005963B1">
        <w:t>s palavras em destaque devem ser impressas em negrito com, no mínimo, o dobro de altura do tamanho do restante do texto;</w:t>
      </w:r>
    </w:p>
    <w:p w:rsidR="009B7618" w:rsidRPr="005963B1" w:rsidRDefault="009B7618" w:rsidP="00247807">
      <w:pPr>
        <w:autoSpaceDE w:val="0"/>
        <w:autoSpaceDN w:val="0"/>
        <w:adjustRightInd w:val="0"/>
        <w:ind w:firstLine="567"/>
        <w:jc w:val="both"/>
      </w:pPr>
    </w:p>
    <w:p w:rsidR="009B7618" w:rsidRPr="005963B1" w:rsidRDefault="009B7618" w:rsidP="00247807">
      <w:pPr>
        <w:autoSpaceDE w:val="0"/>
        <w:autoSpaceDN w:val="0"/>
        <w:adjustRightInd w:val="0"/>
        <w:ind w:firstLine="567"/>
        <w:jc w:val="both"/>
      </w:pPr>
      <w:r w:rsidRPr="005963B1">
        <w:t xml:space="preserve">II </w:t>
      </w:r>
      <w:r w:rsidR="003044B2" w:rsidRPr="005963B1">
        <w:t>-</w:t>
      </w:r>
      <w:r w:rsidRPr="005963B1">
        <w:t xml:space="preserve"> </w:t>
      </w:r>
      <w:r w:rsidR="002B0888" w:rsidRPr="005963B1">
        <w:t>o</w:t>
      </w:r>
      <w:r w:rsidRPr="005963B1">
        <w:t>s dizeres de rotulagem devem ser indeléveis, legíveis, com limite mínimo de 1 mm</w:t>
      </w:r>
      <w:r w:rsidR="00491569" w:rsidRPr="005963B1">
        <w:t xml:space="preserve"> (um milímetro)</w:t>
      </w:r>
      <w:r w:rsidRPr="005963B1">
        <w:t xml:space="preserve"> de altura, sendo que a cor e o tipo das letras usadas não podem se confundir com o fundo;</w:t>
      </w:r>
    </w:p>
    <w:p w:rsidR="008425FD" w:rsidRPr="005963B1" w:rsidRDefault="008425FD" w:rsidP="00247807">
      <w:pPr>
        <w:autoSpaceDE w:val="0"/>
        <w:autoSpaceDN w:val="0"/>
        <w:adjustRightInd w:val="0"/>
        <w:ind w:firstLine="567"/>
        <w:jc w:val="both"/>
      </w:pPr>
    </w:p>
    <w:p w:rsidR="009B7618" w:rsidRPr="005963B1" w:rsidRDefault="009B7618" w:rsidP="00247807">
      <w:pPr>
        <w:autoSpaceDE w:val="0"/>
        <w:autoSpaceDN w:val="0"/>
        <w:adjustRightInd w:val="0"/>
        <w:ind w:firstLine="567"/>
        <w:jc w:val="both"/>
      </w:pPr>
      <w:r w:rsidRPr="005963B1">
        <w:t xml:space="preserve">III </w:t>
      </w:r>
      <w:r w:rsidR="003044B2" w:rsidRPr="005963B1">
        <w:t>-</w:t>
      </w:r>
      <w:r w:rsidRPr="005963B1">
        <w:t xml:space="preserve"> </w:t>
      </w:r>
      <w:r w:rsidR="002B0888" w:rsidRPr="005963B1">
        <w:t>é</w:t>
      </w:r>
      <w:r w:rsidRPr="005963B1">
        <w:t xml:space="preserve"> vedado conter etiquetas e dados escritos </w:t>
      </w:r>
      <w:r w:rsidR="00BB2FFD" w:rsidRPr="005963B1">
        <w:t>a</w:t>
      </w:r>
      <w:r w:rsidRPr="005963B1">
        <w:t xml:space="preserve"> mão e os dizeres não podem ser apagados ou rasurados durante a vigência do prazo de validade;</w:t>
      </w:r>
    </w:p>
    <w:p w:rsidR="009B7618" w:rsidRPr="005963B1" w:rsidRDefault="009B7618" w:rsidP="00247807">
      <w:pPr>
        <w:autoSpaceDE w:val="0"/>
        <w:autoSpaceDN w:val="0"/>
        <w:adjustRightInd w:val="0"/>
        <w:ind w:firstLine="567"/>
        <w:jc w:val="both"/>
      </w:pPr>
    </w:p>
    <w:p w:rsidR="009B7618" w:rsidRPr="005963B1" w:rsidRDefault="009B7618" w:rsidP="00247807">
      <w:pPr>
        <w:autoSpaceDE w:val="0"/>
        <w:autoSpaceDN w:val="0"/>
        <w:adjustRightInd w:val="0"/>
        <w:ind w:firstLine="567"/>
        <w:jc w:val="both"/>
      </w:pPr>
      <w:r w:rsidRPr="005963B1">
        <w:t xml:space="preserve">IV </w:t>
      </w:r>
      <w:r w:rsidR="003044B2" w:rsidRPr="005963B1">
        <w:t>-</w:t>
      </w:r>
      <w:r w:rsidR="002B0888" w:rsidRPr="005963B1">
        <w:t xml:space="preserve"> n</w:t>
      </w:r>
      <w:r w:rsidRPr="005963B1">
        <w:t>ão é permitida a inscrição de lote, data de fabricação e validade na tampa do produto;</w:t>
      </w:r>
    </w:p>
    <w:p w:rsidR="009B7618" w:rsidRPr="005963B1" w:rsidRDefault="009B7618" w:rsidP="00247807">
      <w:pPr>
        <w:autoSpaceDE w:val="0"/>
        <w:autoSpaceDN w:val="0"/>
        <w:adjustRightInd w:val="0"/>
        <w:ind w:firstLine="567"/>
        <w:jc w:val="both"/>
      </w:pPr>
    </w:p>
    <w:p w:rsidR="00A767FD" w:rsidRPr="005963B1" w:rsidRDefault="009B7618" w:rsidP="00247807">
      <w:pPr>
        <w:autoSpaceDE w:val="0"/>
        <w:autoSpaceDN w:val="0"/>
        <w:adjustRightInd w:val="0"/>
        <w:ind w:firstLine="567"/>
        <w:jc w:val="both"/>
      </w:pPr>
      <w:r w:rsidRPr="005963B1">
        <w:t xml:space="preserve">V </w:t>
      </w:r>
      <w:r w:rsidR="003044B2" w:rsidRPr="005963B1">
        <w:t>-</w:t>
      </w:r>
      <w:r w:rsidR="002B0888" w:rsidRPr="005963B1">
        <w:t xml:space="preserve"> é</w:t>
      </w:r>
      <w:r w:rsidRPr="005963B1">
        <w:t xml:space="preserve"> </w:t>
      </w:r>
      <w:r w:rsidR="005838FD" w:rsidRPr="005963B1">
        <w:t>vedada indicação</w:t>
      </w:r>
      <w:r w:rsidRPr="005963B1">
        <w:t xml:space="preserve"> de: NÃO TÓXICO, SEGURO, INÓCUO, NÃO PREJUDICIAL</w:t>
      </w:r>
      <w:r w:rsidR="00A767FD" w:rsidRPr="005963B1">
        <w:t xml:space="preserve"> ou outras indicações similares;</w:t>
      </w:r>
    </w:p>
    <w:p w:rsidR="00A767FD" w:rsidRPr="005963B1" w:rsidRDefault="00A767FD" w:rsidP="00247807">
      <w:pPr>
        <w:autoSpaceDE w:val="0"/>
        <w:autoSpaceDN w:val="0"/>
        <w:adjustRightInd w:val="0"/>
        <w:ind w:firstLine="567"/>
        <w:jc w:val="both"/>
      </w:pPr>
    </w:p>
    <w:p w:rsidR="009B7618" w:rsidRPr="005963B1" w:rsidRDefault="00A767FD" w:rsidP="00247807">
      <w:pPr>
        <w:autoSpaceDE w:val="0"/>
        <w:autoSpaceDN w:val="0"/>
        <w:adjustRightInd w:val="0"/>
        <w:ind w:firstLine="567"/>
        <w:jc w:val="both"/>
      </w:pPr>
      <w:r w:rsidRPr="005963B1">
        <w:t>VI - n</w:t>
      </w:r>
      <w:r w:rsidR="009B7618" w:rsidRPr="005963B1">
        <w:t>ão devem constar termos superlativos tais como: O MELHOR, TRATAMENTO EXCELENTE, INCOMPARÁVEL, ou similar</w:t>
      </w:r>
      <w:r w:rsidR="00754132" w:rsidRPr="005963B1">
        <w:t>es</w:t>
      </w:r>
      <w:r w:rsidR="002B0888" w:rsidRPr="005963B1">
        <w:t>;</w:t>
      </w:r>
    </w:p>
    <w:p w:rsidR="009B7618" w:rsidRPr="005963B1" w:rsidRDefault="009B7618" w:rsidP="00247807">
      <w:pPr>
        <w:autoSpaceDE w:val="0"/>
        <w:autoSpaceDN w:val="0"/>
        <w:adjustRightInd w:val="0"/>
        <w:ind w:firstLine="567"/>
        <w:jc w:val="both"/>
      </w:pPr>
    </w:p>
    <w:p w:rsidR="009B7618" w:rsidRPr="005963B1" w:rsidRDefault="00BF5F35" w:rsidP="00247807">
      <w:pPr>
        <w:autoSpaceDE w:val="0"/>
        <w:autoSpaceDN w:val="0"/>
        <w:adjustRightInd w:val="0"/>
        <w:ind w:firstLine="567"/>
        <w:jc w:val="both"/>
      </w:pPr>
      <w:r w:rsidRPr="005963B1">
        <w:t>VI</w:t>
      </w:r>
      <w:r w:rsidR="00A767FD" w:rsidRPr="005963B1">
        <w:t>I</w:t>
      </w:r>
      <w:r w:rsidRPr="005963B1">
        <w:t xml:space="preserve"> </w:t>
      </w:r>
      <w:r w:rsidR="003044B2" w:rsidRPr="005963B1">
        <w:t>-</w:t>
      </w:r>
      <w:r w:rsidR="009B7618" w:rsidRPr="005963B1">
        <w:t xml:space="preserve"> </w:t>
      </w:r>
      <w:r w:rsidR="002B0888" w:rsidRPr="005963B1">
        <w:t>o</w:t>
      </w:r>
      <w:r w:rsidR="009B7618" w:rsidRPr="005963B1">
        <w:t xml:space="preserve"> painel principal do rótulo (face imediatamente voltada para o consumidor) deve conter as seguintes informações obrigatórias:</w:t>
      </w:r>
    </w:p>
    <w:p w:rsidR="009B7618" w:rsidRPr="005963B1" w:rsidRDefault="009B7618" w:rsidP="00247807">
      <w:pPr>
        <w:autoSpaceDE w:val="0"/>
        <w:autoSpaceDN w:val="0"/>
        <w:adjustRightInd w:val="0"/>
        <w:ind w:firstLine="567"/>
        <w:jc w:val="both"/>
      </w:pPr>
    </w:p>
    <w:p w:rsidR="009B7618" w:rsidRPr="005963B1" w:rsidRDefault="00BF5F35" w:rsidP="00247807">
      <w:pPr>
        <w:autoSpaceDE w:val="0"/>
        <w:autoSpaceDN w:val="0"/>
        <w:adjustRightInd w:val="0"/>
        <w:ind w:firstLine="567"/>
        <w:jc w:val="both"/>
      </w:pPr>
      <w:r w:rsidRPr="005963B1">
        <w:t xml:space="preserve">a) </w:t>
      </w:r>
      <w:r w:rsidR="002B0888" w:rsidRPr="005963B1">
        <w:t>m</w:t>
      </w:r>
      <w:r w:rsidR="009B7618" w:rsidRPr="005963B1">
        <w:t>arca e/ou nome do produto</w:t>
      </w:r>
      <w:r w:rsidRPr="005963B1">
        <w:t>;</w:t>
      </w:r>
      <w:r w:rsidR="009B7618" w:rsidRPr="005963B1">
        <w:t xml:space="preserve"> </w:t>
      </w:r>
    </w:p>
    <w:p w:rsidR="00BF5F35" w:rsidRPr="005963B1" w:rsidRDefault="00BF5F35" w:rsidP="00247807">
      <w:pPr>
        <w:autoSpaceDE w:val="0"/>
        <w:autoSpaceDN w:val="0"/>
        <w:adjustRightInd w:val="0"/>
        <w:ind w:firstLine="567"/>
        <w:jc w:val="both"/>
      </w:pPr>
    </w:p>
    <w:p w:rsidR="009B7618" w:rsidRPr="005963B1" w:rsidRDefault="00BF5F35" w:rsidP="00247807">
      <w:pPr>
        <w:autoSpaceDE w:val="0"/>
        <w:autoSpaceDN w:val="0"/>
        <w:adjustRightInd w:val="0"/>
        <w:ind w:firstLine="567"/>
        <w:jc w:val="both"/>
      </w:pPr>
      <w:r w:rsidRPr="005963B1">
        <w:t>b)</w:t>
      </w:r>
      <w:r w:rsidR="009B7618" w:rsidRPr="005963B1">
        <w:t xml:space="preserve"> </w:t>
      </w:r>
      <w:r w:rsidR="002B0888" w:rsidRPr="005963B1">
        <w:t>a</w:t>
      </w:r>
      <w:r w:rsidR="00855FB6" w:rsidRPr="005963B1">
        <w:t xml:space="preserve"> </w:t>
      </w:r>
      <w:r w:rsidR="00754132" w:rsidRPr="005963B1">
        <w:t>categoria</w:t>
      </w:r>
      <w:r w:rsidR="00E0622C" w:rsidRPr="005963B1">
        <w:t xml:space="preserve"> “</w:t>
      </w:r>
      <w:r w:rsidR="00855FB6" w:rsidRPr="005963B1">
        <w:t>Água Sanitária</w:t>
      </w:r>
      <w:r w:rsidR="00E0622C" w:rsidRPr="005963B1">
        <w:t>”</w:t>
      </w:r>
      <w:r w:rsidRPr="005963B1">
        <w:t>;</w:t>
      </w:r>
      <w:r w:rsidR="00855FB6" w:rsidRPr="005963B1">
        <w:t xml:space="preserve"> </w:t>
      </w:r>
    </w:p>
    <w:p w:rsidR="009B7618" w:rsidRPr="005963B1" w:rsidRDefault="009B7618" w:rsidP="00247807">
      <w:pPr>
        <w:autoSpaceDE w:val="0"/>
        <w:autoSpaceDN w:val="0"/>
        <w:adjustRightInd w:val="0"/>
        <w:ind w:firstLine="567"/>
        <w:jc w:val="both"/>
      </w:pPr>
    </w:p>
    <w:p w:rsidR="009B7618" w:rsidRPr="005963B1" w:rsidRDefault="00BF5F35" w:rsidP="00247807">
      <w:pPr>
        <w:autoSpaceDE w:val="0"/>
        <w:autoSpaceDN w:val="0"/>
        <w:adjustRightInd w:val="0"/>
        <w:ind w:firstLine="567"/>
        <w:jc w:val="both"/>
      </w:pPr>
      <w:r w:rsidRPr="005963B1">
        <w:t>c)</w:t>
      </w:r>
      <w:r w:rsidR="002B0888" w:rsidRPr="005963B1">
        <w:t xml:space="preserve"> i</w:t>
      </w:r>
      <w:r w:rsidR="009B7618" w:rsidRPr="005963B1">
        <w:t>ndicação quantitativa</w:t>
      </w:r>
      <w:r w:rsidR="003265FA" w:rsidRPr="005963B1">
        <w:t xml:space="preserve"> da embalagem</w:t>
      </w:r>
      <w:r w:rsidRPr="005963B1">
        <w:t>;</w:t>
      </w:r>
    </w:p>
    <w:p w:rsidR="00BF5F35" w:rsidRPr="005963B1" w:rsidRDefault="00BF5F35" w:rsidP="00247807">
      <w:pPr>
        <w:autoSpaceDE w:val="0"/>
        <w:autoSpaceDN w:val="0"/>
        <w:adjustRightInd w:val="0"/>
        <w:ind w:firstLine="567"/>
        <w:jc w:val="both"/>
      </w:pPr>
    </w:p>
    <w:p w:rsidR="009B7618" w:rsidRPr="005963B1" w:rsidRDefault="00BF5F35" w:rsidP="00247807">
      <w:pPr>
        <w:autoSpaceDE w:val="0"/>
        <w:autoSpaceDN w:val="0"/>
        <w:adjustRightInd w:val="0"/>
        <w:ind w:firstLine="567"/>
        <w:jc w:val="both"/>
      </w:pPr>
      <w:r w:rsidRPr="005963B1">
        <w:t xml:space="preserve">d) </w:t>
      </w:r>
      <w:r w:rsidR="002B0888" w:rsidRPr="005963B1">
        <w:t>a</w:t>
      </w:r>
      <w:r w:rsidR="009B7618" w:rsidRPr="005963B1">
        <w:t xml:space="preserve"> frase </w:t>
      </w:r>
      <w:r w:rsidR="00DF34E8" w:rsidRPr="005963B1">
        <w:t>“</w:t>
      </w:r>
      <w:r w:rsidR="009B7618" w:rsidRPr="005963B1">
        <w:t>ANTES DE USAR, LEIA AS INSTRUÇÕES DO</w:t>
      </w:r>
      <w:r w:rsidR="00DF34E8" w:rsidRPr="005963B1">
        <w:t xml:space="preserve"> RÓTULO”</w:t>
      </w:r>
      <w:r w:rsidR="009B7618" w:rsidRPr="005963B1">
        <w:t>, em destaque e em letras maiúsculas</w:t>
      </w:r>
      <w:r w:rsidR="006601CB" w:rsidRPr="005963B1">
        <w:t>;</w:t>
      </w:r>
      <w:r w:rsidR="002B0888" w:rsidRPr="005963B1">
        <w:t xml:space="preserve"> e</w:t>
      </w:r>
    </w:p>
    <w:p w:rsidR="009B7618" w:rsidRPr="005963B1" w:rsidRDefault="009B7618" w:rsidP="00247807">
      <w:pPr>
        <w:autoSpaceDE w:val="0"/>
        <w:autoSpaceDN w:val="0"/>
        <w:adjustRightInd w:val="0"/>
        <w:ind w:firstLine="567"/>
        <w:jc w:val="both"/>
      </w:pPr>
    </w:p>
    <w:p w:rsidR="009B7618" w:rsidRPr="005963B1" w:rsidRDefault="00BF5F35" w:rsidP="00247807">
      <w:pPr>
        <w:autoSpaceDE w:val="0"/>
        <w:autoSpaceDN w:val="0"/>
        <w:adjustRightInd w:val="0"/>
        <w:ind w:firstLine="567"/>
        <w:jc w:val="both"/>
      </w:pPr>
      <w:r w:rsidRPr="005963B1">
        <w:t>e)</w:t>
      </w:r>
      <w:r w:rsidR="002B0888" w:rsidRPr="005963B1">
        <w:t xml:space="preserve"> a</w:t>
      </w:r>
      <w:r w:rsidR="00DF34E8" w:rsidRPr="005963B1">
        <w:t xml:space="preserve"> frase “</w:t>
      </w:r>
      <w:r w:rsidR="009B7618" w:rsidRPr="005963B1">
        <w:t>CONSERVE FORA DO ALCANCE DAS CR</w:t>
      </w:r>
      <w:r w:rsidR="00DF34E8" w:rsidRPr="005963B1">
        <w:t>IANÇAS E DOS ANIMAIS DOMÉSTICOS”</w:t>
      </w:r>
      <w:r w:rsidR="009B7618" w:rsidRPr="005963B1">
        <w:t>, em destaque e em letras maiúsculas.</w:t>
      </w:r>
    </w:p>
    <w:p w:rsidR="009B7618" w:rsidRPr="005963B1" w:rsidRDefault="009B7618" w:rsidP="00247807">
      <w:pPr>
        <w:autoSpaceDE w:val="0"/>
        <w:autoSpaceDN w:val="0"/>
        <w:adjustRightInd w:val="0"/>
        <w:ind w:firstLine="567"/>
        <w:jc w:val="both"/>
      </w:pPr>
    </w:p>
    <w:p w:rsidR="009B7618" w:rsidRPr="005963B1" w:rsidRDefault="006601CB" w:rsidP="00247807">
      <w:pPr>
        <w:autoSpaceDE w:val="0"/>
        <w:autoSpaceDN w:val="0"/>
        <w:adjustRightInd w:val="0"/>
        <w:ind w:firstLine="567"/>
        <w:jc w:val="both"/>
      </w:pPr>
      <w:r w:rsidRPr="005963B1">
        <w:t>VII</w:t>
      </w:r>
      <w:r w:rsidR="00A767FD" w:rsidRPr="005963B1">
        <w:t>I</w:t>
      </w:r>
      <w:r w:rsidRPr="005963B1">
        <w:t xml:space="preserve"> </w:t>
      </w:r>
      <w:r w:rsidR="003044B2" w:rsidRPr="005963B1">
        <w:t>-</w:t>
      </w:r>
      <w:r w:rsidRPr="005963B1">
        <w:t xml:space="preserve"> </w:t>
      </w:r>
      <w:r w:rsidR="009B7618" w:rsidRPr="005963B1">
        <w:t xml:space="preserve">São informações obrigatórias a serem veiculadas no </w:t>
      </w:r>
      <w:r w:rsidR="00F762F5" w:rsidRPr="005963B1">
        <w:t xml:space="preserve">painel </w:t>
      </w:r>
      <w:r w:rsidR="009B7618" w:rsidRPr="005963B1">
        <w:t>principal ou secundário:</w:t>
      </w:r>
    </w:p>
    <w:p w:rsidR="009B7618" w:rsidRPr="005963B1" w:rsidRDefault="009B7618" w:rsidP="00247807">
      <w:pPr>
        <w:autoSpaceDE w:val="0"/>
        <w:autoSpaceDN w:val="0"/>
        <w:adjustRightInd w:val="0"/>
        <w:ind w:firstLine="567"/>
        <w:jc w:val="both"/>
      </w:pPr>
    </w:p>
    <w:p w:rsidR="009B7618" w:rsidRPr="005963B1" w:rsidRDefault="006601CB" w:rsidP="00247807">
      <w:pPr>
        <w:autoSpaceDE w:val="0"/>
        <w:autoSpaceDN w:val="0"/>
        <w:adjustRightInd w:val="0"/>
        <w:ind w:firstLine="567"/>
        <w:jc w:val="both"/>
      </w:pPr>
      <w:r w:rsidRPr="005963B1">
        <w:t>a)</w:t>
      </w:r>
      <w:r w:rsidR="009B7618" w:rsidRPr="005963B1">
        <w:t xml:space="preserve"> </w:t>
      </w:r>
      <w:r w:rsidR="002B0888" w:rsidRPr="005963B1">
        <w:t>i</w:t>
      </w:r>
      <w:r w:rsidRPr="005963B1">
        <w:t>nstruções de uso</w:t>
      </w:r>
      <w:r w:rsidR="009B7618" w:rsidRPr="005963B1">
        <w:t>;</w:t>
      </w:r>
    </w:p>
    <w:p w:rsidR="009B7618" w:rsidRPr="005963B1" w:rsidRDefault="009B7618" w:rsidP="00247807">
      <w:pPr>
        <w:autoSpaceDE w:val="0"/>
        <w:autoSpaceDN w:val="0"/>
        <w:adjustRightInd w:val="0"/>
        <w:ind w:firstLine="567"/>
        <w:jc w:val="both"/>
      </w:pPr>
    </w:p>
    <w:p w:rsidR="009B7618" w:rsidRPr="005963B1" w:rsidRDefault="006601CB" w:rsidP="00247807">
      <w:pPr>
        <w:autoSpaceDE w:val="0"/>
        <w:autoSpaceDN w:val="0"/>
        <w:adjustRightInd w:val="0"/>
        <w:ind w:firstLine="567"/>
        <w:jc w:val="both"/>
      </w:pPr>
      <w:r w:rsidRPr="005963B1">
        <w:t>b)</w:t>
      </w:r>
      <w:r w:rsidR="009B7618" w:rsidRPr="005963B1">
        <w:t xml:space="preserve"> </w:t>
      </w:r>
      <w:r w:rsidR="002B0888" w:rsidRPr="005963B1">
        <w:t>a</w:t>
      </w:r>
      <w:r w:rsidRPr="005963B1">
        <w:t xml:space="preserve"> frase</w:t>
      </w:r>
      <w:r w:rsidR="00DF34E8" w:rsidRPr="005963B1">
        <w:t xml:space="preserve"> “</w:t>
      </w:r>
      <w:r w:rsidR="009B7618" w:rsidRPr="005963B1">
        <w:t>Mantenha o pro</w:t>
      </w:r>
      <w:r w:rsidR="00DF34E8" w:rsidRPr="005963B1">
        <w:t>duto na sua embalagem original.”</w:t>
      </w:r>
      <w:r w:rsidRPr="005963B1">
        <w:t>;</w:t>
      </w:r>
    </w:p>
    <w:p w:rsidR="009B7618" w:rsidRPr="005963B1" w:rsidRDefault="009B7618" w:rsidP="00247807">
      <w:pPr>
        <w:autoSpaceDE w:val="0"/>
        <w:autoSpaceDN w:val="0"/>
        <w:adjustRightInd w:val="0"/>
        <w:ind w:firstLine="567"/>
        <w:jc w:val="both"/>
      </w:pPr>
    </w:p>
    <w:p w:rsidR="009B7618" w:rsidRPr="005963B1" w:rsidRDefault="002B0888" w:rsidP="00247807">
      <w:pPr>
        <w:autoSpaceDE w:val="0"/>
        <w:autoSpaceDN w:val="0"/>
        <w:adjustRightInd w:val="0"/>
        <w:ind w:firstLine="567"/>
        <w:jc w:val="both"/>
      </w:pPr>
      <w:r w:rsidRPr="005963B1">
        <w:t>c) a</w:t>
      </w:r>
      <w:r w:rsidR="006601CB" w:rsidRPr="005963B1">
        <w:t xml:space="preserve"> frase</w:t>
      </w:r>
      <w:r w:rsidR="00DF34E8" w:rsidRPr="005963B1">
        <w:t xml:space="preserve"> “</w:t>
      </w:r>
      <w:r w:rsidR="009B7618" w:rsidRPr="005963B1">
        <w:t>Para conservação da qualidade do produto, mantenha a emba</w:t>
      </w:r>
      <w:r w:rsidR="00DF34E8" w:rsidRPr="005963B1">
        <w:t>lagem protegida do sol e calor.”</w:t>
      </w:r>
      <w:r w:rsidR="006601CB" w:rsidRPr="005963B1">
        <w:t>;</w:t>
      </w:r>
    </w:p>
    <w:p w:rsidR="009B7618" w:rsidRPr="005963B1" w:rsidRDefault="009B7618" w:rsidP="00247807">
      <w:pPr>
        <w:autoSpaceDE w:val="0"/>
        <w:autoSpaceDN w:val="0"/>
        <w:adjustRightInd w:val="0"/>
        <w:ind w:firstLine="567"/>
        <w:jc w:val="both"/>
      </w:pPr>
    </w:p>
    <w:p w:rsidR="009B7618" w:rsidRPr="005963B1" w:rsidRDefault="006601CB" w:rsidP="00247807">
      <w:pPr>
        <w:autoSpaceDE w:val="0"/>
        <w:autoSpaceDN w:val="0"/>
        <w:adjustRightInd w:val="0"/>
        <w:ind w:firstLine="567"/>
        <w:jc w:val="both"/>
      </w:pPr>
      <w:r w:rsidRPr="005963B1">
        <w:t>d)</w:t>
      </w:r>
      <w:r w:rsidR="002B0888" w:rsidRPr="005963B1">
        <w:t xml:space="preserve"> c</w:t>
      </w:r>
      <w:r w:rsidR="009B7618" w:rsidRPr="005963B1">
        <w:t>omposição qualitativa e princípio ativo;</w:t>
      </w:r>
    </w:p>
    <w:p w:rsidR="009B7618" w:rsidRPr="005963B1" w:rsidRDefault="009B7618" w:rsidP="00247807">
      <w:pPr>
        <w:autoSpaceDE w:val="0"/>
        <w:autoSpaceDN w:val="0"/>
        <w:adjustRightInd w:val="0"/>
        <w:ind w:firstLine="567"/>
        <w:jc w:val="both"/>
      </w:pPr>
    </w:p>
    <w:p w:rsidR="009B7618" w:rsidRPr="005963B1" w:rsidRDefault="006601CB" w:rsidP="00247807">
      <w:pPr>
        <w:autoSpaceDE w:val="0"/>
        <w:autoSpaceDN w:val="0"/>
        <w:adjustRightInd w:val="0"/>
        <w:ind w:firstLine="567"/>
        <w:jc w:val="both"/>
      </w:pPr>
      <w:r w:rsidRPr="005963B1">
        <w:t>e)</w:t>
      </w:r>
      <w:r w:rsidR="002B0888" w:rsidRPr="005963B1">
        <w:t xml:space="preserve"> l</w:t>
      </w:r>
      <w:r w:rsidR="009B7618" w:rsidRPr="005963B1">
        <w:t>ote ou partida e data de fabricação;</w:t>
      </w:r>
    </w:p>
    <w:p w:rsidR="009B7618" w:rsidRPr="005963B1" w:rsidRDefault="009B7618" w:rsidP="00247807">
      <w:pPr>
        <w:autoSpaceDE w:val="0"/>
        <w:autoSpaceDN w:val="0"/>
        <w:adjustRightInd w:val="0"/>
        <w:ind w:firstLine="567"/>
        <w:jc w:val="both"/>
      </w:pPr>
    </w:p>
    <w:p w:rsidR="009B7618" w:rsidRPr="005963B1" w:rsidRDefault="002B0888" w:rsidP="00247807">
      <w:pPr>
        <w:autoSpaceDE w:val="0"/>
        <w:autoSpaceDN w:val="0"/>
        <w:adjustRightInd w:val="0"/>
        <w:ind w:firstLine="567"/>
        <w:jc w:val="both"/>
      </w:pPr>
      <w:r w:rsidRPr="005963B1">
        <w:t>f) p</w:t>
      </w:r>
      <w:r w:rsidR="006601CB" w:rsidRPr="005963B1">
        <w:t>razo de validade;</w:t>
      </w:r>
    </w:p>
    <w:p w:rsidR="009B7618" w:rsidRPr="005963B1" w:rsidRDefault="009B7618" w:rsidP="00247807">
      <w:pPr>
        <w:autoSpaceDE w:val="0"/>
        <w:autoSpaceDN w:val="0"/>
        <w:adjustRightInd w:val="0"/>
        <w:ind w:firstLine="567"/>
        <w:jc w:val="both"/>
      </w:pPr>
    </w:p>
    <w:p w:rsidR="009B7618" w:rsidRPr="005963B1" w:rsidRDefault="006601CB" w:rsidP="00247807">
      <w:pPr>
        <w:autoSpaceDE w:val="0"/>
        <w:autoSpaceDN w:val="0"/>
        <w:adjustRightInd w:val="0"/>
        <w:ind w:firstLine="567"/>
        <w:jc w:val="both"/>
      </w:pPr>
      <w:r w:rsidRPr="005963B1">
        <w:t xml:space="preserve">g) </w:t>
      </w:r>
      <w:r w:rsidR="002B0888" w:rsidRPr="005963B1">
        <w:t>a</w:t>
      </w:r>
      <w:r w:rsidRPr="005963B1">
        <w:t xml:space="preserve"> frase de advertência</w:t>
      </w:r>
      <w:r w:rsidR="009B7618" w:rsidRPr="005963B1">
        <w:t xml:space="preserve"> </w:t>
      </w:r>
      <w:r w:rsidR="00DF34E8" w:rsidRPr="005963B1">
        <w:t>“</w:t>
      </w:r>
      <w:r w:rsidR="009B7618" w:rsidRPr="005963B1">
        <w:t>NÃO MISTURE COM OUTROS PRODUTOS. A MISTURA COM ÁCIDOS OU PRODUTOS À BASE DE AMÔNIA PRODUZ GASES TÓXICOS</w:t>
      </w:r>
      <w:r w:rsidR="00DF34E8" w:rsidRPr="005963B1">
        <w:t>”</w:t>
      </w:r>
      <w:r w:rsidR="009B7618" w:rsidRPr="005963B1">
        <w:t xml:space="preserve"> </w:t>
      </w:r>
      <w:r w:rsidR="003044B2" w:rsidRPr="005963B1">
        <w:t>-</w:t>
      </w:r>
      <w:r w:rsidR="009B7618" w:rsidRPr="005963B1">
        <w:t xml:space="preserve"> em destaque e em letras maiús</w:t>
      </w:r>
      <w:r w:rsidR="006164F2" w:rsidRPr="005963B1">
        <w:t xml:space="preserve">culas; </w:t>
      </w:r>
    </w:p>
    <w:p w:rsidR="006164F2" w:rsidRPr="005963B1" w:rsidRDefault="006164F2" w:rsidP="00247807">
      <w:pPr>
        <w:autoSpaceDE w:val="0"/>
        <w:autoSpaceDN w:val="0"/>
        <w:adjustRightInd w:val="0"/>
        <w:ind w:firstLine="567"/>
        <w:jc w:val="both"/>
      </w:pPr>
    </w:p>
    <w:p w:rsidR="006164F2" w:rsidRPr="005963B1" w:rsidRDefault="006164F2" w:rsidP="00247807">
      <w:pPr>
        <w:autoSpaceDE w:val="0"/>
        <w:autoSpaceDN w:val="0"/>
        <w:adjustRightInd w:val="0"/>
        <w:ind w:firstLine="567"/>
        <w:jc w:val="both"/>
      </w:pPr>
      <w:r w:rsidRPr="005963B1">
        <w:t>h) a frase de advertência “É PROIBIDO O USO DESTE PRODUTO EM ESTABELECIMENTOS DE ASSISTÊNCIA À SAÚDE” em destaque e em letras maiúsculas;</w:t>
      </w:r>
    </w:p>
    <w:p w:rsidR="009B7618" w:rsidRPr="005963B1" w:rsidRDefault="009B7618" w:rsidP="00247807">
      <w:pPr>
        <w:autoSpaceDE w:val="0"/>
        <w:autoSpaceDN w:val="0"/>
        <w:adjustRightInd w:val="0"/>
        <w:ind w:firstLine="567"/>
        <w:jc w:val="both"/>
      </w:pPr>
    </w:p>
    <w:p w:rsidR="009B7618" w:rsidRPr="005963B1" w:rsidRDefault="006164F2" w:rsidP="00247807">
      <w:pPr>
        <w:autoSpaceDE w:val="0"/>
        <w:autoSpaceDN w:val="0"/>
        <w:adjustRightInd w:val="0"/>
        <w:ind w:firstLine="567"/>
        <w:jc w:val="both"/>
      </w:pPr>
      <w:r w:rsidRPr="005963B1">
        <w:t>i</w:t>
      </w:r>
      <w:r w:rsidR="006D3A13" w:rsidRPr="005963B1">
        <w:t>)</w:t>
      </w:r>
      <w:r w:rsidR="009B7618" w:rsidRPr="005963B1">
        <w:t xml:space="preserve"> </w:t>
      </w:r>
      <w:r w:rsidR="006D3A13" w:rsidRPr="005963B1">
        <w:t>a</w:t>
      </w:r>
      <w:r w:rsidR="009B7618" w:rsidRPr="005963B1">
        <w:t>s seguintes frases de precaução:</w:t>
      </w:r>
    </w:p>
    <w:p w:rsidR="009B7618" w:rsidRPr="005963B1" w:rsidRDefault="009B7618" w:rsidP="00247807">
      <w:pPr>
        <w:autoSpaceDE w:val="0"/>
        <w:autoSpaceDN w:val="0"/>
        <w:adjustRightInd w:val="0"/>
        <w:ind w:firstLine="567"/>
        <w:jc w:val="both"/>
      </w:pPr>
    </w:p>
    <w:p w:rsidR="009B7618" w:rsidRPr="005963B1" w:rsidRDefault="00745DD9" w:rsidP="00247807">
      <w:pPr>
        <w:autoSpaceDE w:val="0"/>
        <w:autoSpaceDN w:val="0"/>
        <w:adjustRightInd w:val="0"/>
        <w:ind w:firstLine="567"/>
        <w:jc w:val="both"/>
      </w:pPr>
      <w:r w:rsidRPr="005963B1">
        <w:t>1</w:t>
      </w:r>
      <w:r w:rsidR="006D3A13" w:rsidRPr="005963B1">
        <w:t>.</w:t>
      </w:r>
      <w:r w:rsidR="009B7618" w:rsidRPr="005963B1">
        <w:t xml:space="preserve"> </w:t>
      </w:r>
      <w:r w:rsidR="00DF34E8" w:rsidRPr="005963B1">
        <w:t>“</w:t>
      </w:r>
      <w:r w:rsidR="009B7618" w:rsidRPr="005963B1">
        <w:t>Não ingerir. Evite inalação ou aspiração e o</w:t>
      </w:r>
      <w:r w:rsidR="00DF34E8" w:rsidRPr="005963B1">
        <w:t xml:space="preserve"> contato com os olhos e a pele.”</w:t>
      </w:r>
      <w:r w:rsidR="006601CB" w:rsidRPr="005963B1">
        <w:t>;</w:t>
      </w:r>
    </w:p>
    <w:p w:rsidR="009B7618" w:rsidRPr="005963B1" w:rsidRDefault="009B7618" w:rsidP="00247807">
      <w:pPr>
        <w:autoSpaceDE w:val="0"/>
        <w:autoSpaceDN w:val="0"/>
        <w:adjustRightInd w:val="0"/>
        <w:ind w:firstLine="567"/>
        <w:jc w:val="both"/>
      </w:pPr>
    </w:p>
    <w:p w:rsidR="009B7618" w:rsidRPr="005963B1" w:rsidRDefault="00745DD9" w:rsidP="00247807">
      <w:pPr>
        <w:autoSpaceDE w:val="0"/>
        <w:autoSpaceDN w:val="0"/>
        <w:adjustRightInd w:val="0"/>
        <w:ind w:firstLine="567"/>
        <w:jc w:val="both"/>
      </w:pPr>
      <w:r w:rsidRPr="005963B1">
        <w:t>2</w:t>
      </w:r>
      <w:r w:rsidR="006D3A13" w:rsidRPr="005963B1">
        <w:t>.</w:t>
      </w:r>
      <w:r w:rsidR="00DF34E8" w:rsidRPr="005963B1">
        <w:t xml:space="preserve"> “</w:t>
      </w:r>
      <w:r w:rsidR="009B7618" w:rsidRPr="005963B1">
        <w:t>Lavar os objetos e utensílios utilizados como medida, antes de reutilizá</w:t>
      </w:r>
      <w:r w:rsidR="003044B2" w:rsidRPr="005963B1">
        <w:t>-</w:t>
      </w:r>
      <w:r w:rsidR="009B7618" w:rsidRPr="005963B1">
        <w:t>los.</w:t>
      </w:r>
      <w:r w:rsidR="00DF34E8" w:rsidRPr="005963B1">
        <w:t>”</w:t>
      </w:r>
      <w:r w:rsidR="006601CB" w:rsidRPr="005963B1">
        <w:t>;</w:t>
      </w:r>
    </w:p>
    <w:p w:rsidR="009B7618" w:rsidRPr="005963B1" w:rsidRDefault="009B7618" w:rsidP="00247807">
      <w:pPr>
        <w:autoSpaceDE w:val="0"/>
        <w:autoSpaceDN w:val="0"/>
        <w:adjustRightInd w:val="0"/>
        <w:ind w:firstLine="567"/>
        <w:jc w:val="both"/>
      </w:pPr>
    </w:p>
    <w:p w:rsidR="009B7618" w:rsidRPr="005963B1" w:rsidRDefault="00745DD9" w:rsidP="00247807">
      <w:pPr>
        <w:autoSpaceDE w:val="0"/>
        <w:autoSpaceDN w:val="0"/>
        <w:adjustRightInd w:val="0"/>
        <w:ind w:firstLine="567"/>
        <w:jc w:val="both"/>
      </w:pPr>
      <w:r w:rsidRPr="005963B1">
        <w:t>3</w:t>
      </w:r>
      <w:r w:rsidR="006D3A13" w:rsidRPr="005963B1">
        <w:t>.</w:t>
      </w:r>
      <w:r w:rsidR="009B7618" w:rsidRPr="005963B1">
        <w:t xml:space="preserve"> </w:t>
      </w:r>
      <w:r w:rsidR="00DF34E8" w:rsidRPr="005963B1">
        <w:t>“</w:t>
      </w:r>
      <w:r w:rsidR="009B7618" w:rsidRPr="005963B1">
        <w:t>Não usar em recipientes e objetos metálicos.</w:t>
      </w:r>
      <w:r w:rsidR="00DF34E8" w:rsidRPr="005963B1">
        <w:t>”</w:t>
      </w:r>
      <w:r w:rsidR="006601CB" w:rsidRPr="005963B1">
        <w:t>;</w:t>
      </w:r>
      <w:r w:rsidR="002B0888" w:rsidRPr="005963B1">
        <w:t xml:space="preserve"> e</w:t>
      </w:r>
    </w:p>
    <w:p w:rsidR="009B7618" w:rsidRPr="005963B1" w:rsidRDefault="009B7618" w:rsidP="00247807">
      <w:pPr>
        <w:autoSpaceDE w:val="0"/>
        <w:autoSpaceDN w:val="0"/>
        <w:adjustRightInd w:val="0"/>
        <w:ind w:firstLine="567"/>
        <w:jc w:val="both"/>
      </w:pPr>
    </w:p>
    <w:p w:rsidR="009B7618" w:rsidRPr="005963B1" w:rsidRDefault="00745DD9" w:rsidP="00247807">
      <w:pPr>
        <w:autoSpaceDE w:val="0"/>
        <w:autoSpaceDN w:val="0"/>
        <w:adjustRightInd w:val="0"/>
        <w:ind w:firstLine="567"/>
        <w:jc w:val="both"/>
      </w:pPr>
      <w:r w:rsidRPr="005963B1">
        <w:t>4</w:t>
      </w:r>
      <w:r w:rsidR="006D3A13" w:rsidRPr="005963B1">
        <w:t>.</w:t>
      </w:r>
      <w:r w:rsidR="008425FD" w:rsidRPr="005963B1">
        <w:t xml:space="preserve"> </w:t>
      </w:r>
      <w:r w:rsidR="00DF34E8" w:rsidRPr="005963B1">
        <w:t>“</w:t>
      </w:r>
      <w:r w:rsidR="009B7618" w:rsidRPr="005963B1">
        <w:t>Não reutilizar a embalagem para outros fins.</w:t>
      </w:r>
      <w:r w:rsidR="00DF34E8" w:rsidRPr="005963B1">
        <w:t>”</w:t>
      </w:r>
      <w:r w:rsidR="006601CB" w:rsidRPr="005963B1">
        <w:t>.</w:t>
      </w:r>
    </w:p>
    <w:p w:rsidR="009B7618" w:rsidRPr="005963B1" w:rsidRDefault="009B7618" w:rsidP="00247807">
      <w:pPr>
        <w:autoSpaceDE w:val="0"/>
        <w:autoSpaceDN w:val="0"/>
        <w:adjustRightInd w:val="0"/>
        <w:ind w:firstLine="567"/>
        <w:jc w:val="both"/>
      </w:pPr>
    </w:p>
    <w:p w:rsidR="009B7618" w:rsidRPr="005963B1" w:rsidRDefault="006164F2" w:rsidP="00247807">
      <w:pPr>
        <w:autoSpaceDE w:val="0"/>
        <w:autoSpaceDN w:val="0"/>
        <w:adjustRightInd w:val="0"/>
        <w:ind w:firstLine="567"/>
        <w:jc w:val="both"/>
      </w:pPr>
      <w:r w:rsidRPr="005963B1">
        <w:t>j</w:t>
      </w:r>
      <w:r w:rsidR="006D3A13" w:rsidRPr="005963B1">
        <w:t>)</w:t>
      </w:r>
      <w:r w:rsidR="009B7618" w:rsidRPr="005963B1">
        <w:t xml:space="preserve"> </w:t>
      </w:r>
      <w:r w:rsidR="006D3A13" w:rsidRPr="005963B1">
        <w:t>i</w:t>
      </w:r>
      <w:r w:rsidR="009B7618" w:rsidRPr="005963B1">
        <w:t>nformações sobre primeiros socorros, contendo as seguintes frases:</w:t>
      </w:r>
    </w:p>
    <w:p w:rsidR="009B7618" w:rsidRPr="005963B1" w:rsidRDefault="009B7618" w:rsidP="00247807">
      <w:pPr>
        <w:autoSpaceDE w:val="0"/>
        <w:autoSpaceDN w:val="0"/>
        <w:adjustRightInd w:val="0"/>
        <w:ind w:firstLine="567"/>
        <w:jc w:val="both"/>
      </w:pPr>
    </w:p>
    <w:p w:rsidR="009B7618" w:rsidRPr="005963B1" w:rsidRDefault="00745DD9" w:rsidP="00247807">
      <w:pPr>
        <w:autoSpaceDE w:val="0"/>
        <w:autoSpaceDN w:val="0"/>
        <w:adjustRightInd w:val="0"/>
        <w:ind w:firstLine="567"/>
        <w:jc w:val="both"/>
      </w:pPr>
      <w:r w:rsidRPr="005963B1">
        <w:t>1</w:t>
      </w:r>
      <w:r w:rsidR="006D3A13" w:rsidRPr="005963B1">
        <w:t xml:space="preserve">. </w:t>
      </w:r>
      <w:r w:rsidR="00DF34E8" w:rsidRPr="005963B1">
        <w:t>“</w:t>
      </w:r>
      <w:r w:rsidR="009B7618" w:rsidRPr="005963B1">
        <w:t>Em caso de contato com os olhos e a pele, lave imediatamente com água em abundância. Se persistir a irritação, procure um médico.</w:t>
      </w:r>
      <w:r w:rsidR="00DF34E8" w:rsidRPr="005963B1">
        <w:t>”</w:t>
      </w:r>
      <w:r w:rsidR="006601CB" w:rsidRPr="005963B1">
        <w:t>;</w:t>
      </w:r>
    </w:p>
    <w:p w:rsidR="009B7618" w:rsidRPr="005963B1" w:rsidRDefault="009B7618" w:rsidP="00247807">
      <w:pPr>
        <w:autoSpaceDE w:val="0"/>
        <w:autoSpaceDN w:val="0"/>
        <w:adjustRightInd w:val="0"/>
        <w:ind w:firstLine="567"/>
        <w:jc w:val="both"/>
      </w:pPr>
    </w:p>
    <w:p w:rsidR="009B7618" w:rsidRPr="005963B1" w:rsidRDefault="00745DD9" w:rsidP="00247807">
      <w:pPr>
        <w:autoSpaceDE w:val="0"/>
        <w:autoSpaceDN w:val="0"/>
        <w:adjustRightInd w:val="0"/>
        <w:ind w:firstLine="567"/>
        <w:jc w:val="both"/>
      </w:pPr>
      <w:r w:rsidRPr="005963B1">
        <w:t>2</w:t>
      </w:r>
      <w:r w:rsidR="006D3A13" w:rsidRPr="005963B1">
        <w:t>.</w:t>
      </w:r>
      <w:r w:rsidR="009B7618" w:rsidRPr="005963B1">
        <w:t xml:space="preserve"> </w:t>
      </w:r>
      <w:r w:rsidR="00DF34E8" w:rsidRPr="005963B1">
        <w:t>“</w:t>
      </w:r>
      <w:r w:rsidR="009B7618" w:rsidRPr="005963B1">
        <w:t>Em caso de ingestão, não provoque vômito e consulte imediatamente o Centro de Intoxicações ou o médico, levando a embalagem ou o rótulo do produto.</w:t>
      </w:r>
      <w:r w:rsidR="00DF34E8" w:rsidRPr="005963B1">
        <w:t>”</w:t>
      </w:r>
      <w:r w:rsidR="006601CB" w:rsidRPr="005963B1">
        <w:t>;</w:t>
      </w:r>
      <w:r w:rsidR="002B0888" w:rsidRPr="005963B1">
        <w:t xml:space="preserve"> e</w:t>
      </w:r>
    </w:p>
    <w:p w:rsidR="009B7618" w:rsidRPr="005963B1" w:rsidRDefault="009B7618" w:rsidP="00247807">
      <w:pPr>
        <w:autoSpaceDE w:val="0"/>
        <w:autoSpaceDN w:val="0"/>
        <w:adjustRightInd w:val="0"/>
        <w:ind w:firstLine="567"/>
        <w:jc w:val="both"/>
      </w:pPr>
    </w:p>
    <w:p w:rsidR="009B7618" w:rsidRPr="005963B1" w:rsidRDefault="00745DD9" w:rsidP="00247807">
      <w:pPr>
        <w:autoSpaceDE w:val="0"/>
        <w:autoSpaceDN w:val="0"/>
        <w:adjustRightInd w:val="0"/>
        <w:ind w:firstLine="567"/>
        <w:jc w:val="both"/>
      </w:pPr>
      <w:r w:rsidRPr="005963B1">
        <w:t>3</w:t>
      </w:r>
      <w:r w:rsidR="006D3A13" w:rsidRPr="005963B1">
        <w:t>.</w:t>
      </w:r>
      <w:r w:rsidR="00DF34E8" w:rsidRPr="005963B1">
        <w:t xml:space="preserve"> “</w:t>
      </w:r>
      <w:r w:rsidR="009B7618" w:rsidRPr="005963B1">
        <w:t>Em caso de inalação ou aspiração, remova o paciente para local arejado e procure um Serviço de Saúde ou Centro de Intoxicações, levando a em</w:t>
      </w:r>
      <w:r w:rsidR="00DF34E8" w:rsidRPr="005963B1">
        <w:t>balagem ou o rótulo do produto.”</w:t>
      </w:r>
      <w:r w:rsidR="006601CB" w:rsidRPr="005963B1">
        <w:t>.</w:t>
      </w:r>
    </w:p>
    <w:p w:rsidR="001D0FB5" w:rsidRPr="005963B1" w:rsidRDefault="001D0FB5" w:rsidP="00247807">
      <w:pPr>
        <w:autoSpaceDE w:val="0"/>
        <w:autoSpaceDN w:val="0"/>
        <w:adjustRightInd w:val="0"/>
        <w:ind w:firstLine="567"/>
        <w:jc w:val="both"/>
      </w:pPr>
    </w:p>
    <w:p w:rsidR="009B7618" w:rsidRPr="005963B1" w:rsidRDefault="006164F2" w:rsidP="00247807">
      <w:pPr>
        <w:autoSpaceDE w:val="0"/>
        <w:autoSpaceDN w:val="0"/>
        <w:adjustRightInd w:val="0"/>
        <w:ind w:firstLine="567"/>
        <w:jc w:val="both"/>
      </w:pPr>
      <w:r w:rsidRPr="005963B1">
        <w:t>k</w:t>
      </w:r>
      <w:r w:rsidR="006D3A13" w:rsidRPr="005963B1">
        <w:t>) d</w:t>
      </w:r>
      <w:r w:rsidR="009B7618" w:rsidRPr="005963B1">
        <w:t xml:space="preserve">ados do </w:t>
      </w:r>
      <w:r w:rsidR="005838FD" w:rsidRPr="005963B1">
        <w:t>f</w:t>
      </w:r>
      <w:r w:rsidR="009B7618" w:rsidRPr="005963B1">
        <w:t xml:space="preserve">abricante e/ou </w:t>
      </w:r>
      <w:r w:rsidR="005838FD" w:rsidRPr="005963B1">
        <w:t>d</w:t>
      </w:r>
      <w:r w:rsidR="009B7618" w:rsidRPr="005963B1">
        <w:t xml:space="preserve">istribuidor e/ou </w:t>
      </w:r>
      <w:r w:rsidR="005838FD" w:rsidRPr="005963B1">
        <w:t>i</w:t>
      </w:r>
      <w:r w:rsidR="009B7618" w:rsidRPr="005963B1">
        <w:t>mportador,</w:t>
      </w:r>
      <w:r w:rsidR="003803AB" w:rsidRPr="005963B1">
        <w:t xml:space="preserve"> </w:t>
      </w:r>
      <w:r w:rsidR="009B7618" w:rsidRPr="005963B1">
        <w:t>dentre os quais:</w:t>
      </w:r>
    </w:p>
    <w:p w:rsidR="003803AB" w:rsidRPr="005963B1" w:rsidRDefault="003803AB" w:rsidP="00247807">
      <w:pPr>
        <w:autoSpaceDE w:val="0"/>
        <w:autoSpaceDN w:val="0"/>
        <w:adjustRightInd w:val="0"/>
        <w:ind w:firstLine="567"/>
        <w:jc w:val="both"/>
      </w:pPr>
    </w:p>
    <w:p w:rsidR="009B7618" w:rsidRPr="005963B1" w:rsidRDefault="00745DD9" w:rsidP="00247807">
      <w:pPr>
        <w:autoSpaceDE w:val="0"/>
        <w:autoSpaceDN w:val="0"/>
        <w:adjustRightInd w:val="0"/>
        <w:ind w:firstLine="567"/>
        <w:jc w:val="both"/>
      </w:pPr>
      <w:r w:rsidRPr="005963B1">
        <w:t>1</w:t>
      </w:r>
      <w:r w:rsidR="006D3A13" w:rsidRPr="005963B1">
        <w:t>.</w:t>
      </w:r>
      <w:r w:rsidR="009B7618" w:rsidRPr="005963B1">
        <w:t xml:space="preserve"> razão social, endereço e Cadastro Nacional da Pessoa</w:t>
      </w:r>
      <w:r w:rsidR="003803AB" w:rsidRPr="005963B1">
        <w:t xml:space="preserve"> </w:t>
      </w:r>
      <w:r w:rsidR="009B7618" w:rsidRPr="005963B1">
        <w:t>Jurídica (CNPJ) do fabricante e/ou distribuidor e/ou importador;</w:t>
      </w:r>
    </w:p>
    <w:p w:rsidR="003803AB" w:rsidRPr="005963B1" w:rsidRDefault="003803AB" w:rsidP="00247807">
      <w:pPr>
        <w:autoSpaceDE w:val="0"/>
        <w:autoSpaceDN w:val="0"/>
        <w:adjustRightInd w:val="0"/>
        <w:ind w:firstLine="567"/>
        <w:jc w:val="both"/>
      </w:pPr>
    </w:p>
    <w:p w:rsidR="009B7618" w:rsidRPr="005963B1" w:rsidRDefault="00745DD9" w:rsidP="00247807">
      <w:pPr>
        <w:autoSpaceDE w:val="0"/>
        <w:autoSpaceDN w:val="0"/>
        <w:adjustRightInd w:val="0"/>
        <w:ind w:firstLine="567"/>
        <w:jc w:val="both"/>
      </w:pPr>
      <w:r w:rsidRPr="005963B1">
        <w:t>2</w:t>
      </w:r>
      <w:r w:rsidR="006D3A13" w:rsidRPr="005963B1">
        <w:t>.</w:t>
      </w:r>
      <w:r w:rsidR="00DF34E8" w:rsidRPr="005963B1">
        <w:t xml:space="preserve"> “</w:t>
      </w:r>
      <w:r w:rsidR="009B7618" w:rsidRPr="005963B1">
        <w:t>Indústria Brasileira</w:t>
      </w:r>
      <w:r w:rsidR="00DF34E8" w:rsidRPr="005963B1">
        <w:t>”</w:t>
      </w:r>
      <w:r w:rsidR="009B7618" w:rsidRPr="005963B1">
        <w:t xml:space="preserve"> ou o nome do país de origem do</w:t>
      </w:r>
      <w:r w:rsidR="003803AB" w:rsidRPr="005963B1">
        <w:t xml:space="preserve"> </w:t>
      </w:r>
      <w:r w:rsidR="009B7618" w:rsidRPr="005963B1">
        <w:t>produto, no caso de produto importado;</w:t>
      </w:r>
    </w:p>
    <w:p w:rsidR="003803AB" w:rsidRPr="005963B1" w:rsidRDefault="003803AB" w:rsidP="00247807">
      <w:pPr>
        <w:autoSpaceDE w:val="0"/>
        <w:autoSpaceDN w:val="0"/>
        <w:adjustRightInd w:val="0"/>
        <w:ind w:firstLine="567"/>
        <w:jc w:val="both"/>
      </w:pPr>
    </w:p>
    <w:p w:rsidR="009B7618" w:rsidRPr="005963B1" w:rsidRDefault="00745DD9" w:rsidP="00247807">
      <w:pPr>
        <w:autoSpaceDE w:val="0"/>
        <w:autoSpaceDN w:val="0"/>
        <w:adjustRightInd w:val="0"/>
        <w:ind w:firstLine="567"/>
        <w:jc w:val="both"/>
      </w:pPr>
      <w:r w:rsidRPr="005963B1">
        <w:t>3</w:t>
      </w:r>
      <w:r w:rsidR="006D3A13" w:rsidRPr="005963B1">
        <w:t>.</w:t>
      </w:r>
      <w:r w:rsidR="009B7618" w:rsidRPr="005963B1">
        <w:t xml:space="preserve"> número do registro do produto;</w:t>
      </w:r>
    </w:p>
    <w:p w:rsidR="003803AB" w:rsidRPr="005963B1" w:rsidRDefault="003803AB" w:rsidP="00247807">
      <w:pPr>
        <w:autoSpaceDE w:val="0"/>
        <w:autoSpaceDN w:val="0"/>
        <w:adjustRightInd w:val="0"/>
        <w:ind w:firstLine="567"/>
        <w:jc w:val="both"/>
      </w:pPr>
    </w:p>
    <w:p w:rsidR="009B7618" w:rsidRPr="005963B1" w:rsidRDefault="00745DD9" w:rsidP="00247807">
      <w:pPr>
        <w:autoSpaceDE w:val="0"/>
        <w:autoSpaceDN w:val="0"/>
        <w:adjustRightInd w:val="0"/>
        <w:ind w:firstLine="567"/>
        <w:jc w:val="both"/>
      </w:pPr>
      <w:r w:rsidRPr="005963B1">
        <w:t>4</w:t>
      </w:r>
      <w:r w:rsidR="006D3A13" w:rsidRPr="005963B1">
        <w:t>.</w:t>
      </w:r>
      <w:r w:rsidR="009B7618" w:rsidRPr="005963B1">
        <w:t xml:space="preserve"> número de telefone do Serviço de Atendimento ao Consumidor</w:t>
      </w:r>
      <w:r w:rsidR="003803AB" w:rsidRPr="005963B1">
        <w:t xml:space="preserve"> </w:t>
      </w:r>
      <w:r w:rsidR="008209D0" w:rsidRPr="005963B1">
        <w:t>(</w:t>
      </w:r>
      <w:r w:rsidR="006601CB" w:rsidRPr="005963B1">
        <w:t>SAC</w:t>
      </w:r>
      <w:r w:rsidR="008209D0" w:rsidRPr="005963B1">
        <w:t>)</w:t>
      </w:r>
      <w:r w:rsidR="006601CB" w:rsidRPr="005963B1">
        <w:t>;</w:t>
      </w:r>
      <w:r w:rsidR="002B0888" w:rsidRPr="005963B1">
        <w:t xml:space="preserve"> e</w:t>
      </w:r>
    </w:p>
    <w:p w:rsidR="003803AB" w:rsidRPr="005963B1" w:rsidRDefault="003803AB" w:rsidP="00247807">
      <w:pPr>
        <w:autoSpaceDE w:val="0"/>
        <w:autoSpaceDN w:val="0"/>
        <w:adjustRightInd w:val="0"/>
        <w:ind w:firstLine="567"/>
        <w:jc w:val="both"/>
      </w:pPr>
    </w:p>
    <w:p w:rsidR="009B7618" w:rsidRPr="005963B1" w:rsidRDefault="00745DD9" w:rsidP="00247807">
      <w:pPr>
        <w:autoSpaceDE w:val="0"/>
        <w:autoSpaceDN w:val="0"/>
        <w:adjustRightInd w:val="0"/>
        <w:ind w:firstLine="567"/>
        <w:jc w:val="both"/>
      </w:pPr>
      <w:r w:rsidRPr="005963B1">
        <w:t>5</w:t>
      </w:r>
      <w:r w:rsidR="006D3A13" w:rsidRPr="005963B1">
        <w:t>.</w:t>
      </w:r>
      <w:r w:rsidR="009B7618" w:rsidRPr="005963B1">
        <w:t xml:space="preserve"> telefone para emergências toxicológicas </w:t>
      </w:r>
      <w:r w:rsidR="003044B2" w:rsidRPr="005963B1">
        <w:t>-</w:t>
      </w:r>
      <w:r w:rsidR="009B7618" w:rsidRPr="005963B1">
        <w:t xml:space="preserve"> Centro de Intoxicações</w:t>
      </w:r>
      <w:r w:rsidR="003803AB" w:rsidRPr="005963B1">
        <w:t xml:space="preserve"> </w:t>
      </w:r>
      <w:r w:rsidR="00DF34E8" w:rsidRPr="005963B1">
        <w:t>(CEATOX). O número do D</w:t>
      </w:r>
      <w:r w:rsidR="009B7618" w:rsidRPr="005963B1">
        <w:t>isque</w:t>
      </w:r>
      <w:r w:rsidR="003044B2" w:rsidRPr="005963B1">
        <w:t>-</w:t>
      </w:r>
      <w:r w:rsidR="009B7618" w:rsidRPr="005963B1">
        <w:t>Intoxicação 0800 722</w:t>
      </w:r>
      <w:r w:rsidR="003803AB" w:rsidRPr="005963B1">
        <w:t xml:space="preserve"> </w:t>
      </w:r>
      <w:r w:rsidR="009B7618" w:rsidRPr="005963B1">
        <w:t>6001 poderá ser informado.</w:t>
      </w:r>
    </w:p>
    <w:p w:rsidR="00265AA4" w:rsidRPr="005963B1" w:rsidRDefault="00265AA4" w:rsidP="00247807">
      <w:pPr>
        <w:autoSpaceDE w:val="0"/>
        <w:autoSpaceDN w:val="0"/>
        <w:adjustRightInd w:val="0"/>
        <w:ind w:firstLine="567"/>
        <w:jc w:val="both"/>
      </w:pPr>
    </w:p>
    <w:p w:rsidR="00A767FD" w:rsidRPr="005963B1" w:rsidRDefault="00265AA4" w:rsidP="00247807">
      <w:pPr>
        <w:autoSpaceDE w:val="0"/>
        <w:autoSpaceDN w:val="0"/>
        <w:adjustRightInd w:val="0"/>
        <w:ind w:firstLine="567"/>
        <w:jc w:val="both"/>
      </w:pPr>
      <w:r w:rsidRPr="005963B1">
        <w:t xml:space="preserve">§1º As instruções de uso </w:t>
      </w:r>
      <w:r w:rsidR="00840E8B" w:rsidRPr="005963B1">
        <w:t xml:space="preserve">do produto, </w:t>
      </w:r>
      <w:r w:rsidRPr="005963B1">
        <w:t xml:space="preserve">constantes na alínea </w:t>
      </w:r>
      <w:r w:rsidR="00977705" w:rsidRPr="005963B1">
        <w:t>“</w:t>
      </w:r>
      <w:r w:rsidRPr="005963B1">
        <w:t>a</w:t>
      </w:r>
      <w:r w:rsidR="00977705" w:rsidRPr="005963B1">
        <w:t>”</w:t>
      </w:r>
      <w:r w:rsidRPr="005963B1">
        <w:t xml:space="preserve"> do inciso VII</w:t>
      </w:r>
      <w:r w:rsidR="00A767FD" w:rsidRPr="005963B1">
        <w:t>I</w:t>
      </w:r>
      <w:r w:rsidR="00840E8B" w:rsidRPr="005963B1">
        <w:t>,</w:t>
      </w:r>
      <w:r w:rsidRPr="005963B1">
        <w:t xml:space="preserve"> devem ser claras e simples. </w:t>
      </w:r>
    </w:p>
    <w:p w:rsidR="00A767FD" w:rsidRPr="005963B1" w:rsidRDefault="00A767FD" w:rsidP="00247807">
      <w:pPr>
        <w:autoSpaceDE w:val="0"/>
        <w:autoSpaceDN w:val="0"/>
        <w:adjustRightInd w:val="0"/>
        <w:ind w:firstLine="567"/>
        <w:jc w:val="both"/>
      </w:pPr>
    </w:p>
    <w:p w:rsidR="00265AA4" w:rsidRPr="005963B1" w:rsidRDefault="00A767FD" w:rsidP="00247807">
      <w:pPr>
        <w:autoSpaceDE w:val="0"/>
        <w:autoSpaceDN w:val="0"/>
        <w:adjustRightInd w:val="0"/>
        <w:ind w:firstLine="567"/>
        <w:jc w:val="both"/>
      </w:pPr>
      <w:r w:rsidRPr="005963B1">
        <w:t xml:space="preserve">§2º </w:t>
      </w:r>
      <w:r w:rsidR="00265AA4" w:rsidRPr="005963B1">
        <w:t>As diluições do produto</w:t>
      </w:r>
      <w:r w:rsidR="00497CEA" w:rsidRPr="005963B1">
        <w:t>, constantes nas instruções de uso,</w:t>
      </w:r>
      <w:r w:rsidR="00265AA4" w:rsidRPr="005963B1">
        <w:t xml:space="preserve"> devem ser expressas em porcentagem, relação produto/diluente ou outras medidas de ordem prática, desde que mencionados seus equivalentes no Sistema Métrico Decimal.</w:t>
      </w:r>
    </w:p>
    <w:p w:rsidR="00265AA4" w:rsidRPr="005963B1" w:rsidRDefault="00265AA4" w:rsidP="00247807">
      <w:pPr>
        <w:autoSpaceDE w:val="0"/>
        <w:autoSpaceDN w:val="0"/>
        <w:adjustRightInd w:val="0"/>
        <w:ind w:firstLine="567"/>
        <w:jc w:val="both"/>
      </w:pPr>
    </w:p>
    <w:p w:rsidR="00265AA4" w:rsidRPr="005963B1" w:rsidRDefault="00265AA4" w:rsidP="00247807">
      <w:pPr>
        <w:autoSpaceDE w:val="0"/>
        <w:autoSpaceDN w:val="0"/>
        <w:adjustRightInd w:val="0"/>
        <w:ind w:firstLine="567"/>
        <w:jc w:val="both"/>
      </w:pPr>
      <w:r w:rsidRPr="005963B1">
        <w:t>§</w:t>
      </w:r>
      <w:r w:rsidR="00A767FD" w:rsidRPr="005963B1">
        <w:t>3</w:t>
      </w:r>
      <w:r w:rsidRPr="005963B1">
        <w:t xml:space="preserve">º As informações sobre composição qualitativa e princípio ativo de que trata </w:t>
      </w:r>
      <w:r w:rsidR="00840E8B" w:rsidRPr="005963B1">
        <w:t xml:space="preserve">a alínea </w:t>
      </w:r>
      <w:r w:rsidR="00977705" w:rsidRPr="005963B1">
        <w:t>“</w:t>
      </w:r>
      <w:r w:rsidR="00840E8B" w:rsidRPr="005963B1">
        <w:t>d</w:t>
      </w:r>
      <w:r w:rsidR="00977705" w:rsidRPr="005963B1">
        <w:t>”</w:t>
      </w:r>
      <w:r w:rsidR="00840E8B" w:rsidRPr="005963B1">
        <w:t xml:space="preserve"> do </w:t>
      </w:r>
      <w:r w:rsidRPr="005963B1">
        <w:t xml:space="preserve">inciso </w:t>
      </w:r>
      <w:r w:rsidR="00840E8B" w:rsidRPr="005963B1">
        <w:t>VI</w:t>
      </w:r>
      <w:r w:rsidRPr="005963B1">
        <w:t>I</w:t>
      </w:r>
      <w:r w:rsidR="00A767FD" w:rsidRPr="005963B1">
        <w:t>I</w:t>
      </w:r>
      <w:r w:rsidRPr="005963B1">
        <w:t xml:space="preserve"> deve</w:t>
      </w:r>
      <w:r w:rsidR="001D2A14" w:rsidRPr="005963B1">
        <w:t>m</w:t>
      </w:r>
      <w:r w:rsidRPr="005963B1">
        <w:t xml:space="preserve"> incluir:</w:t>
      </w:r>
    </w:p>
    <w:p w:rsidR="00265AA4" w:rsidRPr="005963B1" w:rsidRDefault="00265AA4" w:rsidP="00247807">
      <w:pPr>
        <w:autoSpaceDE w:val="0"/>
        <w:autoSpaceDN w:val="0"/>
        <w:adjustRightInd w:val="0"/>
        <w:ind w:firstLine="567"/>
        <w:jc w:val="both"/>
      </w:pPr>
    </w:p>
    <w:p w:rsidR="00265AA4" w:rsidRPr="005963B1" w:rsidRDefault="00265AA4" w:rsidP="00247807">
      <w:pPr>
        <w:autoSpaceDE w:val="0"/>
        <w:autoSpaceDN w:val="0"/>
        <w:adjustRightInd w:val="0"/>
        <w:ind w:firstLine="567"/>
        <w:jc w:val="both"/>
      </w:pPr>
      <w:r w:rsidRPr="005963B1">
        <w:t xml:space="preserve">I </w:t>
      </w:r>
      <w:r w:rsidR="003044B2" w:rsidRPr="005963B1">
        <w:t>-</w:t>
      </w:r>
      <w:r w:rsidRPr="005963B1">
        <w:t xml:space="preserve"> o componente ativo e outros de importância toxicológica pelo nome técnico aceito internacionalmente, com a respectiva concentração em % p/p</w:t>
      </w:r>
      <w:r w:rsidR="006008B8" w:rsidRPr="005963B1">
        <w:t>,</w:t>
      </w:r>
      <w:r w:rsidRPr="005963B1">
        <w:t xml:space="preserve"> e os demais componentes da formulação por sua função;</w:t>
      </w:r>
      <w:r w:rsidR="002B0888" w:rsidRPr="005963B1">
        <w:t xml:space="preserve"> e</w:t>
      </w:r>
    </w:p>
    <w:p w:rsidR="00265AA4" w:rsidRPr="005963B1" w:rsidRDefault="00265AA4" w:rsidP="00247807">
      <w:pPr>
        <w:autoSpaceDE w:val="0"/>
        <w:autoSpaceDN w:val="0"/>
        <w:adjustRightInd w:val="0"/>
        <w:ind w:firstLine="567"/>
        <w:jc w:val="both"/>
      </w:pPr>
    </w:p>
    <w:p w:rsidR="00265AA4" w:rsidRPr="005963B1" w:rsidRDefault="00265AA4" w:rsidP="00247807">
      <w:pPr>
        <w:autoSpaceDE w:val="0"/>
        <w:autoSpaceDN w:val="0"/>
        <w:adjustRightInd w:val="0"/>
        <w:ind w:firstLine="567"/>
        <w:jc w:val="both"/>
      </w:pPr>
      <w:r w:rsidRPr="005963B1">
        <w:t xml:space="preserve">II </w:t>
      </w:r>
      <w:r w:rsidR="003044B2" w:rsidRPr="005963B1">
        <w:t>-</w:t>
      </w:r>
      <w:r w:rsidR="00DF34E8" w:rsidRPr="005963B1">
        <w:t xml:space="preserve"> a indicação “</w:t>
      </w:r>
      <w:r w:rsidRPr="005963B1">
        <w:t>Teor de cloro ativo entre 2,0</w:t>
      </w:r>
      <w:r w:rsidR="00932150" w:rsidRPr="005963B1">
        <w:t>%</w:t>
      </w:r>
      <w:r w:rsidRPr="005963B1">
        <w:t xml:space="preserve"> e 2,5% p/p</w:t>
      </w:r>
      <w:r w:rsidR="00DF34E8" w:rsidRPr="005963B1">
        <w:t>”</w:t>
      </w:r>
      <w:r w:rsidRPr="005963B1">
        <w:t>.</w:t>
      </w:r>
    </w:p>
    <w:p w:rsidR="00265AA4" w:rsidRPr="005963B1" w:rsidRDefault="00265AA4" w:rsidP="00247807">
      <w:pPr>
        <w:autoSpaceDE w:val="0"/>
        <w:autoSpaceDN w:val="0"/>
        <w:adjustRightInd w:val="0"/>
        <w:ind w:firstLine="567"/>
        <w:jc w:val="both"/>
      </w:pPr>
    </w:p>
    <w:p w:rsidR="00265AA4" w:rsidRPr="005963B1" w:rsidRDefault="00A767FD" w:rsidP="00247807">
      <w:pPr>
        <w:autoSpaceDE w:val="0"/>
        <w:autoSpaceDN w:val="0"/>
        <w:adjustRightInd w:val="0"/>
        <w:ind w:firstLine="567"/>
        <w:jc w:val="both"/>
      </w:pPr>
      <w:r w:rsidRPr="005963B1">
        <w:t>§4</w:t>
      </w:r>
      <w:r w:rsidR="00265AA4" w:rsidRPr="005963B1">
        <w:t>º O prazo de validade do produto</w:t>
      </w:r>
      <w:r w:rsidR="00840E8B" w:rsidRPr="005963B1">
        <w:t xml:space="preserve">, constante na alínea </w:t>
      </w:r>
      <w:r w:rsidR="00977705" w:rsidRPr="005963B1">
        <w:t>“</w:t>
      </w:r>
      <w:r w:rsidR="00840E8B" w:rsidRPr="005963B1">
        <w:t>f</w:t>
      </w:r>
      <w:r w:rsidR="00977705" w:rsidRPr="005963B1">
        <w:t>”</w:t>
      </w:r>
      <w:r w:rsidR="00840E8B" w:rsidRPr="005963B1">
        <w:t xml:space="preserve"> do inciso VII</w:t>
      </w:r>
      <w:r w:rsidR="00497CEA" w:rsidRPr="005963B1">
        <w:t>I</w:t>
      </w:r>
      <w:r w:rsidR="00840E8B" w:rsidRPr="005963B1">
        <w:t>,</w:t>
      </w:r>
      <w:r w:rsidR="00265AA4" w:rsidRPr="005963B1">
        <w:t xml:space="preserve"> deve ser descrito em sua rotulagem por meio das expressões designativas abaixo, suas abreviações ou outras expressões equivalentes:</w:t>
      </w:r>
    </w:p>
    <w:p w:rsidR="00265AA4" w:rsidRPr="005963B1" w:rsidRDefault="00265AA4" w:rsidP="00247807">
      <w:pPr>
        <w:autoSpaceDE w:val="0"/>
        <w:autoSpaceDN w:val="0"/>
        <w:adjustRightInd w:val="0"/>
        <w:ind w:firstLine="567"/>
        <w:jc w:val="both"/>
      </w:pPr>
    </w:p>
    <w:p w:rsidR="00265AA4" w:rsidRPr="005963B1" w:rsidRDefault="00265AA4" w:rsidP="00247807">
      <w:pPr>
        <w:autoSpaceDE w:val="0"/>
        <w:autoSpaceDN w:val="0"/>
        <w:adjustRightInd w:val="0"/>
        <w:ind w:firstLine="567"/>
        <w:jc w:val="both"/>
      </w:pPr>
      <w:r w:rsidRPr="005963B1">
        <w:t xml:space="preserve">I </w:t>
      </w:r>
      <w:r w:rsidR="00DF34E8" w:rsidRPr="005963B1">
        <w:t>– “</w:t>
      </w:r>
      <w:r w:rsidRPr="005963B1">
        <w:t>VÁLIDO ATÉ: (MÊS/ANO)</w:t>
      </w:r>
      <w:r w:rsidR="00DF34E8" w:rsidRPr="005963B1">
        <w:t>”</w:t>
      </w:r>
      <w:r w:rsidRPr="005963B1">
        <w:t xml:space="preserve">; </w:t>
      </w:r>
    </w:p>
    <w:p w:rsidR="00265AA4" w:rsidRPr="005963B1" w:rsidRDefault="00265AA4" w:rsidP="00247807">
      <w:pPr>
        <w:autoSpaceDE w:val="0"/>
        <w:autoSpaceDN w:val="0"/>
        <w:adjustRightInd w:val="0"/>
        <w:ind w:firstLine="567"/>
        <w:jc w:val="both"/>
      </w:pPr>
    </w:p>
    <w:p w:rsidR="00265AA4" w:rsidRPr="005963B1" w:rsidRDefault="00265AA4" w:rsidP="00247807">
      <w:pPr>
        <w:autoSpaceDE w:val="0"/>
        <w:autoSpaceDN w:val="0"/>
        <w:adjustRightInd w:val="0"/>
        <w:ind w:firstLine="567"/>
        <w:jc w:val="both"/>
      </w:pPr>
      <w:r w:rsidRPr="005963B1">
        <w:t xml:space="preserve">II </w:t>
      </w:r>
      <w:r w:rsidR="00DF34E8" w:rsidRPr="005963B1">
        <w:t>– “</w:t>
      </w:r>
      <w:r w:rsidRPr="005963B1">
        <w:t>VÁLIDO POR: ____ MESES, a partir da data de fabricação.</w:t>
      </w:r>
      <w:r w:rsidR="00DF34E8" w:rsidRPr="005963B1">
        <w:t>”</w:t>
      </w:r>
      <w:r w:rsidRPr="005963B1">
        <w:t>, incluindo DATA DE FABRICAÇÃO (MÊS/ANO); ou</w:t>
      </w:r>
    </w:p>
    <w:p w:rsidR="00265AA4" w:rsidRPr="005963B1" w:rsidRDefault="00265AA4" w:rsidP="00247807">
      <w:pPr>
        <w:autoSpaceDE w:val="0"/>
        <w:autoSpaceDN w:val="0"/>
        <w:adjustRightInd w:val="0"/>
        <w:ind w:firstLine="567"/>
        <w:jc w:val="both"/>
      </w:pPr>
    </w:p>
    <w:p w:rsidR="00265AA4" w:rsidRPr="005963B1" w:rsidRDefault="00265AA4" w:rsidP="00247807">
      <w:pPr>
        <w:autoSpaceDE w:val="0"/>
        <w:autoSpaceDN w:val="0"/>
        <w:adjustRightInd w:val="0"/>
        <w:ind w:firstLine="567"/>
        <w:jc w:val="both"/>
      </w:pPr>
      <w:r w:rsidRPr="005963B1">
        <w:t xml:space="preserve">III </w:t>
      </w:r>
      <w:r w:rsidR="00DF34E8" w:rsidRPr="005963B1">
        <w:t>– “</w:t>
      </w:r>
      <w:r w:rsidRPr="005963B1">
        <w:t>USAR EM ____ MESES, a partir da data de fabricação.</w:t>
      </w:r>
      <w:r w:rsidR="00DF34E8" w:rsidRPr="005963B1">
        <w:t>”</w:t>
      </w:r>
      <w:r w:rsidRPr="005963B1">
        <w:t>, incluindo DATA DE FABRICAÇÃO (MÊS/ANO).</w:t>
      </w:r>
    </w:p>
    <w:p w:rsidR="003803AB" w:rsidRPr="005963B1" w:rsidRDefault="003803AB" w:rsidP="009B7618">
      <w:pPr>
        <w:autoSpaceDE w:val="0"/>
        <w:autoSpaceDN w:val="0"/>
        <w:adjustRightInd w:val="0"/>
        <w:jc w:val="both"/>
      </w:pPr>
    </w:p>
    <w:p w:rsidR="00247807" w:rsidRPr="005963B1" w:rsidRDefault="00247807" w:rsidP="009B7618">
      <w:pPr>
        <w:autoSpaceDE w:val="0"/>
        <w:autoSpaceDN w:val="0"/>
        <w:adjustRightInd w:val="0"/>
        <w:jc w:val="both"/>
      </w:pPr>
    </w:p>
    <w:p w:rsidR="005963B1" w:rsidRDefault="005963B1" w:rsidP="003803AB">
      <w:pPr>
        <w:autoSpaceDE w:val="0"/>
        <w:autoSpaceDN w:val="0"/>
        <w:adjustRightInd w:val="0"/>
        <w:jc w:val="center"/>
        <w:rPr>
          <w:b/>
        </w:rPr>
      </w:pPr>
    </w:p>
    <w:p w:rsidR="005963B1" w:rsidRDefault="005963B1" w:rsidP="003803AB">
      <w:pPr>
        <w:autoSpaceDE w:val="0"/>
        <w:autoSpaceDN w:val="0"/>
        <w:adjustRightInd w:val="0"/>
        <w:jc w:val="center"/>
        <w:rPr>
          <w:b/>
        </w:rPr>
      </w:pPr>
    </w:p>
    <w:p w:rsidR="005963B1" w:rsidRDefault="005963B1" w:rsidP="003803AB">
      <w:pPr>
        <w:autoSpaceDE w:val="0"/>
        <w:autoSpaceDN w:val="0"/>
        <w:adjustRightInd w:val="0"/>
        <w:jc w:val="center"/>
        <w:rPr>
          <w:b/>
        </w:rPr>
      </w:pPr>
    </w:p>
    <w:p w:rsidR="005963B1" w:rsidRDefault="005963B1" w:rsidP="003803AB">
      <w:pPr>
        <w:autoSpaceDE w:val="0"/>
        <w:autoSpaceDN w:val="0"/>
        <w:adjustRightInd w:val="0"/>
        <w:jc w:val="center"/>
        <w:rPr>
          <w:b/>
        </w:rPr>
      </w:pPr>
    </w:p>
    <w:p w:rsidR="005963B1" w:rsidRDefault="005963B1" w:rsidP="003803AB">
      <w:pPr>
        <w:autoSpaceDE w:val="0"/>
        <w:autoSpaceDN w:val="0"/>
        <w:adjustRightInd w:val="0"/>
        <w:jc w:val="center"/>
        <w:rPr>
          <w:b/>
        </w:rPr>
      </w:pPr>
    </w:p>
    <w:p w:rsidR="005963B1" w:rsidRDefault="005963B1" w:rsidP="003803AB">
      <w:pPr>
        <w:autoSpaceDE w:val="0"/>
        <w:autoSpaceDN w:val="0"/>
        <w:adjustRightInd w:val="0"/>
        <w:jc w:val="center"/>
        <w:rPr>
          <w:b/>
        </w:rPr>
      </w:pPr>
    </w:p>
    <w:p w:rsidR="003803AB" w:rsidRPr="005963B1" w:rsidRDefault="003803AB" w:rsidP="003803AB">
      <w:pPr>
        <w:autoSpaceDE w:val="0"/>
        <w:autoSpaceDN w:val="0"/>
        <w:adjustRightInd w:val="0"/>
        <w:jc w:val="center"/>
        <w:rPr>
          <w:b/>
        </w:rPr>
      </w:pPr>
      <w:r w:rsidRPr="005963B1">
        <w:rPr>
          <w:b/>
        </w:rPr>
        <w:t>CAPÍTULO VI</w:t>
      </w:r>
    </w:p>
    <w:p w:rsidR="005963B1" w:rsidRPr="005963B1" w:rsidRDefault="005963B1" w:rsidP="003803AB">
      <w:pPr>
        <w:autoSpaceDE w:val="0"/>
        <w:autoSpaceDN w:val="0"/>
        <w:adjustRightInd w:val="0"/>
        <w:jc w:val="center"/>
        <w:rPr>
          <w:b/>
        </w:rPr>
      </w:pPr>
    </w:p>
    <w:p w:rsidR="003803AB" w:rsidRPr="005963B1" w:rsidRDefault="003803AB" w:rsidP="003803AB">
      <w:pPr>
        <w:autoSpaceDE w:val="0"/>
        <w:autoSpaceDN w:val="0"/>
        <w:adjustRightInd w:val="0"/>
        <w:jc w:val="center"/>
        <w:rPr>
          <w:b/>
        </w:rPr>
      </w:pPr>
      <w:r w:rsidRPr="005963B1">
        <w:rPr>
          <w:b/>
        </w:rPr>
        <w:t>DAS DISPOSIÇÕES FINAIS E TRANSITÓRIAS</w:t>
      </w:r>
    </w:p>
    <w:p w:rsidR="003803AB" w:rsidRPr="005963B1" w:rsidRDefault="003803AB" w:rsidP="003803AB">
      <w:pPr>
        <w:autoSpaceDE w:val="0"/>
        <w:autoSpaceDN w:val="0"/>
        <w:adjustRightInd w:val="0"/>
        <w:jc w:val="center"/>
      </w:pPr>
    </w:p>
    <w:p w:rsidR="00247807" w:rsidRPr="005963B1" w:rsidRDefault="00247807" w:rsidP="003803AB">
      <w:pPr>
        <w:autoSpaceDE w:val="0"/>
        <w:autoSpaceDN w:val="0"/>
        <w:adjustRightInd w:val="0"/>
        <w:jc w:val="center"/>
      </w:pPr>
    </w:p>
    <w:p w:rsidR="00625340" w:rsidRPr="005963B1" w:rsidRDefault="00625340" w:rsidP="00247807">
      <w:pPr>
        <w:autoSpaceDE w:val="0"/>
        <w:autoSpaceDN w:val="0"/>
        <w:adjustRightInd w:val="0"/>
        <w:ind w:firstLine="567"/>
        <w:jc w:val="both"/>
      </w:pPr>
      <w:r w:rsidRPr="005963B1">
        <w:t xml:space="preserve">Art. </w:t>
      </w:r>
      <w:r w:rsidR="00DC77D0" w:rsidRPr="005963B1">
        <w:t>9º</w:t>
      </w:r>
      <w:r w:rsidRPr="005963B1">
        <w:t xml:space="preserve"> As petições de registro de novos produtos protocoladas após o início da vigência desta Resolução devem atender na íntegra ao disposto neste regulamento.</w:t>
      </w:r>
    </w:p>
    <w:p w:rsidR="001D0FB5" w:rsidRPr="005963B1" w:rsidRDefault="001D0FB5" w:rsidP="00247807">
      <w:pPr>
        <w:autoSpaceDE w:val="0"/>
        <w:autoSpaceDN w:val="0"/>
        <w:adjustRightInd w:val="0"/>
        <w:ind w:firstLine="567"/>
        <w:jc w:val="both"/>
      </w:pPr>
    </w:p>
    <w:p w:rsidR="00625340" w:rsidRPr="005963B1" w:rsidRDefault="00325313" w:rsidP="00247807">
      <w:pPr>
        <w:autoSpaceDE w:val="0"/>
        <w:autoSpaceDN w:val="0"/>
        <w:adjustRightInd w:val="0"/>
        <w:ind w:firstLine="567"/>
        <w:jc w:val="both"/>
      </w:pPr>
      <w:r w:rsidRPr="005963B1">
        <w:t>Art. 1</w:t>
      </w:r>
      <w:r w:rsidR="00DC77D0" w:rsidRPr="005963B1">
        <w:t>0</w:t>
      </w:r>
      <w:r w:rsidR="00625340" w:rsidRPr="005963B1">
        <w:t xml:space="preserve"> Após o início da vigência desta Resolução, os produtos já registrados devem adequar</w:t>
      </w:r>
      <w:r w:rsidR="003044B2" w:rsidRPr="005963B1">
        <w:t>-</w:t>
      </w:r>
      <w:r w:rsidR="00625340" w:rsidRPr="005963B1">
        <w:t>se ao disposto neste regulamento no momento da revalidação ou da primeira solicitação de alteração</w:t>
      </w:r>
      <w:r w:rsidR="00D63615" w:rsidRPr="005963B1">
        <w:t xml:space="preserve"> do registro</w:t>
      </w:r>
      <w:r w:rsidR="00625340" w:rsidRPr="005963B1">
        <w:t>.</w:t>
      </w:r>
    </w:p>
    <w:p w:rsidR="00625340" w:rsidRPr="005963B1" w:rsidRDefault="00625340" w:rsidP="00247807">
      <w:pPr>
        <w:autoSpaceDE w:val="0"/>
        <w:autoSpaceDN w:val="0"/>
        <w:adjustRightInd w:val="0"/>
        <w:ind w:firstLine="567"/>
        <w:jc w:val="both"/>
      </w:pPr>
    </w:p>
    <w:p w:rsidR="00625340" w:rsidRPr="005963B1" w:rsidRDefault="00625340" w:rsidP="00247807">
      <w:pPr>
        <w:autoSpaceDE w:val="0"/>
        <w:autoSpaceDN w:val="0"/>
        <w:adjustRightInd w:val="0"/>
        <w:ind w:firstLine="567"/>
        <w:jc w:val="both"/>
      </w:pPr>
      <w:r w:rsidRPr="005963B1">
        <w:t xml:space="preserve">Parágrafo único. </w:t>
      </w:r>
      <w:r w:rsidR="00DC77D0" w:rsidRPr="005963B1">
        <w:t xml:space="preserve"> </w:t>
      </w:r>
      <w:r w:rsidRPr="005963B1">
        <w:t>As petições de revalidação de registro ou de alteração pós</w:t>
      </w:r>
      <w:r w:rsidR="003044B2" w:rsidRPr="005963B1">
        <w:t>-</w:t>
      </w:r>
      <w:r w:rsidRPr="005963B1">
        <w:t xml:space="preserve">registro a que se refere o </w:t>
      </w:r>
      <w:r w:rsidRPr="005963B1">
        <w:rPr>
          <w:i/>
        </w:rPr>
        <w:t>caput</w:t>
      </w:r>
      <w:r w:rsidRPr="005963B1">
        <w:t>, protocoladas em desacordo com os requisitos desta Resolução, s</w:t>
      </w:r>
      <w:r w:rsidR="0040628C" w:rsidRPr="005963B1">
        <w:t>er</w:t>
      </w:r>
      <w:r w:rsidRPr="005963B1">
        <w:t>ão passíveis de exigência para sua adequação.</w:t>
      </w:r>
    </w:p>
    <w:p w:rsidR="00625340" w:rsidRPr="005963B1" w:rsidRDefault="00625340" w:rsidP="00247807">
      <w:pPr>
        <w:autoSpaceDE w:val="0"/>
        <w:autoSpaceDN w:val="0"/>
        <w:adjustRightInd w:val="0"/>
        <w:ind w:firstLine="567"/>
        <w:jc w:val="both"/>
      </w:pPr>
    </w:p>
    <w:p w:rsidR="00625340" w:rsidRPr="005963B1" w:rsidRDefault="00325313" w:rsidP="00247807">
      <w:pPr>
        <w:autoSpaceDE w:val="0"/>
        <w:autoSpaceDN w:val="0"/>
        <w:adjustRightInd w:val="0"/>
        <w:ind w:firstLine="567"/>
        <w:jc w:val="both"/>
      </w:pPr>
      <w:r w:rsidRPr="005963B1">
        <w:t>Art. 1</w:t>
      </w:r>
      <w:r w:rsidR="00DC77D0" w:rsidRPr="005963B1">
        <w:t>1</w:t>
      </w:r>
      <w:r w:rsidR="00625340" w:rsidRPr="005963B1">
        <w:t xml:space="preserve"> O descumprimento das disposições contidas nesta Resolução e no regulamento por ela aprovado constitui infração sanitária, nos termos da Lei </w:t>
      </w:r>
      <w:r w:rsidR="0011276A" w:rsidRPr="005963B1">
        <w:t>n</w:t>
      </w:r>
      <w:r w:rsidR="005838FD" w:rsidRPr="005963B1">
        <w:t>.</w:t>
      </w:r>
      <w:r w:rsidR="00625340" w:rsidRPr="005963B1">
        <w:t xml:space="preserve"> 6.437, de 20 de agosto de 1977, sem prejuízo das responsabilidades civil, administrativa e penal cabíveis.</w:t>
      </w:r>
    </w:p>
    <w:p w:rsidR="005838FD" w:rsidRPr="005963B1" w:rsidRDefault="005838FD" w:rsidP="00247807">
      <w:pPr>
        <w:autoSpaceDE w:val="0"/>
        <w:autoSpaceDN w:val="0"/>
        <w:adjustRightInd w:val="0"/>
        <w:ind w:firstLine="567"/>
        <w:jc w:val="both"/>
      </w:pPr>
    </w:p>
    <w:p w:rsidR="00625340" w:rsidRPr="005963B1" w:rsidRDefault="00325313" w:rsidP="00247807">
      <w:pPr>
        <w:autoSpaceDE w:val="0"/>
        <w:autoSpaceDN w:val="0"/>
        <w:adjustRightInd w:val="0"/>
        <w:ind w:firstLine="567"/>
        <w:jc w:val="both"/>
      </w:pPr>
      <w:r w:rsidRPr="005963B1">
        <w:t>Art. 1</w:t>
      </w:r>
      <w:r w:rsidR="00875DB8" w:rsidRPr="005963B1">
        <w:t>2</w:t>
      </w:r>
      <w:r w:rsidR="00625340" w:rsidRPr="005963B1">
        <w:t xml:space="preserve"> Esta Resolução entra em vigor </w:t>
      </w:r>
      <w:r w:rsidR="009D1678" w:rsidRPr="005963B1">
        <w:t>n</w:t>
      </w:r>
      <w:r w:rsidR="00625340" w:rsidRPr="005963B1">
        <w:t>a data de sua publicação.</w:t>
      </w:r>
    </w:p>
    <w:p w:rsidR="00247807" w:rsidRPr="005963B1" w:rsidRDefault="00247807" w:rsidP="00247807">
      <w:pPr>
        <w:autoSpaceDE w:val="0"/>
        <w:autoSpaceDN w:val="0"/>
        <w:adjustRightInd w:val="0"/>
        <w:ind w:firstLine="567"/>
        <w:jc w:val="both"/>
      </w:pPr>
    </w:p>
    <w:p w:rsidR="00247807" w:rsidRPr="005963B1" w:rsidRDefault="00247807" w:rsidP="00247807">
      <w:pPr>
        <w:autoSpaceDE w:val="0"/>
        <w:autoSpaceDN w:val="0"/>
        <w:adjustRightInd w:val="0"/>
        <w:ind w:firstLine="567"/>
        <w:jc w:val="both"/>
      </w:pPr>
    </w:p>
    <w:p w:rsidR="00B7697C" w:rsidRPr="005963B1" w:rsidRDefault="00B7697C" w:rsidP="00247807">
      <w:pPr>
        <w:autoSpaceDE w:val="0"/>
        <w:autoSpaceDN w:val="0"/>
        <w:adjustRightInd w:val="0"/>
        <w:jc w:val="center"/>
        <w:rPr>
          <w:b/>
        </w:rPr>
      </w:pPr>
      <w:r w:rsidRPr="005963B1">
        <w:rPr>
          <w:b/>
        </w:rPr>
        <w:t>JARBAS BARBOSA DA SILVA JR.</w:t>
      </w:r>
    </w:p>
    <w:p w:rsidR="00625340" w:rsidRPr="005963B1" w:rsidRDefault="00625340" w:rsidP="003803AB">
      <w:pPr>
        <w:autoSpaceDE w:val="0"/>
        <w:autoSpaceDN w:val="0"/>
        <w:adjustRightInd w:val="0"/>
        <w:jc w:val="both"/>
      </w:pPr>
    </w:p>
    <w:sectPr w:rsidR="00625340" w:rsidRPr="005963B1" w:rsidSect="005963B1">
      <w:headerReference w:type="default" r:id="rId8"/>
      <w:footerReference w:type="default" r:id="rId9"/>
      <w:pgSz w:w="11906" w:h="16838"/>
      <w:pgMar w:top="1304" w:right="1133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20E3" w:rsidRDefault="002C20E3" w:rsidP="005963B1">
      <w:r>
        <w:separator/>
      </w:r>
    </w:p>
  </w:endnote>
  <w:endnote w:type="continuationSeparator" w:id="0">
    <w:p w:rsidR="002C20E3" w:rsidRDefault="002C20E3" w:rsidP="005963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63B1" w:rsidRPr="005963B1" w:rsidRDefault="005963B1" w:rsidP="005963B1">
    <w:pPr>
      <w:tabs>
        <w:tab w:val="center" w:pos="4252"/>
        <w:tab w:val="right" w:pos="8504"/>
      </w:tabs>
      <w:jc w:val="center"/>
      <w:rPr>
        <w:rFonts w:ascii="Calibri" w:hAnsi="Calibri"/>
        <w:sz w:val="22"/>
        <w:szCs w:val="22"/>
        <w:lang w:eastAsia="en-US"/>
      </w:rPr>
    </w:pPr>
    <w:r w:rsidRPr="005963B1">
      <w:rPr>
        <w:rFonts w:ascii="Calibri" w:hAnsi="Calibri"/>
        <w:color w:val="943634"/>
        <w:sz w:val="22"/>
        <w:szCs w:val="22"/>
        <w:lang w:eastAsia="en-US"/>
      </w:rPr>
      <w:t>Este texto não substitui o(s) publicado(s) em Diário Oficial da União.</w:t>
    </w:r>
  </w:p>
  <w:p w:rsidR="005963B1" w:rsidRDefault="005963B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20E3" w:rsidRDefault="002C20E3" w:rsidP="005963B1">
      <w:r>
        <w:separator/>
      </w:r>
    </w:p>
  </w:footnote>
  <w:footnote w:type="continuationSeparator" w:id="0">
    <w:p w:rsidR="002C20E3" w:rsidRDefault="002C20E3" w:rsidP="005963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63B1" w:rsidRPr="005963B1" w:rsidRDefault="005963B1" w:rsidP="005963B1">
    <w:pPr>
      <w:tabs>
        <w:tab w:val="center" w:pos="4252"/>
        <w:tab w:val="right" w:pos="8504"/>
      </w:tabs>
      <w:jc w:val="center"/>
      <w:rPr>
        <w:rFonts w:ascii="Calibri" w:hAnsi="Calibri"/>
        <w:sz w:val="22"/>
        <w:szCs w:val="22"/>
        <w:lang w:eastAsia="en-US"/>
      </w:rPr>
    </w:pPr>
    <w:r w:rsidRPr="005963B1">
      <w:rPr>
        <w:rFonts w:ascii="Calibri" w:hAnsi="Calibri"/>
        <w:noProof/>
        <w:sz w:val="22"/>
        <w:szCs w:val="2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1" o:spid="_x0000_i1026" type="#_x0000_t75" alt="Descrição: Descrição: Brasão da República" style="width:51.75pt;height:51pt;visibility:visible">
          <v:imagedata r:id="rId1" o:title=""/>
        </v:shape>
      </w:pict>
    </w:r>
  </w:p>
  <w:p w:rsidR="005963B1" w:rsidRPr="005963B1" w:rsidRDefault="005963B1" w:rsidP="005963B1">
    <w:pPr>
      <w:tabs>
        <w:tab w:val="center" w:pos="4252"/>
        <w:tab w:val="right" w:pos="8504"/>
      </w:tabs>
      <w:jc w:val="center"/>
      <w:rPr>
        <w:rFonts w:ascii="Calibri" w:hAnsi="Calibri"/>
        <w:b/>
        <w:szCs w:val="22"/>
        <w:lang w:eastAsia="en-US"/>
      </w:rPr>
    </w:pPr>
    <w:r w:rsidRPr="005963B1">
      <w:rPr>
        <w:rFonts w:ascii="Calibri" w:hAnsi="Calibri"/>
        <w:b/>
        <w:szCs w:val="22"/>
        <w:lang w:eastAsia="en-US"/>
      </w:rPr>
      <w:t>Ministério da Saúde - MS</w:t>
    </w:r>
  </w:p>
  <w:p w:rsidR="005963B1" w:rsidRPr="005963B1" w:rsidRDefault="005963B1" w:rsidP="005963B1">
    <w:pPr>
      <w:tabs>
        <w:tab w:val="center" w:pos="4252"/>
        <w:tab w:val="right" w:pos="8504"/>
      </w:tabs>
      <w:jc w:val="center"/>
      <w:rPr>
        <w:rFonts w:ascii="Calibri" w:hAnsi="Calibri"/>
        <w:b/>
        <w:szCs w:val="22"/>
        <w:lang w:eastAsia="en-US"/>
      </w:rPr>
    </w:pPr>
    <w:r w:rsidRPr="005963B1">
      <w:rPr>
        <w:rFonts w:ascii="Calibri" w:hAnsi="Calibri"/>
        <w:b/>
        <w:szCs w:val="22"/>
        <w:lang w:eastAsia="en-US"/>
      </w:rPr>
      <w:t>Agência Nacional de Vigilância Sanitária - ANVISA</w:t>
    </w:r>
  </w:p>
  <w:p w:rsidR="005963B1" w:rsidRDefault="005963B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4A1F88"/>
    <w:multiLevelType w:val="hybridMultilevel"/>
    <w:tmpl w:val="63148CB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9B7618"/>
    <w:rsid w:val="000037B8"/>
    <w:rsid w:val="0001223B"/>
    <w:rsid w:val="00016946"/>
    <w:rsid w:val="00016CB7"/>
    <w:rsid w:val="000C1B6D"/>
    <w:rsid w:val="0011276A"/>
    <w:rsid w:val="00157350"/>
    <w:rsid w:val="001D0FB5"/>
    <w:rsid w:val="001D2A14"/>
    <w:rsid w:val="0023031C"/>
    <w:rsid w:val="00247807"/>
    <w:rsid w:val="00252AA6"/>
    <w:rsid w:val="00265AA4"/>
    <w:rsid w:val="00285D5F"/>
    <w:rsid w:val="0029144B"/>
    <w:rsid w:val="002A1BF7"/>
    <w:rsid w:val="002B0888"/>
    <w:rsid w:val="002C20E3"/>
    <w:rsid w:val="002F651B"/>
    <w:rsid w:val="003044B2"/>
    <w:rsid w:val="00325313"/>
    <w:rsid w:val="003265FA"/>
    <w:rsid w:val="0037547A"/>
    <w:rsid w:val="003803AB"/>
    <w:rsid w:val="003D11DB"/>
    <w:rsid w:val="003F7FC6"/>
    <w:rsid w:val="0040628C"/>
    <w:rsid w:val="00476792"/>
    <w:rsid w:val="004834A0"/>
    <w:rsid w:val="00491569"/>
    <w:rsid w:val="00497CEA"/>
    <w:rsid w:val="004D1484"/>
    <w:rsid w:val="004D1993"/>
    <w:rsid w:val="00556314"/>
    <w:rsid w:val="00557626"/>
    <w:rsid w:val="005838FD"/>
    <w:rsid w:val="005963B1"/>
    <w:rsid w:val="005D1B20"/>
    <w:rsid w:val="005D229E"/>
    <w:rsid w:val="005D3EA1"/>
    <w:rsid w:val="006008B8"/>
    <w:rsid w:val="00605B84"/>
    <w:rsid w:val="006164F2"/>
    <w:rsid w:val="00625340"/>
    <w:rsid w:val="006601CB"/>
    <w:rsid w:val="00661BCB"/>
    <w:rsid w:val="006D3A13"/>
    <w:rsid w:val="00720B85"/>
    <w:rsid w:val="0073607C"/>
    <w:rsid w:val="00736FB4"/>
    <w:rsid w:val="00745DD9"/>
    <w:rsid w:val="00754132"/>
    <w:rsid w:val="00761539"/>
    <w:rsid w:val="00814876"/>
    <w:rsid w:val="008209D0"/>
    <w:rsid w:val="00827937"/>
    <w:rsid w:val="00840E8B"/>
    <w:rsid w:val="008412D3"/>
    <w:rsid w:val="008425FD"/>
    <w:rsid w:val="008536B5"/>
    <w:rsid w:val="00855FB6"/>
    <w:rsid w:val="00875DB8"/>
    <w:rsid w:val="0088099D"/>
    <w:rsid w:val="008822EE"/>
    <w:rsid w:val="008B321D"/>
    <w:rsid w:val="009050F5"/>
    <w:rsid w:val="00925ABE"/>
    <w:rsid w:val="00932150"/>
    <w:rsid w:val="00955821"/>
    <w:rsid w:val="00977705"/>
    <w:rsid w:val="009A39D7"/>
    <w:rsid w:val="009B64E9"/>
    <w:rsid w:val="009B69B5"/>
    <w:rsid w:val="009B7618"/>
    <w:rsid w:val="009D1678"/>
    <w:rsid w:val="00A0432E"/>
    <w:rsid w:val="00A23373"/>
    <w:rsid w:val="00A767FD"/>
    <w:rsid w:val="00A83CA0"/>
    <w:rsid w:val="00AA649C"/>
    <w:rsid w:val="00AA6F88"/>
    <w:rsid w:val="00AC0CD1"/>
    <w:rsid w:val="00B015B8"/>
    <w:rsid w:val="00B42058"/>
    <w:rsid w:val="00B71BBF"/>
    <w:rsid w:val="00B7697C"/>
    <w:rsid w:val="00B850B9"/>
    <w:rsid w:val="00B97C93"/>
    <w:rsid w:val="00BB2FFD"/>
    <w:rsid w:val="00BB511C"/>
    <w:rsid w:val="00BF5F35"/>
    <w:rsid w:val="00C220D2"/>
    <w:rsid w:val="00C45064"/>
    <w:rsid w:val="00C57D99"/>
    <w:rsid w:val="00CC2D16"/>
    <w:rsid w:val="00CC528D"/>
    <w:rsid w:val="00D22DB0"/>
    <w:rsid w:val="00D63615"/>
    <w:rsid w:val="00D714B1"/>
    <w:rsid w:val="00D806E7"/>
    <w:rsid w:val="00DA6C62"/>
    <w:rsid w:val="00DC77D0"/>
    <w:rsid w:val="00DE5E20"/>
    <w:rsid w:val="00DF34E8"/>
    <w:rsid w:val="00E0622C"/>
    <w:rsid w:val="00E2550A"/>
    <w:rsid w:val="00E473E7"/>
    <w:rsid w:val="00E47B86"/>
    <w:rsid w:val="00E57191"/>
    <w:rsid w:val="00EB1294"/>
    <w:rsid w:val="00EC008B"/>
    <w:rsid w:val="00F01D10"/>
    <w:rsid w:val="00F762F5"/>
    <w:rsid w:val="00F83288"/>
    <w:rsid w:val="00F907F6"/>
    <w:rsid w:val="00FE5B4C"/>
    <w:rsid w:val="00FF2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8517AB61-B529-4229-9CC5-808FB8809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rsid w:val="00F907F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F907F6"/>
    <w:rPr>
      <w:rFonts w:ascii="Tahoma" w:hAnsi="Tahoma" w:cs="Times New Roman"/>
      <w:sz w:val="16"/>
    </w:rPr>
  </w:style>
  <w:style w:type="paragraph" w:customStyle="1" w:styleId="Default">
    <w:name w:val="Default"/>
    <w:rsid w:val="005D3EA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Fontepargpadro"/>
    <w:uiPriority w:val="99"/>
    <w:rsid w:val="0023031C"/>
    <w:rPr>
      <w:rFonts w:cs="Times New Roman"/>
      <w:color w:val="0000FF"/>
      <w:u w:val="single"/>
    </w:rPr>
  </w:style>
  <w:style w:type="paragraph" w:styleId="Cabealho">
    <w:name w:val="header"/>
    <w:basedOn w:val="Normal"/>
    <w:link w:val="CabealhoChar"/>
    <w:uiPriority w:val="99"/>
    <w:rsid w:val="005963B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5963B1"/>
    <w:rPr>
      <w:rFonts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rsid w:val="005963B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locked/>
    <w:rsid w:val="005963B1"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276397-6117-4A73-89F0-EEBCA5867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1974</Words>
  <Characters>10662</Characters>
  <Application>Microsoft Office Word</Application>
  <DocSecurity>0</DocSecurity>
  <Lines>88</Lines>
  <Paragraphs>25</Paragraphs>
  <ScaleCrop>false</ScaleCrop>
  <Company>ANVISA</Company>
  <LinksUpToDate>false</LinksUpToDate>
  <CharactersWithSpaces>12611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RESOLUÇÃO - RDC No- 55, DE 10 DE NOVEMBRO DE 2009</dc:title>
  <dc:subject/>
  <dc:creator>fernanda.almeida</dc:creator>
  <cp:keywords/>
  <dc:description/>
  <cp:lastModifiedBy>Julia de Souza Ferreira</cp:lastModifiedBy>
  <cp:revision>2</cp:revision>
  <cp:lastPrinted>2016-09-08T14:48:00Z</cp:lastPrinted>
  <dcterms:created xsi:type="dcterms:W3CDTF">2018-08-16T18:53:00Z</dcterms:created>
  <dcterms:modified xsi:type="dcterms:W3CDTF">2018-08-16T18:53:00Z</dcterms:modified>
</cp:coreProperties>
</file>