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5F2D73" w:rsidRDefault="00972F4F" w:rsidP="005F2D73">
      <w:pPr>
        <w:spacing w:after="0" w:line="240" w:lineRule="auto"/>
        <w:ind w:left="-567" w:right="-568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5F2D73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D53490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65011B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205</w:t>
      </w:r>
      <w:r w:rsidR="00B77CEA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, DE </w:t>
      </w:r>
      <w:r w:rsidR="0065011B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14</w:t>
      </w:r>
      <w:r w:rsidR="009D219A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65011B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NOVEMBRO</w:t>
      </w:r>
      <w:r w:rsidR="00B77CEA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proofErr w:type="gramStart"/>
      <w:r w:rsidR="00B77CEA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20</w:t>
      </w:r>
      <w:r w:rsidR="0065011B" w:rsidRPr="005F2D73">
        <w:rPr>
          <w:rFonts w:ascii="Times New Roman" w:eastAsia="Times New Roman" w:hAnsi="Times New Roman" w:cs="Times New Roman"/>
          <w:b/>
          <w:szCs w:val="24"/>
          <w:lang w:eastAsia="pt-BR"/>
        </w:rPr>
        <w:t>06</w:t>
      </w:r>
      <w:proofErr w:type="gramEnd"/>
    </w:p>
    <w:p w:rsidR="003F183E" w:rsidRPr="005F2D7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5F2D7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A8716B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</w:t>
      </w:r>
      <w:r w:rsidR="005F2D73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5E00FB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BB5F10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220, de 17</w:t>
      </w:r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BB5F10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novembro de 2006</w:t>
      </w:r>
      <w:proofErr w:type="gramStart"/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95E78" w:rsidRPr="005F2D73" w:rsidRDefault="00595E7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95E78" w:rsidRPr="005F2D73" w:rsidRDefault="00595E7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(Revogada </w:t>
      </w:r>
      <w:r w:rsidR="005E00FB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- RDC nº</w:t>
      </w:r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54</w:t>
      </w:r>
      <w:r w:rsid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de </w:t>
      </w:r>
      <w:proofErr w:type="gramStart"/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7</w:t>
      </w:r>
      <w:proofErr w:type="gramEnd"/>
      <w:r w:rsidR="005E00FB"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outubro de </w:t>
      </w:r>
      <w:r w:rsidRPr="005F2D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2014)</w:t>
      </w:r>
    </w:p>
    <w:p w:rsidR="005C0A85" w:rsidRPr="005F2D73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5F2D73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novembro de 2006, e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 visando à proteção da saúde da população;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é indispensável o estabelecimento de Regulamentos Técnicos que dispõem sobre o uso de aditivos e coadjuvantes de tecnologia em alimentos, com vistas a minimizar os riscos à saúde humana;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os aditivos alimentares e coadjuvantes de tecnologia aprovados ficam sujeitos à revisão periódica, podendo o seu emprego ser proibido desde que nova concepção científica ou tecnológica modifique convicção anterior quanto à sua inocuidade ou aos seus limites de tolerância;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antes de ser autorizado o uso de uma substância em alimentos, esta foi submetida a uma adequada avaliação toxicológica, em que foram considerados, dentre outros aspectos, quaisquer efeitos cumulativo, sinérgico e de proteção decorrente de seu uso;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os aditivos alimentares e coadjuvantes de tecnologia devem ser utilizados sob condições específicas e ao menor nível para alcançar o efeito desejado;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resultado da consolidação da Consulta Pública/ANVISA nº 93, de 21/12/2005 (D.O.U. de 22/12/2005).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CTNBio - Comissão Técnica Nacional de Biossegurança classificou as enzimas, proteínas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heterólogas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aminoácidos e vitaminas produzidas por organismos geneticamente modificados como substâncias quimicamente definidas (§2º do Art. 3º da Lei nº. 11.105/05), ou seja, não se submetem à apreciação da CTN-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Bio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desde que se apresentem purificadas, sem formas viáveis dos organismos que as produziram e, ainda, sem traços de material genético (ácidos nucléicos);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adota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 o “Regulamento Técnico sobre Enzimas e Preparações Enzimáticas para Uso na Produção de Alimentos Destinados ao Consumo Humano“, constante do Anexo desta Resolução.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O descumprimento desta Resolução constitui infração sanitária, sujeitando os infratores às penalidades previstas na Lei nº 6.437, de 20 de agosto de 1977, e demais disposições aplicáveis.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3º Revogam-se as disposições em contrário, especialmente a Resolução CNNPA nº. 14, publicada no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DOU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28/06/72; Resolução CNNPA nº 30, publicada no DOU de 07/03/75; Resolução CNNPA nº. 24/76, publicada no DOU de 09/05/77, e o Anexo: Enzimas de Origem Animal e Vegetal, publicado no DOU de 09/11/77; a Portaria DETEN/MS nº. 241, de 22 de maio de 1996, publicada no DOU de 28/05/96; e a Resolução RDC nº. 348, de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dezembro de 2003, publicada no DOU de 03/12/03.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</w:t>
      </w:r>
      <w:r w:rsidR="00A67B4E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Resolução de Diretoria Colegiada entra em vigor</w:t>
      </w:r>
      <w:r w:rsidR="00A67B4E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data de sua publicação.</w:t>
      </w:r>
    </w:p>
    <w:p w:rsidR="008352EF" w:rsidRPr="005F2D73" w:rsidRDefault="008352EF" w:rsidP="00D47F8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DIRCEU RAPOSO DE MELLO</w:t>
      </w:r>
    </w:p>
    <w:p w:rsidR="00A67B4E" w:rsidRPr="005F2D73" w:rsidRDefault="00A67B4E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8352EF" w:rsidRPr="005F2D73" w:rsidRDefault="008352EF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8352EF" w:rsidRPr="005F2D73" w:rsidRDefault="008352EF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REGULAMENTO </w:t>
      </w:r>
      <w:r w:rsidR="00D2368F"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TÉCNICO SOBRE ENZIMAS E PREPARA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ÇÕES ENZIMÁTICAS</w:t>
      </w:r>
      <w:r w:rsidR="00D2368F"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PARA USO NA PRODUÇÃO DE ALIMEN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TOS DESTINADOS AO CONSUMO HUMANO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ALCANCE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 Objetivo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 Regulamento tem como objetivo estabelecer a relação nominal e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respectivas fontes de enzimas e preparações enzimáticas permitidas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fabricação de alimentos, constantes do Anexo I, bem como 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gerais de uso e os critérios de atualização.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 Âmbito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aplicação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presente Regulamento se aplica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às enzimas e preparações en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zimáticas utilizadas na fabricação de alimentos.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 DESCRIÇÃO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 DEFINIÇÃO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efeito deste Regulamento adotam-se as seguintes definições: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2.1.1 Alimento: é toda substância que se ingere no estado natural,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semi-elaborada</w:t>
      </w:r>
      <w:proofErr w:type="spellEnd"/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elaborada, dest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inada ao consumo humano, incluí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das as bebidas e qualquer outra 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 utilizada em sua ela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boração, preparo ou tratamento, excluídos os cosméticos, o tabaco e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substâncias utilizadas unicamente como medicamentos.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2.1.2 Enzimas: são proteínas capa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zes de catalisar reações bioquí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micas, aumentando sua velocidade 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 interferir no processo e re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sultando em alterações desejáveis nas características de um alimento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durante o seu processamento.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2.1.3 Preparação enzimática: é a mistura de duas ou mais enzimas.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CLASSIFICAÇÃO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2.2.1.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Quanto à origem: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2.2.1.1 Animal: são enzimas extr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aídas de órgãos ou produtos ani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mais.</w:t>
      </w:r>
    </w:p>
    <w:p w:rsidR="008352EF" w:rsidRPr="005F2D73" w:rsidRDefault="008352EF" w:rsidP="00D2368F">
      <w:pPr>
        <w:tabs>
          <w:tab w:val="left" w:pos="6621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2.2.1.2 Vegetal: são enzimas extraíd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de vegetais (ex.: papaína ex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traída do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mamão papaia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bromelina extraída do abacaxi).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2.2.1.3 Microbiana: são enzimas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produzidas por meio de uma fer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mentação por bactérias, fungos ou leveduras.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 DESIGNAÇÃO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enzimas e preparações enzimáticas serão designadas segundo 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sua atividade principal, conforme Anexo I, e sua classificação de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 com o item 2.2.1.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2.3.1. No caso de enzimas e preparações enzimáticas que contenham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enzima de origem microbiana, 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constar o nome do microrga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nismo que deu origem à enzima.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REFERÊNCIAS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 BRASIL. Decreto-Lei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986, de 12/10/69. Institui Normas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Básicas sobre Alimentos.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 BRASIL. Lei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6437, de 24 de agosto de 1977. Configura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infrações à legislação sanitária fed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eral, estabelece as sanções res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pectivas, e dá providências.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3.3 BRASIL. Decreto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50.040, de 24/01/61. Dispõe sobre 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Técnicas Especiais Regulad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oras do emprego de aditivos quí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micos a alimentos.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 BRASIL. Decreto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55.871, de 26/03/65. Modifica o Decreto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50.040, de 24 de janeiro de 1961, referente a normas reguladoras do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emprego de aditivos para alimentos, alterado pelo Decreto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691,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13 de março de 1962.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 BRASIL. Portaria SVS/MS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540, de 27/10/97. Aprova o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Técnico: Aditivos Al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imentares e Coadjuvantes de Tec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nologia de Fabricação.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3.6 BRASIL. Lei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11.105, de 24/03/05. Regulamenta os incisos II,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IV e V do § 1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art. 225 da Constituição Federal, estabelece normas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segurança e mecanismos de fi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scalização de atividades que en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volvam organismos geneticamente modificados - OG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- e seus de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rivados, cria o Conselho Nacio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 de Biossegurança - CNBS, re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estrutura a Comissão Técnica Nacional de Biossegurança -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CTNBio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dispõe sobre a Política Nacional de Biossegurança - PNB, revoga 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Lei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8.974, de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janeiro de 1995, e a Medida Provisória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2.191-9, de 23 de agosto de 2001, e os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arts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5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º,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6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7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8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9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10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16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Lei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10.814, de 15 de de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zembro de 2003, e dá outras pro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vidências.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 BRASIL. Resolução RDC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º. 259 de 20/09/02. Aprova o Re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gulamento Técnico sobre Rotulagem de Alimentos Embalados.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 BRASIL. Resolução RDC n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º. 278 de 22/09/05. Aprova as Ca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tegorias de Alimentos e Emba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lagens Dispensados e com Obriga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toriedade de Registro.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3.9 EU-SCF. European Scientific Committee on Food - Guidelines for</w:t>
      </w:r>
      <w:r w:rsidR="00D2368F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the presentation of data on food enzymes, 1991.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3.10 FCC.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Food Chemicals Codex.</w:t>
      </w:r>
      <w:proofErr w:type="gramEnd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Food and Nutrition Board - Ins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titute of Medicine National Academy of Science.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4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ª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Edição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1996.</w:t>
      </w:r>
      <w:proofErr w:type="gram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3.11 IUB. International Union of Biochemistry (IUB, Biochemical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Nomenclature and Related docu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ments, 1978, The Biochemical So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ciety).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3.12 IUPAC.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Nomenclature of 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Inorganic Chemistry (Recommenda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tions 1990), 1990, Blackwell Scien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tific Publications.)</w:t>
      </w:r>
      <w:proofErr w:type="gramEnd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(IUPAC, No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menclature of Organic Chemistry (Sections A, B, C, D, E, F, and H,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1979 Edition), 1979,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Pergamon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Press).</w:t>
      </w:r>
      <w:proofErr w:type="gram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3.13 JAPÃO. Guidelines for Designation of Food Additives and for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Revision of Standards for Use of Food Additives - Food Sanitation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Law, Articles 6 and 7, Ministry of Health and Welfare, 1999.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3.14 JECFA, FAO/OMS. Genera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 Specifications for Enzyme Pre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parations Used in Food Processing (GUIDE TO SPECIFICATION -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General notices, General analytical techniques, Identification tests,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Test solutions and other reference materials).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lastRenderedPageBreak/>
        <w:t xml:space="preserve">3.15 NC-IUBMB.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Nomenclature Committee of the International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Union of Biochemistry and Molecular Biology.</w:t>
      </w:r>
      <w:proofErr w:type="gram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REQUISITOS MÍNIMOS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 O emprego de enzimas e preparações enzimáticas na fabricação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um alimento está condicionado à sua necessidade tecnológica.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 Para efeito de fiscalização, o importador ou fabricante deve dispor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documentos que comprovem o 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atendimento aos seguintes requi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sitos: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 A empresa deve manter cad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astro interno e controle da com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posição da enzima ou preparação enzimática, faixa de 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atividade en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zimática e método analítico empregado para o seu controle.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 Os tecidos animais utilizados na obtenção da enzima devem ser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obtidos em estabelecimentos licenciados para esse fim e obtidos de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 com as Boas Práticas de Fabricação.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 As células vegetais e os 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eios de culturas para os micror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ganismos não devem ceder contaminantes ao produto acabado em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níveis que possam torná-lo nocivo à saúde.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 As enzimas de origem micr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obiana devem ser obtidas por mé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 e condições que garantam a fermentação controlada e impeçam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introdução de microrganismos cap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azes de originar substâncias tó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xicas ou indesejáveis.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4.2.5 As enzimas produzidas por 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microrganismos geneticamente mo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dificados devem ser purificadas, sem formas viáveis dos organismos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as produziram e, ainda, sem traços de material genético (ácidos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nucléicos).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 Todos os processos que se real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izarem no Brasil (pesquisa, pro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dução, purificação e descarte dos subprodutos dos microrganismos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geneticamente modificados) que antecederem a obtenção do produto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final estão sujeitos às normas legais preconizadas na Lei n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11.105/05.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4.2.7 As enzimas devem obedecer aos requisitos de identidade 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pureza e às demais especificaçõe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s, sendo reconhecidas como refe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rências: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JECFA - Joint FAO/WHO Expert Committee on Food Additives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FCC - Food Chemicals Codex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FDA - Food and Drug Administration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IUB -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Union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Biochemistry</w:t>
      </w:r>
      <w:proofErr w:type="spell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4.2.8 Não devem ser utilizados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roorganismos</w:t>
      </w:r>
      <w:proofErr w:type="spellEnd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patogênicos na pro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dução de enzimas e preparações enzimáticas.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4.2.9 As enzimas e preparações enzimáticas não devem contribuir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aumentar a contagem microbiana total do alimento tratado, e não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podem exceder o limite de contaminação microbiana fixado para 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mesmo alimento. Caso a enzima ou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preparação enzimática seja </w:t>
      </w:r>
      <w:proofErr w:type="gramStart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tinada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fabricação de mais de um alimento, deve ser atendido 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padrão microbiológico mais restritivo.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FORMAS DE APRESENTAÇÃO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enzimas e as preparações enzimáticas podem ser apresentadas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sólida, pastosa ou líquida.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SUBSTÂNCIAS P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ERMITIDAS NA ELABORAÇÃO DE ENZI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MAS E PREPARAÇÕES ENZIMÁTICAS</w:t>
      </w:r>
    </w:p>
    <w:p w:rsidR="008352EF" w:rsidRPr="005F2D73" w:rsidRDefault="008352EF" w:rsidP="0032164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veículos - diluentes e solventes - autorizados na elaboração de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enzimas e preparações enzimáticas constam do Anexo II da presente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Resolução. Ingredientes permitidos para os alimentos aos quais se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destinam as enzimas e preparações enzimáticas podem ser também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utilizados como veículos.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ADITIVOS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enzimas e preparações enzimáticas poderão ser adicionadas de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aditivos alimentares e coadjuvantes de tecnologia permitidos para os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alimentos aos quais se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destinam,</w:t>
      </w:r>
      <w:proofErr w:type="gramEnd"/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constantes em Regulamentos Téc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nicos específicos.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CONTAMINANTES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enzimas e preparações enzim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áticas devem atender aos Regula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Técnicos específicos de contaminantes.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HIGIENE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enzimas e preparações enzim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áticas devem atender aos Regula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Técnicos específicos de higiene, características macroscópicas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microscópicas, quando houver, e outras legislações pertinentes.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 ROTULAGEM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rotulagem de enzimas e preparações enzimáticas deve apresentar,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obrigatoriamente, as seguintes informações: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- Denominação da enzima (de acordo com o item 2.3)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Lista de ingredientes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Conteúdos líquidos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Identificação da origem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Nome ou razão social e endereço do fabricante ou do importador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Identificação do lote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Prazo de validade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Instruções sobre preparo e uso, quando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necessário</w:t>
      </w:r>
      <w:proofErr w:type="gram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A(s) finalidade(s) da enzima ou da preparação enzimática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No caso de preparações enzimáticas, as enzimas da sua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sição</w:t>
      </w:r>
      <w:proofErr w:type="gramEnd"/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DISPOSIÇÕES GERAIS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11.1 </w:t>
      </w:r>
      <w:proofErr w:type="gram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Cabe</w:t>
      </w:r>
      <w:proofErr w:type="gram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empresa responsável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produto, comunicar imedia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tamente à ANVISA qualquer informação adicional que implique a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reavaliação de risco e segurança de uso do produto, bem como em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mudanças taxonômicas das enzimas e ou microrganismos.</w:t>
      </w: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11.2 Quando uma enzima não estiver contemplada no Anexo I deste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Técnico, o interessad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(importador ou fabricante) de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verá proceder ao pedido de sua inclusão. Para tal, será necessário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apresentar documentação à ANVISA que comprove o atendimento a</w:t>
      </w:r>
      <w:r w:rsidR="0032164B"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 os critérios estabelecidos no presente Regulamento.</w:t>
      </w:r>
    </w:p>
    <w:p w:rsidR="0032164B" w:rsidRPr="005F2D73" w:rsidRDefault="0032164B" w:rsidP="0032164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8352EF" w:rsidRPr="005F2D73" w:rsidRDefault="008352EF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</w:t>
      </w:r>
    </w:p>
    <w:p w:rsidR="006D320F" w:rsidRPr="005F2D73" w:rsidRDefault="008352EF" w:rsidP="006D320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ENZIMAS PERMITI</w:t>
      </w:r>
      <w:r w:rsidR="0032164B"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DAS PARA USO EM ALIMENTOS DESTI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NADOS AO CON</w:t>
      </w:r>
      <w:r w:rsidR="0032164B"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SUMO HUMANO, CONFORME A SUA ORI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GEM</w:t>
      </w:r>
      <w:r w:rsidR="006D320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6D320F" w:rsidRPr="005F2D7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</w:t>
      </w:r>
      <w:r w:rsidR="006D320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Anexo I substituído pelo Anexo da Resolução – RDC nº 26, de 26 de maio de 2009</w:t>
      </w:r>
      <w:proofErr w:type="gramStart"/>
      <w:r w:rsidR="006D320F" w:rsidRPr="005F2D7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FC7ED2" w:rsidRPr="005F2D73" w:rsidRDefault="00FC7ED2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352EF" w:rsidRPr="005F2D73" w:rsidRDefault="008352EF" w:rsidP="008352E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ENZIMAS DE ORIGEM ANIMAL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F758EF" w:rsidRPr="005F2D73" w:rsidTr="00324A99">
        <w:tc>
          <w:tcPr>
            <w:tcW w:w="2943" w:type="dxa"/>
          </w:tcPr>
          <w:p w:rsidR="00F758EF" w:rsidRPr="005F2D73" w:rsidRDefault="00F758EF" w:rsidP="0042444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Nome da Enzima ou Complexo</w:t>
            </w:r>
          </w:p>
        </w:tc>
        <w:tc>
          <w:tcPr>
            <w:tcW w:w="5701" w:type="dxa"/>
          </w:tcPr>
          <w:p w:rsidR="00F758EF" w:rsidRPr="005F2D73" w:rsidRDefault="00F758EF" w:rsidP="004244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Fonte(s)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amilas</w:t>
            </w:r>
            <w:proofErr w:type="spellEnd"/>
          </w:p>
        </w:tc>
        <w:tc>
          <w:tcPr>
            <w:tcW w:w="5701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de suíno e bovino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5701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Fígado de cavalo ou bovino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bezerro e caprino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Lactoperoxidadese</w:t>
            </w:r>
            <w:proofErr w:type="spellEnd"/>
          </w:p>
        </w:tc>
        <w:tc>
          <w:tcPr>
            <w:tcW w:w="5701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Leite bovino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Abomaso e glândula salivar de bovino, suíno, caprino e </w:t>
            </w:r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ovino</w:t>
            </w:r>
            <w:proofErr w:type="gramEnd"/>
          </w:p>
          <w:p w:rsidR="00F758EF" w:rsidRPr="005F2D73" w:rsidRDefault="00F758EF" w:rsidP="00F758E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Estômago bovino</w:t>
            </w:r>
          </w:p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Pâncreas de suíno e bovino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Lisozima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Clara de ovo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Pepsina bovina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Abomaso (4ª parte do estômago)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Pepsina suína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Mucosa vermelha (como mucosa gástrica)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Pepsina ave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Proventicum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frango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de suínos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Pancreatina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de suíno e bovino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Proteases – coalho complexo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ruminantes</w:t>
            </w:r>
          </w:p>
        </w:tc>
      </w:tr>
      <w:tr w:rsidR="00F758EF" w:rsidRPr="005F2D73" w:rsidTr="00324A99">
        <w:tc>
          <w:tcPr>
            <w:tcW w:w="2943" w:type="dxa"/>
          </w:tcPr>
          <w:p w:rsidR="00F758EF" w:rsidRPr="005F2D73" w:rsidRDefault="00F758EF" w:rsidP="00F758E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Tripsina (ou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quimotripsina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701" w:type="dxa"/>
          </w:tcPr>
          <w:p w:rsidR="00F758EF" w:rsidRPr="005F2D73" w:rsidRDefault="00F758EF" w:rsidP="00F758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de suíno e bovino</w:t>
            </w:r>
          </w:p>
        </w:tc>
      </w:tr>
    </w:tbl>
    <w:p w:rsidR="001867AE" w:rsidRPr="005F2D73" w:rsidRDefault="004A1CD5" w:rsidP="004A1C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F2D73">
        <w:rPr>
          <w:rFonts w:ascii="Times New Roman" w:hAnsi="Times New Roman" w:cs="Times New Roman"/>
          <w:strike/>
          <w:sz w:val="24"/>
          <w:szCs w:val="24"/>
        </w:rPr>
        <w:t>ENZIMAS DE ORIGEM VEGETAL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42444E" w:rsidRPr="005F2D73" w:rsidTr="00AB0BE4">
        <w:tc>
          <w:tcPr>
            <w:tcW w:w="2943" w:type="dxa"/>
          </w:tcPr>
          <w:p w:rsidR="0042444E" w:rsidRPr="005F2D73" w:rsidRDefault="0042444E" w:rsidP="0042444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5701" w:type="dxa"/>
          </w:tcPr>
          <w:p w:rsidR="0042444E" w:rsidRPr="005F2D73" w:rsidRDefault="0042444E" w:rsidP="004244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Fonte(s)</w:t>
            </w:r>
          </w:p>
        </w:tc>
      </w:tr>
      <w:tr w:rsidR="0042444E" w:rsidRPr="005F2D73" w:rsidTr="00AB0BE4">
        <w:tc>
          <w:tcPr>
            <w:tcW w:w="2943" w:type="dxa"/>
          </w:tcPr>
          <w:p w:rsidR="0042444E" w:rsidRPr="005F2D73" w:rsidRDefault="0042444E" w:rsidP="0042444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5701" w:type="dxa"/>
          </w:tcPr>
          <w:p w:rsidR="0042444E" w:rsidRPr="005F2D73" w:rsidRDefault="0042444E" w:rsidP="0042444E">
            <w:pPr>
              <w:tabs>
                <w:tab w:val="left" w:pos="2194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Malte, cereais e leguminosas </w:t>
            </w:r>
            <w:proofErr w:type="gram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maltadas</w:t>
            </w:r>
            <w:proofErr w:type="gramEnd"/>
          </w:p>
        </w:tc>
      </w:tr>
      <w:tr w:rsidR="0042444E" w:rsidRPr="005F2D73" w:rsidTr="00AB0BE4">
        <w:tc>
          <w:tcPr>
            <w:tcW w:w="2943" w:type="dxa"/>
          </w:tcPr>
          <w:p w:rsidR="0042444E" w:rsidRPr="005F2D73" w:rsidRDefault="0042444E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5701" w:type="dxa"/>
          </w:tcPr>
          <w:p w:rsidR="0042444E" w:rsidRPr="005F2D73" w:rsidRDefault="0042444E" w:rsidP="0042444E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Malte, cereais e leguminosas </w:t>
            </w:r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maltadas</w:t>
            </w:r>
            <w:proofErr w:type="gramEnd"/>
          </w:p>
          <w:p w:rsidR="0042444E" w:rsidRPr="005F2D73" w:rsidRDefault="0042444E" w:rsidP="0042444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Batata doce (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Ipomoea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batatas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42444E" w:rsidRPr="005F2D73" w:rsidTr="00AB0BE4">
        <w:tc>
          <w:tcPr>
            <w:tcW w:w="2943" w:type="dxa"/>
          </w:tcPr>
          <w:p w:rsidR="0042444E" w:rsidRPr="005F2D73" w:rsidRDefault="0042444E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Bromelina</w:t>
            </w:r>
          </w:p>
        </w:tc>
        <w:tc>
          <w:tcPr>
            <w:tcW w:w="5701" w:type="dxa"/>
          </w:tcPr>
          <w:p w:rsidR="0042444E" w:rsidRPr="005F2D73" w:rsidRDefault="0042444E" w:rsidP="0042444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da família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Bromeliaceae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sativus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comosus</w:t>
            </w:r>
            <w:proofErr w:type="spellEnd"/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2444E" w:rsidRPr="005F2D73" w:rsidTr="00AB0BE4">
        <w:tc>
          <w:tcPr>
            <w:tcW w:w="2943" w:type="dxa"/>
          </w:tcPr>
          <w:p w:rsidR="0042444E" w:rsidRPr="005F2D73" w:rsidRDefault="001078DA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Coagulase</w:t>
            </w:r>
            <w:proofErr w:type="spellEnd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vegetal</w:t>
            </w:r>
          </w:p>
        </w:tc>
        <w:tc>
          <w:tcPr>
            <w:tcW w:w="5701" w:type="dxa"/>
          </w:tcPr>
          <w:p w:rsidR="001078DA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Cardo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Cynara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cardunculus</w:t>
            </w:r>
            <w:proofErr w:type="spellEnd"/>
          </w:p>
          <w:p w:rsidR="0042444E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Figo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</w:p>
        </w:tc>
      </w:tr>
      <w:tr w:rsidR="001078DA" w:rsidRPr="005F2D73" w:rsidTr="00AB0BE4">
        <w:tc>
          <w:tcPr>
            <w:tcW w:w="2943" w:type="dxa"/>
          </w:tcPr>
          <w:p w:rsidR="001078DA" w:rsidRPr="005F2D73" w:rsidRDefault="001078DA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Ficina</w:t>
            </w:r>
            <w:proofErr w:type="spellEnd"/>
          </w:p>
        </w:tc>
        <w:tc>
          <w:tcPr>
            <w:tcW w:w="5701" w:type="dxa"/>
          </w:tcPr>
          <w:p w:rsidR="001078DA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Caules, folhas e frutos da família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glabrata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1078DA" w:rsidRPr="005F2D73" w:rsidTr="00AB0BE4">
        <w:tc>
          <w:tcPr>
            <w:tcW w:w="2943" w:type="dxa"/>
          </w:tcPr>
          <w:p w:rsidR="001078DA" w:rsidRPr="005F2D73" w:rsidRDefault="001078DA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Lipoxigenase</w:t>
            </w:r>
            <w:proofErr w:type="spellEnd"/>
          </w:p>
        </w:tc>
        <w:tc>
          <w:tcPr>
            <w:tcW w:w="5701" w:type="dxa"/>
          </w:tcPr>
          <w:p w:rsidR="001078DA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Farinha de soja</w:t>
            </w:r>
          </w:p>
        </w:tc>
      </w:tr>
      <w:tr w:rsidR="001078DA" w:rsidRPr="005F2D73" w:rsidTr="00AB0BE4">
        <w:tc>
          <w:tcPr>
            <w:tcW w:w="2943" w:type="dxa"/>
          </w:tcPr>
          <w:p w:rsidR="001078DA" w:rsidRPr="005F2D73" w:rsidRDefault="001078DA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Papaína</w:t>
            </w:r>
          </w:p>
        </w:tc>
        <w:tc>
          <w:tcPr>
            <w:tcW w:w="5701" w:type="dxa"/>
          </w:tcPr>
          <w:p w:rsidR="001078DA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de plantas da família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papaya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bracteatus</w:t>
            </w:r>
            <w:proofErr w:type="spellEnd"/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1078DA" w:rsidRPr="005F2D73" w:rsidTr="00AB0BE4">
        <w:tc>
          <w:tcPr>
            <w:tcW w:w="2943" w:type="dxa"/>
          </w:tcPr>
          <w:p w:rsidR="001078DA" w:rsidRPr="005F2D73" w:rsidRDefault="001078DA" w:rsidP="0042444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Peroxidase</w:t>
            </w:r>
            <w:proofErr w:type="spellEnd"/>
          </w:p>
        </w:tc>
        <w:tc>
          <w:tcPr>
            <w:tcW w:w="5701" w:type="dxa"/>
          </w:tcPr>
          <w:p w:rsidR="001078DA" w:rsidRPr="005F2D73" w:rsidRDefault="001078DA" w:rsidP="001078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Raiz forte, farinha de soja, farinha de </w:t>
            </w:r>
            <w:proofErr w:type="gram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trigo</w:t>
            </w:r>
            <w:proofErr w:type="gramEnd"/>
          </w:p>
        </w:tc>
      </w:tr>
    </w:tbl>
    <w:p w:rsidR="0042444E" w:rsidRPr="005F2D73" w:rsidRDefault="00751247" w:rsidP="0075124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F2D73">
        <w:rPr>
          <w:rFonts w:ascii="Times New Roman" w:hAnsi="Times New Roman" w:cs="Times New Roman"/>
          <w:strike/>
          <w:sz w:val="24"/>
          <w:szCs w:val="24"/>
        </w:rPr>
        <w:t>ENZIMAS DE ORIGEM MICROBIANA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DD01E9" w:rsidRPr="005F2D73" w:rsidTr="00AB0BE4">
        <w:tc>
          <w:tcPr>
            <w:tcW w:w="2943" w:type="dxa"/>
          </w:tcPr>
          <w:p w:rsidR="00DD01E9" w:rsidRPr="005F2D73" w:rsidRDefault="00DD01E9" w:rsidP="00AB0BE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5701" w:type="dxa"/>
          </w:tcPr>
          <w:p w:rsidR="00DD01E9" w:rsidRPr="005F2D73" w:rsidRDefault="00DD01E9" w:rsidP="00AB0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Fonte(s)</w:t>
            </w:r>
          </w:p>
        </w:tc>
      </w:tr>
      <w:tr w:rsidR="00DD01E9" w:rsidRPr="005F2D73" w:rsidTr="00AB0BE4">
        <w:tc>
          <w:tcPr>
            <w:tcW w:w="2943" w:type="dxa"/>
          </w:tcPr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acetolactato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carboxilase</w:t>
            </w:r>
            <w:proofErr w:type="spellEnd"/>
          </w:p>
        </w:tc>
        <w:tc>
          <w:tcPr>
            <w:tcW w:w="5701" w:type="dxa"/>
          </w:tcPr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brevis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</w:tc>
      </w:tr>
      <w:tr w:rsidR="00DD01E9" w:rsidRPr="005F2D73" w:rsidTr="00AB0BE4">
        <w:tc>
          <w:tcPr>
            <w:tcW w:w="2943" w:type="dxa"/>
          </w:tcPr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Alfa-amilase</w:t>
            </w:r>
          </w:p>
        </w:tc>
        <w:tc>
          <w:tcPr>
            <w:tcW w:w="5701" w:type="dxa"/>
          </w:tcPr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oryzae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e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</w:t>
            </w:r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Amyloliquefaciens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</w:t>
            </w:r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fluorescens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DD01E9" w:rsidRPr="005F2D73" w:rsidRDefault="00DD01E9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201F20" w:rsidRPr="00D9700C" w:rsidTr="00AB0BE4">
        <w:tc>
          <w:tcPr>
            <w:tcW w:w="2943" w:type="dxa"/>
          </w:tcPr>
          <w:p w:rsidR="00201F20" w:rsidRPr="005F2D73" w:rsidRDefault="00201F20" w:rsidP="00DD01E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galactosidase</w:t>
            </w:r>
            <w:proofErr w:type="spellEnd"/>
          </w:p>
        </w:tc>
        <w:tc>
          <w:tcPr>
            <w:tcW w:w="5701" w:type="dxa"/>
          </w:tcPr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Mortierella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vinacea</w:t>
            </w:r>
            <w:proofErr w:type="spellEnd"/>
          </w:p>
          <w:p w:rsidR="00201F20" w:rsidRPr="005F2D73" w:rsidRDefault="00201F20" w:rsidP="00DD01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carlsbergensis</w:t>
            </w:r>
            <w:proofErr w:type="spellEnd"/>
          </w:p>
        </w:tc>
      </w:tr>
      <w:tr w:rsidR="00201F20" w:rsidRPr="00D9700C" w:rsidTr="00AB0BE4">
        <w:tc>
          <w:tcPr>
            <w:tcW w:w="2943" w:type="dxa"/>
          </w:tcPr>
          <w:p w:rsidR="00201F20" w:rsidRPr="005F2D73" w:rsidRDefault="00201F20" w:rsidP="00DD01E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Amilase 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maltogênica</w:t>
            </w:r>
            <w:proofErr w:type="spellEnd"/>
          </w:p>
        </w:tc>
        <w:tc>
          <w:tcPr>
            <w:tcW w:w="5701" w:type="dxa"/>
          </w:tcPr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</w:tc>
      </w:tr>
      <w:tr w:rsidR="00201F20" w:rsidRPr="005F2D73" w:rsidTr="00AB0BE4">
        <w:tc>
          <w:tcPr>
            <w:tcW w:w="2943" w:type="dxa"/>
          </w:tcPr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Amiloglucosidase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glucoamilas</w:t>
            </w:r>
            <w:proofErr w:type="spellEnd"/>
          </w:p>
          <w:p w:rsidR="00410047" w:rsidRPr="005F2D73" w:rsidRDefault="00410047" w:rsidP="00201F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10047" w:rsidRPr="005F2D73" w:rsidRDefault="00410047" w:rsidP="00201F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5701" w:type="dxa"/>
          </w:tcPr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201F20" w:rsidRPr="005F2D73" w:rsidRDefault="00201F20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expresso em</w:t>
            </w:r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orizae</w:t>
            </w:r>
            <w:proofErr w:type="spellEnd"/>
          </w:p>
          <w:p w:rsidR="00201F20" w:rsidRPr="005F2D73" w:rsidRDefault="00410047" w:rsidP="00201F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410047" w:rsidRPr="005F2D73" w:rsidTr="00AB0BE4">
        <w:tc>
          <w:tcPr>
            <w:tcW w:w="2943" w:type="dxa"/>
          </w:tcPr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Aminopeptidase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leucina</w:t>
            </w:r>
          </w:p>
        </w:tc>
        <w:tc>
          <w:tcPr>
            <w:tcW w:w="5701" w:type="dxa"/>
          </w:tcPr>
          <w:p w:rsidR="00410047" w:rsidRPr="005F2D73" w:rsidRDefault="00410047" w:rsidP="00201F20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Lactococcus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lactis</w:t>
            </w:r>
            <w:proofErr w:type="spellEnd"/>
          </w:p>
        </w:tc>
      </w:tr>
      <w:tr w:rsidR="00410047" w:rsidRPr="005F2D73" w:rsidTr="00AB0BE4">
        <w:tc>
          <w:tcPr>
            <w:tcW w:w="2943" w:type="dxa"/>
          </w:tcPr>
          <w:p w:rsidR="00410047" w:rsidRPr="005F2D73" w:rsidRDefault="00410047" w:rsidP="004100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Arabinofuranosidase</w:t>
            </w:r>
            <w:proofErr w:type="spellEnd"/>
          </w:p>
        </w:tc>
        <w:tc>
          <w:tcPr>
            <w:tcW w:w="5701" w:type="dxa"/>
          </w:tcPr>
          <w:p w:rsidR="00410047" w:rsidRPr="005F2D73" w:rsidRDefault="00410047" w:rsidP="00201F20">
            <w:pP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67463E" w:rsidRPr="00D9700C" w:rsidTr="00AB0BE4">
        <w:tc>
          <w:tcPr>
            <w:tcW w:w="2943" w:type="dxa"/>
          </w:tcPr>
          <w:p w:rsidR="0067463E" w:rsidRPr="005F2D73" w:rsidRDefault="0067463E" w:rsidP="004100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cereus</w:t>
            </w:r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</w:p>
          <w:p w:rsidR="0067463E" w:rsidRPr="005F2D73" w:rsidRDefault="0067463E" w:rsidP="00201F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4100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Beta-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glucanase</w:t>
            </w:r>
            <w:proofErr w:type="spellEnd"/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aculeatus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Disporotrichum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dimorphosphorum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Talaromyces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Beta-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glucosidase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(ou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celobiose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Micrococcus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lysodeicticus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Celulase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Thielavia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terrestris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Dextranase</w:t>
            </w:r>
            <w:proofErr w:type="spellEnd"/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erraticum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gracile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Klebsiella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aerogenes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lilacinum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Fitase</w:t>
            </w:r>
            <w:proofErr w:type="spellEnd"/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A1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Streptomyces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violaceoruber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Glucose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isomerase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(ou xilose 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5701" w:type="dxa"/>
          </w:tcPr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Actinoplanes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missourienses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coagulans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Microbacterium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arborensens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albus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murinus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olivaceus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olivochromogenes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rubiginosus</w:t>
            </w:r>
            <w:proofErr w:type="spellEnd"/>
          </w:p>
          <w:p w:rsidR="0067463E" w:rsidRPr="005F2D73" w:rsidRDefault="0067463E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violaceoniger</w:t>
            </w:r>
            <w:proofErr w:type="spellEnd"/>
          </w:p>
        </w:tc>
      </w:tr>
      <w:tr w:rsidR="0067463E" w:rsidRPr="005F2D73" w:rsidTr="00AB0BE4">
        <w:tc>
          <w:tcPr>
            <w:tcW w:w="2943" w:type="dxa"/>
          </w:tcPr>
          <w:p w:rsidR="0067463E" w:rsidRPr="005F2D73" w:rsidRDefault="00256973" w:rsidP="0067463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Glucose-oxidase</w:t>
            </w:r>
          </w:p>
        </w:tc>
        <w:tc>
          <w:tcPr>
            <w:tcW w:w="5701" w:type="dxa"/>
          </w:tcPr>
          <w:p w:rsidR="00256973" w:rsidRPr="005F2D73" w:rsidRDefault="00256973" w:rsidP="002569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256973" w:rsidRPr="005F2D73" w:rsidRDefault="00256973" w:rsidP="002569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256973" w:rsidRPr="005F2D73" w:rsidRDefault="00256973" w:rsidP="002569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7463E" w:rsidRPr="005F2D73" w:rsidRDefault="00256973" w:rsidP="0067463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amagasakiense</w:t>
            </w:r>
            <w:proofErr w:type="spellEnd"/>
          </w:p>
        </w:tc>
      </w:tr>
      <w:tr w:rsidR="000A61DD" w:rsidRPr="005F2D73" w:rsidTr="00AB0BE4">
        <w:tc>
          <w:tcPr>
            <w:tcW w:w="2943" w:type="dxa"/>
          </w:tcPr>
          <w:p w:rsidR="000A61DD" w:rsidRPr="005F2D73" w:rsidRDefault="000A61DD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Hemicelulase</w:t>
            </w:r>
          </w:p>
        </w:tc>
        <w:tc>
          <w:tcPr>
            <w:tcW w:w="5701" w:type="dxa"/>
          </w:tcPr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Sporotrichum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0A61DD" w:rsidRPr="005F2D73" w:rsidRDefault="000A61DD" w:rsidP="0025697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0A61DD" w:rsidRPr="005F2D73" w:rsidTr="00AB0BE4">
        <w:tc>
          <w:tcPr>
            <w:tcW w:w="2943" w:type="dxa"/>
          </w:tcPr>
          <w:p w:rsidR="000A61DD" w:rsidRPr="005F2D73" w:rsidRDefault="000A61DD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Hexose oxidase</w:t>
            </w:r>
          </w:p>
        </w:tc>
        <w:tc>
          <w:tcPr>
            <w:tcW w:w="5701" w:type="dxa"/>
          </w:tcPr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Chondrus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crispus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Hansenula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polymorpha</w:t>
            </w:r>
            <w:proofErr w:type="spellEnd"/>
          </w:p>
        </w:tc>
      </w:tr>
      <w:tr w:rsidR="000A61DD" w:rsidRPr="005F2D73" w:rsidTr="00AB0BE4">
        <w:tc>
          <w:tcPr>
            <w:tcW w:w="2943" w:type="dxa"/>
          </w:tcPr>
          <w:p w:rsidR="000A61DD" w:rsidRPr="005F2D73" w:rsidRDefault="000A61DD" w:rsidP="006746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Inulinase</w:t>
            </w:r>
            <w:proofErr w:type="spellEnd"/>
          </w:p>
        </w:tc>
        <w:tc>
          <w:tcPr>
            <w:tcW w:w="5701" w:type="dxa"/>
          </w:tcPr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</w:tc>
      </w:tr>
      <w:tr w:rsidR="000A61DD" w:rsidRPr="005F2D73" w:rsidTr="00AB0BE4">
        <w:tc>
          <w:tcPr>
            <w:tcW w:w="2943" w:type="dxa"/>
          </w:tcPr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Invertase (ou beta-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frutofuranosidase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701" w:type="dxa"/>
          </w:tcPr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0A61DD" w:rsidRPr="005F2D73" w:rsidRDefault="000A61DD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Saccharomyces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carlsbergensis</w:t>
            </w:r>
            <w:proofErr w:type="spellEnd"/>
          </w:p>
          <w:p w:rsidR="00AB0BE4" w:rsidRPr="005F2D73" w:rsidRDefault="00AB0BE4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Saccharomyces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cerevisiae</w:t>
            </w:r>
            <w:proofErr w:type="spellEnd"/>
          </w:p>
        </w:tc>
      </w:tr>
      <w:tr w:rsidR="00AB0BE4" w:rsidRPr="005F2D73" w:rsidTr="00AB0BE4">
        <w:tc>
          <w:tcPr>
            <w:tcW w:w="2943" w:type="dxa"/>
          </w:tcPr>
          <w:p w:rsidR="00AB0BE4" w:rsidRPr="005F2D73" w:rsidRDefault="00AB0BE4" w:rsidP="000A61D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Lacase</w:t>
            </w:r>
            <w:proofErr w:type="spellEnd"/>
          </w:p>
        </w:tc>
        <w:tc>
          <w:tcPr>
            <w:tcW w:w="5701" w:type="dxa"/>
          </w:tcPr>
          <w:p w:rsidR="00AB0BE4" w:rsidRPr="005F2D73" w:rsidRDefault="00AB0BE4" w:rsidP="000A61D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Myceliophthora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thermophila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AB0BE4" w:rsidRPr="00D9700C" w:rsidTr="00AB0BE4">
        <w:tc>
          <w:tcPr>
            <w:tcW w:w="2943" w:type="dxa"/>
          </w:tcPr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Lactase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(ou beta-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galac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tosidase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  <w:p w:rsidR="00AB0BE4" w:rsidRPr="005F2D73" w:rsidRDefault="00AB0BE4" w:rsidP="000A61D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701" w:type="dxa"/>
          </w:tcPr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pseudotropicalis</w:t>
            </w:r>
            <w:proofErr w:type="spellEnd"/>
          </w:p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fragilis</w:t>
            </w:r>
            <w:proofErr w:type="spellEnd"/>
          </w:p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lactis</w:t>
            </w:r>
            <w:proofErr w:type="spellEnd"/>
          </w:p>
          <w:p w:rsidR="00AB0BE4" w:rsidRPr="005F2D73" w:rsidRDefault="00AB0BE4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marxianus</w:t>
            </w:r>
            <w:proofErr w:type="spellEnd"/>
          </w:p>
          <w:p w:rsidR="00AB0BE4" w:rsidRPr="005F2D73" w:rsidRDefault="00AB0BE4" w:rsidP="000A61D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sp</w:t>
            </w:r>
            <w:proofErr w:type="spellEnd"/>
          </w:p>
        </w:tc>
      </w:tr>
      <w:tr w:rsidR="00AB0BE4" w:rsidRPr="005F2D73" w:rsidTr="00AB0BE4">
        <w:tc>
          <w:tcPr>
            <w:tcW w:w="2943" w:type="dxa"/>
          </w:tcPr>
          <w:p w:rsidR="00AB0BE4" w:rsidRPr="005F2D73" w:rsidRDefault="005F113F" w:rsidP="00AB0BE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5701" w:type="dxa"/>
          </w:tcPr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Brevibacterium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lineus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antarctica</w:t>
            </w:r>
            <w:proofErr w:type="spellEnd"/>
            <w:proofErr w:type="gram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lipolytica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rugosa</w:t>
            </w:r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lanuginosa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javanicus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camembertii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nigrican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F113F" w:rsidRPr="005F2D73" w:rsidRDefault="005F113F" w:rsidP="005F11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</w:t>
            </w:r>
          </w:p>
          <w:p w:rsidR="00AB0BE4" w:rsidRPr="005F2D73" w:rsidRDefault="005F113F" w:rsidP="00AB0BE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Maltase</w:t>
            </w:r>
          </w:p>
          <w:p w:rsidR="00707126" w:rsidRPr="005F2D73" w:rsidRDefault="00707126" w:rsidP="00AB0BE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(ou alfa-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glucosidase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707126" w:rsidRPr="005F2D73" w:rsidRDefault="00707126" w:rsidP="005F11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Nitrato 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redutase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Micrococcus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violagabriella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 </w:t>
            </w: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Pectinaliase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Pectinase</w:t>
            </w:r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foetidus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simplicissium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Poligalacturonase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5F2D73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707126" w:rsidRPr="00D9700C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Protease</w:t>
            </w:r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melleus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oryzae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cereus</w:t>
            </w:r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subtilis</w:t>
            </w:r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Endothia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parasitica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Lactobacillus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casei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Micrococcus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caseolyticus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Rhizomucor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miehei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Rhizomucor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miehei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oryzae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Streptomyces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fradiae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Pululanase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acidopullulyticus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deramificans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licheniformis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naganoensis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expresso em</w:t>
            </w:r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Klebsiella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aerogenes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Klebsiella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pneumoniae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var.</w:t>
            </w:r>
            <w:proofErr w:type="gram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Escherichia coli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K-12</w:t>
            </w:r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contendo gene de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</w:t>
            </w:r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lactis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contendo gene de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Renina</w:t>
            </w:r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cereus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Endothia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parasitica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pusillus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Tanase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707126" w:rsidRPr="005F2D73" w:rsidTr="00AB0BE4">
        <w:tc>
          <w:tcPr>
            <w:tcW w:w="2943" w:type="dxa"/>
          </w:tcPr>
          <w:p w:rsidR="00707126" w:rsidRPr="005F2D73" w:rsidRDefault="00707126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Transglutaminase</w:t>
            </w:r>
            <w:proofErr w:type="spellEnd"/>
          </w:p>
        </w:tc>
        <w:tc>
          <w:tcPr>
            <w:tcW w:w="5701" w:type="dxa"/>
          </w:tcPr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Streptoverticillium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  <w:p w:rsidR="00707126" w:rsidRPr="005F2D73" w:rsidRDefault="00707126" w:rsidP="00707126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</w:tc>
      </w:tr>
      <w:tr w:rsidR="004A178B" w:rsidRPr="005F2D73" w:rsidTr="00AB0BE4">
        <w:tc>
          <w:tcPr>
            <w:tcW w:w="2943" w:type="dxa"/>
          </w:tcPr>
          <w:p w:rsidR="004A178B" w:rsidRPr="005F2D73" w:rsidRDefault="004A178B" w:rsidP="007071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F2D73">
              <w:rPr>
                <w:rFonts w:ascii="Times New Roman" w:hAnsi="Times New Roman" w:cs="Times New Roman"/>
                <w:strike/>
                <w:sz w:val="24"/>
                <w:szCs w:val="24"/>
              </w:rPr>
              <w:t>Xilanase</w:t>
            </w:r>
            <w:proofErr w:type="spellEnd"/>
          </w:p>
        </w:tc>
        <w:tc>
          <w:tcPr>
            <w:tcW w:w="5701" w:type="dxa"/>
          </w:tcPr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Thermomyces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</w:p>
          <w:p w:rsidR="004A178B" w:rsidRPr="005F2D73" w:rsidRDefault="004A178B" w:rsidP="004A178B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expresso</w:t>
            </w:r>
            <w:proofErr w:type="gramEnd"/>
            <w:r w:rsidRPr="005F2D7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</w:p>
          <w:p w:rsidR="004A178B" w:rsidRPr="005F2D73" w:rsidRDefault="004A178B" w:rsidP="007071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2D7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</w:tbl>
    <w:p w:rsidR="00FC7ED2" w:rsidRPr="00725D5F" w:rsidRDefault="00FC7ED2" w:rsidP="00FC7ED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360667" w:rsidRPr="005F2D73" w:rsidRDefault="00FC7ED2" w:rsidP="0036066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ENZIMAS PERMITIDAS PARA USO EM ALIMENTOS DESTINADOS AO CONSUMO HUMANO, CONFORME A SUA ORIGEM</w:t>
      </w:r>
      <w:proofErr w:type="gramStart"/>
      <w:r w:rsidR="0036066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  </w:t>
      </w:r>
      <w:proofErr w:type="gramEnd"/>
      <w:r w:rsidR="00360667" w:rsidRPr="005F2D7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</w:t>
      </w:r>
      <w:r w:rsidR="00360667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Anexo</w:t>
      </w:r>
      <w:r w:rsidR="00013D2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conferido pela</w:t>
      </w:r>
      <w:r w:rsidR="00360667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r w:rsidR="00013D2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Resolução – RDC nº 26, de 26 de maio de 2009 </w:t>
      </w:r>
      <w:r w:rsidR="00360667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em substituição ao Anexo I)</w:t>
      </w:r>
    </w:p>
    <w:p w:rsidR="00360667" w:rsidRPr="00725D5F" w:rsidRDefault="00360667" w:rsidP="00FC7ED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FC7ED2" w:rsidRPr="00FC7ED2" w:rsidRDefault="00FC7ED2" w:rsidP="00FC7ED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C7ED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ENZIMAS DE ORIGEM ANIMAL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Fígado de cavalo ou bovino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bezerro e caprino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Lactoperoxidadese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Leite bovino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Abomaso e glândula salivar de bovino, suíno, caprino e </w:t>
            </w:r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ovino</w:t>
            </w:r>
            <w:proofErr w:type="gramEnd"/>
          </w:p>
          <w:p w:rsidR="00FC7ED2" w:rsidRPr="00FC7ED2" w:rsidRDefault="00FC7ED2" w:rsidP="00360667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Estômago bovino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Pâncreas suíno e bovino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Lisozima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Clara de ovo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Pepsina bovina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Abomaso (4ª parte do estômago)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Pepsina suína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Mucosa vermelha (como mucosa gástrica)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Pepsina ave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Proventicum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frango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Pâncreas suíno 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Pancreatina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Proteases - coalho complexo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ruminantes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Tripsina ou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quimotripsina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</w:tbl>
    <w:p w:rsidR="00FC7ED2" w:rsidRPr="00FC7ED2" w:rsidRDefault="00FC7ED2" w:rsidP="00FC7ED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C7ED2">
        <w:rPr>
          <w:rFonts w:ascii="Times New Roman" w:hAnsi="Times New Roman" w:cs="Times New Roman"/>
          <w:strike/>
          <w:sz w:val="24"/>
          <w:szCs w:val="24"/>
        </w:rPr>
        <w:t>- ENZIMAS DE ORIGEM VEGETAL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Malte, cereais e leguminosas </w:t>
            </w:r>
            <w:proofErr w:type="gram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maltada</w:t>
            </w:r>
            <w:proofErr w:type="gram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Malte, cereais e leguminosas </w:t>
            </w:r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maltadas</w:t>
            </w:r>
            <w:proofErr w:type="gram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Batata doce (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Ipomoea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batatas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Bromelina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da família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Bromeliaceae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sativus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comosus</w:t>
            </w:r>
            <w:proofErr w:type="spellEnd"/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Coagulase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vegetal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Cardo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Cynara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cardunculus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Figo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Ficina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Caules, folhas e frutos da família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glabrata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Lipoxigenase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Farinha de soja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Papaína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de plantas da família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papaya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bracteatus</w:t>
            </w:r>
            <w:proofErr w:type="spellEnd"/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Peroxidase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Raiz forte, farinha de soja, farinha de </w:t>
            </w:r>
            <w:proofErr w:type="gram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trigo</w:t>
            </w:r>
            <w:proofErr w:type="gramEnd"/>
          </w:p>
        </w:tc>
      </w:tr>
    </w:tbl>
    <w:p w:rsidR="00FC7ED2" w:rsidRPr="00FC7ED2" w:rsidRDefault="00FC7ED2" w:rsidP="00FC7ED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C7ED2">
        <w:rPr>
          <w:rFonts w:ascii="Times New Roman" w:hAnsi="Times New Roman" w:cs="Times New Roman"/>
          <w:strike/>
          <w:sz w:val="24"/>
          <w:szCs w:val="24"/>
        </w:rPr>
        <w:t>- ENZIMAS DE ORIGEM MICROBIANA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acetolactato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decarboxilase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brevis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e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amyloliquefaciens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Thermoccocales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fluorecens</w:t>
            </w:r>
            <w:proofErr w:type="spellEnd"/>
          </w:p>
        </w:tc>
      </w:tr>
      <w:tr w:rsidR="00FC7ED2" w:rsidRPr="00D9700C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galactosidase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Mortierella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vinacea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carlsbergensis</w:t>
            </w:r>
            <w:proofErr w:type="spellEnd"/>
          </w:p>
        </w:tc>
      </w:tr>
      <w:tr w:rsidR="00FC7ED2" w:rsidRPr="00D9700C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Amilase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maltogênica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Amiloglucosidase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glucoamilase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orizae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Talaromyces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Aminopeptidase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leucina</w:t>
            </w:r>
            <w:proofErr w:type="gram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Lactococcus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lactis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Arabinofuranosidase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Asparaginase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FC7ED2" w:rsidRPr="00D9700C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cereus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Beta-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glucanase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aculeatus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Disporotrichum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dimorphosphorum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Talaromyces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Beta-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glucosidase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celobiose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Micrococcus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lysodeicticus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Celulase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Thielavia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terrestris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Dextranase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erraticum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gracile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Klebsiella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aerogenes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lilacinum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Fitase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A1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Fosfolipase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tabs>
                <w:tab w:val="left" w:pos="1655"/>
              </w:tabs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Streptomyces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violaceoruber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tabs>
                <w:tab w:val="left" w:pos="1655"/>
              </w:tabs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Pichia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pastoris</w:t>
            </w: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Glucose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xilose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Actinoplanes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missourienses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coagulans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Microbacterium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arborensens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albus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murinus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olivaceus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olivochromogenes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rubiginosus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violaceoniger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Glucose-oxidase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amagasakiense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Hemicelulase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Hexose oxidase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Chondrus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crispus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Hansenula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polymorpha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Inulinase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Invertase ou beta-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frutofuranosidase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Saccharomyces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carlsbergensis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Saccharomyces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cerevisiae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Lacase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Myceliophthora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thermophila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FC7ED2" w:rsidRPr="00D9700C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Lactase</w:t>
            </w:r>
            <w:proofErr w:type="spellEnd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beta-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galactosidase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pseudotropicalis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fragilis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lactis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marxianus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sp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Brevibacterium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lineus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antarctica</w:t>
            </w:r>
            <w:proofErr w:type="spellEnd"/>
            <w:proofErr w:type="gram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lipolytica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Candida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rugosa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lanuginosa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javanicus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camembertii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nigrican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Maltase ou alfa-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glucosidase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Nitrato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redutase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Micrococcus</w:t>
            </w:r>
            <w:proofErr w:type="spellEnd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FC7ED2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violagabriella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 </w:t>
            </w: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Pectinaliase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Pectinase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foetidus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simplicissium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Poligalacturonase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Protease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melleus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amyloliquefaciens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amyloliquefaciens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lastRenderedPageBreak/>
              <w:t>Bacillus cereus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Endothia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parasitica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Lactobacillus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casei</w:t>
            </w:r>
            <w:proofErr w:type="gram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Micrococcus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caseolyticus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miehei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fradiae</w:t>
            </w:r>
            <w:proofErr w:type="spellEnd"/>
          </w:p>
        </w:tc>
      </w:tr>
      <w:tr w:rsidR="00FC7ED2" w:rsidRPr="00D9700C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Pululanase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acidopullulyticus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acidopullulyticus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deramificans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licheniformis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deramificans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naganoensis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Klebsiella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aerogenes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Klebsiella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pneumoniae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var.</w:t>
            </w:r>
            <w:proofErr w:type="gram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Escherichia coli K-12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contendo gene de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lactis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contendo gene de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</w:t>
            </w:r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Renina</w:t>
            </w: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cereus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Endothia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parasitica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pusillus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Tanase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FC7ED2" w:rsidRPr="00FC7ED2" w:rsidTr="00360667">
        <w:tc>
          <w:tcPr>
            <w:tcW w:w="3369" w:type="dxa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Transglutaminase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Streptoverticillium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</w:tc>
      </w:tr>
      <w:tr w:rsidR="00FC7ED2" w:rsidRPr="00FC7ED2" w:rsidTr="00360667">
        <w:trPr>
          <w:trHeight w:val="1273"/>
        </w:trPr>
        <w:tc>
          <w:tcPr>
            <w:tcW w:w="3369" w:type="dxa"/>
            <w:vMerge w:val="restart"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C7ED2">
              <w:rPr>
                <w:rFonts w:ascii="Times New Roman" w:hAnsi="Times New Roman" w:cs="Times New Roman"/>
                <w:strike/>
                <w:sz w:val="24"/>
                <w:szCs w:val="24"/>
              </w:rPr>
              <w:t>Xilanase</w:t>
            </w:r>
            <w:proofErr w:type="spellEnd"/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FC7ED2" w:rsidRPr="00FC7ED2" w:rsidTr="00360667">
        <w:trPr>
          <w:trHeight w:val="1273"/>
        </w:trPr>
        <w:tc>
          <w:tcPr>
            <w:tcW w:w="3369" w:type="dxa"/>
            <w:vMerge/>
          </w:tcPr>
          <w:p w:rsidR="00FC7ED2" w:rsidRPr="00FC7ED2" w:rsidRDefault="00FC7ED2" w:rsidP="003606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75" w:type="dxa"/>
          </w:tcPr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FC7E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</w:p>
          <w:p w:rsidR="00FC7ED2" w:rsidRPr="00FC7ED2" w:rsidRDefault="00FC7ED2" w:rsidP="0036066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Trichoderma</w:t>
            </w:r>
            <w:proofErr w:type="spellEnd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C7E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</w:tbl>
    <w:p w:rsidR="00FC7ED2" w:rsidRDefault="00FC7ED2">
      <w:pPr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304B8A" w:rsidRPr="005F2D73" w:rsidRDefault="00304B8A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II</w:t>
      </w:r>
    </w:p>
    <w:p w:rsidR="00304B8A" w:rsidRPr="005F2D73" w:rsidRDefault="00304B8A" w:rsidP="005F2D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LISTA DE VEÍCULOS PERMITIDOS PARA ELABORAÇÃO DE</w:t>
      </w:r>
      <w:r w:rsidR="009D5C12"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5F2D7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ENZIMAS E PREPARAÇÕES ENZIMÁTICAS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Água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Amido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Amido modificado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Carbonato de cálcio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Caseinato</w:t>
      </w:r>
      <w:proofErr w:type="spellEnd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sódio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Cloreto de sódio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Dextrinas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Dextrose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Farinha de cereais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Farinha de leguminosas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Fécula de mandioca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Fibra vegetal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Gelatina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Glucose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Glúten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Hidrolisado de Caseína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Lactose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Maltodextrina</w:t>
      </w:r>
      <w:proofErr w:type="spellEnd"/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Óleos Vegetais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Proteína hidrolisada de leguminosas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Proteína isolada de leguminosas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Proteínas lácteas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Sacarose</w:t>
      </w:r>
    </w:p>
    <w:p w:rsidR="00304B8A" w:rsidRPr="005F2D73" w:rsidRDefault="00304B8A" w:rsidP="009D5C1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F2D7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Soro de leite em pó</w:t>
      </w:r>
    </w:p>
    <w:p w:rsidR="00DD01E9" w:rsidRPr="005F2D73" w:rsidRDefault="00DD01E9" w:rsidP="009D5C1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sectPr w:rsidR="00DD01E9" w:rsidRPr="005F2D73" w:rsidSect="00CA4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67" w:rsidRDefault="00360667" w:rsidP="00EE1A2A">
      <w:pPr>
        <w:spacing w:after="0" w:line="240" w:lineRule="auto"/>
      </w:pPr>
      <w:r>
        <w:separator/>
      </w:r>
    </w:p>
  </w:endnote>
  <w:endnote w:type="continuationSeparator" w:id="0">
    <w:p w:rsidR="00360667" w:rsidRDefault="00360667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Default="00D970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Pr="008A0471" w:rsidRDefault="00D9700C" w:rsidP="00D9700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9700C" w:rsidRDefault="00D9700C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Default="00D970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67" w:rsidRDefault="00360667" w:rsidP="00EE1A2A">
      <w:pPr>
        <w:spacing w:after="0" w:line="240" w:lineRule="auto"/>
      </w:pPr>
      <w:r>
        <w:separator/>
      </w:r>
    </w:p>
  </w:footnote>
  <w:footnote w:type="continuationSeparator" w:id="0">
    <w:p w:rsidR="00360667" w:rsidRDefault="00360667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Default="00D9700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Pr="00B517AC" w:rsidRDefault="00D9700C" w:rsidP="00D9700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00BF328" wp14:editId="657BE5C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700C" w:rsidRPr="00B517AC" w:rsidRDefault="00D9700C" w:rsidP="00D9700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9700C" w:rsidRPr="00B517AC" w:rsidRDefault="00D9700C" w:rsidP="00D9700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9700C" w:rsidRDefault="00D9700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Default="00D970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13D2D"/>
    <w:rsid w:val="00055D6A"/>
    <w:rsid w:val="0009188F"/>
    <w:rsid w:val="000A084C"/>
    <w:rsid w:val="000A61DD"/>
    <w:rsid w:val="000B3FD4"/>
    <w:rsid w:val="000C735B"/>
    <w:rsid w:val="000E5FE3"/>
    <w:rsid w:val="000E7649"/>
    <w:rsid w:val="000F599B"/>
    <w:rsid w:val="000F7056"/>
    <w:rsid w:val="001053CA"/>
    <w:rsid w:val="001078DA"/>
    <w:rsid w:val="001123DA"/>
    <w:rsid w:val="0014693B"/>
    <w:rsid w:val="0014797C"/>
    <w:rsid w:val="001517AA"/>
    <w:rsid w:val="00160F16"/>
    <w:rsid w:val="0016754F"/>
    <w:rsid w:val="00170120"/>
    <w:rsid w:val="001867AE"/>
    <w:rsid w:val="001965A8"/>
    <w:rsid w:val="001A36E7"/>
    <w:rsid w:val="001C32C7"/>
    <w:rsid w:val="001D2DC0"/>
    <w:rsid w:val="001D511D"/>
    <w:rsid w:val="001E708B"/>
    <w:rsid w:val="001F1CEA"/>
    <w:rsid w:val="00201F20"/>
    <w:rsid w:val="00231BC3"/>
    <w:rsid w:val="00232B3C"/>
    <w:rsid w:val="002357E9"/>
    <w:rsid w:val="002358A8"/>
    <w:rsid w:val="00236D0D"/>
    <w:rsid w:val="002402E7"/>
    <w:rsid w:val="002404C6"/>
    <w:rsid w:val="00255369"/>
    <w:rsid w:val="00256973"/>
    <w:rsid w:val="00272D85"/>
    <w:rsid w:val="00283420"/>
    <w:rsid w:val="002A06D1"/>
    <w:rsid w:val="002B675F"/>
    <w:rsid w:val="002C28F9"/>
    <w:rsid w:val="002E231B"/>
    <w:rsid w:val="002F25BF"/>
    <w:rsid w:val="00304B8A"/>
    <w:rsid w:val="00310077"/>
    <w:rsid w:val="0031522F"/>
    <w:rsid w:val="0032164B"/>
    <w:rsid w:val="003221C8"/>
    <w:rsid w:val="00324A99"/>
    <w:rsid w:val="00330D55"/>
    <w:rsid w:val="00331F4C"/>
    <w:rsid w:val="00344589"/>
    <w:rsid w:val="00360667"/>
    <w:rsid w:val="00374290"/>
    <w:rsid w:val="00375732"/>
    <w:rsid w:val="00391F12"/>
    <w:rsid w:val="003C2105"/>
    <w:rsid w:val="003C4887"/>
    <w:rsid w:val="003F183E"/>
    <w:rsid w:val="00410047"/>
    <w:rsid w:val="0042444E"/>
    <w:rsid w:val="0043053A"/>
    <w:rsid w:val="00435A87"/>
    <w:rsid w:val="00444E68"/>
    <w:rsid w:val="00452933"/>
    <w:rsid w:val="00483E5F"/>
    <w:rsid w:val="004A178B"/>
    <w:rsid w:val="004A1CD5"/>
    <w:rsid w:val="004B4DF8"/>
    <w:rsid w:val="004D67E4"/>
    <w:rsid w:val="004E06C2"/>
    <w:rsid w:val="004F1FD4"/>
    <w:rsid w:val="0051295A"/>
    <w:rsid w:val="00550842"/>
    <w:rsid w:val="005906CE"/>
    <w:rsid w:val="00595E78"/>
    <w:rsid w:val="00597BE1"/>
    <w:rsid w:val="005A2B8B"/>
    <w:rsid w:val="005B588C"/>
    <w:rsid w:val="005B790A"/>
    <w:rsid w:val="005C0A85"/>
    <w:rsid w:val="005D0A29"/>
    <w:rsid w:val="005E00FB"/>
    <w:rsid w:val="005F113F"/>
    <w:rsid w:val="005F2D73"/>
    <w:rsid w:val="006418E0"/>
    <w:rsid w:val="00642B83"/>
    <w:rsid w:val="00642E57"/>
    <w:rsid w:val="00645414"/>
    <w:rsid w:val="00647000"/>
    <w:rsid w:val="0065011B"/>
    <w:rsid w:val="0067463E"/>
    <w:rsid w:val="00677F40"/>
    <w:rsid w:val="0068337D"/>
    <w:rsid w:val="00690B36"/>
    <w:rsid w:val="006A1F1E"/>
    <w:rsid w:val="006A381D"/>
    <w:rsid w:val="006B67C2"/>
    <w:rsid w:val="006D320F"/>
    <w:rsid w:val="006E2935"/>
    <w:rsid w:val="006F0D04"/>
    <w:rsid w:val="007002DD"/>
    <w:rsid w:val="00707126"/>
    <w:rsid w:val="00715673"/>
    <w:rsid w:val="007321C4"/>
    <w:rsid w:val="00736482"/>
    <w:rsid w:val="007441BF"/>
    <w:rsid w:val="00751247"/>
    <w:rsid w:val="00751BAA"/>
    <w:rsid w:val="00753528"/>
    <w:rsid w:val="007560AB"/>
    <w:rsid w:val="00764758"/>
    <w:rsid w:val="00770BBC"/>
    <w:rsid w:val="0077549B"/>
    <w:rsid w:val="00786686"/>
    <w:rsid w:val="007A3D76"/>
    <w:rsid w:val="007B388F"/>
    <w:rsid w:val="007B5FDE"/>
    <w:rsid w:val="0081057F"/>
    <w:rsid w:val="00816003"/>
    <w:rsid w:val="008352EF"/>
    <w:rsid w:val="008449C3"/>
    <w:rsid w:val="00864117"/>
    <w:rsid w:val="00887B9C"/>
    <w:rsid w:val="00890EEA"/>
    <w:rsid w:val="008A01E1"/>
    <w:rsid w:val="008A1AAD"/>
    <w:rsid w:val="008A55ED"/>
    <w:rsid w:val="008B4135"/>
    <w:rsid w:val="008C5DE7"/>
    <w:rsid w:val="008D35C6"/>
    <w:rsid w:val="008D36F4"/>
    <w:rsid w:val="008D732D"/>
    <w:rsid w:val="00903C47"/>
    <w:rsid w:val="009166C0"/>
    <w:rsid w:val="009176A4"/>
    <w:rsid w:val="009309DA"/>
    <w:rsid w:val="009406E1"/>
    <w:rsid w:val="00942B34"/>
    <w:rsid w:val="00972F4F"/>
    <w:rsid w:val="00982E9A"/>
    <w:rsid w:val="009932CC"/>
    <w:rsid w:val="009A3281"/>
    <w:rsid w:val="009A4E52"/>
    <w:rsid w:val="009A60F1"/>
    <w:rsid w:val="009B6C37"/>
    <w:rsid w:val="009D219A"/>
    <w:rsid w:val="009D5C12"/>
    <w:rsid w:val="009E08F2"/>
    <w:rsid w:val="009E5161"/>
    <w:rsid w:val="009F1D37"/>
    <w:rsid w:val="00A01B4B"/>
    <w:rsid w:val="00A02FFB"/>
    <w:rsid w:val="00A069B9"/>
    <w:rsid w:val="00A06A2E"/>
    <w:rsid w:val="00A63529"/>
    <w:rsid w:val="00A67B4E"/>
    <w:rsid w:val="00A76906"/>
    <w:rsid w:val="00A77C71"/>
    <w:rsid w:val="00A8716B"/>
    <w:rsid w:val="00AB0BE4"/>
    <w:rsid w:val="00AB6580"/>
    <w:rsid w:val="00AC1514"/>
    <w:rsid w:val="00AD3EAA"/>
    <w:rsid w:val="00AE4943"/>
    <w:rsid w:val="00B30817"/>
    <w:rsid w:val="00B30984"/>
    <w:rsid w:val="00B43D6C"/>
    <w:rsid w:val="00B72053"/>
    <w:rsid w:val="00B77CEA"/>
    <w:rsid w:val="00B85EF0"/>
    <w:rsid w:val="00B8606A"/>
    <w:rsid w:val="00B91A59"/>
    <w:rsid w:val="00BB5F10"/>
    <w:rsid w:val="00BC768C"/>
    <w:rsid w:val="00BD695F"/>
    <w:rsid w:val="00BE69A3"/>
    <w:rsid w:val="00BF0788"/>
    <w:rsid w:val="00BF3583"/>
    <w:rsid w:val="00C219DC"/>
    <w:rsid w:val="00C34BDD"/>
    <w:rsid w:val="00C453C0"/>
    <w:rsid w:val="00C65E5A"/>
    <w:rsid w:val="00C705A2"/>
    <w:rsid w:val="00C96B8D"/>
    <w:rsid w:val="00CA31DB"/>
    <w:rsid w:val="00CA469D"/>
    <w:rsid w:val="00CB73FB"/>
    <w:rsid w:val="00CD0EA9"/>
    <w:rsid w:val="00CD507F"/>
    <w:rsid w:val="00CD656A"/>
    <w:rsid w:val="00CE2D21"/>
    <w:rsid w:val="00CE4A49"/>
    <w:rsid w:val="00D202AF"/>
    <w:rsid w:val="00D2368F"/>
    <w:rsid w:val="00D2584C"/>
    <w:rsid w:val="00D32993"/>
    <w:rsid w:val="00D47F83"/>
    <w:rsid w:val="00D53490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95126"/>
    <w:rsid w:val="00D9700C"/>
    <w:rsid w:val="00DB2BA2"/>
    <w:rsid w:val="00DD01E9"/>
    <w:rsid w:val="00DD5002"/>
    <w:rsid w:val="00E05EC2"/>
    <w:rsid w:val="00E316C9"/>
    <w:rsid w:val="00E32F9E"/>
    <w:rsid w:val="00E4209E"/>
    <w:rsid w:val="00E755F6"/>
    <w:rsid w:val="00E86B4C"/>
    <w:rsid w:val="00E96748"/>
    <w:rsid w:val="00ED497C"/>
    <w:rsid w:val="00EE1A2A"/>
    <w:rsid w:val="00F10379"/>
    <w:rsid w:val="00F270F7"/>
    <w:rsid w:val="00F73D29"/>
    <w:rsid w:val="00F758EF"/>
    <w:rsid w:val="00F761CC"/>
    <w:rsid w:val="00F94EE7"/>
    <w:rsid w:val="00FC3DD7"/>
    <w:rsid w:val="00FC7ED2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AD7D2-E7B2-4F06-B9B2-E3FC105BDD1A}"/>
</file>

<file path=customXml/itemProps2.xml><?xml version="1.0" encoding="utf-8"?>
<ds:datastoreItem xmlns:ds="http://schemas.openxmlformats.org/officeDocument/2006/customXml" ds:itemID="{7A2E8EDC-ADED-4BD3-8672-0084C23D7492}"/>
</file>

<file path=customXml/itemProps3.xml><?xml version="1.0" encoding="utf-8"?>
<ds:datastoreItem xmlns:ds="http://schemas.openxmlformats.org/officeDocument/2006/customXml" ds:itemID="{9305BF80-ADC2-4717-B54C-13C849D44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4281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dcterms:created xsi:type="dcterms:W3CDTF">2015-12-30T18:51:00Z</dcterms:created>
  <dcterms:modified xsi:type="dcterms:W3CDTF">2016-08-23T19:28:00Z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