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556E" w14:textId="77777777" w:rsidR="00F6771E" w:rsidRPr="0006468F" w:rsidRDefault="00F81FF4" w:rsidP="000646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468F">
        <w:rPr>
          <w:rFonts w:ascii="Times New Roman" w:hAnsi="Times New Roman" w:cs="Times New Roman"/>
          <w:b/>
          <w:sz w:val="28"/>
          <w:szCs w:val="28"/>
        </w:rPr>
        <w:t xml:space="preserve">FACULDADE DE TECNOLOGIA </w:t>
      </w:r>
      <w:r w:rsidRPr="0006468F">
        <w:rPr>
          <w:rStyle w:val="apple-converted-space"/>
          <w:rFonts w:ascii="Times New Roman" w:hAnsi="Times New Roman" w:cs="Times New Roman"/>
          <w:b/>
          <w:sz w:val="28"/>
          <w:szCs w:val="28"/>
        </w:rPr>
        <w:t>DE</w:t>
      </w:r>
      <w:r w:rsidRPr="0006468F">
        <w:rPr>
          <w:rFonts w:ascii="Times New Roman" w:hAnsi="Times New Roman" w:cs="Times New Roman"/>
          <w:b/>
          <w:sz w:val="28"/>
          <w:szCs w:val="28"/>
        </w:rPr>
        <w:t xml:space="preserve"> SÃO JOSÉ DOS CAMPOS</w:t>
      </w:r>
    </w:p>
    <w:p w14:paraId="6C364D47" w14:textId="77777777" w:rsidR="00F6771E" w:rsidRPr="0006468F" w:rsidRDefault="00F81FF4" w:rsidP="00064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FATEC PROFESSOR JESSEN VIDAL</w:t>
      </w:r>
    </w:p>
    <w:p w14:paraId="7A3F8158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52042D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77323F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CF9D7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D98EF6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4E694E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2AAB94" w14:textId="77777777" w:rsidR="00F6771E" w:rsidRDefault="00F81F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THIAGO LUIS SILVA FORTUNATO</w:t>
      </w:r>
    </w:p>
    <w:p w14:paraId="70052939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0B7575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A5C5D1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A2EB99" w14:textId="26429E23" w:rsidR="00F6771E" w:rsidRDefault="007B11C8" w:rsidP="007B11C8">
      <w:pPr>
        <w:tabs>
          <w:tab w:val="left" w:pos="648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6350C0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1BFC6D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AFDA28" w14:textId="7599D3B7" w:rsidR="00F6771E" w:rsidRDefault="004A6E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PLANEJAMENTO E IMPLANTAÇÃO DA PLATAFORMA</w:t>
      </w:r>
    </w:p>
    <w:p w14:paraId="4D511456" w14:textId="3E513145" w:rsidR="00F6771E" w:rsidRDefault="004A6E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 MAPEAMENTO PARA COMPETÊNCIAS</w:t>
      </w:r>
    </w:p>
    <w:p w14:paraId="3A85FEF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93D7E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CF526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99E356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B31583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4D1011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6E2EF9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0CD548" w14:textId="77777777" w:rsidR="00F6771E" w:rsidRDefault="00F6771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E7AEF46" w14:textId="77777777" w:rsidR="00F6771E" w:rsidRPr="0006468F" w:rsidRDefault="00F6771E" w:rsidP="0006468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</w:p>
    <w:p w14:paraId="2FBA4C10" w14:textId="77777777" w:rsidR="0006468F" w:rsidRPr="0006468F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468F">
        <w:rPr>
          <w:rFonts w:ascii="Times New Roman" w:hAnsi="Times New Roman" w:cs="Times New Roman"/>
          <w:sz w:val="28"/>
          <w:szCs w:val="28"/>
        </w:rPr>
        <w:t>São José dos Campos</w:t>
      </w:r>
    </w:p>
    <w:p w14:paraId="4D14CA82" w14:textId="06C6372D" w:rsidR="00A85499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468F">
        <w:rPr>
          <w:rFonts w:ascii="Times New Roman" w:hAnsi="Times New Roman" w:cs="Times New Roman"/>
          <w:sz w:val="28"/>
          <w:szCs w:val="28"/>
        </w:rPr>
        <w:t>2017</w:t>
      </w:r>
    </w:p>
    <w:p w14:paraId="772DA2CC" w14:textId="6A294A50" w:rsidR="00F6771E" w:rsidRDefault="00F81FF4" w:rsidP="0006468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THIAGO LUIS SILVA FORTUNATO</w:t>
      </w:r>
    </w:p>
    <w:p w14:paraId="2CCB55E9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AB9168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F5FA61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932C89" w14:textId="77777777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2060AD" w14:textId="77777777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29D60B" w14:textId="1BEC4BDF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277983" w14:textId="77777777" w:rsidR="004A6E0A" w:rsidRDefault="004A6E0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2A4C71" w14:textId="3F9A2731" w:rsidR="0006468F" w:rsidRPr="0006468F" w:rsidRDefault="004A6E0A" w:rsidP="000646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468F">
        <w:rPr>
          <w:rFonts w:ascii="Times New Roman" w:hAnsi="Times New Roman" w:cs="Times New Roman"/>
          <w:b/>
          <w:sz w:val="32"/>
          <w:szCs w:val="32"/>
        </w:rPr>
        <w:t>PLANEJAMENTO E IMPLANTAÇÃO DA PLATAFORMA</w:t>
      </w:r>
    </w:p>
    <w:p w14:paraId="6D66CDA6" w14:textId="77777777" w:rsidR="004A6E0A" w:rsidRPr="0006468F" w:rsidRDefault="004A6E0A" w:rsidP="000646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468F">
        <w:rPr>
          <w:rFonts w:ascii="Times New Roman" w:hAnsi="Times New Roman" w:cs="Times New Roman"/>
          <w:b/>
          <w:sz w:val="32"/>
          <w:szCs w:val="32"/>
        </w:rPr>
        <w:t>DE MAPEAMENTO PARA COMPETÊNCIAS</w:t>
      </w:r>
    </w:p>
    <w:p w14:paraId="2AC635CC" w14:textId="6426D903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160218E" w14:textId="77777777" w:rsidR="00F839DF" w:rsidRDefault="00F839DF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A20FDD7" w14:textId="2D0D516A" w:rsidR="00F6771E" w:rsidRPr="0006468F" w:rsidRDefault="00F81FF4" w:rsidP="0006468F">
      <w:pPr>
        <w:ind w:left="49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Trabalho de Graduação apresentado à Faculdade de Tecnologia São José dos </w:t>
      </w:r>
      <w:r w:rsidR="004A6E0A"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Campos, como p</w:t>
      </w: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arte dos requisitos necessários</w:t>
      </w:r>
      <w:r w:rsidR="004A6E0A"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a obtenção da graduação </w:t>
      </w: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de Tecnólogo em Banco de Dados.</w:t>
      </w:r>
    </w:p>
    <w:p w14:paraId="2EB6CB97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35AD3952" w14:textId="77777777" w:rsidR="00F6771E" w:rsidRPr="0006468F" w:rsidRDefault="00F81FF4" w:rsidP="0006468F">
      <w:pPr>
        <w:spacing w:after="0" w:line="360" w:lineRule="auto"/>
        <w:ind w:left="5103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Orientador: Me. Eduardo Sakaue </w:t>
      </w:r>
    </w:p>
    <w:p w14:paraId="517CD3FB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DD322E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ADB11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2D22C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15C843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B089DC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A57665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BBC061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03236" w14:textId="554AEF1E" w:rsidR="00F6771E" w:rsidRDefault="00F6771E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5675EF" w14:textId="21F726CC" w:rsidR="0006468F" w:rsidRPr="0006468F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A44971" w14:textId="77777777" w:rsidR="00F6771E" w:rsidRPr="0006468F" w:rsidRDefault="00F81FF4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sz w:val="28"/>
          <w:szCs w:val="28"/>
        </w:rPr>
        <w:t>São José dos Campos</w:t>
      </w:r>
    </w:p>
    <w:p w14:paraId="73A21DB5" w14:textId="17DE54C6" w:rsidR="00F6771E" w:rsidRDefault="00F56B0F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sz w:val="28"/>
          <w:szCs w:val="28"/>
        </w:rPr>
        <w:t>2017</w:t>
      </w:r>
    </w:p>
    <w:p w14:paraId="4766FED4" w14:textId="77777777" w:rsidR="0006468F" w:rsidRPr="0006468F" w:rsidRDefault="0006468F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304984" w14:textId="11128F3C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Dados Internacionais de Catalogação-na-Publicação (CIP) </w:t>
      </w:r>
    </w:p>
    <w:p w14:paraId="19811436" w14:textId="77777777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Divisão de Informação e Documentação </w:t>
      </w:r>
    </w:p>
    <w:p w14:paraId="646A93BA" w14:textId="4FF94161" w:rsidR="00F56B0F" w:rsidRPr="00B22C0C" w:rsidRDefault="00F91946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noProof/>
          <w:sz w:val="24"/>
        </w:rPr>
        <w:pict w14:anchorId="27C867E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8" type="#_x0000_t202" style="position:absolute;margin-left:-.3pt;margin-top:10.35pt;width:458.6pt;height:196.9pt;z-index:2516582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 style="mso-next-textbox:#Caixa de Texto 2;mso-fit-shape-to-text:t">
              <w:txbxContent>
                <w:p w14:paraId="66BFF5EA" w14:textId="77777777" w:rsidR="00B9650A" w:rsidRPr="004A6E0A" w:rsidRDefault="00B9650A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FORTUNATO, Thiago Luis Silva Fortunato</w:t>
                  </w:r>
                </w:p>
                <w:p w14:paraId="4C7BC1B0" w14:textId="6D237363" w:rsidR="00B9650A" w:rsidRPr="004A6E0A" w:rsidRDefault="00B9650A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Planejamento e Implantação do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Plataforma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para Mapeamento 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de Competências.</w:t>
                  </w:r>
                </w:p>
                <w:p w14:paraId="42C24E03" w14:textId="014D3089" w:rsidR="00B9650A" w:rsidRPr="00F56B0F" w:rsidRDefault="00B9650A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São José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dos Campos, 2017. </w:t>
                  </w:r>
                </w:p>
                <w:p w14:paraId="33379119" w14:textId="75CB9FDA" w:rsidR="00B9650A" w:rsidRPr="00F56B0F" w:rsidRDefault="00B9650A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XXX</w:t>
                  </w: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</w:t>
                  </w: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14:paraId="393167D3" w14:textId="77777777" w:rsidR="00B9650A" w:rsidRPr="004A6E0A" w:rsidRDefault="00B9650A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75C634E9" w14:textId="094BBA29" w:rsidR="00B9650A" w:rsidRPr="00F56B0F" w:rsidRDefault="00B9650A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Trabalho de Graduação – Curso de Tecnologia em Banco de Dados, </w:t>
                  </w:r>
                </w:p>
                <w:p w14:paraId="4FE8BDC3" w14:textId="77777777" w:rsidR="00B9650A" w:rsidRPr="00F56B0F" w:rsidRDefault="00B9650A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FATEC de São José dos Campos: Professor Jessen Vidal, 2017. </w:t>
                  </w:r>
                </w:p>
                <w:p w14:paraId="2EC4CA11" w14:textId="77777777" w:rsidR="00B9650A" w:rsidRPr="00F56B0F" w:rsidRDefault="00B9650A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Orientador: Me. Eduardo Sakaue. </w:t>
                  </w:r>
                </w:p>
                <w:p w14:paraId="4D69604B" w14:textId="77777777" w:rsidR="00B9650A" w:rsidRPr="004A6E0A" w:rsidRDefault="00B9650A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4E88BB0D" w14:textId="3768E015" w:rsidR="00B9650A" w:rsidRPr="00F56B0F" w:rsidRDefault="00B9650A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1. Banco de dados, Sistemas de informação. I. Faculdade de Tecnologia. FATEC de São José dos Campos: Professor Jessen Vidal. Divisão de Informação e Documentação. II. Plataforma para Mapeamento de Competências </w:t>
                  </w:r>
                </w:p>
                <w:p w14:paraId="0505BA9D" w14:textId="0BD6109A" w:rsidR="00B9650A" w:rsidRPr="004A6E0A" w:rsidRDefault="00B9650A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14:paraId="776D7C13" w14:textId="1B456325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14:paraId="24BA4FDD" w14:textId="77777777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63B8B73" w14:textId="39058B35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REFERÊNCIA BIBLIOGRÁFICA – </w:t>
      </w:r>
    </w:p>
    <w:p w14:paraId="4A36F298" w14:textId="77777777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3466FC86" w14:textId="0E78C554" w:rsidR="004A6E0A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B22C0C">
        <w:rPr>
          <w:rFonts w:ascii="Times New Roman" w:hAnsi="Times New Roman" w:cs="Times New Roman"/>
          <w:color w:val="000000"/>
          <w:sz w:val="24"/>
          <w:szCs w:val="23"/>
        </w:rPr>
        <w:t>FORTUNATO, Thiago Luis Silva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. </w:t>
      </w:r>
      <w:r w:rsidRPr="00F56B0F">
        <w:rPr>
          <w:rFonts w:ascii="Times New Roman" w:hAnsi="Times New Roman" w:cs="Times New Roman"/>
          <w:b/>
          <w:bCs/>
          <w:color w:val="000000"/>
          <w:sz w:val="24"/>
          <w:szCs w:val="23"/>
        </w:rPr>
        <w:t>Pla</w:t>
      </w:r>
      <w:r w:rsidR="004A6E0A" w:rsidRPr="00B22C0C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nejamento e Implantação da Plataforma para Mapeamento </w:t>
      </w:r>
      <w:r w:rsidRPr="00B22C0C">
        <w:rPr>
          <w:rFonts w:ascii="Times New Roman" w:hAnsi="Times New Roman" w:cs="Times New Roman"/>
          <w:b/>
          <w:bCs/>
          <w:color w:val="000000"/>
          <w:sz w:val="24"/>
          <w:szCs w:val="23"/>
        </w:rPr>
        <w:t>de Competências</w:t>
      </w:r>
      <w:r w:rsidRPr="00F56B0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. </w:t>
      </w:r>
    </w:p>
    <w:p w14:paraId="056172E7" w14:textId="16B74B5D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2017. 48f. Trabalho de Graduação - FATEC de São José dos Campos: Professor Jessen Vidal. </w:t>
      </w:r>
    </w:p>
    <w:p w14:paraId="10D2E1E4" w14:textId="053096AA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109907" w14:textId="7BCB6DE4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43C78D" w14:textId="314B52A7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AE8FC2" w14:textId="10CDDD12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81BD45" w14:textId="35320BBE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CESSÃO DE DIREITOS – </w:t>
      </w:r>
    </w:p>
    <w:p w14:paraId="5BF935FD" w14:textId="77777777" w:rsidR="00B22C0C" w:rsidRPr="00F56B0F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46C021" w14:textId="39500A82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NOME DO AUTOR: 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>Thiago Luis Silva Fortunato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</w:p>
    <w:p w14:paraId="47459771" w14:textId="36A5BD56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>TÍTULO DO TRABALHO: Pla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>nejamento e Implantação do Software Avaliador de Competências.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</w:p>
    <w:p w14:paraId="53CFA1A4" w14:textId="77777777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TIPO DO TRABALHO/ANO: Trabalho de Graduação / 2017. </w:t>
      </w:r>
    </w:p>
    <w:p w14:paraId="1FE24B4D" w14:textId="02990D12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44971D11" w14:textId="77777777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5F78F761" w14:textId="1A96A26F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É concedida à FATEC de São José dos Campos: Professor Jessen Vidal permissão para reproduzir cópias deste Trabalho e para emprestar ou vender cópias somente para propósitos acadêmicos e científicos. O autor reserva outros direitos de publicação e nenhuma parte deste Trabalho pode ser reproduzida sem a autorização do autor. </w:t>
      </w:r>
    </w:p>
    <w:p w14:paraId="3B69CE25" w14:textId="77777777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3607CD90" w14:textId="302025DB" w:rsid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67C7DDB0" w14:textId="6CE69589" w:rsid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08E44482" w14:textId="77777777" w:rsidR="00B22C0C" w:rsidRDefault="00F56B0F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___________________________________ </w:t>
      </w:r>
    </w:p>
    <w:p w14:paraId="5B10052B" w14:textId="03344FC1" w:rsidR="00F56B0F" w:rsidRPr="00B22C0C" w:rsidRDefault="00F56B0F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  <w:r w:rsidRPr="00B22C0C">
        <w:rPr>
          <w:rFonts w:ascii="Times New Roman" w:hAnsi="Times New Roman" w:cs="Times New Roman"/>
          <w:color w:val="000000"/>
          <w:sz w:val="24"/>
          <w:szCs w:val="23"/>
        </w:rPr>
        <w:t>Thiago Luis Silva Fortunato</w:t>
      </w:r>
    </w:p>
    <w:p w14:paraId="24181B1B" w14:textId="090223A4" w:rsidR="00F56B0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>Thiago Luis Silva Fortunato</w:t>
      </w:r>
    </w:p>
    <w:p w14:paraId="321E0121" w14:textId="6109DD29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2766362" w14:textId="77777777" w:rsidR="00651063" w:rsidRDefault="00651063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400FA30" w14:textId="77777777" w:rsidR="00F839DF" w:rsidRDefault="00F839DF" w:rsidP="00F839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PLANEJAMENTO E IMPLANTAÇÃO DA PLATAFORMA</w:t>
      </w:r>
    </w:p>
    <w:p w14:paraId="4FAA5162" w14:textId="4AC4FDF2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 MAPEAMENTO PARA COMPETÊNCIAS</w:t>
      </w:r>
    </w:p>
    <w:p w14:paraId="024F0868" w14:textId="2D0228F1" w:rsidR="00F839DF" w:rsidRPr="00F839DF" w:rsidRDefault="00F839DF" w:rsidP="00F839DF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E97101" w14:textId="04A120D6" w:rsidR="00F839DF" w:rsidRPr="00F839DF" w:rsidRDefault="00F839DF" w:rsidP="00F839DF">
      <w:pPr>
        <w:ind w:left="495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839DF">
        <w:rPr>
          <w:rFonts w:ascii="Times New Roman" w:hAnsi="Times New Roman" w:cs="Times New Roman"/>
          <w:sz w:val="24"/>
          <w:szCs w:val="24"/>
        </w:rPr>
        <w:t>Trabalho de Graduação apresentado à Faculdade de Tecnologia São José dos Campos, como parte dos requisitos necessários para a obtenção da graduação de Tecnólogo em Banco de Dados.</w:t>
      </w:r>
    </w:p>
    <w:p w14:paraId="7BFA7989" w14:textId="2A4CF9A8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61271C1" w14:textId="6CA2DD24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04BA4CD" w14:textId="188CA33A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  <w:u w:val="single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  <w:u w:val="single"/>
        </w:rPr>
        <w:t>Composição da Banca</w:t>
      </w:r>
    </w:p>
    <w:p w14:paraId="5A816D7D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98A5B42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A0842B4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696FED1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0FE1921" w14:textId="7556D4F2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___________________________________________________________________</w:t>
      </w:r>
    </w:p>
    <w:p w14:paraId="7F16B37E" w14:textId="6CE589AF" w:rsidR="00F839DF" w:rsidRPr="00F839DF" w:rsidRDefault="000D4318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Fabiano Sabha Walczak</w:t>
      </w:r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, Mestre, FATEC Professor Jessen Vidal</w:t>
      </w:r>
    </w:p>
    <w:p w14:paraId="330A60B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37C5769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6F249AB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4F0E4EE" w14:textId="643240F1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</w:t>
      </w:r>
    </w:p>
    <w:p w14:paraId="488B578D" w14:textId="1B12DD8F" w:rsidR="00F839DF" w:rsidRPr="00C9051B" w:rsidRDefault="000D4318" w:rsidP="00C9051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>Antônio Egydio São Thiago Graça</w:t>
      </w:r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>, Mestre, FATEC Professor Jessen Vidal</w:t>
      </w:r>
    </w:p>
    <w:p w14:paraId="6F9FCBDC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CB6DD4E" w14:textId="6E54D1E6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705593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4AA94F1" w14:textId="605CA1C5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</w:t>
      </w:r>
    </w:p>
    <w:p w14:paraId="3F20976D" w14:textId="057F9C85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Eduardo Sakaue, Mestre, FATEC Professor Jessen Vidal</w:t>
      </w:r>
    </w:p>
    <w:p w14:paraId="199EC173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76AC933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C77BF14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E3B9C0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E646B0D" w14:textId="333C8C24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4D90FE7" w14:textId="0643EE0F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7106074" w14:textId="4A514C62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605DFB13" w14:textId="494F2CE6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_____/_____/_____</w:t>
      </w:r>
    </w:p>
    <w:p w14:paraId="3F0A9AB9" w14:textId="1075F6E0" w:rsidR="00F839DF" w:rsidRPr="000D4318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  <w:r w:rsidRPr="000D4318">
        <w:rPr>
          <w:rFonts w:ascii="Times New Roman" w:hAnsi="Times New Roman" w:cs="Times New Roman"/>
          <w:b/>
          <w:bCs/>
          <w:color w:val="000000"/>
          <w:sz w:val="24"/>
          <w:szCs w:val="23"/>
        </w:rPr>
        <w:t>DATA DA APROVAÇÃO</w:t>
      </w:r>
    </w:p>
    <w:p w14:paraId="786E44F6" w14:textId="438CAC8A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>DEDICATÓRIA</w:t>
      </w:r>
    </w:p>
    <w:p w14:paraId="06C4137C" w14:textId="2B2C3E5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B611FBE" w14:textId="380BB170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3A2E15E" w14:textId="0AAC9829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A561B8A" w14:textId="746B2AE9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E5A2C2C" w14:textId="745D73D1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030FEFA" w14:textId="32B2A5F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A9508B0" w14:textId="127AFE4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3791E45" w14:textId="288AECF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4B0DC5F" w14:textId="40032E4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5127CA8" w14:textId="41451B56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3369813" w14:textId="3074BE9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9C138DF" w14:textId="54AF8074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BDFB9E1" w14:textId="00EAE17B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D8DF29" w14:textId="13F5F99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741487" w14:textId="26446B9E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9E14772" w14:textId="427E98F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DBFDAB6" w14:textId="14361F75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B618CD7" w14:textId="6864FCEE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54814CD" w14:textId="3952A3E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48B12B3" w14:textId="465946AD" w:rsidR="00A23B51" w:rsidRPr="007F0F64" w:rsidRDefault="00A23B51" w:rsidP="00F839DF">
      <w:pPr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</w:pPr>
    </w:p>
    <w:p w14:paraId="364EE214" w14:textId="02E7440B" w:rsidR="00F56B0F" w:rsidRPr="000D4318" w:rsidRDefault="00A23B51" w:rsidP="00A23B51">
      <w:pPr>
        <w:ind w:left="4956" w:firstLine="708"/>
        <w:jc w:val="both"/>
        <w:rPr>
          <w:rFonts w:ascii="Times New Roman" w:eastAsia="Times New Roman" w:hAnsi="Times New Roman" w:cs="Times New Roman"/>
          <w:bCs/>
          <w:sz w:val="24"/>
          <w:szCs w:val="32"/>
          <w:lang w:eastAsia="pt-BR"/>
        </w:rPr>
      </w:pPr>
      <w:r w:rsidRPr="000D4318">
        <w:rPr>
          <w:rFonts w:ascii="Times New Roman" w:hAnsi="Times New Roman" w:cs="Times New Roman"/>
          <w:sz w:val="24"/>
          <w:szCs w:val="23"/>
        </w:rPr>
        <w:t>Dedico este trabalho à Deus e minha família, em especial a meus pais Paulo Fortunato e Rosângela Fortunato pelo apoio e compreensão demonstrados nesses anos de faculdade.</w:t>
      </w:r>
    </w:p>
    <w:p w14:paraId="3DC6B267" w14:textId="77777777" w:rsidR="00A23B51" w:rsidRPr="000D4318" w:rsidRDefault="00A23B51">
      <w:pPr>
        <w:rPr>
          <w:rFonts w:ascii="Times New Roman" w:eastAsia="Times New Roman" w:hAnsi="Times New Roman" w:cs="Times New Roman"/>
          <w:bCs/>
          <w:sz w:val="24"/>
          <w:szCs w:val="32"/>
          <w:lang w:eastAsia="pt-BR"/>
        </w:rPr>
      </w:pPr>
    </w:p>
    <w:p w14:paraId="34B742F8" w14:textId="77777777" w:rsidR="007F0F64" w:rsidRPr="007F0F64" w:rsidRDefault="007F0F64" w:rsidP="007F0F64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7F0F64">
        <w:rPr>
          <w:rFonts w:ascii="Times New Roman" w:hAnsi="Times New Roman"/>
          <w:b/>
          <w:caps/>
          <w:sz w:val="28"/>
          <w:szCs w:val="28"/>
        </w:rPr>
        <w:t>AGRADECIMENTOS</w:t>
      </w:r>
    </w:p>
    <w:p w14:paraId="119F5D87" w14:textId="77777777" w:rsidR="007F0F64" w:rsidRDefault="007F0F64" w:rsidP="007F0F64">
      <w:pPr>
        <w:spacing w:line="360" w:lineRule="auto"/>
        <w:ind w:firstLine="709"/>
        <w:jc w:val="both"/>
      </w:pPr>
    </w:p>
    <w:p w14:paraId="59D3FA21" w14:textId="34508F8A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Agradeço em primeiro lugar ao Autor da Existência, Aquele que permite que todas as coisas se concretizem, nosso único e verdadeiro Deus.</w:t>
      </w:r>
    </w:p>
    <w:p w14:paraId="342FA5C5" w14:textId="77777777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Este trabalho de conclusão de curso não seria possível sem a colaboração de várias pessoas. Em especial, gostaria de agradecer:</w:t>
      </w:r>
    </w:p>
    <w:p w14:paraId="094AE533" w14:textId="5C803B45" w:rsidR="00932444" w:rsidRPr="007F0F64" w:rsidRDefault="007F0F64" w:rsidP="0093244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Ao orientador Prof. Me. Eduardo Sakaue, por todo apoio e incentivo durante a elaboração deste trabalho e</w:t>
      </w:r>
      <w:ins w:id="0" w:author="Marcelo Inacio" w:date="2017-07-16T17:18:00Z">
        <w:r w:rsidRPr="007F0F64">
          <w:rPr>
            <w:rFonts w:ascii="Times New Roman" w:hAnsi="Times New Roman"/>
            <w:sz w:val="24"/>
          </w:rPr>
          <w:t xml:space="preserve"> a</w:t>
        </w:r>
      </w:ins>
      <w:r w:rsidRPr="007F0F64">
        <w:rPr>
          <w:rFonts w:ascii="Times New Roman" w:hAnsi="Times New Roman"/>
          <w:sz w:val="24"/>
        </w:rPr>
        <w:t xml:space="preserve"> todo período da faculdade.</w:t>
      </w:r>
    </w:p>
    <w:p w14:paraId="26CDA1E4" w14:textId="77777777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 todos professores da FATEC, que são responsáveis pela minha formação técnica.</w:t>
      </w:r>
    </w:p>
    <w:p w14:paraId="5A742231" w14:textId="6CE2189D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b/>
          <w:caps/>
          <w:sz w:val="24"/>
          <w:szCs w:val="28"/>
        </w:rPr>
      </w:pPr>
      <w:r w:rsidRPr="007F0F64">
        <w:rPr>
          <w:rFonts w:ascii="Times New Roman" w:hAnsi="Times New Roman"/>
          <w:sz w:val="24"/>
        </w:rPr>
        <w:t xml:space="preserve">A todos meus colegas e amigos que formei durante os anos de estudo, principalmente Eduardo Di Nizo, </w:t>
      </w:r>
      <w:r w:rsidR="0026790B">
        <w:rPr>
          <w:rFonts w:ascii="Times New Roman" w:hAnsi="Times New Roman"/>
          <w:sz w:val="24"/>
        </w:rPr>
        <w:t>Marcelo Inácio</w:t>
      </w:r>
      <w:r w:rsidRPr="007F0F64">
        <w:rPr>
          <w:rFonts w:ascii="Times New Roman" w:hAnsi="Times New Roman"/>
          <w:sz w:val="24"/>
        </w:rPr>
        <w:t>, Daniel Barbosa e William Penna que fizeram maior parte desta jornada.</w:t>
      </w:r>
    </w:p>
    <w:p w14:paraId="46A19DB3" w14:textId="03D7709A" w:rsidR="00F56B0F" w:rsidRPr="007F0F64" w:rsidRDefault="00F56B0F">
      <w:pPr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</w:p>
    <w:p w14:paraId="7B077A0A" w14:textId="68E1D761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B1086EB" w14:textId="0414C7AE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C3D1DAD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48DFB9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340E23F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217BB9D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FA0502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A269688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A46CEE6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C7B5A53" w14:textId="445E30C9" w:rsidR="00A85499" w:rsidRDefault="00A85499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C82712C" w14:textId="31BDE3CA" w:rsidR="00932444" w:rsidRDefault="00932444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CD882AA" w14:textId="77777777" w:rsidR="00932444" w:rsidRDefault="00932444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BE99C98" w14:textId="44A8D836" w:rsidR="00F56B0F" w:rsidRPr="00CF7B33" w:rsidRDefault="00CF7B33" w:rsidP="00A854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 w:rsidRPr="00CF7B33"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RESUMO</w:t>
      </w:r>
    </w:p>
    <w:p w14:paraId="01CF8B90" w14:textId="0CE5273A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C4D0AF2" w14:textId="6BE7EC51" w:rsidR="00D00CC0" w:rsidRDefault="00CF7B33" w:rsidP="00E2057E">
      <w:pPr>
        <w:spacing w:line="360" w:lineRule="auto"/>
        <w:ind w:firstLine="709"/>
        <w:jc w:val="both"/>
        <w:rPr>
          <w:rFonts w:ascii="Times New Roman" w:eastAsiaTheme="minorHAnsi" w:hAnsi="Times New Roman"/>
          <w:sz w:val="24"/>
        </w:rPr>
      </w:pPr>
      <w:r w:rsidRPr="00CF7B33">
        <w:rPr>
          <w:rFonts w:ascii="Times New Roman" w:eastAsiaTheme="minorHAnsi" w:hAnsi="Times New Roman"/>
          <w:sz w:val="24"/>
        </w:rPr>
        <w:t>O projeto Permanência e Desenvolvimento de Talentos Profissionais foi idealizado e mantido pelo Centro Paula Souza, onde visa reduzir a evasão dos alunos n</w:t>
      </w:r>
      <w:r w:rsidR="00E3332E">
        <w:rPr>
          <w:rFonts w:ascii="Times New Roman" w:eastAsiaTheme="minorHAnsi" w:hAnsi="Times New Roman"/>
          <w:sz w:val="24"/>
        </w:rPr>
        <w:t>a</w:t>
      </w:r>
      <w:r w:rsidRPr="00CF7B33">
        <w:rPr>
          <w:rFonts w:ascii="Times New Roman" w:eastAsiaTheme="minorHAnsi" w:hAnsi="Times New Roman"/>
          <w:sz w:val="24"/>
        </w:rPr>
        <w:t xml:space="preserve">s ETECs e FATECs. O projeto é formado por </w:t>
      </w:r>
      <w:r w:rsidR="00E3332E">
        <w:rPr>
          <w:rFonts w:ascii="Times New Roman" w:eastAsiaTheme="minorHAnsi" w:hAnsi="Times New Roman"/>
          <w:sz w:val="24"/>
        </w:rPr>
        <w:t>etapas, que vão desde a matrícula</w:t>
      </w:r>
      <w:r w:rsidRPr="00CF7B33">
        <w:rPr>
          <w:rFonts w:ascii="Times New Roman" w:eastAsiaTheme="minorHAnsi" w:hAnsi="Times New Roman"/>
          <w:sz w:val="24"/>
        </w:rPr>
        <w:t xml:space="preserve"> até a </w:t>
      </w:r>
      <w:r w:rsidR="00E3332E">
        <w:rPr>
          <w:rFonts w:ascii="Times New Roman" w:eastAsiaTheme="minorHAnsi" w:hAnsi="Times New Roman"/>
          <w:sz w:val="24"/>
        </w:rPr>
        <w:t>contratação</w:t>
      </w:r>
      <w:r w:rsidRPr="00CF7B33">
        <w:rPr>
          <w:rFonts w:ascii="Times New Roman" w:eastAsiaTheme="minorHAnsi" w:hAnsi="Times New Roman"/>
          <w:sz w:val="24"/>
        </w:rPr>
        <w:t xml:space="preserve"> dos alunos</w:t>
      </w:r>
      <w:r w:rsidR="00E3332E">
        <w:rPr>
          <w:rFonts w:ascii="Times New Roman" w:eastAsiaTheme="minorHAnsi" w:hAnsi="Times New Roman"/>
          <w:sz w:val="24"/>
        </w:rPr>
        <w:t xml:space="preserve"> pelo mercado</w:t>
      </w:r>
      <w:r w:rsidRPr="00CF7B33">
        <w:rPr>
          <w:rFonts w:ascii="Times New Roman" w:eastAsiaTheme="minorHAnsi" w:hAnsi="Times New Roman"/>
          <w:sz w:val="24"/>
        </w:rPr>
        <w:t>. Nessas etapas informatizar o processo de mapeamento de perfil do aluno traz grandes benefícios.</w:t>
      </w:r>
      <w:r w:rsidR="009E0F2D">
        <w:rPr>
          <w:rFonts w:ascii="Times New Roman" w:eastAsiaTheme="minorHAnsi" w:hAnsi="Times New Roman"/>
          <w:sz w:val="24"/>
        </w:rPr>
        <w:t xml:space="preserve"> É de interesse da gestão do Centro Paula Souza que todos a</w:t>
      </w:r>
      <w:r w:rsidR="00D00CC0">
        <w:rPr>
          <w:rFonts w:ascii="Times New Roman" w:eastAsiaTheme="minorHAnsi" w:hAnsi="Times New Roman"/>
          <w:sz w:val="24"/>
        </w:rPr>
        <w:t>lunos</w:t>
      </w:r>
      <w:r w:rsidR="009E0F2D">
        <w:rPr>
          <w:rFonts w:ascii="Times New Roman" w:eastAsiaTheme="minorHAnsi" w:hAnsi="Times New Roman"/>
          <w:sz w:val="24"/>
        </w:rPr>
        <w:t xml:space="preserve"> ingressantes tenham acesso a plataforma</w:t>
      </w:r>
      <w:r w:rsidR="00D00CC0">
        <w:rPr>
          <w:rFonts w:ascii="Times New Roman" w:eastAsiaTheme="minorHAnsi" w:hAnsi="Times New Roman"/>
          <w:sz w:val="24"/>
        </w:rPr>
        <w:t>,</w:t>
      </w:r>
      <w:r w:rsidR="009E0F2D">
        <w:rPr>
          <w:rFonts w:ascii="Times New Roman" w:eastAsiaTheme="minorHAnsi" w:hAnsi="Times New Roman"/>
          <w:sz w:val="24"/>
        </w:rPr>
        <w:t xml:space="preserve"> desta forma, </w:t>
      </w:r>
      <w:r w:rsidR="00D00CC0">
        <w:rPr>
          <w:rFonts w:ascii="Times New Roman" w:eastAsiaTheme="minorHAnsi" w:hAnsi="Times New Roman"/>
          <w:sz w:val="24"/>
        </w:rPr>
        <w:t>é fundamental que a plataforma esteja disponibilizada de forma centralizada, onde todas instituições</w:t>
      </w:r>
      <w:r w:rsidR="009E0F2D">
        <w:rPr>
          <w:rFonts w:ascii="Times New Roman" w:eastAsiaTheme="minorHAnsi" w:hAnsi="Times New Roman"/>
          <w:sz w:val="24"/>
        </w:rPr>
        <w:t xml:space="preserve"> (FATECs e ETECs) possam acessa-las</w:t>
      </w:r>
      <w:r w:rsidR="00932444">
        <w:rPr>
          <w:rFonts w:ascii="Times New Roman" w:eastAsiaTheme="minorHAnsi" w:hAnsi="Times New Roman"/>
          <w:sz w:val="24"/>
        </w:rPr>
        <w:t xml:space="preserve">. Desta forma, </w:t>
      </w:r>
      <w:r w:rsidR="00D00CC0">
        <w:rPr>
          <w:rFonts w:ascii="Times New Roman" w:eastAsiaTheme="minorHAnsi" w:hAnsi="Times New Roman"/>
          <w:sz w:val="24"/>
        </w:rPr>
        <w:t>o Centro Pau</w:t>
      </w:r>
      <w:r w:rsidR="009E0F2D">
        <w:rPr>
          <w:rFonts w:ascii="Times New Roman" w:eastAsiaTheme="minorHAnsi" w:hAnsi="Times New Roman"/>
          <w:sz w:val="24"/>
        </w:rPr>
        <w:t>la Souza possa gerir</w:t>
      </w:r>
      <w:r w:rsidR="00D00CC0">
        <w:rPr>
          <w:rFonts w:ascii="Times New Roman" w:eastAsiaTheme="minorHAnsi" w:hAnsi="Times New Roman"/>
          <w:sz w:val="24"/>
        </w:rPr>
        <w:t xml:space="preserve"> o projeto de maneira prática e eficaz afim de mantê-lo sempre disponível. </w:t>
      </w:r>
    </w:p>
    <w:p w14:paraId="04C9474B" w14:textId="1E6833EE" w:rsidR="00CF7B33" w:rsidRPr="00CF7B33" w:rsidRDefault="005F245B" w:rsidP="00E2057E">
      <w:pPr>
        <w:spacing w:line="360" w:lineRule="auto"/>
        <w:ind w:firstLine="709"/>
        <w:jc w:val="both"/>
        <w:rPr>
          <w:rFonts w:ascii="Times New Roman" w:eastAsiaTheme="minorHAnsi" w:hAnsi="Times New Roman"/>
          <w:sz w:val="24"/>
        </w:rPr>
      </w:pPr>
      <w:r w:rsidRPr="00D00CC0">
        <w:rPr>
          <w:rFonts w:ascii="Times New Roman" w:eastAsiaTheme="minorHAnsi" w:hAnsi="Times New Roman"/>
          <w:sz w:val="24"/>
          <w:highlight w:val="yellow"/>
        </w:rPr>
        <w:t>A disponibilização em cada instituição compromete a continuidade do projeto</w:t>
      </w:r>
      <w:r w:rsidR="00BE55E8" w:rsidRPr="00D00CC0">
        <w:rPr>
          <w:rFonts w:ascii="Times New Roman" w:eastAsiaTheme="minorHAnsi" w:hAnsi="Times New Roman"/>
          <w:sz w:val="24"/>
          <w:highlight w:val="yellow"/>
        </w:rPr>
        <w:t xml:space="preserve"> pois dificulta o </w:t>
      </w:r>
      <w:r w:rsidRPr="00D00CC0">
        <w:rPr>
          <w:rFonts w:ascii="Times New Roman" w:eastAsiaTheme="minorHAnsi" w:hAnsi="Times New Roman"/>
          <w:sz w:val="24"/>
          <w:highlight w:val="yellow"/>
        </w:rPr>
        <w:t>compartilhamento de informações entre</w:t>
      </w:r>
      <w:r w:rsidR="00BE55E8" w:rsidRPr="00D00CC0">
        <w:rPr>
          <w:rFonts w:ascii="Times New Roman" w:eastAsiaTheme="minorHAnsi" w:hAnsi="Times New Roman"/>
          <w:sz w:val="24"/>
          <w:highlight w:val="yellow"/>
        </w:rPr>
        <w:t xml:space="preserve"> as instituições, além de ser ineficiente o controle e gestão da arquitetura proposta pelo Centro Paula Souza. Ao centralizar a implantação num só local, garante-se o alcance a todos alunos além de facilitar o gerenciamento dos serviços necessários para mantê-la sempre disponível.</w:t>
      </w:r>
      <w:r w:rsidR="00BE55E8">
        <w:rPr>
          <w:rFonts w:ascii="Times New Roman" w:eastAsiaTheme="minorHAnsi" w:hAnsi="Times New Roman"/>
          <w:sz w:val="24"/>
        </w:rPr>
        <w:t xml:space="preserve"> </w:t>
      </w:r>
    </w:p>
    <w:p w14:paraId="4E1E8B0D" w14:textId="77777777" w:rsidR="00CF7B33" w:rsidRDefault="00CF7B33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9B5EE4B" w14:textId="46EF6116" w:rsidR="00F56B0F" w:rsidRPr="00BE55E8" w:rsidRDefault="00BE55E8">
      <w:pP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</w:pPr>
      <w:r w:rsidRPr="00BE55E8"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  <w:t>Palavras Chave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: </w:t>
      </w:r>
      <w:r w:rsidRPr="00BE55E8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Arquitetura, Dispon</w:t>
      </w:r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ibilidade, Integração Contínua, DevOps.</w:t>
      </w:r>
    </w:p>
    <w:p w14:paraId="6CB3898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E2383F1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4ABC4A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B71CAE5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DA23962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A63E12A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B3EEBE9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82F439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2DD49BE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4C9C2C8" w14:textId="1DBF8367" w:rsidR="00BE55E8" w:rsidRDefault="00BE55E8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A4C6C80" w14:textId="250A172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 w:rsidRPr="00BE55E8"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t>ABSTRACT</w:t>
      </w:r>
    </w:p>
    <w:p w14:paraId="0F27E1CE" w14:textId="080E681E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BBCF6EE" w14:textId="0B59CC80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F06FB48" w14:textId="19E2B627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972A41A" w14:textId="2E0E3A2F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2DAF483" w14:textId="54E344D1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DD3F040" w14:textId="36B4976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921F1B6" w14:textId="3642A70A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60EEEE5" w14:textId="75EF8CDF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1FC445F" w14:textId="45D79FA4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C143A15" w14:textId="2F0530D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530643A" w14:textId="5C81EC05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F486BD5" w14:textId="185DB96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E9F4591" w14:textId="1F3CA3A5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45EADDB" w14:textId="6F409E3F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D03C21D" w14:textId="343A8351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3CC776B" w14:textId="160E182B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5C1EA5C" w14:textId="6B48A2DC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C9CD126" w14:textId="26C1E0EC" w:rsidR="00BE55E8" w:rsidRDefault="00C067A3" w:rsidP="00C067A3">
      <w:pPr>
        <w:tabs>
          <w:tab w:val="left" w:pos="6768"/>
        </w:tabs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tab/>
      </w:r>
    </w:p>
    <w:p w14:paraId="2069872A" w14:textId="0B731760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9546B6E" w14:textId="16AA4596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D3C512E" w14:textId="2E030257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47D9906" w14:textId="216457B8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185EDD6" w14:textId="2A01E2D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5691400" w14:textId="4B310410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F14D783" w14:textId="77777777" w:rsidR="00A40D2D" w:rsidRDefault="00A40D2D" w:rsidP="00A40D2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LISTA DE FIGURAS</w:t>
      </w:r>
    </w:p>
    <w:p w14:paraId="433FFAD5" w14:textId="0B68C71C" w:rsidR="00A65179" w:rsidRDefault="00B90254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instrText xml:space="preserve"> TOC \h \z \c "Figura" </w:instrTex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separate"/>
      </w:r>
      <w:hyperlink r:id="rId8" w:anchor="_Toc499674141" w:history="1">
        <w:r w:rsidR="00A65179" w:rsidRPr="002248D2">
          <w:rPr>
            <w:rStyle w:val="Hyperlink"/>
            <w:noProof/>
          </w:rPr>
          <w:t>Figura 1- Arquitetura da Aplicação Mapskills.</w:t>
        </w:r>
        <w:r w:rsidR="00A65179">
          <w:rPr>
            <w:noProof/>
            <w:webHidden/>
          </w:rPr>
          <w:tab/>
        </w:r>
        <w:r w:rsidR="00A65179">
          <w:rPr>
            <w:noProof/>
            <w:webHidden/>
          </w:rPr>
          <w:fldChar w:fldCharType="begin"/>
        </w:r>
        <w:r w:rsidR="00A65179">
          <w:rPr>
            <w:noProof/>
            <w:webHidden/>
          </w:rPr>
          <w:instrText xml:space="preserve"> PAGEREF _Toc499674141 \h </w:instrText>
        </w:r>
        <w:r w:rsidR="00A65179">
          <w:rPr>
            <w:noProof/>
            <w:webHidden/>
          </w:rPr>
        </w:r>
        <w:r w:rsidR="00A65179">
          <w:rPr>
            <w:noProof/>
            <w:webHidden/>
          </w:rPr>
          <w:fldChar w:fldCharType="separate"/>
        </w:r>
        <w:r w:rsidR="00A65179">
          <w:rPr>
            <w:noProof/>
            <w:webHidden/>
          </w:rPr>
          <w:t>14</w:t>
        </w:r>
        <w:r w:rsidR="00A65179">
          <w:rPr>
            <w:noProof/>
            <w:webHidden/>
          </w:rPr>
          <w:fldChar w:fldCharType="end"/>
        </w:r>
      </w:hyperlink>
    </w:p>
    <w:p w14:paraId="08869A5E" w14:textId="007E0115" w:rsidR="00A65179" w:rsidRDefault="00F9194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99674142" w:history="1">
        <w:r w:rsidR="00A65179" w:rsidRPr="002248D2">
          <w:rPr>
            <w:rStyle w:val="Hyperlink"/>
            <w:noProof/>
          </w:rPr>
          <w:t>Figura 2 - Arquitetura Mapskills com base nos Requisitos</w:t>
        </w:r>
        <w:r w:rsidR="00A65179">
          <w:rPr>
            <w:noProof/>
            <w:webHidden/>
          </w:rPr>
          <w:tab/>
        </w:r>
        <w:r w:rsidR="00A65179">
          <w:rPr>
            <w:noProof/>
            <w:webHidden/>
          </w:rPr>
          <w:fldChar w:fldCharType="begin"/>
        </w:r>
        <w:r w:rsidR="00A65179">
          <w:rPr>
            <w:noProof/>
            <w:webHidden/>
          </w:rPr>
          <w:instrText xml:space="preserve"> PAGEREF _Toc499674142 \h </w:instrText>
        </w:r>
        <w:r w:rsidR="00A65179">
          <w:rPr>
            <w:noProof/>
            <w:webHidden/>
          </w:rPr>
        </w:r>
        <w:r w:rsidR="00A65179">
          <w:rPr>
            <w:noProof/>
            <w:webHidden/>
          </w:rPr>
          <w:fldChar w:fldCharType="separate"/>
        </w:r>
        <w:r w:rsidR="00A65179">
          <w:rPr>
            <w:noProof/>
            <w:webHidden/>
          </w:rPr>
          <w:t>15</w:t>
        </w:r>
        <w:r w:rsidR="00A65179">
          <w:rPr>
            <w:noProof/>
            <w:webHidden/>
          </w:rPr>
          <w:fldChar w:fldCharType="end"/>
        </w:r>
      </w:hyperlink>
    </w:p>
    <w:p w14:paraId="2EDCCB96" w14:textId="6A79CE23" w:rsidR="00A65179" w:rsidRDefault="00F9194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r:id="rId9" w:anchor="_Toc499674143" w:history="1">
        <w:r w:rsidR="00A65179" w:rsidRPr="002248D2">
          <w:rPr>
            <w:rStyle w:val="Hyperlink"/>
            <w:noProof/>
          </w:rPr>
          <w:t>Figura 3 - Processos realizados na Integração Contínua</w:t>
        </w:r>
        <w:r w:rsidR="00A65179">
          <w:rPr>
            <w:noProof/>
            <w:webHidden/>
          </w:rPr>
          <w:tab/>
        </w:r>
        <w:r w:rsidR="00A65179">
          <w:rPr>
            <w:noProof/>
            <w:webHidden/>
          </w:rPr>
          <w:fldChar w:fldCharType="begin"/>
        </w:r>
        <w:r w:rsidR="00A65179">
          <w:rPr>
            <w:noProof/>
            <w:webHidden/>
          </w:rPr>
          <w:instrText xml:space="preserve"> PAGEREF _Toc499674143 \h </w:instrText>
        </w:r>
        <w:r w:rsidR="00A65179">
          <w:rPr>
            <w:noProof/>
            <w:webHidden/>
          </w:rPr>
        </w:r>
        <w:r w:rsidR="00A65179">
          <w:rPr>
            <w:noProof/>
            <w:webHidden/>
          </w:rPr>
          <w:fldChar w:fldCharType="separate"/>
        </w:r>
        <w:r w:rsidR="00A65179">
          <w:rPr>
            <w:noProof/>
            <w:webHidden/>
          </w:rPr>
          <w:t>17</w:t>
        </w:r>
        <w:r w:rsidR="00A65179">
          <w:rPr>
            <w:noProof/>
            <w:webHidden/>
          </w:rPr>
          <w:fldChar w:fldCharType="end"/>
        </w:r>
      </w:hyperlink>
    </w:p>
    <w:p w14:paraId="677AFF40" w14:textId="040474AD" w:rsidR="00A65179" w:rsidRDefault="00F9194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r:id="rId10" w:anchor="_Toc499674144" w:history="1">
        <w:r w:rsidR="00A65179" w:rsidRPr="002248D2">
          <w:rPr>
            <w:rStyle w:val="Hyperlink"/>
            <w:noProof/>
          </w:rPr>
          <w:t>Figura 4 - Comparação entre a Arquitetura de Virtualização e o Docker</w:t>
        </w:r>
        <w:r w:rsidR="00A65179">
          <w:rPr>
            <w:noProof/>
            <w:webHidden/>
          </w:rPr>
          <w:tab/>
        </w:r>
        <w:r w:rsidR="00A65179">
          <w:rPr>
            <w:noProof/>
            <w:webHidden/>
          </w:rPr>
          <w:fldChar w:fldCharType="begin"/>
        </w:r>
        <w:r w:rsidR="00A65179">
          <w:rPr>
            <w:noProof/>
            <w:webHidden/>
          </w:rPr>
          <w:instrText xml:space="preserve"> PAGEREF _Toc499674144 \h </w:instrText>
        </w:r>
        <w:r w:rsidR="00A65179">
          <w:rPr>
            <w:noProof/>
            <w:webHidden/>
          </w:rPr>
        </w:r>
        <w:r w:rsidR="00A65179">
          <w:rPr>
            <w:noProof/>
            <w:webHidden/>
          </w:rPr>
          <w:fldChar w:fldCharType="separate"/>
        </w:r>
        <w:r w:rsidR="00A65179">
          <w:rPr>
            <w:noProof/>
            <w:webHidden/>
          </w:rPr>
          <w:t>19</w:t>
        </w:r>
        <w:r w:rsidR="00A65179">
          <w:rPr>
            <w:noProof/>
            <w:webHidden/>
          </w:rPr>
          <w:fldChar w:fldCharType="end"/>
        </w:r>
      </w:hyperlink>
    </w:p>
    <w:p w14:paraId="749F1835" w14:textId="39B2DFC9" w:rsidR="00A65179" w:rsidRDefault="00F9194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99674145" w:history="1">
        <w:r w:rsidR="00A65179" w:rsidRPr="002248D2">
          <w:rPr>
            <w:rStyle w:val="Hyperlink"/>
            <w:noProof/>
          </w:rPr>
          <w:t>Figura 5 - Solução proposta com base na Arquitetura Docker</w:t>
        </w:r>
        <w:r w:rsidR="00A65179">
          <w:rPr>
            <w:noProof/>
            <w:webHidden/>
          </w:rPr>
          <w:tab/>
        </w:r>
        <w:r w:rsidR="00A65179">
          <w:rPr>
            <w:noProof/>
            <w:webHidden/>
          </w:rPr>
          <w:fldChar w:fldCharType="begin"/>
        </w:r>
        <w:r w:rsidR="00A65179">
          <w:rPr>
            <w:noProof/>
            <w:webHidden/>
          </w:rPr>
          <w:instrText xml:space="preserve"> PAGEREF _Toc499674145 \h </w:instrText>
        </w:r>
        <w:r w:rsidR="00A65179">
          <w:rPr>
            <w:noProof/>
            <w:webHidden/>
          </w:rPr>
        </w:r>
        <w:r w:rsidR="00A65179">
          <w:rPr>
            <w:noProof/>
            <w:webHidden/>
          </w:rPr>
          <w:fldChar w:fldCharType="separate"/>
        </w:r>
        <w:r w:rsidR="00A65179">
          <w:rPr>
            <w:noProof/>
            <w:webHidden/>
          </w:rPr>
          <w:t>21</w:t>
        </w:r>
        <w:r w:rsidR="00A65179">
          <w:rPr>
            <w:noProof/>
            <w:webHidden/>
          </w:rPr>
          <w:fldChar w:fldCharType="end"/>
        </w:r>
      </w:hyperlink>
    </w:p>
    <w:p w14:paraId="1670A0EB" w14:textId="6800016C" w:rsidR="00A65179" w:rsidRDefault="00F9194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r:id="rId11" w:anchor="_Toc499674146" w:history="1">
        <w:r w:rsidR="00A65179" w:rsidRPr="002248D2">
          <w:rPr>
            <w:rStyle w:val="Hyperlink"/>
            <w:noProof/>
          </w:rPr>
          <w:t>Figura 7 - Home Page HAProxy</w:t>
        </w:r>
        <w:r w:rsidR="00A65179">
          <w:rPr>
            <w:noProof/>
            <w:webHidden/>
          </w:rPr>
          <w:tab/>
        </w:r>
        <w:r w:rsidR="00A65179">
          <w:rPr>
            <w:noProof/>
            <w:webHidden/>
          </w:rPr>
          <w:fldChar w:fldCharType="begin"/>
        </w:r>
        <w:r w:rsidR="00A65179">
          <w:rPr>
            <w:noProof/>
            <w:webHidden/>
          </w:rPr>
          <w:instrText xml:space="preserve"> PAGEREF _Toc499674146 \h </w:instrText>
        </w:r>
        <w:r w:rsidR="00A65179">
          <w:rPr>
            <w:noProof/>
            <w:webHidden/>
          </w:rPr>
        </w:r>
        <w:r w:rsidR="00A65179">
          <w:rPr>
            <w:noProof/>
            <w:webHidden/>
          </w:rPr>
          <w:fldChar w:fldCharType="separate"/>
        </w:r>
        <w:r w:rsidR="00A65179">
          <w:rPr>
            <w:noProof/>
            <w:webHidden/>
          </w:rPr>
          <w:t>23</w:t>
        </w:r>
        <w:r w:rsidR="00A65179">
          <w:rPr>
            <w:noProof/>
            <w:webHidden/>
          </w:rPr>
          <w:fldChar w:fldCharType="end"/>
        </w:r>
      </w:hyperlink>
    </w:p>
    <w:p w14:paraId="79DA0DFE" w14:textId="526D00BD" w:rsidR="00A65179" w:rsidRDefault="00F9194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r:id="rId12" w:anchor="_Toc499674147" w:history="1">
        <w:r w:rsidR="00A65179" w:rsidRPr="002248D2">
          <w:rPr>
            <w:rStyle w:val="Hyperlink"/>
            <w:noProof/>
          </w:rPr>
          <w:t>Figura 7 - Home Page HAProxy</w:t>
        </w:r>
        <w:r w:rsidR="00A65179">
          <w:rPr>
            <w:noProof/>
            <w:webHidden/>
          </w:rPr>
          <w:tab/>
        </w:r>
        <w:r w:rsidR="00A65179">
          <w:rPr>
            <w:noProof/>
            <w:webHidden/>
          </w:rPr>
          <w:fldChar w:fldCharType="begin"/>
        </w:r>
        <w:r w:rsidR="00A65179">
          <w:rPr>
            <w:noProof/>
            <w:webHidden/>
          </w:rPr>
          <w:instrText xml:space="preserve"> PAGEREF _Toc499674147 \h </w:instrText>
        </w:r>
        <w:r w:rsidR="00A65179">
          <w:rPr>
            <w:noProof/>
            <w:webHidden/>
          </w:rPr>
        </w:r>
        <w:r w:rsidR="00A65179">
          <w:rPr>
            <w:noProof/>
            <w:webHidden/>
          </w:rPr>
          <w:fldChar w:fldCharType="separate"/>
        </w:r>
        <w:r w:rsidR="00A65179">
          <w:rPr>
            <w:noProof/>
            <w:webHidden/>
          </w:rPr>
          <w:t>23</w:t>
        </w:r>
        <w:r w:rsidR="00A65179">
          <w:rPr>
            <w:noProof/>
            <w:webHidden/>
          </w:rPr>
          <w:fldChar w:fldCharType="end"/>
        </w:r>
      </w:hyperlink>
    </w:p>
    <w:p w14:paraId="3D57B313" w14:textId="1417C2F8" w:rsidR="00A65179" w:rsidRDefault="00F9194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r:id="rId13" w:anchor="_Toc499674148" w:history="1">
        <w:r w:rsidR="00A65179" w:rsidRPr="002248D2">
          <w:rPr>
            <w:rStyle w:val="Hyperlink"/>
            <w:noProof/>
          </w:rPr>
          <w:t>Figura 8 - Comunicação entre os Containers.</w:t>
        </w:r>
        <w:r w:rsidR="00A65179">
          <w:rPr>
            <w:noProof/>
            <w:webHidden/>
          </w:rPr>
          <w:tab/>
        </w:r>
        <w:r w:rsidR="00A65179">
          <w:rPr>
            <w:noProof/>
            <w:webHidden/>
          </w:rPr>
          <w:fldChar w:fldCharType="begin"/>
        </w:r>
        <w:r w:rsidR="00A65179">
          <w:rPr>
            <w:noProof/>
            <w:webHidden/>
          </w:rPr>
          <w:instrText xml:space="preserve"> PAGEREF _Toc499674148 \h </w:instrText>
        </w:r>
        <w:r w:rsidR="00A65179">
          <w:rPr>
            <w:noProof/>
            <w:webHidden/>
          </w:rPr>
        </w:r>
        <w:r w:rsidR="00A65179">
          <w:rPr>
            <w:noProof/>
            <w:webHidden/>
          </w:rPr>
          <w:fldChar w:fldCharType="separate"/>
        </w:r>
        <w:r w:rsidR="00A65179">
          <w:rPr>
            <w:noProof/>
            <w:webHidden/>
          </w:rPr>
          <w:t>25</w:t>
        </w:r>
        <w:r w:rsidR="00A65179">
          <w:rPr>
            <w:noProof/>
            <w:webHidden/>
          </w:rPr>
          <w:fldChar w:fldCharType="end"/>
        </w:r>
      </w:hyperlink>
    </w:p>
    <w:p w14:paraId="687DA5A9" w14:textId="1A78EDD3" w:rsidR="00A65179" w:rsidRDefault="00F9194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r:id="rId14" w:anchor="_Toc499674149" w:history="1">
        <w:r w:rsidR="00A65179" w:rsidRPr="002248D2">
          <w:rPr>
            <w:rStyle w:val="Hyperlink"/>
            <w:noProof/>
          </w:rPr>
          <w:t>Figura 8 - Comunicação entre os Containers.</w:t>
        </w:r>
        <w:r w:rsidR="00A65179">
          <w:rPr>
            <w:noProof/>
            <w:webHidden/>
          </w:rPr>
          <w:tab/>
        </w:r>
        <w:r w:rsidR="00A65179">
          <w:rPr>
            <w:noProof/>
            <w:webHidden/>
          </w:rPr>
          <w:fldChar w:fldCharType="begin"/>
        </w:r>
        <w:r w:rsidR="00A65179">
          <w:rPr>
            <w:noProof/>
            <w:webHidden/>
          </w:rPr>
          <w:instrText xml:space="preserve"> PAGEREF _Toc499674149 \h </w:instrText>
        </w:r>
        <w:r w:rsidR="00A65179">
          <w:rPr>
            <w:noProof/>
            <w:webHidden/>
          </w:rPr>
        </w:r>
        <w:r w:rsidR="00A65179">
          <w:rPr>
            <w:noProof/>
            <w:webHidden/>
          </w:rPr>
          <w:fldChar w:fldCharType="separate"/>
        </w:r>
        <w:r w:rsidR="00A65179">
          <w:rPr>
            <w:noProof/>
            <w:webHidden/>
          </w:rPr>
          <w:t>25</w:t>
        </w:r>
        <w:r w:rsidR="00A65179">
          <w:rPr>
            <w:noProof/>
            <w:webHidden/>
          </w:rPr>
          <w:fldChar w:fldCharType="end"/>
        </w:r>
      </w:hyperlink>
    </w:p>
    <w:p w14:paraId="3749225B" w14:textId="2E6B9F79" w:rsidR="00A65179" w:rsidRDefault="00F9194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r:id="rId15" w:anchor="_Toc499674150" w:history="1">
        <w:r w:rsidR="00A65179" w:rsidRPr="002248D2">
          <w:rPr>
            <w:rStyle w:val="Hyperlink"/>
            <w:noProof/>
          </w:rPr>
          <w:t>Figura 6 - Home Page Jenkins</w:t>
        </w:r>
        <w:r w:rsidR="00A65179">
          <w:rPr>
            <w:noProof/>
            <w:webHidden/>
          </w:rPr>
          <w:tab/>
        </w:r>
        <w:r w:rsidR="00A65179">
          <w:rPr>
            <w:noProof/>
            <w:webHidden/>
          </w:rPr>
          <w:fldChar w:fldCharType="begin"/>
        </w:r>
        <w:r w:rsidR="00A65179">
          <w:rPr>
            <w:noProof/>
            <w:webHidden/>
          </w:rPr>
          <w:instrText xml:space="preserve"> PAGEREF _Toc499674150 \h </w:instrText>
        </w:r>
        <w:r w:rsidR="00A65179">
          <w:rPr>
            <w:noProof/>
            <w:webHidden/>
          </w:rPr>
        </w:r>
        <w:r w:rsidR="00A65179">
          <w:rPr>
            <w:noProof/>
            <w:webHidden/>
          </w:rPr>
          <w:fldChar w:fldCharType="separate"/>
        </w:r>
        <w:r w:rsidR="00A65179">
          <w:rPr>
            <w:noProof/>
            <w:webHidden/>
          </w:rPr>
          <w:t>26</w:t>
        </w:r>
        <w:r w:rsidR="00A65179">
          <w:rPr>
            <w:noProof/>
            <w:webHidden/>
          </w:rPr>
          <w:fldChar w:fldCharType="end"/>
        </w:r>
      </w:hyperlink>
    </w:p>
    <w:p w14:paraId="0BB7CE5C" w14:textId="4BB51F44" w:rsidR="00A65179" w:rsidRDefault="00F9194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r:id="rId16" w:anchor="_Toc499674151" w:history="1">
        <w:r w:rsidR="00A65179" w:rsidRPr="002248D2">
          <w:rPr>
            <w:rStyle w:val="Hyperlink"/>
            <w:noProof/>
          </w:rPr>
          <w:t>Figura 6 - Home Page Jenkins</w:t>
        </w:r>
        <w:r w:rsidR="00A65179">
          <w:rPr>
            <w:noProof/>
            <w:webHidden/>
          </w:rPr>
          <w:tab/>
        </w:r>
        <w:r w:rsidR="00A65179">
          <w:rPr>
            <w:noProof/>
            <w:webHidden/>
          </w:rPr>
          <w:fldChar w:fldCharType="begin"/>
        </w:r>
        <w:r w:rsidR="00A65179">
          <w:rPr>
            <w:noProof/>
            <w:webHidden/>
          </w:rPr>
          <w:instrText xml:space="preserve"> PAGEREF _Toc499674151 \h </w:instrText>
        </w:r>
        <w:r w:rsidR="00A65179">
          <w:rPr>
            <w:noProof/>
            <w:webHidden/>
          </w:rPr>
        </w:r>
        <w:r w:rsidR="00A65179">
          <w:rPr>
            <w:noProof/>
            <w:webHidden/>
          </w:rPr>
          <w:fldChar w:fldCharType="separate"/>
        </w:r>
        <w:r w:rsidR="00A65179">
          <w:rPr>
            <w:noProof/>
            <w:webHidden/>
          </w:rPr>
          <w:t>26</w:t>
        </w:r>
        <w:r w:rsidR="00A65179">
          <w:rPr>
            <w:noProof/>
            <w:webHidden/>
          </w:rPr>
          <w:fldChar w:fldCharType="end"/>
        </w:r>
      </w:hyperlink>
    </w:p>
    <w:p w14:paraId="4AA6D86B" w14:textId="14E0531C" w:rsidR="00A40D2D" w:rsidRDefault="00B90254" w:rsidP="00F07033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end"/>
      </w:r>
    </w:p>
    <w:p w14:paraId="7C3A06ED" w14:textId="77777777" w:rsidR="00791592" w:rsidRDefault="00AA1658" w:rsidP="00AA1658">
      <w:pPr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t>LISTA DE TABELAS</w: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instrText xml:space="preserve"> TOC \h \z \c "Tabela" </w:instrTex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separate"/>
      </w:r>
    </w:p>
    <w:p w14:paraId="592899CC" w14:textId="33BF6CC7" w:rsidR="00791592" w:rsidRDefault="00F9194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99675489" w:history="1">
        <w:r w:rsidR="00791592" w:rsidRPr="00027A22">
          <w:rPr>
            <w:rStyle w:val="Hyperlink"/>
            <w:noProof/>
          </w:rPr>
          <w:t>Tabela 1 - Cronograma Fase 1</w:t>
        </w:r>
        <w:r w:rsidR="00791592">
          <w:rPr>
            <w:noProof/>
            <w:webHidden/>
          </w:rPr>
          <w:tab/>
        </w:r>
        <w:r w:rsidR="00791592">
          <w:rPr>
            <w:noProof/>
            <w:webHidden/>
          </w:rPr>
          <w:fldChar w:fldCharType="begin"/>
        </w:r>
        <w:r w:rsidR="00791592">
          <w:rPr>
            <w:noProof/>
            <w:webHidden/>
          </w:rPr>
          <w:instrText xml:space="preserve"> PAGEREF _Toc499675489 \h </w:instrText>
        </w:r>
        <w:r w:rsidR="00791592">
          <w:rPr>
            <w:noProof/>
            <w:webHidden/>
          </w:rPr>
        </w:r>
        <w:r w:rsidR="00791592">
          <w:rPr>
            <w:noProof/>
            <w:webHidden/>
          </w:rPr>
          <w:fldChar w:fldCharType="separate"/>
        </w:r>
        <w:r w:rsidR="00791592">
          <w:rPr>
            <w:noProof/>
            <w:webHidden/>
          </w:rPr>
          <w:t>13</w:t>
        </w:r>
        <w:r w:rsidR="00791592">
          <w:rPr>
            <w:noProof/>
            <w:webHidden/>
          </w:rPr>
          <w:fldChar w:fldCharType="end"/>
        </w:r>
      </w:hyperlink>
    </w:p>
    <w:p w14:paraId="05A10FF0" w14:textId="4E1894A6" w:rsidR="00791592" w:rsidRDefault="00F9194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99675490" w:history="1">
        <w:r w:rsidR="00791592" w:rsidRPr="00027A22">
          <w:rPr>
            <w:rStyle w:val="Hyperlink"/>
            <w:noProof/>
          </w:rPr>
          <w:t>Tabela 2 - Cronograma Fase 2</w:t>
        </w:r>
        <w:r w:rsidR="00791592">
          <w:rPr>
            <w:noProof/>
            <w:webHidden/>
          </w:rPr>
          <w:tab/>
        </w:r>
        <w:r w:rsidR="00791592">
          <w:rPr>
            <w:noProof/>
            <w:webHidden/>
          </w:rPr>
          <w:fldChar w:fldCharType="begin"/>
        </w:r>
        <w:r w:rsidR="00791592">
          <w:rPr>
            <w:noProof/>
            <w:webHidden/>
          </w:rPr>
          <w:instrText xml:space="preserve"> PAGEREF _Toc499675490 \h </w:instrText>
        </w:r>
        <w:r w:rsidR="00791592">
          <w:rPr>
            <w:noProof/>
            <w:webHidden/>
          </w:rPr>
        </w:r>
        <w:r w:rsidR="00791592">
          <w:rPr>
            <w:noProof/>
            <w:webHidden/>
          </w:rPr>
          <w:fldChar w:fldCharType="separate"/>
        </w:r>
        <w:r w:rsidR="00791592">
          <w:rPr>
            <w:noProof/>
            <w:webHidden/>
          </w:rPr>
          <w:t>13</w:t>
        </w:r>
        <w:r w:rsidR="00791592">
          <w:rPr>
            <w:noProof/>
            <w:webHidden/>
          </w:rPr>
          <w:fldChar w:fldCharType="end"/>
        </w:r>
      </w:hyperlink>
    </w:p>
    <w:p w14:paraId="0EED2216" w14:textId="6AAC4E23" w:rsidR="00791592" w:rsidRDefault="00F9194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99675491" w:history="1">
        <w:r w:rsidR="00791592" w:rsidRPr="00027A22">
          <w:rPr>
            <w:rStyle w:val="Hyperlink"/>
            <w:noProof/>
          </w:rPr>
          <w:t>Tabela 3 - Tecnologias Utilizadas</w:t>
        </w:r>
        <w:r w:rsidR="00791592">
          <w:rPr>
            <w:noProof/>
            <w:webHidden/>
          </w:rPr>
          <w:tab/>
        </w:r>
        <w:r w:rsidR="00791592">
          <w:rPr>
            <w:noProof/>
            <w:webHidden/>
          </w:rPr>
          <w:fldChar w:fldCharType="begin"/>
        </w:r>
        <w:r w:rsidR="00791592">
          <w:rPr>
            <w:noProof/>
            <w:webHidden/>
          </w:rPr>
          <w:instrText xml:space="preserve"> PAGEREF _Toc499675491 \h </w:instrText>
        </w:r>
        <w:r w:rsidR="00791592">
          <w:rPr>
            <w:noProof/>
            <w:webHidden/>
          </w:rPr>
        </w:r>
        <w:r w:rsidR="00791592">
          <w:rPr>
            <w:noProof/>
            <w:webHidden/>
          </w:rPr>
          <w:fldChar w:fldCharType="separate"/>
        </w:r>
        <w:r w:rsidR="00791592">
          <w:rPr>
            <w:noProof/>
            <w:webHidden/>
          </w:rPr>
          <w:t>18</w:t>
        </w:r>
        <w:r w:rsidR="00791592">
          <w:rPr>
            <w:noProof/>
            <w:webHidden/>
          </w:rPr>
          <w:fldChar w:fldCharType="end"/>
        </w:r>
      </w:hyperlink>
    </w:p>
    <w:p w14:paraId="7CE10899" w14:textId="1D4D1D51" w:rsidR="00AA1658" w:rsidRDefault="00AA1658" w:rsidP="00F07033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end"/>
      </w:r>
    </w:p>
    <w:p w14:paraId="3088BB3D" w14:textId="0883F219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8EB61E1" w14:textId="0916C271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92E2A63" w14:textId="0B1D00CB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2B423A4" w14:textId="03C837C1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30F8D41" w14:textId="76AABB8B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EE9C7E6" w14:textId="39A67488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1D1652A" w14:textId="1922DB58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94585B3" w14:textId="2B270FDA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497E049" w14:textId="21840BF1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1CAD199" w14:textId="3CD7CB80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DA6BD13" w14:textId="40B057FF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82CA029" w14:textId="73092C84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1FDCC2C" w14:textId="408E9684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9311A53" w14:textId="2BCBA9DC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8D883DB" w14:textId="75471417" w:rsidR="00A40D2D" w:rsidRDefault="00A40D2D" w:rsidP="009A4547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sdt>
      <w:sdtPr>
        <w:rPr>
          <w:rFonts w:ascii="Calibri" w:eastAsia="Droid Sans Fallback" w:hAnsi="Calibri" w:cs="Calibri"/>
          <w:color w:val="00000A"/>
          <w:sz w:val="22"/>
          <w:szCs w:val="22"/>
          <w:lang w:eastAsia="en-US"/>
        </w:rPr>
        <w:id w:val="-1079365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CEDD16" w14:textId="28FD8B41" w:rsidR="008B6D5F" w:rsidRPr="008B6D5F" w:rsidRDefault="002A3C5C" w:rsidP="008B6D5F">
          <w:pPr>
            <w:pStyle w:val="CabealhodoSumrio"/>
            <w:jc w:val="center"/>
            <w:rPr>
              <w:rFonts w:ascii="Times New Roman" w:hAnsi="Times New Roman"/>
              <w:b/>
              <w:color w:val="auto"/>
            </w:rPr>
          </w:pPr>
          <w:r>
            <w:rPr>
              <w:rFonts w:ascii="Times New Roman" w:hAnsi="Times New Roman"/>
              <w:b/>
              <w:color w:val="auto"/>
            </w:rPr>
            <w:t>SUMÁRIO</w:t>
          </w:r>
        </w:p>
        <w:p w14:paraId="67BB818D" w14:textId="506A436D" w:rsidR="004174A0" w:rsidRDefault="008B6D5F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73603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1.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4174A0">
              <w:rPr>
                <w:noProof/>
                <w:webHidden/>
              </w:rPr>
              <w:tab/>
            </w:r>
            <w:r w:rsidR="00B9650A">
              <w:rPr>
                <w:noProof/>
                <w:webHidden/>
              </w:rPr>
              <w:t>.................................</w:t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_Toc499673603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12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1F65FD87" w14:textId="41C68403" w:rsidR="004174A0" w:rsidRDefault="00F9194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04" w:history="1">
            <w:r w:rsidR="004174A0" w:rsidRPr="00526C1C">
              <w:rPr>
                <w:rStyle w:val="Hyperlink"/>
                <w:noProof/>
              </w:rPr>
              <w:t>1.1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Objetivo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_Toc499673604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12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26BBEED3" w14:textId="18B5BB1A" w:rsidR="004174A0" w:rsidRDefault="00F9194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05" w:history="1">
            <w:r w:rsidR="004174A0" w:rsidRPr="00526C1C">
              <w:rPr>
                <w:rStyle w:val="Hyperlink"/>
                <w:noProof/>
              </w:rPr>
              <w:t>1.2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Cronograma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_Toc499673605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13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12C5D2C5" w14:textId="7E49B19C" w:rsidR="004174A0" w:rsidRDefault="00F91946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06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LEVANTAMENTO DE REQUISITOS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_Toc499673606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14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4A33994C" w14:textId="7A5C9112" w:rsidR="004174A0" w:rsidRDefault="00F9194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07" w:history="1">
            <w:r w:rsidR="004174A0" w:rsidRPr="00526C1C">
              <w:rPr>
                <w:rStyle w:val="Hyperlink"/>
                <w:noProof/>
              </w:rPr>
              <w:t>2.1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Metodologia de levantamento de requisitos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_Toc499673607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14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388CC842" w14:textId="5A9129F6" w:rsidR="004174A0" w:rsidRDefault="00F9194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08" w:history="1">
            <w:r w:rsidR="004174A0" w:rsidRPr="00526C1C">
              <w:rPr>
                <w:rStyle w:val="Hyperlink"/>
                <w:noProof/>
              </w:rPr>
              <w:t>2.2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Requisitos do Projeto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_Toc499673608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15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BEB690A" w14:textId="3EEDA800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09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2.2.1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Máquina Virtual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_Toc499673609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15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61296F09" w14:textId="0AB1FDAC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0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2.2.2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Servidor Web Front-End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_Toc499673610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16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D959446" w14:textId="3EAD28E9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1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2.2.3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Servidor Web Back-End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_Toc499673611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16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3E65F967" w14:textId="765EAA9B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2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2.2.4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Servidor</w:t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Banco de Dados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_Toc499673612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16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691DB231" w14:textId="7F177DA6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3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Balanceador de Carga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_Toc499673613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16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3349F079" w14:textId="7C32E2A8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4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Integração Contínua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_Toc499673614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17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369B104C" w14:textId="52F45733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5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Interface de Monitoramento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_Toc499673615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17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75CD123E" w14:textId="6BDB16BD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6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Quantidade e Escalabilidade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_Toc499673616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17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5741BE2C" w14:textId="7345FB0B" w:rsidR="004174A0" w:rsidRDefault="00F9194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7" w:history="1">
            <w:r w:rsidR="004174A0" w:rsidRPr="00526C1C">
              <w:rPr>
                <w:rStyle w:val="Hyperlink"/>
                <w:noProof/>
              </w:rPr>
              <w:t>2.3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Tecnologias Utilizadas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_Toc499673617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18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10297C53" w14:textId="0910281C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8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DevOps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_Toc499673618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18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22932391" w14:textId="54A0F4EF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19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Docker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_Toc499673619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18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1C839FC" w14:textId="0911F03C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0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2.3.3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Tomcat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_Toc499673620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19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796536E2" w14:textId="15CC3FE4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1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2.3.4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Haproxy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_Toc499673621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20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3AF7811A" w14:textId="5B6362F1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2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2.3.5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Jenkins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_Toc499673622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20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44209CBC" w14:textId="02D6EE21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3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2.3.6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Mysql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_Toc499673623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20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3229AD6B" w14:textId="07D5E8EB" w:rsidR="004174A0" w:rsidRDefault="00F91946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4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DESENVOLVIMENTO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_Toc499673624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20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3EEA28A" w14:textId="45B9CB6E" w:rsidR="004174A0" w:rsidRDefault="00F9194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5" w:history="1">
            <w:r w:rsidR="004174A0" w:rsidRPr="00526C1C">
              <w:rPr>
                <w:rStyle w:val="Hyperlink"/>
                <w:noProof/>
              </w:rPr>
              <w:t>3.1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Mapskills-Cadivisor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_Toc499673625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21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74DE323D" w14:textId="2FD75B23" w:rsidR="004174A0" w:rsidRDefault="00F9194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6" w:history="1">
            <w:r w:rsidR="004174A0" w:rsidRPr="00526C1C">
              <w:rPr>
                <w:rStyle w:val="Hyperlink"/>
                <w:noProof/>
              </w:rPr>
              <w:t>3.2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Tomcat-Back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_Toc499673626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22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B3A5183" w14:textId="0EECD96A" w:rsidR="004174A0" w:rsidRDefault="00F9194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7" w:history="1">
            <w:r w:rsidR="004174A0" w:rsidRPr="00526C1C">
              <w:rPr>
                <w:rStyle w:val="Hyperlink"/>
                <w:noProof/>
              </w:rPr>
              <w:t>3.3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Tomcat-Front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_Toc499673627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22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5755D219" w14:textId="2EAD0DE9" w:rsidR="004174A0" w:rsidRDefault="00F9194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8" w:history="1">
            <w:r w:rsidR="004174A0" w:rsidRPr="00526C1C">
              <w:rPr>
                <w:rStyle w:val="Hyperlink"/>
                <w:noProof/>
              </w:rPr>
              <w:t>3.4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Mapskills-Mysql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_Toc499673628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22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1269FC2D" w14:textId="29BFC11F" w:rsidR="004174A0" w:rsidRDefault="00F9194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29" w:history="1">
            <w:r w:rsidR="004174A0" w:rsidRPr="00526C1C">
              <w:rPr>
                <w:rStyle w:val="Hyperlink"/>
                <w:noProof/>
              </w:rPr>
              <w:t>3.5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Mapskills-Haproxy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_Toc499673629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23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6FBFDD4" w14:textId="6173E190" w:rsidR="004174A0" w:rsidRDefault="00F9194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0" w:history="1">
            <w:r w:rsidR="004174A0" w:rsidRPr="00526C1C">
              <w:rPr>
                <w:rStyle w:val="Hyperlink"/>
                <w:noProof/>
              </w:rPr>
              <w:t>3.6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Docker Compose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_Toc499673630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24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C455954" w14:textId="07065A8C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1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3.6.1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Links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_Toc499673631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24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5B809E8A" w14:textId="4DE6B3F4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2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3.6.2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Volumes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_Toc499673632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25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704F08B8" w14:textId="59C51C9D" w:rsidR="004174A0" w:rsidRDefault="00F9194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3" w:history="1">
            <w:r w:rsidR="004174A0" w:rsidRPr="00526C1C">
              <w:rPr>
                <w:rStyle w:val="Hyperlink"/>
                <w:noProof/>
              </w:rPr>
              <w:t>3.7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Mapskills-Jenkins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_Toc499673633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26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230E6CF6" w14:textId="46E59313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4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3.7.1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Build-Mapksills-App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_Toc499673634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26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7B76E56B" w14:textId="1BC240A9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5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3.7.2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eastAsia="Times New Roman" w:hAnsi="Times New Roman" w:cs="Times New Roman"/>
                <w:noProof/>
              </w:rPr>
              <w:t>Build Mapskills-Web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_Toc499673635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27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1B4C21B9" w14:textId="12DD1CB8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6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3.7.3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eastAsia="Times New Roman" w:hAnsi="Times New Roman" w:cs="Times New Roman"/>
                <w:noProof/>
              </w:rPr>
              <w:t>Copy Artifact Mapskills App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_Toc499673636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27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52B686C1" w14:textId="669EABDA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7" w:history="1">
            <w:r w:rsidR="004174A0" w:rsidRPr="00526C1C">
              <w:rPr>
                <w:rStyle w:val="Hyperlink"/>
                <w:rFonts w:ascii="Times New Roman" w:eastAsia="Times New Roman" w:hAnsi="Times New Roman" w:cs="Times New Roman"/>
                <w:noProof/>
              </w:rPr>
              <w:t>3.7.4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eastAsia="Times New Roman" w:hAnsi="Times New Roman" w:cs="Times New Roman"/>
                <w:noProof/>
              </w:rPr>
              <w:t>Copy Artifact Mapskills Front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_Toc499673637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27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3F5C7E11" w14:textId="0C4A8F5A" w:rsidR="004174A0" w:rsidRDefault="00F91946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8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3.7.5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eastAsia="Times New Roman" w:hAnsi="Times New Roman" w:cs="Times New Roman"/>
                <w:noProof/>
              </w:rPr>
              <w:t>Deploy Mapskills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_Toc499673638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28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5A5D37DA" w14:textId="3C7A8223" w:rsidR="004174A0" w:rsidRDefault="00F91946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39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RESULTADOS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_Toc499673639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28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453492B1" w14:textId="0A583B51" w:rsidR="004174A0" w:rsidRDefault="00F9194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40" w:history="1">
            <w:r w:rsidR="004174A0" w:rsidRPr="00526C1C">
              <w:rPr>
                <w:rStyle w:val="Hyperlink"/>
                <w:noProof/>
              </w:rPr>
              <w:t>4.1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Experimento 1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_Toc499673640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28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CEC6ABE" w14:textId="6AA082A8" w:rsidR="004174A0" w:rsidRDefault="00F9194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41" w:history="1">
            <w:r w:rsidR="004174A0" w:rsidRPr="00526C1C">
              <w:rPr>
                <w:rStyle w:val="Hyperlink"/>
                <w:noProof/>
              </w:rPr>
              <w:t>4.2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noProof/>
              </w:rPr>
              <w:t>Experimento 2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_Toc499673641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29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64C7B7B7" w14:textId="56F8CD9C" w:rsidR="004174A0" w:rsidRDefault="00F91946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42" w:history="1">
            <w:r w:rsidR="004174A0" w:rsidRPr="00526C1C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4174A0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4174A0" w:rsidRPr="00526C1C">
              <w:rPr>
                <w:rStyle w:val="Hyperlink"/>
                <w:rFonts w:ascii="Times New Roman" w:hAnsi="Times New Roman"/>
                <w:noProof/>
              </w:rPr>
              <w:t>TRABALHOS FUTUROS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_Toc499673642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30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5CDFC643" w14:textId="42F0C1C3" w:rsidR="004174A0" w:rsidRDefault="00F91946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43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REFERÊNCIAS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_Toc499673643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31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0FC5EFEE" w14:textId="05E1E967" w:rsidR="004174A0" w:rsidRDefault="00F91946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9673644" w:history="1">
            <w:r w:rsidR="004174A0" w:rsidRPr="00526C1C">
              <w:rPr>
                <w:rStyle w:val="Hyperlink"/>
                <w:rFonts w:ascii="Times New Roman" w:hAnsi="Times New Roman"/>
                <w:noProof/>
              </w:rPr>
              <w:t>ANEXOS</w:t>
            </w:r>
            <w:r w:rsidR="004174A0">
              <w:rPr>
                <w:noProof/>
                <w:webHidden/>
              </w:rPr>
              <w:tab/>
            </w:r>
            <w:r w:rsidR="004174A0">
              <w:rPr>
                <w:noProof/>
                <w:webHidden/>
              </w:rPr>
              <w:fldChar w:fldCharType="begin"/>
            </w:r>
            <w:r w:rsidR="004174A0">
              <w:rPr>
                <w:noProof/>
                <w:webHidden/>
              </w:rPr>
              <w:instrText xml:space="preserve"> PAGEREF _Toc499673644 \h </w:instrText>
            </w:r>
            <w:r w:rsidR="004174A0">
              <w:rPr>
                <w:noProof/>
                <w:webHidden/>
              </w:rPr>
            </w:r>
            <w:r w:rsidR="004174A0">
              <w:rPr>
                <w:noProof/>
                <w:webHidden/>
              </w:rPr>
              <w:fldChar w:fldCharType="separate"/>
            </w:r>
            <w:r w:rsidR="00B9650A">
              <w:rPr>
                <w:noProof/>
                <w:webHidden/>
              </w:rPr>
              <w:t>32</w:t>
            </w:r>
            <w:r w:rsidR="004174A0">
              <w:rPr>
                <w:noProof/>
                <w:webHidden/>
              </w:rPr>
              <w:fldChar w:fldCharType="end"/>
            </w:r>
          </w:hyperlink>
        </w:p>
        <w:p w14:paraId="14048324" w14:textId="7356E5D1" w:rsidR="008B6D5F" w:rsidRDefault="008B6D5F">
          <w:r>
            <w:rPr>
              <w:b/>
              <w:bCs/>
            </w:rPr>
            <w:fldChar w:fldCharType="end"/>
          </w:r>
        </w:p>
      </w:sdtContent>
    </w:sdt>
    <w:p w14:paraId="4024648A" w14:textId="77777777" w:rsidR="00C9051B" w:rsidRDefault="00C9051B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77489C2" w14:textId="77777777" w:rsidR="00C9051B" w:rsidRDefault="00C9051B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970BB4C" w14:textId="77777777" w:rsidR="00A85499" w:rsidRPr="00A85499" w:rsidRDefault="00A85499" w:rsidP="00A854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DF11D65" w14:textId="46017353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0B20381" w14:textId="083D493A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22EF5FC" w14:textId="4E9F9C10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C32F1A5" w14:textId="296D2CFF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C63F53F" w14:textId="01C45E16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55A308E" w14:textId="5005AB21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482DEEB" w14:textId="2BAE8D40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26DACB6" w14:textId="2487A181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24B8E1C" w14:textId="27977D26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9A8DE64" w14:textId="5E688D06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BF71231" w14:textId="0081DB0A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0BCBE37" w14:textId="33DA0492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EE2A0B" w14:textId="2AE43A56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4F40528" w14:textId="044F9465" w:rsidR="00F6771E" w:rsidRPr="00A114F2" w:rsidRDefault="0066512C" w:rsidP="00A114F2">
      <w:pPr>
        <w:pStyle w:val="Ttulo1"/>
        <w:numPr>
          <w:ilvl w:val="0"/>
          <w:numId w:val="6"/>
        </w:numPr>
        <w:rPr>
          <w:rFonts w:ascii="Times New Roman" w:hAnsi="Times New Roman"/>
          <w:b/>
          <w:color w:val="000000" w:themeColor="text1"/>
          <w:sz w:val="24"/>
        </w:rPr>
      </w:pPr>
      <w:bookmarkStart w:id="1" w:name="_Toc499673603"/>
      <w:r w:rsidRPr="00A114F2">
        <w:rPr>
          <w:rFonts w:ascii="Times New Roman" w:hAnsi="Times New Roman"/>
          <w:b/>
          <w:color w:val="000000" w:themeColor="text1"/>
          <w:sz w:val="24"/>
        </w:rPr>
        <w:lastRenderedPageBreak/>
        <w:t>INTRODUÇÃO</w:t>
      </w:r>
      <w:bookmarkEnd w:id="1"/>
    </w:p>
    <w:p w14:paraId="106A84FF" w14:textId="77777777" w:rsidR="0066512C" w:rsidRPr="0066512C" w:rsidRDefault="0066512C" w:rsidP="0066512C">
      <w:pPr>
        <w:pStyle w:val="Ttulo10"/>
        <w:ind w:left="720"/>
        <w:rPr>
          <w:b/>
        </w:rPr>
      </w:pPr>
    </w:p>
    <w:p w14:paraId="5076CBFD" w14:textId="2F53F9BF" w:rsidR="00F6771E" w:rsidRPr="0066512C" w:rsidRDefault="00F81FF4" w:rsidP="0066512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b/>
          <w:sz w:val="24"/>
          <w:lang w:eastAsia="pt-BR"/>
        </w:rPr>
        <w:tab/>
      </w:r>
      <w:r w:rsidRPr="0066512C">
        <w:rPr>
          <w:rFonts w:ascii="Times New Roman" w:hAnsi="Times New Roman"/>
          <w:sz w:val="24"/>
          <w:lang w:eastAsia="pt-BR"/>
        </w:rPr>
        <w:t xml:space="preserve">Com o </w:t>
      </w:r>
      <w:r w:rsidR="00E30548" w:rsidRPr="0066512C">
        <w:rPr>
          <w:rFonts w:ascii="Times New Roman" w:hAnsi="Times New Roman"/>
          <w:sz w:val="24"/>
          <w:lang w:eastAsia="pt-BR"/>
        </w:rPr>
        <w:t>intuito</w:t>
      </w:r>
      <w:r w:rsidRPr="0066512C">
        <w:rPr>
          <w:rFonts w:ascii="Times New Roman" w:hAnsi="Times New Roman"/>
          <w:sz w:val="24"/>
          <w:lang w:eastAsia="pt-BR"/>
        </w:rPr>
        <w:t xml:space="preserve"> aumentar a permanência dos alunos nas instituições de ensino para mitigar a evasão dos estudantes, de forma a </w:t>
      </w:r>
      <w:r w:rsidR="00E30548" w:rsidRPr="0066512C">
        <w:rPr>
          <w:rFonts w:ascii="Times New Roman" w:hAnsi="Times New Roman"/>
          <w:sz w:val="24"/>
          <w:lang w:eastAsia="pt-BR"/>
        </w:rPr>
        <w:t>garantir a</w:t>
      </w:r>
      <w:r w:rsidRPr="0066512C">
        <w:rPr>
          <w:rFonts w:ascii="Times New Roman" w:hAnsi="Times New Roman"/>
          <w:sz w:val="24"/>
          <w:lang w:eastAsia="pt-BR"/>
        </w:rPr>
        <w:t xml:space="preserve"> conclusão no prazo previsto, o Projeto Permanência e Desenvolvimento de Talentos Profissionais do Centro Paula Souza deseja reduzir em 50% o índice de evasão nos cursos das </w:t>
      </w:r>
      <w:r w:rsidR="00E30548" w:rsidRPr="0066512C">
        <w:rPr>
          <w:rFonts w:ascii="Times New Roman" w:hAnsi="Times New Roman"/>
          <w:sz w:val="24"/>
          <w:lang w:eastAsia="pt-BR"/>
        </w:rPr>
        <w:t>FATECs</w:t>
      </w:r>
      <w:r w:rsidRPr="0066512C">
        <w:rPr>
          <w:rFonts w:ascii="Times New Roman" w:hAnsi="Times New Roman"/>
          <w:sz w:val="24"/>
          <w:lang w:eastAsia="pt-BR"/>
        </w:rPr>
        <w:t xml:space="preserve"> e E</w:t>
      </w:r>
      <w:r w:rsidR="00E30548" w:rsidRPr="0066512C">
        <w:rPr>
          <w:rFonts w:ascii="Times New Roman" w:hAnsi="Times New Roman"/>
          <w:sz w:val="24"/>
          <w:lang w:eastAsia="pt-BR"/>
        </w:rPr>
        <w:t>TECs</w:t>
      </w:r>
      <w:r w:rsidRPr="0066512C">
        <w:rPr>
          <w:rFonts w:ascii="Times New Roman" w:hAnsi="Times New Roman"/>
          <w:sz w:val="24"/>
          <w:lang w:eastAsia="pt-BR"/>
        </w:rPr>
        <w:t xml:space="preserve"> selecionadas, visando desenvolver metodologia, ferramentas, processos, parâmetros, indicadores e recursos (PROJETO PERMANÊNCIA, 2017).</w:t>
      </w:r>
    </w:p>
    <w:p w14:paraId="787C7782" w14:textId="77777777" w:rsidR="00F6771E" w:rsidRPr="0066512C" w:rsidRDefault="00F81FF4" w:rsidP="0066512C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sz w:val="24"/>
          <w:lang w:eastAsia="pt-BR"/>
        </w:rPr>
        <w:t xml:space="preserve">Como parte do Projeto de Desenvolvimento o Escritório de Carreiras da Fatec de São José dos Campos foi moldado para ser um </w:t>
      </w:r>
      <w:commentRangeStart w:id="2"/>
      <w:r w:rsidRPr="0066512C">
        <w:rPr>
          <w:rFonts w:ascii="Times New Roman" w:hAnsi="Times New Roman"/>
          <w:sz w:val="24"/>
          <w:lang w:eastAsia="pt-BR"/>
        </w:rPr>
        <w:t>mecanismo</w:t>
      </w:r>
      <w:commentRangeEnd w:id="2"/>
      <w:r w:rsidRPr="0066512C">
        <w:rPr>
          <w:rFonts w:ascii="Times New Roman" w:hAnsi="Times New Roman"/>
          <w:sz w:val="24"/>
        </w:rPr>
        <w:commentReference w:id="2"/>
      </w:r>
      <w:r w:rsidRPr="0066512C">
        <w:rPr>
          <w:rFonts w:ascii="Times New Roman" w:hAnsi="Times New Roman"/>
          <w:sz w:val="24"/>
          <w:lang w:eastAsia="pt-BR"/>
        </w:rPr>
        <w:t xml:space="preserve"> direcionado a ajudar na preparação dos alunos para o mercado de trabalho. </w:t>
      </w:r>
    </w:p>
    <w:p w14:paraId="5A01A4D2" w14:textId="7EEF4088" w:rsidR="00F6771E" w:rsidRPr="0066512C" w:rsidRDefault="00F81FF4" w:rsidP="0066512C">
      <w:pPr>
        <w:spacing w:after="0" w:line="360" w:lineRule="auto"/>
        <w:ind w:firstLine="708"/>
        <w:jc w:val="both"/>
        <w:rPr>
          <w:rFonts w:ascii="Times New Roman" w:hAnsi="Times New Roman"/>
          <w:sz w:val="24"/>
          <w:lang w:eastAsia="pt-BR"/>
        </w:rPr>
      </w:pPr>
      <w:r w:rsidRPr="0066512C">
        <w:rPr>
          <w:rFonts w:ascii="Times New Roman" w:hAnsi="Times New Roman"/>
          <w:sz w:val="24"/>
          <w:lang w:eastAsia="pt-BR"/>
        </w:rPr>
        <w:t xml:space="preserve">Uma das etapas do projeto Escritório de </w:t>
      </w:r>
      <w:r w:rsidR="00E30548" w:rsidRPr="0066512C">
        <w:rPr>
          <w:rFonts w:ascii="Times New Roman" w:hAnsi="Times New Roman"/>
          <w:sz w:val="24"/>
          <w:lang w:eastAsia="pt-BR"/>
        </w:rPr>
        <w:t>Carreiras</w:t>
      </w:r>
      <w:r w:rsidRPr="0066512C">
        <w:rPr>
          <w:rFonts w:ascii="Times New Roman" w:hAnsi="Times New Roman"/>
          <w:sz w:val="24"/>
          <w:lang w:eastAsia="pt-BR"/>
        </w:rPr>
        <w:t xml:space="preserve"> é o mapeamento de competências, nesta etapa foi desenvolvida uma plataforma que tem o objetivo de hospedar jogos do tipo perguntas e respostas, que possibilite gerar relatórios dos alunos que finalizaram o jogo </w:t>
      </w:r>
      <w:r w:rsidR="00E30548" w:rsidRPr="0066512C">
        <w:rPr>
          <w:rFonts w:ascii="Times New Roman" w:hAnsi="Times New Roman"/>
          <w:sz w:val="24"/>
          <w:lang w:eastAsia="pt-BR"/>
        </w:rPr>
        <w:t>a partir</w:t>
      </w:r>
      <w:r w:rsidRPr="0066512C">
        <w:rPr>
          <w:rFonts w:ascii="Times New Roman" w:hAnsi="Times New Roman"/>
          <w:sz w:val="24"/>
          <w:lang w:eastAsia="pt-BR"/>
        </w:rPr>
        <w:t xml:space="preserve"> das respostas fornecidas (Inácio, 2017). </w:t>
      </w:r>
    </w:p>
    <w:p w14:paraId="0C1CEA07" w14:textId="31D2DC9A" w:rsidR="00F6771E" w:rsidRDefault="00F81FF4" w:rsidP="0066512C">
      <w:pPr>
        <w:spacing w:line="360" w:lineRule="auto"/>
        <w:jc w:val="both"/>
        <w:rPr>
          <w:rFonts w:ascii="Times New Roman" w:hAnsi="Times New Roman"/>
          <w:sz w:val="24"/>
          <w:lang w:eastAsia="pt-BR"/>
        </w:rPr>
      </w:pPr>
      <w:r w:rsidRPr="0066512C">
        <w:rPr>
          <w:rFonts w:ascii="Times New Roman" w:hAnsi="Times New Roman"/>
          <w:sz w:val="24"/>
          <w:lang w:eastAsia="pt-BR"/>
        </w:rPr>
        <w:tab/>
        <w:t>Para suportar esta plataforma é necessário prover toda uma infraestrutura adequada ao formato que a plataforma foi desenvolvida.</w:t>
      </w:r>
      <w:r w:rsidR="003C2284">
        <w:rPr>
          <w:rFonts w:ascii="Times New Roman" w:hAnsi="Times New Roman"/>
          <w:sz w:val="24"/>
          <w:lang w:eastAsia="pt-BR"/>
        </w:rPr>
        <w:t xml:space="preserve"> Neste contexto,  a</w:t>
      </w:r>
      <w:r w:rsidRPr="0066512C">
        <w:rPr>
          <w:rFonts w:ascii="Times New Roman" w:hAnsi="Times New Roman"/>
          <w:sz w:val="24"/>
          <w:lang w:eastAsia="pt-BR"/>
        </w:rPr>
        <w:t xml:space="preserve"> plataforma foi desenvolvida para que tenha acesso simultâneo de aproximadamente 80 usuários, porém, é de interesse que todas </w:t>
      </w:r>
      <w:r w:rsidR="0066512C" w:rsidRPr="0066512C">
        <w:rPr>
          <w:rFonts w:ascii="Times New Roman" w:hAnsi="Times New Roman"/>
          <w:sz w:val="24"/>
          <w:lang w:eastAsia="pt-BR"/>
        </w:rPr>
        <w:t xml:space="preserve">FATECs e </w:t>
      </w:r>
      <w:r w:rsidR="00E30548" w:rsidRPr="0066512C">
        <w:rPr>
          <w:rFonts w:ascii="Times New Roman" w:hAnsi="Times New Roman"/>
          <w:sz w:val="24"/>
          <w:lang w:eastAsia="pt-BR"/>
        </w:rPr>
        <w:t>ETECs</w:t>
      </w:r>
      <w:r w:rsidRPr="0066512C">
        <w:rPr>
          <w:rFonts w:ascii="Times New Roman" w:hAnsi="Times New Roman"/>
          <w:sz w:val="24"/>
          <w:lang w:eastAsia="pt-BR"/>
        </w:rPr>
        <w:t xml:space="preserve"> tenham acesso a plataforma.</w:t>
      </w:r>
      <w:r w:rsidR="0066512C" w:rsidRPr="0066512C">
        <w:rPr>
          <w:rFonts w:ascii="Times New Roman" w:hAnsi="Times New Roman"/>
          <w:sz w:val="24"/>
          <w:lang w:eastAsia="pt-BR"/>
        </w:rPr>
        <w:t xml:space="preserve"> </w:t>
      </w:r>
    </w:p>
    <w:p w14:paraId="23BFF0A8" w14:textId="77777777" w:rsidR="000F579C" w:rsidRPr="0066512C" w:rsidRDefault="000F579C" w:rsidP="0066512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B3ACCCB" w14:textId="758A2365" w:rsidR="00F6771E" w:rsidRPr="0066512C" w:rsidRDefault="0066512C" w:rsidP="0066512C">
      <w:pPr>
        <w:pStyle w:val="Ttulo2"/>
        <w:numPr>
          <w:ilvl w:val="1"/>
          <w:numId w:val="2"/>
        </w:numPr>
        <w:rPr>
          <w:sz w:val="24"/>
        </w:rPr>
      </w:pPr>
      <w:bookmarkStart w:id="3" w:name="_Toc499673604"/>
      <w:r w:rsidRPr="0066512C">
        <w:rPr>
          <w:sz w:val="24"/>
        </w:rPr>
        <w:t>Objetivo</w:t>
      </w:r>
      <w:bookmarkEnd w:id="3"/>
    </w:p>
    <w:p w14:paraId="69CF35D3" w14:textId="14D7B3A6" w:rsidR="00F6771E" w:rsidRPr="000F579C" w:rsidRDefault="000D4C99" w:rsidP="000D4C99">
      <w:pPr>
        <w:spacing w:line="360" w:lineRule="auto"/>
        <w:ind w:firstLine="360"/>
        <w:jc w:val="both"/>
        <w:rPr>
          <w:rFonts w:ascii="Times New Roman" w:hAnsi="Times New Roman"/>
          <w:sz w:val="24"/>
          <w:lang w:eastAsia="pt-BR"/>
        </w:rPr>
      </w:pPr>
      <w:r>
        <w:rPr>
          <w:rFonts w:ascii="Times New Roman" w:hAnsi="Times New Roman"/>
          <w:sz w:val="24"/>
          <w:lang w:eastAsia="pt-BR"/>
        </w:rPr>
        <w:t>Prover</w:t>
      </w:r>
      <w:r w:rsidR="00F81FF4" w:rsidRPr="000F579C">
        <w:rPr>
          <w:rFonts w:ascii="Times New Roman" w:hAnsi="Times New Roman"/>
          <w:sz w:val="24"/>
          <w:lang w:eastAsia="pt-BR"/>
        </w:rPr>
        <w:t xml:space="preserve"> uma arquitetura para dar suporte a plataforma, </w:t>
      </w:r>
      <w:r>
        <w:rPr>
          <w:rFonts w:ascii="Times New Roman" w:hAnsi="Times New Roman"/>
          <w:sz w:val="24"/>
          <w:lang w:eastAsia="pt-BR"/>
        </w:rPr>
        <w:t xml:space="preserve">fornecendo </w:t>
      </w:r>
      <w:r w:rsidR="00F81FF4" w:rsidRPr="000F579C">
        <w:rPr>
          <w:rFonts w:ascii="Times New Roman" w:hAnsi="Times New Roman"/>
          <w:sz w:val="24"/>
          <w:lang w:eastAsia="pt-BR"/>
        </w:rPr>
        <w:t>os recursos necessários ao acesso em larga escala da aplicação, garantindo a agilidade, qualidade e estabilidade com escalabilidade, além de integrar de forma contínua.</w:t>
      </w:r>
    </w:p>
    <w:p w14:paraId="4D50D4B1" w14:textId="121FDC42" w:rsidR="00F6771E" w:rsidRPr="000F579C" w:rsidRDefault="000D4C99" w:rsidP="000F579C">
      <w:pPr>
        <w:spacing w:line="360" w:lineRule="auto"/>
        <w:ind w:firstLine="360"/>
        <w:jc w:val="both"/>
        <w:rPr>
          <w:rFonts w:ascii="Times New Roman" w:hAnsi="Times New Roman"/>
          <w:sz w:val="24"/>
          <w:lang w:eastAsia="pt-BR"/>
        </w:rPr>
      </w:pPr>
      <w:r>
        <w:rPr>
          <w:rFonts w:ascii="Times New Roman" w:hAnsi="Times New Roman"/>
          <w:sz w:val="24"/>
          <w:lang w:eastAsia="pt-BR"/>
        </w:rPr>
        <w:t>Disponibilizar uma</w:t>
      </w:r>
      <w:r w:rsidR="00F81FF4" w:rsidRPr="000F579C">
        <w:rPr>
          <w:rFonts w:ascii="Times New Roman" w:hAnsi="Times New Roman"/>
          <w:sz w:val="24"/>
          <w:lang w:eastAsia="pt-BR"/>
        </w:rPr>
        <w:t xml:space="preserve"> arquitetura para alta demanda de requisições em ambiente com pouco recurso computacional e pessoal.</w:t>
      </w:r>
    </w:p>
    <w:p w14:paraId="30FC5980" w14:textId="68B79DEB" w:rsidR="00F6771E" w:rsidRDefault="00F6771E" w:rsidP="000F579C">
      <w:pPr>
        <w:jc w:val="both"/>
        <w:rPr>
          <w:lang w:eastAsia="pt-BR"/>
        </w:rPr>
      </w:pPr>
    </w:p>
    <w:p w14:paraId="3559C3F3" w14:textId="316FA952" w:rsidR="0066512C" w:rsidRPr="0066512C" w:rsidRDefault="0066512C" w:rsidP="0066512C">
      <w:pPr>
        <w:pStyle w:val="Ttulo2"/>
        <w:keepNext/>
        <w:numPr>
          <w:ilvl w:val="1"/>
          <w:numId w:val="2"/>
        </w:numPr>
        <w:spacing w:before="240" w:beforeAutospacing="0" w:after="60" w:afterAutospacing="0" w:line="480" w:lineRule="auto"/>
        <w:rPr>
          <w:sz w:val="24"/>
        </w:rPr>
      </w:pPr>
      <w:bookmarkStart w:id="4" w:name="_Toc483138241"/>
      <w:bookmarkStart w:id="5" w:name="_Toc490094963"/>
      <w:bookmarkStart w:id="6" w:name="_Toc499673605"/>
      <w:r w:rsidRPr="0066512C">
        <w:rPr>
          <w:sz w:val="24"/>
        </w:rPr>
        <w:lastRenderedPageBreak/>
        <w:t>Cronograma</w:t>
      </w:r>
      <w:bookmarkEnd w:id="4"/>
      <w:bookmarkEnd w:id="5"/>
      <w:bookmarkEnd w:id="6"/>
    </w:p>
    <w:p w14:paraId="4FBF090F" w14:textId="77777777" w:rsidR="0066512C" w:rsidRPr="0066512C" w:rsidRDefault="0066512C" w:rsidP="0066512C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sz w:val="24"/>
        </w:rPr>
        <w:t>Para este projeto foi definido um planejamento dividido em duas fases. A primeira fase elaborada no período do segundo semestre de 2016. Foi buscado ter todo conhecimento dos requisitos a serem atendidos e iniciado desenvolvimento.</w:t>
      </w:r>
    </w:p>
    <w:p w14:paraId="0AFE4DC8" w14:textId="77777777" w:rsidR="0066512C" w:rsidRDefault="0066512C" w:rsidP="0066512C"/>
    <w:p w14:paraId="58FAB251" w14:textId="25692FFE" w:rsidR="0066512C" w:rsidRDefault="0066512C" w:rsidP="0066512C">
      <w:pPr>
        <w:pStyle w:val="Legenda"/>
        <w:keepNext/>
        <w:jc w:val="center"/>
      </w:pPr>
      <w:bookmarkStart w:id="7" w:name="_Toc490092983"/>
      <w:bookmarkStart w:id="8" w:name="_Toc499675489"/>
      <w:r>
        <w:t xml:space="preserve">Tabela </w:t>
      </w:r>
      <w:r w:rsidR="00F91946">
        <w:fldChar w:fldCharType="begin"/>
      </w:r>
      <w:r w:rsidR="00F91946">
        <w:instrText xml:space="preserve"> SEQ Tabela \* ARABIC </w:instrText>
      </w:r>
      <w:r w:rsidR="00F91946">
        <w:fldChar w:fldCharType="separate"/>
      </w:r>
      <w:r w:rsidR="00037C99">
        <w:rPr>
          <w:noProof/>
        </w:rPr>
        <w:t>1</w:t>
      </w:r>
      <w:r w:rsidR="00F91946">
        <w:rPr>
          <w:noProof/>
        </w:rPr>
        <w:fldChar w:fldCharType="end"/>
      </w:r>
      <w:r>
        <w:t xml:space="preserve"> - </w:t>
      </w:r>
      <w:r w:rsidRPr="00F97FBF">
        <w:t>Cronograma Fase 1</w:t>
      </w:r>
      <w:bookmarkEnd w:id="7"/>
      <w:bookmarkEnd w:id="8"/>
    </w:p>
    <w:tbl>
      <w:tblPr>
        <w:tblW w:w="76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5"/>
        <w:gridCol w:w="1120"/>
        <w:gridCol w:w="1120"/>
        <w:gridCol w:w="1178"/>
        <w:gridCol w:w="1150"/>
      </w:tblGrid>
      <w:tr w:rsidR="0066512C" w:rsidRPr="00860132" w14:paraId="0366E3C1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97C444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Etapa / 2016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511B5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Setembro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9228F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Outubro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139DE67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Novembro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15CD0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Dezembro</w:t>
            </w:r>
          </w:p>
        </w:tc>
      </w:tr>
      <w:tr w:rsidR="0066512C" w:rsidRPr="00860132" w14:paraId="20FCBCDF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19B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Levantamento de requisitos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5B42B19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BE623D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CD12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D67A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66512C" w:rsidRPr="00860132" w14:paraId="08C5B381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737B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Desenvolvimento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FF9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6A114E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CAB906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CCE7E0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</w:tbl>
    <w:p w14:paraId="238410FD" w14:textId="77777777" w:rsidR="0066512C" w:rsidRPr="00A23A54" w:rsidRDefault="0066512C" w:rsidP="0066512C"/>
    <w:p w14:paraId="56CDECC7" w14:textId="77777777" w:rsidR="0066512C" w:rsidRPr="0080675A" w:rsidRDefault="0066512C" w:rsidP="0066512C">
      <w:pPr>
        <w:rPr>
          <w:rFonts w:ascii="Times New Roman" w:hAnsi="Times New Roman"/>
        </w:rPr>
      </w:pPr>
    </w:p>
    <w:p w14:paraId="350164C3" w14:textId="77777777" w:rsidR="0066512C" w:rsidRPr="000F579C" w:rsidRDefault="0066512C" w:rsidP="000F579C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0F579C">
        <w:rPr>
          <w:rFonts w:ascii="Times New Roman" w:hAnsi="Times New Roman"/>
          <w:sz w:val="24"/>
        </w:rPr>
        <w:t>A segunda fase contemplada no primeiro semestre de 2017. Foi continuado o desenvolvimento da aplicação com previsão de uma primeira versão para a primeira semana de março. Com o objetivo de testar a primeira versão da aplicação, entre os meses de março e abril de 2017, se teve o lançamento da publicação parcial e em simultâneo a realização de testes com alunos e realização de correções de problemas encontrados na utilização. Por fim previsão da publicação final no mês de maio, mas devido a problemas de hospedagem só pode ser possível a publicação no mês de julho de 2017.</w:t>
      </w:r>
    </w:p>
    <w:p w14:paraId="118357D9" w14:textId="77777777" w:rsidR="0066512C" w:rsidRDefault="0066512C" w:rsidP="0066512C"/>
    <w:p w14:paraId="76CDCC7C" w14:textId="411E4EA4" w:rsidR="0066512C" w:rsidRDefault="0066512C" w:rsidP="0066512C">
      <w:pPr>
        <w:pStyle w:val="Legenda"/>
        <w:keepNext/>
        <w:jc w:val="center"/>
      </w:pPr>
      <w:bookmarkStart w:id="9" w:name="_Toc490092984"/>
      <w:bookmarkStart w:id="10" w:name="_Toc499675490"/>
      <w:r>
        <w:t xml:space="preserve">Tabela </w:t>
      </w:r>
      <w:r w:rsidR="00F91946">
        <w:fldChar w:fldCharType="begin"/>
      </w:r>
      <w:r w:rsidR="00F91946">
        <w:instrText xml:space="preserve"> SEQ Tabela \* ARABIC </w:instrText>
      </w:r>
      <w:r w:rsidR="00F91946">
        <w:fldChar w:fldCharType="separate"/>
      </w:r>
      <w:r w:rsidR="00037C99">
        <w:rPr>
          <w:noProof/>
        </w:rPr>
        <w:t>2</w:t>
      </w:r>
      <w:r w:rsidR="00F91946">
        <w:rPr>
          <w:noProof/>
        </w:rPr>
        <w:fldChar w:fldCharType="end"/>
      </w:r>
      <w:r>
        <w:t xml:space="preserve"> - </w:t>
      </w:r>
      <w:r w:rsidRPr="00E90741">
        <w:t>Cronograma Fase 2</w:t>
      </w:r>
      <w:bookmarkEnd w:id="9"/>
      <w:bookmarkEnd w:id="10"/>
    </w:p>
    <w:tbl>
      <w:tblPr>
        <w:tblW w:w="85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1120"/>
        <w:gridCol w:w="1120"/>
        <w:gridCol w:w="1120"/>
        <w:gridCol w:w="1120"/>
        <w:gridCol w:w="1120"/>
      </w:tblGrid>
      <w:tr w:rsidR="0066512C" w:rsidRPr="00860132" w14:paraId="055BAEDF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2ABB24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</w:rPr>
              <w:br w:type="page"/>
            </w:r>
            <w:r w:rsidRPr="002E35BC">
              <w:rPr>
                <w:rFonts w:asciiTheme="minorHAnsi" w:hAnsiTheme="minorHAnsi" w:cstheme="minorHAnsi"/>
                <w:color w:val="000000"/>
              </w:rPr>
              <w:t>Etapa / 2017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5A24EE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Janeiro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7477190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Fevereiro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ADC7681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Março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BB20DB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Abril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3E86447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Maio</w:t>
            </w:r>
          </w:p>
        </w:tc>
      </w:tr>
      <w:tr w:rsidR="0066512C" w:rsidRPr="00860132" w14:paraId="56BFF160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418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Desenvolvimento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6EED1C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12F385AF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35C46B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BB65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ABD96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525B69E1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C91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Testes com alunos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7F4430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B96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5641A28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F05E32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E8002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739306DD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CB09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Publicação parcial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EEDA2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173B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550EF3D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39AD9543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4057A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3908B074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B3B8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Correções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4A88663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8489A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</w:tcPr>
          <w:p w14:paraId="2A45FE1C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</w:tcPr>
          <w:p w14:paraId="5A323A8F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FD573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7852779D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1E32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Publicação da versão final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25A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481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8A44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8479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219F537C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7D0F1553" w14:textId="46B1FD93" w:rsidR="0066512C" w:rsidRDefault="006651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3B6A2A2" w14:textId="6CA3ED95" w:rsidR="0080675A" w:rsidRDefault="008067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</w:p>
    <w:p w14:paraId="2E5D1123" w14:textId="648BB118" w:rsidR="0080675A" w:rsidRPr="000F579C" w:rsidRDefault="0080675A" w:rsidP="0080675A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11" w:name="_Toc499673606"/>
      <w:r w:rsidRPr="000F579C">
        <w:rPr>
          <w:rFonts w:ascii="Times New Roman" w:hAnsi="Times New Roman"/>
          <w:b/>
          <w:color w:val="auto"/>
          <w:sz w:val="24"/>
        </w:rPr>
        <w:lastRenderedPageBreak/>
        <w:t>LEVANTAMENTO DE REQUISITOS</w:t>
      </w:r>
      <w:bookmarkEnd w:id="11"/>
    </w:p>
    <w:p w14:paraId="7E29C56A" w14:textId="77777777" w:rsidR="00A26B4C" w:rsidRDefault="00A26B4C" w:rsidP="00A26B4C">
      <w:pPr>
        <w:pStyle w:val="PargrafodaLista"/>
        <w:spacing w:line="360" w:lineRule="auto"/>
        <w:jc w:val="both"/>
      </w:pPr>
    </w:p>
    <w:p w14:paraId="3DBBC879" w14:textId="0714510B" w:rsidR="00A26B4C" w:rsidRPr="00A26B4C" w:rsidRDefault="00A26B4C" w:rsidP="00412655">
      <w:pPr>
        <w:pStyle w:val="PargrafodaLista"/>
        <w:spacing w:line="360" w:lineRule="auto"/>
        <w:ind w:left="0" w:firstLine="708"/>
        <w:jc w:val="both"/>
        <w:rPr>
          <w:rFonts w:ascii="Times New Roman" w:hAnsi="Times New Roman"/>
          <w:sz w:val="24"/>
        </w:rPr>
      </w:pPr>
      <w:r w:rsidRPr="00A26B4C">
        <w:rPr>
          <w:rFonts w:ascii="Times New Roman" w:hAnsi="Times New Roman"/>
          <w:sz w:val="24"/>
        </w:rPr>
        <w:t>Neste Capítulo serão apresentadas as metodologias de levantamento de requisitos</w:t>
      </w:r>
      <w:r w:rsidR="00995F53">
        <w:rPr>
          <w:rFonts w:ascii="Times New Roman" w:hAnsi="Times New Roman"/>
          <w:sz w:val="24"/>
        </w:rPr>
        <w:t xml:space="preserve"> não f</w:t>
      </w:r>
      <w:r w:rsidR="00451DE6">
        <w:rPr>
          <w:rFonts w:ascii="Times New Roman" w:hAnsi="Times New Roman"/>
          <w:sz w:val="24"/>
        </w:rPr>
        <w:t xml:space="preserve">uncionais e casos </w:t>
      </w:r>
      <w:r w:rsidRPr="00A26B4C">
        <w:rPr>
          <w:rFonts w:ascii="Times New Roman" w:hAnsi="Times New Roman"/>
          <w:sz w:val="24"/>
        </w:rPr>
        <w:t>de uso.</w:t>
      </w:r>
    </w:p>
    <w:p w14:paraId="6AC916A7" w14:textId="683CBB67" w:rsidR="0080675A" w:rsidRPr="000F579C" w:rsidRDefault="0080675A" w:rsidP="00F904C6">
      <w:pPr>
        <w:pStyle w:val="Ttulo2"/>
        <w:numPr>
          <w:ilvl w:val="1"/>
          <w:numId w:val="2"/>
        </w:numPr>
        <w:rPr>
          <w:sz w:val="24"/>
        </w:rPr>
      </w:pPr>
      <w:bookmarkStart w:id="12" w:name="_Toc499673607"/>
      <w:r w:rsidRPr="000F579C">
        <w:rPr>
          <w:sz w:val="24"/>
        </w:rPr>
        <w:t>Metodologia</w:t>
      </w:r>
      <w:r w:rsidR="000D4C99">
        <w:rPr>
          <w:sz w:val="24"/>
        </w:rPr>
        <w:t xml:space="preserve"> de levantamento de requisitos</w:t>
      </w:r>
      <w:bookmarkEnd w:id="12"/>
    </w:p>
    <w:p w14:paraId="7D76EE8F" w14:textId="486BCDF5" w:rsidR="00F6771E" w:rsidRDefault="0080675A" w:rsidP="004C6C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0675A">
        <w:rPr>
          <w:rFonts w:ascii="Times New Roman" w:hAnsi="Times New Roman"/>
          <w:sz w:val="24"/>
        </w:rPr>
        <w:t>Para este projeto foi adotado a clássica metodologia de entrevista, pois se trata de uma metodologia simples e que produz bons resultados na fase inicial do projeto (PRESSMAN, 2016).</w:t>
      </w:r>
    </w:p>
    <w:p w14:paraId="341E1D44" w14:textId="625F0B43" w:rsidR="0080675A" w:rsidRDefault="0080675A" w:rsidP="004C6C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0675A">
        <w:rPr>
          <w:rFonts w:ascii="Times New Roman" w:hAnsi="Times New Roman"/>
          <w:sz w:val="24"/>
        </w:rPr>
        <w:t>A partir desta técnica foi possível refinar os requisitos e reduzir o tempo de desenvolvimento da aplicação, trabalhando em cima das necessidades que à aplicação deve atender.</w:t>
      </w:r>
    </w:p>
    <w:p w14:paraId="427690F6" w14:textId="6A990573" w:rsidR="00412655" w:rsidRDefault="00451DE6" w:rsidP="004C6C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organização da aplicação é distribuída conforma a Figura X. Com base na </w:t>
      </w:r>
      <w:r w:rsidR="00787381">
        <w:rPr>
          <w:rFonts w:ascii="Times New Roman" w:hAnsi="Times New Roman"/>
          <w:sz w:val="24"/>
        </w:rPr>
        <w:t xml:space="preserve">nesta </w:t>
      </w:r>
      <w:r>
        <w:rPr>
          <w:rFonts w:ascii="Times New Roman" w:hAnsi="Times New Roman"/>
          <w:sz w:val="24"/>
        </w:rPr>
        <w:t xml:space="preserve">Figura, pode-se obter </w:t>
      </w:r>
      <w:r w:rsidR="00787381">
        <w:rPr>
          <w:rFonts w:ascii="Times New Roman" w:hAnsi="Times New Roman"/>
          <w:sz w:val="24"/>
        </w:rPr>
        <w:t>uma visão geral de como e com quem os serviços se relacionam e além de exibir demonstrar suas dependências.</w:t>
      </w:r>
    </w:p>
    <w:p w14:paraId="0B72ED5D" w14:textId="77777777" w:rsidR="00412655" w:rsidRDefault="00412655" w:rsidP="0041265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50EF0052" w14:textId="1542E5CC" w:rsidR="00EF1D39" w:rsidRDefault="00412655" w:rsidP="00EF1D39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bCs/>
          <w:noProof/>
        </w:rPr>
        <w:drawing>
          <wp:anchor distT="0" distB="0" distL="114300" distR="114300" simplePos="0" relativeHeight="251654144" behindDoc="1" locked="0" layoutInCell="1" allowOverlap="1" wp14:anchorId="12878DD8" wp14:editId="233B8539">
            <wp:simplePos x="0" y="0"/>
            <wp:positionH relativeFrom="column">
              <wp:posOffset>270169</wp:posOffset>
            </wp:positionH>
            <wp:positionV relativeFrom="paragraph">
              <wp:posOffset>600141</wp:posOffset>
            </wp:positionV>
            <wp:extent cx="5393690" cy="3643630"/>
            <wp:effectExtent l="0" t="0" r="0" b="0"/>
            <wp:wrapTight wrapText="bothSides">
              <wp:wrapPolygon edited="0">
                <wp:start x="0" y="0"/>
                <wp:lineTo x="0" y="21457"/>
                <wp:lineTo x="21514" y="21457"/>
                <wp:lineTo x="21514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946">
        <w:rPr>
          <w:noProof/>
        </w:rPr>
        <w:pict w14:anchorId="6DA900CE">
          <v:shape id="_x0000_s1038" type="#_x0000_t202" style="position:absolute;left:0;text-align:left;margin-left:10.7pt;margin-top:14.7pt;width:432.25pt;height:30.6pt;z-index:251660288;mso-position-horizontal-relative:text;mso-position-vertical-relative:text" stroked="f">
            <v:textbox style="mso-next-textbox:#_x0000_s1038" inset="0,0,0,0">
              <w:txbxContent>
                <w:p w14:paraId="0790C818" w14:textId="02EA20C5" w:rsidR="00B9650A" w:rsidRPr="002D70F1" w:rsidRDefault="00B9650A" w:rsidP="00EF1D39">
                  <w:pPr>
                    <w:pStyle w:val="Legenda"/>
                    <w:jc w:val="center"/>
                    <w:rPr>
                      <w:rFonts w:cs="Calibri"/>
                      <w:bCs/>
                      <w:noProof/>
                    </w:rPr>
                  </w:pPr>
                  <w:bookmarkStart w:id="13" w:name="_Toc499674141"/>
                  <w:r>
                    <w:t xml:space="preserve">Figura </w:t>
                  </w:r>
                  <w:r w:rsidR="00F91946">
                    <w:fldChar w:fldCharType="begin"/>
                  </w:r>
                  <w:r w:rsidR="00F91946">
                    <w:instrText xml:space="preserve"> SEQ Figura \* ARABIC </w:instrText>
                  </w:r>
                  <w:r w:rsidR="00F91946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F91946">
                    <w:rPr>
                      <w:noProof/>
                    </w:rPr>
                    <w:fldChar w:fldCharType="end"/>
                  </w:r>
                  <w:r w:rsidRPr="001C0571">
                    <w:t>- Arquitetura da Aplicação Mapskills</w:t>
                  </w:r>
                  <w:r>
                    <w:t>.</w:t>
                  </w:r>
                  <w:bookmarkEnd w:id="13"/>
                </w:p>
              </w:txbxContent>
            </v:textbox>
            <w10:wrap type="topAndBottom"/>
          </v:shape>
        </w:pict>
      </w:r>
    </w:p>
    <w:p w14:paraId="017D3965" w14:textId="7779C9E1" w:rsidR="000F579C" w:rsidRDefault="000F579C" w:rsidP="000F579C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sz w:val="28"/>
        </w:rPr>
      </w:pPr>
    </w:p>
    <w:p w14:paraId="387A8040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2367DD3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496A0BBA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D6129B6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DAC8C9E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E67AFFC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75D1956F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10DFAC15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3996F2A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730484C5" w14:textId="77777777" w:rsidR="005B1240" w:rsidRDefault="005B1240" w:rsidP="005B124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0EB4341" w14:textId="77777777" w:rsidR="005B1240" w:rsidRDefault="005B1240" w:rsidP="005B124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6BB92D3" w14:textId="47FCE5C8" w:rsidR="005B1240" w:rsidRPr="005B1240" w:rsidRDefault="005B1240" w:rsidP="005B1240">
      <w:pPr>
        <w:pStyle w:val="Ttulo2"/>
        <w:numPr>
          <w:ilvl w:val="1"/>
          <w:numId w:val="2"/>
        </w:numPr>
        <w:spacing w:before="0" w:beforeAutospacing="0" w:after="0" w:afterAutospacing="0"/>
        <w:rPr>
          <w:sz w:val="24"/>
        </w:rPr>
      </w:pPr>
      <w:bookmarkStart w:id="14" w:name="_Toc499673608"/>
      <w:r w:rsidRPr="005B1240">
        <w:rPr>
          <w:sz w:val="24"/>
        </w:rPr>
        <w:lastRenderedPageBreak/>
        <w:t>Requisitos do Projeto</w:t>
      </w:r>
      <w:bookmarkEnd w:id="14"/>
    </w:p>
    <w:p w14:paraId="6AFA9634" w14:textId="77777777" w:rsidR="005B1240" w:rsidRDefault="005B1240" w:rsidP="005B1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4A7C1A2" w14:textId="61D95E11" w:rsidR="000F579C" w:rsidRDefault="00F81FF4" w:rsidP="005B1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Para garantir a disponibilidade e qualidade da plataforma é necessário que contenha serviços específicos para que a plataforma consiga </w:t>
      </w:r>
      <w:r w:rsidR="000F579C">
        <w:rPr>
          <w:rFonts w:ascii="Times New Roman" w:hAnsi="Times New Roman" w:cs="Times New Roman"/>
          <w:sz w:val="24"/>
        </w:rPr>
        <w:t>realizar seu objetivo proposto.</w:t>
      </w:r>
    </w:p>
    <w:p w14:paraId="35AC33D6" w14:textId="47DEE43D" w:rsidR="00F6771E" w:rsidRDefault="00F81FF4" w:rsidP="005B1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A arquitetura definida como requisito </w:t>
      </w:r>
      <w:r w:rsidR="00E30548" w:rsidRPr="000F579C">
        <w:rPr>
          <w:rFonts w:ascii="Times New Roman" w:hAnsi="Times New Roman" w:cs="Times New Roman"/>
          <w:sz w:val="24"/>
        </w:rPr>
        <w:t>está</w:t>
      </w:r>
      <w:r w:rsidRPr="000F579C">
        <w:rPr>
          <w:rFonts w:ascii="Times New Roman" w:hAnsi="Times New Roman" w:cs="Times New Roman"/>
          <w:sz w:val="24"/>
        </w:rPr>
        <w:t xml:space="preserve"> descrita na Figura </w:t>
      </w:r>
      <w:r w:rsidR="00854DA6">
        <w:rPr>
          <w:rFonts w:ascii="Times New Roman" w:hAnsi="Times New Roman" w:cs="Times New Roman"/>
          <w:sz w:val="24"/>
        </w:rPr>
        <w:t>2</w:t>
      </w:r>
      <w:r w:rsidRPr="000F579C">
        <w:rPr>
          <w:rFonts w:ascii="Times New Roman" w:hAnsi="Times New Roman" w:cs="Times New Roman"/>
          <w:sz w:val="24"/>
        </w:rPr>
        <w:t>.</w:t>
      </w:r>
    </w:p>
    <w:p w14:paraId="31D5BDB1" w14:textId="6C6A5B1D" w:rsidR="00EF1D39" w:rsidRDefault="00EF1D39" w:rsidP="000F579C">
      <w:pPr>
        <w:spacing w:after="0" w:line="360" w:lineRule="auto"/>
        <w:ind w:firstLine="360"/>
        <w:jc w:val="both"/>
        <w:rPr>
          <w:sz w:val="24"/>
        </w:rPr>
      </w:pPr>
    </w:p>
    <w:p w14:paraId="270B2A19" w14:textId="4A430F98" w:rsidR="00EF1D39" w:rsidRDefault="00EF1D39" w:rsidP="00EF1D39">
      <w:pPr>
        <w:pStyle w:val="Legenda"/>
        <w:keepNext/>
        <w:jc w:val="center"/>
      </w:pPr>
      <w:bookmarkStart w:id="15" w:name="_Toc499674142"/>
      <w:r>
        <w:t xml:space="preserve">Figura </w:t>
      </w:r>
      <w:r w:rsidR="00F91946">
        <w:fldChar w:fldCharType="begin"/>
      </w:r>
      <w:r w:rsidR="00F91946">
        <w:instrText xml:space="preserve"> SEQ Figura \* ARABIC </w:instrText>
      </w:r>
      <w:r w:rsidR="00F91946">
        <w:fldChar w:fldCharType="separate"/>
      </w:r>
      <w:r w:rsidR="001807DA">
        <w:rPr>
          <w:noProof/>
        </w:rPr>
        <w:t>2</w:t>
      </w:r>
      <w:r w:rsidR="00F91946">
        <w:rPr>
          <w:noProof/>
        </w:rPr>
        <w:fldChar w:fldCharType="end"/>
      </w:r>
      <w:r>
        <w:t xml:space="preserve"> - Arquitetura Mapskills com base nos Requisitos</w:t>
      </w:r>
      <w:bookmarkEnd w:id="15"/>
    </w:p>
    <w:p w14:paraId="5DFBBB19" w14:textId="27F1CCB0" w:rsidR="00DC4AA3" w:rsidRDefault="00DC4AA3" w:rsidP="00EF1D39">
      <w:pPr>
        <w:pStyle w:val="Legenda"/>
        <w:keepNext/>
        <w:jc w:val="center"/>
      </w:pPr>
    </w:p>
    <w:p w14:paraId="7206FF4B" w14:textId="372AA1AC" w:rsidR="00F6771E" w:rsidRPr="000F579C" w:rsidRDefault="00F81FF4" w:rsidP="000F579C">
      <w:pPr>
        <w:keepNext/>
        <w:spacing w:after="0"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5E25B6DD" wp14:editId="3D72A74F">
            <wp:extent cx="576135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88E6" w14:textId="73AD18A7" w:rsidR="00F904C6" w:rsidRDefault="00F904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7503CB5" w14:textId="25FDD35D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6" w:name="_Toc499673609"/>
      <w:r w:rsidRPr="00733211">
        <w:rPr>
          <w:rFonts w:ascii="Times New Roman" w:hAnsi="Times New Roman"/>
          <w:b/>
          <w:color w:val="auto"/>
        </w:rPr>
        <w:t>Máquina Virtual</w:t>
      </w:r>
      <w:bookmarkEnd w:id="16"/>
    </w:p>
    <w:p w14:paraId="140720C2" w14:textId="68547298" w:rsidR="00733211" w:rsidRPr="00733211" w:rsidRDefault="00733211" w:rsidP="00733211"/>
    <w:p w14:paraId="0C35D52E" w14:textId="6AC3716D" w:rsidR="00F6771E" w:rsidRPr="000F579C" w:rsidRDefault="00F904C6" w:rsidP="00F904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 um </w:t>
      </w:r>
      <w:r w:rsidR="00F020D6">
        <w:rPr>
          <w:rFonts w:ascii="Times New Roman" w:hAnsi="Times New Roman" w:cs="Times New Roman"/>
          <w:sz w:val="24"/>
        </w:rPr>
        <w:t xml:space="preserve">computador disponível com </w:t>
      </w:r>
      <w:r w:rsidR="00F81FF4" w:rsidRPr="00F904C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istema Operacional instalado, fornecendo todos recursos necessários para que a plataforma esteja em produção</w:t>
      </w:r>
      <w:r w:rsidR="00F020D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escalável, com acesso remoto e customizavel. É fundamental que tenha acesso única e exclusivamente por usuário e senha. </w:t>
      </w:r>
    </w:p>
    <w:p w14:paraId="08400EFF" w14:textId="4DD89F60" w:rsidR="00F6771E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A66F4EE" w14:textId="7652DB67" w:rsidR="00412655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3B7EDFC" w14:textId="1FCEA219" w:rsidR="00412655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52D57CC" w14:textId="4E0C0514" w:rsidR="00412655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E2BAEC0" w14:textId="77777777" w:rsidR="005B1240" w:rsidRDefault="005B1240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914A49F" w14:textId="22D3ACE2" w:rsidR="00412655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D9C2E79" w14:textId="77777777" w:rsidR="00412655" w:rsidRPr="000F579C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C8BF27A" w14:textId="62272689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7" w:name="_Toc499673610"/>
      <w:r w:rsidRPr="00733211">
        <w:rPr>
          <w:rFonts w:ascii="Times New Roman" w:hAnsi="Times New Roman"/>
          <w:b/>
          <w:color w:val="auto"/>
        </w:rPr>
        <w:lastRenderedPageBreak/>
        <w:t xml:space="preserve">Servidor Web </w:t>
      </w:r>
      <w:r w:rsidR="000F579C" w:rsidRPr="00733211">
        <w:rPr>
          <w:rFonts w:ascii="Times New Roman" w:hAnsi="Times New Roman"/>
          <w:b/>
          <w:color w:val="auto"/>
        </w:rPr>
        <w:t>F</w:t>
      </w:r>
      <w:r w:rsidRPr="00733211">
        <w:rPr>
          <w:rFonts w:ascii="Times New Roman" w:hAnsi="Times New Roman"/>
          <w:b/>
          <w:color w:val="auto"/>
        </w:rPr>
        <w:t>ront-End</w:t>
      </w:r>
      <w:bookmarkEnd w:id="17"/>
    </w:p>
    <w:p w14:paraId="5CDB3F2A" w14:textId="78BBFC3D" w:rsidR="00733211" w:rsidRPr="00733211" w:rsidRDefault="00733211" w:rsidP="00733211"/>
    <w:p w14:paraId="3FE201BF" w14:textId="3B605C43" w:rsidR="00F6771E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  <w:t xml:space="preserve">Servidor Web com a finalidade de disponibilizar a aplicação que realizará será a interface de </w:t>
      </w:r>
      <w:r w:rsidR="00E30548" w:rsidRPr="000F579C">
        <w:rPr>
          <w:rFonts w:ascii="Times New Roman" w:hAnsi="Times New Roman" w:cs="Times New Roman"/>
          <w:sz w:val="24"/>
        </w:rPr>
        <w:t>comunicação</w:t>
      </w:r>
      <w:r w:rsidRPr="000F579C">
        <w:rPr>
          <w:rFonts w:ascii="Times New Roman" w:hAnsi="Times New Roman" w:cs="Times New Roman"/>
          <w:sz w:val="24"/>
        </w:rPr>
        <w:t xml:space="preserve"> com o usuário. A aplicação contida neste servidor trabalha no modelo Cliente-Servidor, onde o HTTP é o protocolo de comunicaçã</w:t>
      </w:r>
      <w:r w:rsidR="000F579C">
        <w:rPr>
          <w:rFonts w:ascii="Times New Roman" w:hAnsi="Times New Roman" w:cs="Times New Roman"/>
          <w:sz w:val="24"/>
        </w:rPr>
        <w:t xml:space="preserve">o entre as aplicações de </w:t>
      </w:r>
      <w:r w:rsidR="000F579C" w:rsidRPr="002A4698">
        <w:rPr>
          <w:rFonts w:ascii="Times New Roman" w:hAnsi="Times New Roman" w:cs="Times New Roman"/>
          <w:i/>
          <w:sz w:val="24"/>
        </w:rPr>
        <w:t>front-e</w:t>
      </w:r>
      <w:r w:rsidRPr="002A4698">
        <w:rPr>
          <w:rFonts w:ascii="Times New Roman" w:hAnsi="Times New Roman" w:cs="Times New Roman"/>
          <w:i/>
          <w:sz w:val="24"/>
        </w:rPr>
        <w:t>nd</w:t>
      </w:r>
      <w:r w:rsidRPr="000F579C">
        <w:rPr>
          <w:rFonts w:ascii="Times New Roman" w:hAnsi="Times New Roman" w:cs="Times New Roman"/>
          <w:sz w:val="24"/>
        </w:rPr>
        <w:t xml:space="preserve"> (interface gr</w:t>
      </w:r>
      <w:r w:rsidR="000D4C99">
        <w:rPr>
          <w:rFonts w:ascii="Times New Roman" w:hAnsi="Times New Roman" w:cs="Times New Roman"/>
          <w:sz w:val="24"/>
        </w:rPr>
        <w:t>á</w:t>
      </w:r>
      <w:r w:rsidRPr="000F579C">
        <w:rPr>
          <w:rFonts w:ascii="Times New Roman" w:hAnsi="Times New Roman" w:cs="Times New Roman"/>
          <w:sz w:val="24"/>
        </w:rPr>
        <w:t xml:space="preserve">fica) e </w:t>
      </w:r>
      <w:r w:rsidR="000F579C" w:rsidRPr="00EF5096">
        <w:rPr>
          <w:rFonts w:ascii="Times New Roman" w:hAnsi="Times New Roman" w:cs="Times New Roman"/>
          <w:i/>
          <w:sz w:val="24"/>
        </w:rPr>
        <w:t>back-e</w:t>
      </w:r>
      <w:r w:rsidRPr="00EF5096">
        <w:rPr>
          <w:rFonts w:ascii="Times New Roman" w:hAnsi="Times New Roman" w:cs="Times New Roman"/>
          <w:i/>
          <w:sz w:val="24"/>
        </w:rPr>
        <w:t>nd</w:t>
      </w:r>
      <w:r w:rsidRPr="000F579C">
        <w:rPr>
          <w:rFonts w:ascii="Times New Roman" w:hAnsi="Times New Roman" w:cs="Times New Roman"/>
          <w:sz w:val="24"/>
        </w:rPr>
        <w:t xml:space="preserve"> (regra de </w:t>
      </w:r>
      <w:r w:rsidR="00E30548" w:rsidRPr="000F579C">
        <w:rPr>
          <w:rFonts w:ascii="Times New Roman" w:hAnsi="Times New Roman" w:cs="Times New Roman"/>
          <w:sz w:val="24"/>
        </w:rPr>
        <w:t>negócio</w:t>
      </w:r>
      <w:r w:rsidRPr="000F579C">
        <w:rPr>
          <w:rFonts w:ascii="Times New Roman" w:hAnsi="Times New Roman" w:cs="Times New Roman"/>
          <w:sz w:val="24"/>
        </w:rPr>
        <w:t xml:space="preserve">) que seja responsável por disponibilizar a aplicação </w:t>
      </w:r>
      <w:r w:rsidRPr="002A4698">
        <w:rPr>
          <w:rFonts w:ascii="Times New Roman" w:hAnsi="Times New Roman" w:cs="Times New Roman"/>
          <w:i/>
          <w:sz w:val="24"/>
        </w:rPr>
        <w:t>front-end</w:t>
      </w:r>
      <w:r w:rsidRPr="000F579C">
        <w:rPr>
          <w:rFonts w:ascii="Times New Roman" w:hAnsi="Times New Roman" w:cs="Times New Roman"/>
          <w:sz w:val="24"/>
        </w:rPr>
        <w:t xml:space="preserve"> compilada no formato</w:t>
      </w:r>
      <w:r w:rsidR="00E30548" w:rsidRPr="000F579C">
        <w:rPr>
          <w:rFonts w:ascii="Times New Roman" w:hAnsi="Times New Roman" w:cs="Times New Roman"/>
          <w:sz w:val="24"/>
        </w:rPr>
        <w:t xml:space="preserve"> Recurso de Aplicação Web</w:t>
      </w:r>
      <w:r w:rsidRPr="000F579C">
        <w:rPr>
          <w:rFonts w:ascii="Times New Roman" w:hAnsi="Times New Roman" w:cs="Times New Roman"/>
          <w:sz w:val="24"/>
        </w:rPr>
        <w:t xml:space="preserve"> </w:t>
      </w:r>
      <w:r w:rsidR="00E30548" w:rsidRPr="000F579C">
        <w:rPr>
          <w:rFonts w:ascii="Times New Roman" w:hAnsi="Times New Roman" w:cs="Times New Roman"/>
          <w:sz w:val="24"/>
        </w:rPr>
        <w:t>(</w:t>
      </w:r>
      <w:r w:rsidRPr="000F579C">
        <w:rPr>
          <w:rFonts w:ascii="Times New Roman" w:hAnsi="Times New Roman" w:cs="Times New Roman"/>
          <w:sz w:val="24"/>
        </w:rPr>
        <w:t>war</w:t>
      </w:r>
      <w:r w:rsidR="00E30548" w:rsidRPr="000F579C">
        <w:rPr>
          <w:rFonts w:ascii="Times New Roman" w:hAnsi="Times New Roman" w:cs="Times New Roman"/>
          <w:sz w:val="24"/>
        </w:rPr>
        <w:t>) com J</w:t>
      </w:r>
      <w:r w:rsidRPr="000F579C">
        <w:rPr>
          <w:rFonts w:ascii="Times New Roman" w:hAnsi="Times New Roman" w:cs="Times New Roman"/>
          <w:sz w:val="24"/>
        </w:rPr>
        <w:t>ava 8.</w:t>
      </w:r>
    </w:p>
    <w:p w14:paraId="6C61A595" w14:textId="51E54D95" w:rsidR="00412655" w:rsidRPr="000F579C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C69C48B" w14:textId="48B3AFDA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0A5DF43" w14:textId="4269DDF3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8" w:name="_Toc499673611"/>
      <w:r w:rsidRPr="00733211">
        <w:rPr>
          <w:rFonts w:ascii="Times New Roman" w:hAnsi="Times New Roman"/>
          <w:b/>
          <w:color w:val="auto"/>
        </w:rPr>
        <w:t>Servidor Web Back-End</w:t>
      </w:r>
      <w:bookmarkEnd w:id="18"/>
    </w:p>
    <w:p w14:paraId="71E4DA82" w14:textId="77777777" w:rsidR="00733211" w:rsidRPr="00733211" w:rsidRDefault="00733211" w:rsidP="00733211"/>
    <w:p w14:paraId="5672F437" w14:textId="3E35E4C6" w:rsidR="00F6771E" w:rsidRDefault="00F81FF4" w:rsidP="006F4D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>Ser</w:t>
      </w:r>
      <w:r w:rsidR="006F4DA3">
        <w:rPr>
          <w:rFonts w:ascii="Times New Roman" w:hAnsi="Times New Roman" w:cs="Times New Roman"/>
          <w:sz w:val="24"/>
        </w:rPr>
        <w:t>v</w:t>
      </w:r>
      <w:r w:rsidRPr="000F579C">
        <w:rPr>
          <w:rFonts w:ascii="Times New Roman" w:hAnsi="Times New Roman" w:cs="Times New Roman"/>
          <w:sz w:val="24"/>
        </w:rPr>
        <w:t xml:space="preserve">idor responsável por disponibilizar a aplicação </w:t>
      </w:r>
      <w:r w:rsidR="00733211" w:rsidRPr="002A4698">
        <w:rPr>
          <w:rFonts w:ascii="Times New Roman" w:hAnsi="Times New Roman" w:cs="Times New Roman"/>
          <w:i/>
          <w:sz w:val="24"/>
        </w:rPr>
        <w:t>b</w:t>
      </w:r>
      <w:r w:rsidRPr="002A4698">
        <w:rPr>
          <w:rFonts w:ascii="Times New Roman" w:hAnsi="Times New Roman" w:cs="Times New Roman"/>
          <w:i/>
          <w:sz w:val="24"/>
        </w:rPr>
        <w:t>ack-</w:t>
      </w:r>
      <w:r w:rsidR="00733211" w:rsidRPr="002A4698">
        <w:rPr>
          <w:rFonts w:ascii="Times New Roman" w:hAnsi="Times New Roman" w:cs="Times New Roman"/>
          <w:i/>
          <w:sz w:val="24"/>
        </w:rPr>
        <w:t>e</w:t>
      </w:r>
      <w:r w:rsidRPr="002A4698">
        <w:rPr>
          <w:rFonts w:ascii="Times New Roman" w:hAnsi="Times New Roman" w:cs="Times New Roman"/>
          <w:i/>
          <w:sz w:val="24"/>
        </w:rPr>
        <w:t>nd</w:t>
      </w:r>
      <w:r w:rsidRPr="000F579C">
        <w:rPr>
          <w:rFonts w:ascii="Times New Roman" w:hAnsi="Times New Roman" w:cs="Times New Roman"/>
          <w:sz w:val="24"/>
        </w:rPr>
        <w:t xml:space="preserve"> da plataforma. A aplicação contida neste servidor trabalha no modelo Cliente-Servidor, realizando conexão com o </w:t>
      </w:r>
      <w:r w:rsidR="00733211" w:rsidRPr="004D2CC0">
        <w:rPr>
          <w:rFonts w:ascii="Times New Roman" w:hAnsi="Times New Roman" w:cs="Times New Roman"/>
          <w:i/>
          <w:sz w:val="24"/>
        </w:rPr>
        <w:t>f</w:t>
      </w:r>
      <w:r w:rsidRPr="004D2CC0">
        <w:rPr>
          <w:rFonts w:ascii="Times New Roman" w:hAnsi="Times New Roman" w:cs="Times New Roman"/>
          <w:i/>
          <w:sz w:val="24"/>
        </w:rPr>
        <w:t>ront-</w:t>
      </w:r>
      <w:r w:rsidR="00733211" w:rsidRPr="004D2CC0">
        <w:rPr>
          <w:rFonts w:ascii="Times New Roman" w:hAnsi="Times New Roman" w:cs="Times New Roman"/>
          <w:i/>
          <w:sz w:val="24"/>
        </w:rPr>
        <w:t>e</w:t>
      </w:r>
      <w:r w:rsidRPr="004D2CC0">
        <w:rPr>
          <w:rFonts w:ascii="Times New Roman" w:hAnsi="Times New Roman" w:cs="Times New Roman"/>
          <w:i/>
          <w:sz w:val="24"/>
        </w:rPr>
        <w:t>nd</w:t>
      </w:r>
      <w:r w:rsidRPr="000F579C">
        <w:rPr>
          <w:rFonts w:ascii="Times New Roman" w:hAnsi="Times New Roman" w:cs="Times New Roman"/>
          <w:sz w:val="24"/>
        </w:rPr>
        <w:t xml:space="preserve"> por meio do protocolo HTTP, esta aplicaç</w:t>
      </w:r>
      <w:r w:rsidR="00E30548" w:rsidRPr="000F579C">
        <w:rPr>
          <w:rFonts w:ascii="Times New Roman" w:hAnsi="Times New Roman" w:cs="Times New Roman"/>
          <w:sz w:val="24"/>
        </w:rPr>
        <w:t>ão também foi desenvolvida com J</w:t>
      </w:r>
      <w:r w:rsidRPr="000F579C">
        <w:rPr>
          <w:rFonts w:ascii="Times New Roman" w:hAnsi="Times New Roman" w:cs="Times New Roman"/>
          <w:sz w:val="24"/>
        </w:rPr>
        <w:t>ava 8 e compilada no formato Recurso de Aplicação Web (war).</w:t>
      </w:r>
    </w:p>
    <w:p w14:paraId="6351F2DD" w14:textId="77777777" w:rsidR="00D20775" w:rsidRPr="000F579C" w:rsidRDefault="00D20775" w:rsidP="006F4DA3">
      <w:pPr>
        <w:spacing w:after="0" w:line="360" w:lineRule="auto"/>
        <w:ind w:firstLine="708"/>
        <w:jc w:val="both"/>
        <w:rPr>
          <w:sz w:val="24"/>
        </w:rPr>
      </w:pPr>
    </w:p>
    <w:p w14:paraId="5FE6FEF7" w14:textId="0A776632" w:rsidR="00F6771E" w:rsidRDefault="000D4C99" w:rsidP="006F4DA3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9" w:name="_Toc499673612"/>
      <w:r w:rsidRPr="002A6973">
        <w:rPr>
          <w:rFonts w:ascii="Times New Roman" w:hAnsi="Times New Roman"/>
          <w:b/>
          <w:color w:val="auto"/>
        </w:rPr>
        <w:t>Servidor</w:t>
      </w:r>
      <w:r>
        <w:rPr>
          <w:rFonts w:ascii="Times New Roman" w:hAnsi="Times New Roman" w:cs="Times New Roman"/>
        </w:rPr>
        <w:t xml:space="preserve"> </w:t>
      </w:r>
      <w:r w:rsidR="00F81FF4" w:rsidRPr="006F4DA3">
        <w:rPr>
          <w:rFonts w:ascii="Times New Roman" w:hAnsi="Times New Roman"/>
          <w:b/>
          <w:color w:val="auto"/>
        </w:rPr>
        <w:t>Banco de Dados</w:t>
      </w:r>
      <w:bookmarkEnd w:id="19"/>
    </w:p>
    <w:p w14:paraId="0424B549" w14:textId="77777777" w:rsidR="006F4DA3" w:rsidRPr="006F4DA3" w:rsidRDefault="006F4DA3" w:rsidP="006F4DA3"/>
    <w:p w14:paraId="3D38EF75" w14:textId="2758E367" w:rsidR="00F6771E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  <w:t>É necessário armazenar t</w:t>
      </w:r>
      <w:r w:rsidR="006F4DA3">
        <w:rPr>
          <w:rFonts w:ascii="Times New Roman" w:hAnsi="Times New Roman" w:cs="Times New Roman"/>
          <w:sz w:val="24"/>
        </w:rPr>
        <w:t>odas informações pertinentes ao jogo</w:t>
      </w:r>
      <w:r w:rsidRPr="000F579C">
        <w:rPr>
          <w:rFonts w:ascii="Times New Roman" w:hAnsi="Times New Roman" w:cs="Times New Roman"/>
          <w:sz w:val="24"/>
        </w:rPr>
        <w:t xml:space="preserve">, como características do jogo a ser aplicado, imagens, perguntas e </w:t>
      </w:r>
      <w:r w:rsidR="00E30548" w:rsidRPr="000F579C">
        <w:rPr>
          <w:rFonts w:ascii="Times New Roman" w:hAnsi="Times New Roman" w:cs="Times New Roman"/>
          <w:sz w:val="24"/>
        </w:rPr>
        <w:t>alternativas</w:t>
      </w:r>
      <w:r w:rsidRPr="000F579C">
        <w:rPr>
          <w:rFonts w:ascii="Times New Roman" w:hAnsi="Times New Roman" w:cs="Times New Roman"/>
          <w:sz w:val="24"/>
        </w:rPr>
        <w:t>, bem como informações das instituições, usuários, afim de gerar relatórios para que os responsáveis possam visualizar os resultados do jogo.</w:t>
      </w:r>
    </w:p>
    <w:p w14:paraId="1818A9C8" w14:textId="1356B629" w:rsidR="00672C6F" w:rsidRPr="000F579C" w:rsidRDefault="00672C6F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72C6F">
        <w:rPr>
          <w:rFonts w:ascii="Times New Roman" w:hAnsi="Times New Roman" w:cs="Times New Roman"/>
          <w:color w:val="auto"/>
          <w:sz w:val="24"/>
        </w:rPr>
        <w:t>Mysql é um G</w:t>
      </w:r>
      <w:r w:rsidRPr="00672C6F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erenciador de Banco de Dados gratuito, que utiliza </w:t>
      </w:r>
      <w:r>
        <w:rPr>
          <w:rFonts w:ascii="Times New Roman" w:eastAsia="Times New Roman" w:hAnsi="Times New Roman" w:cs="Times New Roman"/>
          <w:color w:val="auto"/>
          <w:sz w:val="24"/>
          <w:szCs w:val="28"/>
        </w:rPr>
        <w:t>d</w:t>
      </w:r>
      <w:r w:rsidRPr="00672C6F">
        <w:rPr>
          <w:rFonts w:ascii="Times New Roman" w:eastAsia="Times New Roman" w:hAnsi="Times New Roman" w:cs="Times New Roman"/>
          <w:color w:val="auto"/>
          <w:sz w:val="24"/>
          <w:szCs w:val="28"/>
        </w:rPr>
        <w:t>a linguagem SQL (Linguagem de Consulta Estruturada), como interface para manipulação e gerenciamento dos dados</w:t>
      </w:r>
      <w:r>
        <w:rPr>
          <w:rFonts w:ascii="Times New Roman" w:eastAsia="Times New Roman" w:hAnsi="Times New Roman" w:cs="Times New Roman"/>
          <w:color w:val="auto"/>
          <w:sz w:val="24"/>
          <w:szCs w:val="28"/>
        </w:rPr>
        <w:t>.</w:t>
      </w:r>
    </w:p>
    <w:p w14:paraId="536B95D4" w14:textId="6877A32B" w:rsidR="006F4DA3" w:rsidRDefault="006F4DA3" w:rsidP="00E11F47">
      <w:pPr>
        <w:tabs>
          <w:tab w:val="left" w:pos="637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1FF4" w:rsidRPr="000F579C">
        <w:rPr>
          <w:rFonts w:ascii="Times New Roman" w:hAnsi="Times New Roman" w:cs="Times New Roman"/>
          <w:sz w:val="24"/>
        </w:rPr>
        <w:tab/>
      </w:r>
    </w:p>
    <w:p w14:paraId="605BDECC" w14:textId="3A7A84D3" w:rsidR="00F6771E" w:rsidRPr="006F4DA3" w:rsidRDefault="00F81FF4" w:rsidP="006F4DA3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0" w:name="_Toc499673613"/>
      <w:r w:rsidRPr="006F4DA3">
        <w:rPr>
          <w:rFonts w:ascii="Times New Roman" w:hAnsi="Times New Roman" w:cs="Times New Roman"/>
          <w:b/>
          <w:color w:val="auto"/>
        </w:rPr>
        <w:t>Balanceador de Carga</w:t>
      </w:r>
      <w:bookmarkEnd w:id="20"/>
    </w:p>
    <w:p w14:paraId="3F7F292D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D6B45C6" w14:textId="220646B4" w:rsidR="00F6771E" w:rsidRPr="000F579C" w:rsidRDefault="006F4DA3" w:rsidP="000F579C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1FF4" w:rsidRPr="000F579C">
        <w:rPr>
          <w:rFonts w:ascii="Times New Roman" w:hAnsi="Times New Roman" w:cs="Times New Roman"/>
          <w:sz w:val="24"/>
        </w:rPr>
        <w:t xml:space="preserve">É fundamental controlar a quantidade de acesso ao Servidor de </w:t>
      </w:r>
      <w:r w:rsidRPr="002A4698">
        <w:rPr>
          <w:rFonts w:ascii="Times New Roman" w:hAnsi="Times New Roman" w:cs="Times New Roman"/>
          <w:i/>
          <w:sz w:val="24"/>
        </w:rPr>
        <w:t>back-e</w:t>
      </w:r>
      <w:r w:rsidR="00F81FF4" w:rsidRPr="002A4698">
        <w:rPr>
          <w:rFonts w:ascii="Times New Roman" w:hAnsi="Times New Roman" w:cs="Times New Roman"/>
          <w:i/>
          <w:sz w:val="24"/>
        </w:rPr>
        <w:t>nd</w:t>
      </w:r>
      <w:r w:rsidR="00F81FF4" w:rsidRPr="000F579C">
        <w:rPr>
          <w:rFonts w:ascii="Times New Roman" w:hAnsi="Times New Roman" w:cs="Times New Roman"/>
          <w:sz w:val="24"/>
        </w:rPr>
        <w:t xml:space="preserve">, para que isso ocorra é </w:t>
      </w:r>
      <w:r w:rsidR="00E30548" w:rsidRPr="000F579C">
        <w:rPr>
          <w:rFonts w:ascii="Times New Roman" w:hAnsi="Times New Roman" w:cs="Times New Roman"/>
          <w:sz w:val="24"/>
        </w:rPr>
        <w:t>necessário</w:t>
      </w:r>
      <w:r w:rsidR="00F81FF4" w:rsidRPr="000F579C">
        <w:rPr>
          <w:rFonts w:ascii="Times New Roman" w:hAnsi="Times New Roman" w:cs="Times New Roman"/>
          <w:sz w:val="24"/>
        </w:rPr>
        <w:t xml:space="preserve"> que este serviço seja escalável. Este serviço será responsável por direcionar as requisições para o Servido </w:t>
      </w:r>
      <w:r w:rsidR="002A4698" w:rsidRPr="002A4698">
        <w:rPr>
          <w:rFonts w:ascii="Times New Roman" w:hAnsi="Times New Roman" w:cs="Times New Roman"/>
          <w:i/>
          <w:sz w:val="24"/>
        </w:rPr>
        <w:t>b</w:t>
      </w:r>
      <w:r w:rsidR="00F81FF4" w:rsidRPr="002A4698">
        <w:rPr>
          <w:rFonts w:ascii="Times New Roman" w:hAnsi="Times New Roman" w:cs="Times New Roman"/>
          <w:i/>
          <w:sz w:val="24"/>
        </w:rPr>
        <w:t>ack-</w:t>
      </w:r>
      <w:r w:rsidR="002A4698" w:rsidRPr="002A4698">
        <w:rPr>
          <w:rFonts w:ascii="Times New Roman" w:hAnsi="Times New Roman" w:cs="Times New Roman"/>
          <w:i/>
          <w:sz w:val="24"/>
        </w:rPr>
        <w:t>e</w:t>
      </w:r>
      <w:r w:rsidR="00F81FF4" w:rsidRPr="002A4698">
        <w:rPr>
          <w:rFonts w:ascii="Times New Roman" w:hAnsi="Times New Roman" w:cs="Times New Roman"/>
          <w:i/>
          <w:sz w:val="24"/>
        </w:rPr>
        <w:t>nd</w:t>
      </w:r>
      <w:r w:rsidR="00F81FF4" w:rsidRPr="000F579C">
        <w:rPr>
          <w:rFonts w:ascii="Times New Roman" w:hAnsi="Times New Roman" w:cs="Times New Roman"/>
          <w:sz w:val="24"/>
        </w:rPr>
        <w:t xml:space="preserve"> com menos carga.</w:t>
      </w:r>
    </w:p>
    <w:p w14:paraId="07608C35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DEF877A" w14:textId="77016CB9" w:rsidR="00F6771E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1" w:name="_Toc499673614"/>
      <w:r w:rsidRPr="00F27925">
        <w:rPr>
          <w:rFonts w:ascii="Times New Roman" w:hAnsi="Times New Roman" w:cs="Times New Roman"/>
          <w:b/>
          <w:color w:val="auto"/>
        </w:rPr>
        <w:lastRenderedPageBreak/>
        <w:t>Integração</w:t>
      </w:r>
      <w:r w:rsidRPr="00F27925">
        <w:rPr>
          <w:rFonts w:ascii="Times New Roman" w:hAnsi="Times New Roman" w:cs="Times New Roman"/>
          <w:b/>
        </w:rPr>
        <w:t xml:space="preserve"> </w:t>
      </w:r>
      <w:r w:rsidRPr="00F27925">
        <w:rPr>
          <w:rFonts w:ascii="Times New Roman" w:hAnsi="Times New Roman" w:cs="Times New Roman"/>
          <w:b/>
          <w:color w:val="auto"/>
        </w:rPr>
        <w:t>Contínua</w:t>
      </w:r>
      <w:bookmarkEnd w:id="21"/>
    </w:p>
    <w:p w14:paraId="070CF217" w14:textId="16B00FC3" w:rsidR="00F27925" w:rsidRDefault="00F27925" w:rsidP="00F27925"/>
    <w:p w14:paraId="1AB689B7" w14:textId="58705348" w:rsidR="00F020D6" w:rsidRDefault="00F81FF4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É necessário garantir </w:t>
      </w:r>
      <w:r w:rsidR="00F27925">
        <w:rPr>
          <w:rFonts w:ascii="Times New Roman" w:hAnsi="Times New Roman" w:cs="Times New Roman"/>
          <w:sz w:val="24"/>
        </w:rPr>
        <w:t>que um novo código esteja apto a</w:t>
      </w:r>
      <w:r w:rsidRPr="000F579C">
        <w:rPr>
          <w:rFonts w:ascii="Times New Roman" w:hAnsi="Times New Roman" w:cs="Times New Roman"/>
          <w:sz w:val="24"/>
        </w:rPr>
        <w:t xml:space="preserve"> ser disponibilizado frequentemente. Controlando as con</w:t>
      </w:r>
      <w:r w:rsidR="000D4C99">
        <w:rPr>
          <w:rFonts w:ascii="Times New Roman" w:hAnsi="Times New Roman" w:cs="Times New Roman"/>
          <w:sz w:val="24"/>
        </w:rPr>
        <w:t>s</w:t>
      </w:r>
      <w:r w:rsidRPr="000F579C">
        <w:rPr>
          <w:rFonts w:ascii="Times New Roman" w:hAnsi="Times New Roman" w:cs="Times New Roman"/>
          <w:sz w:val="24"/>
        </w:rPr>
        <w:t xml:space="preserve">truções, versionamento, validações e testes. Para que </w:t>
      </w:r>
      <w:r w:rsidR="00F27925" w:rsidRPr="000F579C">
        <w:rPr>
          <w:rFonts w:ascii="Times New Roman" w:hAnsi="Times New Roman" w:cs="Times New Roman"/>
          <w:sz w:val="24"/>
        </w:rPr>
        <w:t>o processo de frequentes alterações parciais enteja</w:t>
      </w:r>
      <w:r w:rsidR="00F27925">
        <w:rPr>
          <w:rFonts w:ascii="Times New Roman" w:hAnsi="Times New Roman" w:cs="Times New Roman"/>
          <w:sz w:val="24"/>
        </w:rPr>
        <w:t xml:space="preserve"> disponível</w:t>
      </w:r>
      <w:r w:rsidRPr="000F579C">
        <w:rPr>
          <w:rFonts w:ascii="Times New Roman" w:hAnsi="Times New Roman" w:cs="Times New Roman"/>
          <w:sz w:val="24"/>
        </w:rPr>
        <w:t xml:space="preserve"> de maneira automática e com garantia de que a plataforma funcione como esperado.</w:t>
      </w:r>
      <w:r w:rsidR="003962BD">
        <w:rPr>
          <w:rFonts w:ascii="Times New Roman" w:hAnsi="Times New Roman" w:cs="Times New Roman"/>
          <w:sz w:val="24"/>
        </w:rPr>
        <w:t xml:space="preserve"> </w:t>
      </w:r>
      <w:r w:rsidR="00EF5096">
        <w:rPr>
          <w:rFonts w:ascii="Times New Roman" w:hAnsi="Times New Roman" w:cs="Times New Roman"/>
          <w:sz w:val="24"/>
        </w:rPr>
        <w:t>A Figura 3 demonstra os processos realizados na Integração Contínua.</w:t>
      </w:r>
    </w:p>
    <w:p w14:paraId="2030E8DC" w14:textId="50160D08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4ACFBB4" w14:textId="70D6CF3C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B411868" w14:textId="370FDE6E" w:rsidR="00F6771E" w:rsidRDefault="00F91946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pict w14:anchorId="3AFA4DC1">
          <v:shape id="_x0000_s1039" type="#_x0000_t202" style="position:absolute;left:0;text-align:left;margin-left:69.9pt;margin-top:-31.05pt;width:282pt;height:36pt;z-index:251661312;mso-position-horizontal-relative:text;mso-position-vertical-relative:text" stroked="f">
            <v:textbox style="mso-next-textbox:#_x0000_s1039" inset="0,0,0,0">
              <w:txbxContent>
                <w:p w14:paraId="2F85B224" w14:textId="0483FA93" w:rsidR="00B9650A" w:rsidRPr="00D206B7" w:rsidRDefault="00B9650A" w:rsidP="00DC4AA3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22" w:name="_Toc499674143"/>
                  <w:r>
                    <w:t xml:space="preserve">Figura </w:t>
                  </w:r>
                  <w:r w:rsidR="00F91946">
                    <w:fldChar w:fldCharType="begin"/>
                  </w:r>
                  <w:r w:rsidR="00F91946">
                    <w:instrText xml:space="preserve"> SEQ Figura \* ARABIC </w:instrText>
                  </w:r>
                  <w:r w:rsidR="00F91946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F91946">
                    <w:rPr>
                      <w:noProof/>
                    </w:rPr>
                    <w:fldChar w:fldCharType="end"/>
                  </w:r>
                  <w:r>
                    <w:t xml:space="preserve"> - Processos realizados na Integração Contínua</w:t>
                  </w:r>
                  <w:bookmarkEnd w:id="22"/>
                </w:p>
              </w:txbxContent>
            </v:textbox>
            <w10:wrap type="square" side="largest"/>
          </v:shape>
        </w:pict>
      </w:r>
      <w:r w:rsidR="00F27925">
        <w:rPr>
          <w:noProof/>
          <w:lang w:eastAsia="pt-BR"/>
        </w:rPr>
        <w:drawing>
          <wp:anchor distT="0" distB="0" distL="0" distR="0" simplePos="0" relativeHeight="251652096" behindDoc="0" locked="0" layoutInCell="1" allowOverlap="1" wp14:anchorId="5D9C781E" wp14:editId="7289661A">
            <wp:simplePos x="0" y="0"/>
            <wp:positionH relativeFrom="column">
              <wp:posOffset>884555</wp:posOffset>
            </wp:positionH>
            <wp:positionV relativeFrom="paragraph">
              <wp:posOffset>69215</wp:posOffset>
            </wp:positionV>
            <wp:extent cx="3581400" cy="2009775"/>
            <wp:effectExtent l="0" t="0" r="0" b="0"/>
            <wp:wrapTopAndBottom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F6065" w14:textId="77777777" w:rsidR="00F27925" w:rsidRDefault="00F81FF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743D9E6B" w14:textId="77777777" w:rsidR="00DE07D4" w:rsidRDefault="00DE07D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6EDADED" w14:textId="23E36405" w:rsidR="00F6771E" w:rsidRPr="00F27925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3" w:name="_Toc499673615"/>
      <w:r w:rsidRPr="00F27925">
        <w:rPr>
          <w:rFonts w:ascii="Times New Roman" w:hAnsi="Times New Roman" w:cs="Times New Roman"/>
          <w:b/>
          <w:color w:val="auto"/>
        </w:rPr>
        <w:t>Interface de Monitoramento</w:t>
      </w:r>
      <w:bookmarkEnd w:id="23"/>
    </w:p>
    <w:p w14:paraId="473659DA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B21EA99" w14:textId="7690D058" w:rsidR="00F6771E" w:rsidRPr="00F27925" w:rsidRDefault="00F81FF4" w:rsidP="00F27925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27925">
        <w:rPr>
          <w:rFonts w:ascii="Times New Roman" w:hAnsi="Times New Roman" w:cs="Times New Roman"/>
          <w:sz w:val="24"/>
        </w:rPr>
        <w:t xml:space="preserve">Serviço de monitoramento em tempo real para que informe ao Técnico </w:t>
      </w:r>
      <w:r w:rsidR="00E30548" w:rsidRPr="00F27925">
        <w:rPr>
          <w:rFonts w:ascii="Times New Roman" w:hAnsi="Times New Roman" w:cs="Times New Roman"/>
          <w:sz w:val="24"/>
        </w:rPr>
        <w:t>responsável</w:t>
      </w:r>
      <w:r w:rsidRPr="00F27925">
        <w:rPr>
          <w:rFonts w:ascii="Times New Roman" w:hAnsi="Times New Roman" w:cs="Times New Roman"/>
          <w:sz w:val="24"/>
        </w:rPr>
        <w:t xml:space="preserve"> pela disponibilização da aplicação o estado da Máquina Virtual, demonstrando graficamente quanto é consumido de recurso de memória, processador, entrada e saída dados, bem como métricas referente a consumo de internet do host, além do estado dos containers. </w:t>
      </w:r>
    </w:p>
    <w:p w14:paraId="1DE1CCC7" w14:textId="0AB6058F" w:rsidR="00F6771E" w:rsidRPr="00DE07D4" w:rsidRDefault="00F81FF4" w:rsidP="00DE07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7A79C296" w14:textId="10EA687B" w:rsidR="00F6771E" w:rsidRPr="00F27925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4" w:name="_Toc499673616"/>
      <w:r w:rsidRPr="00F27925">
        <w:rPr>
          <w:rFonts w:ascii="Times New Roman" w:hAnsi="Times New Roman" w:cs="Times New Roman"/>
          <w:b/>
          <w:color w:val="auto"/>
        </w:rPr>
        <w:t>Quantidade e Escalabilidade</w:t>
      </w:r>
      <w:bookmarkEnd w:id="24"/>
    </w:p>
    <w:p w14:paraId="2C2ADB98" w14:textId="77777777" w:rsidR="00F6771E" w:rsidRDefault="00F81F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03372DAA" w14:textId="77777777" w:rsidR="00F6771E" w:rsidRPr="00F27925" w:rsidRDefault="00F81FF4" w:rsidP="00F27925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Pr="00F27925">
        <w:rPr>
          <w:rFonts w:ascii="Times New Roman" w:hAnsi="Times New Roman" w:cs="Times New Roman"/>
          <w:sz w:val="24"/>
        </w:rPr>
        <w:t xml:space="preserve">É primordial que a plataforma seja escalável, garantindo que o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software estará sempre disponível sendo disponibilizado aos usuários com qualidade.</w:t>
      </w:r>
    </w:p>
    <w:p w14:paraId="76DF8542" w14:textId="04EBF0E6" w:rsidR="00F6771E" w:rsidRPr="00F27925" w:rsidRDefault="00F81FF4" w:rsidP="00F27925">
      <w:pPr>
        <w:spacing w:after="0" w:line="360" w:lineRule="auto"/>
        <w:ind w:firstLine="708"/>
        <w:jc w:val="both"/>
        <w:rPr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Este software será utilizado por 200 ETECs, 70 FATECs, cada uma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oferecendo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seus cursos, sendo estes, com em média 40 alunos matriculados. </w:t>
      </w:r>
    </w:p>
    <w:p w14:paraId="78081F26" w14:textId="1AED9D77" w:rsidR="00F6771E" w:rsidRPr="00F27925" w:rsidRDefault="00F81FF4" w:rsidP="00F27925">
      <w:pPr>
        <w:spacing w:after="0" w:line="360" w:lineRule="auto"/>
        <w:ind w:firstLine="708"/>
        <w:jc w:val="both"/>
        <w:rPr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Pode-se ter como exemplo a FATEC de São José dos Campos, que contém 7 cursos, cada um com 40 alunos ingressantes. Na primeira quinzena do semestre haverá um acesso de 360 alunos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simultâneos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, onde os mesmos devem acessar a qualquer momento e de qualquer lugar.</w:t>
      </w:r>
    </w:p>
    <w:p w14:paraId="6A9FF468" w14:textId="4B885D61" w:rsidR="00F6771E" w:rsidRDefault="00F6771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15702083" w14:textId="533308A8" w:rsidR="00F6771E" w:rsidRPr="005B1240" w:rsidRDefault="00F81FF4" w:rsidP="005B1240">
      <w:pPr>
        <w:pStyle w:val="Ttulo2"/>
        <w:numPr>
          <w:ilvl w:val="1"/>
          <w:numId w:val="2"/>
        </w:numPr>
        <w:rPr>
          <w:sz w:val="24"/>
        </w:rPr>
      </w:pPr>
      <w:bookmarkStart w:id="25" w:name="_Toc499673617"/>
      <w:r w:rsidRPr="005B1240">
        <w:rPr>
          <w:sz w:val="24"/>
        </w:rPr>
        <w:t>T</w:t>
      </w:r>
      <w:r w:rsidR="00F27925" w:rsidRPr="005B1240">
        <w:rPr>
          <w:sz w:val="24"/>
        </w:rPr>
        <w:t>ecnologias Utilizadas</w:t>
      </w:r>
      <w:bookmarkEnd w:id="25"/>
      <w:r w:rsidR="00F27925" w:rsidRPr="005B1240">
        <w:rPr>
          <w:sz w:val="24"/>
        </w:rPr>
        <w:t xml:space="preserve"> </w:t>
      </w:r>
    </w:p>
    <w:p w14:paraId="5EA4462C" w14:textId="3F51B214" w:rsidR="009A4547" w:rsidRDefault="006B5D0E" w:rsidP="00037C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6B5D0E">
        <w:rPr>
          <w:rFonts w:ascii="Times New Roman" w:eastAsia="Times New Roman" w:hAnsi="Times New Roman" w:cs="Times New Roman"/>
          <w:bCs/>
          <w:sz w:val="24"/>
          <w:szCs w:val="32"/>
        </w:rPr>
        <w:t xml:space="preserve">Neste </w:t>
      </w:r>
      <w:r>
        <w:rPr>
          <w:rFonts w:ascii="Times New Roman" w:eastAsia="Times New Roman" w:hAnsi="Times New Roman" w:cs="Times New Roman"/>
          <w:bCs/>
          <w:sz w:val="24"/>
          <w:szCs w:val="32"/>
        </w:rPr>
        <w:t xml:space="preserve">capítulo está descrito cada tecnologia utilizada na arquitetura e o porquê ela foi escolhida. </w:t>
      </w:r>
    </w:p>
    <w:p w14:paraId="3C296F19" w14:textId="6F4DDB34" w:rsidR="00037C99" w:rsidRDefault="00037C99" w:rsidP="00037C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</w:p>
    <w:p w14:paraId="18DF4CAF" w14:textId="6095D7D2" w:rsidR="00037C99" w:rsidRPr="00037C99" w:rsidRDefault="00037C99" w:rsidP="00037C99">
      <w:pPr>
        <w:pStyle w:val="Legenda"/>
        <w:jc w:val="center"/>
        <w:rPr>
          <w:rFonts w:ascii="Times New Roman" w:eastAsia="Times New Roman" w:hAnsi="Times New Roman" w:cs="Times New Roman"/>
          <w:bCs/>
          <w:szCs w:val="32"/>
        </w:rPr>
      </w:pPr>
      <w:bookmarkStart w:id="26" w:name="_Toc499675491"/>
      <w:r>
        <w:t xml:space="preserve">Tabela </w:t>
      </w:r>
      <w:r w:rsidR="00F91946">
        <w:fldChar w:fldCharType="begin"/>
      </w:r>
      <w:r w:rsidR="00F91946">
        <w:instrText xml:space="preserve"> SEQ Tabela \* ARABIC </w:instrText>
      </w:r>
      <w:r w:rsidR="00F91946">
        <w:fldChar w:fldCharType="separate"/>
      </w:r>
      <w:r>
        <w:rPr>
          <w:noProof/>
        </w:rPr>
        <w:t>3</w:t>
      </w:r>
      <w:r w:rsidR="00F91946">
        <w:rPr>
          <w:noProof/>
        </w:rPr>
        <w:fldChar w:fldCharType="end"/>
      </w:r>
      <w:r>
        <w:t xml:space="preserve"> - Tecnologias Utilizadas</w:t>
      </w:r>
      <w:bookmarkEnd w:id="26"/>
    </w:p>
    <w:tbl>
      <w:tblPr>
        <w:tblW w:w="8520" w:type="dxa"/>
        <w:jc w:val="center"/>
        <w:tblCellMar>
          <w:top w:w="142" w:type="dxa"/>
          <w:left w:w="113" w:type="dxa"/>
          <w:bottom w:w="142" w:type="dxa"/>
          <w:right w:w="113" w:type="dxa"/>
        </w:tblCellMar>
        <w:tblLook w:val="04A0" w:firstRow="1" w:lastRow="0" w:firstColumn="1" w:lastColumn="0" w:noHBand="0" w:noVBand="1"/>
      </w:tblPr>
      <w:tblGrid>
        <w:gridCol w:w="2263"/>
        <w:gridCol w:w="1985"/>
        <w:gridCol w:w="4272"/>
      </w:tblGrid>
      <w:tr w:rsidR="009A4547" w:rsidRPr="007B53DC" w14:paraId="386176DF" w14:textId="77777777" w:rsidTr="004A36A8">
        <w:trPr>
          <w:trHeight w:val="567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24FEEB" w14:textId="77777777" w:rsidR="009A4547" w:rsidRPr="007B53DC" w:rsidRDefault="009A4547" w:rsidP="004A36A8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Nome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545DA8" w14:textId="77777777" w:rsidR="009A4547" w:rsidRPr="007B53DC" w:rsidRDefault="009A4547" w:rsidP="004A36A8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Versão</w:t>
            </w:r>
          </w:p>
        </w:tc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499B92B" w14:textId="77777777" w:rsidR="009A4547" w:rsidRPr="007B53DC" w:rsidRDefault="009A4547" w:rsidP="004A36A8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Funcionalidade</w:t>
            </w:r>
          </w:p>
        </w:tc>
      </w:tr>
      <w:tr w:rsidR="009A4547" w:rsidRPr="007B53DC" w14:paraId="6BF1F9CD" w14:textId="77777777" w:rsidTr="004A36A8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1119" w14:textId="77777777" w:rsidR="009A4547" w:rsidRPr="007B53DC" w:rsidRDefault="009A4547" w:rsidP="004A36A8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Java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9585" w14:textId="77777777" w:rsidR="009A4547" w:rsidRPr="007B53DC" w:rsidRDefault="009A4547" w:rsidP="004A36A8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AD3F3" w14:textId="77777777" w:rsidR="009A4547" w:rsidRPr="007B53DC" w:rsidRDefault="009A4547" w:rsidP="004A36A8">
            <w:pPr>
              <w:rPr>
                <w:color w:val="000000"/>
              </w:rPr>
            </w:pPr>
            <w:r w:rsidRPr="007B53DC">
              <w:rPr>
                <w:color w:val="000000"/>
              </w:rPr>
              <w:t xml:space="preserve">Desenvolvimento </w:t>
            </w:r>
            <w:r w:rsidRPr="007B53DC">
              <w:rPr>
                <w:i/>
                <w:color w:val="000000"/>
              </w:rPr>
              <w:t>back-end</w:t>
            </w:r>
            <w:r w:rsidRPr="007B53DC">
              <w:rPr>
                <w:color w:val="000000"/>
              </w:rPr>
              <w:t>, regras de negócio e domínio.</w:t>
            </w:r>
          </w:p>
        </w:tc>
      </w:tr>
      <w:tr w:rsidR="001968A9" w:rsidRPr="007B53DC" w14:paraId="787392C2" w14:textId="77777777" w:rsidTr="004A36A8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5E493" w14:textId="02DCC68B" w:rsidR="001968A9" w:rsidRPr="007B53DC" w:rsidRDefault="001968A9" w:rsidP="004A36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Tomcat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EAE58" w14:textId="773E0CE3" w:rsidR="001968A9" w:rsidRPr="007B53DC" w:rsidRDefault="001968A9" w:rsidP="004A36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36917" w14:textId="7F4E5481" w:rsidR="001968A9" w:rsidRPr="001968A9" w:rsidRDefault="001968A9" w:rsidP="004A36A8">
            <w:pPr>
              <w:rPr>
                <w:i/>
                <w:color w:val="000000"/>
              </w:rPr>
            </w:pPr>
            <w:r>
              <w:rPr>
                <w:color w:val="000000"/>
              </w:rPr>
              <w:t xml:space="preserve">Servidor Web para hospedagem da aplicação </w:t>
            </w:r>
            <w:r>
              <w:rPr>
                <w:i/>
                <w:color w:val="000000"/>
              </w:rPr>
              <w:t xml:space="preserve">back-end </w:t>
            </w:r>
            <w:r>
              <w:rPr>
                <w:color w:val="000000"/>
              </w:rPr>
              <w:t xml:space="preserve">e </w:t>
            </w:r>
            <w:r>
              <w:rPr>
                <w:i/>
                <w:color w:val="000000"/>
              </w:rPr>
              <w:t>front-end.</w:t>
            </w:r>
          </w:p>
        </w:tc>
      </w:tr>
      <w:tr w:rsidR="001968A9" w:rsidRPr="007B53DC" w14:paraId="5DC92618" w14:textId="77777777" w:rsidTr="004A36A8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197B" w14:textId="5F6450CA" w:rsidR="001968A9" w:rsidRDefault="001968A9" w:rsidP="001968A9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MySQL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96503" w14:textId="267C3884" w:rsidR="001968A9" w:rsidRDefault="001968A9" w:rsidP="001968A9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5227F" w14:textId="0690DF59" w:rsidR="001968A9" w:rsidRDefault="001968A9" w:rsidP="001968A9">
            <w:pPr>
              <w:rPr>
                <w:color w:val="000000"/>
              </w:rPr>
            </w:pPr>
            <w:r w:rsidRPr="007B53DC">
              <w:rPr>
                <w:color w:val="000000"/>
              </w:rPr>
              <w:t>Persistência dos dados da aplicação.</w:t>
            </w:r>
          </w:p>
        </w:tc>
      </w:tr>
      <w:tr w:rsidR="001968A9" w:rsidRPr="007B53DC" w14:paraId="28E30E34" w14:textId="77777777" w:rsidTr="001968A9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28143" w14:textId="43D82E44" w:rsidR="001968A9" w:rsidRPr="007B53DC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Jenkins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5CEBE" w14:textId="686CAC5C" w:rsidR="001968A9" w:rsidRPr="007B53DC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2.60.2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91BFA" w14:textId="7774F7D4" w:rsidR="001968A9" w:rsidRPr="007B53DC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Plataforma para Gerenciamento da Integração Contínua.</w:t>
            </w:r>
          </w:p>
        </w:tc>
      </w:tr>
      <w:tr w:rsidR="001968A9" w:rsidRPr="007B53DC" w14:paraId="7217ADB3" w14:textId="77777777" w:rsidTr="001968A9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E9D6A" w14:textId="3D570407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Cadivisor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9DAA0" w14:textId="435B68D4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51447" w14:textId="5F14F1E5" w:rsidR="001968A9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Aplicação para Monitoramento.</w:t>
            </w:r>
          </w:p>
        </w:tc>
      </w:tr>
      <w:tr w:rsidR="001968A9" w:rsidRPr="007B53DC" w14:paraId="728C024B" w14:textId="77777777" w:rsidTr="001968A9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0752E" w14:textId="66AA4855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Docker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C3835" w14:textId="5B725420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17.06-0 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52292" w14:textId="512A26F4" w:rsidR="001968A9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Plataforma para Gerenciamento dos Containers</w:t>
            </w:r>
            <w:r w:rsidR="00CC22FC">
              <w:rPr>
                <w:color w:val="000000"/>
              </w:rPr>
              <w:t>.</w:t>
            </w:r>
          </w:p>
        </w:tc>
      </w:tr>
      <w:tr w:rsidR="001968A9" w:rsidRPr="007B53DC" w14:paraId="1E4CB844" w14:textId="77777777" w:rsidTr="001968A9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8C042" w14:textId="3F49DCC6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Docker Compose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49DBC" w14:textId="35E2CE25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41594" w14:textId="56864CC2" w:rsidR="001968A9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Plataforma para Orquestração dos Containers</w:t>
            </w:r>
            <w:r w:rsidR="00CC22FC">
              <w:rPr>
                <w:color w:val="000000"/>
              </w:rPr>
              <w:t>.</w:t>
            </w:r>
          </w:p>
        </w:tc>
      </w:tr>
      <w:tr w:rsidR="001968A9" w:rsidRPr="007B53DC" w14:paraId="7C2F0D7A" w14:textId="77777777" w:rsidTr="004A36A8">
        <w:trPr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A717A" w14:textId="77777777" w:rsidR="001968A9" w:rsidRPr="007B53DC" w:rsidDel="00893953" w:rsidRDefault="001968A9" w:rsidP="001968A9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GitHub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01FCE" w14:textId="77777777" w:rsidR="001968A9" w:rsidRPr="007B53DC" w:rsidRDefault="001968A9" w:rsidP="001968A9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C0C415" w14:textId="77777777" w:rsidR="001968A9" w:rsidRPr="007B53DC" w:rsidRDefault="001968A9" w:rsidP="001968A9">
            <w:pPr>
              <w:rPr>
                <w:color w:val="000000"/>
              </w:rPr>
            </w:pPr>
            <w:r w:rsidRPr="007B53DC">
              <w:rPr>
                <w:color w:val="000000"/>
              </w:rPr>
              <w:t>Repositório para código Java.</w:t>
            </w:r>
          </w:p>
        </w:tc>
      </w:tr>
    </w:tbl>
    <w:p w14:paraId="65D1A59C" w14:textId="77777777" w:rsidR="009A4547" w:rsidRDefault="009A4547" w:rsidP="006B5D0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</w:p>
    <w:p w14:paraId="1B16A20C" w14:textId="77777777" w:rsidR="006D6E67" w:rsidRDefault="006D6E67" w:rsidP="006B5D0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</w:p>
    <w:p w14:paraId="22E54108" w14:textId="734F977F" w:rsidR="006D6E67" w:rsidRDefault="006D6E67" w:rsidP="006D6E67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7" w:name="_Toc499673618"/>
      <w:r w:rsidRPr="007900AC">
        <w:rPr>
          <w:rFonts w:ascii="Times New Roman" w:hAnsi="Times New Roman" w:cs="Times New Roman"/>
          <w:b/>
          <w:color w:val="auto"/>
        </w:rPr>
        <w:t>DevOps</w:t>
      </w:r>
      <w:bookmarkEnd w:id="27"/>
    </w:p>
    <w:p w14:paraId="4FFC91FE" w14:textId="77777777" w:rsidR="006D6E67" w:rsidRPr="007900AC" w:rsidRDefault="006D6E67" w:rsidP="006D6E67"/>
    <w:p w14:paraId="27799F0F" w14:textId="77777777" w:rsidR="006D6E67" w:rsidRPr="007900AC" w:rsidRDefault="006D6E67" w:rsidP="00412655">
      <w:pPr>
        <w:spacing w:after="0" w:line="360" w:lineRule="auto"/>
        <w:rPr>
          <w:rFonts w:ascii="Times New Roman" w:hAnsi="Times New Roman"/>
          <w:sz w:val="24"/>
        </w:rPr>
      </w:pPr>
      <w:r w:rsidRPr="007900AC">
        <w:rPr>
          <w:rFonts w:ascii="Times New Roman" w:hAnsi="Times New Roman" w:cs="Times New Roman"/>
          <w:b/>
          <w:sz w:val="24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O termo DevOps surgiu num evento organizado por </w:t>
      </w:r>
      <w:commentRangeStart w:id="28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Andrew Shaffer </w:t>
      </w:r>
      <w:commentRangeEnd w:id="28"/>
      <w:r w:rsidRPr="007900AC">
        <w:rPr>
          <w:rFonts w:ascii="Times New Roman" w:hAnsi="Times New Roman"/>
          <w:sz w:val="24"/>
        </w:rPr>
        <w:commentReference w:id="28"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e o engenheiro de sistemas John Allspaw, para discutir especificamente os desafios da integração das áreas de desenvolvimento e operações existentes nas empresas.</w:t>
      </w:r>
    </w:p>
    <w:p w14:paraId="7FD7B77F" w14:textId="77777777" w:rsidR="006D6E67" w:rsidRPr="007900AC" w:rsidRDefault="006D6E67" w:rsidP="0041265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7900AC">
        <w:rPr>
          <w:rFonts w:ascii="Times New Roman" w:hAnsi="Times New Roman" w:cs="Times New Roman"/>
          <w:sz w:val="24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Modelo utilizado quando se trata de metodologia ágeis, afim de realizar entregas rápidas com qualidade. Tem finalidade de integrar os setores de desenvolvimento e operações, diminuindo a dificuldade que encontravam quando se lançava uma nova funcionalidade do software, pois os setores operacionais criam um ambiente propício para execução de determinadas ferramentas pré-definidas no escopo do projeto e caso algo seja alterado, pode-se perder pontos no quesito qualidade e disponibilidade da aplicação.</w:t>
      </w:r>
    </w:p>
    <w:p w14:paraId="6BCDD72B" w14:textId="77777777" w:rsidR="006D6E67" w:rsidRPr="006B5D0E" w:rsidRDefault="006D6E67" w:rsidP="00D20775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</w:p>
    <w:p w14:paraId="3F407CE8" w14:textId="00A5EB27" w:rsidR="00F6771E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9" w:name="_Toc499673619"/>
      <w:r w:rsidRPr="00F27925">
        <w:rPr>
          <w:rFonts w:ascii="Times New Roman" w:hAnsi="Times New Roman" w:cs="Times New Roman"/>
          <w:b/>
          <w:color w:val="auto"/>
        </w:rPr>
        <w:t>Docker</w:t>
      </w:r>
      <w:bookmarkEnd w:id="29"/>
    </w:p>
    <w:p w14:paraId="6882E49B" w14:textId="77777777" w:rsidR="00F27925" w:rsidRPr="00F27925" w:rsidRDefault="00F27925" w:rsidP="00F27925"/>
    <w:p w14:paraId="2804B895" w14:textId="77777777" w:rsidR="00F6771E" w:rsidRPr="00F27925" w:rsidRDefault="00F81FF4" w:rsidP="00F2792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bCs/>
          <w:sz w:val="24"/>
          <w:szCs w:val="32"/>
        </w:rPr>
        <w:tab/>
      </w: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>Plataforma instalada na Máquina Virtual responsável por administrar e controlar todos serviços necessários para que a aplicação esteja em operação.</w:t>
      </w:r>
    </w:p>
    <w:p w14:paraId="5829FFF9" w14:textId="77777777" w:rsidR="00F6771E" w:rsidRPr="00F27925" w:rsidRDefault="00F81FF4" w:rsidP="00F2792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tutorial seguido para instalação do Docker pode ser encontrado neste </w:t>
      </w:r>
      <w:hyperlink r:id="rId23">
        <w:r w:rsidRPr="00F27925">
          <w:rPr>
            <w:rStyle w:val="LinkdaInternet"/>
            <w:rFonts w:ascii="Times New Roman" w:eastAsia="Times New Roman" w:hAnsi="Times New Roman" w:cs="Times New Roman"/>
            <w:bCs/>
            <w:sz w:val="24"/>
            <w:szCs w:val="28"/>
          </w:rPr>
          <w:t>link</w:t>
        </w:r>
      </w:hyperlink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>.</w:t>
      </w:r>
    </w:p>
    <w:p w14:paraId="5E4DD71C" w14:textId="4ED3C670" w:rsidR="00F6771E" w:rsidRPr="00F27925" w:rsidRDefault="00F81FF4" w:rsidP="00F2792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Com o Docker realiza o empacotamento do ambiente inteiro dentro de um contêiner, compartilhando com outras aplicações o que irão utilizar. Foi utilizado esta aplicação pois diminuirá drasticamente o tempo de necessário para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disponibilizar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a aplicação, pois não será necessário configurar o ambiente toda vez que for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instalado.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6B423D56" w14:textId="1A113891" w:rsidR="00F6771E" w:rsidRPr="00F27925" w:rsidRDefault="00F81FF4" w:rsidP="00F2792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A escolha do Docker também </w:t>
      </w:r>
      <w:r w:rsidR="000613A5">
        <w:rPr>
          <w:rFonts w:ascii="Times New Roman" w:eastAsia="Times New Roman" w:hAnsi="Times New Roman" w:cs="Times New Roman"/>
          <w:sz w:val="24"/>
          <w:szCs w:val="28"/>
        </w:rPr>
        <w:t xml:space="preserve">foi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baseada na redução de custo do projeto, pois temos somente uma máquina virtual, hospeda no Azure com o Docker instalado, e todos recursos que serão necessários instalados dentro dele, desta forma, não é necessário ter computadores robustos ou vários serviços específicos para execução de tarefas diferentes.</w:t>
      </w:r>
    </w:p>
    <w:p w14:paraId="77E2D7E7" w14:textId="5E74E877" w:rsidR="006D6E67" w:rsidRPr="000613A5" w:rsidRDefault="00F81FF4" w:rsidP="00F27925">
      <w:pPr>
        <w:pStyle w:val="Corpodotexto"/>
        <w:spacing w:line="360" w:lineRule="auto"/>
        <w:jc w:val="both"/>
        <w:rPr>
          <w:rFonts w:ascii="Times New Roman" w:hAnsi="Times New Roman"/>
          <w:sz w:val="24"/>
          <w:szCs w:val="28"/>
        </w:rPr>
      </w:pPr>
      <w:r w:rsidRPr="00F27925">
        <w:rPr>
          <w:rFonts w:ascii="Times New Roman" w:hAnsi="Times New Roman"/>
          <w:sz w:val="24"/>
          <w:szCs w:val="28"/>
        </w:rPr>
        <w:tab/>
        <w:t xml:space="preserve">Cada container criado no Docker é isolado a virtualização a nível do sistema operacional, um </w:t>
      </w:r>
      <w:r w:rsidR="00E30548" w:rsidRPr="00F27925">
        <w:rPr>
          <w:rFonts w:ascii="Times New Roman" w:hAnsi="Times New Roman"/>
          <w:sz w:val="24"/>
          <w:szCs w:val="28"/>
        </w:rPr>
        <w:t>método de virtualização onde o K</w:t>
      </w:r>
      <w:r w:rsidRPr="00F27925">
        <w:rPr>
          <w:rFonts w:ascii="Times New Roman" w:hAnsi="Times New Roman"/>
          <w:sz w:val="24"/>
          <w:szCs w:val="28"/>
        </w:rPr>
        <w:t>ernel do sistema operacional permite que múltiplos processos sejam executados isoladamente no mesmo host.</w:t>
      </w:r>
    </w:p>
    <w:p w14:paraId="6BC6A8A5" w14:textId="3C0D051F" w:rsidR="00F6771E" w:rsidRDefault="00F91946">
      <w:pPr>
        <w:pStyle w:val="Corpodotexto"/>
        <w:jc w:val="both"/>
      </w:pPr>
      <w:r>
        <w:rPr>
          <w:noProof/>
        </w:rPr>
        <w:lastRenderedPageBreak/>
        <w:pict w14:anchorId="54BD81BB">
          <v:shape id="_x0000_s1040" type="#_x0000_t202" style="position:absolute;left:0;text-align:left;margin-left:43.9pt;margin-top:34.35pt;width:365.25pt;height:36pt;z-index:251662336;mso-position-horizontal-relative:text;mso-position-vertical-relative:text" stroked="f">
            <v:textbox style="mso-next-textbox:#_x0000_s1040" inset="0,0,0,0">
              <w:txbxContent>
                <w:p w14:paraId="0526BA61" w14:textId="2753252D" w:rsidR="00B9650A" w:rsidRPr="0039016B" w:rsidRDefault="00B9650A" w:rsidP="00DC4AA3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30" w:name="_Toc499674144"/>
                  <w:r>
                    <w:t xml:space="preserve">Figura </w:t>
                  </w:r>
                  <w:r w:rsidR="00F91946">
                    <w:fldChar w:fldCharType="begin"/>
                  </w:r>
                  <w:r w:rsidR="00F91946">
                    <w:instrText xml:space="preserve"> SEQ Figura \* ARABIC </w:instrText>
                  </w:r>
                  <w:r w:rsidR="00F91946"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 w:rsidR="00F91946">
                    <w:rPr>
                      <w:noProof/>
                    </w:rPr>
                    <w:fldChar w:fldCharType="end"/>
                  </w:r>
                  <w:r>
                    <w:t xml:space="preserve"> - Comparação entre a Arquitetura de Virtualiz</w:t>
                  </w:r>
                  <w:r>
                    <w:rPr>
                      <w:noProof/>
                    </w:rPr>
                    <w:t>ação e o Docker</w:t>
                  </w:r>
                  <w:bookmarkEnd w:id="30"/>
                </w:p>
              </w:txbxContent>
            </v:textbox>
            <w10:wrap type="topAndBottom"/>
          </v:shape>
        </w:pict>
      </w:r>
      <w:r w:rsidR="000613A5">
        <w:rPr>
          <w:noProof/>
          <w:lang w:eastAsia="pt-BR"/>
        </w:rPr>
        <w:drawing>
          <wp:anchor distT="0" distB="0" distL="0" distR="0" simplePos="0" relativeHeight="251653120" behindDoc="0" locked="0" layoutInCell="1" allowOverlap="1" wp14:anchorId="1464E161" wp14:editId="1C1EDC92">
            <wp:simplePos x="0" y="0"/>
            <wp:positionH relativeFrom="column">
              <wp:posOffset>557530</wp:posOffset>
            </wp:positionH>
            <wp:positionV relativeFrom="paragraph">
              <wp:posOffset>1016000</wp:posOffset>
            </wp:positionV>
            <wp:extent cx="4638675" cy="2771775"/>
            <wp:effectExtent l="0" t="0" r="0" b="0"/>
            <wp:wrapTopAndBottom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0B315" w14:textId="79A8C1FB" w:rsidR="00F6771E" w:rsidRDefault="00F6771E">
      <w:pPr>
        <w:jc w:val="both"/>
      </w:pPr>
      <w:bookmarkStart w:id="31" w:name="docs-internal-guid-41738c27-3807-ee7c-8c"/>
      <w:bookmarkEnd w:id="31"/>
    </w:p>
    <w:p w14:paraId="30231142" w14:textId="36F42634" w:rsidR="00F6771E" w:rsidRDefault="00F6771E">
      <w:pPr>
        <w:pStyle w:val="Corpodotexto"/>
        <w:jc w:val="both"/>
      </w:pPr>
    </w:p>
    <w:p w14:paraId="067B991A" w14:textId="7D086E75" w:rsidR="00F6771E" w:rsidRDefault="007900A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32" w:name="_Toc499673620"/>
      <w:r>
        <w:rPr>
          <w:rFonts w:ascii="Times New Roman" w:hAnsi="Times New Roman" w:cs="Times New Roman"/>
          <w:b/>
          <w:color w:val="auto"/>
        </w:rPr>
        <w:t>Tomcat</w:t>
      </w:r>
      <w:bookmarkEnd w:id="32"/>
    </w:p>
    <w:p w14:paraId="6B856E9B" w14:textId="6E5B2AB1" w:rsidR="007900AC" w:rsidRDefault="007900AC" w:rsidP="007900AC">
      <w:pPr>
        <w:spacing w:line="360" w:lineRule="auto"/>
        <w:rPr>
          <w:sz w:val="24"/>
        </w:rPr>
      </w:pPr>
    </w:p>
    <w:p w14:paraId="4EAD2DD8" w14:textId="2D7E84F1" w:rsidR="00F6771E" w:rsidRPr="007900AC" w:rsidRDefault="00F81FF4" w:rsidP="007900AC">
      <w:pPr>
        <w:spacing w:after="0" w:line="360" w:lineRule="auto"/>
        <w:jc w:val="both"/>
        <w:rPr>
          <w:sz w:val="24"/>
          <w:szCs w:val="28"/>
        </w:rPr>
      </w:pPr>
      <w:r w:rsidRPr="007900AC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Desenvolvido pela Apache, e distribuído como software livre. É basicamente um container de 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servidores. Um container em J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ava é descrito como um objeto pode-se dizer que é uma aplicação que contém mais de um servidor Web. Foi escrito em Java, linguagem esta que também foi utilizada no desenvolvimento do Software 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Mapskills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67826D47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11A73103" w14:textId="78DB0E1C" w:rsidR="00F6771E" w:rsidRPr="007900AC" w:rsidRDefault="007900AC" w:rsidP="007900AC">
      <w:pPr>
        <w:pStyle w:val="Ttulo3"/>
        <w:numPr>
          <w:ilvl w:val="2"/>
          <w:numId w:val="2"/>
        </w:numPr>
      </w:pPr>
      <w:bookmarkStart w:id="33" w:name="_Toc499673621"/>
      <w:r>
        <w:rPr>
          <w:rFonts w:ascii="Times New Roman" w:hAnsi="Times New Roman" w:cs="Times New Roman"/>
          <w:b/>
          <w:color w:val="auto"/>
        </w:rPr>
        <w:t>Haproxy</w:t>
      </w:r>
      <w:bookmarkEnd w:id="33"/>
    </w:p>
    <w:p w14:paraId="560FE900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3B6A8595" w14:textId="47B361B1" w:rsidR="00F6771E" w:rsidRPr="007900AC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O HAProxy é um serviço Linux que garante um balanceamento e alta disponibilidade num conjunto de servidor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es, como também serviço de proxy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, ao não expor 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diretamente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estes mesmos servidores na rede externa.</w:t>
      </w:r>
    </w:p>
    <w:p w14:paraId="00938424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61B227" w14:textId="20DEA543" w:rsidR="00F6771E" w:rsidRDefault="007900A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34" w:name="_Toc499673622"/>
      <w:r>
        <w:rPr>
          <w:rFonts w:ascii="Times New Roman" w:hAnsi="Times New Roman" w:cs="Times New Roman"/>
          <w:b/>
          <w:color w:val="auto"/>
        </w:rPr>
        <w:t>Jenkins</w:t>
      </w:r>
      <w:bookmarkEnd w:id="34"/>
    </w:p>
    <w:p w14:paraId="78BD1864" w14:textId="77777777" w:rsidR="007900AC" w:rsidRPr="007900AC" w:rsidRDefault="007900AC" w:rsidP="007900AC"/>
    <w:p w14:paraId="29FC7BEE" w14:textId="0B4DC0D1" w:rsidR="00F6771E" w:rsidRDefault="00F81FF4" w:rsidP="007900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00AC">
        <w:rPr>
          <w:rFonts w:ascii="Times New Roman" w:eastAsia="Times New Roman" w:hAnsi="Times New Roman" w:cs="Times New Roman"/>
          <w:b/>
          <w:bCs/>
          <w:sz w:val="24"/>
          <w:szCs w:val="28"/>
        </w:rPr>
        <w:lastRenderedPageBreak/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Ferramenta de Integração Contínua, automatizada. A atividade de construir um projeto é composta por várias etapas, incluindo a compilação do código fonte, execução de testes, empacotamento, além de métricas referente a qualidade do código. O Jenkins trabalha para monitorar todas alterações realizadas no código e integrar com as atividades de construção, afim de dirimir as falhas no desenvolvimento.</w:t>
      </w:r>
    </w:p>
    <w:p w14:paraId="40EAC7E0" w14:textId="6F4DE577" w:rsidR="0061464D" w:rsidRPr="0061464D" w:rsidRDefault="0061464D" w:rsidP="007900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ab/>
      </w:r>
      <w:r w:rsidR="00B22225">
        <w:rPr>
          <w:rFonts w:ascii="Times New Roman" w:eastAsia="Times New Roman" w:hAnsi="Times New Roman" w:cs="Times New Roman"/>
          <w:sz w:val="24"/>
          <w:szCs w:val="28"/>
        </w:rPr>
        <w:t xml:space="preserve">Para que todas etapas da Integração Contínua sejam concluídas é necessário a criação e configuração de </w:t>
      </w:r>
      <w:r w:rsidRPr="0061464D">
        <w:rPr>
          <w:rFonts w:ascii="Times New Roman" w:eastAsia="Times New Roman" w:hAnsi="Times New Roman" w:cs="Times New Roman"/>
          <w:i/>
          <w:sz w:val="24"/>
          <w:szCs w:val="28"/>
        </w:rPr>
        <w:t>Jobs</w:t>
      </w:r>
      <w:r>
        <w:rPr>
          <w:rFonts w:ascii="Times New Roman" w:eastAsia="Times New Roman" w:hAnsi="Times New Roman" w:cs="Times New Roman"/>
          <w:i/>
          <w:sz w:val="24"/>
          <w:szCs w:val="28"/>
        </w:rPr>
        <w:t xml:space="preserve"> </w:t>
      </w:r>
      <w:r w:rsidR="00B22225">
        <w:rPr>
          <w:rFonts w:ascii="Times New Roman" w:eastAsia="Times New Roman" w:hAnsi="Times New Roman" w:cs="Times New Roman"/>
          <w:sz w:val="24"/>
          <w:szCs w:val="28"/>
        </w:rPr>
        <w:t xml:space="preserve">onde cada um, tem a finalidade de executar uma tarefa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específica. </w:t>
      </w:r>
    </w:p>
    <w:p w14:paraId="2BD19EF0" w14:textId="29FA9B5C" w:rsidR="004C6CE7" w:rsidRDefault="004C6CE7" w:rsidP="007900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0E26E23B" w14:textId="0572F409" w:rsidR="004C6CE7" w:rsidRDefault="004C6CE7" w:rsidP="004C6CE7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35" w:name="_Toc499673623"/>
      <w:r w:rsidRPr="004C6CE7">
        <w:rPr>
          <w:rFonts w:ascii="Times New Roman" w:hAnsi="Times New Roman"/>
          <w:b/>
          <w:color w:val="auto"/>
        </w:rPr>
        <w:t>Mysql</w:t>
      </w:r>
      <w:bookmarkEnd w:id="35"/>
    </w:p>
    <w:p w14:paraId="25ECB4F6" w14:textId="10154B38" w:rsidR="004C6CE7" w:rsidRDefault="004C6CE7" w:rsidP="004C6CE7"/>
    <w:p w14:paraId="1BF35420" w14:textId="7E03A30B" w:rsidR="004C6CE7" w:rsidRPr="004C6CE7" w:rsidRDefault="004C6CE7" w:rsidP="00FC1FE7">
      <w:pPr>
        <w:spacing w:after="0" w:line="360" w:lineRule="auto"/>
        <w:ind w:firstLine="708"/>
        <w:jc w:val="both"/>
      </w:pPr>
      <w:r w:rsidRPr="00672C6F">
        <w:rPr>
          <w:rFonts w:ascii="Times New Roman" w:hAnsi="Times New Roman" w:cs="Times New Roman"/>
          <w:color w:val="auto"/>
          <w:sz w:val="24"/>
        </w:rPr>
        <w:t>Mysql é um G</w:t>
      </w:r>
      <w:r w:rsidRPr="00672C6F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erenciador de Banco de Dados gratuito, que utiliza </w:t>
      </w:r>
      <w:r>
        <w:rPr>
          <w:rFonts w:ascii="Times New Roman" w:eastAsia="Times New Roman" w:hAnsi="Times New Roman" w:cs="Times New Roman"/>
          <w:color w:val="auto"/>
          <w:sz w:val="24"/>
          <w:szCs w:val="28"/>
        </w:rPr>
        <w:t>d</w:t>
      </w:r>
      <w:r w:rsidRPr="00672C6F">
        <w:rPr>
          <w:rFonts w:ascii="Times New Roman" w:eastAsia="Times New Roman" w:hAnsi="Times New Roman" w:cs="Times New Roman"/>
          <w:color w:val="auto"/>
          <w:sz w:val="24"/>
          <w:szCs w:val="28"/>
        </w:rPr>
        <w:t>a linguagem SQL (Linguagem de Consulta Estruturada), como interface para manipulação e gerenciamento dos dados</w:t>
      </w:r>
      <w:r>
        <w:rPr>
          <w:rFonts w:ascii="Times New Roman" w:eastAsia="Times New Roman" w:hAnsi="Times New Roman" w:cs="Times New Roman"/>
          <w:color w:val="auto"/>
          <w:sz w:val="24"/>
          <w:szCs w:val="28"/>
        </w:rPr>
        <w:t>.</w:t>
      </w:r>
    </w:p>
    <w:p w14:paraId="541FF6CC" w14:textId="50E5A98A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3FD74B5" w14:textId="2C068B73" w:rsidR="00F6771E" w:rsidRDefault="000156FD" w:rsidP="00936965">
      <w:pPr>
        <w:pStyle w:val="Ttulo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color w:val="auto"/>
          <w:sz w:val="24"/>
        </w:rPr>
      </w:pPr>
      <w:bookmarkStart w:id="36" w:name="_Toc499673624"/>
      <w:r w:rsidRPr="00EE1621">
        <w:rPr>
          <w:rFonts w:ascii="Times New Roman" w:hAnsi="Times New Roman"/>
          <w:b/>
          <w:color w:val="auto"/>
          <w:sz w:val="24"/>
        </w:rPr>
        <w:t>D</w:t>
      </w:r>
      <w:r w:rsidR="00EE1621" w:rsidRPr="00EE1621">
        <w:rPr>
          <w:rFonts w:ascii="Times New Roman" w:hAnsi="Times New Roman"/>
          <w:b/>
          <w:color w:val="auto"/>
          <w:sz w:val="24"/>
        </w:rPr>
        <w:t>ESENVOLVIMENTO</w:t>
      </w:r>
      <w:bookmarkEnd w:id="36"/>
    </w:p>
    <w:p w14:paraId="3CA74BDF" w14:textId="43C8DA6F" w:rsidR="006B5D0E" w:rsidRDefault="006B5D0E" w:rsidP="006B5D0E">
      <w:pPr>
        <w:ind w:left="360"/>
        <w:rPr>
          <w:highlight w:val="yellow"/>
        </w:rPr>
      </w:pPr>
    </w:p>
    <w:p w14:paraId="0B70B6B5" w14:textId="2C8ABB9C" w:rsidR="006B5D0E" w:rsidRDefault="00DC4AA3" w:rsidP="000613A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Como pode ser observado na base na</w:t>
      </w:r>
      <w:r w:rsidR="00D7299B" w:rsidRPr="00DC4AA3">
        <w:rPr>
          <w:rFonts w:ascii="Times New Roman" w:hAnsi="Times New Roman"/>
          <w:sz w:val="24"/>
        </w:rPr>
        <w:t xml:space="preserve"> arquitetura descrita na Figura 2</w:t>
      </w:r>
      <w:r>
        <w:rPr>
          <w:rFonts w:ascii="Times New Roman" w:hAnsi="Times New Roman"/>
          <w:sz w:val="24"/>
        </w:rPr>
        <w:t>, são necessários diversos serviços para que a plataforma esteja em produção. Como solução para este problema foi utilizado o Docker para orquestrar e prover que todos serviços estejam sempre em funcionamento.</w:t>
      </w:r>
    </w:p>
    <w:p w14:paraId="614C2709" w14:textId="396034B7" w:rsidR="000613A5" w:rsidRDefault="000613A5" w:rsidP="000613A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Todas imagens Docker utilizadas podem ser encontradas no repositório </w:t>
      </w:r>
      <w:r w:rsidR="00412655">
        <w:rPr>
          <w:rFonts w:ascii="Times New Roman" w:hAnsi="Times New Roman"/>
          <w:sz w:val="24"/>
        </w:rPr>
        <w:t xml:space="preserve">oficial </w:t>
      </w:r>
      <w:r>
        <w:rPr>
          <w:rFonts w:ascii="Times New Roman" w:hAnsi="Times New Roman"/>
          <w:sz w:val="24"/>
        </w:rPr>
        <w:t>do Docker Hub</w:t>
      </w:r>
      <w:r w:rsidR="000750D4">
        <w:rPr>
          <w:rFonts w:ascii="Times New Roman" w:hAnsi="Times New Roman"/>
          <w:sz w:val="24"/>
        </w:rPr>
        <w:t xml:space="preserve"> (</w:t>
      </w:r>
      <w:hyperlink r:id="rId25" w:history="1">
        <w:r w:rsidR="000750D4" w:rsidRPr="000750D4">
          <w:rPr>
            <w:rStyle w:val="Hyperlink"/>
            <w:rFonts w:ascii="Times New Roman" w:hAnsi="Times New Roman"/>
            <w:sz w:val="24"/>
          </w:rPr>
          <w:t>link</w:t>
        </w:r>
      </w:hyperlink>
      <w:r w:rsidR="000750D4">
        <w:rPr>
          <w:rFonts w:ascii="Times New Roman" w:hAnsi="Times New Roman"/>
          <w:sz w:val="24"/>
        </w:rPr>
        <w:t xml:space="preserve">): </w:t>
      </w:r>
      <w:r>
        <w:rPr>
          <w:rFonts w:ascii="Times New Roman" w:hAnsi="Times New Roman"/>
          <w:sz w:val="24"/>
        </w:rPr>
        <w:t>thiagolsfortunato/[nome_da_imagem]:[versão].</w:t>
      </w:r>
    </w:p>
    <w:p w14:paraId="306E5FA5" w14:textId="5BFF0FB9" w:rsidR="00DC4AA3" w:rsidRDefault="00DC4AA3" w:rsidP="000613A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arquitetura foi divida em serviços independentes, onde cada um exerce uma funcionalidade e tem uma relação com outro</w:t>
      </w:r>
      <w:r w:rsidR="001807DA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serviços</w:t>
      </w:r>
      <w:r w:rsidR="001807DA">
        <w:rPr>
          <w:rFonts w:ascii="Times New Roman" w:hAnsi="Times New Roman"/>
          <w:sz w:val="24"/>
        </w:rPr>
        <w:t xml:space="preserve"> como pode ser observado na Figura 5</w:t>
      </w:r>
      <w:r>
        <w:rPr>
          <w:rFonts w:ascii="Times New Roman" w:hAnsi="Times New Roman"/>
          <w:sz w:val="24"/>
        </w:rPr>
        <w:t>.</w:t>
      </w:r>
    </w:p>
    <w:p w14:paraId="47189E74" w14:textId="0491B4A8" w:rsidR="001807DA" w:rsidRPr="00DC4AA3" w:rsidRDefault="001807DA" w:rsidP="000613A5">
      <w:pPr>
        <w:spacing w:line="360" w:lineRule="auto"/>
        <w:ind w:firstLine="708"/>
        <w:rPr>
          <w:rFonts w:ascii="Times New Roman" w:hAnsi="Times New Roman"/>
          <w:sz w:val="24"/>
        </w:rPr>
      </w:pPr>
    </w:p>
    <w:p w14:paraId="34BE7314" w14:textId="500EB70D" w:rsidR="001807DA" w:rsidRDefault="000907E0" w:rsidP="001807DA">
      <w:pPr>
        <w:pStyle w:val="Legenda"/>
        <w:keepNext/>
        <w:jc w:val="center"/>
      </w:pPr>
      <w:bookmarkStart w:id="37" w:name="_Toc499674145"/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68F525B7" wp14:editId="6700A0E2">
            <wp:simplePos x="0" y="0"/>
            <wp:positionH relativeFrom="column">
              <wp:posOffset>-1905</wp:posOffset>
            </wp:positionH>
            <wp:positionV relativeFrom="paragraph">
              <wp:posOffset>511725</wp:posOffset>
            </wp:positionV>
            <wp:extent cx="5760085" cy="295783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quitetura Mapkills v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7DA">
        <w:t xml:space="preserve">Figura </w:t>
      </w:r>
      <w:r w:rsidR="00F91946">
        <w:fldChar w:fldCharType="begin"/>
      </w:r>
      <w:r w:rsidR="00F91946">
        <w:instrText xml:space="preserve"> SEQ Figura \* ARABIC </w:instrText>
      </w:r>
      <w:r w:rsidR="00F91946">
        <w:fldChar w:fldCharType="separate"/>
      </w:r>
      <w:r w:rsidR="001807DA">
        <w:rPr>
          <w:noProof/>
        </w:rPr>
        <w:t>5</w:t>
      </w:r>
      <w:r w:rsidR="00F91946">
        <w:rPr>
          <w:noProof/>
        </w:rPr>
        <w:fldChar w:fldCharType="end"/>
      </w:r>
      <w:r w:rsidR="001807DA">
        <w:t xml:space="preserve"> - Solução proposta com base na Arquitetura Docker</w:t>
      </w:r>
      <w:bookmarkEnd w:id="37"/>
    </w:p>
    <w:p w14:paraId="3C4C93A5" w14:textId="7AA2BBE2" w:rsidR="00EE1621" w:rsidRDefault="00EE1621" w:rsidP="006B5D0E"/>
    <w:p w14:paraId="055ADCC1" w14:textId="77777777" w:rsidR="00412655" w:rsidRDefault="00412655" w:rsidP="00EE1621"/>
    <w:p w14:paraId="0D7330B4" w14:textId="094B0109" w:rsidR="00F6771E" w:rsidRPr="000156FD" w:rsidRDefault="00F81FF4" w:rsidP="000156FD">
      <w:pPr>
        <w:pStyle w:val="Ttulo2"/>
        <w:numPr>
          <w:ilvl w:val="1"/>
          <w:numId w:val="2"/>
        </w:numPr>
        <w:rPr>
          <w:sz w:val="24"/>
        </w:rPr>
      </w:pPr>
      <w:bookmarkStart w:id="38" w:name="_Toc499673625"/>
      <w:r w:rsidRPr="000156FD">
        <w:rPr>
          <w:sz w:val="24"/>
        </w:rPr>
        <w:t>Mapskills-Cadivisor</w:t>
      </w:r>
      <w:bookmarkEnd w:id="38"/>
      <w:r w:rsidRPr="000156FD">
        <w:rPr>
          <w:sz w:val="24"/>
        </w:rPr>
        <w:t xml:space="preserve"> </w:t>
      </w:r>
    </w:p>
    <w:p w14:paraId="1C77931A" w14:textId="77777777" w:rsidR="000156FD" w:rsidRDefault="000156FD" w:rsidP="000156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55D77346" w14:textId="6234F6D5" w:rsidR="00F6771E" w:rsidRPr="000750D4" w:rsidRDefault="00F81FF4" w:rsidP="000750D4">
      <w:pPr>
        <w:spacing w:after="0" w:line="360" w:lineRule="auto"/>
        <w:jc w:val="both"/>
        <w:rPr>
          <w:rFonts w:ascii="Times New Roman" w:hAnsi="Times New Roman"/>
          <w:color w:val="auto"/>
          <w:sz w:val="24"/>
        </w:rPr>
      </w:pPr>
      <w:r w:rsidRPr="000156FD">
        <w:rPr>
          <w:rFonts w:ascii="Times New Roman" w:eastAsia="Times New Roman" w:hAnsi="Times New Roman" w:cs="Times New Roman"/>
          <w:b/>
          <w:bCs/>
          <w:sz w:val="24"/>
          <w:szCs w:val="28"/>
        </w:rPr>
        <w:tab/>
      </w:r>
      <w:r w:rsidRPr="000613A5">
        <w:rPr>
          <w:rFonts w:ascii="Times New Roman" w:eastAsia="Times New Roman" w:hAnsi="Times New Roman" w:cs="Times New Roman"/>
          <w:sz w:val="24"/>
          <w:szCs w:val="28"/>
        </w:rPr>
        <w:t>Container que auxilia no gerenciamento dos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recursos consumidos pelo host. 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Como são necessários vários serviços que formam a arquitetura da aplicação </w:t>
      </w:r>
      <w:r w:rsidRPr="004D2CC0">
        <w:rPr>
          <w:rFonts w:ascii="Times New Roman" w:eastAsia="Times New Roman" w:hAnsi="Times New Roman" w:cs="Times New Roman"/>
          <w:bCs/>
          <w:i/>
          <w:sz w:val="24"/>
          <w:szCs w:val="28"/>
        </w:rPr>
        <w:t>Mapskills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, fica difícil monitora-los individualmente, para isto o Cadvisor tem a finalidade de 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>monitorar todos processos no host e containers, sabendo em tempo real o quanto esta sendo consumido de recurso.</w:t>
      </w:r>
    </w:p>
    <w:p w14:paraId="456E26E3" w14:textId="155A7BCF" w:rsidR="00F6771E" w:rsidRDefault="00E30548" w:rsidP="000156F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ab/>
        <w:t>A aplicação Ca</w:t>
      </w:r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>div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is</w:t>
      </w:r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or pode ser acessada pela url: </w:t>
      </w:r>
      <w:hyperlink r:id="rId27">
        <w:r w:rsidR="00F81FF4" w:rsidRPr="000156FD">
          <w:rPr>
            <w:rStyle w:val="LinkdaInternet"/>
            <w:rFonts w:ascii="Times New Roman" w:eastAsia="Times New Roman" w:hAnsi="Times New Roman" w:cs="Times New Roman"/>
            <w:bCs/>
            <w:sz w:val="24"/>
            <w:szCs w:val="28"/>
          </w:rPr>
          <w:t>http://ip_do_host:8888</w:t>
        </w:r>
      </w:hyperlink>
      <w:hyperlink>
        <w:r w:rsidR="00F81FF4" w:rsidRPr="000156FD">
          <w:rPr>
            <w:rFonts w:ascii="Times New Roman" w:eastAsia="Times New Roman" w:hAnsi="Times New Roman" w:cs="Times New Roman"/>
            <w:bCs/>
            <w:sz w:val="24"/>
            <w:szCs w:val="28"/>
          </w:rPr>
          <w:t>.</w:t>
        </w:r>
      </w:hyperlink>
    </w:p>
    <w:p w14:paraId="0A360864" w14:textId="251FA189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84DBFC" w14:textId="216899A1" w:rsidR="0075082A" w:rsidRDefault="0075082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DA68BD" w14:textId="77777777" w:rsidR="0075082A" w:rsidRDefault="0075082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ECA896" w14:textId="1FA1F2F1" w:rsidR="001807DA" w:rsidRPr="004C5A9E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39" w:name="_Toc499673626"/>
      <w:r w:rsidRPr="004C5A9E">
        <w:rPr>
          <w:sz w:val="24"/>
        </w:rPr>
        <w:t>Tomcat-Back</w:t>
      </w:r>
      <w:bookmarkEnd w:id="39"/>
    </w:p>
    <w:p w14:paraId="730C6E89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F97B20" w14:textId="77777777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Container responsável por conter o projeto Java de 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back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8"/>
        </w:rPr>
        <w:t>e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nd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mapskills.war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. Neste container está instalado o Java na versão 1.8 e o Tomcat na versão 8.5, para criação deste container foi utilizada uma Imagem Alpine, pois reduziu significativamente o tamanho da imagem, rodando apenas um processo Java.</w:t>
      </w:r>
    </w:p>
    <w:p w14:paraId="03F5501F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se encaminhar uma requisição ao </w:t>
      </w:r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é necessário acessar aplicação através da url: http://ip_do_host:8080/</w:t>
      </w:r>
      <w:r w:rsidRPr="004D2CC0">
        <w:rPr>
          <w:rFonts w:ascii="Times New Roman" w:eastAsia="Times New Roman" w:hAnsi="Times New Roman" w:cs="Times New Roman"/>
          <w:bCs/>
          <w:i/>
          <w:sz w:val="24"/>
          <w:szCs w:val="28"/>
        </w:rPr>
        <w:t>mapskills</w:t>
      </w:r>
    </w:p>
    <w:p w14:paraId="750F7266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A4BBA6" w14:textId="326D4619" w:rsidR="001807DA" w:rsidRPr="004C5A9E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40" w:name="_Toc499673627"/>
      <w:r w:rsidRPr="004C5A9E">
        <w:rPr>
          <w:sz w:val="24"/>
        </w:rPr>
        <w:t>Tomcat-Front</w:t>
      </w:r>
      <w:bookmarkEnd w:id="40"/>
    </w:p>
    <w:p w14:paraId="06BFAE3E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28C3966" w14:textId="77777777" w:rsidR="001807DA" w:rsidRPr="004C5A9E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Container responsável por conter o projeto de Interface Front-Web, mapskills-web.war. Neste container também está instalado o Java na versão 1.8 e o Tomcat na versão 8.5, para criação deste container foi utilizada uma Imagem 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Alpine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, pois reduziu significativamente o tamanho da imagem, rodando apenas um processo Java.</w:t>
      </w:r>
    </w:p>
    <w:p w14:paraId="5882AC5C" w14:textId="77777777" w:rsidR="001807DA" w:rsidRPr="004C5A9E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>Para se encaminhar uma requisição ao front-end é necessário acessar aplicação através da url: http://ip_do_host:80/mapskills-web</w:t>
      </w:r>
    </w:p>
    <w:p w14:paraId="281B2901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500E534" w14:textId="6ED9EAEE" w:rsidR="001807DA" w:rsidRPr="004C5A9E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41" w:name="_Toc499673628"/>
      <w:r w:rsidRPr="004C5A9E">
        <w:rPr>
          <w:sz w:val="24"/>
        </w:rPr>
        <w:t>Mapskills-Mysql</w:t>
      </w:r>
      <w:bookmarkEnd w:id="41"/>
    </w:p>
    <w:p w14:paraId="7E65CD8F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14:paraId="228BE6B4" w14:textId="618E4472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Pr="004C5A9E">
        <w:rPr>
          <w:rFonts w:ascii="Times New Roman" w:eastAsia="Times New Roman" w:hAnsi="Times New Roman" w:cs="Times New Roman"/>
          <w:bCs/>
          <w:sz w:val="24"/>
          <w:szCs w:val="32"/>
        </w:rPr>
        <w:t>C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ontainer </w:t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>responsável por armazenar todas informações referente a plataforma.</w:t>
      </w:r>
    </w:p>
    <w:p w14:paraId="6C1E55B0" w14:textId="118C06B9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 xml:space="preserve">Foi configurado 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para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permitir acesso remoto ao banco de dados, pois a aplicação pode</w:t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não estar no mesmo servidor que a </w:t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>plataforma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Para isto, foi alterado o valor do parâmetro </w:t>
      </w:r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bind-address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</w:t>
      </w:r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0.0.0.0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no arquivo </w:t>
      </w:r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my.cnf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permitindo acesso remoto.</w:t>
      </w:r>
    </w:p>
    <w:p w14:paraId="62CA3A05" w14:textId="58BA5B9B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 xml:space="preserve">Um usuário com permissões para </w:t>
      </w:r>
      <w:r w:rsidR="00FC1FE7"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consultar, inserir, </w:t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>alterar</w:t>
      </w:r>
      <w:r w:rsidR="00FC1FE7"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ou deletar informações na Base de Dados Mapskills</w:t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 xml:space="preserve"> foi criado. E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ste é o único usuário que tem acesso remoto as informações do Banco de Dados.</w:t>
      </w:r>
    </w:p>
    <w:p w14:paraId="0320C00A" w14:textId="63550BB0" w:rsidR="001807DA" w:rsidRPr="004C5A9E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>Somente o Container Tomcat-Back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-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End pode se comunicar com a Base de Dados, desta forma, foi isolado o acesso aos dados</w:t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5B4AFB06" w14:textId="127A9370" w:rsidR="00704E16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</w:p>
    <w:p w14:paraId="3FF53264" w14:textId="6C2F1843" w:rsidR="001807DA" w:rsidRPr="004C5A9E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42" w:name="_Toc499673629"/>
      <w:r w:rsidRPr="004C5A9E">
        <w:rPr>
          <w:sz w:val="24"/>
        </w:rPr>
        <w:lastRenderedPageBreak/>
        <w:t>Mapskills-Haproxy</w:t>
      </w:r>
      <w:bookmarkEnd w:id="42"/>
    </w:p>
    <w:p w14:paraId="3C9B0DCE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236D6BC2" w14:textId="77777777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Haproxy tem a finalidade gerenciar todas requisições HTTP destinadas ao Mapskills-app, realizando o balanceamento de carga entre os containers do </w:t>
      </w:r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37CBB5BD" w14:textId="77777777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isto, o Haproxy utiliza do algoritmo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Round Robin, este algoritmo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tratar os servers como iguais, independente do número de conexões solicitadas, sempre redirecionando a próxima requisição ao server seguinte, desta forma, todos servers terão o mesmo número de conexões. </w:t>
      </w:r>
    </w:p>
    <w:p w14:paraId="1D07D959" w14:textId="41D53848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>O Haproxy trabalha como um Proxy Reverso, recebendo todas requisições através da porta 80 e redirecionando internamente a porta 8080 destinada ao Tomcat que contém o mapskills-war. O balanceamento de carga utilizado e de camada 4 (camada de transporte) da tabela OSI, encaminhando o tráfego do usuário com base no alcance e na porta do IP, no caso definida como 80.</w:t>
      </w:r>
    </w:p>
    <w:p w14:paraId="19CE302D" w14:textId="271CF3F5" w:rsidR="00840D8C" w:rsidRPr="00840D8C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>Além de controlar as requisições o Haproxy exibe também fornece um Dashboard para visualização dos servers, números de requisições com sucesso e falha, bem como saber em tempo real a quantidade de Kbps que foi trafegada pela rede, conforme figura abaixo.</w:t>
      </w:r>
    </w:p>
    <w:p w14:paraId="69A886AB" w14:textId="76342410" w:rsidR="001807DA" w:rsidRPr="00E3194B" w:rsidRDefault="00F91946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noProof/>
        </w:rPr>
        <w:pict w14:anchorId="6654610B">
          <v:shape id="_x0000_s1041" type="#_x0000_t202" style="position:absolute;left:0;text-align:left;margin-left:-4.7pt;margin-top:39.3pt;width:433.55pt;height:25.5pt;z-index:251663360" stroked="f">
            <v:textbox style="mso-next-textbox:#_x0000_s1041" inset="0,0,0,0">
              <w:txbxContent>
                <w:p w14:paraId="57CC34CB" w14:textId="77777777" w:rsidR="00B9650A" w:rsidRPr="00482C6D" w:rsidRDefault="00B9650A" w:rsidP="001807DA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43" w:name="_Toc499674146"/>
                  <w:r>
                    <w:t xml:space="preserve">Figura </w:t>
                  </w:r>
                  <w:r w:rsidR="00F91946">
                    <w:fldChar w:fldCharType="begin"/>
                  </w:r>
                  <w:r w:rsidR="00F91946">
                    <w:instrText xml:space="preserve"> SEQ Figura \* ARABIC </w:instrText>
                  </w:r>
                  <w:r w:rsidR="00F91946"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 w:rsidR="00F91946">
                    <w:rPr>
                      <w:noProof/>
                    </w:rPr>
                    <w:fldChar w:fldCharType="end"/>
                  </w:r>
                  <w:r>
                    <w:t xml:space="preserve"> - Home Page HAProxy</w:t>
                  </w:r>
                  <w:bookmarkEnd w:id="43"/>
                </w:p>
                <w:p w14:paraId="50122324" w14:textId="77777777" w:rsidR="00B9650A" w:rsidRDefault="00B9650A"/>
                <w:p w14:paraId="1BA092F7" w14:textId="62DAFC49" w:rsidR="00B9650A" w:rsidRPr="00482C6D" w:rsidRDefault="00B9650A" w:rsidP="001807DA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44" w:name="_Toc499674147"/>
                  <w:r>
                    <w:t xml:space="preserve">Figura </w:t>
                  </w:r>
                  <w:r w:rsidR="00F91946">
                    <w:fldChar w:fldCharType="begin"/>
                  </w:r>
                  <w:r w:rsidR="00F91946">
                    <w:instrText xml:space="preserve"> SEQ Figura \* ARABIC </w:instrText>
                  </w:r>
                  <w:r w:rsidR="00F91946"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 w:rsidR="00F91946">
                    <w:rPr>
                      <w:noProof/>
                    </w:rPr>
                    <w:fldChar w:fldCharType="end"/>
                  </w:r>
                  <w:r>
                    <w:t xml:space="preserve"> - Home Page HAProxy</w:t>
                  </w:r>
                  <w:bookmarkEnd w:id="44"/>
                </w:p>
              </w:txbxContent>
            </v:textbox>
            <w10:wrap type="square" side="largest"/>
          </v:shape>
        </w:pict>
      </w:r>
      <w:r w:rsidR="00840D8C">
        <w:rPr>
          <w:noProof/>
          <w:lang w:eastAsia="pt-BR"/>
        </w:rPr>
        <w:drawing>
          <wp:anchor distT="0" distB="0" distL="0" distR="0" simplePos="0" relativeHeight="251655168" behindDoc="0" locked="0" layoutInCell="1" allowOverlap="1" wp14:anchorId="64F6118D" wp14:editId="1E28E1C2">
            <wp:simplePos x="0" y="0"/>
            <wp:positionH relativeFrom="column">
              <wp:posOffset>181297</wp:posOffset>
            </wp:positionH>
            <wp:positionV relativeFrom="paragraph">
              <wp:posOffset>1110322</wp:posOffset>
            </wp:positionV>
            <wp:extent cx="5506085" cy="2459990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7DA"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acesso a esse Dashboard é necessário acessar a porta 1936. </w:t>
      </w:r>
    </w:p>
    <w:p w14:paraId="01435047" w14:textId="0A2FE6DE" w:rsidR="001807DA" w:rsidRPr="00171855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45" w:name="_Toc499673630"/>
      <w:r w:rsidRPr="00171855">
        <w:rPr>
          <w:sz w:val="24"/>
        </w:rPr>
        <w:t>Docker Compose</w:t>
      </w:r>
      <w:bookmarkEnd w:id="45"/>
    </w:p>
    <w:p w14:paraId="0E6B5477" w14:textId="069B050E" w:rsidR="001807DA" w:rsidRPr="00171855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32"/>
        </w:rPr>
      </w:pPr>
    </w:p>
    <w:p w14:paraId="46941433" w14:textId="2BBAE071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/>
          <w:bCs/>
          <w:sz w:val="24"/>
          <w:szCs w:val="32"/>
        </w:rPr>
        <w:tab/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Este arquivo de configuração tem a finalidade de automatizar a implantação de todo ambiente de produção necessário para que o Mapskills funcione. O arquivo docker-compose.yml criara e iniciara todos serviços definidos.</w:t>
      </w:r>
    </w:p>
    <w:p w14:paraId="39D7CBFF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separar o software Mapskills dos aplicativos que realizam o gerenciamento da aplicação, foi necessário criar dois arquivos. Em um arquivo docker-compose será responsável por gerenciar as aplicações Jenkins, Cavisor e o Banco de Dados Mysql. </w:t>
      </w:r>
    </w:p>
    <w:p w14:paraId="26B9C12B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Este arquivo localizado no diretório /opt/mapskills/manager, é inicializado primeiro, pois desta forma a segunda parte poderá cair, a qualquer momento que os dados pertinentes ao gerenciamento da aplicação, bem como a base de dados não serão perdidos. </w:t>
      </w:r>
    </w:p>
    <w:p w14:paraId="3F3445B2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que a segunda parte seja inicializada, é necessário que a primeira esteja com todos serviços ativos. Neste arquivo docker-compose, serão inicializados os containers Mapkills-app, Mapskills-web e Mapkills-Haproxy. </w:t>
      </w:r>
    </w:p>
    <w:p w14:paraId="5362848C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14:paraId="0583C242" w14:textId="30B125BE" w:rsidR="001807DA" w:rsidRPr="00171855" w:rsidRDefault="001807DA" w:rsidP="00704E16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46" w:name="_Toc499673631"/>
      <w:r w:rsidRPr="00171855">
        <w:rPr>
          <w:rFonts w:ascii="Times New Roman" w:hAnsi="Times New Roman"/>
          <w:b/>
          <w:color w:val="auto"/>
        </w:rPr>
        <w:t>Links</w:t>
      </w:r>
      <w:bookmarkEnd w:id="46"/>
    </w:p>
    <w:p w14:paraId="2AC017D3" w14:textId="77777777" w:rsidR="001807DA" w:rsidRPr="00171855" w:rsidRDefault="001807DA" w:rsidP="001807DA">
      <w:pPr>
        <w:pStyle w:val="PargrafodaLista"/>
        <w:ind w:left="1080"/>
      </w:pPr>
    </w:p>
    <w:p w14:paraId="265EB5D2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Além de inicializar os serviços, o arquivo docker-compose.yml é responsável por configurar como e com quem cada um dos containers irão se comunicar, bem como os volumes necessários para cada container. </w:t>
      </w:r>
    </w:p>
    <w:p w14:paraId="1A720DA9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Foi criado um link entre os containers Mapskills-app e o Mapskills-Mysql, pois desta forma o </w:t>
      </w:r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da aplicação poderá persistir, consultar deletar ou alterar qualquer informação no banco de dados.</w:t>
      </w:r>
    </w:p>
    <w:p w14:paraId="2482D41A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link entre o container Mapskills-app e Mapskills-web para que os dados inseridos na interface web seja trafegada para o </w:t>
      </w:r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e assim os dados sejam manipulados.  </w:t>
      </w:r>
    </w:p>
    <w:p w14:paraId="4A0FBCC4" w14:textId="0D5B865F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>Link entre o Haproxy e Mapskills-app para que todas requisições destinadas ao Mapskills-app sejam controladas pelo balanceador de carga. possam ser controladas pelo Os links criados entre os containers foram</w:t>
      </w:r>
    </w:p>
    <w:p w14:paraId="0B3EA290" w14:textId="217BB926" w:rsidR="00FC1FE7" w:rsidRDefault="00FC1FE7" w:rsidP="001807DA">
      <w:pPr>
        <w:spacing w:after="0" w:line="360" w:lineRule="auto"/>
        <w:jc w:val="both"/>
        <w:rPr>
          <w:sz w:val="24"/>
        </w:rPr>
      </w:pPr>
    </w:p>
    <w:p w14:paraId="227AACB7" w14:textId="77777777" w:rsidR="00FC1FE7" w:rsidRPr="00171855" w:rsidRDefault="00FC1FE7" w:rsidP="001807DA">
      <w:pPr>
        <w:spacing w:after="0" w:line="360" w:lineRule="auto"/>
        <w:jc w:val="both"/>
        <w:rPr>
          <w:sz w:val="24"/>
        </w:rPr>
      </w:pPr>
    </w:p>
    <w:p w14:paraId="58C98471" w14:textId="77777777" w:rsidR="001807DA" w:rsidRDefault="001807DA" w:rsidP="001807DA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6A0B3226" w14:textId="1BBDB76A" w:rsidR="00FC1FE7" w:rsidRDefault="0098632F" w:rsidP="00FF41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2A6A61D4" wp14:editId="21699948">
            <wp:simplePos x="0" y="0"/>
            <wp:positionH relativeFrom="column">
              <wp:posOffset>1233170</wp:posOffset>
            </wp:positionH>
            <wp:positionV relativeFrom="paragraph">
              <wp:posOffset>516682</wp:posOffset>
            </wp:positionV>
            <wp:extent cx="3295650" cy="196215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skill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946">
        <w:rPr>
          <w:noProof/>
        </w:rPr>
        <w:pict w14:anchorId="4E1BCD52">
          <v:shape id="_x0000_s1042" type="#_x0000_t202" style="position:absolute;left:0;text-align:left;margin-left:88.35pt;margin-top:-1.05pt;width:247.55pt;height:36pt;z-index:251664384;mso-position-horizontal-relative:text;mso-position-vertical-relative:text" stroked="f">
            <v:textbox style="mso-next-textbox:#_x0000_s1042" inset="0,0,0,0">
              <w:txbxContent>
                <w:p w14:paraId="0C9FF193" w14:textId="0EE93D5D" w:rsidR="00B9650A" w:rsidRPr="00641B74" w:rsidRDefault="00B9650A" w:rsidP="001807DA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47" w:name="_Toc499674148"/>
                  <w:r>
                    <w:t xml:space="preserve">Figura </w:t>
                  </w:r>
                  <w:r w:rsidR="00F91946">
                    <w:fldChar w:fldCharType="begin"/>
                  </w:r>
                  <w:r w:rsidR="00F91946">
                    <w:instrText xml:space="preserve"> SEQ Figura \* ARABIC </w:instrText>
                  </w:r>
                  <w:r w:rsidR="00F91946"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 w:rsidR="00F91946">
                    <w:rPr>
                      <w:noProof/>
                    </w:rPr>
                    <w:fldChar w:fldCharType="end"/>
                  </w:r>
                  <w:r>
                    <w:t xml:space="preserve"> - Comunicação entre os Containers.</w:t>
                  </w:r>
                  <w:bookmarkEnd w:id="47"/>
                </w:p>
                <w:p w14:paraId="6F035776" w14:textId="77777777" w:rsidR="00B9650A" w:rsidRDefault="00B9650A"/>
                <w:p w14:paraId="7A32CED7" w14:textId="6E3F3982" w:rsidR="00B9650A" w:rsidRPr="00641B74" w:rsidRDefault="00B9650A" w:rsidP="001807DA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48" w:name="_Toc499674149"/>
                  <w:r>
                    <w:t xml:space="preserve">Figura </w:t>
                  </w:r>
                  <w:r w:rsidR="00F91946">
                    <w:fldChar w:fldCharType="begin"/>
                  </w:r>
                  <w:r w:rsidR="00F91946">
                    <w:instrText xml:space="preserve"> SEQ Figura \* ARABIC </w:instrText>
                  </w:r>
                  <w:r w:rsidR="00F91946"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 w:rsidR="00F91946">
                    <w:rPr>
                      <w:noProof/>
                    </w:rPr>
                    <w:fldChar w:fldCharType="end"/>
                  </w:r>
                  <w:r>
                    <w:t xml:space="preserve"> - Comunicação entre os Containers.</w:t>
                  </w:r>
                  <w:bookmarkEnd w:id="48"/>
                </w:p>
              </w:txbxContent>
            </v:textbox>
            <w10:wrap type="square" side="largest"/>
          </v:shape>
        </w:pict>
      </w:r>
    </w:p>
    <w:p w14:paraId="45EAC9B4" w14:textId="3B969ACE" w:rsidR="001807DA" w:rsidRDefault="001807DA" w:rsidP="001807DA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3579B3C5" w14:textId="77777777" w:rsidR="00FC1FE7" w:rsidRDefault="00FC1FE7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67D2A7" w14:textId="1631945F" w:rsidR="001807DA" w:rsidRDefault="001807DA" w:rsidP="00704E16">
      <w:pPr>
        <w:pStyle w:val="Ttulo3"/>
        <w:numPr>
          <w:ilvl w:val="2"/>
          <w:numId w:val="2"/>
        </w:numPr>
      </w:pPr>
      <w:bookmarkStart w:id="49" w:name="_Toc499673632"/>
      <w:r w:rsidRPr="0012575D">
        <w:rPr>
          <w:rFonts w:ascii="Times New Roman" w:hAnsi="Times New Roman"/>
          <w:b/>
          <w:color w:val="auto"/>
        </w:rPr>
        <w:t>Volumes</w:t>
      </w:r>
      <w:bookmarkEnd w:id="49"/>
    </w:p>
    <w:p w14:paraId="040923EB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B39A47" w14:textId="6F183EEA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rPrChange w:id="50" w:author="Eduardo Sakaue" w:date="2017-07-13T18:28:00Z">
            <w:rPr/>
          </w:rPrChange>
        </w:rPr>
        <w:tab/>
      </w:r>
      <w:r w:rsidR="00DC5DC4" w:rsidRP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Os Volumes Docker têm a finalidade de </w:t>
      </w:r>
      <w:r w:rsid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persistir os dados usados pelos Containers Docker. </w:t>
      </w:r>
      <w:r w:rsidR="004D2CC0">
        <w:rPr>
          <w:rFonts w:ascii="Times New Roman" w:eastAsia="Times New Roman" w:hAnsi="Times New Roman" w:cs="Times New Roman"/>
          <w:bCs/>
          <w:sz w:val="24"/>
          <w:szCs w:val="28"/>
        </w:rPr>
        <w:t>C</w:t>
      </w:r>
      <w:r w:rsidRPr="0012575D">
        <w:rPr>
          <w:rFonts w:ascii="Times New Roman" w:eastAsia="Times New Roman" w:hAnsi="Times New Roman" w:cs="Times New Roman"/>
          <w:sz w:val="24"/>
          <w:szCs w:val="28"/>
        </w:rPr>
        <w:t xml:space="preserve">ada container é responsável pelo seu volume e informação sensível ao serviço em que oferece. </w:t>
      </w:r>
    </w:p>
    <w:p w14:paraId="1E328091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>O Mapskills-app e Mapskills-web tem os volumes mapeados para que o arquivo .war seja atualizado pelo Jenkins a qualquer momento, desta forma, é solucionado o problema de integração contínua, pois uma versão nova do sistema, atualizará automaticamente.</w:t>
      </w:r>
    </w:p>
    <w:p w14:paraId="127B0E60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>O volume Mapskills-Mysql tem a finalidade de armazenar todas informações salva na base de dados, podendo assim para a execução ou mesmo excluir o container Mapskills-Mysql que as informações não serão perdidas.</w:t>
      </w:r>
    </w:p>
    <w:p w14:paraId="15E3283C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>Os volumes utilizados no container Mapkills-Jenkins, tem funções importantes na solução para o requisito de Integração Contínua, pois eles formam uma comunicação entre os containers Mapkills-App e Mapskills-Web para que sejam atualizados a qualquer instante, além de compartilhar os arquivos de execução do Docker e Docker-Compose, para que possam ser executados comando de dentro do container.</w:t>
      </w:r>
    </w:p>
    <w:p w14:paraId="468B317B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No container Mapskills-Cadvisor são compartilhados com o host os volumes necessários para o monitoramento de dados referente ao Host e Containers Docker. </w:t>
      </w:r>
    </w:p>
    <w:p w14:paraId="1DBFD37A" w14:textId="1D6B3C7B" w:rsidR="00F6771E" w:rsidRDefault="00F6771E">
      <w:pPr>
        <w:spacing w:after="0" w:line="360" w:lineRule="auto"/>
        <w:jc w:val="both"/>
      </w:pPr>
    </w:p>
    <w:p w14:paraId="35FBF2F5" w14:textId="77777777" w:rsidR="004D2CC0" w:rsidRDefault="004D2CC0">
      <w:pPr>
        <w:spacing w:after="0" w:line="360" w:lineRule="auto"/>
        <w:jc w:val="both"/>
      </w:pPr>
    </w:p>
    <w:p w14:paraId="6320C244" w14:textId="01DBAD37" w:rsidR="00F6771E" w:rsidRPr="000156FD" w:rsidRDefault="00F81FF4" w:rsidP="00704E16">
      <w:pPr>
        <w:pStyle w:val="Ttulo2"/>
        <w:numPr>
          <w:ilvl w:val="1"/>
          <w:numId w:val="2"/>
        </w:numPr>
        <w:rPr>
          <w:sz w:val="24"/>
        </w:rPr>
      </w:pPr>
      <w:bookmarkStart w:id="51" w:name="_Toc499673633"/>
      <w:r w:rsidRPr="000156FD">
        <w:rPr>
          <w:sz w:val="24"/>
        </w:rPr>
        <w:lastRenderedPageBreak/>
        <w:t>Mapskills-Jenkins</w:t>
      </w:r>
      <w:bookmarkEnd w:id="51"/>
    </w:p>
    <w:p w14:paraId="7AC98776" w14:textId="77777777" w:rsidR="00F6771E" w:rsidRPr="004D2CC0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5EB520" w14:textId="1AD1A404" w:rsidR="00F6771E" w:rsidRPr="000156FD" w:rsidRDefault="00F81FF4" w:rsidP="000156FD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bCs/>
          <w:sz w:val="24"/>
          <w:szCs w:val="32"/>
        </w:rPr>
        <w:tab/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Container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Jenkins realiza o controle </w:t>
      </w:r>
      <w:r w:rsidR="00E30548" w:rsidRPr="000156FD">
        <w:rPr>
          <w:rFonts w:ascii="Times New Roman" w:eastAsia="Times New Roman" w:hAnsi="Times New Roman" w:cs="Times New Roman"/>
          <w:sz w:val="24"/>
          <w:szCs w:val="28"/>
        </w:rPr>
        <w:t>das implantações realizadas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durante a implementação do software. Após configurado, tem o trabalho de realizar construções de forma instantânea, com testes sendo executados e falhas detectadas caso encontre-as. </w:t>
      </w:r>
    </w:p>
    <w:p w14:paraId="5326F0A2" w14:textId="3D999BDF" w:rsidR="000156FD" w:rsidRDefault="00F81FF4">
      <w:pPr>
        <w:spacing w:after="0" w:line="360" w:lineRule="auto"/>
        <w:jc w:val="both"/>
      </w:pPr>
      <w:r w:rsidRPr="000156FD">
        <w:rPr>
          <w:rFonts w:ascii="Times New Roman" w:eastAsia="Times New Roman" w:hAnsi="Times New Roman" w:cs="Times New Roman"/>
          <w:sz w:val="24"/>
          <w:szCs w:val="28"/>
        </w:rPr>
        <w:tab/>
        <w:t xml:space="preserve">Seu funcionamento baseia-se na criação de </w:t>
      </w:r>
      <w:r w:rsidR="001807DA" w:rsidRPr="001807DA">
        <w:rPr>
          <w:rFonts w:ascii="Times New Roman" w:eastAsia="Times New Roman" w:hAnsi="Times New Roman" w:cs="Times New Roman"/>
          <w:i/>
          <w:sz w:val="24"/>
          <w:szCs w:val="28"/>
        </w:rPr>
        <w:t>J</w:t>
      </w:r>
      <w:r w:rsidR="00BA154F" w:rsidRPr="001807DA">
        <w:rPr>
          <w:rFonts w:ascii="Times New Roman" w:eastAsia="Times New Roman" w:hAnsi="Times New Roman" w:cs="Times New Roman"/>
          <w:i/>
          <w:sz w:val="24"/>
          <w:szCs w:val="28"/>
        </w:rPr>
        <w:t>obs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para execução de tarefas específicas, para que seja atendido todos requisitos propostos à Integração Contínua, foi necessário configurar quatro Trabalhos: Build-Mapksills-App, Build-Mapskills-Front, Copy Artifact Mapskills App, Copy Artifact Mapskills Front, Deploy Mapskills. </w:t>
      </w:r>
    </w:p>
    <w:p w14:paraId="2BF1045F" w14:textId="041967EA" w:rsidR="00704E16" w:rsidRDefault="00A6517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  <w:lang w:eastAsia="pt-BR"/>
        </w:rPr>
        <w:drawing>
          <wp:anchor distT="0" distB="0" distL="0" distR="0" simplePos="0" relativeHeight="251651072" behindDoc="0" locked="0" layoutInCell="1" allowOverlap="1" wp14:anchorId="5F18072E" wp14:editId="6B2A35C5">
            <wp:simplePos x="0" y="0"/>
            <wp:positionH relativeFrom="column">
              <wp:posOffset>-1905</wp:posOffset>
            </wp:positionH>
            <wp:positionV relativeFrom="paragraph">
              <wp:posOffset>829945</wp:posOffset>
            </wp:positionV>
            <wp:extent cx="5490845" cy="2133600"/>
            <wp:effectExtent l="0" t="0" r="0" b="0"/>
            <wp:wrapTopAndBottom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FF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F81FF4" w:rsidRPr="000156FD">
        <w:rPr>
          <w:rFonts w:ascii="Times New Roman" w:eastAsia="Times New Roman" w:hAnsi="Times New Roman" w:cs="Times New Roman"/>
          <w:sz w:val="24"/>
          <w:szCs w:val="28"/>
        </w:rPr>
        <w:t>A Interface Web do Jenkins pode ser acessada através do</w:t>
      </w:r>
      <w:r w:rsidR="00F81FF4" w:rsidRPr="00A65179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</w:t>
      </w:r>
      <w:hyperlink r:id="rId31" w:history="1">
        <w:r w:rsidR="00A114F2" w:rsidRPr="00A65179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8"/>
            <w:u w:val="none"/>
          </w:rPr>
          <w:t>http://ip_do_host:8585</w:t>
        </w:r>
      </w:hyperlink>
      <w:r w:rsidR="00F81FF4" w:rsidRPr="000156FD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02A4345D" w14:textId="083E67A4" w:rsidR="00DE07D4" w:rsidRPr="00A65179" w:rsidRDefault="00F919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pict w14:anchorId="64478110">
          <v:shape id="_x0000_s1031" type="#_x0000_t202" style="position:absolute;left:0;text-align:left;margin-left:0;margin-top:6.85pt;width:432.35pt;height:36pt;z-index:251659264;mso-position-horizontal-relative:text;mso-position-vertical-relative:text" stroked="f">
            <v:textbox style="mso-next-textbox:#_x0000_s1031" inset="0,0,0,0">
              <w:txbxContent>
                <w:p w14:paraId="28E5C430" w14:textId="7D098AA4" w:rsidR="00B9650A" w:rsidRPr="00330556" w:rsidRDefault="00B9650A" w:rsidP="000156FD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52" w:name="_Toc499674150"/>
                  <w:r>
                    <w:t xml:space="preserve">Figura </w:t>
                  </w:r>
                  <w:r w:rsidR="00F91946">
                    <w:fldChar w:fldCharType="begin"/>
                  </w:r>
                  <w:r w:rsidR="00F91946">
                    <w:instrText xml:space="preserve"> SEQ Figura \* ARABIC </w:instrText>
                  </w:r>
                  <w:r w:rsidR="00F91946"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 w:rsidR="00F91946">
                    <w:rPr>
                      <w:noProof/>
                    </w:rPr>
                    <w:fldChar w:fldCharType="end"/>
                  </w:r>
                  <w:r>
                    <w:t xml:space="preserve"> - Home Page Jenkins</w:t>
                  </w:r>
                  <w:bookmarkEnd w:id="52"/>
                </w:p>
                <w:p w14:paraId="11A4340A" w14:textId="77777777" w:rsidR="00B9650A" w:rsidRDefault="00B9650A"/>
                <w:p w14:paraId="262F3B86" w14:textId="77777777" w:rsidR="00B9650A" w:rsidRPr="00330556" w:rsidRDefault="00B9650A" w:rsidP="000156FD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53" w:name="_Toc499674151"/>
                  <w:r>
                    <w:t xml:space="preserve">Figura </w:t>
                  </w:r>
                  <w:r w:rsidR="00F91946">
                    <w:fldChar w:fldCharType="begin"/>
                  </w:r>
                  <w:r w:rsidR="00F91946">
                    <w:instrText xml:space="preserve"> SEQ Figura \* ARABIC </w:instrText>
                  </w:r>
                  <w:r w:rsidR="00F91946"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 w:rsidR="00F91946">
                    <w:rPr>
                      <w:noProof/>
                    </w:rPr>
                    <w:fldChar w:fldCharType="end"/>
                  </w:r>
                  <w:r>
                    <w:t xml:space="preserve"> - Home Page Jenkins</w:t>
                  </w:r>
                  <w:bookmarkEnd w:id="53"/>
                </w:p>
              </w:txbxContent>
            </v:textbox>
            <w10:wrap type="square" side="largest"/>
          </v:shape>
        </w:pict>
      </w:r>
    </w:p>
    <w:p w14:paraId="4C7D3A0E" w14:textId="6C11A036" w:rsidR="00F6771E" w:rsidRPr="004C5A9E" w:rsidRDefault="00F81FF4" w:rsidP="000907E0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54" w:name="_Toc499673634"/>
      <w:r w:rsidRPr="004C5A9E">
        <w:rPr>
          <w:rFonts w:ascii="Times New Roman" w:hAnsi="Times New Roman"/>
          <w:b/>
          <w:color w:val="auto"/>
        </w:rPr>
        <w:t>Build-Mapksills-App</w:t>
      </w:r>
      <w:bookmarkEnd w:id="54"/>
    </w:p>
    <w:p w14:paraId="635A1AB5" w14:textId="117AD387" w:rsidR="004C5A9E" w:rsidRPr="004C5A9E" w:rsidRDefault="004C5A9E" w:rsidP="004C5A9E">
      <w:pPr>
        <w:pStyle w:val="PargrafodaList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7B291328" w14:textId="05410585" w:rsidR="00F6771E" w:rsidRPr="000156FD" w:rsidRDefault="00F81FF4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Este </w:t>
      </w:r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Job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irá baixar o projeto Java do repositório GitHub e compilar o projeto no formato .war, para que seja disponibilizado posteriormente por outro </w:t>
      </w:r>
      <w:r w:rsidRPr="001807DA">
        <w:rPr>
          <w:rFonts w:ascii="Times New Roman" w:eastAsia="Times New Roman" w:hAnsi="Times New Roman" w:cs="Times New Roman"/>
          <w:i/>
          <w:sz w:val="24"/>
          <w:szCs w:val="28"/>
        </w:rPr>
        <w:t>Job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1D0F132" w14:textId="10A56DA8" w:rsidR="00F6771E" w:rsidRPr="000156FD" w:rsidRDefault="00F81FF4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O comando utilizado apaga a pasta Target, instala os pacotes nos respectivos repositórios e não rodar o script de criação do Banco de Dados, pois desta forma é garantido que os dados nunca serão apagados. Todos esses comandos são rodados pelo usuário Azure, configurado na aplicação:</w:t>
      </w:r>
    </w:p>
    <w:p w14:paraId="77C1FB2E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4F673D" w14:textId="33CA14B9" w:rsidR="00F6771E" w:rsidRPr="00A65179" w:rsidRDefault="00F81FF4" w:rsidP="00A65179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156FD">
        <w:rPr>
          <w:rFonts w:ascii="Courier New" w:eastAsia="Times New Roman" w:hAnsi="Courier New" w:cs="Courier New"/>
          <w:sz w:val="24"/>
          <w:szCs w:val="24"/>
        </w:rPr>
        <w:t>mvn clean install -Dliquibase.should.run=false -Pazure</w:t>
      </w:r>
    </w:p>
    <w:p w14:paraId="4C5D7D56" w14:textId="40524DF8" w:rsidR="00F6771E" w:rsidRPr="004C5A9E" w:rsidRDefault="00F81FF4" w:rsidP="000907E0">
      <w:pPr>
        <w:pStyle w:val="Ttulo3"/>
        <w:numPr>
          <w:ilvl w:val="2"/>
          <w:numId w:val="2"/>
        </w:numPr>
        <w:rPr>
          <w:color w:val="auto"/>
        </w:rPr>
      </w:pPr>
      <w:bookmarkStart w:id="55" w:name="_Toc499673635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lastRenderedPageBreak/>
        <w:t>Build Mapskills-Web</w:t>
      </w:r>
      <w:bookmarkEnd w:id="55"/>
    </w:p>
    <w:p w14:paraId="399E39CA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BC34B" w14:textId="32471E47" w:rsidR="00F6771E" w:rsidRPr="004C5A9E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Este </w:t>
      </w:r>
      <w:r w:rsidR="004D2CC0">
        <w:rPr>
          <w:rFonts w:ascii="Times New Roman" w:eastAsia="Times New Roman" w:hAnsi="Times New Roman" w:cs="Times New Roman"/>
          <w:sz w:val="24"/>
          <w:szCs w:val="28"/>
        </w:rPr>
        <w:t>job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irá baixar o projeto de Inte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face Web do repositório </w:t>
      </w:r>
      <w:r w:rsidRPr="004C5A9E">
        <w:rPr>
          <w:rFonts w:ascii="Times New Roman" w:eastAsia="Times New Roman" w:hAnsi="Times New Roman" w:cs="Times New Roman"/>
          <w:sz w:val="24"/>
          <w:szCs w:val="28"/>
          <w:u w:val="single"/>
        </w:rPr>
        <w:t>GitHub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 compilar o projeto no formato .war, para que seja disponibilizado posteriormente.</w:t>
      </w:r>
    </w:p>
    <w:p w14:paraId="721FBD9B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B9C756" w14:textId="77777777" w:rsidR="00F6771E" w:rsidRPr="004C5A9E" w:rsidRDefault="00F81FF4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4C5A9E">
        <w:rPr>
          <w:rFonts w:ascii="Courier New" w:eastAsia="Times New Roman" w:hAnsi="Courier New" w:cs="Courier New"/>
          <w:sz w:val="24"/>
          <w:szCs w:val="24"/>
        </w:rPr>
        <w:t xml:space="preserve">mvn clean install </w:t>
      </w:r>
    </w:p>
    <w:p w14:paraId="60211AF6" w14:textId="0808E558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43EB5" w14:textId="6255BA37" w:rsidR="00F6771E" w:rsidRDefault="00F81FF4" w:rsidP="000907E0">
      <w:pPr>
        <w:pStyle w:val="Ttulo3"/>
        <w:numPr>
          <w:ilvl w:val="2"/>
          <w:numId w:val="2"/>
        </w:numPr>
      </w:pPr>
      <w:bookmarkStart w:id="56" w:name="_Toc499673636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Copy Artifact Mapskills App</w:t>
      </w:r>
      <w:bookmarkEnd w:id="56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0B6A2CF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0BF2E" w14:textId="54BB442B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 xml:space="preserve">Este </w:t>
      </w:r>
      <w:r w:rsidR="004D2CC0">
        <w:rPr>
          <w:rFonts w:ascii="Times New Roman" w:eastAsia="Times New Roman" w:hAnsi="Times New Roman" w:cs="Times New Roman"/>
          <w:sz w:val="24"/>
          <w:szCs w:val="28"/>
        </w:rPr>
        <w:t>job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depende de que o Build-Mapskills-App</w:t>
      </w:r>
      <w:r w:rsidR="004D2CC0">
        <w:rPr>
          <w:rFonts w:ascii="Times New Roman" w:eastAsia="Times New Roman" w:hAnsi="Times New Roman" w:cs="Times New Roman"/>
          <w:sz w:val="24"/>
          <w:szCs w:val="28"/>
        </w:rPr>
        <w:t xml:space="preserve"> (capítulo 3.7.2)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tenha sido finalizado com sucesso, só assim, ele irá copiar o arquivo .war do diretório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/var/jenkins_home/workspace/Build-Mapskills-Back/target/mapskills.war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para o volume Docker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/mapskills/back, pois desta forma o arquivo .war é compartilhado com o container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responsável por conter a aplicação de </w:t>
      </w:r>
      <w:r w:rsidR="002A4698" w:rsidRPr="002A4698">
        <w:rPr>
          <w:rFonts w:ascii="Times New Roman" w:eastAsia="Times New Roman" w:hAnsi="Times New Roman" w:cs="Times New Roman"/>
          <w:i/>
          <w:sz w:val="24"/>
          <w:szCs w:val="28"/>
        </w:rPr>
        <w:t>back-end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1033BB2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622C3" w14:textId="77777777" w:rsidR="00F6771E" w:rsidRPr="004C5A9E" w:rsidRDefault="00F81FF4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4C5A9E">
        <w:rPr>
          <w:rFonts w:ascii="Courier New" w:eastAsia="Times New Roman" w:hAnsi="Courier New" w:cs="Courier New"/>
          <w:sz w:val="24"/>
          <w:szCs w:val="24"/>
        </w:rPr>
        <w:t>sudo cp /var/jenkins_home/workspace/Build-Mapskills-Back/target/mapskills.war /mapskills/back</w:t>
      </w:r>
    </w:p>
    <w:p w14:paraId="5653683A" w14:textId="6AF2F2D7" w:rsidR="00DE07D4" w:rsidRDefault="00DE07D4">
      <w:pPr>
        <w:spacing w:after="0" w:line="360" w:lineRule="auto"/>
        <w:jc w:val="both"/>
        <w:rPr>
          <w:b/>
        </w:rPr>
      </w:pPr>
    </w:p>
    <w:p w14:paraId="055B1D4B" w14:textId="77777777" w:rsidR="00DE07D4" w:rsidRDefault="00DE07D4">
      <w:pPr>
        <w:spacing w:after="0" w:line="360" w:lineRule="auto"/>
        <w:jc w:val="both"/>
        <w:rPr>
          <w:b/>
        </w:rPr>
      </w:pPr>
    </w:p>
    <w:p w14:paraId="3FB641FE" w14:textId="424E23F4" w:rsidR="00F6771E" w:rsidRDefault="00F81FF4" w:rsidP="000907E0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7" w:name="_Toc499673637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Copy Artifact Mapskills</w:t>
      </w:r>
      <w:r w:rsidR="004D2CC0">
        <w:rPr>
          <w:rFonts w:ascii="Times New Roman" w:eastAsia="Times New Roman" w:hAnsi="Times New Roman" w:cs="Times New Roman"/>
          <w:b/>
          <w:color w:val="auto"/>
          <w:szCs w:val="28"/>
        </w:rPr>
        <w:t xml:space="preserve"> Front</w:t>
      </w:r>
      <w:bookmarkEnd w:id="57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E0E737B" w14:textId="77777777" w:rsidR="00F6771E" w:rsidRPr="004C5A9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1B71257B" w14:textId="1C680179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Assim como o </w:t>
      </w:r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Job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Copy Artifact Mapskills Back Este trabalho depende também de que o </w:t>
      </w:r>
      <w:r w:rsidR="004D2CC0">
        <w:rPr>
          <w:rFonts w:ascii="Times New Roman" w:eastAsia="Times New Roman" w:hAnsi="Times New Roman" w:cs="Times New Roman"/>
          <w:sz w:val="24"/>
          <w:szCs w:val="28"/>
        </w:rPr>
        <w:t>job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Build-Mapskills-Web tenha sido finalizado com sucesso. Após isso ele copia o arquivo .war do diretório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/var/jenkins_home/workspace/Build-Mapskills-Front/target/mapskills-web.war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para o volume Docker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/mapskills/front, pois desta forma o arquivo .war é compartilhado com o container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responsável por conter a aplicação de </w:t>
      </w:r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f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ront-</w:t>
      </w:r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e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nd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5EB79375" w14:textId="10A8C856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1A5340" w14:textId="0AB75A29" w:rsidR="00A65179" w:rsidRDefault="00A651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0A9CA7" w14:textId="1CB12D80" w:rsidR="00A65179" w:rsidRDefault="00A651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2B3C8C" w14:textId="77777777" w:rsidR="00A65179" w:rsidRDefault="00A651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A0DD0D" w14:textId="39DE3EC8" w:rsidR="00F6771E" w:rsidRDefault="00F81FF4" w:rsidP="000907E0">
      <w:pPr>
        <w:pStyle w:val="Ttulo3"/>
        <w:numPr>
          <w:ilvl w:val="2"/>
          <w:numId w:val="2"/>
        </w:numPr>
      </w:pPr>
      <w:bookmarkStart w:id="58" w:name="_Toc499673638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lastRenderedPageBreak/>
        <w:t>Deploy Mapskills</w:t>
      </w:r>
      <w:bookmarkEnd w:id="58"/>
    </w:p>
    <w:p w14:paraId="0D4D04A2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76436" w14:textId="59E75C32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 xml:space="preserve">Como produto final, o trabalho Deploy Mapskills é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responsável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por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disponibilizar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os projetos de 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front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 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back-end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em produção, ou seja, esteja disponível a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última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versão estável do projeto. Para que seja esteja em produção, é executado o arquivo “docker-compose.yml”.</w:t>
      </w:r>
    </w:p>
    <w:p w14:paraId="3C8C4FA6" w14:textId="77777777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DD85996" w14:textId="77777777" w:rsidR="00F6771E" w:rsidRPr="004C5A9E" w:rsidRDefault="00F81FF4" w:rsidP="004D2CC0">
      <w:pPr>
        <w:spacing w:after="0" w:line="360" w:lineRule="auto"/>
        <w:jc w:val="center"/>
        <w:rPr>
          <w:rFonts w:ascii="Courier New" w:eastAsia="Times New Roman" w:hAnsi="Courier New" w:cs="Times New Roman"/>
          <w:sz w:val="24"/>
          <w:szCs w:val="24"/>
        </w:rPr>
      </w:pPr>
      <w:r w:rsidRPr="004C5A9E">
        <w:rPr>
          <w:rFonts w:ascii="Courier New" w:eastAsia="Times New Roman" w:hAnsi="Courier New" w:cs="Times New Roman"/>
          <w:sz w:val="24"/>
          <w:szCs w:val="24"/>
        </w:rPr>
        <w:t>sudo docker-compose -f /mapskills/docker-compose.yml up -d</w:t>
      </w:r>
    </w:p>
    <w:p w14:paraId="4D2A36DB" w14:textId="77777777" w:rsidR="000907E0" w:rsidRDefault="000907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4BE8A1" w14:textId="1CF74C4F" w:rsidR="00F6771E" w:rsidRPr="005F3B55" w:rsidRDefault="00F81FF4" w:rsidP="000907E0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59" w:name="_Toc499673639"/>
      <w:r w:rsidRPr="005F3B55">
        <w:rPr>
          <w:rFonts w:ascii="Times New Roman" w:hAnsi="Times New Roman"/>
          <w:b/>
          <w:color w:val="auto"/>
          <w:sz w:val="24"/>
        </w:rPr>
        <w:t>RESULTADOS</w:t>
      </w:r>
      <w:bookmarkEnd w:id="59"/>
    </w:p>
    <w:p w14:paraId="67285847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CF9C4C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Neste Capítulo serão apresentados os resultados obtidos com a implantação da aplicação. Ao total entre os meses de maio e atualmente aplicação foi testada por mais de 1400 alunos das instituições da FATEC São José dos Campos, FATEC Tatuapé, FATEC Araçatuba, FATEC Garça, FATEC Mogi Mirim, FATEC Pindamonhangaba e FATEC Jales.</w:t>
      </w:r>
    </w:p>
    <w:p w14:paraId="64ABD6CA" w14:textId="1ED4FDB8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CEA9E28" w14:textId="0010F8D1" w:rsidR="000907E0" w:rsidRPr="000907E0" w:rsidRDefault="00F81FF4" w:rsidP="000907E0">
      <w:pPr>
        <w:pStyle w:val="Ttulo2"/>
        <w:numPr>
          <w:ilvl w:val="1"/>
          <w:numId w:val="2"/>
        </w:numPr>
        <w:rPr>
          <w:sz w:val="24"/>
        </w:rPr>
      </w:pPr>
      <w:bookmarkStart w:id="60" w:name="_Toc499673640"/>
      <w:r w:rsidRPr="005F3B55">
        <w:rPr>
          <w:sz w:val="24"/>
        </w:rPr>
        <w:t>Experimento</w:t>
      </w:r>
      <w:r w:rsidR="000907E0">
        <w:rPr>
          <w:sz w:val="24"/>
        </w:rPr>
        <w:t xml:space="preserve"> 1</w:t>
      </w:r>
      <w:bookmarkEnd w:id="60"/>
    </w:p>
    <w:p w14:paraId="3909AFC8" w14:textId="1526106A" w:rsidR="00F6771E" w:rsidRPr="005F3B55" w:rsidRDefault="00F81FF4" w:rsidP="009B0B8F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Servidor: Rede Interna.</w:t>
      </w:r>
    </w:p>
    <w:p w14:paraId="569F801F" w14:textId="3C9AA547" w:rsidR="00A114F2" w:rsidRDefault="00F81FF4" w:rsidP="009B0B8F">
      <w:pPr>
        <w:pStyle w:val="PargrafodaLista"/>
        <w:suppressAutoHyphens w:val="0"/>
        <w:overflowPunct/>
        <w:spacing w:after="0" w:line="360" w:lineRule="auto"/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- Data </w:t>
      </w:r>
      <w:r w:rsidRPr="009B0B8F">
        <w:rPr>
          <w:rFonts w:ascii="Times New Roman" w:eastAsia="Times New Roman" w:hAnsi="Times New Roman" w:cs="Times New Roman"/>
          <w:sz w:val="24"/>
          <w:szCs w:val="28"/>
        </w:rPr>
        <w:t xml:space="preserve">Prevista: </w:t>
      </w:r>
      <w:r w:rsidR="00A114F2" w:rsidRPr="009B0B8F">
        <w:rPr>
          <w:rFonts w:ascii="Times New Roman" w:hAnsi="Times New Roman"/>
          <w:sz w:val="24"/>
        </w:rPr>
        <w:t>13 de março de 2017</w:t>
      </w:r>
    </w:p>
    <w:p w14:paraId="5220C7E8" w14:textId="4D04E712" w:rsidR="00F6771E" w:rsidRPr="005F3B55" w:rsidRDefault="00F81FF4" w:rsidP="009B0B8F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Horário: das 18h às 21h</w:t>
      </w:r>
    </w:p>
    <w:p w14:paraId="3561F176" w14:textId="12D2307E" w:rsidR="00F6771E" w:rsidRPr="005F3B55" w:rsidRDefault="00F81FF4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Quantidade de Alunos: 1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>2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0 alunos</w:t>
      </w:r>
    </w:p>
    <w:p w14:paraId="056B1A1D" w14:textId="77777777" w:rsidR="009A4652" w:rsidRDefault="00F81FF4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</w:r>
      <w:r w:rsidR="000D651E">
        <w:rPr>
          <w:rFonts w:ascii="Times New Roman" w:eastAsia="Times New Roman" w:hAnsi="Times New Roman" w:cs="Times New Roman"/>
          <w:sz w:val="24"/>
          <w:szCs w:val="28"/>
        </w:rPr>
        <w:t>O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primeiro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experimento 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foi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utilizado a rede interna da Fatec para observar como a aplicação iria se comportar. Neste primeiro evento, muitos alunos não sabiam seu e-mail ou, e por diversas vezes foi necessário acessar o Banco de Dados, também foi observado o consumo de Memória e Processador do computador usado como servidor. </w:t>
      </w:r>
    </w:p>
    <w:p w14:paraId="4AE0B620" w14:textId="511F9825" w:rsidR="00F6771E" w:rsidRDefault="009A4652" w:rsidP="009A46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Durante o experimento pode-se observar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um alto consumo de Memória pois eram realizadas diversas tarefas concorrentemente, além de operações </w:t>
      </w:r>
      <w:r>
        <w:rPr>
          <w:rFonts w:ascii="Times New Roman" w:eastAsia="Times New Roman" w:hAnsi="Times New Roman" w:cs="Times New Roman"/>
          <w:sz w:val="24"/>
          <w:szCs w:val="28"/>
        </w:rPr>
        <w:t>de acesso ao banco de dados.</w:t>
      </w:r>
    </w:p>
    <w:p w14:paraId="441CA839" w14:textId="1D4B45CC" w:rsidR="009A4652" w:rsidRPr="009A4652" w:rsidRDefault="009A4652" w:rsidP="009A46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Para resolver este requisito, foi adicionado na arquitetura do projeto um balanceador de carga, que tem a responsabilidade de direcionar as requisições ao 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back-end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com menor número de tarefas em execução.</w:t>
      </w:r>
    </w:p>
    <w:p w14:paraId="7BB687FA" w14:textId="77777777" w:rsidR="000907E0" w:rsidRDefault="000907E0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1FF34CD4" w14:textId="78D6AB4E" w:rsidR="00F6771E" w:rsidRPr="000907E0" w:rsidRDefault="005F3B55" w:rsidP="000907E0">
      <w:pPr>
        <w:pStyle w:val="Ttulo2"/>
        <w:numPr>
          <w:ilvl w:val="1"/>
          <w:numId w:val="2"/>
        </w:numPr>
        <w:rPr>
          <w:sz w:val="24"/>
        </w:rPr>
      </w:pPr>
      <w:bookmarkStart w:id="61" w:name="_Toc499673641"/>
      <w:r w:rsidRPr="000907E0">
        <w:rPr>
          <w:sz w:val="24"/>
        </w:rPr>
        <w:t>Experimento 2</w:t>
      </w:r>
      <w:bookmarkEnd w:id="61"/>
    </w:p>
    <w:p w14:paraId="1B3D5B04" w14:textId="77777777" w:rsidR="005F3B55" w:rsidRPr="005F3B55" w:rsidRDefault="005F3B55" w:rsidP="005F3B55"/>
    <w:p w14:paraId="53D72580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Servidor: Rede Interna e Cloud Azure.</w:t>
      </w:r>
    </w:p>
    <w:p w14:paraId="7FC67A16" w14:textId="6CFE83BF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Data Prevista: 01</w:t>
      </w:r>
      <w:r w:rsidR="00A114F2">
        <w:rPr>
          <w:rFonts w:ascii="Times New Roman" w:eastAsia="Times New Roman" w:hAnsi="Times New Roman" w:cs="Times New Roman"/>
          <w:sz w:val="24"/>
          <w:szCs w:val="28"/>
        </w:rPr>
        <w:t xml:space="preserve"> de </w:t>
      </w:r>
      <w:r w:rsidR="009B0B8F">
        <w:rPr>
          <w:rFonts w:ascii="Times New Roman" w:eastAsia="Times New Roman" w:hAnsi="Times New Roman" w:cs="Times New Roman"/>
          <w:sz w:val="24"/>
          <w:szCs w:val="28"/>
        </w:rPr>
        <w:t>agosto</w:t>
      </w:r>
      <w:r w:rsidR="00A114F2">
        <w:rPr>
          <w:rFonts w:ascii="Times New Roman" w:eastAsia="Times New Roman" w:hAnsi="Times New Roman" w:cs="Times New Roman"/>
          <w:sz w:val="24"/>
          <w:szCs w:val="28"/>
        </w:rPr>
        <w:t xml:space="preserve"> de 2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017</w:t>
      </w:r>
    </w:p>
    <w:p w14:paraId="7C468EFB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Horário: das 18h às 21h</w:t>
      </w:r>
    </w:p>
    <w:p w14:paraId="39E83017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Quantidade de Alunos: 150 alunos</w:t>
      </w:r>
    </w:p>
    <w:p w14:paraId="1B89B468" w14:textId="77777777" w:rsidR="00F6771E" w:rsidRPr="005F3B55" w:rsidRDefault="00F6771E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CDAA94A" w14:textId="17FFB663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Neste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>segundo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teste foi necessário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alterar e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configurar os containers Mapskills-web, Mapskills-app e Mapskills-Mysql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poucos minutos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antes dos alunos começarem a jogar a plataforma, pois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>a aplicação foi atualizada adicionando novas funcionalidades.</w:t>
      </w:r>
    </w:p>
    <w:p w14:paraId="3B9D3581" w14:textId="7EB1385A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Por conta da necessidade de reconfigurar todo ambiente, o jogo foi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distribuído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inicialmente na Rede Interna. </w:t>
      </w:r>
    </w:p>
    <w:p w14:paraId="191A637E" w14:textId="2681ED6F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Com todo ambiente configurado e a aplicação disponibilizada na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Cloud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Azure, os alunos puderam acessar o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i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p externo e concluir o jogo.</w:t>
      </w:r>
    </w:p>
    <w:p w14:paraId="24679325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Monitorando pelo container Mapskills-Cadvisor e Mapskills-Haproxy, os alunos não tiveram problemas com performance, acesso ou que a aplicação responda de maneira estranha a normal. </w:t>
      </w:r>
    </w:p>
    <w:p w14:paraId="3B8149A9" w14:textId="4713C32E" w:rsidR="00DE07D4" w:rsidRPr="0075082A" w:rsidRDefault="009A4652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62" w:name="__DdeLink__616_1429776673"/>
      <w:bookmarkEnd w:id="62"/>
      <w:r>
        <w:rPr>
          <w:rFonts w:ascii="Times New Roman" w:eastAsia="Times New Roman" w:hAnsi="Times New Roman" w:cs="Times New Roman"/>
          <w:sz w:val="24"/>
        </w:rPr>
        <w:tab/>
        <w:t>Por conta da necessidade de configurar todo ambiente novamente e consequentemente todos os containers e seus dados tiveram de ser recriados, a arquitetura do projeto foi fracionada em duas partes. Uma contendo a parte de gerenciamento da aplicação com os serviços: Mapskills-Jenkins, Mapskills-Cadivisor, Mapskills-Mysql</w:t>
      </w:r>
      <w:r w:rsidR="00934292">
        <w:rPr>
          <w:rFonts w:ascii="Times New Roman" w:eastAsia="Times New Roman" w:hAnsi="Times New Roman" w:cs="Times New Roman"/>
          <w:sz w:val="24"/>
        </w:rPr>
        <w:t>, pois estes containers armazenam ou gerenciam dados importantes e críticos na aplicação. E a outra parte com os serviços Mapskills-Haproxy, Mapskills-Front, Mapskills-Back, com a finalidade automatizar os serviços de acesso a plataforma, facilitando também a integração, e controle na entrega de uma nova versão do software.</w:t>
      </w:r>
    </w:p>
    <w:p w14:paraId="284A4485" w14:textId="09A0F727" w:rsidR="00DE07D4" w:rsidRDefault="00DE07D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1180BCCE" w14:textId="420972F6" w:rsidR="00911262" w:rsidRDefault="00911262" w:rsidP="000907E0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63" w:name="_Toc499673642"/>
      <w:r w:rsidRPr="00911262">
        <w:rPr>
          <w:rFonts w:ascii="Times New Roman" w:hAnsi="Times New Roman"/>
          <w:b/>
          <w:color w:val="auto"/>
          <w:sz w:val="24"/>
        </w:rPr>
        <w:lastRenderedPageBreak/>
        <w:t>TRABALHOS FUTUROS</w:t>
      </w:r>
      <w:bookmarkEnd w:id="63"/>
    </w:p>
    <w:p w14:paraId="00975D40" w14:textId="12A866A6" w:rsidR="00911262" w:rsidRDefault="00911262" w:rsidP="00911262"/>
    <w:p w14:paraId="1444DB92" w14:textId="0B99843E" w:rsidR="006326AF" w:rsidRPr="006326AF" w:rsidRDefault="006326AF" w:rsidP="006326AF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326AF">
        <w:rPr>
          <w:rFonts w:ascii="Times New Roman" w:hAnsi="Times New Roman"/>
          <w:sz w:val="24"/>
        </w:rPr>
        <w:t xml:space="preserve">Finalizado </w:t>
      </w:r>
      <w:r>
        <w:rPr>
          <w:rFonts w:ascii="Times New Roman" w:hAnsi="Times New Roman"/>
          <w:sz w:val="24"/>
        </w:rPr>
        <w:t xml:space="preserve">a implantação da plataforma e atendendo aos requisitos levantados, </w:t>
      </w:r>
      <w:r w:rsidR="00AB056A">
        <w:rPr>
          <w:rFonts w:ascii="Times New Roman" w:hAnsi="Times New Roman"/>
          <w:sz w:val="24"/>
        </w:rPr>
        <w:t>foram encontradas melhorias na arquitetura para que torne ainda mais eficiente e robusta</w:t>
      </w:r>
      <w:r w:rsidRPr="006326AF">
        <w:rPr>
          <w:rFonts w:ascii="Times New Roman" w:hAnsi="Times New Roman"/>
          <w:sz w:val="24"/>
        </w:rPr>
        <w:t>.</w:t>
      </w:r>
    </w:p>
    <w:p w14:paraId="30A82F81" w14:textId="4B3E1055" w:rsidR="006326AF" w:rsidRPr="006326AF" w:rsidRDefault="006326AF" w:rsidP="006326AF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326AF">
        <w:rPr>
          <w:rFonts w:ascii="Times New Roman" w:hAnsi="Times New Roman"/>
          <w:sz w:val="24"/>
        </w:rPr>
        <w:t xml:space="preserve">- </w:t>
      </w:r>
      <w:r w:rsidR="00AB056A">
        <w:rPr>
          <w:rFonts w:ascii="Times New Roman" w:hAnsi="Times New Roman"/>
          <w:sz w:val="24"/>
        </w:rPr>
        <w:t xml:space="preserve">Alterar o Servidor de Gerenciador de Repositório para privado, como por exemplo o Git Lab, que permite a realização do processo de Integração Contínua. </w:t>
      </w:r>
    </w:p>
    <w:p w14:paraId="3F333BEF" w14:textId="6B814CDC" w:rsidR="006326AF" w:rsidRPr="006326AF" w:rsidRDefault="006326AF" w:rsidP="006326AF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326AF">
        <w:rPr>
          <w:rFonts w:ascii="Times New Roman" w:hAnsi="Times New Roman"/>
          <w:sz w:val="24"/>
        </w:rPr>
        <w:t xml:space="preserve">- </w:t>
      </w:r>
      <w:r w:rsidR="00AB056A">
        <w:rPr>
          <w:rFonts w:ascii="Times New Roman" w:hAnsi="Times New Roman"/>
          <w:sz w:val="24"/>
        </w:rPr>
        <w:t>Substituir o container Mapskills-Cadvisor para o Mapskills-Portainer, pois permite melhor gerenciamento</w:t>
      </w:r>
      <w:r w:rsidR="00951DBD">
        <w:rPr>
          <w:rFonts w:ascii="Times New Roman" w:hAnsi="Times New Roman"/>
          <w:sz w:val="24"/>
        </w:rPr>
        <w:t xml:space="preserve"> do Servidor e aplicações </w:t>
      </w:r>
      <w:r w:rsidR="00951DBD" w:rsidRPr="00951DBD">
        <w:rPr>
          <w:rFonts w:ascii="Times New Roman" w:hAnsi="Times New Roman"/>
          <w:i/>
          <w:sz w:val="24"/>
        </w:rPr>
        <w:t>Mapskills</w:t>
      </w:r>
    </w:p>
    <w:p w14:paraId="4ABB973D" w14:textId="5D04424A" w:rsidR="006326AF" w:rsidRPr="006326AF" w:rsidDel="00A32468" w:rsidRDefault="00951DBD" w:rsidP="00951DBD">
      <w:pPr>
        <w:spacing w:line="360" w:lineRule="auto"/>
        <w:jc w:val="both"/>
        <w:rPr>
          <w:del w:id="64" w:author="Marcelo Inacio" w:date="2017-07-18T20:52:00Z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Gerenciar o servidor a nível da p</w:t>
      </w:r>
      <w:del w:id="65" w:author="Marcelo Inacio" w:date="2017-07-18T20:52:00Z">
        <w:r w:rsidR="006326AF" w:rsidRPr="006326AF" w:rsidDel="00A32468">
          <w:rPr>
            <w:rFonts w:ascii="Times New Roman" w:hAnsi="Times New Roman"/>
            <w:sz w:val="24"/>
          </w:rPr>
          <w:delText>- Criar aplicação Android para exibir o resultado do aluno.</w:delText>
        </w:r>
      </w:del>
    </w:p>
    <w:p w14:paraId="19A5D8DA" w14:textId="77777777" w:rsidR="006326AF" w:rsidRPr="006326AF" w:rsidDel="00A32468" w:rsidRDefault="006326AF" w:rsidP="00951DBD">
      <w:pPr>
        <w:spacing w:line="360" w:lineRule="auto"/>
        <w:jc w:val="both"/>
        <w:rPr>
          <w:del w:id="66" w:author="Marcelo Inacio" w:date="2017-07-18T20:52:00Z"/>
          <w:rFonts w:ascii="Times New Roman" w:hAnsi="Times New Roman"/>
          <w:sz w:val="24"/>
        </w:rPr>
      </w:pPr>
      <w:del w:id="67" w:author="Marcelo Inacio" w:date="2017-07-18T20:52:00Z">
        <w:r w:rsidRPr="006326AF" w:rsidDel="00A32468">
          <w:rPr>
            <w:rFonts w:ascii="Times New Roman" w:hAnsi="Times New Roman"/>
            <w:sz w:val="24"/>
          </w:rPr>
          <w:delText>- Excluir imagens não utilizadas das cenas quando são editadas, não gerando acumulo de arquivos não utilizados no servidor.</w:delText>
        </w:r>
      </w:del>
    </w:p>
    <w:p w14:paraId="0A7CE6EF" w14:textId="1547F053" w:rsidR="006326AF" w:rsidRDefault="006326AF" w:rsidP="00951DBD">
      <w:pPr>
        <w:spacing w:line="360" w:lineRule="auto"/>
        <w:jc w:val="both"/>
        <w:rPr>
          <w:rFonts w:ascii="Times New Roman" w:hAnsi="Times New Roman"/>
          <w:sz w:val="24"/>
        </w:rPr>
      </w:pPr>
      <w:del w:id="68" w:author="Marcelo Inacio" w:date="2017-07-18T20:52:00Z">
        <w:r w:rsidRPr="006326AF" w:rsidDel="00A32468">
          <w:rPr>
            <w:rFonts w:ascii="Times New Roman" w:hAnsi="Times New Roman"/>
            <w:sz w:val="24"/>
          </w:rPr>
          <w:delText>- Deixar flexível arquivo properties para configuração do local onde ficarão as imagens das cenas dos jogos.</w:delText>
        </w:r>
      </w:del>
      <w:r w:rsidR="00951DBD">
        <w:rPr>
          <w:rFonts w:ascii="Times New Roman" w:hAnsi="Times New Roman"/>
          <w:sz w:val="24"/>
        </w:rPr>
        <w:t>lataforma Azure, podendo criar políticas para criação cluster, elasticidade ou replicação do servidor.</w:t>
      </w:r>
    </w:p>
    <w:p w14:paraId="03DB5A13" w14:textId="077008FD" w:rsidR="00951DBD" w:rsidRDefault="00951DBD" w:rsidP="00951DB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Separa</w:t>
      </w:r>
      <w:r w:rsidR="004D2580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 xml:space="preserve"> do Servidor de Banco de Dados em outro servidor</w:t>
      </w:r>
      <w:r w:rsidR="004D2580">
        <w:rPr>
          <w:rFonts w:ascii="Times New Roman" w:hAnsi="Times New Roman"/>
          <w:sz w:val="24"/>
        </w:rPr>
        <w:t xml:space="preserve"> para garantir a integridade e disponibilidade.</w:t>
      </w:r>
    </w:p>
    <w:p w14:paraId="09C4879A" w14:textId="7A72091C" w:rsidR="004D2580" w:rsidRDefault="004D2580" w:rsidP="00951DB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Impl</w:t>
      </w:r>
      <w:r w:rsidR="007272B5">
        <w:rPr>
          <w:rFonts w:ascii="Times New Roman" w:hAnsi="Times New Roman"/>
          <w:sz w:val="24"/>
        </w:rPr>
        <w:t>ementar uma arquitetura de clusters utilizando d</w:t>
      </w:r>
      <w:r>
        <w:rPr>
          <w:rFonts w:ascii="Times New Roman" w:hAnsi="Times New Roman"/>
          <w:sz w:val="24"/>
        </w:rPr>
        <w:t>o Docker Swarm,</w:t>
      </w:r>
      <w:r w:rsidR="007272B5">
        <w:rPr>
          <w:rFonts w:ascii="Times New Roman" w:hAnsi="Times New Roman"/>
          <w:sz w:val="24"/>
        </w:rPr>
        <w:t xml:space="preserve"> onde vários computadores trabalham juntos</w:t>
      </w:r>
      <w:r>
        <w:rPr>
          <w:rFonts w:ascii="Times New Roman" w:hAnsi="Times New Roman"/>
          <w:sz w:val="24"/>
        </w:rPr>
        <w:t xml:space="preserve"> afim de garantir </w:t>
      </w:r>
      <w:r w:rsidR="007272B5">
        <w:rPr>
          <w:rFonts w:ascii="Times New Roman" w:hAnsi="Times New Roman"/>
          <w:sz w:val="24"/>
        </w:rPr>
        <w:t xml:space="preserve">desempenho e </w:t>
      </w:r>
      <w:r>
        <w:rPr>
          <w:rFonts w:ascii="Times New Roman" w:hAnsi="Times New Roman"/>
          <w:sz w:val="24"/>
        </w:rPr>
        <w:t>disponibilidade da plataforma</w:t>
      </w:r>
      <w:bookmarkStart w:id="69" w:name="_GoBack"/>
      <w:bookmarkEnd w:id="69"/>
      <w:r>
        <w:rPr>
          <w:rFonts w:ascii="Times New Roman" w:hAnsi="Times New Roman"/>
          <w:sz w:val="24"/>
        </w:rPr>
        <w:t>.</w:t>
      </w:r>
    </w:p>
    <w:p w14:paraId="1DD08AAD" w14:textId="23A3E45F" w:rsidR="008A4778" w:rsidRDefault="008A4778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17CC8B5" w14:textId="46BCB237" w:rsidR="008A4778" w:rsidRDefault="008A4778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500DC6B0" w14:textId="636801A5" w:rsidR="008A4778" w:rsidRDefault="008A4778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28140E3B" w14:textId="158ACE8B" w:rsidR="008A4778" w:rsidRDefault="008A4778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9225CA0" w14:textId="43899CF0" w:rsidR="008A4778" w:rsidRDefault="008A4778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11567F5A" w14:textId="5FBF6E93" w:rsidR="008A4778" w:rsidRDefault="008A4778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4E01D837" w14:textId="1092D168" w:rsidR="008A4778" w:rsidRDefault="008A4778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B78361B" w14:textId="49C3AA2C" w:rsidR="005323E9" w:rsidRDefault="005323E9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2643D69" w14:textId="0764C8F4" w:rsidR="005323E9" w:rsidRDefault="005323E9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407DE6DF" w14:textId="77777777" w:rsidR="005323E9" w:rsidRDefault="005323E9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628784D" w14:textId="4FAE3A82" w:rsidR="008A4778" w:rsidRDefault="008A4778" w:rsidP="00951DBD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A07772C" w14:textId="3AB671C6" w:rsidR="008A4778" w:rsidRPr="00356643" w:rsidRDefault="008A4778" w:rsidP="00356643">
      <w:pPr>
        <w:pStyle w:val="Ttulo1"/>
        <w:jc w:val="center"/>
        <w:rPr>
          <w:rFonts w:ascii="Times New Roman" w:hAnsi="Times New Roman"/>
          <w:b/>
          <w:color w:val="auto"/>
          <w:sz w:val="24"/>
        </w:rPr>
      </w:pPr>
      <w:bookmarkStart w:id="70" w:name="_Toc499673643"/>
      <w:r w:rsidRPr="00356643">
        <w:rPr>
          <w:rFonts w:ascii="Times New Roman" w:hAnsi="Times New Roman"/>
          <w:b/>
          <w:color w:val="auto"/>
          <w:sz w:val="24"/>
        </w:rPr>
        <w:lastRenderedPageBreak/>
        <w:t>REFERÊNCIAS</w:t>
      </w:r>
      <w:bookmarkEnd w:id="70"/>
    </w:p>
    <w:p w14:paraId="12995F9C" w14:textId="492157FA" w:rsidR="00356643" w:rsidRDefault="00356643" w:rsidP="00911262">
      <w:pPr>
        <w:ind w:firstLine="708"/>
        <w:jc w:val="both"/>
        <w:rPr>
          <w:u w:val="single"/>
        </w:rPr>
      </w:pPr>
    </w:p>
    <w:p w14:paraId="582565FC" w14:textId="5D1C7FA1" w:rsidR="00356643" w:rsidRDefault="00356643" w:rsidP="0035664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[1] Docker Documentation,</w:t>
      </w:r>
      <w:r w:rsidRPr="00356643">
        <w:rPr>
          <w:rFonts w:ascii="Times New Roman" w:hAnsi="Times New Roman"/>
          <w:b/>
          <w:sz w:val="24"/>
        </w:rPr>
        <w:t xml:space="preserve"> Docker</w:t>
      </w:r>
      <w:r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sz w:val="24"/>
        </w:rPr>
        <w:t>Disponível em &lt;</w:t>
      </w:r>
      <w:r w:rsidRPr="00356643">
        <w:rPr>
          <w:rFonts w:ascii="Times New Roman" w:hAnsi="Times New Roman"/>
          <w:sz w:val="24"/>
        </w:rPr>
        <w:t>https://docs.docker.com</w:t>
      </w:r>
      <w:r>
        <w:rPr>
          <w:rFonts w:ascii="Times New Roman" w:hAnsi="Times New Roman"/>
          <w:sz w:val="24"/>
        </w:rPr>
        <w:t>&gt;. Acesso em: 28 de outubro de 2017.</w:t>
      </w:r>
    </w:p>
    <w:p w14:paraId="1C5D33E9" w14:textId="42A9D99A" w:rsidR="00356643" w:rsidRDefault="00356643" w:rsidP="0035664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[2] Jenkins Documentation, </w:t>
      </w:r>
      <w:r w:rsidRPr="00356643">
        <w:rPr>
          <w:rFonts w:ascii="Times New Roman" w:hAnsi="Times New Roman"/>
          <w:b/>
          <w:sz w:val="24"/>
        </w:rPr>
        <w:t>Jenkin</w:t>
      </w:r>
      <w:r>
        <w:rPr>
          <w:rFonts w:ascii="Times New Roman" w:hAnsi="Times New Roman"/>
          <w:sz w:val="24"/>
        </w:rPr>
        <w:t>, Disponível em &lt;</w:t>
      </w:r>
      <w:r w:rsidRPr="00356643">
        <w:rPr>
          <w:rFonts w:ascii="Times New Roman" w:hAnsi="Times New Roman"/>
          <w:sz w:val="24"/>
        </w:rPr>
        <w:t>https://jenkins.io/doc</w:t>
      </w:r>
      <w:r>
        <w:rPr>
          <w:rFonts w:ascii="Times New Roman" w:hAnsi="Times New Roman"/>
          <w:sz w:val="24"/>
        </w:rPr>
        <w:t>&gt;. Acesso em: 28 de outubro de 2017.</w:t>
      </w:r>
    </w:p>
    <w:p w14:paraId="090DB30E" w14:textId="2922E8D1" w:rsidR="00356643" w:rsidRPr="00C50E04" w:rsidRDefault="00356643" w:rsidP="0035664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[3] </w:t>
      </w:r>
      <w:r w:rsidR="00C50E04">
        <w:rPr>
          <w:rFonts w:ascii="Times New Roman" w:hAnsi="Times New Roman"/>
          <w:sz w:val="24"/>
        </w:rPr>
        <w:t xml:space="preserve">DevOps Conceitos, </w:t>
      </w:r>
      <w:r w:rsidR="00C50E04">
        <w:rPr>
          <w:rFonts w:ascii="Times New Roman" w:hAnsi="Times New Roman"/>
          <w:b/>
          <w:sz w:val="24"/>
        </w:rPr>
        <w:t>DevOps</w:t>
      </w:r>
      <w:r w:rsidR="00C50E04">
        <w:rPr>
          <w:rFonts w:ascii="Times New Roman" w:hAnsi="Times New Roman"/>
          <w:sz w:val="24"/>
        </w:rPr>
        <w:t>. Disponível em &lt;</w:t>
      </w:r>
      <w:r w:rsidR="00C50E04" w:rsidRPr="00C50E04">
        <w:rPr>
          <w:rFonts w:ascii="Times New Roman" w:hAnsi="Times New Roman"/>
          <w:sz w:val="24"/>
        </w:rPr>
        <w:t>https://aws.amazon.com/pt/devops/what-is-devops</w:t>
      </w:r>
      <w:r w:rsidR="00C50E04">
        <w:rPr>
          <w:rFonts w:ascii="Times New Roman" w:hAnsi="Times New Roman"/>
          <w:sz w:val="24"/>
        </w:rPr>
        <w:t>&gt;. Acesso em: 28 de outubro de 2017</w:t>
      </w:r>
    </w:p>
    <w:p w14:paraId="139C394A" w14:textId="24EB9728" w:rsidR="00356643" w:rsidRPr="00356643" w:rsidRDefault="00356643" w:rsidP="00356643">
      <w:pPr>
        <w:rPr>
          <w:rFonts w:asciiTheme="minorHAnsi" w:hAnsiTheme="minorHAnsi"/>
          <w:sz w:val="24"/>
        </w:rPr>
      </w:pPr>
      <w:r w:rsidRPr="00356643">
        <w:rPr>
          <w:rFonts w:ascii="Times New Roman" w:hAnsi="Times New Roman" w:cs="Times New Roman"/>
          <w:sz w:val="24"/>
        </w:rPr>
        <w:t>[</w:t>
      </w:r>
      <w:r w:rsidR="00C50E04">
        <w:rPr>
          <w:rFonts w:ascii="Times New Roman" w:hAnsi="Times New Roman" w:cs="Times New Roman"/>
          <w:sz w:val="24"/>
        </w:rPr>
        <w:t>4</w:t>
      </w:r>
      <w:r w:rsidRPr="00356643">
        <w:rPr>
          <w:rFonts w:ascii="Times New Roman" w:hAnsi="Times New Roman" w:cs="Times New Roman"/>
          <w:sz w:val="24"/>
        </w:rPr>
        <w:t xml:space="preserve">] PROJETO PERMANÊNCIA. </w:t>
      </w:r>
      <w:r w:rsidRPr="00356643">
        <w:rPr>
          <w:rFonts w:ascii="Times New Roman" w:hAnsi="Times New Roman" w:cs="Times New Roman"/>
          <w:b/>
          <w:sz w:val="24"/>
        </w:rPr>
        <w:t>Projeto Permanência e Desenvolvimento de Talentos Profissionais</w:t>
      </w:r>
      <w:r w:rsidRPr="00356643">
        <w:rPr>
          <w:rFonts w:ascii="Times New Roman" w:hAnsi="Times New Roman" w:cs="Times New Roman"/>
          <w:sz w:val="24"/>
        </w:rPr>
        <w:t>. Disponível em: &lt;http://www.projpermanencia.com.br&gt;. Acesso em: 24 de junho de 2017</w:t>
      </w:r>
      <w:r w:rsidRPr="00356643">
        <w:rPr>
          <w:rFonts w:asciiTheme="minorHAnsi" w:hAnsiTheme="minorHAnsi"/>
          <w:sz w:val="24"/>
        </w:rPr>
        <w:t>.</w:t>
      </w:r>
    </w:p>
    <w:p w14:paraId="1F38E345" w14:textId="4D332564" w:rsidR="00356643" w:rsidRPr="00356643" w:rsidRDefault="00356643" w:rsidP="00356643">
      <w:pPr>
        <w:rPr>
          <w:rFonts w:ascii="Times New Roman" w:hAnsi="Times New Roman"/>
          <w:b/>
          <w:bCs/>
          <w:sz w:val="24"/>
          <w:szCs w:val="24"/>
        </w:rPr>
      </w:pPr>
      <w:r w:rsidRPr="00C50E04">
        <w:rPr>
          <w:rFonts w:ascii="Times New Roman" w:hAnsi="Times New Roman"/>
          <w:sz w:val="24"/>
          <w:szCs w:val="24"/>
        </w:rPr>
        <w:t>[</w:t>
      </w:r>
      <w:r w:rsidR="00C50E04">
        <w:rPr>
          <w:rFonts w:ascii="Times New Roman" w:hAnsi="Times New Roman"/>
          <w:sz w:val="24"/>
          <w:szCs w:val="24"/>
        </w:rPr>
        <w:t>5</w:t>
      </w:r>
      <w:r w:rsidRPr="00C50E04">
        <w:rPr>
          <w:rFonts w:ascii="Times New Roman" w:hAnsi="Times New Roman"/>
          <w:sz w:val="24"/>
          <w:szCs w:val="24"/>
        </w:rPr>
        <w:t>]</w:t>
      </w:r>
      <w:r w:rsidRPr="00356643">
        <w:rPr>
          <w:sz w:val="24"/>
          <w:szCs w:val="24"/>
        </w:rPr>
        <w:t xml:space="preserve"> </w:t>
      </w:r>
      <w:r w:rsidRPr="00356643">
        <w:rPr>
          <w:rFonts w:ascii="Times New Roman" w:hAnsi="Times New Roman"/>
          <w:sz w:val="24"/>
          <w:szCs w:val="24"/>
        </w:rPr>
        <w:t xml:space="preserve">SILVA, Marcelo Inácio da. </w:t>
      </w:r>
      <w:r w:rsidRPr="00356643">
        <w:rPr>
          <w:rFonts w:ascii="Times New Roman" w:hAnsi="Times New Roman"/>
          <w:b/>
          <w:bCs/>
          <w:sz w:val="24"/>
          <w:szCs w:val="24"/>
        </w:rPr>
        <w:t>Plataforma para Jogos de Mapeamento de Competências, 2017.</w:t>
      </w:r>
    </w:p>
    <w:p w14:paraId="3CB36B46" w14:textId="470A4F61" w:rsidR="00356643" w:rsidRPr="00356643" w:rsidRDefault="00356643" w:rsidP="00356643">
      <w:pPr>
        <w:rPr>
          <w:rFonts w:ascii="Times New Roman" w:hAnsi="Times New Roman"/>
          <w:sz w:val="24"/>
        </w:rPr>
      </w:pPr>
    </w:p>
    <w:p w14:paraId="09E85D3B" w14:textId="2F99E699" w:rsidR="00356643" w:rsidRDefault="00356643" w:rsidP="00911262">
      <w:pPr>
        <w:ind w:firstLine="708"/>
        <w:jc w:val="both"/>
        <w:rPr>
          <w:u w:val="single"/>
        </w:rPr>
      </w:pPr>
    </w:p>
    <w:p w14:paraId="3E305B57" w14:textId="417998FB" w:rsidR="00356643" w:rsidRDefault="00356643" w:rsidP="00911262">
      <w:pPr>
        <w:ind w:firstLine="708"/>
        <w:jc w:val="both"/>
        <w:rPr>
          <w:u w:val="single"/>
        </w:rPr>
      </w:pPr>
    </w:p>
    <w:p w14:paraId="70EEACB2" w14:textId="799F5F65" w:rsidR="00356643" w:rsidRDefault="00356643" w:rsidP="00911262">
      <w:pPr>
        <w:ind w:firstLine="708"/>
        <w:jc w:val="both"/>
        <w:rPr>
          <w:u w:val="single"/>
        </w:rPr>
      </w:pPr>
    </w:p>
    <w:p w14:paraId="721B8FDD" w14:textId="0E072768" w:rsidR="00356643" w:rsidRDefault="00356643" w:rsidP="00911262">
      <w:pPr>
        <w:ind w:firstLine="708"/>
        <w:jc w:val="both"/>
        <w:rPr>
          <w:u w:val="single"/>
        </w:rPr>
      </w:pPr>
    </w:p>
    <w:p w14:paraId="437F84AB" w14:textId="6F86B3A1" w:rsidR="00356643" w:rsidRDefault="00356643" w:rsidP="00911262">
      <w:pPr>
        <w:ind w:firstLine="708"/>
        <w:jc w:val="both"/>
        <w:rPr>
          <w:u w:val="single"/>
        </w:rPr>
      </w:pPr>
    </w:p>
    <w:p w14:paraId="1DA617E2" w14:textId="59A4235A" w:rsidR="00356643" w:rsidRDefault="00356643" w:rsidP="00911262">
      <w:pPr>
        <w:ind w:firstLine="708"/>
        <w:jc w:val="both"/>
        <w:rPr>
          <w:u w:val="single"/>
        </w:rPr>
      </w:pPr>
    </w:p>
    <w:p w14:paraId="08ED09CB" w14:textId="16295549" w:rsidR="00356643" w:rsidRDefault="00356643" w:rsidP="00911262">
      <w:pPr>
        <w:ind w:firstLine="708"/>
        <w:jc w:val="both"/>
        <w:rPr>
          <w:u w:val="single"/>
        </w:rPr>
      </w:pPr>
    </w:p>
    <w:p w14:paraId="4AB99AA6" w14:textId="23157677" w:rsidR="00356643" w:rsidRDefault="00356643" w:rsidP="00911262">
      <w:pPr>
        <w:ind w:firstLine="708"/>
        <w:jc w:val="both"/>
        <w:rPr>
          <w:u w:val="single"/>
        </w:rPr>
      </w:pPr>
    </w:p>
    <w:p w14:paraId="096E82BC" w14:textId="66BF18DD" w:rsidR="00356643" w:rsidRDefault="00356643" w:rsidP="00911262">
      <w:pPr>
        <w:ind w:firstLine="708"/>
        <w:jc w:val="both"/>
        <w:rPr>
          <w:u w:val="single"/>
        </w:rPr>
      </w:pPr>
    </w:p>
    <w:p w14:paraId="4C29B957" w14:textId="4C6DAB67" w:rsidR="00356643" w:rsidRDefault="00356643" w:rsidP="00911262">
      <w:pPr>
        <w:ind w:firstLine="708"/>
        <w:jc w:val="both"/>
        <w:rPr>
          <w:u w:val="single"/>
        </w:rPr>
      </w:pPr>
    </w:p>
    <w:p w14:paraId="265576A5" w14:textId="1411EBD9" w:rsidR="00356643" w:rsidRDefault="00356643" w:rsidP="00911262">
      <w:pPr>
        <w:ind w:firstLine="708"/>
        <w:jc w:val="both"/>
        <w:rPr>
          <w:u w:val="single"/>
        </w:rPr>
      </w:pPr>
    </w:p>
    <w:p w14:paraId="0E91B0D2" w14:textId="337E4456" w:rsidR="00356643" w:rsidRDefault="00356643" w:rsidP="00911262">
      <w:pPr>
        <w:ind w:firstLine="708"/>
        <w:jc w:val="both"/>
        <w:rPr>
          <w:u w:val="single"/>
        </w:rPr>
      </w:pPr>
    </w:p>
    <w:p w14:paraId="0E10531D" w14:textId="4B9220EA" w:rsidR="00356643" w:rsidRDefault="00356643" w:rsidP="00911262">
      <w:pPr>
        <w:ind w:firstLine="708"/>
        <w:jc w:val="both"/>
        <w:rPr>
          <w:u w:val="single"/>
        </w:rPr>
      </w:pPr>
    </w:p>
    <w:p w14:paraId="400598B6" w14:textId="292F8B79" w:rsidR="00356643" w:rsidRDefault="00356643" w:rsidP="00911262">
      <w:pPr>
        <w:ind w:firstLine="708"/>
        <w:jc w:val="both"/>
        <w:rPr>
          <w:u w:val="single"/>
        </w:rPr>
      </w:pPr>
    </w:p>
    <w:p w14:paraId="20065EDA" w14:textId="57104402" w:rsidR="00356643" w:rsidRDefault="00356643" w:rsidP="00911262">
      <w:pPr>
        <w:ind w:firstLine="708"/>
        <w:jc w:val="both"/>
        <w:rPr>
          <w:u w:val="single"/>
        </w:rPr>
      </w:pPr>
    </w:p>
    <w:p w14:paraId="260DF312" w14:textId="1B8C3E8C" w:rsidR="00356643" w:rsidRDefault="00356643" w:rsidP="00911262">
      <w:pPr>
        <w:ind w:firstLine="708"/>
        <w:jc w:val="both"/>
        <w:rPr>
          <w:u w:val="single"/>
        </w:rPr>
      </w:pPr>
    </w:p>
    <w:p w14:paraId="6E4831C9" w14:textId="5DBDA3FE" w:rsidR="00356643" w:rsidRDefault="00356643" w:rsidP="00911262">
      <w:pPr>
        <w:ind w:firstLine="708"/>
        <w:jc w:val="both"/>
        <w:rPr>
          <w:u w:val="single"/>
        </w:rPr>
      </w:pPr>
    </w:p>
    <w:p w14:paraId="4F4937E4" w14:textId="5719BE41" w:rsidR="00356643" w:rsidRDefault="00356643" w:rsidP="00911262">
      <w:pPr>
        <w:ind w:firstLine="708"/>
        <w:jc w:val="both"/>
        <w:rPr>
          <w:u w:val="single"/>
        </w:rPr>
      </w:pPr>
    </w:p>
    <w:p w14:paraId="7E3A3D58" w14:textId="049924A1" w:rsidR="00B90254" w:rsidRPr="00B90254" w:rsidRDefault="00B90254" w:rsidP="00B90254">
      <w:pPr>
        <w:pStyle w:val="Ttulo1"/>
        <w:jc w:val="center"/>
        <w:rPr>
          <w:rFonts w:ascii="Times New Roman" w:hAnsi="Times New Roman"/>
          <w:b/>
          <w:color w:val="auto"/>
          <w:sz w:val="24"/>
        </w:rPr>
      </w:pPr>
      <w:bookmarkStart w:id="71" w:name="_Toc483138263"/>
      <w:bookmarkStart w:id="72" w:name="_Toc490094995"/>
      <w:bookmarkStart w:id="73" w:name="_Toc499673644"/>
      <w:r w:rsidRPr="00B90254">
        <w:rPr>
          <w:rFonts w:ascii="Times New Roman" w:hAnsi="Times New Roman"/>
          <w:b/>
          <w:color w:val="auto"/>
          <w:sz w:val="24"/>
        </w:rPr>
        <w:lastRenderedPageBreak/>
        <w:t>ANEXOS</w:t>
      </w:r>
      <w:bookmarkEnd w:id="71"/>
      <w:bookmarkEnd w:id="72"/>
      <w:bookmarkEnd w:id="73"/>
    </w:p>
    <w:p w14:paraId="021EF169" w14:textId="77777777" w:rsidR="00B90254" w:rsidRPr="00B90254" w:rsidRDefault="00B90254" w:rsidP="00B90254"/>
    <w:p w14:paraId="1B5065FD" w14:textId="2DF7CF36" w:rsidR="00B90254" w:rsidRDefault="00B90254" w:rsidP="00B90254">
      <w:pPr>
        <w:spacing w:line="360" w:lineRule="auto"/>
      </w:pPr>
      <w:r>
        <w:t>[1] Configuração Jenkins – Configuração dos Jobs no Jenkins.</w:t>
      </w:r>
    </w:p>
    <w:p w14:paraId="5A3E3CF1" w14:textId="77777777" w:rsidR="00B90254" w:rsidRPr="00911262" w:rsidRDefault="00B90254" w:rsidP="00911262">
      <w:pPr>
        <w:ind w:firstLine="708"/>
        <w:jc w:val="both"/>
        <w:rPr>
          <w:u w:val="single"/>
        </w:rPr>
      </w:pPr>
    </w:p>
    <w:sectPr w:rsidR="00B90254" w:rsidRPr="00911262" w:rsidSect="004174A0">
      <w:headerReference w:type="default" r:id="rId32"/>
      <w:footerReference w:type="default" r:id="rId33"/>
      <w:pgSz w:w="11906" w:h="16838"/>
      <w:pgMar w:top="1701" w:right="1134" w:bottom="1134" w:left="1701" w:header="1134" w:footer="1134" w:gutter="0"/>
      <w:pgNumType w:start="1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Eduardo Sakaue" w:date="2017-07-13T18:31:00Z" w:initials="ES">
    <w:p w14:paraId="7B412C7C" w14:textId="77777777" w:rsidR="00B9650A" w:rsidRDefault="00B9650A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Dentro do projeto existem etapas que orientam o aluno a refletir e planejar o futuro profissional</w:t>
      </w:r>
    </w:p>
    <w:p w14:paraId="0E549A8B" w14:textId="77777777" w:rsidR="00B9650A" w:rsidRDefault="00B9650A"/>
    <w:p w14:paraId="5EB985F5" w14:textId="77777777" w:rsidR="00B9650A" w:rsidRDefault="00B9650A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Uma das etapas é o mapeamento de competências. Nesta etapa foi desenvolvido uma plataforma.. para avaliações em formato de jogos....</w:t>
      </w:r>
    </w:p>
    <w:p w14:paraId="0E550271" w14:textId="77777777" w:rsidR="00B9650A" w:rsidRDefault="00B9650A"/>
    <w:p w14:paraId="6E4B54E2" w14:textId="77777777" w:rsidR="00B9650A" w:rsidRDefault="00B9650A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Para suportar esta plataforma é necessário... (seu problema!)</w:t>
      </w:r>
    </w:p>
    <w:p w14:paraId="5B0445E8" w14:textId="77777777" w:rsidR="00B9650A" w:rsidRDefault="00B9650A"/>
    <w:p w14:paraId="4DFAAD06" w14:textId="77777777" w:rsidR="00B9650A" w:rsidRDefault="00B9650A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Precisa de uma infra adequada ao formato que foi desenvolvido</w:t>
      </w:r>
    </w:p>
  </w:comment>
  <w:comment w:id="28" w:author="Eduardo Sakaue" w:date="2017-07-13T18:43:00Z" w:initials="ES">
    <w:p w14:paraId="11A7740F" w14:textId="77777777" w:rsidR="00B9650A" w:rsidRDefault="00B9650A" w:rsidP="006D6E67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Citação</w:t>
      </w:r>
    </w:p>
    <w:p w14:paraId="601C0CBC" w14:textId="77777777" w:rsidR="00B9650A" w:rsidRDefault="00B9650A" w:rsidP="006D6E67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Pode ser nota de rodapé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FAAD06" w15:done="0"/>
  <w15:commentEx w15:paraId="601C0C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FAAD06" w16cid:durableId="1DBC6A3B"/>
  <w16cid:commentId w16cid:paraId="601C0CBC" w16cid:durableId="1DBC6A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94993" w14:textId="77777777" w:rsidR="00F91946" w:rsidRDefault="00F91946">
      <w:pPr>
        <w:spacing w:after="0" w:line="240" w:lineRule="auto"/>
      </w:pPr>
      <w:r>
        <w:separator/>
      </w:r>
    </w:p>
  </w:endnote>
  <w:endnote w:type="continuationSeparator" w:id="0">
    <w:p w14:paraId="78CC22D6" w14:textId="77777777" w:rsidR="00F91946" w:rsidRDefault="00F91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ourier 10 Pitch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72E07" w14:textId="6677C991" w:rsidR="00B9650A" w:rsidRDefault="00B9650A">
    <w:pPr>
      <w:pStyle w:val="Rodap"/>
    </w:pPr>
  </w:p>
  <w:p w14:paraId="1C7CAF06" w14:textId="77777777" w:rsidR="00B9650A" w:rsidRDefault="00B965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4C141" w14:textId="77777777" w:rsidR="00F91946" w:rsidRDefault="00F91946">
      <w:pPr>
        <w:spacing w:after="0" w:line="240" w:lineRule="auto"/>
      </w:pPr>
      <w:r>
        <w:separator/>
      </w:r>
    </w:p>
  </w:footnote>
  <w:footnote w:type="continuationSeparator" w:id="0">
    <w:p w14:paraId="5C62D2E6" w14:textId="77777777" w:rsidR="00F91946" w:rsidRDefault="00F91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277229"/>
      <w:docPartObj>
        <w:docPartGallery w:val="Page Numbers (Top of Page)"/>
        <w:docPartUnique/>
      </w:docPartObj>
    </w:sdtPr>
    <w:sdtEndPr/>
    <w:sdtContent>
      <w:p w14:paraId="3D47F695" w14:textId="4AEDB9B8" w:rsidR="00B9650A" w:rsidRDefault="00B9650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2B5">
          <w:rPr>
            <w:noProof/>
          </w:rPr>
          <w:t>33</w:t>
        </w:r>
        <w:r>
          <w:fldChar w:fldCharType="end"/>
        </w:r>
      </w:p>
    </w:sdtContent>
  </w:sdt>
  <w:p w14:paraId="4B48F03F" w14:textId="00E182FD" w:rsidR="00B9650A" w:rsidRDefault="00B9650A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50200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1A94"/>
    <w:multiLevelType w:val="hybridMultilevel"/>
    <w:tmpl w:val="8DE05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4872"/>
    <w:multiLevelType w:val="multilevel"/>
    <w:tmpl w:val="270E8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CC1989"/>
    <w:multiLevelType w:val="multilevel"/>
    <w:tmpl w:val="DF6AA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1AF209A"/>
    <w:multiLevelType w:val="hybridMultilevel"/>
    <w:tmpl w:val="B68EE3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6556"/>
    <w:multiLevelType w:val="multilevel"/>
    <w:tmpl w:val="8974AC8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4F93879"/>
    <w:multiLevelType w:val="hybridMultilevel"/>
    <w:tmpl w:val="665EB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40C39"/>
    <w:multiLevelType w:val="multilevel"/>
    <w:tmpl w:val="C9622A5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74A94184"/>
    <w:multiLevelType w:val="multilevel"/>
    <w:tmpl w:val="DF6AA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7D643E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elo Inacio">
    <w15:presenceInfo w15:providerId="Windows Live" w15:userId="feeec83333856fb1"/>
  </w15:person>
  <w15:person w15:author="Eduardo Sakaue">
    <w15:presenceInfo w15:providerId="AD" w15:userId="S-1-12-1-2016147434-1114614064-25957252-4061914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71E"/>
    <w:rsid w:val="00002FDD"/>
    <w:rsid w:val="000156FD"/>
    <w:rsid w:val="00037C99"/>
    <w:rsid w:val="0005129C"/>
    <w:rsid w:val="000613A5"/>
    <w:rsid w:val="0006468F"/>
    <w:rsid w:val="000750D4"/>
    <w:rsid w:val="000907E0"/>
    <w:rsid w:val="00092076"/>
    <w:rsid w:val="000D4318"/>
    <w:rsid w:val="000D4C99"/>
    <w:rsid w:val="000D651E"/>
    <w:rsid w:val="000F579C"/>
    <w:rsid w:val="00106F7C"/>
    <w:rsid w:val="0012575D"/>
    <w:rsid w:val="00171855"/>
    <w:rsid w:val="001807DA"/>
    <w:rsid w:val="001968A9"/>
    <w:rsid w:val="001A1BEE"/>
    <w:rsid w:val="001C7D16"/>
    <w:rsid w:val="0021064D"/>
    <w:rsid w:val="0026790B"/>
    <w:rsid w:val="002A1467"/>
    <w:rsid w:val="002A3C5C"/>
    <w:rsid w:val="002A4698"/>
    <w:rsid w:val="002A6973"/>
    <w:rsid w:val="002C515A"/>
    <w:rsid w:val="002D2473"/>
    <w:rsid w:val="002E46CD"/>
    <w:rsid w:val="0035000F"/>
    <w:rsid w:val="00352F74"/>
    <w:rsid w:val="00356643"/>
    <w:rsid w:val="0038515E"/>
    <w:rsid w:val="003962BD"/>
    <w:rsid w:val="003A33EF"/>
    <w:rsid w:val="003C2284"/>
    <w:rsid w:val="00412655"/>
    <w:rsid w:val="004174A0"/>
    <w:rsid w:val="00451DE6"/>
    <w:rsid w:val="00452A92"/>
    <w:rsid w:val="00460E47"/>
    <w:rsid w:val="00480428"/>
    <w:rsid w:val="004A6E0A"/>
    <w:rsid w:val="004C5A9E"/>
    <w:rsid w:val="004C6CE7"/>
    <w:rsid w:val="004D0611"/>
    <w:rsid w:val="004D2580"/>
    <w:rsid w:val="004D2CC0"/>
    <w:rsid w:val="004D51F7"/>
    <w:rsid w:val="005323E9"/>
    <w:rsid w:val="005A4477"/>
    <w:rsid w:val="005B1240"/>
    <w:rsid w:val="005D4F2D"/>
    <w:rsid w:val="005F245B"/>
    <w:rsid w:val="005F2C5C"/>
    <w:rsid w:val="005F3B55"/>
    <w:rsid w:val="0061464D"/>
    <w:rsid w:val="006326AF"/>
    <w:rsid w:val="00636943"/>
    <w:rsid w:val="00651063"/>
    <w:rsid w:val="006629AB"/>
    <w:rsid w:val="0066512C"/>
    <w:rsid w:val="00672C6F"/>
    <w:rsid w:val="006B5D0E"/>
    <w:rsid w:val="006D6E67"/>
    <w:rsid w:val="006F4DA3"/>
    <w:rsid w:val="00704E16"/>
    <w:rsid w:val="00722B87"/>
    <w:rsid w:val="007272B5"/>
    <w:rsid w:val="00733211"/>
    <w:rsid w:val="0075082A"/>
    <w:rsid w:val="00787381"/>
    <w:rsid w:val="007900AC"/>
    <w:rsid w:val="00791592"/>
    <w:rsid w:val="007B11C8"/>
    <w:rsid w:val="007E151D"/>
    <w:rsid w:val="007F0F64"/>
    <w:rsid w:val="0080675A"/>
    <w:rsid w:val="00840D8C"/>
    <w:rsid w:val="00854DA6"/>
    <w:rsid w:val="00876999"/>
    <w:rsid w:val="00882571"/>
    <w:rsid w:val="008A4778"/>
    <w:rsid w:val="008B6D5F"/>
    <w:rsid w:val="00901216"/>
    <w:rsid w:val="00911262"/>
    <w:rsid w:val="009159FC"/>
    <w:rsid w:val="00932444"/>
    <w:rsid w:val="00934292"/>
    <w:rsid w:val="00936965"/>
    <w:rsid w:val="00951DBD"/>
    <w:rsid w:val="009567BF"/>
    <w:rsid w:val="009727AF"/>
    <w:rsid w:val="00983AEE"/>
    <w:rsid w:val="0098632F"/>
    <w:rsid w:val="00995BD5"/>
    <w:rsid w:val="00995F53"/>
    <w:rsid w:val="009A4547"/>
    <w:rsid w:val="009A4652"/>
    <w:rsid w:val="009B0B8F"/>
    <w:rsid w:val="009C22DA"/>
    <w:rsid w:val="009E0F2D"/>
    <w:rsid w:val="00A114F2"/>
    <w:rsid w:val="00A23B51"/>
    <w:rsid w:val="00A26B4C"/>
    <w:rsid w:val="00A40D2D"/>
    <w:rsid w:val="00A65179"/>
    <w:rsid w:val="00A84B4B"/>
    <w:rsid w:val="00A85499"/>
    <w:rsid w:val="00AA1658"/>
    <w:rsid w:val="00AB056A"/>
    <w:rsid w:val="00B21BD2"/>
    <w:rsid w:val="00B22225"/>
    <w:rsid w:val="00B22C0C"/>
    <w:rsid w:val="00B47198"/>
    <w:rsid w:val="00B90254"/>
    <w:rsid w:val="00B9650A"/>
    <w:rsid w:val="00BA154F"/>
    <w:rsid w:val="00BE1BE1"/>
    <w:rsid w:val="00BE55E8"/>
    <w:rsid w:val="00C067A3"/>
    <w:rsid w:val="00C50E04"/>
    <w:rsid w:val="00C514A7"/>
    <w:rsid w:val="00C9051B"/>
    <w:rsid w:val="00CB1194"/>
    <w:rsid w:val="00CC22FC"/>
    <w:rsid w:val="00CD31A7"/>
    <w:rsid w:val="00CD4F86"/>
    <w:rsid w:val="00CF7B33"/>
    <w:rsid w:val="00D00CC0"/>
    <w:rsid w:val="00D20775"/>
    <w:rsid w:val="00D27B5C"/>
    <w:rsid w:val="00D53B67"/>
    <w:rsid w:val="00D7299B"/>
    <w:rsid w:val="00D74632"/>
    <w:rsid w:val="00D74B26"/>
    <w:rsid w:val="00DC4AA3"/>
    <w:rsid w:val="00DC5DC4"/>
    <w:rsid w:val="00DE07D4"/>
    <w:rsid w:val="00E00915"/>
    <w:rsid w:val="00E10121"/>
    <w:rsid w:val="00E11F47"/>
    <w:rsid w:val="00E2057E"/>
    <w:rsid w:val="00E30548"/>
    <w:rsid w:val="00E3194B"/>
    <w:rsid w:val="00E3332E"/>
    <w:rsid w:val="00E375CC"/>
    <w:rsid w:val="00EE1621"/>
    <w:rsid w:val="00EE6B59"/>
    <w:rsid w:val="00EF1D39"/>
    <w:rsid w:val="00EF5096"/>
    <w:rsid w:val="00F020D6"/>
    <w:rsid w:val="00F07033"/>
    <w:rsid w:val="00F27925"/>
    <w:rsid w:val="00F4474B"/>
    <w:rsid w:val="00F56B0F"/>
    <w:rsid w:val="00F667C1"/>
    <w:rsid w:val="00F6771E"/>
    <w:rsid w:val="00F81FF4"/>
    <w:rsid w:val="00F839DF"/>
    <w:rsid w:val="00F904C6"/>
    <w:rsid w:val="00F91946"/>
    <w:rsid w:val="00FC1FE7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C70F"/>
  <w15:docId w15:val="{A8FDF75C-0A85-458E-B5C0-F4082847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spacing w:after="160" w:line="252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806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D4318"/>
    <w:pPr>
      <w:suppressAutoHyphens w:val="0"/>
      <w:overflowPunc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3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Heading1Char">
    <w:name w:val="Heading 1 Char"/>
    <w:basedOn w:val="Fontepargpadro"/>
    <w:qFormat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BalloonTextChar">
    <w:name w:val="Balloon Text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Fontepargpadro"/>
    <w:qFormat/>
  </w:style>
  <w:style w:type="character" w:customStyle="1" w:styleId="spellingerror">
    <w:name w:val="spellingerror"/>
    <w:basedOn w:val="Fontepargpadro"/>
    <w:qFormat/>
  </w:style>
  <w:style w:type="character" w:customStyle="1" w:styleId="eop">
    <w:name w:val="eop"/>
    <w:basedOn w:val="Fontepargpadro"/>
    <w:qFormat/>
  </w:style>
  <w:style w:type="character" w:customStyle="1" w:styleId="subtitulotexto">
    <w:name w:val="subtitulo_texto"/>
    <w:basedOn w:val="Fontepargpadro"/>
    <w:qFormat/>
  </w:style>
  <w:style w:type="character" w:customStyle="1" w:styleId="nfase1">
    <w:name w:val="Ênfase1"/>
    <w:basedOn w:val="Fontepargpadro"/>
    <w:qFormat/>
    <w:rPr>
      <w:i/>
      <w:iCs/>
    </w:rPr>
  </w:style>
  <w:style w:type="character" w:styleId="CitaoHTML">
    <w:name w:val="HTML Cite"/>
    <w:basedOn w:val="Fontepargpadro"/>
    <w:qFormat/>
    <w:rPr>
      <w:i/>
      <w:iCs/>
    </w:rPr>
  </w:style>
  <w:style w:type="character" w:customStyle="1" w:styleId="reference-accessdate">
    <w:name w:val="reference-accessdate"/>
    <w:basedOn w:val="Fontepargpadro"/>
    <w:qFormat/>
  </w:style>
  <w:style w:type="character" w:customStyle="1" w:styleId="nowrap">
    <w:name w:val="nowrap"/>
    <w:basedOn w:val="Fontepargpadro"/>
    <w:qFormat/>
  </w:style>
  <w:style w:type="character" w:customStyle="1" w:styleId="mw-cite-backlink">
    <w:name w:val="mw-cite-backlink"/>
    <w:basedOn w:val="Fontepargpadro"/>
    <w:qFormat/>
  </w:style>
  <w:style w:type="character" w:customStyle="1" w:styleId="cite-accessibility-label">
    <w:name w:val="cite-accessibility-label"/>
    <w:basedOn w:val="Fontepargpadro"/>
    <w:qFormat/>
  </w:style>
  <w:style w:type="character" w:styleId="HiperlinkVisitado">
    <w:name w:val="FollowedHyperlink"/>
    <w:basedOn w:val="Fontepargpadro"/>
    <w:qFormat/>
    <w:rPr>
      <w:color w:val="954F72"/>
      <w:u w:val="single"/>
    </w:rPr>
  </w:style>
  <w:style w:type="character" w:customStyle="1" w:styleId="MenoPendente1">
    <w:name w:val="Menção Pendente1"/>
    <w:basedOn w:val="Fontepargpadro"/>
    <w:qFormat/>
    <w:rPr>
      <w:color w:val="808080"/>
      <w:highlight w:val="white"/>
    </w:rPr>
  </w:style>
  <w:style w:type="character" w:customStyle="1" w:styleId="ListLabel1">
    <w:name w:val="ListLabel 1"/>
    <w:qFormat/>
    <w:rPr>
      <w:sz w:val="20"/>
    </w:rPr>
  </w:style>
  <w:style w:type="character" w:customStyle="1" w:styleId="InternetLink">
    <w:name w:val="Internet Link"/>
    <w:basedOn w:val="Fontepargpadro"/>
    <w:qFormat/>
    <w:rPr>
      <w:color w:val="0563C1"/>
      <w:u w:val="single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CommentTextChar">
    <w:name w:val="Comment Text Char"/>
    <w:basedOn w:val="Fontepargpadro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Smbolosdenumerao">
    <w:name w:val="Símbolos de numeração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tulo11">
    <w:name w:val="Título 11"/>
    <w:basedOn w:val="Normal"/>
    <w:qFormat/>
    <w:pPr>
      <w:outlineLvl w:val="0"/>
    </w:pPr>
  </w:style>
  <w:style w:type="paragraph" w:customStyle="1" w:styleId="Ttulo10">
    <w:name w:val="Título1"/>
    <w:basedOn w:val="Normal"/>
    <w:qFormat/>
    <w:rsid w:val="00A114F2"/>
    <w:pPr>
      <w:keepNext/>
      <w:spacing w:before="240" w:after="120"/>
    </w:pPr>
    <w:rPr>
      <w:rFonts w:ascii="Times New Roman" w:hAnsi="Times New Roman" w:cs="Free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1">
    <w:name w:val="Lista1"/>
    <w:basedOn w:val="Corpodotexto"/>
    <w:qFormat/>
    <w:rPr>
      <w:rFonts w:cs="FreeSans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Cabealho1">
    <w:name w:val="Cabeçalho1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comentrio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styleId="Cabealho">
    <w:name w:val="header"/>
    <w:basedOn w:val="Normal"/>
    <w:link w:val="CabealhoChar"/>
    <w:uiPriority w:val="99"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customStyle="1" w:styleId="Textoprformatado">
    <w:name w:val="Texto préformatado"/>
    <w:basedOn w:val="Normal"/>
    <w:qFormat/>
  </w:style>
  <w:style w:type="character" w:customStyle="1" w:styleId="CorpodetextoChar">
    <w:name w:val="Corpo de texto Char"/>
    <w:basedOn w:val="Fontepargpadro"/>
    <w:link w:val="Corpodetexto"/>
    <w:rsid w:val="0006468F"/>
    <w:rPr>
      <w:color w:val="00000A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0D431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06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332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051B"/>
    <w:pPr>
      <w:suppressAutoHyphens w:val="0"/>
      <w:overflowPunct/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9051B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A85499"/>
    <w:pPr>
      <w:tabs>
        <w:tab w:val="left" w:pos="440"/>
        <w:tab w:val="right" w:leader="dot" w:pos="8636"/>
      </w:tabs>
      <w:spacing w:after="10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DE07D4"/>
    <w:pPr>
      <w:tabs>
        <w:tab w:val="left" w:pos="1320"/>
        <w:tab w:val="right" w:leader="dot" w:pos="8636"/>
      </w:tabs>
      <w:spacing w:after="100" w:line="240" w:lineRule="auto"/>
      <w:ind w:left="440"/>
    </w:pPr>
  </w:style>
  <w:style w:type="character" w:styleId="Hyperlink">
    <w:name w:val="Hyperlink"/>
    <w:basedOn w:val="Fontepargpadro"/>
    <w:uiPriority w:val="99"/>
    <w:unhideWhenUsed/>
    <w:rsid w:val="00C9051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A85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5499"/>
    <w:rPr>
      <w:color w:val="00000A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A85499"/>
    <w:rPr>
      <w:color w:val="00000A"/>
      <w:sz w:val="22"/>
    </w:rPr>
  </w:style>
  <w:style w:type="character" w:styleId="MenoPendente">
    <w:name w:val="Unresolved Mention"/>
    <w:basedOn w:val="Fontepargpadro"/>
    <w:uiPriority w:val="99"/>
    <w:semiHidden/>
    <w:unhideWhenUsed/>
    <w:rsid w:val="00A114F2"/>
    <w:rPr>
      <w:color w:val="808080"/>
      <w:shd w:val="clear" w:color="auto" w:fill="E6E6E6"/>
    </w:rPr>
  </w:style>
  <w:style w:type="paragraph" w:styleId="ndicedeilustraes">
    <w:name w:val="table of figures"/>
    <w:basedOn w:val="Normal"/>
    <w:next w:val="Normal"/>
    <w:uiPriority w:val="99"/>
    <w:unhideWhenUsed/>
    <w:rsid w:val="00F07033"/>
    <w:pPr>
      <w:spacing w:after="0"/>
    </w:pPr>
  </w:style>
  <w:style w:type="paragraph" w:styleId="Commarcadores">
    <w:name w:val="List Bullet"/>
    <w:basedOn w:val="Normal"/>
    <w:uiPriority w:val="99"/>
    <w:unhideWhenUsed/>
    <w:rsid w:val="002A4698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iago%20Fortunato\Documents\TG-Mapskills\Docs\Planejamento%20e%20Implanta&#231;&#227;o%20do%20MapsSkills.docx" TargetMode="External"/><Relationship Id="rId13" Type="http://schemas.openxmlformats.org/officeDocument/2006/relationships/hyperlink" Target="file:///C:\Users\Thiago%20Fortunato\Documents\TG-Mapskills\Docs\Planejamento%20e%20Implanta&#231;&#227;o%20do%20MapsSkills.docx" TargetMode="External"/><Relationship Id="rId18" Type="http://schemas.microsoft.com/office/2011/relationships/commentsExtended" Target="commentsExtended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Thiago%20Fortunato\Documents\TG-Mapskills\Docs\Planejamento%20e%20Implanta&#231;&#227;o%20do%20MapsSkills.docx" TargetMode="External"/><Relationship Id="rId17" Type="http://schemas.openxmlformats.org/officeDocument/2006/relationships/comments" Target="comments.xml"/><Relationship Id="rId25" Type="http://schemas.openxmlformats.org/officeDocument/2006/relationships/hyperlink" Target="https://hub.docker.com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Thiago%20Fortunato\Documents\TG-Mapskills\Docs\Planejamento%20e%20Implanta&#231;&#227;o%20do%20MapsSkills.docx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hiago%20Fortunato\Documents\TG-Mapskills\Docs\Planejamento%20e%20Implanta&#231;&#227;o%20do%20MapsSkills.docx" TargetMode="External"/><Relationship Id="rId24" Type="http://schemas.openxmlformats.org/officeDocument/2006/relationships/image" Target="media/image4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Thiago%20Fortunato\Documents\TG-Mapskills\Docs\Planejamento%20e%20Implanta&#231;&#227;o%20do%20MapsSkills.docx" TargetMode="External"/><Relationship Id="rId23" Type="http://schemas.openxmlformats.org/officeDocument/2006/relationships/hyperlink" Target="https://docs.docker.com/engine/installation/" TargetMode="Externa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hyperlink" Target="file:///C:\Users\Thiago%20Fortunato\Documents\TG-Mapskills\Docs\Planejamento%20e%20Implanta&#231;&#227;o%20do%20MapsSkills.docx" TargetMode="External"/><Relationship Id="rId19" Type="http://schemas.microsoft.com/office/2016/09/relationships/commentsIds" Target="commentsIds.xml"/><Relationship Id="rId31" Type="http://schemas.openxmlformats.org/officeDocument/2006/relationships/hyperlink" Target="http://ip_do_host:8585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Thiago%20Fortunato\Documents\TG-Mapskills\Docs\Planejamento%20e%20Implanta&#231;&#227;o%20do%20MapsSkills.docx" TargetMode="External"/><Relationship Id="rId14" Type="http://schemas.openxmlformats.org/officeDocument/2006/relationships/hyperlink" Target="file:///C:\Users\Thiago%20Fortunato\Documents\TG-Mapskills\Docs\Planejamento%20e%20Implanta&#231;&#227;o%20do%20MapsSkills.docx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ip_do_host:8888/" TargetMode="External"/><Relationship Id="rId30" Type="http://schemas.openxmlformats.org/officeDocument/2006/relationships/image" Target="media/image8.png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54986-0ABD-4E7B-B26B-1F75DB50F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33</Pages>
  <Words>5685</Words>
  <Characters>30705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Thiago Fortunato</cp:lastModifiedBy>
  <cp:revision>69</cp:revision>
  <dcterms:created xsi:type="dcterms:W3CDTF">2017-11-16T22:26:00Z</dcterms:created>
  <dcterms:modified xsi:type="dcterms:W3CDTF">2017-11-29T14:45:00Z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