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5D3" w:rsidRPr="00C646E4" w:rsidRDefault="001E75D3" w:rsidP="001E75D3">
      <w:pPr>
        <w:spacing w:before="120" w:after="120"/>
        <w:jc w:val="center"/>
        <w:rPr>
          <w:rFonts w:ascii="Times New Roman" w:hAnsi="Times New Roman"/>
          <w:b/>
          <w:bCs/>
          <w:sz w:val="40"/>
          <w:szCs w:val="40"/>
        </w:rPr>
      </w:pPr>
      <w:r w:rsidRPr="00C646E4">
        <w:rPr>
          <w:rFonts w:ascii="Times New Roman" w:hAnsi="Times New Roman"/>
          <w:b/>
          <w:bCs/>
          <w:sz w:val="40"/>
          <w:szCs w:val="40"/>
        </w:rPr>
        <w:t>THOÁT VỊ ĐĨA ĐỆM</w:t>
      </w:r>
      <w:r w:rsidR="00436D57">
        <w:rPr>
          <w:rFonts w:ascii="Times New Roman" w:hAnsi="Times New Roman"/>
          <w:b/>
          <w:bCs/>
          <w:sz w:val="40"/>
          <w:szCs w:val="40"/>
        </w:rPr>
        <w:t xml:space="preserve"> THẮT LƯNG / BỆNH LÝ RỄ THẦN KINH</w:t>
      </w:r>
    </w:p>
    <w:p w:rsidR="001E75D3" w:rsidRPr="00C646E4" w:rsidRDefault="001E75D3" w:rsidP="001E75D3">
      <w:pPr>
        <w:spacing w:before="120" w:after="120"/>
        <w:jc w:val="both"/>
        <w:rPr>
          <w:rFonts w:ascii="Times New Roman" w:hAnsi="Times New Roman"/>
        </w:rPr>
      </w:pPr>
    </w:p>
    <w:p w:rsidR="001E75D3" w:rsidRPr="00C646E4" w:rsidRDefault="001E75D3" w:rsidP="001E75D3">
      <w:pPr>
        <w:spacing w:before="120" w:after="120"/>
        <w:jc w:val="both"/>
        <w:rPr>
          <w:rFonts w:ascii="Times New Roman" w:hAnsi="Times New Roman"/>
          <w:b/>
          <w:bCs/>
        </w:rPr>
      </w:pPr>
      <w:r w:rsidRPr="00C646E4">
        <w:rPr>
          <w:rFonts w:ascii="Times New Roman" w:hAnsi="Times New Roman"/>
          <w:b/>
          <w:bCs/>
        </w:rPr>
        <w:t xml:space="preserve">ĐĨA ĐỆM </w:t>
      </w:r>
    </w:p>
    <w:p w:rsidR="001E75D3" w:rsidRPr="00C646E4" w:rsidRDefault="001E75D3" w:rsidP="001E75D3">
      <w:pPr>
        <w:spacing w:before="120" w:after="120"/>
        <w:ind w:firstLine="720"/>
        <w:jc w:val="both"/>
        <w:rPr>
          <w:rFonts w:ascii="Times New Roman" w:hAnsi="Times New Roman"/>
        </w:rPr>
      </w:pPr>
      <w:proofErr w:type="gramStart"/>
      <w:r w:rsidRPr="00C646E4">
        <w:rPr>
          <w:rFonts w:ascii="Times New Roman" w:hAnsi="Times New Roman"/>
        </w:rPr>
        <w:t>Chức năng của đĩa đệm là giúp cột sống ổn định khi di chuyển, giúp nâng đỡ và phân bố lực khi đi lại.</w:t>
      </w:r>
      <w:proofErr w:type="gramEnd"/>
      <w:r w:rsidRPr="00C646E4">
        <w:rPr>
          <w:rFonts w:ascii="Times New Roman" w:hAnsi="Times New Roman"/>
        </w:rPr>
        <w:t xml:space="preserve"> </w:t>
      </w:r>
    </w:p>
    <w:p w:rsidR="001E75D3" w:rsidRPr="00C646E4" w:rsidRDefault="001E75D3" w:rsidP="001E75D3">
      <w:pPr>
        <w:spacing w:before="120" w:after="120"/>
        <w:jc w:val="both"/>
        <w:rPr>
          <w:rFonts w:ascii="Times New Roman" w:hAnsi="Times New Roman"/>
          <w:bCs/>
        </w:rPr>
      </w:pPr>
      <w:r w:rsidRPr="00C646E4">
        <w:rPr>
          <w:rFonts w:ascii="Times New Roman" w:hAnsi="Times New Roman"/>
          <w:bCs/>
        </w:rPr>
        <w:t>GIẢI PHẪU HỌC</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b/>
        </w:rPr>
        <w:t>Bao xơ</w:t>
      </w:r>
      <w:r w:rsidRPr="00C646E4">
        <w:rPr>
          <w:rFonts w:ascii="Times New Roman" w:hAnsi="Times New Roman"/>
        </w:rPr>
        <w:t xml:space="preserve"> </w:t>
      </w:r>
      <w:r w:rsidR="009312EE">
        <w:rPr>
          <w:rFonts w:ascii="Times New Roman" w:hAnsi="Times New Roman"/>
        </w:rPr>
        <w:t>(annulus fibrosus)</w:t>
      </w:r>
      <w:r w:rsidRPr="00C646E4">
        <w:rPr>
          <w:rFonts w:ascii="Times New Roman" w:hAnsi="Times New Roman"/>
        </w:rPr>
        <w:t xml:space="preserve">: cấu tạo bởi dây chằng nhiều lớp mỏng bao quanh </w:t>
      </w:r>
      <w:proofErr w:type="gramStart"/>
      <w:r w:rsidRPr="00C646E4">
        <w:rPr>
          <w:rFonts w:ascii="Times New Roman" w:hAnsi="Times New Roman"/>
        </w:rPr>
        <w:t>chu</w:t>
      </w:r>
      <w:proofErr w:type="gramEnd"/>
      <w:r w:rsidRPr="00C646E4">
        <w:rPr>
          <w:rFonts w:ascii="Times New Roman" w:hAnsi="Times New Roman"/>
        </w:rPr>
        <w:t xml:space="preserve"> vi của khoang liên đốt. </w:t>
      </w:r>
      <w:proofErr w:type="gramStart"/>
      <w:r w:rsidRPr="00C646E4">
        <w:rPr>
          <w:rFonts w:ascii="Times New Roman" w:hAnsi="Times New Roman"/>
        </w:rPr>
        <w:t>Gắn vào sụn của đĩa tận</w:t>
      </w:r>
      <w:r w:rsidR="00E47E0E">
        <w:rPr>
          <w:rFonts w:ascii="Times New Roman" w:hAnsi="Times New Roman"/>
        </w:rPr>
        <w:t xml:space="preserve"> (end plate)</w:t>
      </w:r>
      <w:r w:rsidRPr="00C646E4">
        <w:rPr>
          <w:rFonts w:ascii="Times New Roman" w:hAnsi="Times New Roman"/>
        </w:rPr>
        <w:t xml:space="preserve"> và vòng quanh mỏm xương.</w:t>
      </w:r>
      <w:proofErr w:type="gramEnd"/>
      <w:r w:rsidRPr="00C646E4">
        <w:rPr>
          <w:rFonts w:ascii="Times New Roman" w:hAnsi="Times New Roman"/>
        </w:rPr>
        <w:t xml:space="preserve"> </w:t>
      </w:r>
      <w:proofErr w:type="gramStart"/>
      <w:r w:rsidRPr="00C646E4">
        <w:rPr>
          <w:rFonts w:ascii="Times New Roman" w:hAnsi="Times New Roman"/>
        </w:rPr>
        <w:t>Các lớp trộn lẫn nhau ở trung tâm.</w:t>
      </w:r>
      <w:proofErr w:type="gramEnd"/>
    </w:p>
    <w:p w:rsidR="009312EE" w:rsidRDefault="001E75D3" w:rsidP="009312EE">
      <w:pPr>
        <w:spacing w:before="120" w:after="120"/>
        <w:ind w:firstLine="720"/>
        <w:jc w:val="both"/>
        <w:rPr>
          <w:rFonts w:ascii="Times New Roman" w:hAnsi="Times New Roman"/>
        </w:rPr>
      </w:pPr>
      <w:r w:rsidRPr="00C646E4">
        <w:rPr>
          <w:rFonts w:ascii="Times New Roman" w:hAnsi="Times New Roman"/>
          <w:b/>
        </w:rPr>
        <w:t>Nhân nhầy</w:t>
      </w:r>
      <w:r w:rsidR="009312EE">
        <w:rPr>
          <w:rFonts w:ascii="Times New Roman" w:hAnsi="Times New Roman"/>
          <w:b/>
        </w:rPr>
        <w:t xml:space="preserve"> </w:t>
      </w:r>
      <w:r w:rsidR="009312EE" w:rsidRPr="009312EE">
        <w:rPr>
          <w:rFonts w:ascii="Times New Roman" w:hAnsi="Times New Roman"/>
        </w:rPr>
        <w:t>(nucleus pulposus)</w:t>
      </w:r>
      <w:r w:rsidRPr="00C646E4">
        <w:rPr>
          <w:rFonts w:ascii="Times New Roman" w:hAnsi="Times New Roman"/>
        </w:rPr>
        <w:t>: là phần trung tâm của đĩa đệm</w:t>
      </w:r>
      <w:r w:rsidR="00436D57">
        <w:rPr>
          <w:rFonts w:ascii="Times New Roman" w:hAnsi="Times New Roman"/>
        </w:rPr>
        <w:t>, chứa gelatin dạng sợi có đặc tính ưa nước</w:t>
      </w:r>
      <w:r w:rsidRPr="00C646E4">
        <w:rPr>
          <w:rFonts w:ascii="Times New Roman" w:hAnsi="Times New Roman"/>
        </w:rPr>
        <w:t xml:space="preserve">. </w:t>
      </w:r>
      <w:proofErr w:type="gramStart"/>
      <w:r w:rsidRPr="00C646E4">
        <w:rPr>
          <w:rFonts w:ascii="Times New Roman" w:hAnsi="Times New Roman"/>
        </w:rPr>
        <w:t>Là dấu tích còn lại của tế b</w:t>
      </w:r>
      <w:r w:rsidR="009312EE">
        <w:rPr>
          <w:rFonts w:ascii="Times New Roman" w:hAnsi="Times New Roman"/>
        </w:rPr>
        <w:t>ào nâng đỡ cột sống (notocord).</w:t>
      </w:r>
      <w:proofErr w:type="gramEnd"/>
    </w:p>
    <w:p w:rsidR="009312EE" w:rsidRPr="00DD41CA" w:rsidRDefault="009312EE" w:rsidP="009312EE">
      <w:pPr>
        <w:spacing w:before="120" w:after="120"/>
        <w:ind w:firstLine="720"/>
        <w:jc w:val="both"/>
        <w:rPr>
          <w:rFonts w:ascii="Times New Roman" w:hAnsi="Times New Roman"/>
          <w:lang w:val="vi-VN"/>
        </w:rPr>
      </w:pPr>
      <w:r w:rsidRPr="009312EE">
        <w:rPr>
          <w:rFonts w:ascii="Times New Roman" w:hAnsi="Times New Roman"/>
          <w:b/>
        </w:rPr>
        <w:t>Mâm sụn:</w:t>
      </w:r>
      <w:r>
        <w:rPr>
          <w:rFonts w:ascii="Times New Roman" w:hAnsi="Times New Roman"/>
        </w:rPr>
        <w:t xml:space="preserve"> (</w:t>
      </w:r>
      <w:r>
        <w:rPr>
          <w:rFonts w:ascii="Times New Roman" w:hAnsi="Times New Roman"/>
          <w:lang w:val="vi-VN"/>
        </w:rPr>
        <w:t>cartila</w:t>
      </w:r>
      <w:r>
        <w:rPr>
          <w:rFonts w:ascii="Times New Roman" w:hAnsi="Times New Roman"/>
        </w:rPr>
        <w:t>ge end</w:t>
      </w:r>
      <w:r w:rsidRPr="009312EE">
        <w:rPr>
          <w:rFonts w:ascii="Times New Roman" w:hAnsi="Times New Roman"/>
          <w:lang w:val="vi-VN"/>
        </w:rPr>
        <w:t xml:space="preserve"> plate) là hai tấm sụn hyaline</w:t>
      </w:r>
      <w:r>
        <w:rPr>
          <w:rFonts w:ascii="Times New Roman" w:hAnsi="Times New Roman"/>
        </w:rPr>
        <w:t xml:space="preserve">, </w:t>
      </w:r>
      <w:r w:rsidRPr="009312EE">
        <w:rPr>
          <w:rFonts w:ascii="Times New Roman" w:hAnsi="Times New Roman"/>
          <w:lang w:val="vi-VN"/>
        </w:rPr>
        <w:t>gắn chặt vào phần trung tâm của hai mặt trên và mặt dưới của hai thân đốt sống liền kề. Mặt kia của mâm sụn gắn vào nhân nhầy và vòng sợi. Mâm sụn có các lỗ nhỏ giống như lỗ sàng có tác dụng nuôi dưỡng đĩa đệm (theo kiểu khuếch tán) và bảo vệ đĩa đệm khỏi bị nhiễm vi khuẩn từ xương đi tới</w:t>
      </w:r>
      <w:r w:rsidR="00DD41CA" w:rsidRPr="00DD41CA">
        <w:rPr>
          <w:rFonts w:ascii="Times New Roman" w:hAnsi="Times New Roman"/>
          <w:lang w:val="vi-VN"/>
        </w:rPr>
        <w:t xml:space="preserve"> (hình 1).</w:t>
      </w:r>
    </w:p>
    <w:p w:rsidR="001E75D3" w:rsidRDefault="009312EE" w:rsidP="009312EE">
      <w:pPr>
        <w:spacing w:before="120" w:after="120"/>
        <w:ind w:firstLine="720"/>
        <w:jc w:val="center"/>
        <w:rPr>
          <w:rFonts w:ascii="Times New Roman" w:hAnsi="Times New Roman"/>
        </w:rPr>
      </w:pPr>
      <w:r w:rsidRPr="009312EE">
        <w:rPr>
          <w:rFonts w:ascii="Times New Roman" w:hAnsi="Times New Roman"/>
          <w:noProof/>
        </w:rPr>
        <w:drawing>
          <wp:inline distT="0" distB="0" distL="0" distR="0">
            <wp:extent cx="5531341" cy="2624866"/>
            <wp:effectExtent l="0" t="0" r="0" b="4445"/>
            <wp:docPr id="6" name="Picture 6" descr="Kết quả hình ảnh cho vertebral d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vertebral dis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5637" cy="2631650"/>
                    </a:xfrm>
                    <a:prstGeom prst="rect">
                      <a:avLst/>
                    </a:prstGeom>
                    <a:noFill/>
                    <a:ln>
                      <a:noFill/>
                    </a:ln>
                  </pic:spPr>
                </pic:pic>
              </a:graphicData>
            </a:graphic>
          </wp:inline>
        </w:drawing>
      </w:r>
    </w:p>
    <w:p w:rsidR="00DD41CA" w:rsidRDefault="00DD41CA" w:rsidP="009312EE">
      <w:pPr>
        <w:spacing w:before="120" w:after="120"/>
        <w:ind w:firstLine="720"/>
        <w:jc w:val="center"/>
        <w:rPr>
          <w:rFonts w:ascii="Times New Roman" w:hAnsi="Times New Roman"/>
        </w:rPr>
      </w:pPr>
      <w:proofErr w:type="gramStart"/>
      <w:r>
        <w:rPr>
          <w:rFonts w:ascii="Times New Roman" w:hAnsi="Times New Roman"/>
        </w:rPr>
        <w:t>Hình 1.</w:t>
      </w:r>
      <w:proofErr w:type="gramEnd"/>
      <w:r>
        <w:rPr>
          <w:rFonts w:ascii="Times New Roman" w:hAnsi="Times New Roman"/>
        </w:rPr>
        <w:t xml:space="preserve"> Giải phẫu học và nuôi dưỡng đĩa đệm (nguồn: nature.com) </w:t>
      </w:r>
    </w:p>
    <w:p w:rsidR="00DD41CA" w:rsidRDefault="00DD41CA" w:rsidP="009312EE">
      <w:pPr>
        <w:spacing w:before="120" w:after="120"/>
        <w:ind w:firstLine="720"/>
        <w:jc w:val="center"/>
        <w:rPr>
          <w:rFonts w:ascii="Times New Roman" w:hAnsi="Times New Roman"/>
        </w:rPr>
      </w:pPr>
    </w:p>
    <w:p w:rsidR="00DD41CA" w:rsidRDefault="00DD41CA" w:rsidP="009312EE">
      <w:pPr>
        <w:spacing w:before="120" w:after="120"/>
        <w:ind w:firstLine="720"/>
        <w:jc w:val="center"/>
        <w:rPr>
          <w:rFonts w:ascii="Times New Roman" w:hAnsi="Times New Roman"/>
        </w:rPr>
      </w:pPr>
    </w:p>
    <w:p w:rsidR="00DD41CA" w:rsidRPr="00DD41CA" w:rsidRDefault="00DD41CA" w:rsidP="009312EE">
      <w:pPr>
        <w:spacing w:before="120" w:after="120"/>
        <w:ind w:firstLine="720"/>
        <w:jc w:val="center"/>
        <w:rPr>
          <w:rFonts w:ascii="Times New Roman" w:hAnsi="Times New Roman"/>
        </w:rPr>
      </w:pPr>
    </w:p>
    <w:p w:rsidR="001E75D3" w:rsidRPr="00DD41CA" w:rsidRDefault="001E75D3" w:rsidP="001E75D3">
      <w:pPr>
        <w:spacing w:before="120" w:after="120"/>
        <w:jc w:val="center"/>
        <w:rPr>
          <w:rFonts w:ascii="Times New Roman" w:hAnsi="Times New Roman"/>
          <w:b/>
          <w:bCs/>
          <w:sz w:val="36"/>
          <w:szCs w:val="36"/>
          <w:lang w:val="vi-VN"/>
        </w:rPr>
      </w:pPr>
      <w:r w:rsidRPr="00DD41CA">
        <w:rPr>
          <w:rFonts w:ascii="Times New Roman" w:hAnsi="Times New Roman"/>
          <w:b/>
          <w:bCs/>
          <w:sz w:val="36"/>
          <w:szCs w:val="36"/>
          <w:lang w:val="vi-VN"/>
        </w:rPr>
        <w:lastRenderedPageBreak/>
        <w:t>THOÁT VỊ ĐĨA ĐỆM THẮT LƯNG</w:t>
      </w:r>
      <w:r w:rsidR="00436D57" w:rsidRPr="00DD41CA">
        <w:rPr>
          <w:rFonts w:ascii="Times New Roman" w:hAnsi="Times New Roman"/>
          <w:b/>
          <w:bCs/>
          <w:sz w:val="36"/>
          <w:szCs w:val="36"/>
          <w:lang w:val="vi-VN"/>
        </w:rPr>
        <w:t xml:space="preserve"> VÀ BỆNH LÝ RỄ THẦN KINH THẮT LƯNG</w:t>
      </w:r>
    </w:p>
    <w:p w:rsidR="001E75D3" w:rsidRPr="00DD41CA" w:rsidRDefault="001E75D3" w:rsidP="001E75D3">
      <w:pPr>
        <w:spacing w:before="120" w:after="120"/>
        <w:jc w:val="center"/>
        <w:rPr>
          <w:rFonts w:ascii="Times New Roman" w:hAnsi="Times New Roman"/>
          <w:b/>
          <w:bCs/>
          <w:lang w:val="vi-VN"/>
        </w:rPr>
      </w:pPr>
    </w:p>
    <w:p w:rsidR="001E75D3" w:rsidRPr="00604F40" w:rsidRDefault="001E75D3" w:rsidP="001E75D3">
      <w:pPr>
        <w:spacing w:before="120" w:after="120"/>
        <w:jc w:val="both"/>
        <w:rPr>
          <w:rFonts w:ascii="Times New Roman" w:hAnsi="Times New Roman"/>
          <w:b/>
          <w:bCs/>
          <w:lang w:val="vi-VN"/>
        </w:rPr>
      </w:pPr>
      <w:r w:rsidRPr="00DD41CA">
        <w:rPr>
          <w:rFonts w:ascii="Times New Roman" w:hAnsi="Times New Roman"/>
          <w:b/>
          <w:bCs/>
          <w:lang w:val="vi-VN"/>
        </w:rPr>
        <w:t xml:space="preserve"> </w:t>
      </w:r>
      <w:r w:rsidR="003A759F" w:rsidRPr="00604F40">
        <w:rPr>
          <w:rFonts w:ascii="Times New Roman" w:hAnsi="Times New Roman"/>
          <w:b/>
          <w:bCs/>
          <w:lang w:val="vi-VN"/>
        </w:rPr>
        <w:t>1.</w:t>
      </w:r>
      <w:r w:rsidR="00436D57" w:rsidRPr="00604F40">
        <w:rPr>
          <w:rFonts w:ascii="Times New Roman" w:hAnsi="Times New Roman"/>
          <w:b/>
          <w:bCs/>
          <w:lang w:val="vi-VN"/>
        </w:rPr>
        <w:t>ĐẠI CƯƠNG</w:t>
      </w:r>
    </w:p>
    <w:p w:rsidR="00B660D0" w:rsidRPr="00604F40" w:rsidRDefault="00B660D0" w:rsidP="001E75D3">
      <w:pPr>
        <w:spacing w:before="120" w:after="120"/>
        <w:jc w:val="both"/>
        <w:rPr>
          <w:rFonts w:ascii="Times New Roman" w:hAnsi="Times New Roman"/>
          <w:bCs/>
          <w:lang w:val="vi-VN"/>
        </w:rPr>
      </w:pPr>
      <w:r w:rsidRPr="00604F40">
        <w:rPr>
          <w:rFonts w:ascii="Times New Roman" w:hAnsi="Times New Roman"/>
          <w:bCs/>
          <w:lang w:val="vi-VN"/>
        </w:rPr>
        <w:t>-Bệnh lý rễ thần kinh: đau và/hoặc thay đổi cảm giác chủ quan (tê cóng, đau nhói…) ở vùng phân bố khoanh da của rễ thần kinh, có thể kèm yếu và thay đổi phản xạ của cơ chi phối bởi dây thần kinh đó</w:t>
      </w:r>
    </w:p>
    <w:p w:rsidR="00B660D0" w:rsidRPr="00604F40" w:rsidRDefault="00B660D0" w:rsidP="00B660D0">
      <w:pPr>
        <w:tabs>
          <w:tab w:val="left" w:pos="3810"/>
        </w:tabs>
        <w:spacing w:before="120" w:after="120"/>
        <w:jc w:val="both"/>
        <w:rPr>
          <w:rFonts w:ascii="Times New Roman" w:hAnsi="Times New Roman"/>
          <w:bCs/>
          <w:lang w:val="vi-VN"/>
        </w:rPr>
      </w:pPr>
      <w:r>
        <w:rPr>
          <w:rFonts w:ascii="Times New Roman" w:hAnsi="Times New Roman"/>
          <w:bCs/>
          <w:noProof/>
        </w:rPr>
        <mc:AlternateContent>
          <mc:Choice Requires="wps">
            <w:drawing>
              <wp:anchor distT="0" distB="0" distL="114300" distR="114300" simplePos="0" relativeHeight="251659264" behindDoc="0" locked="0" layoutInCell="1" allowOverlap="1">
                <wp:simplePos x="0" y="0"/>
                <wp:positionH relativeFrom="column">
                  <wp:posOffset>1943100</wp:posOffset>
                </wp:positionH>
                <wp:positionV relativeFrom="paragraph">
                  <wp:posOffset>102870</wp:posOffset>
                </wp:positionV>
                <wp:extent cx="409575" cy="0"/>
                <wp:effectExtent l="0" t="76200" r="28575" b="114300"/>
                <wp:wrapNone/>
                <wp:docPr id="4" name="Straight Arrow Connector 4"/>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53pt;margin-top:8.1pt;width:32.25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" strokecolor="#4579b8 [3044]">
                <v:stroke endarrow="open"/>
              </v:shape>
            </w:pict>
          </mc:Fallback>
        </mc:AlternateContent>
      </w:r>
      <w:r w:rsidRPr="00604F40">
        <w:rPr>
          <w:rFonts w:ascii="Times New Roman" w:hAnsi="Times New Roman"/>
          <w:bCs/>
          <w:lang w:val="vi-VN"/>
        </w:rPr>
        <w:t>-Thoát vị đĩa đệm điển hình</w:t>
      </w:r>
      <w:r w:rsidRPr="00604F40">
        <w:rPr>
          <w:rFonts w:ascii="Times New Roman" w:hAnsi="Times New Roman"/>
          <w:bCs/>
          <w:lang w:val="vi-VN"/>
        </w:rPr>
        <w:tab/>
        <w:t>bệnh lý rễ ở rễ thần kinh thoát ra ở tầng bên dưới</w:t>
      </w:r>
    </w:p>
    <w:p w:rsidR="00B660D0" w:rsidRPr="00604F40" w:rsidRDefault="00B660D0" w:rsidP="00B660D0">
      <w:pPr>
        <w:tabs>
          <w:tab w:val="left" w:pos="3810"/>
        </w:tabs>
        <w:spacing w:before="120" w:after="120"/>
        <w:jc w:val="both"/>
        <w:rPr>
          <w:rFonts w:ascii="Times New Roman" w:hAnsi="Times New Roman"/>
          <w:bCs/>
          <w:lang w:val="vi-VN"/>
        </w:rPr>
      </w:pPr>
      <w:r w:rsidRPr="00604F40">
        <w:rPr>
          <w:rFonts w:ascii="Times New Roman" w:hAnsi="Times New Roman"/>
          <w:bCs/>
          <w:lang w:val="vi-VN"/>
        </w:rPr>
        <w:t>-Khối thoát vị lớn có thể gây ra hội chứng chùm đuôi ngựa (cấp cứu y khoa). Triệu chứng điển hình: mất cảm giác đáy chậu, bí tiểu, yếu chi dưới</w:t>
      </w:r>
    </w:p>
    <w:p w:rsidR="00B660D0" w:rsidRPr="00604F40" w:rsidRDefault="00B660D0" w:rsidP="00B660D0">
      <w:pPr>
        <w:tabs>
          <w:tab w:val="left" w:pos="3810"/>
        </w:tabs>
        <w:spacing w:before="120" w:after="120"/>
        <w:jc w:val="both"/>
        <w:rPr>
          <w:rFonts w:ascii="Times New Roman" w:hAnsi="Times New Roman"/>
          <w:bCs/>
          <w:lang w:val="vi-VN"/>
        </w:rPr>
      </w:pPr>
      <w:r w:rsidRPr="00604F40">
        <w:rPr>
          <w:rFonts w:ascii="Times New Roman" w:hAnsi="Times New Roman"/>
          <w:bCs/>
          <w:lang w:val="vi-VN"/>
        </w:rPr>
        <w:t>-Phần lớn bệnh nhân đáp ứng tốt điều trị bảo tồn cũng như với phẫu thuật, nên bắt đầu thử điều trị bảo tồn cho đa số trường hợp.</w:t>
      </w:r>
    </w:p>
    <w:p w:rsidR="00B660D0" w:rsidRPr="00604F40" w:rsidRDefault="00B660D0" w:rsidP="00B660D0">
      <w:pPr>
        <w:tabs>
          <w:tab w:val="left" w:pos="3810"/>
        </w:tabs>
        <w:spacing w:before="120" w:after="120"/>
        <w:jc w:val="both"/>
        <w:rPr>
          <w:rFonts w:ascii="Times New Roman" w:hAnsi="Times New Roman"/>
          <w:bCs/>
          <w:lang w:val="vi-VN"/>
        </w:rPr>
      </w:pPr>
      <w:r w:rsidRPr="00604F40">
        <w:rPr>
          <w:rFonts w:ascii="Times New Roman" w:hAnsi="Times New Roman"/>
          <w:bCs/>
          <w:lang w:val="vi-VN"/>
        </w:rPr>
        <w:t>-Chỉ định phẫu thuật: hội chứng chùm đuôi ngựa, triệu chứng tiến triển hoặc khiếm khuyết thần kinh</w:t>
      </w:r>
      <w:r w:rsidR="00182C9D" w:rsidRPr="00604F40">
        <w:rPr>
          <w:rFonts w:ascii="Times New Roman" w:hAnsi="Times New Roman"/>
          <w:bCs/>
          <w:lang w:val="vi-VN"/>
        </w:rPr>
        <w:t xml:space="preserve"> tiến triển </w:t>
      </w:r>
      <w:r w:rsidR="003A759F" w:rsidRPr="00604F40">
        <w:rPr>
          <w:rFonts w:ascii="Times New Roman" w:hAnsi="Times New Roman"/>
          <w:bCs/>
          <w:lang w:val="vi-VN"/>
        </w:rPr>
        <w:t>cho dù đã</w:t>
      </w:r>
      <w:r w:rsidR="00182C9D" w:rsidRPr="00604F40">
        <w:rPr>
          <w:rFonts w:ascii="Times New Roman" w:hAnsi="Times New Roman"/>
          <w:bCs/>
          <w:lang w:val="vi-VN"/>
        </w:rPr>
        <w:t xml:space="preserve"> điều trị bảo tồn, hoặc đau rễ dữ dội &gt;= 6 tuần.</w:t>
      </w:r>
    </w:p>
    <w:p w:rsidR="00182C9D" w:rsidRPr="006E10B1" w:rsidRDefault="003A759F" w:rsidP="00B660D0">
      <w:pPr>
        <w:tabs>
          <w:tab w:val="left" w:pos="3810"/>
        </w:tabs>
        <w:spacing w:before="120" w:after="120"/>
        <w:jc w:val="both"/>
        <w:rPr>
          <w:rFonts w:ascii="Times New Roman" w:hAnsi="Times New Roman"/>
          <w:bCs/>
          <w:lang w:val="vi-VN"/>
        </w:rPr>
      </w:pPr>
      <w:r w:rsidRPr="006E10B1">
        <w:rPr>
          <w:rFonts w:ascii="Times New Roman" w:hAnsi="Times New Roman"/>
          <w:bCs/>
          <w:lang w:val="vi-VN"/>
        </w:rPr>
        <w:t>2.</w:t>
      </w:r>
      <w:r w:rsidR="00182C9D" w:rsidRPr="006E10B1">
        <w:rPr>
          <w:rFonts w:ascii="Times New Roman" w:hAnsi="Times New Roman"/>
          <w:bCs/>
          <w:lang w:val="vi-VN"/>
        </w:rPr>
        <w:t>SINH LÝ BỆNH</w:t>
      </w:r>
    </w:p>
    <w:p w:rsidR="003A759F" w:rsidRPr="006E10B1" w:rsidRDefault="003A759F" w:rsidP="00B660D0">
      <w:pPr>
        <w:tabs>
          <w:tab w:val="left" w:pos="3810"/>
        </w:tabs>
        <w:spacing w:before="120" w:after="120"/>
        <w:jc w:val="both"/>
        <w:rPr>
          <w:rFonts w:ascii="Times New Roman" w:hAnsi="Times New Roman"/>
          <w:bCs/>
          <w:lang w:val="vi-VN"/>
        </w:rPr>
      </w:pPr>
      <w:r w:rsidRPr="006E10B1">
        <w:rPr>
          <w:rFonts w:ascii="Times New Roman" w:hAnsi="Times New Roman"/>
          <w:bCs/>
          <w:lang w:val="vi-VN"/>
        </w:rPr>
        <w:t>Đĩa đệm có thể trải qua thoái hóa; khô đĩa đệm và xơ hóa dẫn đến nứt và rách, dẫn đến tăng nguy cơ thoát vị chất liệu đĩa ra ngoài giới hạn bình thường của khoảng gian đốt sống.</w:t>
      </w:r>
    </w:p>
    <w:p w:rsidR="002702FA" w:rsidRPr="006E10B1" w:rsidRDefault="002702FA" w:rsidP="00B660D0">
      <w:pPr>
        <w:tabs>
          <w:tab w:val="left" w:pos="3810"/>
        </w:tabs>
        <w:spacing w:before="120" w:after="120"/>
        <w:jc w:val="both"/>
        <w:rPr>
          <w:rFonts w:ascii="Times New Roman" w:hAnsi="Times New Roman"/>
          <w:bCs/>
          <w:lang w:val="vi-VN"/>
        </w:rPr>
      </w:pPr>
      <w:r w:rsidRPr="006E10B1">
        <w:rPr>
          <w:rFonts w:ascii="Times New Roman" w:hAnsi="Times New Roman"/>
          <w:bCs/>
          <w:lang w:val="vi-VN"/>
        </w:rPr>
        <w:t>Thoát vị đĩa đệm trải qua 4 giai đoạn (hình 2):</w:t>
      </w:r>
    </w:p>
    <w:p w:rsidR="002702FA" w:rsidRPr="006E10B1" w:rsidRDefault="002702FA" w:rsidP="002702FA">
      <w:pPr>
        <w:tabs>
          <w:tab w:val="left" w:pos="3810"/>
        </w:tabs>
        <w:spacing w:before="120" w:after="120"/>
        <w:jc w:val="both"/>
        <w:rPr>
          <w:rFonts w:ascii="Times New Roman" w:hAnsi="Times New Roman"/>
          <w:bCs/>
          <w:lang w:val="vi-VN"/>
        </w:rPr>
      </w:pPr>
      <w:r w:rsidRPr="006E10B1">
        <w:rPr>
          <w:rFonts w:ascii="Times New Roman" w:hAnsi="Times New Roman"/>
          <w:bCs/>
          <w:lang w:val="vi-VN"/>
        </w:rPr>
        <w:t xml:space="preserve">-Giai đoạn I: phồng </w:t>
      </w:r>
      <w:r w:rsidRPr="006E10B1">
        <w:rPr>
          <w:rFonts w:ascii="Times New Roman" w:hAnsi="Times New Roman" w:hint="eastAsia"/>
          <w:bCs/>
          <w:lang w:val="vi-VN"/>
        </w:rPr>
        <w:t>đ</w:t>
      </w:r>
      <w:r w:rsidRPr="006E10B1">
        <w:rPr>
          <w:rFonts w:ascii="Times New Roman" w:hAnsi="Times New Roman"/>
          <w:bCs/>
          <w:lang w:val="vi-VN"/>
        </w:rPr>
        <w:t xml:space="preserve">ĩa </w:t>
      </w:r>
      <w:r w:rsidRPr="006E10B1">
        <w:rPr>
          <w:rFonts w:ascii="Times New Roman" w:hAnsi="Times New Roman" w:hint="eastAsia"/>
          <w:bCs/>
          <w:lang w:val="vi-VN"/>
        </w:rPr>
        <w:t>đ</w:t>
      </w:r>
      <w:r w:rsidRPr="006E10B1">
        <w:rPr>
          <w:rFonts w:ascii="Times New Roman" w:hAnsi="Times New Roman"/>
          <w:bCs/>
          <w:lang w:val="vi-VN"/>
        </w:rPr>
        <w:t>ệm (normal bulge), vòng sợi ch</w:t>
      </w:r>
      <w:r w:rsidRPr="006E10B1">
        <w:rPr>
          <w:rFonts w:ascii="Times New Roman" w:hAnsi="Times New Roman" w:hint="eastAsia"/>
          <w:bCs/>
          <w:lang w:val="vi-VN"/>
        </w:rPr>
        <w:t>ư</w:t>
      </w:r>
      <w:r w:rsidRPr="006E10B1">
        <w:rPr>
          <w:rFonts w:ascii="Times New Roman" w:hAnsi="Times New Roman"/>
          <w:bCs/>
          <w:lang w:val="vi-VN"/>
        </w:rPr>
        <w:t>a bị rách hết, nhân nhày vẫn còn nằm trong vòng sợi nh</w:t>
      </w:r>
      <w:r w:rsidRPr="006E10B1">
        <w:rPr>
          <w:rFonts w:ascii="Times New Roman" w:hAnsi="Times New Roman" w:hint="eastAsia"/>
          <w:bCs/>
          <w:lang w:val="vi-VN"/>
        </w:rPr>
        <w:t>ư</w:t>
      </w:r>
      <w:r w:rsidRPr="006E10B1">
        <w:rPr>
          <w:rFonts w:ascii="Times New Roman" w:hAnsi="Times New Roman"/>
          <w:bCs/>
          <w:lang w:val="vi-VN"/>
        </w:rPr>
        <w:t>ng lệch vị trí.</w:t>
      </w:r>
    </w:p>
    <w:p w:rsidR="002702FA" w:rsidRPr="006E10B1" w:rsidRDefault="002702FA" w:rsidP="002702FA">
      <w:pPr>
        <w:tabs>
          <w:tab w:val="left" w:pos="3810"/>
        </w:tabs>
        <w:spacing w:before="120" w:after="120"/>
        <w:jc w:val="both"/>
        <w:rPr>
          <w:rFonts w:ascii="Times New Roman" w:hAnsi="Times New Roman"/>
          <w:bCs/>
          <w:lang w:val="vi-VN"/>
        </w:rPr>
      </w:pPr>
      <w:r w:rsidRPr="006E10B1">
        <w:rPr>
          <w:rFonts w:ascii="Times New Roman" w:hAnsi="Times New Roman"/>
          <w:bCs/>
          <w:lang w:val="vi-VN"/>
        </w:rPr>
        <w:t xml:space="preserve">-Giai đoạn II: lồi </w:t>
      </w:r>
      <w:r w:rsidRPr="006E10B1">
        <w:rPr>
          <w:rFonts w:ascii="Times New Roman" w:hAnsi="Times New Roman" w:hint="eastAsia"/>
          <w:bCs/>
          <w:lang w:val="vi-VN"/>
        </w:rPr>
        <w:t>đ</w:t>
      </w:r>
      <w:r w:rsidRPr="006E10B1">
        <w:rPr>
          <w:rFonts w:ascii="Times New Roman" w:hAnsi="Times New Roman"/>
          <w:bCs/>
          <w:lang w:val="vi-VN"/>
        </w:rPr>
        <w:t xml:space="preserve">ĩa </w:t>
      </w:r>
      <w:r w:rsidRPr="006E10B1">
        <w:rPr>
          <w:rFonts w:ascii="Times New Roman" w:hAnsi="Times New Roman" w:hint="eastAsia"/>
          <w:bCs/>
          <w:lang w:val="vi-VN"/>
        </w:rPr>
        <w:t>đ</w:t>
      </w:r>
      <w:r w:rsidRPr="006E10B1">
        <w:rPr>
          <w:rFonts w:ascii="Times New Roman" w:hAnsi="Times New Roman"/>
          <w:bCs/>
          <w:lang w:val="vi-VN"/>
        </w:rPr>
        <w:t>ệm (protrusion</w:t>
      </w:r>
      <w:r w:rsidR="00E47E0E" w:rsidRPr="00E47E0E">
        <w:rPr>
          <w:rFonts w:ascii="Times New Roman" w:hAnsi="Times New Roman"/>
          <w:bCs/>
          <w:lang w:val="vi-VN"/>
        </w:rPr>
        <w:t xml:space="preserve"> or prolapse</w:t>
      </w:r>
      <w:r w:rsidRPr="006E10B1">
        <w:rPr>
          <w:rFonts w:ascii="Times New Roman" w:hAnsi="Times New Roman"/>
          <w:bCs/>
          <w:lang w:val="vi-VN"/>
        </w:rPr>
        <w:t xml:space="preserve">), khối thoát vị </w:t>
      </w:r>
      <w:r w:rsidRPr="006E10B1">
        <w:rPr>
          <w:rFonts w:ascii="Times New Roman" w:hAnsi="Times New Roman" w:hint="eastAsia"/>
          <w:bCs/>
          <w:lang w:val="vi-VN"/>
        </w:rPr>
        <w:t>đã</w:t>
      </w:r>
      <w:r w:rsidRPr="006E10B1">
        <w:rPr>
          <w:rFonts w:ascii="Times New Roman" w:hAnsi="Times New Roman"/>
          <w:bCs/>
          <w:lang w:val="vi-VN"/>
        </w:rPr>
        <w:t xml:space="preserve"> xé rách vòng sợi nhưng còn nằm ở tr</w:t>
      </w:r>
      <w:r w:rsidRPr="006E10B1">
        <w:rPr>
          <w:rFonts w:ascii="Times New Roman" w:hAnsi="Times New Roman" w:hint="eastAsia"/>
          <w:bCs/>
          <w:lang w:val="vi-VN"/>
        </w:rPr>
        <w:t>ư</w:t>
      </w:r>
      <w:r w:rsidRPr="006E10B1">
        <w:rPr>
          <w:rFonts w:ascii="Times New Roman" w:hAnsi="Times New Roman"/>
          <w:bCs/>
          <w:lang w:val="vi-VN"/>
        </w:rPr>
        <w:t>ớc dây chằng dọc sau.</w:t>
      </w:r>
    </w:p>
    <w:p w:rsidR="002702FA" w:rsidRPr="006E10B1" w:rsidRDefault="002702FA" w:rsidP="002702FA">
      <w:pPr>
        <w:tabs>
          <w:tab w:val="left" w:pos="3810"/>
        </w:tabs>
        <w:spacing w:before="120" w:after="120"/>
        <w:jc w:val="both"/>
        <w:rPr>
          <w:rFonts w:ascii="Times New Roman" w:hAnsi="Times New Roman"/>
          <w:bCs/>
          <w:lang w:val="vi-VN"/>
        </w:rPr>
      </w:pPr>
      <w:r w:rsidRPr="006E10B1">
        <w:rPr>
          <w:rFonts w:ascii="Times New Roman" w:hAnsi="Times New Roman"/>
          <w:bCs/>
          <w:lang w:val="vi-VN"/>
        </w:rPr>
        <w:t xml:space="preserve">-Giai đoạn III: thoát vị thực thụ (extrusion), khối thoát vị </w:t>
      </w:r>
      <w:r w:rsidRPr="006E10B1">
        <w:rPr>
          <w:rFonts w:ascii="Times New Roman" w:hAnsi="Times New Roman" w:hint="eastAsia"/>
          <w:bCs/>
          <w:lang w:val="vi-VN"/>
        </w:rPr>
        <w:t>đã</w:t>
      </w:r>
      <w:r w:rsidRPr="006E10B1">
        <w:rPr>
          <w:rFonts w:ascii="Times New Roman" w:hAnsi="Times New Roman"/>
          <w:bCs/>
          <w:lang w:val="vi-VN"/>
        </w:rPr>
        <w:t xml:space="preserve"> chui qua dây chằng dọc sau, nh</w:t>
      </w:r>
      <w:r w:rsidRPr="006E10B1">
        <w:rPr>
          <w:rFonts w:ascii="Times New Roman" w:hAnsi="Times New Roman" w:hint="eastAsia"/>
          <w:bCs/>
          <w:lang w:val="vi-VN"/>
        </w:rPr>
        <w:t>ư</w:t>
      </w:r>
      <w:r w:rsidRPr="006E10B1">
        <w:rPr>
          <w:rFonts w:ascii="Times New Roman" w:hAnsi="Times New Roman"/>
          <w:bCs/>
          <w:lang w:val="vi-VN"/>
        </w:rPr>
        <w:t>ng còn dính liền với phần nhân nh</w:t>
      </w:r>
      <w:r w:rsidR="00E47E0E" w:rsidRPr="00E47E0E">
        <w:rPr>
          <w:rFonts w:ascii="Times New Roman" w:hAnsi="Times New Roman"/>
          <w:bCs/>
          <w:lang w:val="vi-VN"/>
        </w:rPr>
        <w:t>ầ</w:t>
      </w:r>
      <w:r w:rsidRPr="006E10B1">
        <w:rPr>
          <w:rFonts w:ascii="Times New Roman" w:hAnsi="Times New Roman"/>
          <w:bCs/>
          <w:lang w:val="vi-VN"/>
        </w:rPr>
        <w:t>y nằm phía tr</w:t>
      </w:r>
      <w:r w:rsidRPr="006E10B1">
        <w:rPr>
          <w:rFonts w:ascii="Times New Roman" w:hAnsi="Times New Roman" w:hint="eastAsia"/>
          <w:bCs/>
          <w:lang w:val="vi-VN"/>
        </w:rPr>
        <w:t>ư</w:t>
      </w:r>
      <w:r w:rsidRPr="006E10B1">
        <w:rPr>
          <w:rFonts w:ascii="Times New Roman" w:hAnsi="Times New Roman"/>
          <w:bCs/>
          <w:lang w:val="vi-VN"/>
        </w:rPr>
        <w:t>ớc.</w:t>
      </w:r>
    </w:p>
    <w:p w:rsidR="002702FA" w:rsidRPr="006E10B1" w:rsidRDefault="002702FA" w:rsidP="002702FA">
      <w:pPr>
        <w:tabs>
          <w:tab w:val="left" w:pos="3810"/>
        </w:tabs>
        <w:spacing w:before="120" w:after="120"/>
        <w:jc w:val="both"/>
        <w:rPr>
          <w:rFonts w:ascii="Times New Roman" w:hAnsi="Times New Roman"/>
          <w:bCs/>
          <w:lang w:val="vi-VN"/>
        </w:rPr>
      </w:pPr>
      <w:r w:rsidRPr="006E10B1">
        <w:rPr>
          <w:rFonts w:ascii="Times New Roman" w:hAnsi="Times New Roman"/>
          <w:bCs/>
          <w:lang w:val="vi-VN"/>
        </w:rPr>
        <w:t xml:space="preserve">-Giai đoạn 4: thoát vị </w:t>
      </w:r>
      <w:r w:rsidRPr="006E10B1">
        <w:rPr>
          <w:rFonts w:ascii="Times New Roman" w:hAnsi="Times New Roman" w:hint="eastAsia"/>
          <w:bCs/>
          <w:lang w:val="vi-VN"/>
        </w:rPr>
        <w:t>đ</w:t>
      </w:r>
      <w:r w:rsidRPr="006E10B1">
        <w:rPr>
          <w:rFonts w:ascii="Times New Roman" w:hAnsi="Times New Roman"/>
          <w:bCs/>
          <w:lang w:val="vi-VN"/>
        </w:rPr>
        <w:t xml:space="preserve">ĩa </w:t>
      </w:r>
      <w:r w:rsidRPr="006E10B1">
        <w:rPr>
          <w:rFonts w:ascii="Times New Roman" w:hAnsi="Times New Roman" w:hint="eastAsia"/>
          <w:bCs/>
          <w:lang w:val="vi-VN"/>
        </w:rPr>
        <w:t>đ</w:t>
      </w:r>
      <w:r w:rsidRPr="006E10B1">
        <w:rPr>
          <w:rFonts w:ascii="Times New Roman" w:hAnsi="Times New Roman"/>
          <w:bCs/>
          <w:lang w:val="vi-VN"/>
        </w:rPr>
        <w:t xml:space="preserve">ệm có mảnh rời (sequestration), khối thoát vị tách rời khỏi phần </w:t>
      </w:r>
      <w:r w:rsidRPr="006E10B1">
        <w:rPr>
          <w:rFonts w:ascii="Times New Roman" w:hAnsi="Times New Roman" w:hint="eastAsia"/>
          <w:bCs/>
          <w:lang w:val="vi-VN"/>
        </w:rPr>
        <w:t>đ</w:t>
      </w:r>
      <w:r w:rsidRPr="006E10B1">
        <w:rPr>
          <w:rFonts w:ascii="Times New Roman" w:hAnsi="Times New Roman"/>
          <w:bCs/>
          <w:lang w:val="vi-VN"/>
        </w:rPr>
        <w:t xml:space="preserve">ĩa </w:t>
      </w:r>
      <w:r w:rsidRPr="006E10B1">
        <w:rPr>
          <w:rFonts w:ascii="Times New Roman" w:hAnsi="Times New Roman" w:hint="eastAsia"/>
          <w:bCs/>
          <w:lang w:val="vi-VN"/>
        </w:rPr>
        <w:t>đ</w:t>
      </w:r>
      <w:r w:rsidRPr="006E10B1">
        <w:rPr>
          <w:rFonts w:ascii="Times New Roman" w:hAnsi="Times New Roman"/>
          <w:bCs/>
          <w:lang w:val="vi-VN"/>
        </w:rPr>
        <w:t>ệm nằm tr</w:t>
      </w:r>
      <w:r w:rsidRPr="006E10B1">
        <w:rPr>
          <w:rFonts w:ascii="Times New Roman" w:hAnsi="Times New Roman" w:hint="eastAsia"/>
          <w:bCs/>
          <w:lang w:val="vi-VN"/>
        </w:rPr>
        <w:t>ư</w:t>
      </w:r>
      <w:r w:rsidRPr="006E10B1">
        <w:rPr>
          <w:rFonts w:ascii="Times New Roman" w:hAnsi="Times New Roman"/>
          <w:bCs/>
          <w:lang w:val="vi-VN"/>
        </w:rPr>
        <w:t>ớc dây chằng dọc sau</w:t>
      </w:r>
    </w:p>
    <w:p w:rsidR="00DD41CA" w:rsidRDefault="00DD41CA" w:rsidP="002702FA">
      <w:pPr>
        <w:tabs>
          <w:tab w:val="left" w:pos="3810"/>
        </w:tabs>
        <w:spacing w:before="120" w:after="120"/>
        <w:jc w:val="center"/>
        <w:rPr>
          <w:rFonts w:ascii="Times New Roman" w:hAnsi="Times New Roman"/>
          <w:bCs/>
        </w:rPr>
      </w:pPr>
      <w:r w:rsidRPr="00DD41CA">
        <w:rPr>
          <w:rFonts w:ascii="Times New Roman" w:hAnsi="Times New Roman"/>
          <w:bCs/>
          <w:noProof/>
        </w:rPr>
        <w:drawing>
          <wp:inline distT="0" distB="0" distL="0" distR="0" wp14:anchorId="46A99E80" wp14:editId="743279E0">
            <wp:extent cx="4845413" cy="1516829"/>
            <wp:effectExtent l="0" t="0" r="0" b="7620"/>
            <wp:docPr id="7" name="Picture 7" descr="Clinical features: History&#10;• History of episode of trauma&#10;• Radicular pain (buttock and thigh pain, extending below the 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nical features: History&#10;• History of episode of trauma&#10;• Radicular pain (buttock and thigh pain, extending below the kn..."/>
                    <pic:cNvPicPr>
                      <a:picLocks noChangeAspect="1" noChangeArrowheads="1"/>
                    </pic:cNvPicPr>
                  </pic:nvPicPr>
                  <pic:blipFill rotWithShape="1">
                    <a:blip r:embed="rId7">
                      <a:extLst>
                        <a:ext uri="{28A0092B-C50C-407E-A947-70E740481C1C}">
                          <a14:useLocalDpi xmlns:a14="http://schemas.microsoft.com/office/drawing/2010/main" val="0"/>
                        </a:ext>
                      </a:extLst>
                    </a:blip>
                    <a:srcRect t="58284"/>
                    <a:stretch/>
                  </pic:blipFill>
                  <pic:spPr bwMode="auto">
                    <a:xfrm>
                      <a:off x="0" y="0"/>
                      <a:ext cx="4847312" cy="1517423"/>
                    </a:xfrm>
                    <a:prstGeom prst="rect">
                      <a:avLst/>
                    </a:prstGeom>
                    <a:noFill/>
                    <a:ln>
                      <a:noFill/>
                    </a:ln>
                    <a:extLst>
                      <a:ext uri="{53640926-AAD7-44D8-BBD7-CCE9431645EC}">
                        <a14:shadowObscured xmlns:a14="http://schemas.microsoft.com/office/drawing/2010/main"/>
                      </a:ext>
                    </a:extLst>
                  </pic:spPr>
                </pic:pic>
              </a:graphicData>
            </a:graphic>
          </wp:inline>
        </w:drawing>
      </w:r>
    </w:p>
    <w:p w:rsidR="002702FA" w:rsidRDefault="002702FA" w:rsidP="002702FA">
      <w:pPr>
        <w:tabs>
          <w:tab w:val="left" w:pos="3810"/>
        </w:tabs>
        <w:spacing w:before="120" w:after="120"/>
        <w:jc w:val="center"/>
        <w:rPr>
          <w:rFonts w:ascii="Times New Roman" w:hAnsi="Times New Roman"/>
          <w:bCs/>
        </w:rPr>
      </w:pPr>
      <w:proofErr w:type="gramStart"/>
      <w:r>
        <w:rPr>
          <w:rFonts w:ascii="Times New Roman" w:hAnsi="Times New Roman"/>
          <w:bCs/>
        </w:rPr>
        <w:t>Hình 2.</w:t>
      </w:r>
      <w:proofErr w:type="gramEnd"/>
      <w:r>
        <w:rPr>
          <w:rFonts w:ascii="Times New Roman" w:hAnsi="Times New Roman"/>
          <w:bCs/>
        </w:rPr>
        <w:t xml:space="preserve"> Các giai đoạn dẫn đến thoát vị đĩa đệm</w:t>
      </w:r>
    </w:p>
    <w:p w:rsidR="002702FA" w:rsidRDefault="002702FA" w:rsidP="002702FA">
      <w:pPr>
        <w:tabs>
          <w:tab w:val="left" w:pos="3810"/>
        </w:tabs>
        <w:spacing w:before="120" w:after="120"/>
        <w:jc w:val="both"/>
        <w:rPr>
          <w:rFonts w:ascii="Times New Roman" w:hAnsi="Times New Roman"/>
          <w:bCs/>
        </w:rPr>
      </w:pPr>
      <w:proofErr w:type="gramStart"/>
      <w:r>
        <w:rPr>
          <w:rFonts w:ascii="Times New Roman" w:hAnsi="Times New Roman"/>
          <w:bCs/>
        </w:rPr>
        <w:lastRenderedPageBreak/>
        <w:t>Thoát vị đĩa đệm có thể chèn một hoặc nhiều rể, gây ra bệnh lý rễ thần kinh thắt lưng hoặc hội chứng chùm đuôi ngựa (ít gặp hơn).</w:t>
      </w:r>
      <w:proofErr w:type="gramEnd"/>
    </w:p>
    <w:p w:rsidR="003A759F" w:rsidRDefault="003A759F" w:rsidP="00B660D0">
      <w:pPr>
        <w:tabs>
          <w:tab w:val="left" w:pos="3810"/>
        </w:tabs>
        <w:spacing w:before="120" w:after="120"/>
        <w:jc w:val="both"/>
        <w:rPr>
          <w:rFonts w:ascii="Times New Roman" w:hAnsi="Times New Roman"/>
          <w:bCs/>
        </w:rPr>
      </w:pPr>
      <w:proofErr w:type="gramStart"/>
      <w:r>
        <w:rPr>
          <w:rFonts w:ascii="Times New Roman" w:hAnsi="Times New Roman"/>
          <w:bCs/>
        </w:rPr>
        <w:t>3.KHU</w:t>
      </w:r>
      <w:proofErr w:type="gramEnd"/>
      <w:r>
        <w:rPr>
          <w:rFonts w:ascii="Times New Roman" w:hAnsi="Times New Roman"/>
          <w:bCs/>
        </w:rPr>
        <w:t xml:space="preserve"> VỰC THOÁT VỊ</w:t>
      </w:r>
    </w:p>
    <w:p w:rsidR="003A759F" w:rsidRDefault="003A759F" w:rsidP="00B660D0">
      <w:pPr>
        <w:tabs>
          <w:tab w:val="left" w:pos="3810"/>
        </w:tabs>
        <w:spacing w:before="120" w:after="120"/>
        <w:jc w:val="both"/>
        <w:rPr>
          <w:rFonts w:ascii="Times New Roman" w:hAnsi="Times New Roman"/>
          <w:b/>
          <w:bCs/>
        </w:rPr>
      </w:pPr>
      <w:r w:rsidRPr="003A759F">
        <w:rPr>
          <w:rFonts w:ascii="Times New Roman" w:hAnsi="Times New Roman"/>
          <w:b/>
          <w:bCs/>
        </w:rPr>
        <w:t>Thoát vị trung tâm và cạnh giữa</w:t>
      </w:r>
    </w:p>
    <w:p w:rsidR="003A759F" w:rsidRDefault="00327114" w:rsidP="00B660D0">
      <w:pPr>
        <w:tabs>
          <w:tab w:val="left" w:pos="3810"/>
        </w:tabs>
        <w:spacing w:before="120" w:after="120"/>
        <w:jc w:val="both"/>
        <w:rPr>
          <w:rFonts w:ascii="Times New Roman" w:hAnsi="Times New Roman"/>
          <w:bCs/>
        </w:rPr>
      </w:pPr>
      <w:r>
        <w:rPr>
          <w:rFonts w:ascii="Times New Roman" w:hAnsi="Times New Roman"/>
          <w:bCs/>
        </w:rPr>
        <w:t xml:space="preserve">Dây chằng dọc sau là dây chằng mạnh nhất ở đường giữa, và bao xơ sau bên có thể chịu đựng sức nặng không cân đối gây ra bởi trọng lực bên trên. Điều này giải thích tại sao đa số thoát vị đĩa đệm thắt lưng (HLD) xảy ra ở phía sau, hơi lệch sang một bên trong ống tủy trung tâm hoặc trong khu vực dưới khớp như minh họa ở Hình </w:t>
      </w:r>
      <w:r w:rsidR="002702FA">
        <w:rPr>
          <w:rFonts w:ascii="Times New Roman" w:hAnsi="Times New Roman"/>
          <w:bCs/>
        </w:rPr>
        <w:t>3</w:t>
      </w:r>
      <w:r>
        <w:rPr>
          <w:rFonts w:ascii="Times New Roman" w:hAnsi="Times New Roman"/>
          <w:bCs/>
        </w:rPr>
        <w:t xml:space="preserve">. </w:t>
      </w:r>
      <w:proofErr w:type="gramStart"/>
      <w:r>
        <w:rPr>
          <w:rFonts w:ascii="Times New Roman" w:hAnsi="Times New Roman"/>
          <w:bCs/>
        </w:rPr>
        <w:t>Ở cột sống thắt lưng, điển hình khối thoát vị sẽ chèn ép rễ thần kinh trên đường đi ra (nghĩa là, dây thần kinh đi vào ngách bên ngay trước khi thoát ra khỏi lổ liên hợp của tầng bên dưới).</w:t>
      </w:r>
      <w:proofErr w:type="gramEnd"/>
    </w:p>
    <w:p w:rsidR="00327114" w:rsidRDefault="00327114" w:rsidP="00DD41CA">
      <w:pPr>
        <w:tabs>
          <w:tab w:val="left" w:pos="3810"/>
        </w:tabs>
        <w:spacing w:before="120" w:after="120"/>
        <w:jc w:val="center"/>
        <w:rPr>
          <w:rFonts w:ascii="Times New Roman" w:hAnsi="Times New Roman"/>
          <w:bCs/>
        </w:rPr>
      </w:pPr>
      <w:r>
        <w:rPr>
          <w:noProof/>
        </w:rPr>
        <w:drawing>
          <wp:inline distT="0" distB="0" distL="0" distR="0" wp14:anchorId="54BB7C25" wp14:editId="24B7E3F9">
            <wp:extent cx="4041422" cy="241582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1651" t="9810" r="10269" b="17801"/>
                    <a:stretch/>
                  </pic:blipFill>
                  <pic:spPr bwMode="auto">
                    <a:xfrm>
                      <a:off x="0" y="0"/>
                      <a:ext cx="4046374" cy="2418782"/>
                    </a:xfrm>
                    <a:prstGeom prst="rect">
                      <a:avLst/>
                    </a:prstGeom>
                    <a:ln>
                      <a:noFill/>
                    </a:ln>
                    <a:extLst>
                      <a:ext uri="{53640926-AAD7-44D8-BBD7-CCE9431645EC}">
                        <a14:shadowObscured xmlns:a14="http://schemas.microsoft.com/office/drawing/2010/main"/>
                      </a:ext>
                    </a:extLst>
                  </pic:spPr>
                </pic:pic>
              </a:graphicData>
            </a:graphic>
          </wp:inline>
        </w:drawing>
      </w:r>
    </w:p>
    <w:p w:rsidR="00327114" w:rsidRDefault="00327114" w:rsidP="00DD41CA">
      <w:pPr>
        <w:tabs>
          <w:tab w:val="left" w:pos="3810"/>
        </w:tabs>
        <w:spacing w:before="120" w:after="120"/>
        <w:jc w:val="center"/>
        <w:rPr>
          <w:rFonts w:ascii="Times New Roman" w:hAnsi="Times New Roman"/>
          <w:bCs/>
        </w:rPr>
      </w:pPr>
      <w:proofErr w:type="gramStart"/>
      <w:r>
        <w:rPr>
          <w:rFonts w:ascii="Times New Roman" w:hAnsi="Times New Roman"/>
          <w:bCs/>
        </w:rPr>
        <w:t>Hìn</w:t>
      </w:r>
      <w:r w:rsidR="00E33CBE">
        <w:rPr>
          <w:rFonts w:ascii="Times New Roman" w:hAnsi="Times New Roman"/>
          <w:bCs/>
        </w:rPr>
        <w:t>h</w:t>
      </w:r>
      <w:r w:rsidR="00E47E0E">
        <w:rPr>
          <w:rFonts w:ascii="Times New Roman" w:hAnsi="Times New Roman"/>
          <w:bCs/>
        </w:rPr>
        <w:t xml:space="preserve"> </w:t>
      </w:r>
      <w:r w:rsidR="002702FA">
        <w:rPr>
          <w:rFonts w:ascii="Times New Roman" w:hAnsi="Times New Roman"/>
          <w:bCs/>
        </w:rPr>
        <w:t>3</w:t>
      </w:r>
      <w:r>
        <w:rPr>
          <w:rFonts w:ascii="Times New Roman" w:hAnsi="Times New Roman"/>
          <w:bCs/>
        </w:rPr>
        <w:t>.</w:t>
      </w:r>
      <w:proofErr w:type="gramEnd"/>
      <w:r>
        <w:rPr>
          <w:rFonts w:ascii="Times New Roman" w:hAnsi="Times New Roman"/>
          <w:bCs/>
        </w:rPr>
        <w:t xml:space="preserve"> Các khu vực thoát vị đĩa đệm</w:t>
      </w:r>
    </w:p>
    <w:p w:rsidR="00EA77C9" w:rsidRPr="00EA77C9" w:rsidRDefault="00EA77C9" w:rsidP="00B660D0">
      <w:pPr>
        <w:tabs>
          <w:tab w:val="left" w:pos="3810"/>
        </w:tabs>
        <w:spacing w:before="120" w:after="120"/>
        <w:jc w:val="both"/>
        <w:rPr>
          <w:rFonts w:ascii="Times New Roman" w:hAnsi="Times New Roman"/>
          <w:b/>
          <w:bCs/>
        </w:rPr>
      </w:pPr>
      <w:r w:rsidRPr="00EA77C9">
        <w:rPr>
          <w:rFonts w:ascii="Times New Roman" w:hAnsi="Times New Roman"/>
          <w:b/>
          <w:bCs/>
        </w:rPr>
        <w:t>Thoát vị xa bên</w:t>
      </w:r>
    </w:p>
    <w:p w:rsidR="003A759F" w:rsidRDefault="00EA77C9" w:rsidP="00B660D0">
      <w:pPr>
        <w:tabs>
          <w:tab w:val="left" w:pos="3810"/>
        </w:tabs>
        <w:spacing w:before="120" w:after="120"/>
        <w:jc w:val="both"/>
        <w:rPr>
          <w:rFonts w:ascii="Times New Roman" w:hAnsi="Times New Roman"/>
          <w:bCs/>
        </w:rPr>
      </w:pPr>
      <w:proofErr w:type="gramStart"/>
      <w:r>
        <w:rPr>
          <w:rFonts w:ascii="Times New Roman" w:hAnsi="Times New Roman"/>
          <w:bCs/>
        </w:rPr>
        <w:t>Thoát vị đĩa đệm có thể xảy ra ở khu vực lổ liên hợp, chèn ép rễ thần kinh đi ra khỏi lổ liên hợp ở tầng đó.</w:t>
      </w:r>
      <w:proofErr w:type="gramEnd"/>
    </w:p>
    <w:p w:rsidR="00EA77C9" w:rsidRDefault="00EA77C9" w:rsidP="00B660D0">
      <w:pPr>
        <w:tabs>
          <w:tab w:val="left" w:pos="3810"/>
        </w:tabs>
        <w:spacing w:before="120" w:after="120"/>
        <w:jc w:val="both"/>
        <w:rPr>
          <w:rFonts w:ascii="Times New Roman" w:hAnsi="Times New Roman"/>
          <w:bCs/>
        </w:rPr>
      </w:pPr>
      <w:r>
        <w:rPr>
          <w:rFonts w:ascii="Times New Roman" w:hAnsi="Times New Roman"/>
          <w:bCs/>
        </w:rPr>
        <w:t>Thoát vị đĩa đệm ở khu vực ngoài lổ liên hợp thình thoảng liên quan đến rễ thần kinh thoát ra ở tầng đó, tuy nhiên TVDD ở đây và những thoát vị phía trước cột sống có thể không dẫn đến sự chèn ép rễ thần kinh nào.</w:t>
      </w:r>
    </w:p>
    <w:p w:rsidR="00E33CBE" w:rsidRPr="007C2A64" w:rsidRDefault="007C2A64" w:rsidP="00B660D0">
      <w:pPr>
        <w:tabs>
          <w:tab w:val="left" w:pos="3810"/>
        </w:tabs>
        <w:spacing w:before="120" w:after="120"/>
        <w:jc w:val="both"/>
        <w:rPr>
          <w:rFonts w:ascii="Times New Roman" w:hAnsi="Times New Roman"/>
          <w:bCs/>
        </w:rPr>
      </w:pPr>
      <w:proofErr w:type="gramStart"/>
      <w:r w:rsidRPr="007C2A64">
        <w:rPr>
          <w:rFonts w:ascii="Times New Roman" w:hAnsi="Times New Roman"/>
          <w:bCs/>
        </w:rPr>
        <w:t>4.CÁC</w:t>
      </w:r>
      <w:proofErr w:type="gramEnd"/>
      <w:r w:rsidRPr="007C2A64">
        <w:rPr>
          <w:rFonts w:ascii="Times New Roman" w:hAnsi="Times New Roman"/>
          <w:bCs/>
        </w:rPr>
        <w:t xml:space="preserve"> THỂ THOÁT VỊ ĐĨA ĐỆM KHÁC</w:t>
      </w:r>
    </w:p>
    <w:p w:rsidR="00E33CBE" w:rsidRDefault="00E33CBE" w:rsidP="001E75D3">
      <w:pPr>
        <w:spacing w:before="160" w:after="120"/>
        <w:ind w:firstLine="720"/>
        <w:jc w:val="both"/>
        <w:rPr>
          <w:rFonts w:ascii="Times New Roman" w:hAnsi="Times New Roman"/>
        </w:rPr>
      </w:pPr>
      <w:r>
        <w:rPr>
          <w:rFonts w:ascii="Times New Roman" w:hAnsi="Times New Roman"/>
        </w:rPr>
        <w:t>-Thoát vị đĩa đệm vào thân sống: Còn gọi là thoát vị Shmorl</w:t>
      </w:r>
    </w:p>
    <w:p w:rsidR="00E33CBE" w:rsidRDefault="00E33CBE" w:rsidP="001E75D3">
      <w:pPr>
        <w:spacing w:before="160" w:after="120"/>
        <w:ind w:firstLine="720"/>
        <w:jc w:val="both"/>
        <w:rPr>
          <w:rFonts w:ascii="Times New Roman" w:hAnsi="Times New Roman"/>
        </w:rPr>
      </w:pPr>
      <w:r>
        <w:rPr>
          <w:rFonts w:ascii="Times New Roman" w:hAnsi="Times New Roman"/>
        </w:rPr>
        <w:t>-Thoát vị đĩa đệm vào trong màng cứng</w:t>
      </w:r>
    </w:p>
    <w:p w:rsidR="00E33CBE" w:rsidRDefault="00E33CBE" w:rsidP="001E75D3">
      <w:pPr>
        <w:spacing w:before="160" w:after="120"/>
        <w:ind w:firstLine="720"/>
        <w:jc w:val="both"/>
        <w:rPr>
          <w:rFonts w:ascii="Times New Roman" w:hAnsi="Times New Roman"/>
        </w:rPr>
      </w:pPr>
      <w:r>
        <w:rPr>
          <w:rFonts w:ascii="Times New Roman" w:hAnsi="Times New Roman"/>
        </w:rPr>
        <w:t>-Gãy rìa: Chấn thương gây tách rời một mảnh xương từ bờ của vòng</w:t>
      </w:r>
      <w:r w:rsidR="007C2A64">
        <w:rPr>
          <w:rFonts w:ascii="Times New Roman" w:hAnsi="Times New Roman"/>
        </w:rPr>
        <w:t xml:space="preserve"> mấu</w:t>
      </w:r>
      <w:r>
        <w:rPr>
          <w:rFonts w:ascii="Times New Roman" w:hAnsi="Times New Roman"/>
        </w:rPr>
        <w:t xml:space="preserve"> thân sống (vertebral ring apophysis) tại vị trí bám của vòng xơ. </w:t>
      </w:r>
      <w:proofErr w:type="gramStart"/>
      <w:r>
        <w:rPr>
          <w:rFonts w:ascii="Times New Roman" w:hAnsi="Times New Roman"/>
        </w:rPr>
        <w:t>Có thể đi kèm HLD.</w:t>
      </w:r>
      <w:proofErr w:type="gramEnd"/>
    </w:p>
    <w:p w:rsidR="002702FA" w:rsidRDefault="002702FA" w:rsidP="00DD41CA">
      <w:pPr>
        <w:spacing w:before="160" w:after="120"/>
        <w:jc w:val="both"/>
        <w:rPr>
          <w:rFonts w:ascii="Times New Roman" w:hAnsi="Times New Roman"/>
        </w:rPr>
      </w:pPr>
    </w:p>
    <w:p w:rsidR="002702FA" w:rsidRDefault="002702FA" w:rsidP="00DD41CA">
      <w:pPr>
        <w:spacing w:before="160" w:after="120"/>
        <w:jc w:val="both"/>
        <w:rPr>
          <w:rFonts w:ascii="Times New Roman" w:hAnsi="Times New Roman"/>
        </w:rPr>
      </w:pPr>
    </w:p>
    <w:p w:rsidR="007C2A64" w:rsidRPr="007C2A64" w:rsidRDefault="007C2A64" w:rsidP="00DD41CA">
      <w:pPr>
        <w:spacing w:before="160" w:after="120"/>
        <w:jc w:val="both"/>
        <w:rPr>
          <w:rFonts w:ascii="Times New Roman" w:hAnsi="Times New Roman"/>
        </w:rPr>
      </w:pPr>
      <w:r w:rsidRPr="007C2A64">
        <w:rPr>
          <w:rFonts w:ascii="Times New Roman" w:hAnsi="Times New Roman"/>
        </w:rPr>
        <w:lastRenderedPageBreak/>
        <w:t>5.ĐẶC ĐIỂM BỆNH SỬ</w:t>
      </w:r>
    </w:p>
    <w:p w:rsidR="007D3681" w:rsidRDefault="007D3681" w:rsidP="001E75D3">
      <w:pPr>
        <w:spacing w:before="160" w:after="120"/>
        <w:ind w:firstLine="720"/>
        <w:jc w:val="both"/>
        <w:rPr>
          <w:rFonts w:ascii="Times New Roman" w:hAnsi="Times New Roman"/>
        </w:rPr>
      </w:pPr>
      <w:r>
        <w:rPr>
          <w:rFonts w:ascii="Times New Roman" w:hAnsi="Times New Roman"/>
        </w:rPr>
        <w:t>-Triệu chứng có thể bắt đầu với đau lưng, sau vài ngày hoặc tuần dần dần chuyển qua</w:t>
      </w:r>
      <w:r w:rsidR="00566257">
        <w:rPr>
          <w:rFonts w:ascii="Times New Roman" w:hAnsi="Times New Roman"/>
        </w:rPr>
        <w:t xml:space="preserve"> hoặc đôi khi đột ngột chuyển sang</w:t>
      </w:r>
      <w:r>
        <w:rPr>
          <w:rFonts w:ascii="Times New Roman" w:hAnsi="Times New Roman"/>
        </w:rPr>
        <w:t xml:space="preserve"> đau </w:t>
      </w:r>
      <w:proofErr w:type="gramStart"/>
      <w:r>
        <w:rPr>
          <w:rFonts w:ascii="Times New Roman" w:hAnsi="Times New Roman"/>
        </w:rPr>
        <w:t>theo</w:t>
      </w:r>
      <w:proofErr w:type="gramEnd"/>
      <w:r>
        <w:rPr>
          <w:rFonts w:ascii="Times New Roman" w:hAnsi="Times New Roman"/>
        </w:rPr>
        <w:t xml:space="preserve"> rễ</w:t>
      </w:r>
      <w:r w:rsidR="00566257">
        <w:rPr>
          <w:rFonts w:ascii="Times New Roman" w:hAnsi="Times New Roman"/>
        </w:rPr>
        <w:t>,</w:t>
      </w:r>
      <w:r>
        <w:rPr>
          <w:rFonts w:ascii="Times New Roman" w:hAnsi="Times New Roman"/>
        </w:rPr>
        <w:t xml:space="preserve"> và thường</w:t>
      </w:r>
      <w:r w:rsidR="00566257">
        <w:rPr>
          <w:rFonts w:ascii="Times New Roman" w:hAnsi="Times New Roman"/>
        </w:rPr>
        <w:t xml:space="preserve"> kèm</w:t>
      </w:r>
      <w:r>
        <w:rPr>
          <w:rFonts w:ascii="Times New Roman" w:hAnsi="Times New Roman"/>
        </w:rPr>
        <w:t xml:space="preserve"> v</w:t>
      </w:r>
      <w:r w:rsidR="00566257">
        <w:rPr>
          <w:rFonts w:ascii="Times New Roman" w:hAnsi="Times New Roman"/>
        </w:rPr>
        <w:t>ới giảm đau lưng</w:t>
      </w:r>
    </w:p>
    <w:p w:rsidR="00566257" w:rsidRDefault="00566257" w:rsidP="001E75D3">
      <w:pPr>
        <w:spacing w:before="160" w:after="120"/>
        <w:ind w:firstLine="720"/>
        <w:jc w:val="both"/>
        <w:rPr>
          <w:rFonts w:ascii="Times New Roman" w:hAnsi="Times New Roman"/>
        </w:rPr>
      </w:pPr>
      <w:r>
        <w:rPr>
          <w:rFonts w:ascii="Times New Roman" w:hAnsi="Times New Roman"/>
        </w:rPr>
        <w:t>-Yếu tố thúc đẩy: Có các yếu tố khác nhau được cho là nguyên nhân thúc đẩy nhưng hiếm khi xác định được một cách chắc chắn</w:t>
      </w:r>
    </w:p>
    <w:p w:rsidR="00566257" w:rsidRDefault="00566257" w:rsidP="001E75D3">
      <w:pPr>
        <w:spacing w:before="160" w:after="120"/>
        <w:ind w:firstLine="720"/>
        <w:jc w:val="both"/>
        <w:rPr>
          <w:rFonts w:ascii="Times New Roman" w:hAnsi="Times New Roman"/>
        </w:rPr>
      </w:pPr>
      <w:r>
        <w:rPr>
          <w:rFonts w:ascii="Times New Roman" w:hAnsi="Times New Roman"/>
        </w:rPr>
        <w:t>-Đau giảm khi gập gối và đùi (ví dụ nằm ngửa và đặt gối dưới đầu gối)</w:t>
      </w:r>
    </w:p>
    <w:p w:rsidR="00566257" w:rsidRDefault="00566257" w:rsidP="001E75D3">
      <w:pPr>
        <w:spacing w:before="160" w:after="120"/>
        <w:ind w:firstLine="720"/>
        <w:jc w:val="both"/>
        <w:rPr>
          <w:rFonts w:ascii="Times New Roman" w:hAnsi="Times New Roman"/>
        </w:rPr>
      </w:pPr>
      <w:r>
        <w:rPr>
          <w:rFonts w:ascii="Times New Roman" w:hAnsi="Times New Roman"/>
        </w:rPr>
        <w:t>-Bệnh nhân nói chung tránh hoạt động quá mức, tuy nhiên, giữ một tư thế (ngồi, đứng, hoặc nằm) quá lâu có thể làm nặng hơn cơn đau, đôi khi cần thay đổi tư thế mỗi vài phút đến 10-20 phút. Điều này khác với đau quằn quại liên tục, ví dụ như trong đau do tắc nghẽn niệu quản.</w:t>
      </w:r>
    </w:p>
    <w:p w:rsidR="00566257" w:rsidRDefault="00566257" w:rsidP="001E75D3">
      <w:pPr>
        <w:spacing w:before="160" w:after="120"/>
        <w:ind w:firstLine="720"/>
        <w:jc w:val="both"/>
        <w:rPr>
          <w:rFonts w:ascii="Times New Roman" w:hAnsi="Times New Roman"/>
        </w:rPr>
      </w:pPr>
      <w:proofErr w:type="gramStart"/>
      <w:r>
        <w:rPr>
          <w:rFonts w:ascii="Times New Roman" w:hAnsi="Times New Roman"/>
        </w:rPr>
        <w:t>-Đau tăng khi ho, hắt hơi hoặc rặn khi đại tiện.</w:t>
      </w:r>
      <w:proofErr w:type="gramEnd"/>
      <w:r>
        <w:rPr>
          <w:rFonts w:ascii="Times New Roman" w:hAnsi="Times New Roman"/>
        </w:rPr>
        <w:t xml:space="preserve"> Xảy </w:t>
      </w:r>
      <w:proofErr w:type="gramStart"/>
      <w:r>
        <w:rPr>
          <w:rFonts w:ascii="Times New Roman" w:hAnsi="Times New Roman"/>
        </w:rPr>
        <w:t>ra  ở</w:t>
      </w:r>
      <w:proofErr w:type="gramEnd"/>
      <w:r>
        <w:rPr>
          <w:rFonts w:ascii="Times New Roman" w:hAnsi="Times New Roman"/>
        </w:rPr>
        <w:t xml:space="preserve"> 87% bệnh nhân bị HLD trong một nghiên cứu</w:t>
      </w:r>
    </w:p>
    <w:p w:rsidR="00566257" w:rsidRDefault="00566257" w:rsidP="001E75D3">
      <w:pPr>
        <w:spacing w:before="160" w:after="120"/>
        <w:ind w:firstLine="720"/>
        <w:jc w:val="both"/>
        <w:rPr>
          <w:rFonts w:ascii="Times New Roman" w:hAnsi="Times New Roman"/>
        </w:rPr>
      </w:pPr>
      <w:r>
        <w:rPr>
          <w:rFonts w:ascii="Times New Roman" w:hAnsi="Times New Roman"/>
        </w:rPr>
        <w:t xml:space="preserve">-Triệu chứng bàng quang: Tỷ lệ rối loạn đi tiểu khoảng 1-18%.  Phổ biến nhất: khó </w:t>
      </w:r>
      <w:r w:rsidR="000A1781">
        <w:rPr>
          <w:rFonts w:ascii="Times New Roman" w:hAnsi="Times New Roman"/>
        </w:rPr>
        <w:t xml:space="preserve">tiểu, rặn, hoặc bí tiểu. </w:t>
      </w:r>
      <w:proofErr w:type="gramStart"/>
      <w:r w:rsidR="000A1781">
        <w:rPr>
          <w:rFonts w:ascii="Times New Roman" w:hAnsi="Times New Roman"/>
        </w:rPr>
        <w:t>Giảm cảm giác bàng quang có thể là biểu hiện sớm nhất.</w:t>
      </w:r>
      <w:proofErr w:type="gramEnd"/>
    </w:p>
    <w:p w:rsidR="000A1781" w:rsidRDefault="000A1781" w:rsidP="001E75D3">
      <w:pPr>
        <w:spacing w:before="160" w:after="120"/>
        <w:ind w:firstLine="720"/>
        <w:jc w:val="both"/>
        <w:rPr>
          <w:rFonts w:ascii="Times New Roman" w:hAnsi="Times New Roman"/>
        </w:rPr>
      </w:pPr>
      <w:r>
        <w:rPr>
          <w:rFonts w:ascii="Times New Roman" w:hAnsi="Times New Roman"/>
        </w:rPr>
        <w:t xml:space="preserve">Nguyên nhân có thể do mất cảm giác, hoặc gián đoạn không hoàn toàn sợi phó giao cảm trước hạch. Sau đó, thường thấy các triệu chứng kích thích như đi tiểu gấp (urinary urgency), tăng số lần đi tiểu (kể cả tiểu đêm), tăng thể tích tồn dư. Ít phổ biến hơn: đái dầm, và tiểu không tự chủ nhỏ giọt; chú ý: bí tiểu rõ có thể là triệu chứng của hội chứng chùm đuôi ngựa. </w:t>
      </w:r>
      <w:proofErr w:type="gramStart"/>
      <w:r>
        <w:rPr>
          <w:rFonts w:ascii="Times New Roman" w:hAnsi="Times New Roman"/>
        </w:rPr>
        <w:t>Thỉnh thoảng HLD có thể chỉ biểu hiện với triệu chứng bàng quang và triệu chứng này cải thiện sau mổ.</w:t>
      </w:r>
      <w:proofErr w:type="gramEnd"/>
      <w:r>
        <w:rPr>
          <w:rFonts w:ascii="Times New Roman" w:hAnsi="Times New Roman"/>
        </w:rPr>
        <w:t xml:space="preserve"> </w:t>
      </w:r>
      <w:proofErr w:type="gramStart"/>
      <w:r>
        <w:rPr>
          <w:rFonts w:ascii="Times New Roman" w:hAnsi="Times New Roman"/>
        </w:rPr>
        <w:t xml:space="preserve">Lấy đĩa đệm có thể cải thiện chức năng bàng quang, nhưng </w:t>
      </w:r>
      <w:r w:rsidR="00DF311C">
        <w:rPr>
          <w:rFonts w:ascii="Times New Roman" w:hAnsi="Times New Roman"/>
        </w:rPr>
        <w:t>không thể đảm bảo điều này</w:t>
      </w:r>
      <w:r>
        <w:rPr>
          <w:rFonts w:ascii="Times New Roman" w:hAnsi="Times New Roman"/>
        </w:rPr>
        <w:t>.</w:t>
      </w:r>
      <w:proofErr w:type="gramEnd"/>
    </w:p>
    <w:p w:rsidR="001E75D3" w:rsidRDefault="001E75D3" w:rsidP="001E75D3">
      <w:pPr>
        <w:spacing w:before="160" w:after="120"/>
        <w:ind w:firstLine="720"/>
        <w:jc w:val="both"/>
        <w:rPr>
          <w:rFonts w:ascii="Times New Roman" w:hAnsi="Times New Roman"/>
        </w:rPr>
      </w:pPr>
      <w:proofErr w:type="gramStart"/>
      <w:r w:rsidRPr="00C646E4">
        <w:rPr>
          <w:rFonts w:ascii="Times New Roman" w:hAnsi="Times New Roman"/>
        </w:rPr>
        <w:t xml:space="preserve">Đau thắt lưng </w:t>
      </w:r>
      <w:r w:rsidR="00DF311C">
        <w:rPr>
          <w:rFonts w:ascii="Times New Roman" w:hAnsi="Times New Roman"/>
        </w:rPr>
        <w:t>tự nó chỉ là biểu hiện thứ yếu</w:t>
      </w:r>
      <w:r w:rsidRPr="00C646E4">
        <w:rPr>
          <w:rFonts w:ascii="Times New Roman" w:hAnsi="Times New Roman"/>
        </w:rPr>
        <w:t xml:space="preserve"> (chỉ 1% bệnh nhân đau thắt lưng cấp có biểu hiện đau thần kinh tọa), khi triệu chứng đau lưng là </w:t>
      </w:r>
      <w:r w:rsidR="00DF311C">
        <w:rPr>
          <w:rFonts w:ascii="Times New Roman" w:hAnsi="Times New Roman"/>
        </w:rPr>
        <w:t>triệu chứng duy nhất</w:t>
      </w:r>
      <w:r w:rsidRPr="00C646E4">
        <w:rPr>
          <w:rFonts w:ascii="Times New Roman" w:hAnsi="Times New Roman"/>
        </w:rPr>
        <w:t xml:space="preserve"> thì nên tìm </w:t>
      </w:r>
      <w:r w:rsidR="00DF311C">
        <w:rPr>
          <w:rFonts w:ascii="Times New Roman" w:hAnsi="Times New Roman"/>
        </w:rPr>
        <w:t xml:space="preserve">những </w:t>
      </w:r>
      <w:r w:rsidRPr="00C646E4">
        <w:rPr>
          <w:rFonts w:ascii="Times New Roman" w:hAnsi="Times New Roman"/>
        </w:rPr>
        <w:t>nguyên nhân khác gây đau</w:t>
      </w:r>
      <w:r w:rsidR="00DF311C">
        <w:rPr>
          <w:rFonts w:ascii="Times New Roman" w:hAnsi="Times New Roman"/>
        </w:rPr>
        <w:t xml:space="preserve"> (xem bài Đau thắt lưng và Bệnh lý rễ thần kinh)</w:t>
      </w:r>
      <w:r w:rsidRPr="00C646E4">
        <w:rPr>
          <w:rFonts w:ascii="Times New Roman" w:hAnsi="Times New Roman"/>
        </w:rPr>
        <w:t>.</w:t>
      </w:r>
      <w:proofErr w:type="gramEnd"/>
      <w:r w:rsidRPr="00C646E4">
        <w:rPr>
          <w:rFonts w:ascii="Times New Roman" w:hAnsi="Times New Roman"/>
        </w:rPr>
        <w:t xml:space="preserve"> Đau thần kinh tọa có độ nhạy cao với bệnh thoát vị đĩa đệm thắt lưng, chỉ có 1/1000 thoát vị đĩa đệm thắt lưng</w:t>
      </w:r>
      <w:r w:rsidR="00DF311C">
        <w:rPr>
          <w:rFonts w:ascii="Times New Roman" w:hAnsi="Times New Roman"/>
        </w:rPr>
        <w:t xml:space="preserve"> gây triệu chứng lâm sàng mà</w:t>
      </w:r>
      <w:r w:rsidRPr="00C646E4">
        <w:rPr>
          <w:rFonts w:ascii="Times New Roman" w:hAnsi="Times New Roman"/>
        </w:rPr>
        <w:t xml:space="preserve"> không gây đau thần kinh tọa. </w:t>
      </w:r>
      <w:proofErr w:type="gramStart"/>
      <w:r w:rsidRPr="00C646E4">
        <w:rPr>
          <w:rFonts w:ascii="Times New Roman" w:hAnsi="Times New Roman"/>
        </w:rPr>
        <w:t xml:space="preserve">Ngoại trừ trường hợp thoát vị đĩa đệm trung tâm </w:t>
      </w:r>
      <w:r w:rsidR="00DF311C">
        <w:rPr>
          <w:rFonts w:ascii="Times New Roman" w:hAnsi="Times New Roman"/>
        </w:rPr>
        <w:t>có thể gây triệu chứng của</w:t>
      </w:r>
      <w:r w:rsidRPr="00C646E4">
        <w:rPr>
          <w:rFonts w:ascii="Times New Roman" w:hAnsi="Times New Roman"/>
        </w:rPr>
        <w:t xml:space="preserve"> hẹp ống sống thắt lưng (ví dụ như đi cách hồi do thần kinh) hay hội chứng chùm đuôi ngựa.</w:t>
      </w:r>
      <w:proofErr w:type="gramEnd"/>
    </w:p>
    <w:p w:rsidR="00DF311C" w:rsidRPr="00C646E4" w:rsidRDefault="00DF311C" w:rsidP="00DD41CA">
      <w:pPr>
        <w:spacing w:before="160" w:after="120"/>
        <w:jc w:val="both"/>
        <w:rPr>
          <w:rFonts w:ascii="Times New Roman" w:hAnsi="Times New Roman"/>
        </w:rPr>
      </w:pPr>
      <w:r>
        <w:rPr>
          <w:rFonts w:ascii="Times New Roman" w:hAnsi="Times New Roman"/>
        </w:rPr>
        <w:t>6. DẤU HIỆU CỦA BỆNH LÝ RỄ</w:t>
      </w:r>
    </w:p>
    <w:p w:rsidR="001E75D3" w:rsidRPr="00C646E4" w:rsidRDefault="00D61B55" w:rsidP="001E75D3">
      <w:pPr>
        <w:spacing w:before="160" w:after="120"/>
        <w:ind w:firstLine="720"/>
        <w:jc w:val="both"/>
        <w:rPr>
          <w:rFonts w:ascii="Times New Roman" w:hAnsi="Times New Roman"/>
        </w:rPr>
      </w:pPr>
      <w:proofErr w:type="gramStart"/>
      <w:r>
        <w:rPr>
          <w:rFonts w:ascii="Times New Roman" w:hAnsi="Times New Roman"/>
        </w:rPr>
        <w:t>Chèn ép rễ thần kinh gây ra các dấu chứng và triệu chứng với các mức độ khác nhau.</w:t>
      </w:r>
      <w:proofErr w:type="gramEnd"/>
      <w:r>
        <w:rPr>
          <w:rFonts w:ascii="Times New Roman" w:hAnsi="Times New Roman"/>
        </w:rPr>
        <w:t xml:space="preserve"> Hội chứng </w:t>
      </w:r>
      <w:r w:rsidR="001E75D3" w:rsidRPr="00C646E4">
        <w:rPr>
          <w:rFonts w:ascii="Times New Roman" w:hAnsi="Times New Roman"/>
        </w:rPr>
        <w:t xml:space="preserve">đặc trưng được mô tả đối với </w:t>
      </w:r>
      <w:r>
        <w:rPr>
          <w:rFonts w:ascii="Times New Roman" w:hAnsi="Times New Roman"/>
        </w:rPr>
        <w:t xml:space="preserve">các </w:t>
      </w:r>
      <w:r w:rsidR="001E75D3" w:rsidRPr="00C646E4">
        <w:rPr>
          <w:rFonts w:ascii="Times New Roman" w:hAnsi="Times New Roman"/>
        </w:rPr>
        <w:t xml:space="preserve">rễ thần kinh </w:t>
      </w:r>
      <w:r>
        <w:rPr>
          <w:rFonts w:ascii="Times New Roman" w:hAnsi="Times New Roman"/>
        </w:rPr>
        <w:t xml:space="preserve">thường </w:t>
      </w:r>
      <w:r w:rsidR="001E75D3" w:rsidRPr="00C646E4">
        <w:rPr>
          <w:rFonts w:ascii="Times New Roman" w:hAnsi="Times New Roman"/>
        </w:rPr>
        <w:t xml:space="preserve">bị chèn ép </w:t>
      </w:r>
      <w:r>
        <w:rPr>
          <w:rFonts w:ascii="Times New Roman" w:hAnsi="Times New Roman"/>
        </w:rPr>
        <w:t xml:space="preserve">nhất; xem Hội chứng rễ </w:t>
      </w:r>
      <w:proofErr w:type="gramStart"/>
      <w:r>
        <w:rPr>
          <w:rFonts w:ascii="Times New Roman" w:hAnsi="Times New Roman"/>
        </w:rPr>
        <w:t>thần  kinh</w:t>
      </w:r>
      <w:proofErr w:type="gramEnd"/>
      <w:r>
        <w:rPr>
          <w:rFonts w:ascii="Times New Roman" w:hAnsi="Times New Roman"/>
        </w:rPr>
        <w:t xml:space="preserve"> dưới đây</w:t>
      </w:r>
      <w:r w:rsidR="001E75D3" w:rsidRPr="00C646E4">
        <w:rPr>
          <w:rFonts w:ascii="Times New Roman" w:hAnsi="Times New Roman"/>
        </w:rPr>
        <w:t>.</w:t>
      </w:r>
    </w:p>
    <w:p w:rsidR="001E75D3" w:rsidRPr="00C646E4" w:rsidRDefault="001E75D3" w:rsidP="001E75D3">
      <w:pPr>
        <w:spacing w:before="160" w:after="120"/>
        <w:ind w:firstLine="720"/>
        <w:jc w:val="both"/>
        <w:rPr>
          <w:rFonts w:ascii="Times New Roman" w:hAnsi="Times New Roman"/>
        </w:rPr>
      </w:pPr>
      <w:r w:rsidRPr="00C646E4">
        <w:rPr>
          <w:rFonts w:ascii="Times New Roman" w:hAnsi="Times New Roman"/>
        </w:rPr>
        <w:t xml:space="preserve">Trong một nghiên cứu </w:t>
      </w:r>
      <w:r w:rsidR="00D61B55">
        <w:rPr>
          <w:rFonts w:ascii="Times New Roman" w:hAnsi="Times New Roman"/>
        </w:rPr>
        <w:t>trên các</w:t>
      </w:r>
      <w:r w:rsidRPr="00C646E4">
        <w:rPr>
          <w:rFonts w:ascii="Times New Roman" w:hAnsi="Times New Roman"/>
        </w:rPr>
        <w:t xml:space="preserve"> bệnh nhân được</w:t>
      </w:r>
      <w:r w:rsidR="00D61B55">
        <w:rPr>
          <w:rFonts w:ascii="Times New Roman" w:hAnsi="Times New Roman"/>
        </w:rPr>
        <w:t xml:space="preserve"> giới thiệu đến phòng khám ngoại thần kinh vì đau lan xuống chân, g</w:t>
      </w:r>
      <w:r w:rsidRPr="00C646E4">
        <w:rPr>
          <w:rFonts w:ascii="Times New Roman" w:hAnsi="Times New Roman"/>
        </w:rPr>
        <w:t>hi nhận có 28% liệt chi dưới (</w:t>
      </w:r>
      <w:r w:rsidR="00D61B55">
        <w:rPr>
          <w:rFonts w:ascii="Times New Roman" w:hAnsi="Times New Roman"/>
        </w:rPr>
        <w:t xml:space="preserve">nhưng </w:t>
      </w:r>
      <w:r w:rsidRPr="00C646E4">
        <w:rPr>
          <w:rFonts w:ascii="Times New Roman" w:hAnsi="Times New Roman"/>
        </w:rPr>
        <w:t xml:space="preserve">chỉ 12% </w:t>
      </w:r>
      <w:r w:rsidR="00D61B55">
        <w:rPr>
          <w:rFonts w:ascii="Times New Roman" w:hAnsi="Times New Roman"/>
        </w:rPr>
        <w:t>than phiền vấn đề yếu chi này), 45% có rối loạn cảm giác, 51</w:t>
      </w:r>
      <w:r w:rsidRPr="00C646E4">
        <w:rPr>
          <w:rFonts w:ascii="Times New Roman" w:hAnsi="Times New Roman"/>
        </w:rPr>
        <w:t>% có thay đổi phản xạ gân xương.</w:t>
      </w:r>
    </w:p>
    <w:p w:rsidR="001E75D3" w:rsidRPr="00C646E4" w:rsidRDefault="001E75D3" w:rsidP="001E75D3">
      <w:pPr>
        <w:spacing w:before="160" w:after="120"/>
        <w:ind w:firstLine="720"/>
        <w:jc w:val="both"/>
        <w:rPr>
          <w:rFonts w:ascii="Times New Roman" w:hAnsi="Times New Roman"/>
        </w:rPr>
      </w:pPr>
      <w:r w:rsidRPr="00C646E4">
        <w:rPr>
          <w:rFonts w:ascii="Times New Roman" w:hAnsi="Times New Roman"/>
        </w:rPr>
        <w:lastRenderedPageBreak/>
        <w:t xml:space="preserve">Dấu hiệu gợi ý chèn ép rễ bao gồm: </w:t>
      </w:r>
    </w:p>
    <w:p w:rsidR="001E75D3" w:rsidRPr="00C646E4" w:rsidRDefault="001E75D3" w:rsidP="001E75D3">
      <w:pPr>
        <w:spacing w:before="160" w:after="120"/>
        <w:ind w:firstLine="720"/>
        <w:jc w:val="both"/>
        <w:rPr>
          <w:rFonts w:ascii="Times New Roman" w:hAnsi="Times New Roman"/>
        </w:rPr>
      </w:pPr>
      <w:r w:rsidRPr="00C646E4">
        <w:rPr>
          <w:rFonts w:ascii="Times New Roman" w:hAnsi="Times New Roman"/>
        </w:rPr>
        <w:t>1. Dấu hiệu/triệu chứng bệnh lý rễ thần kinh:</w:t>
      </w:r>
    </w:p>
    <w:p w:rsidR="001E75D3" w:rsidRPr="00C646E4" w:rsidRDefault="00436616" w:rsidP="001E75D3">
      <w:pPr>
        <w:spacing w:before="160" w:after="120"/>
        <w:ind w:left="360"/>
        <w:jc w:val="both"/>
        <w:rPr>
          <w:rFonts w:ascii="Times New Roman" w:hAnsi="Times New Roman"/>
        </w:rPr>
      </w:pPr>
      <w:r>
        <w:rPr>
          <w:rFonts w:ascii="Times New Roman" w:hAnsi="Times New Roman"/>
        </w:rPr>
        <w:t xml:space="preserve">    </w:t>
      </w:r>
      <w:r w:rsidR="001E75D3" w:rsidRPr="00C646E4">
        <w:rPr>
          <w:rFonts w:ascii="Times New Roman" w:hAnsi="Times New Roman"/>
        </w:rPr>
        <w:t xml:space="preserve">  A.Đau </w:t>
      </w:r>
      <w:proofErr w:type="gramStart"/>
      <w:r w:rsidR="001E75D3" w:rsidRPr="00C646E4">
        <w:rPr>
          <w:rFonts w:ascii="Times New Roman" w:hAnsi="Times New Roman"/>
        </w:rPr>
        <w:t>lan</w:t>
      </w:r>
      <w:proofErr w:type="gramEnd"/>
      <w:r w:rsidR="001E75D3" w:rsidRPr="00C646E4">
        <w:rPr>
          <w:rFonts w:ascii="Times New Roman" w:hAnsi="Times New Roman"/>
        </w:rPr>
        <w:t xml:space="preserve"> xuống chi dưới.</w:t>
      </w:r>
    </w:p>
    <w:p w:rsidR="001E75D3" w:rsidRPr="00C646E4" w:rsidRDefault="00436616" w:rsidP="001E75D3">
      <w:pPr>
        <w:spacing w:before="160" w:after="120"/>
        <w:ind w:left="360"/>
        <w:jc w:val="both"/>
        <w:rPr>
          <w:rFonts w:ascii="Times New Roman" w:hAnsi="Times New Roman"/>
        </w:rPr>
      </w:pPr>
      <w:r>
        <w:rPr>
          <w:rFonts w:ascii="Times New Roman" w:hAnsi="Times New Roman"/>
        </w:rPr>
        <w:t xml:space="preserve">    </w:t>
      </w:r>
      <w:r w:rsidR="00D61B55">
        <w:rPr>
          <w:rFonts w:ascii="Times New Roman" w:hAnsi="Times New Roman"/>
        </w:rPr>
        <w:t xml:space="preserve">  </w:t>
      </w:r>
      <w:proofErr w:type="gramStart"/>
      <w:r w:rsidR="00D61B55">
        <w:rPr>
          <w:rFonts w:ascii="Times New Roman" w:hAnsi="Times New Roman"/>
        </w:rPr>
        <w:t>B.Vận động yếu</w:t>
      </w:r>
      <w:r w:rsidR="001E75D3" w:rsidRPr="00C646E4">
        <w:rPr>
          <w:rFonts w:ascii="Times New Roman" w:hAnsi="Times New Roman"/>
        </w:rPr>
        <w:t>.</w:t>
      </w:r>
      <w:proofErr w:type="gramEnd"/>
    </w:p>
    <w:p w:rsidR="001E75D3" w:rsidRPr="00C646E4" w:rsidRDefault="00436616" w:rsidP="001E75D3">
      <w:pPr>
        <w:spacing w:before="160" w:after="120"/>
        <w:ind w:left="360"/>
        <w:jc w:val="both"/>
        <w:rPr>
          <w:rFonts w:ascii="Times New Roman" w:hAnsi="Times New Roman"/>
        </w:rPr>
      </w:pPr>
      <w:r>
        <w:rPr>
          <w:rFonts w:ascii="Times New Roman" w:hAnsi="Times New Roman"/>
        </w:rPr>
        <w:t xml:space="preserve">    </w:t>
      </w:r>
      <w:r w:rsidR="001E75D3" w:rsidRPr="00C646E4">
        <w:rPr>
          <w:rFonts w:ascii="Times New Roman" w:hAnsi="Times New Roman"/>
        </w:rPr>
        <w:t xml:space="preserve">  C.Thay đổi cảm giác </w:t>
      </w:r>
      <w:proofErr w:type="gramStart"/>
      <w:r w:rsidR="001E75D3" w:rsidRPr="00C646E4">
        <w:rPr>
          <w:rFonts w:ascii="Times New Roman" w:hAnsi="Times New Roman"/>
        </w:rPr>
        <w:t>theo</w:t>
      </w:r>
      <w:proofErr w:type="gramEnd"/>
      <w:r w:rsidR="001E75D3" w:rsidRPr="00C646E4">
        <w:rPr>
          <w:rFonts w:ascii="Times New Roman" w:hAnsi="Times New Roman"/>
        </w:rPr>
        <w:t xml:space="preserve"> khoanh cảm giác da.</w:t>
      </w:r>
    </w:p>
    <w:p w:rsidR="001E75D3" w:rsidRPr="00C646E4" w:rsidRDefault="00436616" w:rsidP="001E75D3">
      <w:pPr>
        <w:spacing w:before="160" w:after="120"/>
        <w:ind w:left="360"/>
        <w:jc w:val="both"/>
        <w:rPr>
          <w:rFonts w:ascii="Times New Roman" w:hAnsi="Times New Roman"/>
        </w:rPr>
      </w:pPr>
      <w:r>
        <w:rPr>
          <w:rFonts w:ascii="Times New Roman" w:hAnsi="Times New Roman"/>
        </w:rPr>
        <w:t xml:space="preserve">    </w:t>
      </w:r>
      <w:r w:rsidR="00D61B55">
        <w:rPr>
          <w:rFonts w:ascii="Times New Roman" w:hAnsi="Times New Roman"/>
        </w:rPr>
        <w:t xml:space="preserve">  D.Thay đổi phản xạ gân xương: yếu tố tâm lý có thể ảnh hưởng đến sự cân xứng</w:t>
      </w:r>
    </w:p>
    <w:p w:rsidR="001E75D3" w:rsidRPr="00C646E4" w:rsidRDefault="001E75D3" w:rsidP="001E75D3">
      <w:pPr>
        <w:spacing w:before="160" w:after="120"/>
        <w:ind w:firstLine="720"/>
        <w:jc w:val="both"/>
        <w:rPr>
          <w:rFonts w:ascii="Times New Roman" w:hAnsi="Times New Roman"/>
        </w:rPr>
      </w:pPr>
      <w:r w:rsidRPr="00C646E4">
        <w:rPr>
          <w:rFonts w:ascii="Times New Roman" w:hAnsi="Times New Roman"/>
        </w:rPr>
        <w:t>2. Dấu hiệu căng rễ thần kinh, nghiệm pháp Lasègue (+).</w:t>
      </w:r>
    </w:p>
    <w:p w:rsidR="001E75D3" w:rsidRPr="00C646E4" w:rsidRDefault="001E75D3" w:rsidP="001E75D3">
      <w:pPr>
        <w:spacing w:before="160" w:after="120"/>
        <w:ind w:firstLine="720"/>
        <w:jc w:val="both"/>
        <w:rPr>
          <w:rFonts w:ascii="Times New Roman" w:hAnsi="Times New Roman"/>
        </w:rPr>
      </w:pPr>
      <w:r w:rsidRPr="00C646E4">
        <w:rPr>
          <w:rFonts w:ascii="Times New Roman" w:hAnsi="Times New Roman"/>
        </w:rPr>
        <w:t>3. Nhạy cảm đau khi ấn dọc đường đi của dây thần kinh.</w:t>
      </w:r>
    </w:p>
    <w:p w:rsidR="001E75D3" w:rsidRPr="00C646E4" w:rsidRDefault="001E75D3" w:rsidP="001E75D3">
      <w:pPr>
        <w:spacing w:before="120" w:after="120"/>
        <w:ind w:firstLine="720"/>
        <w:jc w:val="both"/>
        <w:rPr>
          <w:rFonts w:ascii="Times New Roman" w:hAnsi="Times New Roman"/>
          <w:b/>
        </w:rPr>
      </w:pPr>
      <w:r w:rsidRPr="00C646E4">
        <w:rPr>
          <w:rFonts w:ascii="Times New Roman" w:hAnsi="Times New Roman"/>
          <w:b/>
          <w:bCs/>
        </w:rPr>
        <w:t xml:space="preserve">Bảng </w:t>
      </w:r>
      <w:r w:rsidR="00D61B55">
        <w:rPr>
          <w:rFonts w:ascii="Times New Roman" w:hAnsi="Times New Roman"/>
          <w:b/>
          <w:bCs/>
        </w:rPr>
        <w:t>1</w:t>
      </w:r>
      <w:r w:rsidRPr="00C646E4">
        <w:rPr>
          <w:rFonts w:ascii="Times New Roman" w:hAnsi="Times New Roman"/>
          <w:b/>
          <w:bCs/>
        </w:rPr>
        <w:t>:</w:t>
      </w:r>
      <w:r w:rsidRPr="00C646E4">
        <w:rPr>
          <w:rFonts w:ascii="Times New Roman" w:hAnsi="Times New Roman"/>
        </w:rPr>
        <w:t xml:space="preserve"> </w:t>
      </w:r>
      <w:r w:rsidRPr="00C646E4">
        <w:rPr>
          <w:rFonts w:ascii="Times New Roman" w:hAnsi="Times New Roman"/>
          <w:b/>
        </w:rPr>
        <w:t>Độ nhạy và độ đặc hiệu của dấu hiệu lâm sàng ở bệnh nhân thoát vị đĩa đệm thắt lưng có đau thần kinh tọa.</w:t>
      </w:r>
    </w:p>
    <w:p w:rsidR="001E75D3" w:rsidRPr="00C646E4" w:rsidRDefault="001E75D3" w:rsidP="001E75D3">
      <w:pPr>
        <w:spacing w:before="120" w:after="120"/>
        <w:ind w:firstLine="720"/>
        <w:jc w:val="both"/>
        <w:rPr>
          <w:rFonts w:ascii="Times New Roman" w:hAnsi="Times New Roman"/>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306"/>
        <w:gridCol w:w="4080"/>
        <w:gridCol w:w="1200"/>
        <w:gridCol w:w="1380"/>
      </w:tblGrid>
      <w:tr w:rsidR="001E75D3" w:rsidRPr="00C646E4" w:rsidTr="00A6667F">
        <w:tc>
          <w:tcPr>
            <w:tcW w:w="2322" w:type="dxa"/>
            <w:vAlign w:val="center"/>
          </w:tcPr>
          <w:p w:rsidR="001E75D3" w:rsidRPr="00C646E4" w:rsidRDefault="001E75D3" w:rsidP="00A6667F">
            <w:pPr>
              <w:spacing w:before="120" w:after="120"/>
              <w:jc w:val="center"/>
              <w:rPr>
                <w:rFonts w:ascii="Times New Roman" w:hAnsi="Times New Roman"/>
                <w:b/>
                <w:bCs/>
              </w:rPr>
            </w:pPr>
            <w:r w:rsidRPr="00C646E4">
              <w:rPr>
                <w:rFonts w:ascii="Times New Roman" w:hAnsi="Times New Roman"/>
                <w:b/>
                <w:bCs/>
              </w:rPr>
              <w:t>Dấu hiệu</w:t>
            </w:r>
          </w:p>
        </w:tc>
        <w:tc>
          <w:tcPr>
            <w:tcW w:w="4386" w:type="dxa"/>
            <w:gridSpan w:val="2"/>
            <w:vAlign w:val="center"/>
          </w:tcPr>
          <w:p w:rsidR="001E75D3" w:rsidRPr="00C646E4" w:rsidRDefault="001E75D3" w:rsidP="00A6667F">
            <w:pPr>
              <w:spacing w:before="120" w:after="120"/>
              <w:jc w:val="center"/>
              <w:rPr>
                <w:rFonts w:ascii="Times New Roman" w:hAnsi="Times New Roman"/>
                <w:b/>
                <w:bCs/>
              </w:rPr>
            </w:pPr>
            <w:r w:rsidRPr="00C646E4">
              <w:rPr>
                <w:rFonts w:ascii="Times New Roman" w:hAnsi="Times New Roman"/>
                <w:b/>
                <w:bCs/>
              </w:rPr>
              <w:t>Biểu hiện</w:t>
            </w:r>
          </w:p>
        </w:tc>
        <w:tc>
          <w:tcPr>
            <w:tcW w:w="1200" w:type="dxa"/>
            <w:vAlign w:val="center"/>
          </w:tcPr>
          <w:p w:rsidR="001E75D3" w:rsidRPr="00C646E4" w:rsidRDefault="001E75D3" w:rsidP="00A6667F">
            <w:pPr>
              <w:spacing w:before="120" w:after="120"/>
              <w:jc w:val="center"/>
              <w:rPr>
                <w:rFonts w:ascii="Times New Roman" w:hAnsi="Times New Roman"/>
                <w:b/>
                <w:bCs/>
              </w:rPr>
            </w:pPr>
            <w:r w:rsidRPr="00C646E4">
              <w:rPr>
                <w:rFonts w:ascii="Times New Roman" w:hAnsi="Times New Roman"/>
                <w:b/>
                <w:bCs/>
              </w:rPr>
              <w:t>Độ nhạy</w:t>
            </w:r>
          </w:p>
        </w:tc>
        <w:tc>
          <w:tcPr>
            <w:tcW w:w="1380" w:type="dxa"/>
            <w:vAlign w:val="center"/>
          </w:tcPr>
          <w:p w:rsidR="001E75D3" w:rsidRPr="00C646E4" w:rsidRDefault="001E75D3" w:rsidP="00A6667F">
            <w:pPr>
              <w:spacing w:before="120" w:after="120"/>
              <w:jc w:val="center"/>
              <w:rPr>
                <w:rFonts w:ascii="Times New Roman" w:hAnsi="Times New Roman"/>
                <w:b/>
                <w:bCs/>
              </w:rPr>
            </w:pPr>
            <w:r w:rsidRPr="00C646E4">
              <w:rPr>
                <w:rFonts w:ascii="Times New Roman" w:hAnsi="Times New Roman"/>
                <w:b/>
                <w:bCs/>
              </w:rPr>
              <w:t>Độ đặc hiệu</w:t>
            </w:r>
          </w:p>
        </w:tc>
      </w:tr>
      <w:tr w:rsidR="001E75D3" w:rsidRPr="00C646E4" w:rsidTr="00A6667F">
        <w:tc>
          <w:tcPr>
            <w:tcW w:w="2322" w:type="dxa"/>
          </w:tcPr>
          <w:p w:rsidR="001E75D3" w:rsidRPr="00C646E4" w:rsidRDefault="001E75D3" w:rsidP="00A6667F">
            <w:pPr>
              <w:spacing w:before="120" w:after="120"/>
              <w:jc w:val="both"/>
              <w:rPr>
                <w:rFonts w:ascii="Times New Roman" w:hAnsi="Times New Roman"/>
              </w:rPr>
            </w:pPr>
            <w:r w:rsidRPr="00C646E4">
              <w:rPr>
                <w:rFonts w:ascii="Times New Roman" w:hAnsi="Times New Roman"/>
              </w:rPr>
              <w:t xml:space="preserve">Lasègue </w:t>
            </w:r>
            <w:r w:rsidR="00D61B55">
              <w:rPr>
                <w:rFonts w:ascii="Times New Roman" w:hAnsi="Times New Roman"/>
              </w:rPr>
              <w:t>cùng bên</w:t>
            </w:r>
          </w:p>
        </w:tc>
        <w:tc>
          <w:tcPr>
            <w:tcW w:w="4386" w:type="dxa"/>
            <w:gridSpan w:val="2"/>
          </w:tcPr>
          <w:p w:rsidR="001E75D3" w:rsidRPr="00C646E4" w:rsidRDefault="001E75D3" w:rsidP="00A6667F">
            <w:pPr>
              <w:spacing w:before="120" w:after="120"/>
              <w:jc w:val="both"/>
              <w:rPr>
                <w:rFonts w:ascii="Times New Roman" w:hAnsi="Times New Roman"/>
              </w:rPr>
            </w:pPr>
            <w:r w:rsidRPr="00C646E4">
              <w:rPr>
                <w:rFonts w:ascii="Times New Roman" w:hAnsi="Times New Roman"/>
              </w:rPr>
              <w:t>(+) khi đau xuất hiện nâng &lt; 60</w:t>
            </w:r>
            <w:r w:rsidRPr="00C646E4">
              <w:rPr>
                <w:rFonts w:ascii="Times New Roman" w:hAnsi="Times New Roman"/>
                <w:vertAlign w:val="superscript"/>
              </w:rPr>
              <w:t>0</w:t>
            </w:r>
          </w:p>
        </w:tc>
        <w:tc>
          <w:tcPr>
            <w:tcW w:w="1200"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0,80</w:t>
            </w:r>
          </w:p>
        </w:tc>
        <w:tc>
          <w:tcPr>
            <w:tcW w:w="1380"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0,40</w:t>
            </w:r>
          </w:p>
        </w:tc>
      </w:tr>
      <w:tr w:rsidR="001E75D3" w:rsidRPr="00C646E4" w:rsidTr="00A6667F">
        <w:tc>
          <w:tcPr>
            <w:tcW w:w="2322" w:type="dxa"/>
          </w:tcPr>
          <w:p w:rsidR="001E75D3" w:rsidRPr="00C646E4" w:rsidRDefault="001E75D3" w:rsidP="00A6667F">
            <w:pPr>
              <w:spacing w:before="120" w:after="120"/>
              <w:jc w:val="both"/>
              <w:rPr>
                <w:rFonts w:ascii="Times New Roman" w:hAnsi="Times New Roman"/>
              </w:rPr>
            </w:pPr>
            <w:r w:rsidRPr="00C646E4">
              <w:rPr>
                <w:rFonts w:ascii="Times New Roman" w:hAnsi="Times New Roman"/>
              </w:rPr>
              <w:t>Lasègue chéo</w:t>
            </w:r>
          </w:p>
        </w:tc>
        <w:tc>
          <w:tcPr>
            <w:tcW w:w="4386" w:type="dxa"/>
            <w:gridSpan w:val="2"/>
          </w:tcPr>
          <w:p w:rsidR="001E75D3" w:rsidRPr="00C646E4" w:rsidRDefault="001E75D3" w:rsidP="00A6667F">
            <w:pPr>
              <w:spacing w:before="120" w:after="120"/>
              <w:jc w:val="both"/>
              <w:rPr>
                <w:rFonts w:ascii="Times New Roman" w:hAnsi="Times New Roman"/>
              </w:rPr>
            </w:pPr>
            <w:r w:rsidRPr="00C646E4">
              <w:rPr>
                <w:rFonts w:ascii="Times New Roman" w:hAnsi="Times New Roman"/>
              </w:rPr>
              <w:t>Gây đau chân đối bên</w:t>
            </w:r>
          </w:p>
        </w:tc>
        <w:tc>
          <w:tcPr>
            <w:tcW w:w="1200"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0,25</w:t>
            </w:r>
          </w:p>
        </w:tc>
        <w:tc>
          <w:tcPr>
            <w:tcW w:w="1380"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0,90</w:t>
            </w:r>
          </w:p>
        </w:tc>
      </w:tr>
      <w:tr w:rsidR="001E75D3" w:rsidRPr="00C646E4" w:rsidTr="00A6667F">
        <w:tc>
          <w:tcPr>
            <w:tcW w:w="2322" w:type="dxa"/>
          </w:tcPr>
          <w:p w:rsidR="001E75D3" w:rsidRPr="00C646E4" w:rsidRDefault="001E75D3" w:rsidP="00A6667F">
            <w:pPr>
              <w:spacing w:before="120" w:after="120"/>
              <w:jc w:val="both"/>
              <w:rPr>
                <w:rFonts w:ascii="Times New Roman" w:hAnsi="Times New Roman"/>
              </w:rPr>
            </w:pPr>
            <w:r w:rsidRPr="00C646E4">
              <w:rPr>
                <w:rFonts w:ascii="Times New Roman" w:hAnsi="Times New Roman"/>
              </w:rPr>
              <w:t xml:space="preserve">Giảm phản xạ </w:t>
            </w:r>
            <w:r w:rsidR="00D61B55">
              <w:rPr>
                <w:rFonts w:ascii="Times New Roman" w:hAnsi="Times New Roman"/>
              </w:rPr>
              <w:t xml:space="preserve">gân </w:t>
            </w:r>
            <w:r w:rsidRPr="00C646E4">
              <w:rPr>
                <w:rFonts w:ascii="Times New Roman" w:hAnsi="Times New Roman"/>
              </w:rPr>
              <w:t xml:space="preserve">gót </w:t>
            </w:r>
          </w:p>
        </w:tc>
        <w:tc>
          <w:tcPr>
            <w:tcW w:w="4386" w:type="dxa"/>
            <w:gridSpan w:val="2"/>
          </w:tcPr>
          <w:p w:rsidR="001E75D3" w:rsidRPr="00D61B55" w:rsidRDefault="00D61B55" w:rsidP="00D61B55">
            <w:pPr>
              <w:spacing w:before="120" w:after="120"/>
              <w:jc w:val="both"/>
              <w:rPr>
                <w:rFonts w:ascii="Times New Roman" w:hAnsi="Times New Roman"/>
              </w:rPr>
            </w:pPr>
            <w:r>
              <w:rPr>
                <w:rFonts w:ascii="Times New Roman" w:hAnsi="Times New Roman"/>
              </w:rPr>
              <w:t>Thường t</w:t>
            </w:r>
            <w:r w:rsidR="001E75D3" w:rsidRPr="00C646E4">
              <w:rPr>
                <w:rFonts w:ascii="Times New Roman" w:hAnsi="Times New Roman"/>
              </w:rPr>
              <w:t>hoát vị đĩa đệm tầng L</w:t>
            </w:r>
            <w:r w:rsidR="001E75D3" w:rsidRPr="00C646E4">
              <w:rPr>
                <w:rFonts w:ascii="Times New Roman" w:hAnsi="Times New Roman"/>
                <w:vertAlign w:val="subscript"/>
              </w:rPr>
              <w:t>5</w:t>
            </w:r>
            <w:r w:rsidR="001E75D3" w:rsidRPr="00C646E4">
              <w:rPr>
                <w:rFonts w:ascii="Times New Roman" w:hAnsi="Times New Roman"/>
              </w:rPr>
              <w:t>S</w:t>
            </w:r>
            <w:r w:rsidR="001E75D3" w:rsidRPr="00C646E4">
              <w:rPr>
                <w:rFonts w:ascii="Times New Roman" w:hAnsi="Times New Roman"/>
                <w:vertAlign w:val="subscript"/>
              </w:rPr>
              <w:t>1</w:t>
            </w:r>
            <w:r>
              <w:rPr>
                <w:rFonts w:ascii="Times New Roman" w:hAnsi="Times New Roman"/>
                <w:vertAlign w:val="subscript"/>
              </w:rPr>
              <w:t xml:space="preserve"> </w:t>
            </w:r>
            <w:r>
              <w:rPr>
                <w:rFonts w:ascii="Times New Roman" w:hAnsi="Times New Roman"/>
              </w:rPr>
              <w:t xml:space="preserve">(mất </w:t>
            </w:r>
            <w:r w:rsidR="00243DE1">
              <w:rPr>
                <w:rFonts w:ascii="Times New Roman" w:hAnsi="Times New Roman"/>
              </w:rPr>
              <w:t xml:space="preserve">phản xạ </w:t>
            </w:r>
            <w:r>
              <w:rPr>
                <w:rFonts w:ascii="Times New Roman" w:hAnsi="Times New Roman"/>
              </w:rPr>
              <w:t>hoàn toàn: tăng độ đặc hiệu)</w:t>
            </w:r>
          </w:p>
        </w:tc>
        <w:tc>
          <w:tcPr>
            <w:tcW w:w="1200"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0,50</w:t>
            </w:r>
          </w:p>
        </w:tc>
        <w:tc>
          <w:tcPr>
            <w:tcW w:w="1380"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0,60</w:t>
            </w:r>
          </w:p>
        </w:tc>
      </w:tr>
      <w:tr w:rsidR="001E75D3" w:rsidRPr="00C646E4" w:rsidTr="00A6667F">
        <w:tc>
          <w:tcPr>
            <w:tcW w:w="2322" w:type="dxa"/>
          </w:tcPr>
          <w:p w:rsidR="001E75D3" w:rsidRPr="00C646E4" w:rsidRDefault="001E75D3" w:rsidP="00A6667F">
            <w:pPr>
              <w:spacing w:before="120" w:after="120"/>
              <w:jc w:val="both"/>
              <w:rPr>
                <w:rFonts w:ascii="Times New Roman" w:hAnsi="Times New Roman"/>
              </w:rPr>
            </w:pPr>
            <w:r w:rsidRPr="00C646E4">
              <w:rPr>
                <w:rFonts w:ascii="Times New Roman" w:hAnsi="Times New Roman"/>
              </w:rPr>
              <w:t xml:space="preserve">Mất cảm giác </w:t>
            </w:r>
          </w:p>
        </w:tc>
        <w:tc>
          <w:tcPr>
            <w:tcW w:w="4386" w:type="dxa"/>
            <w:gridSpan w:val="2"/>
          </w:tcPr>
          <w:p w:rsidR="001E75D3" w:rsidRPr="00C646E4" w:rsidRDefault="00243DE1" w:rsidP="00243DE1">
            <w:pPr>
              <w:spacing w:before="120" w:after="120"/>
              <w:jc w:val="both"/>
              <w:rPr>
                <w:rFonts w:ascii="Times New Roman" w:hAnsi="Times New Roman"/>
              </w:rPr>
            </w:pPr>
            <w:r>
              <w:rPr>
                <w:rFonts w:ascii="Times New Roman" w:hAnsi="Times New Roman"/>
              </w:rPr>
              <w:t>Mất</w:t>
            </w:r>
            <w:r w:rsidR="001E75D3" w:rsidRPr="00C646E4">
              <w:rPr>
                <w:rFonts w:ascii="Times New Roman" w:hAnsi="Times New Roman"/>
              </w:rPr>
              <w:t xml:space="preserve"> cảm giác vùng da</w:t>
            </w:r>
            <w:r>
              <w:rPr>
                <w:rFonts w:ascii="Times New Roman" w:hAnsi="Times New Roman"/>
              </w:rPr>
              <w:t xml:space="preserve"> ít có giá trị định khu</w:t>
            </w:r>
            <w:r w:rsidR="001E75D3" w:rsidRPr="00C646E4">
              <w:rPr>
                <w:rFonts w:ascii="Times New Roman" w:hAnsi="Times New Roman"/>
              </w:rPr>
              <w:t xml:space="preserve"> tầng thoát vị đĩa đệm</w:t>
            </w:r>
          </w:p>
        </w:tc>
        <w:tc>
          <w:tcPr>
            <w:tcW w:w="1200"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0,50</w:t>
            </w:r>
          </w:p>
        </w:tc>
        <w:tc>
          <w:tcPr>
            <w:tcW w:w="1380"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0,50</w:t>
            </w:r>
          </w:p>
        </w:tc>
      </w:tr>
      <w:tr w:rsidR="001E75D3" w:rsidRPr="00C646E4" w:rsidTr="00A6667F">
        <w:tc>
          <w:tcPr>
            <w:tcW w:w="2322" w:type="dxa"/>
          </w:tcPr>
          <w:p w:rsidR="001E75D3" w:rsidRPr="00C646E4" w:rsidRDefault="001E75D3" w:rsidP="00A6667F">
            <w:pPr>
              <w:spacing w:before="120" w:after="120"/>
              <w:jc w:val="both"/>
              <w:rPr>
                <w:rFonts w:ascii="Times New Roman" w:hAnsi="Times New Roman"/>
              </w:rPr>
            </w:pPr>
            <w:r w:rsidRPr="00C646E4">
              <w:rPr>
                <w:rFonts w:ascii="Times New Roman" w:hAnsi="Times New Roman"/>
              </w:rPr>
              <w:t xml:space="preserve">Giảm phản xạ </w:t>
            </w:r>
            <w:r w:rsidR="00243DE1">
              <w:rPr>
                <w:rFonts w:ascii="Times New Roman" w:hAnsi="Times New Roman"/>
              </w:rPr>
              <w:t xml:space="preserve">gân </w:t>
            </w:r>
            <w:r w:rsidRPr="00C646E4">
              <w:rPr>
                <w:rFonts w:ascii="Times New Roman" w:hAnsi="Times New Roman"/>
              </w:rPr>
              <w:t>gối</w:t>
            </w:r>
          </w:p>
        </w:tc>
        <w:tc>
          <w:tcPr>
            <w:tcW w:w="4386" w:type="dxa"/>
            <w:gridSpan w:val="2"/>
          </w:tcPr>
          <w:p w:rsidR="001E75D3" w:rsidRPr="00C646E4" w:rsidRDefault="001E75D3" w:rsidP="00A6667F">
            <w:pPr>
              <w:spacing w:before="120" w:after="120"/>
              <w:jc w:val="both"/>
              <w:rPr>
                <w:rFonts w:ascii="Times New Roman" w:hAnsi="Times New Roman"/>
              </w:rPr>
            </w:pPr>
            <w:r w:rsidRPr="00C646E4">
              <w:rPr>
                <w:rFonts w:ascii="Times New Roman" w:hAnsi="Times New Roman"/>
              </w:rPr>
              <w:t>Gợi ý thoát vị đĩa đệm thắt lưng cao</w:t>
            </w:r>
          </w:p>
        </w:tc>
        <w:tc>
          <w:tcPr>
            <w:tcW w:w="1200"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0,50</w:t>
            </w:r>
          </w:p>
        </w:tc>
        <w:tc>
          <w:tcPr>
            <w:tcW w:w="1380"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Không ghi nhận</w:t>
            </w:r>
          </w:p>
        </w:tc>
      </w:tr>
      <w:tr w:rsidR="001E75D3" w:rsidRPr="00C646E4" w:rsidTr="00A6667F">
        <w:tc>
          <w:tcPr>
            <w:tcW w:w="9288" w:type="dxa"/>
            <w:gridSpan w:val="5"/>
          </w:tcPr>
          <w:p w:rsidR="001E75D3" w:rsidRPr="00C646E4" w:rsidRDefault="001E75D3" w:rsidP="00A6667F">
            <w:pPr>
              <w:spacing w:before="120" w:after="120"/>
              <w:jc w:val="center"/>
              <w:rPr>
                <w:rFonts w:ascii="Times New Roman" w:hAnsi="Times New Roman"/>
                <w:b/>
                <w:bCs/>
              </w:rPr>
            </w:pPr>
            <w:r w:rsidRPr="00C646E4">
              <w:rPr>
                <w:rFonts w:ascii="Times New Roman" w:hAnsi="Times New Roman"/>
                <w:b/>
                <w:bCs/>
              </w:rPr>
              <w:t xml:space="preserve">YẾU CƠ </w:t>
            </w:r>
          </w:p>
        </w:tc>
      </w:tr>
      <w:tr w:rsidR="001E75D3" w:rsidRPr="00C646E4" w:rsidTr="002702FA">
        <w:tc>
          <w:tcPr>
            <w:tcW w:w="2628" w:type="dxa"/>
            <w:gridSpan w:val="2"/>
          </w:tcPr>
          <w:p w:rsidR="001E75D3" w:rsidRPr="00C646E4" w:rsidRDefault="001E75D3" w:rsidP="00A6667F">
            <w:pPr>
              <w:spacing w:before="120" w:after="120"/>
              <w:jc w:val="both"/>
              <w:rPr>
                <w:rFonts w:ascii="Times New Roman" w:hAnsi="Times New Roman"/>
              </w:rPr>
            </w:pPr>
            <w:r w:rsidRPr="00C646E4">
              <w:rPr>
                <w:rFonts w:ascii="Times New Roman" w:hAnsi="Times New Roman"/>
              </w:rPr>
              <w:t>Duỗi gối (cơ tứ đầu đùi)</w:t>
            </w:r>
          </w:p>
        </w:tc>
        <w:tc>
          <w:tcPr>
            <w:tcW w:w="4080" w:type="dxa"/>
          </w:tcPr>
          <w:p w:rsidR="001E75D3" w:rsidRPr="00C646E4" w:rsidRDefault="00243DE1" w:rsidP="00243DE1">
            <w:pPr>
              <w:spacing w:before="120" w:after="120"/>
              <w:jc w:val="both"/>
              <w:rPr>
                <w:rFonts w:ascii="Times New Roman" w:hAnsi="Times New Roman"/>
              </w:rPr>
            </w:pPr>
            <w:r>
              <w:rPr>
                <w:rFonts w:ascii="Times New Roman" w:hAnsi="Times New Roman"/>
              </w:rPr>
              <w:t>Thường t</w:t>
            </w:r>
            <w:r w:rsidR="001E75D3" w:rsidRPr="00C646E4">
              <w:rPr>
                <w:rFonts w:ascii="Times New Roman" w:hAnsi="Times New Roman"/>
              </w:rPr>
              <w:t>hoát vị đĩa đệm L</w:t>
            </w:r>
            <w:r w:rsidR="001E75D3" w:rsidRPr="00C646E4">
              <w:rPr>
                <w:rFonts w:ascii="Times New Roman" w:hAnsi="Times New Roman"/>
                <w:vertAlign w:val="subscript"/>
              </w:rPr>
              <w:t>3-4</w:t>
            </w:r>
          </w:p>
        </w:tc>
        <w:tc>
          <w:tcPr>
            <w:tcW w:w="1200"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&lt; 0,01</w:t>
            </w:r>
          </w:p>
        </w:tc>
        <w:tc>
          <w:tcPr>
            <w:tcW w:w="1380"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0,99</w:t>
            </w:r>
          </w:p>
        </w:tc>
      </w:tr>
      <w:tr w:rsidR="001E75D3" w:rsidRPr="00C646E4" w:rsidTr="002702FA">
        <w:tc>
          <w:tcPr>
            <w:tcW w:w="2628" w:type="dxa"/>
            <w:gridSpan w:val="2"/>
          </w:tcPr>
          <w:p w:rsidR="001E75D3" w:rsidRPr="00C646E4" w:rsidRDefault="001E75D3" w:rsidP="00A6667F">
            <w:pPr>
              <w:spacing w:before="120" w:after="120"/>
              <w:jc w:val="both"/>
              <w:rPr>
                <w:rFonts w:ascii="Times New Roman" w:hAnsi="Times New Roman"/>
              </w:rPr>
            </w:pPr>
            <w:r w:rsidRPr="00C646E4">
              <w:rPr>
                <w:rFonts w:ascii="Times New Roman" w:hAnsi="Times New Roman"/>
              </w:rPr>
              <w:t>Gập lưng cổ chân (cơ chày trước)</w:t>
            </w:r>
          </w:p>
        </w:tc>
        <w:tc>
          <w:tcPr>
            <w:tcW w:w="4080" w:type="dxa"/>
          </w:tcPr>
          <w:p w:rsidR="001E75D3" w:rsidRPr="00C646E4" w:rsidRDefault="00243DE1" w:rsidP="00243DE1">
            <w:pPr>
              <w:spacing w:before="120" w:after="120"/>
              <w:jc w:val="both"/>
              <w:rPr>
                <w:rFonts w:ascii="Times New Roman" w:hAnsi="Times New Roman"/>
              </w:rPr>
            </w:pPr>
            <w:r>
              <w:rPr>
                <w:rFonts w:ascii="Times New Roman" w:hAnsi="Times New Roman"/>
              </w:rPr>
              <w:t>Thường t</w:t>
            </w:r>
            <w:r w:rsidR="001E75D3" w:rsidRPr="00C646E4">
              <w:rPr>
                <w:rFonts w:ascii="Times New Roman" w:hAnsi="Times New Roman"/>
              </w:rPr>
              <w:t>hoát vị đĩa đệm L</w:t>
            </w:r>
            <w:r w:rsidR="001E75D3" w:rsidRPr="00C646E4">
              <w:rPr>
                <w:rFonts w:ascii="Times New Roman" w:hAnsi="Times New Roman"/>
                <w:vertAlign w:val="subscript"/>
              </w:rPr>
              <w:t>4-5</w:t>
            </w:r>
          </w:p>
        </w:tc>
        <w:tc>
          <w:tcPr>
            <w:tcW w:w="1200"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0,35</w:t>
            </w:r>
          </w:p>
        </w:tc>
        <w:tc>
          <w:tcPr>
            <w:tcW w:w="1380"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0,70`</w:t>
            </w:r>
          </w:p>
        </w:tc>
      </w:tr>
      <w:tr w:rsidR="001E75D3" w:rsidRPr="00C646E4" w:rsidTr="002702FA">
        <w:tc>
          <w:tcPr>
            <w:tcW w:w="2628" w:type="dxa"/>
            <w:gridSpan w:val="2"/>
          </w:tcPr>
          <w:p w:rsidR="001E75D3" w:rsidRPr="00C646E4" w:rsidRDefault="001E75D3" w:rsidP="00A6667F">
            <w:pPr>
              <w:spacing w:before="120" w:after="120"/>
              <w:jc w:val="both"/>
              <w:rPr>
                <w:rFonts w:ascii="Times New Roman" w:hAnsi="Times New Roman"/>
              </w:rPr>
            </w:pPr>
            <w:r w:rsidRPr="00C646E4">
              <w:rPr>
                <w:rFonts w:ascii="Times New Roman" w:hAnsi="Times New Roman"/>
              </w:rPr>
              <w:t>Gập lòng cổ chân (cơ bụng chân)</w:t>
            </w:r>
          </w:p>
        </w:tc>
        <w:tc>
          <w:tcPr>
            <w:tcW w:w="4080" w:type="dxa"/>
          </w:tcPr>
          <w:p w:rsidR="001E75D3" w:rsidRPr="00C646E4" w:rsidRDefault="00243DE1" w:rsidP="00243DE1">
            <w:pPr>
              <w:spacing w:before="120" w:after="120"/>
              <w:jc w:val="both"/>
              <w:rPr>
                <w:rFonts w:ascii="Times New Roman" w:hAnsi="Times New Roman"/>
              </w:rPr>
            </w:pPr>
            <w:r>
              <w:rPr>
                <w:rFonts w:ascii="Times New Roman" w:hAnsi="Times New Roman"/>
              </w:rPr>
              <w:t>Thường t</w:t>
            </w:r>
            <w:r w:rsidR="001E75D3" w:rsidRPr="00C646E4">
              <w:rPr>
                <w:rFonts w:ascii="Times New Roman" w:hAnsi="Times New Roman"/>
              </w:rPr>
              <w:t>hoát vị đĩa đệm L</w:t>
            </w:r>
            <w:r w:rsidR="001E75D3" w:rsidRPr="00C646E4">
              <w:rPr>
                <w:rFonts w:ascii="Times New Roman" w:hAnsi="Times New Roman"/>
                <w:vertAlign w:val="subscript"/>
              </w:rPr>
              <w:t>5</w:t>
            </w:r>
            <w:r w:rsidR="001E75D3" w:rsidRPr="00C646E4">
              <w:rPr>
                <w:rFonts w:ascii="Times New Roman" w:hAnsi="Times New Roman"/>
              </w:rPr>
              <w:t>S</w:t>
            </w:r>
            <w:r w:rsidR="001E75D3" w:rsidRPr="00C646E4">
              <w:rPr>
                <w:rFonts w:ascii="Times New Roman" w:hAnsi="Times New Roman"/>
                <w:vertAlign w:val="subscript"/>
              </w:rPr>
              <w:t>1</w:t>
            </w:r>
          </w:p>
        </w:tc>
        <w:tc>
          <w:tcPr>
            <w:tcW w:w="1200"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0,06</w:t>
            </w:r>
          </w:p>
        </w:tc>
        <w:tc>
          <w:tcPr>
            <w:tcW w:w="1380"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0,95</w:t>
            </w:r>
          </w:p>
        </w:tc>
      </w:tr>
      <w:tr w:rsidR="001E75D3" w:rsidRPr="00C646E4" w:rsidTr="002702FA">
        <w:tc>
          <w:tcPr>
            <w:tcW w:w="2628" w:type="dxa"/>
            <w:gridSpan w:val="2"/>
          </w:tcPr>
          <w:p w:rsidR="001E75D3" w:rsidRPr="00C646E4" w:rsidRDefault="001E75D3" w:rsidP="00A6667F">
            <w:pPr>
              <w:spacing w:before="120" w:after="120"/>
              <w:jc w:val="both"/>
              <w:rPr>
                <w:rFonts w:ascii="Times New Roman" w:hAnsi="Times New Roman"/>
              </w:rPr>
            </w:pPr>
            <w:r w:rsidRPr="00C646E4">
              <w:rPr>
                <w:rFonts w:ascii="Times New Roman" w:hAnsi="Times New Roman"/>
              </w:rPr>
              <w:t>Cơ duỗi ngón cái</w:t>
            </w:r>
            <w:r w:rsidR="00243DE1">
              <w:rPr>
                <w:rFonts w:ascii="Times New Roman" w:hAnsi="Times New Roman"/>
              </w:rPr>
              <w:t xml:space="preserve"> (cơ duỗi ngón cái dài)</w:t>
            </w:r>
          </w:p>
        </w:tc>
        <w:tc>
          <w:tcPr>
            <w:tcW w:w="4080" w:type="dxa"/>
          </w:tcPr>
          <w:p w:rsidR="001E75D3" w:rsidRPr="00C646E4" w:rsidRDefault="001E75D3" w:rsidP="00A6667F">
            <w:pPr>
              <w:spacing w:before="120" w:after="120"/>
              <w:jc w:val="both"/>
              <w:rPr>
                <w:rFonts w:ascii="Times New Roman" w:hAnsi="Times New Roman"/>
              </w:rPr>
            </w:pPr>
            <w:r w:rsidRPr="00C646E4">
              <w:rPr>
                <w:rFonts w:ascii="Times New Roman" w:hAnsi="Times New Roman"/>
              </w:rPr>
              <w:t>Thoát vị đĩa đệm L</w:t>
            </w:r>
            <w:r w:rsidRPr="00C646E4">
              <w:rPr>
                <w:rFonts w:ascii="Times New Roman" w:hAnsi="Times New Roman"/>
                <w:vertAlign w:val="subscript"/>
              </w:rPr>
              <w:t>5</w:t>
            </w:r>
            <w:r w:rsidRPr="00C646E4">
              <w:rPr>
                <w:rFonts w:ascii="Times New Roman" w:hAnsi="Times New Roman"/>
              </w:rPr>
              <w:t>S</w:t>
            </w:r>
            <w:r w:rsidRPr="00C646E4">
              <w:rPr>
                <w:rFonts w:ascii="Times New Roman" w:hAnsi="Times New Roman"/>
                <w:vertAlign w:val="subscript"/>
              </w:rPr>
              <w:t>1</w:t>
            </w:r>
            <w:r w:rsidRPr="00C646E4">
              <w:rPr>
                <w:rFonts w:ascii="Times New Roman" w:hAnsi="Times New Roman"/>
              </w:rPr>
              <w:t xml:space="preserve"> 60%, L</w:t>
            </w:r>
            <w:r w:rsidRPr="00C646E4">
              <w:rPr>
                <w:rFonts w:ascii="Times New Roman" w:hAnsi="Times New Roman"/>
                <w:vertAlign w:val="subscript"/>
              </w:rPr>
              <w:t>4-5</w:t>
            </w:r>
            <w:r w:rsidRPr="00C646E4">
              <w:rPr>
                <w:rFonts w:ascii="Times New Roman" w:hAnsi="Times New Roman"/>
              </w:rPr>
              <w:t xml:space="preserve"> 30%</w:t>
            </w:r>
          </w:p>
        </w:tc>
        <w:tc>
          <w:tcPr>
            <w:tcW w:w="1200"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0,50</w:t>
            </w:r>
          </w:p>
        </w:tc>
        <w:tc>
          <w:tcPr>
            <w:tcW w:w="1380"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0,70</w:t>
            </w:r>
          </w:p>
        </w:tc>
      </w:tr>
    </w:tbl>
    <w:p w:rsidR="001E75D3" w:rsidRPr="00C646E4" w:rsidRDefault="001E75D3" w:rsidP="001E75D3">
      <w:pPr>
        <w:spacing w:before="120" w:after="120"/>
        <w:jc w:val="both"/>
        <w:rPr>
          <w:rFonts w:ascii="Times New Roman" w:hAnsi="Times New Roman"/>
          <w:b/>
          <w:bCs/>
        </w:rPr>
      </w:pPr>
      <w:r w:rsidRPr="00C646E4">
        <w:rPr>
          <w:rFonts w:ascii="Times New Roman" w:hAnsi="Times New Roman"/>
          <w:b/>
          <w:bCs/>
        </w:rPr>
        <w:lastRenderedPageBreak/>
        <w:t xml:space="preserve"> Dấu hiệu căng rễ thần kinh:</w:t>
      </w:r>
      <w:r w:rsidRPr="00C646E4">
        <w:rPr>
          <w:rFonts w:ascii="Times New Roman" w:hAnsi="Times New Roman"/>
        </w:rPr>
        <w:t xml:space="preserve"> bao gồm</w:t>
      </w:r>
      <w:r w:rsidR="00192983">
        <w:rPr>
          <w:rFonts w:ascii="Times New Roman" w:hAnsi="Times New Roman"/>
        </w:rPr>
        <w:t>:</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 xml:space="preserve">1/. </w:t>
      </w:r>
      <w:r w:rsidRPr="00C646E4">
        <w:rPr>
          <w:rFonts w:ascii="Times New Roman" w:hAnsi="Times New Roman"/>
          <w:b/>
        </w:rPr>
        <w:t>Nghiệm pháp Lasègue</w:t>
      </w:r>
      <w:r w:rsidRPr="00C646E4">
        <w:rPr>
          <w:rFonts w:ascii="Times New Roman" w:hAnsi="Times New Roman"/>
        </w:rPr>
        <w:t xml:space="preserve"> hay còn gọi là nghiệm pháp nâng chân duỗi thẳng</w:t>
      </w:r>
      <w:r w:rsidR="00A6667F">
        <w:rPr>
          <w:rFonts w:ascii="Times New Roman" w:hAnsi="Times New Roman"/>
        </w:rPr>
        <w:t xml:space="preserve"> </w:t>
      </w:r>
      <w:r w:rsidR="00D26E37">
        <w:rPr>
          <w:rFonts w:ascii="Times New Roman" w:hAnsi="Times New Roman"/>
        </w:rPr>
        <w:t>(</w:t>
      </w:r>
      <w:r w:rsidR="006B6F52">
        <w:rPr>
          <w:rFonts w:ascii="Times New Roman" w:hAnsi="Times New Roman"/>
        </w:rPr>
        <w:t>Straight Leg Raising-</w:t>
      </w:r>
      <w:r w:rsidR="00D26E37">
        <w:rPr>
          <w:rFonts w:ascii="Times New Roman" w:hAnsi="Times New Roman"/>
        </w:rPr>
        <w:t>SLR)</w:t>
      </w:r>
      <w:r w:rsidRPr="00C646E4">
        <w:rPr>
          <w:rFonts w:ascii="Times New Roman" w:hAnsi="Times New Roman"/>
        </w:rPr>
        <w:t>, giúp phân biệt với đau do bệnh lý khớp háng. Thực hiện</w:t>
      </w:r>
      <w:r w:rsidR="00192983">
        <w:rPr>
          <w:rFonts w:ascii="Times New Roman" w:hAnsi="Times New Roman"/>
        </w:rPr>
        <w:t>:</w:t>
      </w:r>
      <w:r w:rsidRPr="00C646E4">
        <w:rPr>
          <w:rFonts w:ascii="Times New Roman" w:hAnsi="Times New Roman"/>
        </w:rPr>
        <w:t xml:space="preserve"> bệnh nhân nằm ngửa, nâng</w:t>
      </w:r>
      <w:r w:rsidR="00243DE1">
        <w:rPr>
          <w:rFonts w:ascii="Times New Roman" w:hAnsi="Times New Roman"/>
        </w:rPr>
        <w:t xml:space="preserve"> gót</w:t>
      </w:r>
      <w:r w:rsidRPr="00C646E4">
        <w:rPr>
          <w:rFonts w:ascii="Times New Roman" w:hAnsi="Times New Roman"/>
        </w:rPr>
        <w:t xml:space="preserve"> chân từ từ trong tư thế duỗi gối cho đến khi đau xuất hiện (thường dưới </w:t>
      </w:r>
      <w:proofErr w:type="gramStart"/>
      <w:r w:rsidRPr="00C646E4">
        <w:rPr>
          <w:rFonts w:ascii="Times New Roman" w:hAnsi="Times New Roman"/>
        </w:rPr>
        <w:t>60</w:t>
      </w:r>
      <w:r w:rsidRPr="00C646E4">
        <w:rPr>
          <w:rFonts w:ascii="Times New Roman" w:hAnsi="Times New Roman"/>
          <w:vertAlign w:val="superscript"/>
        </w:rPr>
        <w:t>0</w:t>
      </w:r>
      <w:r w:rsidR="00243DE1">
        <w:rPr>
          <w:rFonts w:ascii="Times New Roman" w:hAnsi="Times New Roman"/>
          <w:vertAlign w:val="superscript"/>
        </w:rPr>
        <w:t xml:space="preserve"> </w:t>
      </w:r>
      <w:r w:rsidR="00243DE1">
        <w:rPr>
          <w:rFonts w:ascii="Times New Roman" w:hAnsi="Times New Roman"/>
        </w:rPr>
        <w:t>,</w:t>
      </w:r>
      <w:proofErr w:type="gramEnd"/>
      <w:r w:rsidR="00243DE1">
        <w:rPr>
          <w:rFonts w:ascii="Times New Roman" w:hAnsi="Times New Roman"/>
        </w:rPr>
        <w:t xml:space="preserve"> căng rễ thần kinh ít tăng khi bắt đầu quá góc này</w:t>
      </w:r>
      <w:r w:rsidRPr="00C646E4">
        <w:rPr>
          <w:rFonts w:ascii="Times New Roman" w:hAnsi="Times New Roman"/>
        </w:rPr>
        <w:t xml:space="preserve">). </w:t>
      </w:r>
      <w:proofErr w:type="gramStart"/>
      <w:r w:rsidRPr="00C646E4">
        <w:rPr>
          <w:rFonts w:ascii="Times New Roman" w:hAnsi="Times New Roman"/>
        </w:rPr>
        <w:t xml:space="preserve">Nghiệm pháp dương tính khi bệnh nhân than đau chân hay </w:t>
      </w:r>
      <w:r w:rsidR="00243DE1">
        <w:rPr>
          <w:rFonts w:ascii="Times New Roman" w:hAnsi="Times New Roman"/>
        </w:rPr>
        <w:t xml:space="preserve">dị cảm ở vùng phân bố </w:t>
      </w:r>
      <w:r w:rsidRPr="00C646E4">
        <w:rPr>
          <w:rFonts w:ascii="Times New Roman" w:hAnsi="Times New Roman"/>
        </w:rPr>
        <w:t xml:space="preserve">của dây thần kinh (chỉ đau lưng không thì không </w:t>
      </w:r>
      <w:r w:rsidR="00243DE1">
        <w:rPr>
          <w:rFonts w:ascii="Times New Roman" w:hAnsi="Times New Roman"/>
        </w:rPr>
        <w:t>đủ tiêu chuẩn</w:t>
      </w:r>
      <w:r w:rsidRPr="00C646E4">
        <w:rPr>
          <w:rFonts w:ascii="Times New Roman" w:hAnsi="Times New Roman"/>
        </w:rPr>
        <w:t>).</w:t>
      </w:r>
      <w:proofErr w:type="gramEnd"/>
      <w:r w:rsidRPr="00C646E4">
        <w:rPr>
          <w:rFonts w:ascii="Times New Roman" w:hAnsi="Times New Roman"/>
        </w:rPr>
        <w:t xml:space="preserve"> </w:t>
      </w:r>
      <w:proofErr w:type="gramStart"/>
      <w:r w:rsidRPr="00C646E4">
        <w:rPr>
          <w:rFonts w:ascii="Times New Roman" w:hAnsi="Times New Roman"/>
        </w:rPr>
        <w:t xml:space="preserve">Bệnh nhân có thể duỗi háng (nhấc mông lên khỏi mặt giường) </w:t>
      </w:r>
      <w:r w:rsidR="00243DE1">
        <w:rPr>
          <w:rFonts w:ascii="Times New Roman" w:hAnsi="Times New Roman"/>
        </w:rPr>
        <w:t>để làm giảm góc</w:t>
      </w:r>
      <w:r w:rsidRPr="00C646E4">
        <w:rPr>
          <w:rFonts w:ascii="Times New Roman" w:hAnsi="Times New Roman"/>
        </w:rPr>
        <w:t>.</w:t>
      </w:r>
      <w:proofErr w:type="gramEnd"/>
      <w:r w:rsidRPr="00C646E4">
        <w:rPr>
          <w:rFonts w:ascii="Times New Roman" w:hAnsi="Times New Roman"/>
        </w:rPr>
        <w:t xml:space="preserve"> </w:t>
      </w:r>
      <w:r w:rsidR="00243DE1">
        <w:rPr>
          <w:rFonts w:ascii="Times New Roman" w:hAnsi="Times New Roman"/>
        </w:rPr>
        <w:t xml:space="preserve">Mặc dù không thuộc nghiệm </w:t>
      </w:r>
      <w:r w:rsidRPr="00C646E4">
        <w:rPr>
          <w:rFonts w:ascii="Times New Roman" w:hAnsi="Times New Roman"/>
        </w:rPr>
        <w:t>pháp Lasègue</w:t>
      </w:r>
      <w:r w:rsidR="00D26E37">
        <w:rPr>
          <w:rFonts w:ascii="Times New Roman" w:hAnsi="Times New Roman"/>
        </w:rPr>
        <w:t xml:space="preserve">, gập lưng bàn chân khi làm test Lasègue thường làm tăng mức độ đau do chèn ép rễ thần kinh. Nghiệm </w:t>
      </w:r>
      <w:proofErr w:type="gramStart"/>
      <w:r w:rsidR="00D26E37">
        <w:rPr>
          <w:rFonts w:ascii="Times New Roman" w:hAnsi="Times New Roman"/>
        </w:rPr>
        <w:t xml:space="preserve">pháp </w:t>
      </w:r>
      <w:r w:rsidRPr="00C646E4">
        <w:rPr>
          <w:rFonts w:ascii="Times New Roman" w:hAnsi="Times New Roman"/>
        </w:rPr>
        <w:t xml:space="preserve"> nhạy</w:t>
      </w:r>
      <w:proofErr w:type="gramEnd"/>
      <w:r w:rsidR="00D26E37">
        <w:rPr>
          <w:rFonts w:ascii="Times New Roman" w:hAnsi="Times New Roman"/>
        </w:rPr>
        <w:t xml:space="preserve"> SLR trước hết làm căng </w:t>
      </w:r>
      <w:r w:rsidRPr="00C646E4">
        <w:rPr>
          <w:rFonts w:ascii="Times New Roman" w:hAnsi="Times New Roman"/>
        </w:rPr>
        <w:t xml:space="preserve"> rễ L</w:t>
      </w:r>
      <w:r w:rsidRPr="00C646E4">
        <w:rPr>
          <w:rFonts w:ascii="Times New Roman" w:hAnsi="Times New Roman"/>
          <w:vertAlign w:val="subscript"/>
        </w:rPr>
        <w:t xml:space="preserve">5 </w:t>
      </w:r>
      <w:r w:rsidRPr="00C646E4">
        <w:rPr>
          <w:rFonts w:ascii="Times New Roman" w:hAnsi="Times New Roman"/>
        </w:rPr>
        <w:t>và S</w:t>
      </w:r>
      <w:r w:rsidRPr="00C646E4">
        <w:rPr>
          <w:rFonts w:ascii="Times New Roman" w:hAnsi="Times New Roman"/>
          <w:vertAlign w:val="subscript"/>
        </w:rPr>
        <w:t>1</w:t>
      </w:r>
      <w:r w:rsidRPr="00C646E4">
        <w:rPr>
          <w:rFonts w:ascii="Times New Roman" w:hAnsi="Times New Roman"/>
        </w:rPr>
        <w:t xml:space="preserve">, </w:t>
      </w:r>
      <w:r w:rsidR="00D26E37">
        <w:rPr>
          <w:rFonts w:ascii="Times New Roman" w:hAnsi="Times New Roman"/>
        </w:rPr>
        <w:t xml:space="preserve"> </w:t>
      </w:r>
      <w:r w:rsidRPr="00C646E4">
        <w:rPr>
          <w:rFonts w:ascii="Times New Roman" w:hAnsi="Times New Roman"/>
        </w:rPr>
        <w:t>rễ L</w:t>
      </w:r>
      <w:r w:rsidRPr="00C646E4">
        <w:rPr>
          <w:rFonts w:ascii="Times New Roman" w:hAnsi="Times New Roman"/>
          <w:vertAlign w:val="subscript"/>
        </w:rPr>
        <w:t>4</w:t>
      </w:r>
      <w:r w:rsidRPr="00C646E4">
        <w:rPr>
          <w:rFonts w:ascii="Times New Roman" w:hAnsi="Times New Roman"/>
        </w:rPr>
        <w:t xml:space="preserve"> ít hơn, </w:t>
      </w:r>
      <w:r w:rsidR="00D26E37">
        <w:rPr>
          <w:rFonts w:ascii="Times New Roman" w:hAnsi="Times New Roman"/>
        </w:rPr>
        <w:t xml:space="preserve">và rất ít đối với </w:t>
      </w:r>
      <w:r w:rsidRPr="00C646E4">
        <w:rPr>
          <w:rFonts w:ascii="Times New Roman" w:hAnsi="Times New Roman"/>
        </w:rPr>
        <w:t xml:space="preserve">những rễ thần kinh thắt lưng </w:t>
      </w:r>
      <w:r w:rsidR="00D26E37">
        <w:rPr>
          <w:rFonts w:ascii="Times New Roman" w:hAnsi="Times New Roman"/>
        </w:rPr>
        <w:t>cao hơn</w:t>
      </w:r>
      <w:r w:rsidRPr="00C646E4">
        <w:rPr>
          <w:rFonts w:ascii="Times New Roman" w:hAnsi="Times New Roman"/>
        </w:rPr>
        <w:t xml:space="preserve">. Nghiệm pháp Lasègue (+) ở 83% bệnh nhân bị chèn ép rễ thần </w:t>
      </w:r>
      <w:proofErr w:type="gramStart"/>
      <w:r w:rsidRPr="00C646E4">
        <w:rPr>
          <w:rFonts w:ascii="Times New Roman" w:hAnsi="Times New Roman"/>
        </w:rPr>
        <w:t>kinh</w:t>
      </w:r>
      <w:r w:rsidR="00D26E37">
        <w:rPr>
          <w:rFonts w:ascii="Times New Roman" w:hAnsi="Times New Roman"/>
        </w:rPr>
        <w:t>(</w:t>
      </w:r>
      <w:proofErr w:type="gramEnd"/>
      <w:r w:rsidR="00D26E37">
        <w:rPr>
          <w:rFonts w:ascii="Times New Roman" w:hAnsi="Times New Roman"/>
        </w:rPr>
        <w:t xml:space="preserve"> khả năng</w:t>
      </w:r>
      <w:r w:rsidRPr="00C646E4">
        <w:rPr>
          <w:rFonts w:ascii="Times New Roman" w:hAnsi="Times New Roman"/>
        </w:rPr>
        <w:t xml:space="preserve"> (+) nhiều hơn ở bệnh nhân trẻ &lt; 30 tuổi</w:t>
      </w:r>
      <w:r w:rsidR="00D26E37">
        <w:rPr>
          <w:rFonts w:ascii="Times New Roman" w:hAnsi="Times New Roman"/>
        </w:rPr>
        <w:t xml:space="preserve"> bị HLD)</w:t>
      </w:r>
      <w:r w:rsidRPr="00C646E4">
        <w:rPr>
          <w:rFonts w:ascii="Times New Roman" w:hAnsi="Times New Roman"/>
        </w:rPr>
        <w:t xml:space="preserve">. </w:t>
      </w:r>
      <w:proofErr w:type="gramStart"/>
      <w:r w:rsidRPr="00C646E4">
        <w:rPr>
          <w:rFonts w:ascii="Times New Roman" w:hAnsi="Times New Roman"/>
        </w:rPr>
        <w:t>Có thể (+) ở bệnh lý đám rối thắt lưng- cùng.</w:t>
      </w:r>
      <w:proofErr w:type="gramEnd"/>
      <w:r w:rsidRPr="00C646E4">
        <w:rPr>
          <w:rFonts w:ascii="Times New Roman" w:hAnsi="Times New Roman"/>
        </w:rPr>
        <w:t xml:space="preserve"> Chú ý</w:t>
      </w:r>
      <w:r w:rsidR="00192983">
        <w:rPr>
          <w:rFonts w:ascii="Times New Roman" w:hAnsi="Times New Roman"/>
        </w:rPr>
        <w:t>:</w:t>
      </w:r>
      <w:r w:rsidRPr="00C646E4">
        <w:rPr>
          <w:rFonts w:ascii="Times New Roman" w:hAnsi="Times New Roman"/>
        </w:rPr>
        <w:t xml:space="preserve"> gấp cả hai đùi kèm </w:t>
      </w:r>
      <w:r w:rsidR="00D26E37">
        <w:rPr>
          <w:rFonts w:ascii="Times New Roman" w:hAnsi="Times New Roman"/>
        </w:rPr>
        <w:t>duỗi</w:t>
      </w:r>
      <w:r w:rsidRPr="00C646E4">
        <w:rPr>
          <w:rFonts w:ascii="Times New Roman" w:hAnsi="Times New Roman"/>
        </w:rPr>
        <w:t xml:space="preserve"> gối </w:t>
      </w:r>
      <w:r w:rsidR="00D26E37">
        <w:rPr>
          <w:rFonts w:ascii="Times New Roman" w:hAnsi="Times New Roman"/>
        </w:rPr>
        <w:t xml:space="preserve">(“ngồi </w:t>
      </w:r>
      <w:r w:rsidR="00A6667F">
        <w:rPr>
          <w:rFonts w:ascii="Times New Roman" w:hAnsi="Times New Roman"/>
        </w:rPr>
        <w:t>dài</w:t>
      </w:r>
      <w:r w:rsidR="00D26E37">
        <w:rPr>
          <w:rFonts w:ascii="Times New Roman" w:hAnsi="Times New Roman"/>
        </w:rPr>
        <w:t>” hoặc ngồi duỗi gố</w:t>
      </w:r>
      <w:r w:rsidR="00461796">
        <w:rPr>
          <w:rFonts w:ascii="Times New Roman" w:hAnsi="Times New Roman"/>
        </w:rPr>
        <w:t>i</w:t>
      </w:r>
      <w:r w:rsidR="00D26E37">
        <w:rPr>
          <w:rFonts w:ascii="Times New Roman" w:hAnsi="Times New Roman"/>
        </w:rPr>
        <w:t xml:space="preserve">) </w:t>
      </w:r>
      <w:r w:rsidRPr="00C646E4">
        <w:rPr>
          <w:rFonts w:ascii="Times New Roman" w:hAnsi="Times New Roman"/>
        </w:rPr>
        <w:t xml:space="preserve">có </w:t>
      </w:r>
      <w:r w:rsidR="00D26E37">
        <w:rPr>
          <w:rFonts w:ascii="Times New Roman" w:hAnsi="Times New Roman"/>
        </w:rPr>
        <w:t>thể dễ chịu hơn khi chỉ gấp đùi bên có triệu chứng.</w:t>
      </w:r>
      <w:r w:rsidRPr="00C646E4">
        <w:rPr>
          <w:rFonts w:ascii="Times New Roman" w:hAnsi="Times New Roman"/>
        </w:rPr>
        <w:t xml:space="preserve"> </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2</w:t>
      </w:r>
      <w:r w:rsidRPr="00C646E4">
        <w:rPr>
          <w:rFonts w:ascii="Times New Roman" w:hAnsi="Times New Roman"/>
          <w:b/>
        </w:rPr>
        <w:t>/. Nghiệm pháp dồn nén (cram test)</w:t>
      </w:r>
      <w:r w:rsidRPr="00C646E4">
        <w:rPr>
          <w:rFonts w:ascii="Times New Roman" w:hAnsi="Times New Roman"/>
        </w:rPr>
        <w:t xml:space="preserve">: bệnh nhân nằm ngửa, nâng chân đau với gối gấp nhẹ, sau đó duỗi gối ra. </w:t>
      </w:r>
      <w:proofErr w:type="gramStart"/>
      <w:r w:rsidRPr="00C646E4">
        <w:rPr>
          <w:rFonts w:ascii="Times New Roman" w:hAnsi="Times New Roman"/>
        </w:rPr>
        <w:t>Kết quả tương tự nghiệm pháp Lasègue.</w:t>
      </w:r>
      <w:proofErr w:type="gramEnd"/>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 xml:space="preserve">3/. </w:t>
      </w:r>
      <w:r w:rsidRPr="00C646E4">
        <w:rPr>
          <w:rFonts w:ascii="Times New Roman" w:hAnsi="Times New Roman"/>
          <w:b/>
        </w:rPr>
        <w:t>Nghiệm pháp Fajersztajn</w:t>
      </w:r>
      <w:r w:rsidR="00461796">
        <w:rPr>
          <w:rFonts w:ascii="Times New Roman" w:hAnsi="Times New Roman"/>
          <w:b/>
        </w:rPr>
        <w:t xml:space="preserve"> (nghiệm pháp </w:t>
      </w:r>
      <w:r w:rsidR="00A6667F">
        <w:rPr>
          <w:rFonts w:ascii="Times New Roman" w:hAnsi="Times New Roman"/>
          <w:b/>
        </w:rPr>
        <w:t>Lasègue</w:t>
      </w:r>
      <w:r w:rsidR="00461796">
        <w:rPr>
          <w:rFonts w:ascii="Times New Roman" w:hAnsi="Times New Roman"/>
          <w:b/>
        </w:rPr>
        <w:t xml:space="preserve"> chéo)</w:t>
      </w:r>
      <w:r w:rsidRPr="00C646E4">
        <w:rPr>
          <w:rFonts w:ascii="Times New Roman" w:hAnsi="Times New Roman"/>
        </w:rPr>
        <w:t>: nâng chân không đau gây đau chân đối bên</w:t>
      </w:r>
      <w:r w:rsidR="00461796">
        <w:rPr>
          <w:rFonts w:ascii="Times New Roman" w:hAnsi="Times New Roman"/>
        </w:rPr>
        <w:t xml:space="preserve"> (góc nâng chân thường cao hơn góc nâng chân bên đau)</w:t>
      </w:r>
      <w:r w:rsidRPr="00C646E4">
        <w:rPr>
          <w:rFonts w:ascii="Times New Roman" w:hAnsi="Times New Roman"/>
        </w:rPr>
        <w:t xml:space="preserve">. </w:t>
      </w:r>
      <w:proofErr w:type="gramStart"/>
      <w:r w:rsidRPr="00C646E4">
        <w:rPr>
          <w:rFonts w:ascii="Times New Roman" w:hAnsi="Times New Roman"/>
        </w:rPr>
        <w:t>Nghiệm pháp có độ đặc hiệu cao nh</w:t>
      </w:r>
      <w:r w:rsidR="00A6667F">
        <w:rPr>
          <w:rFonts w:ascii="Times New Roman" w:hAnsi="Times New Roman"/>
        </w:rPr>
        <w:t>ư</w:t>
      </w:r>
      <w:r w:rsidRPr="00C646E4">
        <w:rPr>
          <w:rFonts w:ascii="Times New Roman" w:hAnsi="Times New Roman"/>
        </w:rPr>
        <w:t>ng í</w:t>
      </w:r>
      <w:r w:rsidR="00461796">
        <w:rPr>
          <w:rFonts w:ascii="Times New Roman" w:hAnsi="Times New Roman"/>
        </w:rPr>
        <w:t xml:space="preserve">t nhạy hơn nghiệm pháp Lasègue (97% bệnh nhân </w:t>
      </w:r>
      <w:r w:rsidR="00A6667F">
        <w:rPr>
          <w:rFonts w:ascii="Times New Roman" w:hAnsi="Times New Roman"/>
        </w:rPr>
        <w:t xml:space="preserve">được </w:t>
      </w:r>
      <w:r w:rsidR="00461796">
        <w:rPr>
          <w:rFonts w:ascii="Times New Roman" w:hAnsi="Times New Roman"/>
        </w:rPr>
        <w:t>phẫu thuật có dấu hiệu này có thoát vị đĩa đệm trong mổ).</w:t>
      </w:r>
      <w:proofErr w:type="gramEnd"/>
      <w:r w:rsidR="00461796">
        <w:rPr>
          <w:rFonts w:ascii="Times New Roman" w:hAnsi="Times New Roman"/>
        </w:rPr>
        <w:t xml:space="preserve"> </w:t>
      </w:r>
      <w:proofErr w:type="gramStart"/>
      <w:r w:rsidRPr="00C646E4">
        <w:rPr>
          <w:rFonts w:ascii="Times New Roman" w:hAnsi="Times New Roman"/>
        </w:rPr>
        <w:t xml:space="preserve">Có </w:t>
      </w:r>
      <w:r w:rsidR="00461796">
        <w:rPr>
          <w:rFonts w:ascii="Times New Roman" w:hAnsi="Times New Roman"/>
        </w:rPr>
        <w:t>thể</w:t>
      </w:r>
      <w:r w:rsidRPr="00C646E4">
        <w:rPr>
          <w:rFonts w:ascii="Times New Roman" w:hAnsi="Times New Roman"/>
        </w:rPr>
        <w:t xml:space="preserve"> liên quan với thoát vị đĩa đệm trung tâm nhiều hơn.</w:t>
      </w:r>
      <w:proofErr w:type="gramEnd"/>
      <w:r w:rsidRPr="00C646E4">
        <w:rPr>
          <w:rFonts w:ascii="Times New Roman" w:hAnsi="Times New Roman"/>
        </w:rPr>
        <w:t xml:space="preserve"> </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 xml:space="preserve">4/. </w:t>
      </w:r>
      <w:r w:rsidRPr="00C646E4">
        <w:rPr>
          <w:rFonts w:ascii="Times New Roman" w:hAnsi="Times New Roman"/>
          <w:b/>
        </w:rPr>
        <w:t>Nghiệm pháp căng đùi</w:t>
      </w:r>
      <w:r w:rsidRPr="00C646E4">
        <w:rPr>
          <w:rFonts w:ascii="Times New Roman" w:hAnsi="Times New Roman"/>
        </w:rPr>
        <w:t xml:space="preserve">, còn gọi là nghiệm pháp </w:t>
      </w:r>
      <w:r w:rsidR="00A6667F">
        <w:rPr>
          <w:rFonts w:ascii="Times New Roman" w:hAnsi="Times New Roman"/>
        </w:rPr>
        <w:t>nâng thẳng chân</w:t>
      </w:r>
      <w:r w:rsidRPr="00C646E4">
        <w:rPr>
          <w:rFonts w:ascii="Times New Roman" w:hAnsi="Times New Roman"/>
        </w:rPr>
        <w:t xml:space="preserve"> ngược: bệnh nhân nằm sấp, người khám đặt </w:t>
      </w:r>
      <w:proofErr w:type="gramStart"/>
      <w:r w:rsidRPr="00C646E4">
        <w:rPr>
          <w:rFonts w:ascii="Times New Roman" w:hAnsi="Times New Roman"/>
        </w:rPr>
        <w:t>tay</w:t>
      </w:r>
      <w:proofErr w:type="gramEnd"/>
      <w:r w:rsidRPr="00C646E4">
        <w:rPr>
          <w:rFonts w:ascii="Times New Roman" w:hAnsi="Times New Roman"/>
        </w:rPr>
        <w:t xml:space="preserve"> vào hố khoeo, gối </w:t>
      </w:r>
      <w:r w:rsidR="00A6667F">
        <w:rPr>
          <w:rFonts w:ascii="Times New Roman" w:hAnsi="Times New Roman"/>
        </w:rPr>
        <w:t>gập</w:t>
      </w:r>
      <w:r w:rsidRPr="00C646E4">
        <w:rPr>
          <w:rFonts w:ascii="Times New Roman" w:hAnsi="Times New Roman"/>
        </w:rPr>
        <w:t xml:space="preserve"> tối đa</w:t>
      </w:r>
      <w:r w:rsidR="00A6667F">
        <w:rPr>
          <w:rFonts w:ascii="Times New Roman" w:hAnsi="Times New Roman"/>
        </w:rPr>
        <w:t>, nâng đùi lên</w:t>
      </w:r>
      <w:r w:rsidRPr="00C646E4">
        <w:rPr>
          <w:rFonts w:ascii="Times New Roman" w:hAnsi="Times New Roman"/>
        </w:rPr>
        <w:t xml:space="preserve">. Nghiệm pháp (+) khi </w:t>
      </w:r>
      <w:r w:rsidR="00A6667F">
        <w:rPr>
          <w:rFonts w:ascii="Times New Roman" w:hAnsi="Times New Roman"/>
        </w:rPr>
        <w:t>có biểu hiện đau ở đùi, thường (+) với</w:t>
      </w:r>
      <w:r w:rsidRPr="00C646E4">
        <w:rPr>
          <w:rFonts w:ascii="Times New Roman" w:hAnsi="Times New Roman"/>
        </w:rPr>
        <w:t xml:space="preserve"> chèn ép rễ L</w:t>
      </w:r>
      <w:r w:rsidRPr="00C646E4">
        <w:rPr>
          <w:rFonts w:ascii="Times New Roman" w:hAnsi="Times New Roman"/>
          <w:vertAlign w:val="subscript"/>
        </w:rPr>
        <w:t>2</w:t>
      </w:r>
      <w:r w:rsidRPr="00C646E4">
        <w:rPr>
          <w:rFonts w:ascii="Times New Roman" w:hAnsi="Times New Roman"/>
        </w:rPr>
        <w:t>, L</w:t>
      </w:r>
      <w:r w:rsidRPr="00C646E4">
        <w:rPr>
          <w:rFonts w:ascii="Times New Roman" w:hAnsi="Times New Roman"/>
          <w:vertAlign w:val="subscript"/>
        </w:rPr>
        <w:t>3</w:t>
      </w:r>
      <w:r w:rsidRPr="00C646E4">
        <w:rPr>
          <w:rFonts w:ascii="Times New Roman" w:hAnsi="Times New Roman"/>
        </w:rPr>
        <w:t xml:space="preserve"> hay L</w:t>
      </w:r>
      <w:r w:rsidRPr="00C646E4">
        <w:rPr>
          <w:rFonts w:ascii="Times New Roman" w:hAnsi="Times New Roman"/>
          <w:vertAlign w:val="subscript"/>
        </w:rPr>
        <w:t>4</w:t>
      </w:r>
      <w:r w:rsidRPr="00C646E4">
        <w:rPr>
          <w:rFonts w:ascii="Times New Roman" w:hAnsi="Times New Roman"/>
        </w:rPr>
        <w:t xml:space="preserve"> (thoát vị đĩa đệm thắt lưng cao) hay thoát vị đĩa đệm xa-ngoài (nghiệm pháp cũng (+) ở bệnh nhân bị </w:t>
      </w:r>
      <w:proofErr w:type="gramStart"/>
      <w:r w:rsidRPr="00C646E4">
        <w:rPr>
          <w:rFonts w:ascii="Times New Roman" w:hAnsi="Times New Roman"/>
        </w:rPr>
        <w:t>tụ  máu</w:t>
      </w:r>
      <w:proofErr w:type="gramEnd"/>
      <w:r w:rsidRPr="00C646E4">
        <w:rPr>
          <w:rFonts w:ascii="Times New Roman" w:hAnsi="Times New Roman"/>
        </w:rPr>
        <w:t xml:space="preserve"> cơ thắt lưng </w:t>
      </w:r>
      <w:r w:rsidR="00A6667F">
        <w:rPr>
          <w:rFonts w:ascii="Times New Roman" w:hAnsi="Times New Roman"/>
        </w:rPr>
        <w:t xml:space="preserve">chậu </w:t>
      </w:r>
      <w:r w:rsidRPr="00C646E4">
        <w:rPr>
          <w:rFonts w:ascii="Times New Roman" w:hAnsi="Times New Roman"/>
        </w:rPr>
        <w:t xml:space="preserve">hay bệnh lý thần kinh đùi do tiểu đường). Ở những bệnh nhân này thì nghiệm pháp </w:t>
      </w:r>
      <w:r w:rsidR="00A6667F">
        <w:rPr>
          <w:rFonts w:ascii="Times New Roman" w:hAnsi="Times New Roman"/>
        </w:rPr>
        <w:t>L</w:t>
      </w:r>
      <w:r w:rsidRPr="00C646E4">
        <w:rPr>
          <w:rFonts w:ascii="Times New Roman" w:hAnsi="Times New Roman"/>
        </w:rPr>
        <w:t>asègue</w:t>
      </w:r>
      <w:r w:rsidR="00A6667F">
        <w:rPr>
          <w:rFonts w:ascii="Times New Roman" w:hAnsi="Times New Roman"/>
        </w:rPr>
        <w:t xml:space="preserve"> thường</w:t>
      </w:r>
      <w:r w:rsidRPr="00C646E4">
        <w:rPr>
          <w:rFonts w:ascii="Times New Roman" w:hAnsi="Times New Roman"/>
        </w:rPr>
        <w:t xml:space="preserve"> (-) (do rễ L</w:t>
      </w:r>
      <w:r w:rsidRPr="00C646E4">
        <w:rPr>
          <w:rFonts w:ascii="Times New Roman" w:hAnsi="Times New Roman"/>
          <w:vertAlign w:val="subscript"/>
        </w:rPr>
        <w:t>5</w:t>
      </w:r>
      <w:r w:rsidRPr="00C646E4">
        <w:rPr>
          <w:rFonts w:ascii="Times New Roman" w:hAnsi="Times New Roman"/>
        </w:rPr>
        <w:t xml:space="preserve"> và S</w:t>
      </w:r>
      <w:r w:rsidRPr="00C646E4">
        <w:rPr>
          <w:rFonts w:ascii="Times New Roman" w:hAnsi="Times New Roman"/>
          <w:vertAlign w:val="subscript"/>
        </w:rPr>
        <w:t>1</w:t>
      </w:r>
      <w:r w:rsidRPr="00C646E4">
        <w:rPr>
          <w:rFonts w:ascii="Times New Roman" w:hAnsi="Times New Roman"/>
        </w:rPr>
        <w:t xml:space="preserve"> không bị chèn ép).</w:t>
      </w:r>
    </w:p>
    <w:p w:rsidR="001E75D3" w:rsidRPr="00C646E4" w:rsidRDefault="001E75D3" w:rsidP="001E75D3">
      <w:pPr>
        <w:spacing w:before="120" w:after="120"/>
        <w:jc w:val="both"/>
        <w:rPr>
          <w:rFonts w:ascii="Times New Roman" w:hAnsi="Times New Roman"/>
        </w:rPr>
      </w:pPr>
      <w:r w:rsidRPr="00C646E4">
        <w:rPr>
          <w:rFonts w:ascii="Times New Roman" w:hAnsi="Times New Roman"/>
          <w:b/>
          <w:bCs/>
        </w:rPr>
        <w:t>Những nghiệm pháp khác giúp đánh giá bệnh lý rễ thần kinh thắt lưng</w:t>
      </w:r>
      <w:r w:rsidR="00192983">
        <w:rPr>
          <w:rFonts w:ascii="Times New Roman" w:hAnsi="Times New Roman"/>
          <w:b/>
          <w:bCs/>
        </w:rPr>
        <w:t>:</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 xml:space="preserve">1/. </w:t>
      </w:r>
      <w:r w:rsidRPr="00C646E4">
        <w:rPr>
          <w:rFonts w:ascii="Times New Roman" w:hAnsi="Times New Roman"/>
          <w:b/>
        </w:rPr>
        <w:t>Nghiệm pháp Patrick</w:t>
      </w:r>
      <w:r w:rsidR="006B6F52">
        <w:rPr>
          <w:rFonts w:ascii="Times New Roman" w:hAnsi="Times New Roman"/>
          <w:b/>
        </w:rPr>
        <w:t xml:space="preserve"> (còn gọi là nghiệm pháp FABER- Flexion Abduction External-Rotation)</w:t>
      </w:r>
      <w:r w:rsidRPr="00C646E4">
        <w:rPr>
          <w:rFonts w:ascii="Times New Roman" w:hAnsi="Times New Roman"/>
        </w:rPr>
        <w:t>: là nghiệm pháp vận động khớp háng. Thực hiện: gấp háng và gối, mắ</w:t>
      </w:r>
      <w:r w:rsidR="00C720A4">
        <w:rPr>
          <w:rFonts w:ascii="Times New Roman" w:hAnsi="Times New Roman"/>
        </w:rPr>
        <w:t>t</w:t>
      </w:r>
      <w:r w:rsidRPr="00C646E4">
        <w:rPr>
          <w:rFonts w:ascii="Times New Roman" w:hAnsi="Times New Roman"/>
        </w:rPr>
        <w:t xml:space="preserve"> cá ngoài đặt lên gối bên </w:t>
      </w:r>
      <w:proofErr w:type="gramStart"/>
      <w:r w:rsidRPr="00C646E4">
        <w:rPr>
          <w:rFonts w:ascii="Times New Roman" w:hAnsi="Times New Roman"/>
        </w:rPr>
        <w:t>kia</w:t>
      </w:r>
      <w:proofErr w:type="gramEnd"/>
      <w:r w:rsidRPr="00C646E4">
        <w:rPr>
          <w:rFonts w:ascii="Times New Roman" w:hAnsi="Times New Roman"/>
        </w:rPr>
        <w:t xml:space="preserve">. </w:t>
      </w:r>
      <w:proofErr w:type="gramStart"/>
      <w:r w:rsidRPr="00C646E4">
        <w:rPr>
          <w:rFonts w:ascii="Times New Roman" w:hAnsi="Times New Roman"/>
        </w:rPr>
        <w:t>Gối bên đau được đè</w:t>
      </w:r>
      <w:r w:rsidR="00C720A4">
        <w:rPr>
          <w:rFonts w:ascii="Times New Roman" w:hAnsi="Times New Roman"/>
        </w:rPr>
        <w:t xml:space="preserve"> nhẹ nhàng</w:t>
      </w:r>
      <w:r w:rsidRPr="00C646E4">
        <w:rPr>
          <w:rFonts w:ascii="Times New Roman" w:hAnsi="Times New Roman"/>
        </w:rPr>
        <w:t xml:space="preserve"> xuống bàn khám.</w:t>
      </w:r>
      <w:proofErr w:type="gramEnd"/>
      <w:r w:rsidRPr="00C646E4">
        <w:rPr>
          <w:rFonts w:ascii="Times New Roman" w:hAnsi="Times New Roman"/>
        </w:rPr>
        <w:t xml:space="preserve"> </w:t>
      </w:r>
      <w:proofErr w:type="gramStart"/>
      <w:r w:rsidR="00C720A4">
        <w:rPr>
          <w:rFonts w:ascii="Times New Roman" w:hAnsi="Times New Roman"/>
        </w:rPr>
        <w:t>Động tác này gây căng k</w:t>
      </w:r>
      <w:r w:rsidRPr="00C646E4">
        <w:rPr>
          <w:rFonts w:ascii="Times New Roman" w:hAnsi="Times New Roman"/>
        </w:rPr>
        <w:t xml:space="preserve">hớp háng nhưng không chèn ép rễ thần kinh, nghiệm pháp (+) </w:t>
      </w:r>
      <w:r w:rsidR="00C720A4">
        <w:rPr>
          <w:rFonts w:ascii="Times New Roman" w:hAnsi="Times New Roman"/>
        </w:rPr>
        <w:t xml:space="preserve">rõ rệt </w:t>
      </w:r>
      <w:r w:rsidRPr="00C646E4">
        <w:rPr>
          <w:rFonts w:ascii="Times New Roman" w:hAnsi="Times New Roman"/>
        </w:rPr>
        <w:t>khi có bệnh lý khớp háng (ví dụ như viêm bao hoạt dịch mấu chuyển), viêm xương cùng-</w:t>
      </w:r>
      <w:r w:rsidR="00C720A4">
        <w:rPr>
          <w:rFonts w:ascii="Times New Roman" w:hAnsi="Times New Roman"/>
        </w:rPr>
        <w:t>chậu</w:t>
      </w:r>
      <w:r w:rsidRPr="00C646E4">
        <w:rPr>
          <w:rFonts w:ascii="Times New Roman" w:hAnsi="Times New Roman"/>
        </w:rPr>
        <w:t>, đau thắt lưng cơ học.</w:t>
      </w:r>
      <w:proofErr w:type="gramEnd"/>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 xml:space="preserve">2/. </w:t>
      </w:r>
      <w:r w:rsidRPr="00C646E4">
        <w:rPr>
          <w:rFonts w:ascii="Times New Roman" w:hAnsi="Times New Roman"/>
          <w:b/>
        </w:rPr>
        <w:t>Dấu Trendelenburg</w:t>
      </w:r>
      <w:r w:rsidRPr="00C646E4">
        <w:rPr>
          <w:rFonts w:ascii="Times New Roman" w:hAnsi="Times New Roman"/>
        </w:rPr>
        <w:t>: người khám đứng sau quan sát khung chậu</w:t>
      </w:r>
      <w:r w:rsidR="00C720A4">
        <w:rPr>
          <w:rFonts w:ascii="Times New Roman" w:hAnsi="Times New Roman"/>
        </w:rPr>
        <w:t xml:space="preserve"> từ phía sau</w:t>
      </w:r>
      <w:r w:rsidRPr="00C646E4">
        <w:rPr>
          <w:rFonts w:ascii="Times New Roman" w:hAnsi="Times New Roman"/>
        </w:rPr>
        <w:t xml:space="preserve"> trong lúc bệnh nhân đang đứng và từ từ nhấc </w:t>
      </w:r>
      <w:r w:rsidR="00C720A4">
        <w:rPr>
          <w:rFonts w:ascii="Times New Roman" w:hAnsi="Times New Roman"/>
        </w:rPr>
        <w:t xml:space="preserve">1 </w:t>
      </w:r>
      <w:r w:rsidRPr="00C646E4">
        <w:rPr>
          <w:rFonts w:ascii="Times New Roman" w:hAnsi="Times New Roman"/>
        </w:rPr>
        <w:t>chân lên. Bình thư</w:t>
      </w:r>
      <w:r w:rsidR="00E47E0E">
        <w:rPr>
          <w:rFonts w:ascii="Times New Roman" w:hAnsi="Times New Roman"/>
        </w:rPr>
        <w:t>ờ</w:t>
      </w:r>
      <w:r w:rsidRPr="00C646E4">
        <w:rPr>
          <w:rFonts w:ascii="Times New Roman" w:hAnsi="Times New Roman"/>
        </w:rPr>
        <w:t xml:space="preserve">ng khung chậu cân đối hai bên. </w:t>
      </w:r>
      <w:proofErr w:type="gramStart"/>
      <w:r w:rsidRPr="00C646E4">
        <w:rPr>
          <w:rFonts w:ascii="Times New Roman" w:hAnsi="Times New Roman"/>
        </w:rPr>
        <w:t xml:space="preserve">Nghiệm pháp (+) khi khung chậu bị </w:t>
      </w:r>
      <w:r w:rsidR="00C720A4">
        <w:rPr>
          <w:rFonts w:ascii="Times New Roman" w:hAnsi="Times New Roman"/>
        </w:rPr>
        <w:t xml:space="preserve">xoay xuống dưới </w:t>
      </w:r>
      <w:r w:rsidRPr="00C646E4">
        <w:rPr>
          <w:rFonts w:ascii="Times New Roman" w:hAnsi="Times New Roman"/>
        </w:rPr>
        <w:t>về phía chân nâng lên, chứng tỏ cơ khép đùi đối bên bị yếu (</w:t>
      </w:r>
      <w:r w:rsidR="00C720A4">
        <w:rPr>
          <w:rFonts w:ascii="Times New Roman" w:hAnsi="Times New Roman"/>
        </w:rPr>
        <w:t xml:space="preserve">chủ yếu </w:t>
      </w:r>
      <w:r w:rsidRPr="00C646E4">
        <w:rPr>
          <w:rFonts w:ascii="Times New Roman" w:hAnsi="Times New Roman"/>
        </w:rPr>
        <w:t>do rễ L</w:t>
      </w:r>
      <w:r w:rsidRPr="00C646E4">
        <w:rPr>
          <w:rFonts w:ascii="Times New Roman" w:hAnsi="Times New Roman"/>
          <w:vertAlign w:val="subscript"/>
        </w:rPr>
        <w:t>5</w:t>
      </w:r>
      <w:r w:rsidRPr="00C646E4">
        <w:rPr>
          <w:rFonts w:ascii="Times New Roman" w:hAnsi="Times New Roman"/>
        </w:rPr>
        <w:t xml:space="preserve"> chi phối).</w:t>
      </w:r>
      <w:proofErr w:type="gramEnd"/>
      <w:r w:rsidRPr="00C646E4">
        <w:rPr>
          <w:rFonts w:ascii="Times New Roman" w:hAnsi="Times New Roman"/>
        </w:rPr>
        <w:t xml:space="preserve"> </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3</w:t>
      </w:r>
      <w:r w:rsidRPr="00C646E4">
        <w:rPr>
          <w:rFonts w:ascii="Times New Roman" w:hAnsi="Times New Roman"/>
          <w:b/>
        </w:rPr>
        <w:t>/. Cơ khép chéo</w:t>
      </w:r>
      <w:r w:rsidRPr="00C646E4">
        <w:rPr>
          <w:rFonts w:ascii="Times New Roman" w:hAnsi="Times New Roman"/>
        </w:rPr>
        <w:t xml:space="preserve">: khi thực hiện phản xạ gối thì cơ khép đùi đối bên co lại. </w:t>
      </w:r>
      <w:r w:rsidR="00C720A4">
        <w:rPr>
          <w:rFonts w:ascii="Times New Roman" w:hAnsi="Times New Roman"/>
        </w:rPr>
        <w:t>Trường hợp p</w:t>
      </w:r>
      <w:r w:rsidRPr="00C646E4">
        <w:rPr>
          <w:rFonts w:ascii="Times New Roman" w:hAnsi="Times New Roman"/>
        </w:rPr>
        <w:t xml:space="preserve">hản xạ gối cùng bên tăng hoạt động </w:t>
      </w:r>
      <w:r w:rsidR="00C720A4">
        <w:rPr>
          <w:rFonts w:ascii="Times New Roman" w:hAnsi="Times New Roman"/>
        </w:rPr>
        <w:t xml:space="preserve">có thể </w:t>
      </w:r>
      <w:r w:rsidRPr="00C646E4">
        <w:rPr>
          <w:rFonts w:ascii="Times New Roman" w:hAnsi="Times New Roman"/>
        </w:rPr>
        <w:t>chứng tỏ có</w:t>
      </w:r>
      <w:r w:rsidR="00C720A4">
        <w:rPr>
          <w:rFonts w:ascii="Times New Roman" w:hAnsi="Times New Roman"/>
        </w:rPr>
        <w:t xml:space="preserve"> tổn thương neuron </w:t>
      </w:r>
      <w:r w:rsidR="00C720A4">
        <w:rPr>
          <w:rFonts w:ascii="Times New Roman" w:hAnsi="Times New Roman"/>
        </w:rPr>
        <w:lastRenderedPageBreak/>
        <w:t xml:space="preserve">vận động cao. </w:t>
      </w:r>
      <w:proofErr w:type="gramStart"/>
      <w:r w:rsidR="00C720A4">
        <w:rPr>
          <w:rFonts w:ascii="Times New Roman" w:hAnsi="Times New Roman"/>
        </w:rPr>
        <w:t>Trường hợp</w:t>
      </w:r>
      <w:r w:rsidRPr="00C646E4">
        <w:rPr>
          <w:rFonts w:ascii="Times New Roman" w:hAnsi="Times New Roman"/>
        </w:rPr>
        <w:t xml:space="preserve"> phản xạ gối cùng bên giảm, chứng tỏ rễ thần kinh bị kích thích.</w:t>
      </w:r>
      <w:proofErr w:type="gramEnd"/>
      <w:r w:rsidRPr="00C646E4">
        <w:rPr>
          <w:rFonts w:ascii="Times New Roman" w:hAnsi="Times New Roman"/>
        </w:rPr>
        <w:t xml:space="preserve"> </w:t>
      </w:r>
    </w:p>
    <w:p w:rsidR="001E75D3" w:rsidRPr="00C646E4" w:rsidRDefault="001E75D3" w:rsidP="001E75D3">
      <w:pPr>
        <w:spacing w:before="120" w:after="120"/>
        <w:jc w:val="both"/>
        <w:rPr>
          <w:rFonts w:ascii="Times New Roman" w:hAnsi="Times New Roman"/>
          <w:bCs/>
        </w:rPr>
      </w:pPr>
      <w:r w:rsidRPr="00C646E4">
        <w:rPr>
          <w:rFonts w:ascii="Times New Roman" w:hAnsi="Times New Roman"/>
          <w:bCs/>
        </w:rPr>
        <w:t>NHỮNG HỘI CHỨNG RỄ THẦN KINH</w:t>
      </w:r>
      <w:r w:rsidR="00192983">
        <w:rPr>
          <w:rFonts w:ascii="Times New Roman" w:hAnsi="Times New Roman"/>
          <w:bCs/>
        </w:rPr>
        <w:t>:</w:t>
      </w:r>
    </w:p>
    <w:p w:rsidR="001E75D3" w:rsidRDefault="001E75D3" w:rsidP="001E75D3">
      <w:pPr>
        <w:spacing w:before="120" w:after="120"/>
        <w:ind w:firstLine="720"/>
        <w:jc w:val="both"/>
        <w:rPr>
          <w:rFonts w:ascii="Times New Roman" w:hAnsi="Times New Roman"/>
        </w:rPr>
      </w:pPr>
      <w:proofErr w:type="gramStart"/>
      <w:r w:rsidRPr="00C646E4">
        <w:rPr>
          <w:rFonts w:ascii="Times New Roman" w:hAnsi="Times New Roman"/>
        </w:rPr>
        <w:t xml:space="preserve">Được ghi nhận ở bảng bên dưới, </w:t>
      </w:r>
      <w:r w:rsidR="00DE6620">
        <w:rPr>
          <w:rFonts w:ascii="Times New Roman" w:hAnsi="Times New Roman"/>
        </w:rPr>
        <w:t>khối</w:t>
      </w:r>
      <w:r w:rsidRPr="00C646E4">
        <w:rPr>
          <w:rFonts w:ascii="Times New Roman" w:hAnsi="Times New Roman"/>
        </w:rPr>
        <w:t xml:space="preserve"> thoát vị </w:t>
      </w:r>
      <w:r w:rsidR="00DE6620">
        <w:rPr>
          <w:rFonts w:ascii="Times New Roman" w:hAnsi="Times New Roman"/>
        </w:rPr>
        <w:t xml:space="preserve">thường </w:t>
      </w:r>
      <w:r w:rsidRPr="00C646E4">
        <w:rPr>
          <w:rFonts w:ascii="Times New Roman" w:hAnsi="Times New Roman"/>
        </w:rPr>
        <w:t>không chèn rễ chui ra ở khoảng liên đốt mà chèn rễ thần kinh chui ra qua lỗ liên hợp bên dưới một tầng (ví dụ thoát vị đĩa đệm L</w:t>
      </w:r>
      <w:r w:rsidRPr="00C646E4">
        <w:rPr>
          <w:rFonts w:ascii="Times New Roman" w:hAnsi="Times New Roman"/>
          <w:vertAlign w:val="subscript"/>
        </w:rPr>
        <w:t>5</w:t>
      </w:r>
      <w:r w:rsidRPr="00C646E4">
        <w:rPr>
          <w:rFonts w:ascii="Times New Roman" w:hAnsi="Times New Roman"/>
        </w:rPr>
        <w:t>S</w:t>
      </w:r>
      <w:r w:rsidRPr="00C646E4">
        <w:rPr>
          <w:rFonts w:ascii="Times New Roman" w:hAnsi="Times New Roman"/>
          <w:vertAlign w:val="subscript"/>
        </w:rPr>
        <w:t>1</w:t>
      </w:r>
      <w:r w:rsidRPr="00C646E4">
        <w:rPr>
          <w:rFonts w:ascii="Times New Roman" w:hAnsi="Times New Roman"/>
        </w:rPr>
        <w:t xml:space="preserve"> chèn rễ S</w:t>
      </w:r>
      <w:r w:rsidRPr="00C646E4">
        <w:rPr>
          <w:rFonts w:ascii="Times New Roman" w:hAnsi="Times New Roman"/>
          <w:vertAlign w:val="subscript"/>
        </w:rPr>
        <w:t>1</w:t>
      </w:r>
      <w:r w:rsidRPr="00C646E4">
        <w:rPr>
          <w:rFonts w:ascii="Times New Roman" w:hAnsi="Times New Roman"/>
        </w:rPr>
        <w:t>).</w:t>
      </w:r>
      <w:proofErr w:type="gramEnd"/>
      <w:r w:rsidRPr="00C646E4">
        <w:rPr>
          <w:rFonts w:ascii="Times New Roman" w:hAnsi="Times New Roman"/>
        </w:rPr>
        <w:t xml:space="preserve"> </w:t>
      </w:r>
      <w:r w:rsidR="00873EBC">
        <w:rPr>
          <w:rFonts w:ascii="Times New Roman" w:hAnsi="Times New Roman"/>
        </w:rPr>
        <w:t xml:space="preserve">Do đó gây ra </w:t>
      </w:r>
      <w:r w:rsidRPr="00C646E4">
        <w:rPr>
          <w:rFonts w:ascii="Times New Roman" w:hAnsi="Times New Roman"/>
        </w:rPr>
        <w:t>hội chứng rễ thần kinh thắt lưng</w:t>
      </w:r>
      <w:r w:rsidR="00873EBC">
        <w:rPr>
          <w:rFonts w:ascii="Times New Roman" w:hAnsi="Times New Roman"/>
        </w:rPr>
        <w:t xml:space="preserve"> điển hình thể hiện ở bảng 2.</w:t>
      </w:r>
    </w:p>
    <w:p w:rsidR="00873EBC" w:rsidRDefault="00873EBC" w:rsidP="001E75D3">
      <w:pPr>
        <w:spacing w:before="120" w:after="120"/>
        <w:ind w:firstLine="720"/>
        <w:jc w:val="both"/>
        <w:rPr>
          <w:rFonts w:ascii="Times New Roman" w:hAnsi="Times New Roman"/>
        </w:rPr>
      </w:pPr>
      <w:r>
        <w:rPr>
          <w:rFonts w:ascii="Times New Roman" w:hAnsi="Times New Roman"/>
        </w:rPr>
        <w:t xml:space="preserve">Đặc điểm giải phẫu quan trọng ở bệnh lý đĩa đệm thắt lưng (hình </w:t>
      </w:r>
      <w:r w:rsidR="002702FA">
        <w:rPr>
          <w:rFonts w:ascii="Times New Roman" w:hAnsi="Times New Roman"/>
        </w:rPr>
        <w:t>4</w:t>
      </w:r>
      <w:r>
        <w:rPr>
          <w:rFonts w:ascii="Times New Roman" w:hAnsi="Times New Roman"/>
        </w:rPr>
        <w:t>):</w:t>
      </w:r>
    </w:p>
    <w:p w:rsidR="00873EBC" w:rsidRDefault="00873EBC" w:rsidP="00873EBC">
      <w:pPr>
        <w:pStyle w:val="ListParagraph"/>
        <w:numPr>
          <w:ilvl w:val="0"/>
          <w:numId w:val="10"/>
        </w:numPr>
        <w:spacing w:before="120" w:after="120"/>
        <w:jc w:val="both"/>
        <w:rPr>
          <w:rFonts w:ascii="Times New Roman" w:hAnsi="Times New Roman"/>
        </w:rPr>
      </w:pPr>
      <w:r>
        <w:rPr>
          <w:rFonts w:ascii="Times New Roman" w:hAnsi="Times New Roman"/>
        </w:rPr>
        <w:t>Ở vùng thắt lưng, rễ thần kinh thoát ra bên dưới và sát với chân cung của đốt sống cùng tên</w:t>
      </w:r>
    </w:p>
    <w:p w:rsidR="00873EBC" w:rsidRDefault="00873EBC" w:rsidP="00873EBC">
      <w:pPr>
        <w:pStyle w:val="ListParagraph"/>
        <w:numPr>
          <w:ilvl w:val="0"/>
          <w:numId w:val="10"/>
        </w:numPr>
        <w:spacing w:before="120" w:after="120"/>
        <w:jc w:val="both"/>
        <w:rPr>
          <w:rFonts w:ascii="Times New Roman" w:hAnsi="Times New Roman"/>
        </w:rPr>
      </w:pPr>
      <w:r>
        <w:rPr>
          <w:rFonts w:ascii="Times New Roman" w:hAnsi="Times New Roman"/>
        </w:rPr>
        <w:t>Khoảng gian đốt sống nằm dưới chân cung</w:t>
      </w:r>
    </w:p>
    <w:p w:rsidR="00873EBC" w:rsidRDefault="00873EBC" w:rsidP="00873EBC">
      <w:pPr>
        <w:pStyle w:val="ListParagraph"/>
        <w:numPr>
          <w:ilvl w:val="0"/>
          <w:numId w:val="10"/>
        </w:numPr>
        <w:spacing w:before="120" w:after="120"/>
        <w:jc w:val="both"/>
        <w:rPr>
          <w:rFonts w:ascii="Times New Roman" w:hAnsi="Times New Roman"/>
        </w:rPr>
      </w:pPr>
      <w:r>
        <w:rPr>
          <w:rFonts w:ascii="Times New Roman" w:hAnsi="Times New Roman"/>
        </w:rPr>
        <w:t>Không phải tất cả các bệnh nhân có 5 đốt sống thắt lưng</w:t>
      </w:r>
    </w:p>
    <w:p w:rsidR="00873EBC" w:rsidRDefault="00873EBC" w:rsidP="00873EBC">
      <w:pPr>
        <w:pStyle w:val="ListParagraph"/>
        <w:spacing w:before="120" w:after="120"/>
        <w:ind w:left="1080"/>
        <w:jc w:val="both"/>
        <w:rPr>
          <w:rFonts w:ascii="Times New Roman" w:hAnsi="Times New Roman"/>
        </w:rPr>
      </w:pPr>
      <w:r w:rsidRPr="00873EBC">
        <w:rPr>
          <w:rFonts w:ascii="Times New Roman" w:hAnsi="Times New Roman"/>
          <w:noProof/>
        </w:rPr>
        <w:drawing>
          <wp:inline distT="0" distB="0" distL="0" distR="0" wp14:anchorId="7417A46A" wp14:editId="4A0B7955">
            <wp:extent cx="4550485" cy="2978643"/>
            <wp:effectExtent l="0" t="0" r="2540" b="0"/>
            <wp:docPr id="3" name="Picture 3" descr="Kết quả hình ảnh cho lumbar disc hern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umbar disc herniation"/>
                    <pic:cNvPicPr>
                      <a:picLocks noChangeAspect="1" noChangeArrowheads="1"/>
                    </pic:cNvPicPr>
                  </pic:nvPicPr>
                  <pic:blipFill rotWithShape="1">
                    <a:blip r:embed="rId9">
                      <a:extLst>
                        <a:ext uri="{28A0092B-C50C-407E-A947-70E740481C1C}">
                          <a14:useLocalDpi xmlns:a14="http://schemas.microsoft.com/office/drawing/2010/main" val="0"/>
                        </a:ext>
                      </a:extLst>
                    </a:blip>
                    <a:srcRect t="12772"/>
                    <a:stretch/>
                  </pic:blipFill>
                  <pic:spPr bwMode="auto">
                    <a:xfrm>
                      <a:off x="0" y="0"/>
                      <a:ext cx="4546370" cy="2975949"/>
                    </a:xfrm>
                    <a:prstGeom prst="rect">
                      <a:avLst/>
                    </a:prstGeom>
                    <a:noFill/>
                    <a:ln>
                      <a:noFill/>
                    </a:ln>
                    <a:extLst>
                      <a:ext uri="{53640926-AAD7-44D8-BBD7-CCE9431645EC}">
                        <a14:shadowObscured xmlns:a14="http://schemas.microsoft.com/office/drawing/2010/main"/>
                      </a:ext>
                    </a:extLst>
                  </pic:spPr>
                </pic:pic>
              </a:graphicData>
            </a:graphic>
          </wp:inline>
        </w:drawing>
      </w:r>
    </w:p>
    <w:p w:rsidR="00873EBC" w:rsidRPr="00873EBC" w:rsidRDefault="00873EBC" w:rsidP="00873EBC">
      <w:pPr>
        <w:pStyle w:val="ListParagraph"/>
        <w:spacing w:before="120" w:after="120"/>
        <w:ind w:left="1080"/>
        <w:jc w:val="both"/>
        <w:rPr>
          <w:rFonts w:ascii="Times New Roman" w:hAnsi="Times New Roman"/>
        </w:rPr>
      </w:pPr>
      <w:proofErr w:type="gramStart"/>
      <w:r>
        <w:rPr>
          <w:rFonts w:ascii="Times New Roman" w:hAnsi="Times New Roman"/>
        </w:rPr>
        <w:t xml:space="preserve">Hình </w:t>
      </w:r>
      <w:r w:rsidR="002702FA">
        <w:rPr>
          <w:rFonts w:ascii="Times New Roman" w:hAnsi="Times New Roman"/>
        </w:rPr>
        <w:t>4</w:t>
      </w:r>
      <w:r>
        <w:rPr>
          <w:rFonts w:ascii="Times New Roman" w:hAnsi="Times New Roman"/>
        </w:rPr>
        <w:t>.</w:t>
      </w:r>
      <w:proofErr w:type="gramEnd"/>
      <w:r>
        <w:rPr>
          <w:rFonts w:ascii="Times New Roman" w:hAnsi="Times New Roman"/>
        </w:rPr>
        <w:t xml:space="preserve"> </w:t>
      </w:r>
      <w:r w:rsidR="00FC52D3">
        <w:rPr>
          <w:rFonts w:ascii="Times New Roman" w:hAnsi="Times New Roman"/>
        </w:rPr>
        <w:t xml:space="preserve">Các </w:t>
      </w:r>
      <w:r w:rsidR="00722A3D">
        <w:rPr>
          <w:rFonts w:ascii="Times New Roman" w:hAnsi="Times New Roman"/>
        </w:rPr>
        <w:t>kiểu</w:t>
      </w:r>
      <w:r>
        <w:rPr>
          <w:rFonts w:ascii="Times New Roman" w:hAnsi="Times New Roman"/>
        </w:rPr>
        <w:t xml:space="preserve"> thoát vị đĩa đệm và </w:t>
      </w:r>
      <w:r w:rsidR="00FC52D3">
        <w:rPr>
          <w:rFonts w:ascii="Times New Roman" w:hAnsi="Times New Roman"/>
        </w:rPr>
        <w:t xml:space="preserve">sự chèn ép </w:t>
      </w:r>
      <w:r>
        <w:rPr>
          <w:rFonts w:ascii="Times New Roman" w:hAnsi="Times New Roman"/>
        </w:rPr>
        <w:t>rễ thần kinh (nguồn: operativeneurosurgery.com)</w:t>
      </w:r>
    </w:p>
    <w:p w:rsidR="002702FA" w:rsidRDefault="002702FA" w:rsidP="001E75D3">
      <w:pPr>
        <w:spacing w:before="120" w:after="120"/>
        <w:ind w:firstLine="720"/>
        <w:jc w:val="both"/>
        <w:rPr>
          <w:rFonts w:ascii="Times New Roman" w:hAnsi="Times New Roman"/>
          <w:b/>
          <w:bCs/>
        </w:rPr>
      </w:pPr>
    </w:p>
    <w:p w:rsidR="002702FA" w:rsidRDefault="002702FA" w:rsidP="001E75D3">
      <w:pPr>
        <w:spacing w:before="120" w:after="120"/>
        <w:ind w:firstLine="720"/>
        <w:jc w:val="both"/>
        <w:rPr>
          <w:rFonts w:ascii="Times New Roman" w:hAnsi="Times New Roman"/>
          <w:b/>
          <w:bCs/>
        </w:rPr>
      </w:pP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b/>
          <w:bCs/>
        </w:rPr>
        <w:t xml:space="preserve">Bảng </w:t>
      </w:r>
      <w:r w:rsidR="00873EBC">
        <w:rPr>
          <w:rFonts w:ascii="Times New Roman" w:hAnsi="Times New Roman"/>
          <w:b/>
          <w:bCs/>
        </w:rPr>
        <w:t>2</w:t>
      </w:r>
      <w:r w:rsidRPr="00C646E4">
        <w:rPr>
          <w:rFonts w:ascii="Times New Roman" w:hAnsi="Times New Roman"/>
          <w:b/>
          <w:bCs/>
        </w:rPr>
        <w:t>:</w:t>
      </w:r>
      <w:r w:rsidRPr="00C646E4">
        <w:rPr>
          <w:rFonts w:ascii="Times New Roman" w:hAnsi="Times New Roman"/>
        </w:rPr>
        <w:t xml:space="preserve"> </w:t>
      </w:r>
      <w:r w:rsidRPr="00C646E4">
        <w:rPr>
          <w:rFonts w:ascii="Times New Roman" w:hAnsi="Times New Roman"/>
          <w:b/>
        </w:rPr>
        <w:t>Các hội chứng đĩa đệm thắt lưng</w:t>
      </w:r>
      <w:r w:rsidRPr="00C646E4">
        <w:rPr>
          <w:rFonts w:ascii="Times New Roman" w:hAnsi="Times New Roman"/>
        </w:rPr>
        <w:t xml:space="preserve">. </w:t>
      </w:r>
    </w:p>
    <w:tbl>
      <w:tblPr>
        <w:tblW w:w="9720"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0"/>
        <w:gridCol w:w="2730"/>
        <w:gridCol w:w="2070"/>
        <w:gridCol w:w="2280"/>
      </w:tblGrid>
      <w:tr w:rsidR="001E75D3" w:rsidRPr="00C646E4" w:rsidTr="00A6667F">
        <w:tc>
          <w:tcPr>
            <w:tcW w:w="2640" w:type="dxa"/>
            <w:vMerge w:val="restart"/>
          </w:tcPr>
          <w:p w:rsidR="001E75D3" w:rsidRPr="00C646E4" w:rsidRDefault="001E75D3" w:rsidP="00A6667F">
            <w:pPr>
              <w:spacing w:before="120" w:after="120"/>
              <w:jc w:val="center"/>
              <w:rPr>
                <w:rFonts w:ascii="Times New Roman" w:hAnsi="Times New Roman"/>
                <w:b/>
                <w:bCs/>
              </w:rPr>
            </w:pPr>
          </w:p>
        </w:tc>
        <w:tc>
          <w:tcPr>
            <w:tcW w:w="7080" w:type="dxa"/>
            <w:gridSpan w:val="3"/>
          </w:tcPr>
          <w:p w:rsidR="001E75D3" w:rsidRPr="00C646E4" w:rsidRDefault="001E75D3" w:rsidP="00A6667F">
            <w:pPr>
              <w:spacing w:before="120" w:after="120"/>
              <w:jc w:val="center"/>
              <w:rPr>
                <w:rFonts w:ascii="Times New Roman" w:hAnsi="Times New Roman"/>
                <w:b/>
                <w:bCs/>
              </w:rPr>
            </w:pPr>
            <w:r w:rsidRPr="00C646E4">
              <w:rPr>
                <w:rFonts w:ascii="Times New Roman" w:hAnsi="Times New Roman"/>
                <w:b/>
                <w:bCs/>
              </w:rPr>
              <w:t>Tầng đĩa đệm thắt lưng</w:t>
            </w:r>
          </w:p>
        </w:tc>
      </w:tr>
      <w:tr w:rsidR="001E75D3" w:rsidRPr="00C646E4" w:rsidTr="00FC52D3">
        <w:tc>
          <w:tcPr>
            <w:tcW w:w="2640" w:type="dxa"/>
            <w:vMerge/>
          </w:tcPr>
          <w:p w:rsidR="001E75D3" w:rsidRPr="00C646E4" w:rsidRDefault="001E75D3" w:rsidP="00A6667F">
            <w:pPr>
              <w:spacing w:before="120" w:after="120"/>
              <w:jc w:val="center"/>
              <w:rPr>
                <w:rFonts w:ascii="Times New Roman" w:hAnsi="Times New Roman"/>
                <w:b/>
                <w:bCs/>
              </w:rPr>
            </w:pPr>
          </w:p>
        </w:tc>
        <w:tc>
          <w:tcPr>
            <w:tcW w:w="2730" w:type="dxa"/>
          </w:tcPr>
          <w:p w:rsidR="001E75D3" w:rsidRPr="00C646E4" w:rsidRDefault="001E75D3" w:rsidP="00A6667F">
            <w:pPr>
              <w:spacing w:before="120" w:after="120"/>
              <w:jc w:val="center"/>
              <w:rPr>
                <w:rFonts w:ascii="Times New Roman" w:hAnsi="Times New Roman"/>
                <w:b/>
                <w:bCs/>
                <w:vertAlign w:val="subscript"/>
              </w:rPr>
            </w:pPr>
            <w:r w:rsidRPr="00C646E4">
              <w:rPr>
                <w:rFonts w:ascii="Times New Roman" w:hAnsi="Times New Roman"/>
                <w:b/>
                <w:bCs/>
              </w:rPr>
              <w:t>L</w:t>
            </w:r>
            <w:r w:rsidRPr="00C646E4">
              <w:rPr>
                <w:rFonts w:ascii="Times New Roman" w:hAnsi="Times New Roman"/>
                <w:b/>
                <w:bCs/>
                <w:vertAlign w:val="subscript"/>
              </w:rPr>
              <w:t>3-4</w:t>
            </w:r>
          </w:p>
        </w:tc>
        <w:tc>
          <w:tcPr>
            <w:tcW w:w="2070" w:type="dxa"/>
          </w:tcPr>
          <w:p w:rsidR="001E75D3" w:rsidRPr="00C646E4" w:rsidRDefault="001E75D3" w:rsidP="00A6667F">
            <w:pPr>
              <w:spacing w:before="120" w:after="120"/>
              <w:jc w:val="center"/>
              <w:rPr>
                <w:rFonts w:ascii="Times New Roman" w:hAnsi="Times New Roman"/>
                <w:b/>
                <w:bCs/>
                <w:vertAlign w:val="subscript"/>
              </w:rPr>
            </w:pPr>
            <w:r w:rsidRPr="00C646E4">
              <w:rPr>
                <w:rFonts w:ascii="Times New Roman" w:hAnsi="Times New Roman"/>
                <w:b/>
                <w:bCs/>
              </w:rPr>
              <w:t>L</w:t>
            </w:r>
            <w:r w:rsidRPr="00C646E4">
              <w:rPr>
                <w:rFonts w:ascii="Times New Roman" w:hAnsi="Times New Roman"/>
                <w:b/>
                <w:bCs/>
                <w:vertAlign w:val="subscript"/>
              </w:rPr>
              <w:t>4-5</w:t>
            </w:r>
          </w:p>
        </w:tc>
        <w:tc>
          <w:tcPr>
            <w:tcW w:w="2280" w:type="dxa"/>
          </w:tcPr>
          <w:p w:rsidR="001E75D3" w:rsidRPr="00C646E4" w:rsidRDefault="001E75D3" w:rsidP="00A6667F">
            <w:pPr>
              <w:spacing w:before="120" w:after="120"/>
              <w:jc w:val="center"/>
              <w:rPr>
                <w:rFonts w:ascii="Times New Roman" w:hAnsi="Times New Roman"/>
                <w:b/>
                <w:bCs/>
                <w:vertAlign w:val="subscript"/>
              </w:rPr>
            </w:pPr>
            <w:r w:rsidRPr="00C646E4">
              <w:rPr>
                <w:rFonts w:ascii="Times New Roman" w:hAnsi="Times New Roman"/>
                <w:b/>
                <w:bCs/>
              </w:rPr>
              <w:t>L</w:t>
            </w:r>
            <w:r w:rsidRPr="00C646E4">
              <w:rPr>
                <w:rFonts w:ascii="Times New Roman" w:hAnsi="Times New Roman"/>
                <w:b/>
                <w:bCs/>
                <w:vertAlign w:val="subscript"/>
              </w:rPr>
              <w:t>5</w:t>
            </w:r>
            <w:r w:rsidRPr="00C646E4">
              <w:rPr>
                <w:rFonts w:ascii="Times New Roman" w:hAnsi="Times New Roman"/>
                <w:b/>
                <w:bCs/>
              </w:rPr>
              <w:t>S</w:t>
            </w:r>
            <w:r w:rsidRPr="00C646E4">
              <w:rPr>
                <w:rFonts w:ascii="Times New Roman" w:hAnsi="Times New Roman"/>
                <w:b/>
                <w:bCs/>
                <w:vertAlign w:val="subscript"/>
              </w:rPr>
              <w:t>1</w:t>
            </w:r>
          </w:p>
        </w:tc>
      </w:tr>
      <w:tr w:rsidR="001E75D3" w:rsidRPr="00C646E4" w:rsidTr="00FC52D3">
        <w:tc>
          <w:tcPr>
            <w:tcW w:w="2640" w:type="dxa"/>
          </w:tcPr>
          <w:p w:rsidR="001E75D3" w:rsidRPr="00C646E4" w:rsidRDefault="001E75D3" w:rsidP="00A6667F">
            <w:pPr>
              <w:spacing w:before="120" w:after="120"/>
              <w:jc w:val="both"/>
              <w:rPr>
                <w:rFonts w:ascii="Times New Roman" w:hAnsi="Times New Roman"/>
              </w:rPr>
            </w:pPr>
            <w:r w:rsidRPr="00C646E4">
              <w:rPr>
                <w:rFonts w:ascii="Times New Roman" w:hAnsi="Times New Roman"/>
              </w:rPr>
              <w:t xml:space="preserve">Rễ thường bị chèn ép </w:t>
            </w:r>
          </w:p>
        </w:tc>
        <w:tc>
          <w:tcPr>
            <w:tcW w:w="2730" w:type="dxa"/>
          </w:tcPr>
          <w:p w:rsidR="001E75D3" w:rsidRPr="00C646E4" w:rsidRDefault="001E75D3" w:rsidP="00A6667F">
            <w:pPr>
              <w:spacing w:before="120" w:after="120"/>
              <w:jc w:val="center"/>
              <w:rPr>
                <w:rFonts w:ascii="Times New Roman" w:hAnsi="Times New Roman"/>
                <w:vertAlign w:val="subscript"/>
              </w:rPr>
            </w:pPr>
            <w:r w:rsidRPr="00C646E4">
              <w:rPr>
                <w:rFonts w:ascii="Times New Roman" w:hAnsi="Times New Roman"/>
              </w:rPr>
              <w:t>L</w:t>
            </w:r>
            <w:r w:rsidRPr="00C646E4">
              <w:rPr>
                <w:rFonts w:ascii="Times New Roman" w:hAnsi="Times New Roman"/>
                <w:vertAlign w:val="subscript"/>
              </w:rPr>
              <w:t>4</w:t>
            </w:r>
          </w:p>
        </w:tc>
        <w:tc>
          <w:tcPr>
            <w:tcW w:w="2070" w:type="dxa"/>
          </w:tcPr>
          <w:p w:rsidR="001E75D3" w:rsidRPr="00C646E4" w:rsidRDefault="001E75D3" w:rsidP="00A6667F">
            <w:pPr>
              <w:spacing w:before="120" w:after="120"/>
              <w:jc w:val="center"/>
              <w:rPr>
                <w:rFonts w:ascii="Times New Roman" w:hAnsi="Times New Roman"/>
                <w:vertAlign w:val="subscript"/>
              </w:rPr>
            </w:pPr>
            <w:r w:rsidRPr="00C646E4">
              <w:rPr>
                <w:rFonts w:ascii="Times New Roman" w:hAnsi="Times New Roman"/>
              </w:rPr>
              <w:t>L</w:t>
            </w:r>
            <w:r w:rsidRPr="00C646E4">
              <w:rPr>
                <w:rFonts w:ascii="Times New Roman" w:hAnsi="Times New Roman"/>
                <w:vertAlign w:val="subscript"/>
              </w:rPr>
              <w:t>5</w:t>
            </w:r>
          </w:p>
        </w:tc>
        <w:tc>
          <w:tcPr>
            <w:tcW w:w="2280" w:type="dxa"/>
          </w:tcPr>
          <w:p w:rsidR="001E75D3" w:rsidRPr="00C646E4" w:rsidRDefault="001E75D3" w:rsidP="00A6667F">
            <w:pPr>
              <w:spacing w:before="120" w:after="120"/>
              <w:jc w:val="center"/>
              <w:rPr>
                <w:rFonts w:ascii="Times New Roman" w:hAnsi="Times New Roman"/>
                <w:vertAlign w:val="subscript"/>
              </w:rPr>
            </w:pPr>
            <w:r w:rsidRPr="00C646E4">
              <w:rPr>
                <w:rFonts w:ascii="Times New Roman" w:hAnsi="Times New Roman"/>
              </w:rPr>
              <w:t>S</w:t>
            </w:r>
            <w:r w:rsidRPr="00C646E4">
              <w:rPr>
                <w:rFonts w:ascii="Times New Roman" w:hAnsi="Times New Roman"/>
                <w:vertAlign w:val="subscript"/>
              </w:rPr>
              <w:t>1</w:t>
            </w:r>
          </w:p>
        </w:tc>
      </w:tr>
      <w:tr w:rsidR="001E75D3" w:rsidRPr="00C646E4" w:rsidTr="00FC52D3">
        <w:tc>
          <w:tcPr>
            <w:tcW w:w="2640" w:type="dxa"/>
          </w:tcPr>
          <w:p w:rsidR="001E75D3" w:rsidRPr="00C646E4" w:rsidRDefault="001E75D3" w:rsidP="00A6667F">
            <w:pPr>
              <w:spacing w:before="120" w:after="120"/>
              <w:jc w:val="both"/>
              <w:rPr>
                <w:rFonts w:ascii="Times New Roman" w:hAnsi="Times New Roman"/>
              </w:rPr>
            </w:pPr>
            <w:r w:rsidRPr="00C646E4">
              <w:rPr>
                <w:rFonts w:ascii="Times New Roman" w:hAnsi="Times New Roman"/>
              </w:rPr>
              <w:t>Tỷ lệ % đĩa đệm bị</w:t>
            </w:r>
          </w:p>
        </w:tc>
        <w:tc>
          <w:tcPr>
            <w:tcW w:w="2730" w:type="dxa"/>
          </w:tcPr>
          <w:p w:rsidR="001E75D3" w:rsidRPr="00C646E4" w:rsidRDefault="001E75D3" w:rsidP="00FC52D3">
            <w:pPr>
              <w:spacing w:before="120" w:after="120"/>
              <w:jc w:val="center"/>
              <w:rPr>
                <w:rFonts w:ascii="Times New Roman" w:hAnsi="Times New Roman"/>
              </w:rPr>
            </w:pPr>
            <w:r w:rsidRPr="00C646E4">
              <w:rPr>
                <w:rFonts w:ascii="Times New Roman" w:hAnsi="Times New Roman"/>
              </w:rPr>
              <w:t>3-10% (</w:t>
            </w:r>
            <w:r w:rsidR="00FC52D3">
              <w:rPr>
                <w:rFonts w:ascii="Times New Roman" w:hAnsi="Times New Roman"/>
              </w:rPr>
              <w:t>trung bình</w:t>
            </w:r>
            <w:r w:rsidRPr="00C646E4">
              <w:rPr>
                <w:rFonts w:ascii="Times New Roman" w:hAnsi="Times New Roman"/>
              </w:rPr>
              <w:t xml:space="preserve"> 5%)</w:t>
            </w:r>
          </w:p>
        </w:tc>
        <w:tc>
          <w:tcPr>
            <w:tcW w:w="2070"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40 – 45%</w:t>
            </w:r>
          </w:p>
        </w:tc>
        <w:tc>
          <w:tcPr>
            <w:tcW w:w="2280"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45 – 50%</w:t>
            </w:r>
          </w:p>
        </w:tc>
      </w:tr>
      <w:tr w:rsidR="001E75D3" w:rsidRPr="00C646E4" w:rsidTr="00FC52D3">
        <w:tc>
          <w:tcPr>
            <w:tcW w:w="2640" w:type="dxa"/>
          </w:tcPr>
          <w:p w:rsidR="001E75D3" w:rsidRPr="00C646E4" w:rsidRDefault="00FC52D3" w:rsidP="00FC52D3">
            <w:pPr>
              <w:spacing w:before="120" w:after="120"/>
              <w:jc w:val="both"/>
              <w:rPr>
                <w:rFonts w:ascii="Times New Roman" w:hAnsi="Times New Roman"/>
              </w:rPr>
            </w:pPr>
            <w:r>
              <w:rPr>
                <w:rFonts w:ascii="Times New Roman" w:hAnsi="Times New Roman"/>
              </w:rPr>
              <w:lastRenderedPageBreak/>
              <w:t>Giảm p</w:t>
            </w:r>
            <w:r w:rsidR="001E75D3" w:rsidRPr="00C646E4">
              <w:rPr>
                <w:rFonts w:ascii="Times New Roman" w:hAnsi="Times New Roman"/>
              </w:rPr>
              <w:t>hản xạ gân xương</w:t>
            </w:r>
          </w:p>
        </w:tc>
        <w:tc>
          <w:tcPr>
            <w:tcW w:w="2730" w:type="dxa"/>
          </w:tcPr>
          <w:p w:rsidR="001E75D3" w:rsidRPr="00C646E4" w:rsidRDefault="00FC52D3" w:rsidP="00FC52D3">
            <w:pPr>
              <w:spacing w:before="120" w:after="120"/>
              <w:jc w:val="both"/>
              <w:rPr>
                <w:rFonts w:ascii="Times New Roman" w:hAnsi="Times New Roman"/>
              </w:rPr>
            </w:pPr>
            <w:r>
              <w:rPr>
                <w:rFonts w:ascii="Times New Roman" w:hAnsi="Times New Roman"/>
              </w:rPr>
              <w:t>Phản xạ gối (dấu Westphal’s)</w:t>
            </w:r>
          </w:p>
        </w:tc>
        <w:tc>
          <w:tcPr>
            <w:tcW w:w="2070" w:type="dxa"/>
          </w:tcPr>
          <w:p w:rsidR="001E75D3" w:rsidRPr="00C646E4" w:rsidRDefault="005A6692" w:rsidP="00A6667F">
            <w:pPr>
              <w:spacing w:before="120" w:after="120"/>
              <w:jc w:val="both"/>
              <w:rPr>
                <w:rFonts w:ascii="Times New Roman" w:hAnsi="Times New Roman"/>
              </w:rPr>
            </w:pPr>
            <w:r>
              <w:rPr>
                <w:rFonts w:ascii="Times New Roman" w:hAnsi="Times New Roman"/>
              </w:rPr>
              <w:t>Gân vùng khoeo (không đáng tin cậy, không luôn luôn đơn thuần L5)</w:t>
            </w:r>
          </w:p>
        </w:tc>
        <w:tc>
          <w:tcPr>
            <w:tcW w:w="2280" w:type="dxa"/>
          </w:tcPr>
          <w:p w:rsidR="001E75D3" w:rsidRPr="00C646E4" w:rsidRDefault="00FC52D3" w:rsidP="00FC52D3">
            <w:pPr>
              <w:spacing w:before="120" w:after="120"/>
              <w:jc w:val="both"/>
              <w:rPr>
                <w:rFonts w:ascii="Times New Roman" w:hAnsi="Times New Roman"/>
              </w:rPr>
            </w:pPr>
            <w:r>
              <w:rPr>
                <w:rFonts w:ascii="Times New Roman" w:hAnsi="Times New Roman"/>
              </w:rPr>
              <w:t>Gân gót</w:t>
            </w:r>
            <w:r w:rsidR="005A6692">
              <w:rPr>
                <w:rFonts w:ascii="Times New Roman" w:hAnsi="Times New Roman"/>
              </w:rPr>
              <w:t xml:space="preserve"> (nghiệm pháp Jendrassik có thể làm rõ dấu hiệu này)</w:t>
            </w:r>
          </w:p>
        </w:tc>
      </w:tr>
      <w:tr w:rsidR="001E75D3" w:rsidRPr="00C646E4" w:rsidTr="00FC52D3">
        <w:tc>
          <w:tcPr>
            <w:tcW w:w="2640" w:type="dxa"/>
          </w:tcPr>
          <w:p w:rsidR="001E75D3" w:rsidRPr="00C646E4" w:rsidRDefault="001E75D3" w:rsidP="00A6667F">
            <w:pPr>
              <w:spacing w:before="120" w:after="120"/>
              <w:jc w:val="both"/>
              <w:rPr>
                <w:rFonts w:ascii="Times New Roman" w:hAnsi="Times New Roman"/>
              </w:rPr>
            </w:pPr>
            <w:r w:rsidRPr="00C646E4">
              <w:rPr>
                <w:rFonts w:ascii="Times New Roman" w:hAnsi="Times New Roman"/>
              </w:rPr>
              <w:t>Yếu vận động</w:t>
            </w:r>
          </w:p>
        </w:tc>
        <w:tc>
          <w:tcPr>
            <w:tcW w:w="2730" w:type="dxa"/>
          </w:tcPr>
          <w:p w:rsidR="001E75D3" w:rsidRPr="00C646E4" w:rsidRDefault="001E75D3" w:rsidP="00A6667F">
            <w:pPr>
              <w:spacing w:before="120" w:after="120"/>
              <w:jc w:val="both"/>
              <w:rPr>
                <w:rFonts w:ascii="Times New Roman" w:hAnsi="Times New Roman"/>
              </w:rPr>
            </w:pPr>
            <w:r w:rsidRPr="00C646E4">
              <w:rPr>
                <w:rFonts w:ascii="Times New Roman" w:hAnsi="Times New Roman"/>
              </w:rPr>
              <w:t>Cơ tứ đầu đùi (duỗi gối)</w:t>
            </w:r>
          </w:p>
        </w:tc>
        <w:tc>
          <w:tcPr>
            <w:tcW w:w="2070" w:type="dxa"/>
          </w:tcPr>
          <w:p w:rsidR="001E75D3" w:rsidRPr="00C646E4" w:rsidRDefault="001E75D3" w:rsidP="00A6667F">
            <w:pPr>
              <w:spacing w:before="120" w:after="120"/>
              <w:jc w:val="both"/>
              <w:rPr>
                <w:rFonts w:ascii="Times New Roman" w:hAnsi="Times New Roman"/>
              </w:rPr>
            </w:pPr>
            <w:r w:rsidRPr="00C646E4">
              <w:rPr>
                <w:rFonts w:ascii="Times New Roman" w:hAnsi="Times New Roman"/>
              </w:rPr>
              <w:t>Cơ chày trước (bàn chân rớt)</w:t>
            </w:r>
            <w:r w:rsidR="00FC52D3">
              <w:rPr>
                <w:rFonts w:ascii="Times New Roman" w:hAnsi="Times New Roman"/>
              </w:rPr>
              <w:t xml:space="preserve"> và cơ duỗi ngón cái dài</w:t>
            </w:r>
          </w:p>
        </w:tc>
        <w:tc>
          <w:tcPr>
            <w:tcW w:w="2280" w:type="dxa"/>
          </w:tcPr>
          <w:p w:rsidR="001E75D3" w:rsidRDefault="001E75D3" w:rsidP="00A6667F">
            <w:pPr>
              <w:spacing w:before="120" w:after="120"/>
              <w:jc w:val="both"/>
              <w:rPr>
                <w:rFonts w:ascii="Times New Roman" w:hAnsi="Times New Roman"/>
              </w:rPr>
            </w:pPr>
            <w:r w:rsidRPr="00C646E4">
              <w:rPr>
                <w:rFonts w:ascii="Times New Roman" w:hAnsi="Times New Roman"/>
              </w:rPr>
              <w:t>Cơ bụng chân (gấp lòng bàn chân)</w:t>
            </w:r>
          </w:p>
          <w:p w:rsidR="00FC52D3" w:rsidRPr="00C646E4" w:rsidRDefault="00FC52D3" w:rsidP="00A6667F">
            <w:pPr>
              <w:spacing w:before="120" w:after="120"/>
              <w:jc w:val="both"/>
              <w:rPr>
                <w:rFonts w:ascii="Times New Roman" w:hAnsi="Times New Roman"/>
              </w:rPr>
            </w:pPr>
            <w:r>
              <w:rPr>
                <w:rFonts w:ascii="Times New Roman" w:hAnsi="Times New Roman"/>
              </w:rPr>
              <w:t>± cơ duỗi ngón cái dài</w:t>
            </w:r>
          </w:p>
        </w:tc>
      </w:tr>
      <w:tr w:rsidR="001E75D3" w:rsidRPr="00C646E4" w:rsidTr="00FC52D3">
        <w:tc>
          <w:tcPr>
            <w:tcW w:w="2640" w:type="dxa"/>
          </w:tcPr>
          <w:p w:rsidR="001E75D3" w:rsidRPr="00C646E4" w:rsidRDefault="001E75D3" w:rsidP="005A6692">
            <w:pPr>
              <w:spacing w:before="120" w:after="120"/>
              <w:jc w:val="both"/>
              <w:rPr>
                <w:rFonts w:ascii="Times New Roman" w:hAnsi="Times New Roman"/>
              </w:rPr>
            </w:pPr>
            <w:r w:rsidRPr="00C646E4">
              <w:rPr>
                <w:rFonts w:ascii="Times New Roman" w:hAnsi="Times New Roman"/>
              </w:rPr>
              <w:t>Giảm cảm giác</w:t>
            </w:r>
            <w:r w:rsidR="005A6692">
              <w:rPr>
                <w:rFonts w:ascii="Times New Roman" w:hAnsi="Times New Roman"/>
              </w:rPr>
              <w:t xml:space="preserve"> (phổ biến nhất ở những vùng xa nhất của dermatome)</w:t>
            </w:r>
            <w:r w:rsidRPr="00C646E4">
              <w:rPr>
                <w:rFonts w:ascii="Times New Roman" w:hAnsi="Times New Roman"/>
              </w:rPr>
              <w:t xml:space="preserve"> </w:t>
            </w:r>
          </w:p>
        </w:tc>
        <w:tc>
          <w:tcPr>
            <w:tcW w:w="2730" w:type="dxa"/>
          </w:tcPr>
          <w:p w:rsidR="001E75D3" w:rsidRPr="00C646E4" w:rsidRDefault="001E75D3" w:rsidP="00FC52D3">
            <w:pPr>
              <w:spacing w:before="120" w:after="120"/>
              <w:jc w:val="both"/>
              <w:rPr>
                <w:rFonts w:ascii="Times New Roman" w:hAnsi="Times New Roman"/>
              </w:rPr>
            </w:pPr>
            <w:r w:rsidRPr="00C646E4">
              <w:rPr>
                <w:rFonts w:ascii="Times New Roman" w:hAnsi="Times New Roman"/>
              </w:rPr>
              <w:t>Mắ</w:t>
            </w:r>
            <w:r w:rsidR="00FC52D3">
              <w:rPr>
                <w:rFonts w:ascii="Times New Roman" w:hAnsi="Times New Roman"/>
              </w:rPr>
              <w:t>t</w:t>
            </w:r>
            <w:r w:rsidRPr="00C646E4">
              <w:rPr>
                <w:rFonts w:ascii="Times New Roman" w:hAnsi="Times New Roman"/>
              </w:rPr>
              <w:t xml:space="preserve"> cá trong và bờ trong bàn chân</w:t>
            </w:r>
          </w:p>
        </w:tc>
        <w:tc>
          <w:tcPr>
            <w:tcW w:w="2070" w:type="dxa"/>
          </w:tcPr>
          <w:p w:rsidR="001E75D3" w:rsidRPr="00C646E4" w:rsidRDefault="001E75D3" w:rsidP="00A6667F">
            <w:pPr>
              <w:spacing w:before="120" w:after="120"/>
              <w:jc w:val="both"/>
              <w:rPr>
                <w:rFonts w:ascii="Times New Roman" w:hAnsi="Times New Roman"/>
              </w:rPr>
            </w:pPr>
            <w:r w:rsidRPr="00C646E4">
              <w:rPr>
                <w:rFonts w:ascii="Times New Roman" w:hAnsi="Times New Roman"/>
              </w:rPr>
              <w:t>Ngón I và mu bàn chân</w:t>
            </w:r>
          </w:p>
        </w:tc>
        <w:tc>
          <w:tcPr>
            <w:tcW w:w="2280" w:type="dxa"/>
          </w:tcPr>
          <w:p w:rsidR="001E75D3" w:rsidRPr="00C646E4" w:rsidRDefault="001E75D3" w:rsidP="00FC52D3">
            <w:pPr>
              <w:spacing w:before="120" w:after="120"/>
              <w:jc w:val="both"/>
              <w:rPr>
                <w:rFonts w:ascii="Times New Roman" w:hAnsi="Times New Roman"/>
              </w:rPr>
            </w:pPr>
            <w:r w:rsidRPr="00C646E4">
              <w:rPr>
                <w:rFonts w:ascii="Times New Roman" w:hAnsi="Times New Roman"/>
              </w:rPr>
              <w:t>Mắ</w:t>
            </w:r>
            <w:r w:rsidR="00FC52D3">
              <w:rPr>
                <w:rFonts w:ascii="Times New Roman" w:hAnsi="Times New Roman"/>
              </w:rPr>
              <w:t>t</w:t>
            </w:r>
            <w:r w:rsidRPr="00C646E4">
              <w:rPr>
                <w:rFonts w:ascii="Times New Roman" w:hAnsi="Times New Roman"/>
              </w:rPr>
              <w:t xml:space="preserve"> cá ngoài và bờ ngoài bàn chân</w:t>
            </w:r>
          </w:p>
        </w:tc>
      </w:tr>
      <w:tr w:rsidR="001E75D3" w:rsidRPr="00C646E4" w:rsidTr="00FC52D3">
        <w:tc>
          <w:tcPr>
            <w:tcW w:w="2640" w:type="dxa"/>
          </w:tcPr>
          <w:p w:rsidR="001E75D3" w:rsidRPr="00C646E4" w:rsidRDefault="001E75D3" w:rsidP="00A6667F">
            <w:pPr>
              <w:spacing w:before="120" w:after="120"/>
              <w:jc w:val="both"/>
              <w:rPr>
                <w:rFonts w:ascii="Times New Roman" w:hAnsi="Times New Roman"/>
              </w:rPr>
            </w:pPr>
            <w:r w:rsidRPr="00C646E4">
              <w:rPr>
                <w:rFonts w:ascii="Times New Roman" w:hAnsi="Times New Roman"/>
              </w:rPr>
              <w:t xml:space="preserve">Vị trí đau </w:t>
            </w:r>
          </w:p>
        </w:tc>
        <w:tc>
          <w:tcPr>
            <w:tcW w:w="2730" w:type="dxa"/>
          </w:tcPr>
          <w:p w:rsidR="001E75D3" w:rsidRPr="00C646E4" w:rsidRDefault="001E75D3" w:rsidP="00A6667F">
            <w:pPr>
              <w:spacing w:before="120" w:after="120"/>
              <w:jc w:val="both"/>
              <w:rPr>
                <w:rFonts w:ascii="Times New Roman" w:hAnsi="Times New Roman"/>
              </w:rPr>
            </w:pPr>
            <w:r w:rsidRPr="00C646E4">
              <w:rPr>
                <w:rFonts w:ascii="Times New Roman" w:hAnsi="Times New Roman"/>
              </w:rPr>
              <w:t>Mặt trước đùi</w:t>
            </w:r>
          </w:p>
        </w:tc>
        <w:tc>
          <w:tcPr>
            <w:tcW w:w="2070" w:type="dxa"/>
          </w:tcPr>
          <w:p w:rsidR="001E75D3" w:rsidRPr="00C646E4" w:rsidRDefault="001E75D3" w:rsidP="00A6667F">
            <w:pPr>
              <w:spacing w:before="120" w:after="120"/>
              <w:jc w:val="both"/>
              <w:rPr>
                <w:rFonts w:ascii="Times New Roman" w:hAnsi="Times New Roman"/>
              </w:rPr>
            </w:pPr>
            <w:r w:rsidRPr="00C646E4">
              <w:rPr>
                <w:rFonts w:ascii="Times New Roman" w:hAnsi="Times New Roman"/>
              </w:rPr>
              <w:t>Mặt sau chân</w:t>
            </w:r>
          </w:p>
        </w:tc>
        <w:tc>
          <w:tcPr>
            <w:tcW w:w="2280" w:type="dxa"/>
          </w:tcPr>
          <w:p w:rsidR="001E75D3" w:rsidRPr="00C646E4" w:rsidRDefault="001E75D3" w:rsidP="00A6667F">
            <w:pPr>
              <w:spacing w:before="120" w:after="120"/>
              <w:jc w:val="both"/>
              <w:rPr>
                <w:rFonts w:ascii="Times New Roman" w:hAnsi="Times New Roman"/>
              </w:rPr>
            </w:pPr>
            <w:r w:rsidRPr="00C646E4">
              <w:rPr>
                <w:rFonts w:ascii="Times New Roman" w:hAnsi="Times New Roman"/>
              </w:rPr>
              <w:t>Mặt sau chân, thường đến cổ chân</w:t>
            </w:r>
          </w:p>
        </w:tc>
      </w:tr>
    </w:tbl>
    <w:p w:rsidR="001E75D3" w:rsidRPr="00C646E4" w:rsidRDefault="001E75D3" w:rsidP="001E75D3">
      <w:pPr>
        <w:spacing w:before="120" w:after="120"/>
        <w:jc w:val="both"/>
        <w:rPr>
          <w:rFonts w:ascii="Times New Roman" w:hAnsi="Times New Roman"/>
          <w:b/>
          <w:bCs/>
        </w:rPr>
      </w:pPr>
      <w:r w:rsidRPr="00C646E4">
        <w:rPr>
          <w:rFonts w:ascii="Times New Roman" w:hAnsi="Times New Roman"/>
          <w:b/>
          <w:bCs/>
        </w:rPr>
        <w:t xml:space="preserve">XÉT NGHIỆM HÌNH ẢNH HỌC </w:t>
      </w:r>
    </w:p>
    <w:p w:rsidR="001E75D3" w:rsidRDefault="001E75D3" w:rsidP="001E75D3">
      <w:pPr>
        <w:spacing w:before="120" w:after="120"/>
        <w:ind w:firstLine="720"/>
        <w:jc w:val="both"/>
        <w:rPr>
          <w:rFonts w:ascii="Times New Roman" w:hAnsi="Times New Roman"/>
        </w:rPr>
      </w:pPr>
      <w:proofErr w:type="gramStart"/>
      <w:r w:rsidRPr="00C646E4">
        <w:rPr>
          <w:rFonts w:ascii="Times New Roman" w:hAnsi="Times New Roman"/>
        </w:rPr>
        <w:t xml:space="preserve">Xem </w:t>
      </w:r>
      <w:r w:rsidR="00FC52D3">
        <w:rPr>
          <w:rFonts w:ascii="Times New Roman" w:hAnsi="Times New Roman"/>
        </w:rPr>
        <w:t>ở Bài đau thắt lưng và bệnh lý rễ thần kinh.</w:t>
      </w:r>
      <w:proofErr w:type="gramEnd"/>
      <w:r w:rsidR="00FC52D3">
        <w:rPr>
          <w:rFonts w:ascii="Times New Roman" w:hAnsi="Times New Roman"/>
        </w:rPr>
        <w:t xml:space="preserve"> </w:t>
      </w:r>
      <w:proofErr w:type="gramStart"/>
      <w:r w:rsidR="00FC52D3">
        <w:rPr>
          <w:rFonts w:ascii="Times New Roman" w:hAnsi="Times New Roman"/>
        </w:rPr>
        <w:t>70% khối thoát vị di chuyển xuống dưới.</w:t>
      </w:r>
      <w:proofErr w:type="gramEnd"/>
    </w:p>
    <w:p w:rsidR="002702FA" w:rsidRDefault="00AB1545" w:rsidP="000E369A">
      <w:pPr>
        <w:spacing w:before="120" w:after="120"/>
        <w:ind w:firstLine="720"/>
        <w:jc w:val="center"/>
        <w:rPr>
          <w:noProof/>
        </w:rPr>
      </w:pPr>
      <w:r w:rsidRPr="000E369A">
        <w:rPr>
          <w:rFonts w:ascii="Times New Roman" w:hAnsi="Times New Roman"/>
          <w:noProof/>
        </w:rPr>
        <mc:AlternateContent>
          <mc:Choice Requires="wps">
            <w:drawing>
              <wp:anchor distT="0" distB="0" distL="114300" distR="114300" simplePos="0" relativeHeight="251662336" behindDoc="0" locked="0" layoutInCell="1" allowOverlap="1" wp14:anchorId="353A916A" wp14:editId="22E959B0">
                <wp:simplePos x="0" y="0"/>
                <wp:positionH relativeFrom="column">
                  <wp:posOffset>3033395</wp:posOffset>
                </wp:positionH>
                <wp:positionV relativeFrom="paragraph">
                  <wp:posOffset>20955</wp:posOffset>
                </wp:positionV>
                <wp:extent cx="450850" cy="354330"/>
                <wp:effectExtent l="0" t="0" r="25400" b="26670"/>
                <wp:wrapNone/>
                <wp:docPr id="13" name="Text Box 13"/>
                <wp:cNvGraphicFramePr/>
                <a:graphic xmlns:a="http://schemas.openxmlformats.org/drawingml/2006/main">
                  <a:graphicData uri="http://schemas.microsoft.com/office/word/2010/wordprocessingShape">
                    <wps:wsp>
                      <wps:cNvSpPr txBox="1"/>
                      <wps:spPr>
                        <a:xfrm>
                          <a:off x="0" y="0"/>
                          <a:ext cx="450850" cy="354330"/>
                        </a:xfrm>
                        <a:prstGeom prst="rect">
                          <a:avLst/>
                        </a:prstGeom>
                        <a:solidFill>
                          <a:sysClr val="window" lastClr="FFFFFF">
                            <a:alpha val="0"/>
                          </a:sysClr>
                        </a:solidFill>
                        <a:ln w="6350">
                          <a:solidFill>
                            <a:prstClr val="black"/>
                          </a:solidFill>
                        </a:ln>
                        <a:effectLst/>
                      </wps:spPr>
                      <wps:txbx>
                        <w:txbxContent>
                          <w:p w:rsidR="003D4FA6" w:rsidRPr="000E369A" w:rsidRDefault="003D4FA6" w:rsidP="000E369A">
                            <w:pPr>
                              <w:rPr>
                                <w:color w:val="FFFF00"/>
                              </w:rPr>
                            </w:pPr>
                            <w:r>
                              <w:rPr>
                                <w:color w:val="FFFF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238.85pt;margin-top:1.65pt;width:35.5pt;height:2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" fillcolor="window" strokeweight=".5pt">
                <v:fill opacity="0"/>
                <v:textbox>
                  <w:txbxContent>
                    <w:p w:rsidR="003D4FA6" w:rsidRPr="000E369A" w:rsidRDefault="003D4FA6" w:rsidP="000E369A">
                      <w:pPr>
                        <w:rPr>
                          <w:color w:val="FFFF00"/>
                        </w:rPr>
                      </w:pPr>
                      <w:r>
                        <w:rPr>
                          <w:color w:val="FFFF00"/>
                        </w:rPr>
                        <w:t>B</w:t>
                      </w:r>
                    </w:p>
                  </w:txbxContent>
                </v:textbox>
              </v:shape>
            </w:pict>
          </mc:Fallback>
        </mc:AlternateContent>
      </w:r>
      <w:r w:rsidR="000E369A">
        <w:rPr>
          <w:rFonts w:ascii="Times New Roman" w:hAnsi="Times New Roman"/>
          <w:noProof/>
        </w:rPr>
        <mc:AlternateContent>
          <mc:Choice Requires="wps">
            <w:drawing>
              <wp:anchor distT="0" distB="0" distL="114300" distR="114300" simplePos="0" relativeHeight="251660288" behindDoc="0" locked="0" layoutInCell="1" allowOverlap="1" wp14:anchorId="6D228808" wp14:editId="60C9859A">
                <wp:simplePos x="0" y="0"/>
                <wp:positionH relativeFrom="column">
                  <wp:posOffset>795506</wp:posOffset>
                </wp:positionH>
                <wp:positionV relativeFrom="paragraph">
                  <wp:posOffset>-560</wp:posOffset>
                </wp:positionV>
                <wp:extent cx="375920" cy="279400"/>
                <wp:effectExtent l="0" t="0" r="24130" b="25400"/>
                <wp:wrapNone/>
                <wp:docPr id="12" name="Text Box 12"/>
                <wp:cNvGraphicFramePr/>
                <a:graphic xmlns:a="http://schemas.openxmlformats.org/drawingml/2006/main">
                  <a:graphicData uri="http://schemas.microsoft.com/office/word/2010/wordprocessingShape">
                    <wps:wsp>
                      <wps:cNvSpPr txBox="1"/>
                      <wps:spPr>
                        <a:xfrm>
                          <a:off x="0" y="0"/>
                          <a:ext cx="375920" cy="279400"/>
                        </a:xfrm>
                        <a:prstGeom prst="rect">
                          <a:avLst/>
                        </a:prstGeom>
                        <a:solidFill>
                          <a:schemeClr val="lt1">
                            <a:alpha val="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4FA6" w:rsidRPr="000E369A" w:rsidRDefault="003D4FA6">
                            <w:pPr>
                              <w:rPr>
                                <w:color w:val="FFFF00"/>
                              </w:rPr>
                            </w:pPr>
                            <w:r w:rsidRPr="000E369A">
                              <w:rPr>
                                <w:color w:val="FFFF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62.65pt;margin-top:-.05pt;width:29.6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" fillcolor="white [3201]" strokeweight=".5pt">
                <v:fill opacity="0"/>
                <v:textbox>
                  <w:txbxContent>
                    <w:p w:rsidR="003D4FA6" w:rsidRPr="000E369A" w:rsidRDefault="003D4FA6">
                      <w:pPr>
                        <w:rPr>
                          <w:color w:val="FFFF00"/>
                        </w:rPr>
                      </w:pPr>
                      <w:r w:rsidRPr="000E369A">
                        <w:rPr>
                          <w:color w:val="FFFF00"/>
                        </w:rPr>
                        <w:t>A</w:t>
                      </w:r>
                    </w:p>
                  </w:txbxContent>
                </v:textbox>
              </v:shape>
            </w:pict>
          </mc:Fallback>
        </mc:AlternateContent>
      </w:r>
      <w:r w:rsidR="00B43B55" w:rsidRPr="00B43B55">
        <w:rPr>
          <w:rFonts w:ascii="Times New Roman" w:hAnsi="Times New Roman"/>
          <w:noProof/>
        </w:rPr>
        <w:drawing>
          <wp:inline distT="0" distB="0" distL="0" distR="0" wp14:anchorId="2E1757F6" wp14:editId="50964B3D">
            <wp:extent cx="2312894" cy="2816623"/>
            <wp:effectExtent l="0" t="0" r="0" b="3175"/>
            <wp:docPr id="10" name="Picture 10" descr="ANATOMY OF INTERVERTEBRAL DISC&#10;• fibro cartilaginous structure.&#10;• contributes 25% of the height of spinal column.&#10;• func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ATOMY OF INTERVERTEBRAL DISC&#10;• fibro cartilaginous structure.&#10;• contributes 25% of the height of spinal column.&#10;• functi..."/>
                    <pic:cNvPicPr>
                      <a:picLocks noChangeAspect="1" noChangeArrowheads="1"/>
                    </pic:cNvPicPr>
                  </pic:nvPicPr>
                  <pic:blipFill rotWithShape="1">
                    <a:blip r:embed="rId10">
                      <a:extLst>
                        <a:ext uri="{28A0092B-C50C-407E-A947-70E740481C1C}">
                          <a14:useLocalDpi xmlns:a14="http://schemas.microsoft.com/office/drawing/2010/main" val="0"/>
                        </a:ext>
                      </a:extLst>
                    </a:blip>
                    <a:srcRect l="18625" t="2892" r="22424" b="1441"/>
                    <a:stretch/>
                  </pic:blipFill>
                  <pic:spPr bwMode="auto">
                    <a:xfrm>
                      <a:off x="0" y="0"/>
                      <a:ext cx="2317135" cy="2821788"/>
                    </a:xfrm>
                    <a:prstGeom prst="rect">
                      <a:avLst/>
                    </a:prstGeom>
                    <a:noFill/>
                    <a:ln>
                      <a:noFill/>
                    </a:ln>
                    <a:extLst>
                      <a:ext uri="{53640926-AAD7-44D8-BBD7-CCE9431645EC}">
                        <a14:shadowObscured xmlns:a14="http://schemas.microsoft.com/office/drawing/2010/main"/>
                      </a:ext>
                    </a:extLst>
                  </pic:spPr>
                </pic:pic>
              </a:graphicData>
            </a:graphic>
          </wp:inline>
        </w:drawing>
      </w:r>
      <w:r w:rsidR="00B43B55">
        <w:rPr>
          <w:noProof/>
        </w:rPr>
        <w:drawing>
          <wp:inline distT="0" distB="0" distL="0" distR="0" wp14:anchorId="30D138F4" wp14:editId="6582C1A7">
            <wp:extent cx="2649790" cy="2818504"/>
            <wp:effectExtent l="0" t="0" r="0" b="127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1"/>
                    <a:srcRect l="3290" r="-888" b="3729"/>
                    <a:stretch/>
                  </pic:blipFill>
                  <pic:spPr bwMode="auto">
                    <a:xfrm>
                      <a:off x="0" y="0"/>
                      <a:ext cx="2649790" cy="2818504"/>
                    </a:xfrm>
                    <a:prstGeom prst="rect">
                      <a:avLst/>
                    </a:prstGeom>
                    <a:ln>
                      <a:noFill/>
                    </a:ln>
                    <a:extLst>
                      <a:ext uri="{53640926-AAD7-44D8-BBD7-CCE9431645EC}">
                        <a14:shadowObscured xmlns:a14="http://schemas.microsoft.com/office/drawing/2010/main"/>
                      </a:ext>
                    </a:extLst>
                  </pic:spPr>
                </pic:pic>
              </a:graphicData>
            </a:graphic>
          </wp:inline>
        </w:drawing>
      </w:r>
    </w:p>
    <w:p w:rsidR="000E369A" w:rsidRDefault="00B43B55" w:rsidP="000E369A">
      <w:pPr>
        <w:spacing w:before="120" w:after="120"/>
        <w:jc w:val="center"/>
        <w:rPr>
          <w:rFonts w:ascii="Times New Roman" w:hAnsi="Times New Roman"/>
        </w:rPr>
      </w:pPr>
      <w:proofErr w:type="gramStart"/>
      <w:r w:rsidRPr="000E369A">
        <w:rPr>
          <w:rFonts w:ascii="Times New Roman" w:hAnsi="Times New Roman"/>
        </w:rPr>
        <w:t>Hình 5.</w:t>
      </w:r>
      <w:proofErr w:type="gramEnd"/>
      <w:r w:rsidRPr="000E369A">
        <w:rPr>
          <w:rFonts w:ascii="Times New Roman" w:hAnsi="Times New Roman"/>
        </w:rPr>
        <w:t xml:space="preserve"> Lát cắt axial</w:t>
      </w:r>
      <w:r w:rsidR="000E369A">
        <w:rPr>
          <w:rFonts w:ascii="Times New Roman" w:hAnsi="Times New Roman"/>
        </w:rPr>
        <w:t xml:space="preserve"> trên phim MRI</w:t>
      </w:r>
      <w:r w:rsidRPr="000E369A">
        <w:rPr>
          <w:rFonts w:ascii="Times New Roman" w:hAnsi="Times New Roman"/>
        </w:rPr>
        <w:t xml:space="preserve"> qua đĩa đệm bình thường (</w:t>
      </w:r>
      <w:r w:rsidR="000E369A" w:rsidRPr="000E369A">
        <w:rPr>
          <w:rFonts w:ascii="Times New Roman" w:hAnsi="Times New Roman"/>
        </w:rPr>
        <w:t>A)</w:t>
      </w:r>
      <w:r w:rsidRPr="000E369A">
        <w:rPr>
          <w:rFonts w:ascii="Times New Roman" w:hAnsi="Times New Roman"/>
        </w:rPr>
        <w:t xml:space="preserve"> và</w:t>
      </w:r>
    </w:p>
    <w:p w:rsidR="00B43B55" w:rsidRPr="00C646E4" w:rsidRDefault="00B43B55" w:rsidP="000E369A">
      <w:pPr>
        <w:spacing w:before="120" w:after="120"/>
        <w:jc w:val="center"/>
        <w:rPr>
          <w:rFonts w:ascii="Times New Roman" w:hAnsi="Times New Roman"/>
        </w:rPr>
      </w:pPr>
      <w:r w:rsidRPr="000E369A">
        <w:rPr>
          <w:rFonts w:ascii="Times New Roman" w:hAnsi="Times New Roman"/>
        </w:rPr>
        <w:t xml:space="preserve"> </w:t>
      </w:r>
      <w:proofErr w:type="gramStart"/>
      <w:r w:rsidRPr="000E369A">
        <w:rPr>
          <w:rFonts w:ascii="Times New Roman" w:hAnsi="Times New Roman"/>
        </w:rPr>
        <w:t>thoát</w:t>
      </w:r>
      <w:proofErr w:type="gramEnd"/>
      <w:r w:rsidRPr="000E369A">
        <w:rPr>
          <w:rFonts w:ascii="Times New Roman" w:hAnsi="Times New Roman"/>
        </w:rPr>
        <w:t xml:space="preserve"> vị đĩa đệm L5-S1 trái</w:t>
      </w:r>
      <w:r w:rsidR="000E369A" w:rsidRPr="000E369A">
        <w:rPr>
          <w:rFonts w:ascii="Times New Roman" w:hAnsi="Times New Roman"/>
        </w:rPr>
        <w:t xml:space="preserve"> (B)</w:t>
      </w:r>
    </w:p>
    <w:p w:rsidR="00192983" w:rsidRDefault="00192983" w:rsidP="001E75D3">
      <w:pPr>
        <w:spacing w:before="120" w:after="120"/>
        <w:jc w:val="both"/>
        <w:rPr>
          <w:rFonts w:ascii="Times New Roman" w:hAnsi="Times New Roman"/>
          <w:b/>
          <w:bCs/>
        </w:rPr>
      </w:pPr>
    </w:p>
    <w:p w:rsidR="001E75D3" w:rsidRPr="00C646E4" w:rsidRDefault="001E75D3" w:rsidP="001E75D3">
      <w:pPr>
        <w:spacing w:before="120" w:after="120"/>
        <w:jc w:val="both"/>
        <w:rPr>
          <w:rFonts w:ascii="Times New Roman" w:hAnsi="Times New Roman"/>
          <w:b/>
          <w:bCs/>
        </w:rPr>
      </w:pPr>
      <w:r w:rsidRPr="00C646E4">
        <w:rPr>
          <w:rFonts w:ascii="Times New Roman" w:hAnsi="Times New Roman"/>
          <w:b/>
          <w:bCs/>
        </w:rPr>
        <w:lastRenderedPageBreak/>
        <w:t xml:space="preserve">ĐIỀU TRỊ BẢO TỒN </w:t>
      </w:r>
    </w:p>
    <w:p w:rsidR="001E75D3" w:rsidRPr="00C646E4" w:rsidRDefault="001E75D3" w:rsidP="001E75D3">
      <w:pPr>
        <w:spacing w:before="120" w:after="120"/>
        <w:ind w:firstLine="720"/>
        <w:jc w:val="both"/>
        <w:rPr>
          <w:rFonts w:ascii="Times New Roman" w:hAnsi="Times New Roman"/>
        </w:rPr>
      </w:pPr>
      <w:proofErr w:type="gramStart"/>
      <w:r w:rsidRPr="00C646E4">
        <w:rPr>
          <w:rFonts w:ascii="Times New Roman" w:hAnsi="Times New Roman"/>
        </w:rPr>
        <w:t>Xem điều trị bảo tồn</w:t>
      </w:r>
      <w:r w:rsidR="00FC52D3">
        <w:rPr>
          <w:rFonts w:ascii="Times New Roman" w:hAnsi="Times New Roman"/>
        </w:rPr>
        <w:t xml:space="preserve"> trong bài Đ</w:t>
      </w:r>
      <w:r w:rsidRPr="00C646E4">
        <w:rPr>
          <w:rFonts w:ascii="Times New Roman" w:hAnsi="Times New Roman"/>
        </w:rPr>
        <w:t>au thắt lưng</w:t>
      </w:r>
      <w:r w:rsidR="00FC52D3">
        <w:rPr>
          <w:rFonts w:ascii="Times New Roman" w:hAnsi="Times New Roman"/>
        </w:rPr>
        <w:t xml:space="preserve"> và bệnh lý rễ thần kinh</w:t>
      </w:r>
      <w:r w:rsidRPr="00C646E4">
        <w:rPr>
          <w:rFonts w:ascii="Times New Roman" w:hAnsi="Times New Roman"/>
        </w:rPr>
        <w:t>.</w:t>
      </w:r>
      <w:proofErr w:type="gramEnd"/>
    </w:p>
    <w:p w:rsidR="001E75D3" w:rsidRPr="00C646E4" w:rsidRDefault="001E75D3" w:rsidP="001E75D3">
      <w:pPr>
        <w:spacing w:before="120" w:after="120"/>
        <w:jc w:val="both"/>
        <w:rPr>
          <w:rFonts w:ascii="Times New Roman" w:hAnsi="Times New Roman"/>
          <w:b/>
          <w:bCs/>
        </w:rPr>
      </w:pPr>
      <w:r w:rsidRPr="00C646E4">
        <w:rPr>
          <w:rFonts w:ascii="Times New Roman" w:hAnsi="Times New Roman"/>
          <w:b/>
          <w:bCs/>
        </w:rPr>
        <w:t xml:space="preserve">ĐIỀU TRỊ NGOẠI KHOA </w:t>
      </w:r>
    </w:p>
    <w:p w:rsidR="001E75D3" w:rsidRPr="00C646E4" w:rsidRDefault="001E75D3" w:rsidP="001E75D3">
      <w:pPr>
        <w:spacing w:before="120" w:after="120"/>
        <w:jc w:val="both"/>
        <w:rPr>
          <w:rFonts w:ascii="Times New Roman" w:hAnsi="Times New Roman"/>
          <w:i/>
          <w:iCs/>
        </w:rPr>
      </w:pPr>
      <w:r w:rsidRPr="00C646E4">
        <w:rPr>
          <w:rFonts w:ascii="Times New Roman" w:hAnsi="Times New Roman"/>
          <w:i/>
          <w:iCs/>
        </w:rPr>
        <w:t>CHỈ ĐỊNH</w:t>
      </w:r>
      <w:r w:rsidR="00192983">
        <w:rPr>
          <w:rFonts w:ascii="Times New Roman" w:hAnsi="Times New Roman"/>
          <w:i/>
          <w:iCs/>
        </w:rPr>
        <w:t>:</w:t>
      </w:r>
      <w:r w:rsidRPr="00C646E4">
        <w:rPr>
          <w:rFonts w:ascii="Times New Roman" w:hAnsi="Times New Roman"/>
          <w:i/>
          <w:iCs/>
        </w:rPr>
        <w:t xml:space="preserve"> </w:t>
      </w:r>
    </w:p>
    <w:p w:rsidR="001E75D3" w:rsidRDefault="005A6692" w:rsidP="001E75D3">
      <w:pPr>
        <w:spacing w:before="120" w:after="120"/>
        <w:ind w:firstLine="720"/>
        <w:jc w:val="both"/>
        <w:rPr>
          <w:rFonts w:ascii="Times New Roman" w:hAnsi="Times New Roman"/>
        </w:rPr>
      </w:pPr>
      <w:proofErr w:type="gramStart"/>
      <w:r>
        <w:rPr>
          <w:rFonts w:ascii="Times New Roman" w:hAnsi="Times New Roman"/>
        </w:rPr>
        <w:t>K</w:t>
      </w:r>
      <w:r w:rsidR="001E75D3" w:rsidRPr="00C646E4">
        <w:rPr>
          <w:rFonts w:ascii="Times New Roman" w:hAnsi="Times New Roman"/>
        </w:rPr>
        <w:t xml:space="preserve">hông thể xác định </w:t>
      </w:r>
      <w:r>
        <w:rPr>
          <w:rFonts w:ascii="Times New Roman" w:hAnsi="Times New Roman"/>
        </w:rPr>
        <w:t>được yếu tố tiên lượng bệnh nhân nào sẽ tự cải thiện và bệnh nhân nào</w:t>
      </w:r>
      <w:r w:rsidR="001E75D3" w:rsidRPr="00C646E4">
        <w:rPr>
          <w:rFonts w:ascii="Times New Roman" w:hAnsi="Times New Roman"/>
        </w:rPr>
        <w:t xml:space="preserve"> phẫu thuật sẽ tốt hơn.</w:t>
      </w:r>
      <w:proofErr w:type="gramEnd"/>
      <w:r w:rsidR="001E75D3" w:rsidRPr="00C646E4">
        <w:rPr>
          <w:rFonts w:ascii="Times New Roman" w:hAnsi="Times New Roman"/>
        </w:rPr>
        <w:t xml:space="preserve"> </w:t>
      </w:r>
    </w:p>
    <w:p w:rsidR="005A6692" w:rsidRPr="00C646E4" w:rsidRDefault="005A6692" w:rsidP="001E75D3">
      <w:pPr>
        <w:spacing w:before="120" w:after="120"/>
        <w:ind w:firstLine="720"/>
        <w:jc w:val="both"/>
        <w:rPr>
          <w:rFonts w:ascii="Times New Roman" w:hAnsi="Times New Roman"/>
        </w:rPr>
      </w:pPr>
      <w:r>
        <w:rPr>
          <w:rFonts w:ascii="Times New Roman" w:hAnsi="Times New Roman"/>
        </w:rPr>
        <w:t>Chỉ định phẫu thuật ở bệnh nhân có hình ảnh thoát vị đĩa đệm trên hình ảnh học và tương thích với bệnh sử và lâm sàng:</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1/. Điều trị nội khoa không hiệu quả: &gt; 85% bệnh nhân thoát vị đĩa đệm thắt lưng cấp sẽ cải thiện với điều trị nội khoa</w:t>
      </w:r>
      <w:r w:rsidR="005A6692">
        <w:rPr>
          <w:rFonts w:ascii="Times New Roman" w:hAnsi="Times New Roman"/>
        </w:rPr>
        <w:t xml:space="preserve"> trong</w:t>
      </w:r>
      <w:r w:rsidRPr="00C646E4">
        <w:rPr>
          <w:rFonts w:ascii="Times New Roman" w:hAnsi="Times New Roman"/>
        </w:rPr>
        <w:t xml:space="preserve"> 6 tuần</w:t>
      </w:r>
      <w:r w:rsidR="005A6692">
        <w:rPr>
          <w:rFonts w:ascii="Times New Roman" w:hAnsi="Times New Roman"/>
        </w:rPr>
        <w:t xml:space="preserve"> (trung bình)</w:t>
      </w:r>
      <w:r w:rsidRPr="00C646E4">
        <w:rPr>
          <w:rFonts w:ascii="Times New Roman" w:hAnsi="Times New Roman"/>
        </w:rPr>
        <w:t xml:space="preserve"> (70% </w:t>
      </w:r>
      <w:r w:rsidR="005A6692">
        <w:rPr>
          <w:rFonts w:ascii="Times New Roman" w:hAnsi="Times New Roman"/>
        </w:rPr>
        <w:t>cải thiện</w:t>
      </w:r>
      <w:r w:rsidRPr="00C646E4">
        <w:rPr>
          <w:rFonts w:ascii="Times New Roman" w:hAnsi="Times New Roman"/>
        </w:rPr>
        <w:t xml:space="preserve"> trong 4 tuần</w:t>
      </w:r>
      <w:r w:rsidR="005A6692">
        <w:rPr>
          <w:rFonts w:ascii="Times New Roman" w:hAnsi="Times New Roman"/>
        </w:rPr>
        <w:t>). Đa số</w:t>
      </w:r>
      <w:r w:rsidRPr="00C646E4">
        <w:rPr>
          <w:rFonts w:ascii="Times New Roman" w:hAnsi="Times New Roman"/>
        </w:rPr>
        <w:t xml:space="preserve"> nhà lâm sàng</w:t>
      </w:r>
      <w:r w:rsidR="005A6692">
        <w:rPr>
          <w:rFonts w:ascii="Times New Roman" w:hAnsi="Times New Roman"/>
        </w:rPr>
        <w:t xml:space="preserve"> ủng hộ việc</w:t>
      </w:r>
      <w:r w:rsidR="00F27C6A">
        <w:rPr>
          <w:rFonts w:ascii="Times New Roman" w:hAnsi="Times New Roman"/>
        </w:rPr>
        <w:t xml:space="preserve"> đợi 5-8 tuần kể từ khi khởi phát biểu hiện bệnh lý rễ thần kinh trước khi xem</w:t>
      </w:r>
      <w:r w:rsidRPr="00C646E4">
        <w:rPr>
          <w:rFonts w:ascii="Times New Roman" w:hAnsi="Times New Roman"/>
        </w:rPr>
        <w:t xml:space="preserve"> xét chỉ định phẫu thuật. </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 xml:space="preserve">2/. </w:t>
      </w:r>
      <w:r w:rsidR="00F27C6A">
        <w:rPr>
          <w:rFonts w:ascii="Times New Roman" w:hAnsi="Times New Roman"/>
          <w:b/>
        </w:rPr>
        <w:t>“Phẫu thuật cấp cứu”: (</w:t>
      </w:r>
      <w:r w:rsidR="00F27C6A" w:rsidRPr="00F27C6A">
        <w:rPr>
          <w:rFonts w:ascii="Times New Roman" w:hAnsi="Times New Roman"/>
        </w:rPr>
        <w:t>nghĩa là trước khi 5-8 tuần trôi qua</w:t>
      </w:r>
      <w:r w:rsidR="00F27C6A">
        <w:rPr>
          <w:rFonts w:ascii="Times New Roman" w:hAnsi="Times New Roman"/>
          <w:b/>
        </w:rPr>
        <w:t>).</w:t>
      </w:r>
      <w:r w:rsidRPr="00C646E4">
        <w:rPr>
          <w:rFonts w:ascii="Times New Roman" w:hAnsi="Times New Roman"/>
        </w:rPr>
        <w:t xml:space="preserve"> Chỉ định: </w:t>
      </w:r>
    </w:p>
    <w:p w:rsidR="001E75D3" w:rsidRPr="00C646E4" w:rsidRDefault="001E75D3" w:rsidP="001E75D3">
      <w:pPr>
        <w:spacing w:before="120" w:after="120"/>
        <w:ind w:left="720"/>
        <w:jc w:val="both"/>
        <w:rPr>
          <w:rFonts w:ascii="Times New Roman" w:hAnsi="Times New Roman"/>
        </w:rPr>
      </w:pPr>
      <w:r w:rsidRPr="00C646E4">
        <w:rPr>
          <w:rFonts w:ascii="Times New Roman" w:hAnsi="Times New Roman"/>
        </w:rPr>
        <w:t xml:space="preserve">  </w:t>
      </w:r>
      <w:proofErr w:type="gramStart"/>
      <w:r w:rsidRPr="00C646E4">
        <w:rPr>
          <w:rFonts w:ascii="Times New Roman" w:hAnsi="Times New Roman"/>
        </w:rPr>
        <w:t>A.Hội chứng chùm đuôi ngựa (xem chi tiết bên dưới).</w:t>
      </w:r>
      <w:proofErr w:type="gramEnd"/>
    </w:p>
    <w:p w:rsidR="001E75D3" w:rsidRPr="00C646E4" w:rsidRDefault="001E75D3" w:rsidP="001E75D3">
      <w:pPr>
        <w:spacing w:before="120" w:after="120"/>
        <w:ind w:left="720"/>
        <w:jc w:val="both"/>
        <w:rPr>
          <w:rFonts w:ascii="Times New Roman" w:hAnsi="Times New Roman"/>
        </w:rPr>
      </w:pPr>
      <w:r w:rsidRPr="00C646E4">
        <w:rPr>
          <w:rFonts w:ascii="Times New Roman" w:hAnsi="Times New Roman"/>
        </w:rPr>
        <w:t xml:space="preserve">  </w:t>
      </w:r>
      <w:proofErr w:type="gramStart"/>
      <w:r w:rsidRPr="00C646E4">
        <w:rPr>
          <w:rFonts w:ascii="Times New Roman" w:hAnsi="Times New Roman"/>
        </w:rPr>
        <w:t>B.Khiếm khuyết vận động t</w:t>
      </w:r>
      <w:r w:rsidR="00F27C6A">
        <w:rPr>
          <w:rFonts w:ascii="Times New Roman" w:hAnsi="Times New Roman"/>
        </w:rPr>
        <w:t>iến triển (</w:t>
      </w:r>
      <w:r w:rsidR="00AB1545">
        <w:rPr>
          <w:rFonts w:ascii="Times New Roman" w:hAnsi="Times New Roman"/>
        </w:rPr>
        <w:t>v</w:t>
      </w:r>
      <w:r w:rsidR="00F27C6A">
        <w:rPr>
          <w:rFonts w:ascii="Times New Roman" w:hAnsi="Times New Roman"/>
        </w:rPr>
        <w:t>í dụ bàn chân rớt).</w:t>
      </w:r>
      <w:proofErr w:type="gramEnd"/>
      <w:r w:rsidR="00F27C6A">
        <w:rPr>
          <w:rFonts w:ascii="Times New Roman" w:hAnsi="Times New Roman"/>
        </w:rPr>
        <w:t xml:space="preserve"> Lưu ý: trường hợp</w:t>
      </w:r>
      <w:r w:rsidRPr="00C646E4">
        <w:rPr>
          <w:rFonts w:ascii="Times New Roman" w:hAnsi="Times New Roman"/>
        </w:rPr>
        <w:t xml:space="preserve"> không rõ thời gian bị liệt nên cân nhắc chỉ định phẫu thuật (không có một nghiên cứu nào chỉ ra rằng khiếm khuyết vận động sẽ giảm đi </w:t>
      </w:r>
      <w:r w:rsidR="00F27C6A">
        <w:rPr>
          <w:rFonts w:ascii="Times New Roman" w:hAnsi="Times New Roman"/>
        </w:rPr>
        <w:t>ở</w:t>
      </w:r>
      <w:r w:rsidRPr="00C646E4">
        <w:rPr>
          <w:rFonts w:ascii="Times New Roman" w:hAnsi="Times New Roman"/>
        </w:rPr>
        <w:t xml:space="preserve"> bệnh nhân được phẫu thuật</w:t>
      </w:r>
      <w:r w:rsidR="00F27C6A">
        <w:rPr>
          <w:rFonts w:ascii="Times New Roman" w:hAnsi="Times New Roman"/>
        </w:rPr>
        <w:t xml:space="preserve"> có dấu hiệu này</w:t>
      </w:r>
      <w:r w:rsidRPr="00C646E4">
        <w:rPr>
          <w:rFonts w:ascii="Times New Roman" w:hAnsi="Times New Roman"/>
        </w:rPr>
        <w:t xml:space="preserve">). </w:t>
      </w:r>
      <w:proofErr w:type="gramStart"/>
      <w:r w:rsidRPr="00C646E4">
        <w:rPr>
          <w:rFonts w:ascii="Times New Roman" w:hAnsi="Times New Roman"/>
        </w:rPr>
        <w:t xml:space="preserve">Tuy nhiên, </w:t>
      </w:r>
      <w:r w:rsidR="00F27C6A">
        <w:rPr>
          <w:rFonts w:ascii="Times New Roman" w:hAnsi="Times New Roman"/>
        </w:rPr>
        <w:t>yếu</w:t>
      </w:r>
      <w:r w:rsidRPr="00C646E4">
        <w:rPr>
          <w:rFonts w:ascii="Times New Roman" w:hAnsi="Times New Roman"/>
        </w:rPr>
        <w:t xml:space="preserve"> cấp hay liệt đang tiến triển thì phải phẫu thuật giải áp nhanh chóng.</w:t>
      </w:r>
      <w:proofErr w:type="gramEnd"/>
      <w:r w:rsidRPr="00C646E4">
        <w:rPr>
          <w:rFonts w:ascii="Times New Roman" w:hAnsi="Times New Roman"/>
        </w:rPr>
        <w:t xml:space="preserve"> </w:t>
      </w:r>
    </w:p>
    <w:p w:rsidR="001E75D3" w:rsidRPr="00C646E4" w:rsidRDefault="001E75D3" w:rsidP="001E75D3">
      <w:pPr>
        <w:spacing w:before="120" w:after="120"/>
        <w:ind w:left="720"/>
        <w:jc w:val="both"/>
        <w:rPr>
          <w:rFonts w:ascii="Times New Roman" w:hAnsi="Times New Roman"/>
        </w:rPr>
      </w:pPr>
      <w:r w:rsidRPr="00C646E4">
        <w:rPr>
          <w:rFonts w:ascii="Times New Roman" w:hAnsi="Times New Roman"/>
        </w:rPr>
        <w:t xml:space="preserve">  </w:t>
      </w:r>
      <w:proofErr w:type="gramStart"/>
      <w:r w:rsidRPr="00C646E4">
        <w:rPr>
          <w:rFonts w:ascii="Times New Roman" w:hAnsi="Times New Roman"/>
        </w:rPr>
        <w:t>C.Phẫu thuật “khẩn cấp” được chỉ định ở bệnh nhân đau không thể chịu được mặc dù đã dùng thuốc giảm đau gây nghiện đủ liều.</w:t>
      </w:r>
      <w:proofErr w:type="gramEnd"/>
      <w:r w:rsidRPr="00C646E4">
        <w:rPr>
          <w:rFonts w:ascii="Times New Roman" w:hAnsi="Times New Roman"/>
        </w:rPr>
        <w:t xml:space="preserve"> </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 xml:space="preserve">3/. </w:t>
      </w:r>
      <w:proofErr w:type="gramStart"/>
      <w:r w:rsidRPr="00C646E4">
        <w:rPr>
          <w:rFonts w:ascii="Times New Roman" w:hAnsi="Times New Roman"/>
        </w:rPr>
        <w:t xml:space="preserve">Ở những bệnh nhân không </w:t>
      </w:r>
      <w:r w:rsidR="00F27C6A">
        <w:rPr>
          <w:rFonts w:ascii="Times New Roman" w:hAnsi="Times New Roman"/>
        </w:rPr>
        <w:t xml:space="preserve">muốn đầu tư thời gian vào </w:t>
      </w:r>
      <w:r w:rsidRPr="00C646E4">
        <w:rPr>
          <w:rFonts w:ascii="Times New Roman" w:hAnsi="Times New Roman"/>
        </w:rPr>
        <w:t xml:space="preserve">điều trị nội khoa </w:t>
      </w:r>
      <w:r w:rsidR="00785391">
        <w:rPr>
          <w:rFonts w:ascii="Times New Roman" w:hAnsi="Times New Roman"/>
        </w:rPr>
        <w:t>và đ</w:t>
      </w:r>
      <w:r w:rsidR="00722A3D">
        <w:rPr>
          <w:rFonts w:ascii="Times New Roman" w:hAnsi="Times New Roman"/>
        </w:rPr>
        <w:t xml:space="preserve">ề </w:t>
      </w:r>
      <w:r w:rsidR="00785391">
        <w:rPr>
          <w:rFonts w:ascii="Times New Roman" w:hAnsi="Times New Roman"/>
        </w:rPr>
        <w:t>nghị phẫu thuật nếu có thể.</w:t>
      </w:r>
      <w:proofErr w:type="gramEnd"/>
    </w:p>
    <w:p w:rsidR="001E75D3" w:rsidRPr="00C646E4" w:rsidRDefault="001E75D3" w:rsidP="001E75D3">
      <w:pPr>
        <w:spacing w:before="120" w:after="120"/>
        <w:jc w:val="both"/>
        <w:rPr>
          <w:rFonts w:ascii="Times New Roman" w:hAnsi="Times New Roman"/>
          <w:b/>
          <w:bCs/>
        </w:rPr>
      </w:pPr>
      <w:r w:rsidRPr="00C646E4">
        <w:rPr>
          <w:rFonts w:ascii="Times New Roman" w:hAnsi="Times New Roman"/>
          <w:b/>
          <w:bCs/>
        </w:rPr>
        <w:t>Hội chứng chùm đuôi ngựa</w:t>
      </w:r>
    </w:p>
    <w:p w:rsidR="001E75D3" w:rsidRPr="00C646E4" w:rsidRDefault="00722A3D" w:rsidP="001E75D3">
      <w:pPr>
        <w:spacing w:before="120" w:after="120"/>
        <w:ind w:firstLine="720"/>
        <w:jc w:val="both"/>
        <w:rPr>
          <w:rFonts w:ascii="Times New Roman" w:hAnsi="Times New Roman"/>
        </w:rPr>
      </w:pPr>
      <w:r>
        <w:rPr>
          <w:rFonts w:ascii="Times New Roman" w:hAnsi="Times New Roman"/>
        </w:rPr>
        <w:t xml:space="preserve">Tình trạng này xảy ra do rối loạn chức năng các dây thần kinh thắt </w:t>
      </w:r>
      <w:proofErr w:type="gramStart"/>
      <w:r>
        <w:rPr>
          <w:rFonts w:ascii="Times New Roman" w:hAnsi="Times New Roman"/>
        </w:rPr>
        <w:t>lưng  và</w:t>
      </w:r>
      <w:proofErr w:type="gramEnd"/>
      <w:r>
        <w:rPr>
          <w:rFonts w:ascii="Times New Roman" w:hAnsi="Times New Roman"/>
        </w:rPr>
        <w:t xml:space="preserve"> cùng trong ống sống thắt lưng, thường do sự chèn ép lên chùm đuôi ngựa (bó rễ thần kinh bên dưới chóp tủy xuất phát từ phình tủy thắt lưng và chóp tủy).</w:t>
      </w:r>
    </w:p>
    <w:p w:rsidR="001E75D3" w:rsidRPr="00C646E4" w:rsidRDefault="001E75D3" w:rsidP="001E75D3">
      <w:pPr>
        <w:spacing w:before="120" w:after="120"/>
        <w:jc w:val="both"/>
        <w:rPr>
          <w:rFonts w:ascii="Times New Roman" w:hAnsi="Times New Roman"/>
          <w:b/>
          <w:i/>
          <w:iCs/>
        </w:rPr>
      </w:pPr>
      <w:r w:rsidRPr="00C646E4">
        <w:rPr>
          <w:rFonts w:ascii="Times New Roman" w:hAnsi="Times New Roman"/>
          <w:b/>
          <w:i/>
          <w:iCs/>
        </w:rPr>
        <w:t xml:space="preserve">Dấu hiệu lâm sàng </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1/. Rối loạn cơ vòng</w:t>
      </w:r>
      <w:r w:rsidR="00192983">
        <w:rPr>
          <w:rFonts w:ascii="Times New Roman" w:hAnsi="Times New Roman"/>
        </w:rPr>
        <w:t>:</w:t>
      </w:r>
      <w:r w:rsidRPr="00C646E4">
        <w:rPr>
          <w:rFonts w:ascii="Times New Roman" w:hAnsi="Times New Roman"/>
        </w:rPr>
        <w:t xml:space="preserve"> </w:t>
      </w:r>
    </w:p>
    <w:p w:rsidR="001E75D3" w:rsidRPr="00C646E4" w:rsidRDefault="00436616" w:rsidP="001E75D3">
      <w:pPr>
        <w:spacing w:before="120" w:after="120"/>
        <w:ind w:left="720"/>
        <w:jc w:val="both"/>
        <w:rPr>
          <w:rFonts w:ascii="Times New Roman" w:hAnsi="Times New Roman"/>
        </w:rPr>
      </w:pPr>
      <w:r>
        <w:rPr>
          <w:rFonts w:ascii="Times New Roman" w:hAnsi="Times New Roman"/>
        </w:rPr>
        <w:t xml:space="preserve">  </w:t>
      </w:r>
      <w:r w:rsidR="001E75D3" w:rsidRPr="00C646E4">
        <w:rPr>
          <w:rFonts w:ascii="Times New Roman" w:hAnsi="Times New Roman"/>
        </w:rPr>
        <w:t xml:space="preserve">A.Ứ đọng nước tiểu: là dấu hiệu phổ biến nhất, độ nhạy là 90%. </w:t>
      </w:r>
      <w:r w:rsidR="00722A3D">
        <w:rPr>
          <w:rFonts w:ascii="Times New Roman" w:hAnsi="Times New Roman"/>
        </w:rPr>
        <w:t>Để đánh giá: cho bệnh nhân đi tiểu và kiểm tra nước tiểu tồn dư bằng cách đặt sonde tiểu hoặc siêu âm</w:t>
      </w:r>
      <w:r w:rsidR="001E75D3" w:rsidRPr="00C646E4">
        <w:rPr>
          <w:rFonts w:ascii="Times New Roman" w:hAnsi="Times New Roman"/>
        </w:rPr>
        <w:t xml:space="preserve">. </w:t>
      </w:r>
      <w:proofErr w:type="gramStart"/>
      <w:r w:rsidR="001E75D3" w:rsidRPr="00C646E4">
        <w:rPr>
          <w:rFonts w:ascii="Times New Roman" w:hAnsi="Times New Roman"/>
        </w:rPr>
        <w:t>Ở bệnh nhân không có ứ đọng nước tiểu chỉ có 1/1000 bệnh nhân có hội chứng chùm đuôi ngựa.</w:t>
      </w:r>
      <w:proofErr w:type="gramEnd"/>
      <w:r w:rsidR="001E75D3" w:rsidRPr="00C646E4">
        <w:rPr>
          <w:rFonts w:ascii="Times New Roman" w:hAnsi="Times New Roman"/>
        </w:rPr>
        <w:t xml:space="preserve"> Xét nghiệm đo trương lực bàng quang thấy trương lực giảm, giảm cảm giác và tăng </w:t>
      </w:r>
      <w:r w:rsidR="00722A3D">
        <w:rPr>
          <w:rFonts w:ascii="Times New Roman" w:hAnsi="Times New Roman"/>
        </w:rPr>
        <w:t>dung tích</w:t>
      </w:r>
      <w:r w:rsidR="001E75D3" w:rsidRPr="00C646E4">
        <w:rPr>
          <w:rFonts w:ascii="Times New Roman" w:hAnsi="Times New Roman"/>
        </w:rPr>
        <w:t xml:space="preserve"> chứa nước tiểu. </w:t>
      </w:r>
    </w:p>
    <w:p w:rsidR="001E75D3" w:rsidRPr="00C646E4" w:rsidRDefault="001E75D3" w:rsidP="001E75D3">
      <w:pPr>
        <w:spacing w:before="120" w:after="120"/>
        <w:ind w:left="840"/>
        <w:jc w:val="both"/>
        <w:rPr>
          <w:rFonts w:ascii="Times New Roman" w:hAnsi="Times New Roman"/>
        </w:rPr>
      </w:pPr>
      <w:r w:rsidRPr="00C646E4">
        <w:rPr>
          <w:rFonts w:ascii="Times New Roman" w:hAnsi="Times New Roman"/>
        </w:rPr>
        <w:t xml:space="preserve"> B.Tiểu và/hoặc tiêu không tự chủ: vài bệnh nhân bị ứ đọng nước tiểu có tiểu không tự chủ quá mức. </w:t>
      </w:r>
    </w:p>
    <w:p w:rsidR="001E75D3" w:rsidRPr="00C646E4" w:rsidRDefault="001E75D3" w:rsidP="001E75D3">
      <w:pPr>
        <w:spacing w:before="120" w:after="120"/>
        <w:ind w:left="840"/>
        <w:jc w:val="both"/>
        <w:rPr>
          <w:rFonts w:ascii="Times New Roman" w:hAnsi="Times New Roman"/>
        </w:rPr>
      </w:pPr>
      <w:r w:rsidRPr="00C646E4">
        <w:rPr>
          <w:rFonts w:ascii="Times New Roman" w:hAnsi="Times New Roman"/>
        </w:rPr>
        <w:lastRenderedPageBreak/>
        <w:t xml:space="preserve"> C.Trương lực cơ vòng hậu môn giảm: gặp 60 – 80% trường hợp. </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 xml:space="preserve">2/. “Mất cảm giác vùng </w:t>
      </w:r>
      <w:r w:rsidR="00722A3D">
        <w:rPr>
          <w:rFonts w:ascii="Times New Roman" w:hAnsi="Times New Roman"/>
        </w:rPr>
        <w:t>hội âm”</w:t>
      </w:r>
      <w:r w:rsidRPr="00C646E4">
        <w:rPr>
          <w:rFonts w:ascii="Times New Roman" w:hAnsi="Times New Roman"/>
        </w:rPr>
        <w:t>: là khiếm khuyết</w:t>
      </w:r>
      <w:r w:rsidR="00604F40">
        <w:rPr>
          <w:rFonts w:ascii="Times New Roman" w:hAnsi="Times New Roman"/>
        </w:rPr>
        <w:t xml:space="preserve"> cảm giác hay gặp nhất. Bao gồm</w:t>
      </w:r>
      <w:r w:rsidRPr="00C646E4">
        <w:rPr>
          <w:rFonts w:ascii="Times New Roman" w:hAnsi="Times New Roman"/>
        </w:rPr>
        <w:t xml:space="preserve">: vùng hậu môn, cơ quan sinh dục, đáy chậu, mông, phía sau-trên đùi. </w:t>
      </w:r>
      <w:proofErr w:type="gramStart"/>
      <w:r w:rsidRPr="00C646E4">
        <w:rPr>
          <w:rFonts w:ascii="Times New Roman" w:hAnsi="Times New Roman"/>
        </w:rPr>
        <w:t>Độ nhạy 75%.</w:t>
      </w:r>
      <w:proofErr w:type="gramEnd"/>
      <w:r w:rsidRPr="00C646E4">
        <w:rPr>
          <w:rFonts w:ascii="Times New Roman" w:hAnsi="Times New Roman"/>
        </w:rPr>
        <w:t xml:space="preserve"> </w:t>
      </w:r>
      <w:proofErr w:type="gramStart"/>
      <w:r w:rsidRPr="00C646E4">
        <w:rPr>
          <w:rFonts w:ascii="Times New Roman" w:hAnsi="Times New Roman"/>
        </w:rPr>
        <w:t xml:space="preserve">Nếu </w:t>
      </w:r>
      <w:r w:rsidR="00722A3D">
        <w:rPr>
          <w:rFonts w:ascii="Times New Roman" w:hAnsi="Times New Roman"/>
        </w:rPr>
        <w:t xml:space="preserve">mất </w:t>
      </w:r>
      <w:r w:rsidR="00B33180">
        <w:rPr>
          <w:rFonts w:ascii="Times New Roman" w:hAnsi="Times New Roman"/>
        </w:rPr>
        <w:t>toàn bộ</w:t>
      </w:r>
      <w:r w:rsidR="00B33180" w:rsidRPr="00C646E4">
        <w:rPr>
          <w:rFonts w:ascii="Times New Roman" w:hAnsi="Times New Roman"/>
        </w:rPr>
        <w:t xml:space="preserve"> </w:t>
      </w:r>
      <w:r w:rsidRPr="00C646E4">
        <w:rPr>
          <w:rFonts w:ascii="Times New Roman" w:hAnsi="Times New Roman"/>
        </w:rPr>
        <w:t>cảm giác</w:t>
      </w:r>
      <w:r w:rsidR="00722A3D">
        <w:rPr>
          <w:rFonts w:ascii="Times New Roman" w:hAnsi="Times New Roman"/>
        </w:rPr>
        <w:t xml:space="preserve"> </w:t>
      </w:r>
      <w:r w:rsidRPr="00C646E4">
        <w:rPr>
          <w:rFonts w:ascii="Times New Roman" w:hAnsi="Times New Roman"/>
        </w:rPr>
        <w:t>vùng đáy</w:t>
      </w:r>
      <w:r w:rsidR="00B33180">
        <w:rPr>
          <w:rFonts w:ascii="Times New Roman" w:hAnsi="Times New Roman"/>
        </w:rPr>
        <w:t xml:space="preserve"> chậu</w:t>
      </w:r>
      <w:r w:rsidRPr="00C646E4">
        <w:rPr>
          <w:rFonts w:ascii="Times New Roman" w:hAnsi="Times New Roman"/>
        </w:rPr>
        <w:t xml:space="preserve"> </w:t>
      </w:r>
      <w:r w:rsidR="00722A3D">
        <w:rPr>
          <w:rFonts w:ascii="Times New Roman" w:hAnsi="Times New Roman"/>
        </w:rPr>
        <w:t>xảy ra</w:t>
      </w:r>
      <w:r w:rsidRPr="00C646E4">
        <w:rPr>
          <w:rFonts w:ascii="Times New Roman" w:hAnsi="Times New Roman"/>
        </w:rPr>
        <w:t xml:space="preserve"> thì bệnh nhân </w:t>
      </w:r>
      <w:r w:rsidR="00B33180">
        <w:rPr>
          <w:rFonts w:ascii="Times New Roman" w:hAnsi="Times New Roman"/>
        </w:rPr>
        <w:t>có khả năng</w:t>
      </w:r>
      <w:r w:rsidRPr="00C646E4">
        <w:rPr>
          <w:rFonts w:ascii="Times New Roman" w:hAnsi="Times New Roman"/>
        </w:rPr>
        <w:t xml:space="preserve"> bị liệt bàng quang vĩnh viễn.</w:t>
      </w:r>
      <w:proofErr w:type="gramEnd"/>
      <w:r w:rsidRPr="00C646E4">
        <w:rPr>
          <w:rFonts w:ascii="Times New Roman" w:hAnsi="Times New Roman"/>
        </w:rPr>
        <w:t xml:space="preserve"> </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 xml:space="preserve">3/. Yếu 2 chi dưới thường do ảnh hưởng đến nhiều rễ thần kinh (nếu </w:t>
      </w:r>
      <w:r w:rsidR="00B33180">
        <w:rPr>
          <w:rFonts w:ascii="Times New Roman" w:hAnsi="Times New Roman"/>
        </w:rPr>
        <w:t>không điều trị có thể tiến triển đến</w:t>
      </w:r>
      <w:r w:rsidRPr="00C646E4">
        <w:rPr>
          <w:rFonts w:ascii="Times New Roman" w:hAnsi="Times New Roman"/>
        </w:rPr>
        <w:t xml:space="preserve"> liệt 2 chi dưới). </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 xml:space="preserve">4/. </w:t>
      </w:r>
      <w:proofErr w:type="gramStart"/>
      <w:r w:rsidRPr="00C646E4">
        <w:rPr>
          <w:rFonts w:ascii="Times New Roman" w:hAnsi="Times New Roman"/>
        </w:rPr>
        <w:t>Đau thắt lưng và/hoặc đau thần kinh tọa (thường đau thần kinh tọa hai bên, có thể một bên hay không đau, tiên lượng xấu nếu đau hai bên hay không đau).</w:t>
      </w:r>
      <w:proofErr w:type="gramEnd"/>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 xml:space="preserve">5/. Phản xạ gân gót (-) hai bên. </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 xml:space="preserve">6/. </w:t>
      </w:r>
      <w:proofErr w:type="gramStart"/>
      <w:r w:rsidRPr="00C646E4">
        <w:rPr>
          <w:rFonts w:ascii="Times New Roman" w:hAnsi="Times New Roman"/>
        </w:rPr>
        <w:t>Rối loạn chức năng tình dục (thường phát hiện trễ).</w:t>
      </w:r>
      <w:proofErr w:type="gramEnd"/>
    </w:p>
    <w:p w:rsidR="001E75D3" w:rsidRPr="00C646E4" w:rsidRDefault="001E75D3" w:rsidP="001E75D3">
      <w:pPr>
        <w:spacing w:before="120" w:after="120"/>
        <w:jc w:val="both"/>
        <w:rPr>
          <w:rFonts w:ascii="Times New Roman" w:hAnsi="Times New Roman"/>
          <w:b/>
          <w:i/>
          <w:iCs/>
        </w:rPr>
      </w:pPr>
      <w:r w:rsidRPr="00C646E4">
        <w:rPr>
          <w:rFonts w:ascii="Times New Roman" w:hAnsi="Times New Roman"/>
          <w:b/>
          <w:i/>
          <w:iCs/>
        </w:rPr>
        <w:t>Nguyên nhân</w:t>
      </w:r>
      <w:r w:rsidR="00192983">
        <w:rPr>
          <w:rFonts w:ascii="Times New Roman" w:hAnsi="Times New Roman"/>
          <w:b/>
          <w:i/>
          <w:iCs/>
        </w:rPr>
        <w:t>:</w:t>
      </w:r>
    </w:p>
    <w:p w:rsidR="00B33180" w:rsidRDefault="00B33180" w:rsidP="001E75D3">
      <w:pPr>
        <w:numPr>
          <w:ilvl w:val="0"/>
          <w:numId w:val="4"/>
        </w:numPr>
        <w:spacing w:before="120" w:after="120"/>
        <w:jc w:val="both"/>
        <w:rPr>
          <w:rFonts w:ascii="Times New Roman" w:hAnsi="Times New Roman"/>
        </w:rPr>
      </w:pPr>
      <w:r>
        <w:rPr>
          <w:rFonts w:ascii="Times New Roman" w:hAnsi="Times New Roman"/>
        </w:rPr>
        <w:t>Chèn ép chùm đuôi ngựa</w:t>
      </w:r>
    </w:p>
    <w:p w:rsidR="001E75D3" w:rsidRPr="00C646E4" w:rsidRDefault="00B33180" w:rsidP="00B33180">
      <w:pPr>
        <w:spacing w:before="120" w:after="120"/>
        <w:ind w:left="1080"/>
        <w:jc w:val="both"/>
        <w:rPr>
          <w:rFonts w:ascii="Times New Roman" w:hAnsi="Times New Roman"/>
        </w:rPr>
      </w:pPr>
      <w:proofErr w:type="gramStart"/>
      <w:r>
        <w:rPr>
          <w:rFonts w:ascii="Times New Roman" w:hAnsi="Times New Roman"/>
        </w:rPr>
        <w:t>a)</w:t>
      </w:r>
      <w:proofErr w:type="gramEnd"/>
      <w:r w:rsidR="001E75D3" w:rsidRPr="00C646E4">
        <w:rPr>
          <w:rFonts w:ascii="Times New Roman" w:hAnsi="Times New Roman"/>
        </w:rPr>
        <w:t xml:space="preserve">Khối thoát vị đĩa đệm thắt lưng lớn. </w:t>
      </w:r>
    </w:p>
    <w:p w:rsidR="001E75D3" w:rsidRPr="00C646E4" w:rsidRDefault="00B33180" w:rsidP="00B33180">
      <w:pPr>
        <w:spacing w:before="120" w:after="120"/>
        <w:ind w:left="1080"/>
        <w:jc w:val="both"/>
        <w:rPr>
          <w:rFonts w:ascii="Times New Roman" w:hAnsi="Times New Roman"/>
        </w:rPr>
      </w:pPr>
      <w:proofErr w:type="gramStart"/>
      <w:r>
        <w:rPr>
          <w:rFonts w:ascii="Times New Roman" w:hAnsi="Times New Roman"/>
        </w:rPr>
        <w:t>b)</w:t>
      </w:r>
      <w:proofErr w:type="gramEnd"/>
      <w:r w:rsidR="001E75D3" w:rsidRPr="00C646E4">
        <w:rPr>
          <w:rFonts w:ascii="Times New Roman" w:hAnsi="Times New Roman"/>
        </w:rPr>
        <w:t>U:</w:t>
      </w:r>
    </w:p>
    <w:p w:rsidR="001E75D3" w:rsidRPr="00C646E4" w:rsidRDefault="001E75D3" w:rsidP="001E75D3">
      <w:pPr>
        <w:spacing w:before="120" w:after="120"/>
        <w:ind w:left="840"/>
        <w:jc w:val="both"/>
        <w:rPr>
          <w:rFonts w:ascii="Times New Roman" w:hAnsi="Times New Roman"/>
        </w:rPr>
      </w:pPr>
      <w:r w:rsidRPr="00C646E4">
        <w:rPr>
          <w:rFonts w:ascii="Times New Roman" w:hAnsi="Times New Roman"/>
        </w:rPr>
        <w:t xml:space="preserve">  </w:t>
      </w:r>
      <w:r w:rsidR="00B33180">
        <w:rPr>
          <w:rFonts w:ascii="Times New Roman" w:hAnsi="Times New Roman"/>
        </w:rPr>
        <w:t>-</w:t>
      </w:r>
      <w:r w:rsidRPr="00C646E4">
        <w:rPr>
          <w:rFonts w:ascii="Times New Roman" w:hAnsi="Times New Roman"/>
        </w:rPr>
        <w:t xml:space="preserve">U chèn ép: ung </w:t>
      </w:r>
      <w:proofErr w:type="gramStart"/>
      <w:r w:rsidRPr="00C646E4">
        <w:rPr>
          <w:rFonts w:ascii="Times New Roman" w:hAnsi="Times New Roman"/>
        </w:rPr>
        <w:t>thư</w:t>
      </w:r>
      <w:proofErr w:type="gramEnd"/>
      <w:r w:rsidRPr="00C646E4">
        <w:rPr>
          <w:rFonts w:ascii="Times New Roman" w:hAnsi="Times New Roman"/>
        </w:rPr>
        <w:t xml:space="preserve"> di căn đến cột sống và lan đến ngoài màng cứng tủy.</w:t>
      </w:r>
    </w:p>
    <w:p w:rsidR="001E75D3" w:rsidRDefault="001E75D3" w:rsidP="001E75D3">
      <w:pPr>
        <w:spacing w:before="120" w:after="120"/>
        <w:ind w:left="840"/>
        <w:jc w:val="both"/>
        <w:rPr>
          <w:rFonts w:ascii="Times New Roman" w:hAnsi="Times New Roman"/>
        </w:rPr>
      </w:pPr>
      <w:r w:rsidRPr="00C646E4">
        <w:rPr>
          <w:rFonts w:ascii="Times New Roman" w:hAnsi="Times New Roman"/>
        </w:rPr>
        <w:t xml:space="preserve">  </w:t>
      </w:r>
      <w:r w:rsidR="00B33180">
        <w:rPr>
          <w:rFonts w:ascii="Times New Roman" w:hAnsi="Times New Roman"/>
        </w:rPr>
        <w:t>-</w:t>
      </w:r>
      <w:r w:rsidRPr="00C646E4">
        <w:rPr>
          <w:rFonts w:ascii="Times New Roman" w:hAnsi="Times New Roman"/>
        </w:rPr>
        <w:t xml:space="preserve">Lymphoma tế bào B: </w:t>
      </w:r>
      <w:proofErr w:type="gramStart"/>
      <w:r w:rsidRPr="00C646E4">
        <w:rPr>
          <w:rFonts w:ascii="Times New Roman" w:hAnsi="Times New Roman"/>
        </w:rPr>
        <w:t>di</w:t>
      </w:r>
      <w:r w:rsidR="00192983">
        <w:rPr>
          <w:rFonts w:ascii="Times New Roman" w:hAnsi="Times New Roman"/>
        </w:rPr>
        <w:t xml:space="preserve"> </w:t>
      </w:r>
      <w:r w:rsidRPr="00C646E4">
        <w:rPr>
          <w:rFonts w:ascii="Times New Roman" w:hAnsi="Times New Roman"/>
        </w:rPr>
        <w:t>căn</w:t>
      </w:r>
      <w:proofErr w:type="gramEnd"/>
      <w:r w:rsidRPr="00C646E4">
        <w:rPr>
          <w:rFonts w:ascii="Times New Roman" w:hAnsi="Times New Roman"/>
        </w:rPr>
        <w:t xml:space="preserve"> theo</w:t>
      </w:r>
      <w:r w:rsidR="00192983">
        <w:rPr>
          <w:rFonts w:ascii="Times New Roman" w:hAnsi="Times New Roman"/>
        </w:rPr>
        <w:t xml:space="preserve"> </w:t>
      </w:r>
      <w:r w:rsidRPr="00C646E4">
        <w:rPr>
          <w:rFonts w:ascii="Times New Roman" w:hAnsi="Times New Roman"/>
        </w:rPr>
        <w:t>đường máu nhưng không tạo một khối. Thường có biểu hiện ở hệ thần kinh trung ương</w:t>
      </w:r>
      <w:r w:rsidR="00192983">
        <w:rPr>
          <w:rFonts w:ascii="Times New Roman" w:hAnsi="Times New Roman"/>
        </w:rPr>
        <w:t>:</w:t>
      </w:r>
      <w:r w:rsidRPr="00C646E4">
        <w:rPr>
          <w:rFonts w:ascii="Times New Roman" w:hAnsi="Times New Roman"/>
        </w:rPr>
        <w:t xml:space="preserve"> hội chứng chùm đuôi ngựa, </w:t>
      </w:r>
      <w:proofErr w:type="gramStart"/>
      <w:r w:rsidRPr="00C646E4">
        <w:rPr>
          <w:rFonts w:ascii="Times New Roman" w:hAnsi="Times New Roman"/>
        </w:rPr>
        <w:t>sa</w:t>
      </w:r>
      <w:proofErr w:type="gramEnd"/>
      <w:r w:rsidRPr="00C646E4">
        <w:rPr>
          <w:rFonts w:ascii="Times New Roman" w:hAnsi="Times New Roman"/>
        </w:rPr>
        <w:t xml:space="preserve"> sút trí tuệ. MRI: màng não</w:t>
      </w:r>
      <w:r w:rsidR="00B33180">
        <w:rPr>
          <w:rFonts w:ascii="Times New Roman" w:hAnsi="Times New Roman"/>
        </w:rPr>
        <w:t xml:space="preserve"> bắt thuốc</w:t>
      </w:r>
      <w:r w:rsidRPr="00C646E4">
        <w:rPr>
          <w:rFonts w:ascii="Times New Roman" w:hAnsi="Times New Roman"/>
        </w:rPr>
        <w:t xml:space="preserve">, có tế bào lympho ác tính trong dịch não tủy. </w:t>
      </w:r>
    </w:p>
    <w:p w:rsidR="00B33180" w:rsidRPr="00C646E4" w:rsidRDefault="00436616" w:rsidP="001E75D3">
      <w:pPr>
        <w:spacing w:before="120" w:after="120"/>
        <w:ind w:left="840"/>
        <w:jc w:val="both"/>
        <w:rPr>
          <w:rFonts w:ascii="Times New Roman" w:hAnsi="Times New Roman"/>
        </w:rPr>
      </w:pPr>
      <w:r>
        <w:rPr>
          <w:rFonts w:ascii="Times New Roman" w:hAnsi="Times New Roman"/>
        </w:rPr>
        <w:t xml:space="preserve">  </w:t>
      </w:r>
      <w:proofErr w:type="gramStart"/>
      <w:r w:rsidR="00B33180">
        <w:rPr>
          <w:rFonts w:ascii="Times New Roman" w:hAnsi="Times New Roman"/>
        </w:rPr>
        <w:t>c)Mảnh</w:t>
      </w:r>
      <w:proofErr w:type="gramEnd"/>
      <w:r w:rsidR="00B33180">
        <w:rPr>
          <w:rFonts w:ascii="Times New Roman" w:hAnsi="Times New Roman"/>
        </w:rPr>
        <w:t xml:space="preserve"> mỡ tự do sau mổ đĩa đệm</w:t>
      </w:r>
    </w:p>
    <w:p w:rsidR="001E75D3" w:rsidRPr="00C646E4" w:rsidRDefault="00B33180" w:rsidP="00B33180">
      <w:pPr>
        <w:spacing w:before="120" w:after="120"/>
        <w:ind w:left="1080"/>
        <w:jc w:val="both"/>
        <w:rPr>
          <w:rFonts w:ascii="Times New Roman" w:hAnsi="Times New Roman"/>
        </w:rPr>
      </w:pPr>
      <w:proofErr w:type="gramStart"/>
      <w:r>
        <w:rPr>
          <w:rFonts w:ascii="Times New Roman" w:hAnsi="Times New Roman"/>
        </w:rPr>
        <w:t>d)</w:t>
      </w:r>
      <w:proofErr w:type="gramEnd"/>
      <w:r w:rsidR="001E75D3" w:rsidRPr="00C646E4">
        <w:rPr>
          <w:rFonts w:ascii="Times New Roman" w:hAnsi="Times New Roman"/>
        </w:rPr>
        <w:t>Chấn thương</w:t>
      </w:r>
      <w:r>
        <w:rPr>
          <w:rFonts w:ascii="Times New Roman" w:hAnsi="Times New Roman"/>
        </w:rPr>
        <w:t>: Mảnh vỡ chèn ép chùm đuôi ngựa</w:t>
      </w:r>
      <w:r w:rsidR="001E75D3" w:rsidRPr="00C646E4">
        <w:rPr>
          <w:rFonts w:ascii="Times New Roman" w:hAnsi="Times New Roman"/>
        </w:rPr>
        <w:t xml:space="preserve"> </w:t>
      </w:r>
    </w:p>
    <w:p w:rsidR="001E75D3" w:rsidRPr="00C646E4" w:rsidRDefault="00B33180" w:rsidP="00B33180">
      <w:pPr>
        <w:spacing w:before="120" w:after="120"/>
        <w:ind w:left="1080"/>
        <w:jc w:val="both"/>
        <w:rPr>
          <w:rFonts w:ascii="Times New Roman" w:hAnsi="Times New Roman"/>
        </w:rPr>
      </w:pPr>
      <w:proofErr w:type="gramStart"/>
      <w:r>
        <w:rPr>
          <w:rFonts w:ascii="Times New Roman" w:hAnsi="Times New Roman"/>
        </w:rPr>
        <w:t>e)</w:t>
      </w:r>
      <w:proofErr w:type="gramEnd"/>
      <w:r w:rsidR="001E75D3" w:rsidRPr="00C646E4">
        <w:rPr>
          <w:rFonts w:ascii="Times New Roman" w:hAnsi="Times New Roman"/>
        </w:rPr>
        <w:t>Máu tụ ngoài màng cứng tủy sống.</w:t>
      </w:r>
    </w:p>
    <w:p w:rsidR="00FF3B79" w:rsidRDefault="00B33180" w:rsidP="001E75D3">
      <w:pPr>
        <w:numPr>
          <w:ilvl w:val="0"/>
          <w:numId w:val="4"/>
        </w:numPr>
        <w:spacing w:before="120" w:after="120"/>
        <w:jc w:val="both"/>
        <w:rPr>
          <w:rFonts w:ascii="Times New Roman" w:hAnsi="Times New Roman"/>
        </w:rPr>
      </w:pPr>
      <w:r>
        <w:rPr>
          <w:rFonts w:ascii="Times New Roman" w:hAnsi="Times New Roman"/>
        </w:rPr>
        <w:t>Nhiễm khuẩn: có thể gây khiếm khuyết thần kinh do:</w:t>
      </w:r>
    </w:p>
    <w:p w:rsidR="00FF3B79" w:rsidRDefault="00FF3B79" w:rsidP="00FF3B79">
      <w:pPr>
        <w:spacing w:before="120" w:after="120"/>
        <w:ind w:left="1080"/>
        <w:jc w:val="both"/>
        <w:rPr>
          <w:rFonts w:ascii="Times New Roman" w:hAnsi="Times New Roman"/>
        </w:rPr>
      </w:pPr>
      <w:proofErr w:type="gramStart"/>
      <w:r>
        <w:rPr>
          <w:rFonts w:ascii="Times New Roman" w:hAnsi="Times New Roman"/>
        </w:rPr>
        <w:t>a)</w:t>
      </w:r>
      <w:proofErr w:type="gramEnd"/>
      <w:r>
        <w:rPr>
          <w:rFonts w:ascii="Times New Roman" w:hAnsi="Times New Roman"/>
        </w:rPr>
        <w:t>Chèn ép: Điển hình là áp xe ngoài màng cứng biến chứng viêm đĩa đệm hoặc viêm xương tủy xương đốt sống</w:t>
      </w:r>
    </w:p>
    <w:p w:rsidR="00FF3B79" w:rsidRDefault="00FF3B79" w:rsidP="00FF3B79">
      <w:pPr>
        <w:spacing w:before="120" w:after="120"/>
        <w:ind w:left="1080"/>
        <w:jc w:val="both"/>
        <w:rPr>
          <w:rFonts w:ascii="Times New Roman" w:hAnsi="Times New Roman"/>
        </w:rPr>
      </w:pPr>
      <w:proofErr w:type="gramStart"/>
      <w:r>
        <w:rPr>
          <w:rFonts w:ascii="Times New Roman" w:hAnsi="Times New Roman"/>
        </w:rPr>
        <w:t>b)</w:t>
      </w:r>
      <w:proofErr w:type="gramEnd"/>
      <w:r>
        <w:rPr>
          <w:rFonts w:ascii="Times New Roman" w:hAnsi="Times New Roman"/>
        </w:rPr>
        <w:t xml:space="preserve">Nhiễm khuẩn huyết khối tĩnh mạch cục bộ gây thiếu máu nuôi. </w:t>
      </w:r>
      <w:proofErr w:type="gramStart"/>
      <w:r>
        <w:rPr>
          <w:rFonts w:ascii="Times New Roman" w:hAnsi="Times New Roman"/>
        </w:rPr>
        <w:t>Tiên lượng xấu vì phẫu thuật giải ép không thể sửa chữa cơ chế này.</w:t>
      </w:r>
      <w:proofErr w:type="gramEnd"/>
    </w:p>
    <w:p w:rsidR="00FF3B79" w:rsidRDefault="00FF3B79" w:rsidP="00FF3B79">
      <w:pPr>
        <w:spacing w:before="120" w:after="120"/>
        <w:jc w:val="both"/>
        <w:rPr>
          <w:rFonts w:ascii="Times New Roman" w:hAnsi="Times New Roman"/>
        </w:rPr>
      </w:pPr>
      <w:r>
        <w:rPr>
          <w:rFonts w:ascii="Times New Roman" w:hAnsi="Times New Roman"/>
        </w:rPr>
        <w:tab/>
        <w:t>3. Bệnh lý thần kinh</w:t>
      </w:r>
    </w:p>
    <w:p w:rsidR="00FF3B79" w:rsidRDefault="00FF3B79" w:rsidP="00FF3B79">
      <w:pPr>
        <w:spacing w:before="120" w:after="120"/>
        <w:jc w:val="both"/>
        <w:rPr>
          <w:rFonts w:ascii="Times New Roman" w:hAnsi="Times New Roman"/>
        </w:rPr>
      </w:pPr>
      <w:r>
        <w:rPr>
          <w:rFonts w:ascii="Times New Roman" w:hAnsi="Times New Roman"/>
        </w:rPr>
        <w:tab/>
        <w:t>a) Thiếu máu</w:t>
      </w:r>
    </w:p>
    <w:p w:rsidR="00FF3B79" w:rsidRDefault="00FF3B79" w:rsidP="00FF3B79">
      <w:pPr>
        <w:spacing w:before="120" w:after="120"/>
        <w:jc w:val="both"/>
        <w:rPr>
          <w:rFonts w:ascii="Times New Roman" w:hAnsi="Times New Roman"/>
        </w:rPr>
      </w:pPr>
      <w:r>
        <w:rPr>
          <w:rFonts w:ascii="Times New Roman" w:hAnsi="Times New Roman"/>
        </w:rPr>
        <w:tab/>
      </w:r>
      <w:proofErr w:type="gramStart"/>
      <w:r>
        <w:rPr>
          <w:rFonts w:ascii="Times New Roman" w:hAnsi="Times New Roman"/>
        </w:rPr>
        <w:t>b)</w:t>
      </w:r>
      <w:proofErr w:type="gramEnd"/>
      <w:r>
        <w:rPr>
          <w:rFonts w:ascii="Times New Roman" w:hAnsi="Times New Roman"/>
        </w:rPr>
        <w:t>Viêm</w:t>
      </w:r>
    </w:p>
    <w:p w:rsidR="001E75D3" w:rsidRPr="00C646E4" w:rsidRDefault="00FF3B79" w:rsidP="00FF3B79">
      <w:pPr>
        <w:spacing w:before="120" w:after="120"/>
        <w:jc w:val="both"/>
        <w:rPr>
          <w:rFonts w:ascii="Times New Roman" w:hAnsi="Times New Roman"/>
        </w:rPr>
      </w:pPr>
      <w:r>
        <w:rPr>
          <w:rFonts w:ascii="Times New Roman" w:hAnsi="Times New Roman"/>
        </w:rPr>
        <w:tab/>
      </w:r>
      <w:proofErr w:type="gramStart"/>
      <w:r>
        <w:rPr>
          <w:rFonts w:ascii="Times New Roman" w:hAnsi="Times New Roman"/>
        </w:rPr>
        <w:t>4.Viêm</w:t>
      </w:r>
      <w:proofErr w:type="gramEnd"/>
      <w:r>
        <w:rPr>
          <w:rFonts w:ascii="Times New Roman" w:hAnsi="Times New Roman"/>
        </w:rPr>
        <w:t xml:space="preserve"> cột sống dính khớp: nguyên nhân thường không rõ</w:t>
      </w:r>
      <w:r w:rsidR="001E75D3" w:rsidRPr="00C646E4">
        <w:rPr>
          <w:rFonts w:ascii="Times New Roman" w:hAnsi="Times New Roman"/>
        </w:rPr>
        <w:t xml:space="preserve"> </w:t>
      </w:r>
    </w:p>
    <w:p w:rsidR="00192983" w:rsidRDefault="00192983" w:rsidP="001E75D3">
      <w:pPr>
        <w:spacing w:before="120" w:after="120"/>
        <w:jc w:val="both"/>
        <w:rPr>
          <w:rFonts w:ascii="Times New Roman" w:hAnsi="Times New Roman"/>
          <w:b/>
          <w:bCs/>
        </w:rPr>
      </w:pPr>
    </w:p>
    <w:p w:rsidR="00192983" w:rsidRDefault="00192983" w:rsidP="001E75D3">
      <w:pPr>
        <w:spacing w:before="120" w:after="120"/>
        <w:jc w:val="both"/>
        <w:rPr>
          <w:rFonts w:ascii="Times New Roman" w:hAnsi="Times New Roman"/>
          <w:b/>
          <w:bCs/>
        </w:rPr>
      </w:pPr>
    </w:p>
    <w:p w:rsidR="001E75D3" w:rsidRPr="00C646E4" w:rsidRDefault="001E75D3" w:rsidP="001E75D3">
      <w:pPr>
        <w:spacing w:before="120" w:after="120"/>
        <w:jc w:val="both"/>
        <w:rPr>
          <w:rFonts w:ascii="Times New Roman" w:hAnsi="Times New Roman"/>
        </w:rPr>
      </w:pPr>
      <w:r w:rsidRPr="00C646E4">
        <w:rPr>
          <w:rFonts w:ascii="Times New Roman" w:hAnsi="Times New Roman"/>
          <w:b/>
          <w:bCs/>
        </w:rPr>
        <w:lastRenderedPageBreak/>
        <w:t>Hội chứng chùm đuôi ngựa do thoát vị đĩa đệm thắt lưng</w:t>
      </w:r>
      <w:r w:rsidR="00192983">
        <w:rPr>
          <w:rFonts w:ascii="Times New Roman" w:hAnsi="Times New Roman"/>
          <w:b/>
          <w:bCs/>
        </w:rPr>
        <w:t>:</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 xml:space="preserve">Do </w:t>
      </w:r>
      <w:r w:rsidR="00FF3B79">
        <w:rPr>
          <w:rFonts w:ascii="Times New Roman" w:hAnsi="Times New Roman"/>
        </w:rPr>
        <w:t>khối thoát vị lớn, thường</w:t>
      </w:r>
      <w:r w:rsidRPr="00C646E4">
        <w:rPr>
          <w:rFonts w:ascii="Times New Roman" w:hAnsi="Times New Roman"/>
        </w:rPr>
        <w:t xml:space="preserve"> ở đường giữa, </w:t>
      </w:r>
      <w:r w:rsidR="00FF3B79">
        <w:rPr>
          <w:rFonts w:ascii="Times New Roman" w:hAnsi="Times New Roman"/>
        </w:rPr>
        <w:t>hay gặp nhất ở tầng</w:t>
      </w:r>
      <w:r w:rsidRPr="00C646E4">
        <w:rPr>
          <w:rFonts w:ascii="Times New Roman" w:hAnsi="Times New Roman"/>
        </w:rPr>
        <w:t xml:space="preserve"> L</w:t>
      </w:r>
      <w:r w:rsidRPr="00C646E4">
        <w:rPr>
          <w:rFonts w:ascii="Times New Roman" w:hAnsi="Times New Roman"/>
          <w:vertAlign w:val="subscript"/>
        </w:rPr>
        <w:t>4</w:t>
      </w:r>
      <w:r w:rsidR="00FF3B79">
        <w:rPr>
          <w:rFonts w:ascii="Times New Roman" w:hAnsi="Times New Roman"/>
        </w:rPr>
        <w:t>-</w:t>
      </w:r>
      <w:r w:rsidRPr="00C646E4">
        <w:rPr>
          <w:rFonts w:ascii="Times New Roman" w:hAnsi="Times New Roman"/>
          <w:vertAlign w:val="subscript"/>
        </w:rPr>
        <w:t>5</w:t>
      </w:r>
      <w:r w:rsidRPr="00C646E4">
        <w:rPr>
          <w:rFonts w:ascii="Times New Roman" w:hAnsi="Times New Roman"/>
        </w:rPr>
        <w:t xml:space="preserve">, </w:t>
      </w:r>
      <w:r w:rsidR="00FF3B79">
        <w:rPr>
          <w:rFonts w:ascii="Times New Roman" w:hAnsi="Times New Roman"/>
        </w:rPr>
        <w:t xml:space="preserve">thường </w:t>
      </w:r>
      <w:r w:rsidRPr="00C646E4">
        <w:rPr>
          <w:rFonts w:ascii="Times New Roman" w:hAnsi="Times New Roman"/>
        </w:rPr>
        <w:t xml:space="preserve">xảy ra ở bệnh nhân có sẵn tình trạng </w:t>
      </w:r>
      <w:r w:rsidR="00FF3B79">
        <w:rPr>
          <w:rFonts w:ascii="Times New Roman" w:hAnsi="Times New Roman"/>
        </w:rPr>
        <w:t>bất thường trước đó</w:t>
      </w:r>
      <w:r w:rsidRPr="00C646E4">
        <w:rPr>
          <w:rFonts w:ascii="Times New Roman" w:hAnsi="Times New Roman"/>
        </w:rPr>
        <w:t xml:space="preserve"> (ví dụ như</w:t>
      </w:r>
      <w:r w:rsidR="00192983">
        <w:rPr>
          <w:rFonts w:ascii="Times New Roman" w:hAnsi="Times New Roman"/>
        </w:rPr>
        <w:t>:</w:t>
      </w:r>
      <w:r w:rsidRPr="00C646E4">
        <w:rPr>
          <w:rFonts w:ascii="Times New Roman" w:hAnsi="Times New Roman"/>
        </w:rPr>
        <w:t xml:space="preserve"> hẹp ống sống, dị tật tủy bám thấp</w:t>
      </w:r>
      <w:proofErr w:type="gramStart"/>
      <w:r w:rsidRPr="00C646E4">
        <w:rPr>
          <w:rFonts w:ascii="Times New Roman" w:hAnsi="Times New Roman"/>
        </w:rPr>
        <w:t>..)</w:t>
      </w:r>
      <w:proofErr w:type="gramEnd"/>
      <w:r w:rsidRPr="00C646E4">
        <w:rPr>
          <w:rFonts w:ascii="Times New Roman" w:hAnsi="Times New Roman"/>
        </w:rPr>
        <w:t>.</w:t>
      </w:r>
    </w:p>
    <w:p w:rsidR="001E75D3" w:rsidRPr="00C646E4" w:rsidRDefault="001E75D3" w:rsidP="001E75D3">
      <w:pPr>
        <w:spacing w:before="120" w:after="120"/>
        <w:ind w:firstLine="720"/>
        <w:jc w:val="both"/>
        <w:rPr>
          <w:rFonts w:ascii="Times New Roman" w:hAnsi="Times New Roman"/>
          <w:b/>
        </w:rPr>
      </w:pPr>
      <w:r w:rsidRPr="00C646E4">
        <w:rPr>
          <w:rFonts w:ascii="Times New Roman" w:hAnsi="Times New Roman"/>
          <w:b/>
          <w:i/>
          <w:iCs/>
        </w:rPr>
        <w:t>Tần suất</w:t>
      </w:r>
      <w:r w:rsidR="00192983">
        <w:rPr>
          <w:rFonts w:ascii="Times New Roman" w:hAnsi="Times New Roman"/>
          <w:b/>
          <w:i/>
          <w:iCs/>
        </w:rPr>
        <w:t>:</w:t>
      </w:r>
    </w:p>
    <w:p w:rsidR="001E75D3" w:rsidRPr="00C646E4" w:rsidRDefault="001E75D3" w:rsidP="001E75D3">
      <w:pPr>
        <w:numPr>
          <w:ilvl w:val="0"/>
          <w:numId w:val="5"/>
        </w:numPr>
        <w:spacing w:before="120" w:after="120"/>
        <w:jc w:val="both"/>
        <w:rPr>
          <w:rFonts w:ascii="Times New Roman" w:hAnsi="Times New Roman"/>
        </w:rPr>
      </w:pPr>
      <w:r w:rsidRPr="00C646E4">
        <w:rPr>
          <w:rFonts w:ascii="Times New Roman" w:hAnsi="Times New Roman"/>
        </w:rPr>
        <w:t>0</w:t>
      </w:r>
      <w:proofErr w:type="gramStart"/>
      <w:r w:rsidRPr="00C646E4">
        <w:rPr>
          <w:rFonts w:ascii="Times New Roman" w:hAnsi="Times New Roman"/>
        </w:rPr>
        <w:t>,</w:t>
      </w:r>
      <w:r w:rsidR="00FF3B79">
        <w:rPr>
          <w:rFonts w:ascii="Times New Roman" w:hAnsi="Times New Roman"/>
        </w:rPr>
        <w:t>0</w:t>
      </w:r>
      <w:r w:rsidRPr="00C646E4">
        <w:rPr>
          <w:rFonts w:ascii="Times New Roman" w:hAnsi="Times New Roman"/>
        </w:rPr>
        <w:t>4</w:t>
      </w:r>
      <w:proofErr w:type="gramEnd"/>
      <w:r w:rsidRPr="00C646E4">
        <w:rPr>
          <w:rFonts w:ascii="Times New Roman" w:hAnsi="Times New Roman"/>
        </w:rPr>
        <w:t xml:space="preserve">% ở tất cả bệnh nhân </w:t>
      </w:r>
      <w:r w:rsidR="00FF3B79">
        <w:rPr>
          <w:rFonts w:ascii="Times New Roman" w:hAnsi="Times New Roman"/>
        </w:rPr>
        <w:t>đau</w:t>
      </w:r>
      <w:r w:rsidRPr="00C646E4">
        <w:rPr>
          <w:rFonts w:ascii="Times New Roman" w:hAnsi="Times New Roman"/>
        </w:rPr>
        <w:t xml:space="preserve"> thắt lưng.</w:t>
      </w:r>
    </w:p>
    <w:p w:rsidR="001E75D3" w:rsidRPr="00C646E4" w:rsidRDefault="001E75D3" w:rsidP="001E75D3">
      <w:pPr>
        <w:numPr>
          <w:ilvl w:val="0"/>
          <w:numId w:val="5"/>
        </w:numPr>
        <w:spacing w:before="120" w:after="120"/>
        <w:jc w:val="both"/>
        <w:rPr>
          <w:rFonts w:ascii="Times New Roman" w:hAnsi="Times New Roman"/>
        </w:rPr>
      </w:pPr>
      <w:r w:rsidRPr="00C646E4">
        <w:rPr>
          <w:rFonts w:ascii="Times New Roman" w:hAnsi="Times New Roman"/>
        </w:rPr>
        <w:t xml:space="preserve">1-2% bệnh nhân thoát vị </w:t>
      </w:r>
      <w:r w:rsidR="00FF3B79">
        <w:rPr>
          <w:rFonts w:ascii="Times New Roman" w:hAnsi="Times New Roman"/>
        </w:rPr>
        <w:t>đĩa đệm được</w:t>
      </w:r>
      <w:r w:rsidRPr="00C646E4">
        <w:rPr>
          <w:rFonts w:ascii="Times New Roman" w:hAnsi="Times New Roman"/>
        </w:rPr>
        <w:t xml:space="preserve"> phẫu thuật. </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b/>
          <w:i/>
          <w:iCs/>
        </w:rPr>
        <w:t>Tiến triển</w:t>
      </w:r>
      <w:r w:rsidR="00192983">
        <w:rPr>
          <w:rFonts w:ascii="Times New Roman" w:hAnsi="Times New Roman"/>
          <w:i/>
          <w:iCs/>
        </w:rPr>
        <w:t>:</w:t>
      </w:r>
      <w:r w:rsidRPr="00C646E4">
        <w:rPr>
          <w:rFonts w:ascii="Times New Roman" w:hAnsi="Times New Roman"/>
        </w:rPr>
        <w:t xml:space="preserve"> Diễn tiến từ từ (ít gặp) hay cấp tính (nhóm </w:t>
      </w:r>
      <w:r w:rsidR="00FF3B79">
        <w:rPr>
          <w:rFonts w:ascii="Times New Roman" w:hAnsi="Times New Roman"/>
        </w:rPr>
        <w:t>cấp tính</w:t>
      </w:r>
      <w:r w:rsidRPr="00C646E4">
        <w:rPr>
          <w:rFonts w:ascii="Times New Roman" w:hAnsi="Times New Roman"/>
        </w:rPr>
        <w:t xml:space="preserve"> có tiên lượng xấu, đặc biệt là vấn đề hồi phục chức năng bàng quang, chỉ hồi phục 50% bệnh nhân). Chia làm 3 nhóm</w:t>
      </w:r>
      <w:r w:rsidR="00192983">
        <w:rPr>
          <w:rFonts w:ascii="Times New Roman" w:hAnsi="Times New Roman"/>
        </w:rPr>
        <w:t>:</w:t>
      </w:r>
      <w:r w:rsidRPr="00C646E4">
        <w:rPr>
          <w:rFonts w:ascii="Times New Roman" w:hAnsi="Times New Roman"/>
        </w:rPr>
        <w:t xml:space="preserve"> </w:t>
      </w:r>
    </w:p>
    <w:p w:rsidR="001E75D3" w:rsidRPr="00C646E4" w:rsidRDefault="001E75D3" w:rsidP="001E75D3">
      <w:pPr>
        <w:numPr>
          <w:ilvl w:val="0"/>
          <w:numId w:val="3"/>
        </w:numPr>
        <w:spacing w:before="120" w:after="120"/>
        <w:jc w:val="both"/>
        <w:rPr>
          <w:rFonts w:ascii="Times New Roman" w:hAnsi="Times New Roman"/>
        </w:rPr>
      </w:pPr>
      <w:r w:rsidRPr="00C646E4">
        <w:rPr>
          <w:rFonts w:ascii="Times New Roman" w:hAnsi="Times New Roman"/>
        </w:rPr>
        <w:t>Nhóm 1</w:t>
      </w:r>
      <w:r w:rsidR="00192983">
        <w:rPr>
          <w:rFonts w:ascii="Times New Roman" w:hAnsi="Times New Roman"/>
        </w:rPr>
        <w:t>:</w:t>
      </w:r>
      <w:r w:rsidRPr="00C646E4">
        <w:rPr>
          <w:rFonts w:ascii="Times New Roman" w:hAnsi="Times New Roman"/>
        </w:rPr>
        <w:t xml:space="preserve"> triệu chứng chèn ép chùm đuôi ngựa đột ngột mà không có đau thắt lưng trước đó.</w:t>
      </w:r>
    </w:p>
    <w:p w:rsidR="001E75D3" w:rsidRPr="00C646E4" w:rsidRDefault="001E75D3" w:rsidP="001E75D3">
      <w:pPr>
        <w:numPr>
          <w:ilvl w:val="0"/>
          <w:numId w:val="3"/>
        </w:numPr>
        <w:spacing w:before="120" w:after="120"/>
        <w:jc w:val="both"/>
        <w:rPr>
          <w:rFonts w:ascii="Times New Roman" w:hAnsi="Times New Roman"/>
        </w:rPr>
      </w:pPr>
      <w:r w:rsidRPr="00C646E4">
        <w:rPr>
          <w:rFonts w:ascii="Times New Roman" w:hAnsi="Times New Roman"/>
        </w:rPr>
        <w:t>Nhóm 2</w:t>
      </w:r>
      <w:r w:rsidR="00192983">
        <w:rPr>
          <w:rFonts w:ascii="Times New Roman" w:hAnsi="Times New Roman"/>
        </w:rPr>
        <w:t>:</w:t>
      </w:r>
      <w:r w:rsidRPr="00C646E4">
        <w:rPr>
          <w:rFonts w:ascii="Times New Roman" w:hAnsi="Times New Roman"/>
        </w:rPr>
        <w:t xml:space="preserve"> bệnh nhân có tiền căn đau thắt lưng và đau thần kinh tọa tái đi tái lại, sau đó biểu hiện chèn ép chùm đuôi ngựa “cấp tính”.</w:t>
      </w:r>
    </w:p>
    <w:p w:rsidR="001E75D3" w:rsidRPr="00C646E4" w:rsidRDefault="001E75D3" w:rsidP="001E75D3">
      <w:pPr>
        <w:numPr>
          <w:ilvl w:val="0"/>
          <w:numId w:val="3"/>
        </w:numPr>
        <w:spacing w:before="120" w:after="120"/>
        <w:jc w:val="both"/>
        <w:rPr>
          <w:rFonts w:ascii="Times New Roman" w:hAnsi="Times New Roman"/>
        </w:rPr>
      </w:pPr>
      <w:r w:rsidRPr="00C646E4">
        <w:rPr>
          <w:rFonts w:ascii="Times New Roman" w:hAnsi="Times New Roman"/>
        </w:rPr>
        <w:t>Nhóm 3</w:t>
      </w:r>
      <w:r w:rsidR="00192983">
        <w:rPr>
          <w:rFonts w:ascii="Times New Roman" w:hAnsi="Times New Roman"/>
        </w:rPr>
        <w:t>:</w:t>
      </w:r>
      <w:r w:rsidRPr="00C646E4">
        <w:rPr>
          <w:rFonts w:ascii="Times New Roman" w:hAnsi="Times New Roman"/>
        </w:rPr>
        <w:t xml:space="preserve"> bệnh nhân đau thắt lưng và đau thần kinh tọa hai bên, </w:t>
      </w:r>
      <w:r w:rsidR="00FF3B79">
        <w:rPr>
          <w:rFonts w:ascii="Times New Roman" w:hAnsi="Times New Roman"/>
        </w:rPr>
        <w:t xml:space="preserve">sau đó </w:t>
      </w:r>
      <w:r w:rsidRPr="00C646E4">
        <w:rPr>
          <w:rFonts w:ascii="Times New Roman" w:hAnsi="Times New Roman"/>
        </w:rPr>
        <w:t>biểu hiện chèn ép chùm đuôi ngựa.</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b/>
          <w:i/>
          <w:iCs/>
        </w:rPr>
        <w:t>Phương pháp phẫu thuật</w:t>
      </w:r>
      <w:r w:rsidRPr="00C646E4">
        <w:rPr>
          <w:rFonts w:ascii="Times New Roman" w:hAnsi="Times New Roman"/>
          <w:i/>
          <w:iCs/>
        </w:rPr>
        <w:t>:</w:t>
      </w:r>
      <w:r w:rsidRPr="00C646E4">
        <w:rPr>
          <w:rFonts w:ascii="Times New Roman" w:hAnsi="Times New Roman"/>
        </w:rPr>
        <w:t xml:space="preserve"> </w:t>
      </w:r>
      <w:r w:rsidR="00702ED5">
        <w:rPr>
          <w:rFonts w:ascii="Times New Roman" w:hAnsi="Times New Roman"/>
        </w:rPr>
        <w:t>Một số đề nghị c</w:t>
      </w:r>
      <w:r w:rsidRPr="00C646E4">
        <w:rPr>
          <w:rFonts w:ascii="Times New Roman" w:hAnsi="Times New Roman"/>
        </w:rPr>
        <w:t xml:space="preserve">ắt bản sống </w:t>
      </w:r>
      <w:r w:rsidR="00702ED5">
        <w:rPr>
          <w:rFonts w:ascii="Times New Roman" w:hAnsi="Times New Roman"/>
        </w:rPr>
        <w:t>hai bên (nhưng không bắt buộc)</w:t>
      </w:r>
      <w:r w:rsidRPr="00C646E4">
        <w:rPr>
          <w:rFonts w:ascii="Times New Roman" w:hAnsi="Times New Roman"/>
        </w:rPr>
        <w:t xml:space="preserve">. </w:t>
      </w:r>
      <w:proofErr w:type="gramStart"/>
      <w:r w:rsidR="00702ED5">
        <w:rPr>
          <w:rFonts w:ascii="Times New Roman" w:hAnsi="Times New Roman"/>
        </w:rPr>
        <w:t xml:space="preserve">Đôi khi, </w:t>
      </w:r>
      <w:r w:rsidRPr="00C646E4">
        <w:rPr>
          <w:rFonts w:ascii="Times New Roman" w:hAnsi="Times New Roman"/>
        </w:rPr>
        <w:t>đĩa đệm ở</w:t>
      </w:r>
      <w:r w:rsidR="00702ED5">
        <w:rPr>
          <w:rFonts w:ascii="Times New Roman" w:hAnsi="Times New Roman"/>
        </w:rPr>
        <w:t xml:space="preserve"> đường giữa rất căng nên khó lấy, có thể </w:t>
      </w:r>
      <w:r w:rsidRPr="00C646E4">
        <w:rPr>
          <w:rFonts w:ascii="Times New Roman" w:hAnsi="Times New Roman"/>
        </w:rPr>
        <w:t>lấy đĩa đệm xuyên qua màng cứng.</w:t>
      </w:r>
      <w:proofErr w:type="gramEnd"/>
      <w:r w:rsidRPr="00C646E4">
        <w:rPr>
          <w:rFonts w:ascii="Times New Roman" w:hAnsi="Times New Roman"/>
        </w:rPr>
        <w:t xml:space="preserve"> </w:t>
      </w:r>
    </w:p>
    <w:p w:rsidR="001E75D3" w:rsidRPr="00192983" w:rsidRDefault="001E75D3" w:rsidP="001E75D3">
      <w:pPr>
        <w:spacing w:before="120" w:after="120"/>
        <w:ind w:firstLine="720"/>
        <w:jc w:val="both"/>
        <w:rPr>
          <w:rFonts w:ascii="Times New Roman" w:hAnsi="Times New Roman"/>
          <w:i/>
        </w:rPr>
      </w:pPr>
      <w:r w:rsidRPr="00C646E4">
        <w:rPr>
          <w:rFonts w:ascii="Times New Roman" w:hAnsi="Times New Roman"/>
          <w:b/>
        </w:rPr>
        <w:t>Thời điểm phẫu thuật lấy nhân đệm</w:t>
      </w:r>
      <w:r w:rsidR="00702ED5">
        <w:rPr>
          <w:rFonts w:ascii="Times New Roman" w:hAnsi="Times New Roman"/>
          <w:b/>
        </w:rPr>
        <w:t xml:space="preserve"> ở bệnh nhân bị hội chứng chùm đuôi ngựa</w:t>
      </w:r>
      <w:r w:rsidRPr="00C646E4">
        <w:rPr>
          <w:rFonts w:ascii="Times New Roman" w:hAnsi="Times New Roman"/>
        </w:rPr>
        <w:t xml:space="preserve">: chưa thống nhất, là điểm tranh cãi ở nhiều cuộc kiện tụng tại tòa án. </w:t>
      </w:r>
      <w:proofErr w:type="gramStart"/>
      <w:r w:rsidR="00702ED5">
        <w:rPr>
          <w:rFonts w:ascii="Times New Roman" w:hAnsi="Times New Roman"/>
        </w:rPr>
        <w:t>Cho dù các báo cáo trước đây nhấn mạnh giải ép nhanh chóng</w:t>
      </w:r>
      <w:r w:rsidRPr="00C646E4">
        <w:rPr>
          <w:rFonts w:ascii="Times New Roman" w:hAnsi="Times New Roman"/>
        </w:rPr>
        <w:t>,</w:t>
      </w:r>
      <w:r w:rsidR="00702ED5">
        <w:rPr>
          <w:rFonts w:ascii="Times New Roman" w:hAnsi="Times New Roman"/>
        </w:rPr>
        <w:t xml:space="preserve"> các báo cáo thấy rằng</w:t>
      </w:r>
      <w:r w:rsidRPr="00C646E4">
        <w:rPr>
          <w:rFonts w:ascii="Times New Roman" w:hAnsi="Times New Roman"/>
        </w:rPr>
        <w:t xml:space="preserve"> không có mối liên hệ giữa thời điểm phẫu thuật</w:t>
      </w:r>
      <w:r w:rsidR="00702ED5">
        <w:rPr>
          <w:rFonts w:ascii="Times New Roman" w:hAnsi="Times New Roman"/>
        </w:rPr>
        <w:t xml:space="preserve"> sau khi xuất hiện hội chứng</w:t>
      </w:r>
      <w:r w:rsidRPr="00C646E4">
        <w:rPr>
          <w:rFonts w:ascii="Times New Roman" w:hAnsi="Times New Roman"/>
        </w:rPr>
        <w:t xml:space="preserve"> và sự hồi phục chức năng.</w:t>
      </w:r>
      <w:proofErr w:type="gramEnd"/>
      <w:r w:rsidRPr="00C646E4">
        <w:rPr>
          <w:rFonts w:ascii="Times New Roman" w:hAnsi="Times New Roman"/>
        </w:rPr>
        <w:t xml:space="preserve"> </w:t>
      </w:r>
      <w:proofErr w:type="gramStart"/>
      <w:r w:rsidRPr="00192983">
        <w:rPr>
          <w:rFonts w:ascii="Times New Roman" w:hAnsi="Times New Roman"/>
          <w:i/>
        </w:rPr>
        <w:t>Có một số chứng cứ ủng hộ việc phẫu thuật trong vòng 48 giờ (</w:t>
      </w:r>
      <w:r w:rsidR="00702ED5" w:rsidRPr="00192983">
        <w:rPr>
          <w:rFonts w:ascii="Times New Roman" w:hAnsi="Times New Roman"/>
          <w:i/>
        </w:rPr>
        <w:t>mặc dù</w:t>
      </w:r>
      <w:r w:rsidRPr="00192983">
        <w:rPr>
          <w:rFonts w:ascii="Times New Roman" w:hAnsi="Times New Roman"/>
          <w:i/>
        </w:rPr>
        <w:t xml:space="preserve"> phẫu thuật trong vòng 24 giờ là mong muốn nhưng không có chứng cứ </w:t>
      </w:r>
      <w:r w:rsidR="00702ED5" w:rsidRPr="00192983">
        <w:rPr>
          <w:rFonts w:ascii="Times New Roman" w:hAnsi="Times New Roman"/>
          <w:i/>
        </w:rPr>
        <w:t xml:space="preserve">có ý nghĩa thống kê </w:t>
      </w:r>
      <w:r w:rsidRPr="00192983">
        <w:rPr>
          <w:rFonts w:ascii="Times New Roman" w:hAnsi="Times New Roman"/>
          <w:i/>
        </w:rPr>
        <w:t>chứng minh việc trì hoãn đến 48 giờ là có hại).</w:t>
      </w:r>
      <w:proofErr w:type="gramEnd"/>
    </w:p>
    <w:p w:rsidR="001E75D3" w:rsidRPr="00C646E4" w:rsidRDefault="001E75D3" w:rsidP="001E75D3">
      <w:pPr>
        <w:spacing w:before="120" w:after="120"/>
        <w:jc w:val="both"/>
        <w:rPr>
          <w:rFonts w:ascii="Times New Roman" w:hAnsi="Times New Roman"/>
          <w:bCs/>
        </w:rPr>
      </w:pPr>
      <w:r w:rsidRPr="00C646E4">
        <w:rPr>
          <w:rFonts w:ascii="Times New Roman" w:hAnsi="Times New Roman"/>
          <w:bCs/>
        </w:rPr>
        <w:t>CÁC PHƯƠNG PHÁP PHẪU THUẬT BỆNH LÝ RỄ THẦN KINH THẮT LƯNG</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 xml:space="preserve">Khi đã quyết định điều trị ngoại khoa, có các phương pháp sau: </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1/. Phẫu thuật qua ống sống (Trans-canal approaches):</w:t>
      </w:r>
    </w:p>
    <w:p w:rsidR="001E75D3" w:rsidRPr="00C646E4" w:rsidRDefault="001E75D3" w:rsidP="001E75D3">
      <w:pPr>
        <w:spacing w:before="120" w:after="120"/>
        <w:ind w:left="840"/>
        <w:jc w:val="both"/>
        <w:rPr>
          <w:rFonts w:ascii="Times New Roman" w:hAnsi="Times New Roman"/>
        </w:rPr>
      </w:pPr>
      <w:r w:rsidRPr="00C646E4">
        <w:rPr>
          <w:rFonts w:ascii="Times New Roman" w:hAnsi="Times New Roman"/>
        </w:rPr>
        <w:t xml:space="preserve">  A.</w:t>
      </w:r>
      <w:r w:rsidR="00702ED5">
        <w:rPr>
          <w:rFonts w:ascii="Times New Roman" w:hAnsi="Times New Roman"/>
        </w:rPr>
        <w:t xml:space="preserve"> Phẫu thuật hở: </w:t>
      </w:r>
      <w:r w:rsidRPr="00C646E4">
        <w:rPr>
          <w:rFonts w:ascii="Times New Roman" w:hAnsi="Times New Roman"/>
        </w:rPr>
        <w:t>Cắt bản sống và lấy nhân đệm qua mổ hở: 65 – 85% trường hợp ghi nhận không đau thần kinh tọa sau 1 năm so với 36% nếu điều trị bảo tồn.</w:t>
      </w:r>
      <w:r w:rsidR="00702ED5">
        <w:rPr>
          <w:rFonts w:ascii="Times New Roman" w:hAnsi="Times New Roman"/>
        </w:rPr>
        <w:t xml:space="preserve"> </w:t>
      </w:r>
      <w:proofErr w:type="gramStart"/>
      <w:r w:rsidR="00702ED5">
        <w:rPr>
          <w:rFonts w:ascii="Times New Roman" w:hAnsi="Times New Roman"/>
        </w:rPr>
        <w:t>Kết quả dài hạn (&gt;1 năm) là tương tự.</w:t>
      </w:r>
      <w:proofErr w:type="gramEnd"/>
      <w:r w:rsidR="00702ED5">
        <w:rPr>
          <w:rFonts w:ascii="Times New Roman" w:hAnsi="Times New Roman"/>
        </w:rPr>
        <w:t xml:space="preserve"> </w:t>
      </w:r>
      <w:proofErr w:type="gramStart"/>
      <w:r w:rsidR="00702ED5">
        <w:rPr>
          <w:rFonts w:ascii="Times New Roman" w:hAnsi="Times New Roman"/>
        </w:rPr>
        <w:t>10% bệnh nhân mổ lại trong năm đầu tiên.</w:t>
      </w:r>
      <w:proofErr w:type="gramEnd"/>
      <w:r w:rsidRPr="00C646E4">
        <w:rPr>
          <w:rFonts w:ascii="Times New Roman" w:hAnsi="Times New Roman"/>
        </w:rPr>
        <w:t xml:space="preserve"> </w:t>
      </w:r>
    </w:p>
    <w:p w:rsidR="001E75D3" w:rsidRDefault="001E75D3" w:rsidP="001E75D3">
      <w:pPr>
        <w:spacing w:before="120" w:after="120"/>
        <w:ind w:left="840"/>
        <w:jc w:val="both"/>
        <w:rPr>
          <w:rFonts w:ascii="Times New Roman" w:hAnsi="Times New Roman"/>
        </w:rPr>
      </w:pPr>
      <w:r w:rsidRPr="00C646E4">
        <w:rPr>
          <w:rFonts w:ascii="Times New Roman" w:hAnsi="Times New Roman"/>
        </w:rPr>
        <w:t xml:space="preserve">  </w:t>
      </w:r>
      <w:proofErr w:type="gramStart"/>
      <w:r w:rsidRPr="00C646E4">
        <w:rPr>
          <w:rFonts w:ascii="Times New Roman" w:hAnsi="Times New Roman"/>
        </w:rPr>
        <w:t>B.“</w:t>
      </w:r>
      <w:proofErr w:type="gramEnd"/>
      <w:r w:rsidRPr="00C646E4">
        <w:rPr>
          <w:rFonts w:ascii="Times New Roman" w:hAnsi="Times New Roman"/>
        </w:rPr>
        <w:t>Lấy nhân đệm vi phẫu”: tương tự phẫu thuật hở</w:t>
      </w:r>
      <w:r w:rsidR="00702ED5">
        <w:rPr>
          <w:rFonts w:ascii="Times New Roman" w:hAnsi="Times New Roman"/>
        </w:rPr>
        <w:t xml:space="preserve"> chuẩn</w:t>
      </w:r>
      <w:r w:rsidRPr="00C646E4">
        <w:rPr>
          <w:rFonts w:ascii="Times New Roman" w:hAnsi="Times New Roman"/>
        </w:rPr>
        <w:t xml:space="preserve"> nhưng</w:t>
      </w:r>
      <w:r w:rsidR="00702ED5">
        <w:rPr>
          <w:rFonts w:ascii="Times New Roman" w:hAnsi="Times New Roman"/>
        </w:rPr>
        <w:t xml:space="preserve"> đường mổ nhỏ hơn</w:t>
      </w:r>
      <w:r w:rsidRPr="00C646E4">
        <w:rPr>
          <w:rFonts w:ascii="Times New Roman" w:hAnsi="Times New Roman"/>
        </w:rPr>
        <w:t>. Ưu điểm</w:t>
      </w:r>
      <w:r w:rsidR="00192983">
        <w:rPr>
          <w:rFonts w:ascii="Times New Roman" w:hAnsi="Times New Roman"/>
        </w:rPr>
        <w:t>:</w:t>
      </w:r>
      <w:r w:rsidRPr="00C646E4">
        <w:rPr>
          <w:rFonts w:ascii="Times New Roman" w:hAnsi="Times New Roman"/>
        </w:rPr>
        <w:t xml:space="preserve"> thẩm mỹ, thời gian nằm viện ngắn, ít mất máu. </w:t>
      </w:r>
      <w:proofErr w:type="gramStart"/>
      <w:r w:rsidRPr="00C646E4">
        <w:rPr>
          <w:rFonts w:ascii="Times New Roman" w:hAnsi="Times New Roman"/>
        </w:rPr>
        <w:t xml:space="preserve">Tuy nhiên đôi khi </w:t>
      </w:r>
      <w:r w:rsidR="00702ED5">
        <w:rPr>
          <w:rFonts w:ascii="Times New Roman" w:hAnsi="Times New Roman"/>
        </w:rPr>
        <w:t>khó khăn hơn để lấy một số mảnh vỡ</w:t>
      </w:r>
      <w:r w:rsidRPr="00C646E4">
        <w:rPr>
          <w:rFonts w:ascii="Times New Roman" w:hAnsi="Times New Roman"/>
        </w:rPr>
        <w:t>.</w:t>
      </w:r>
      <w:proofErr w:type="gramEnd"/>
      <w:r w:rsidRPr="00C646E4">
        <w:rPr>
          <w:rFonts w:ascii="Times New Roman" w:hAnsi="Times New Roman"/>
        </w:rPr>
        <w:t xml:space="preserve"> </w:t>
      </w:r>
      <w:r w:rsidR="00702ED5">
        <w:rPr>
          <w:rFonts w:ascii="Times New Roman" w:hAnsi="Times New Roman"/>
        </w:rPr>
        <w:t xml:space="preserve">Hiệu quả nói </w:t>
      </w:r>
      <w:proofErr w:type="gramStart"/>
      <w:r w:rsidR="00702ED5">
        <w:rPr>
          <w:rFonts w:ascii="Times New Roman" w:hAnsi="Times New Roman"/>
        </w:rPr>
        <w:t>chung</w:t>
      </w:r>
      <w:proofErr w:type="gramEnd"/>
      <w:r w:rsidR="00702ED5">
        <w:rPr>
          <w:rFonts w:ascii="Times New Roman" w:hAnsi="Times New Roman"/>
        </w:rPr>
        <w:t xml:space="preserve"> tương tự mổ hở chuẩn.</w:t>
      </w:r>
    </w:p>
    <w:p w:rsidR="00F5111F" w:rsidRPr="00C646E4" w:rsidRDefault="00F5111F" w:rsidP="001E75D3">
      <w:pPr>
        <w:spacing w:before="120" w:after="120"/>
        <w:ind w:left="840"/>
        <w:jc w:val="both"/>
        <w:rPr>
          <w:rFonts w:ascii="Times New Roman" w:hAnsi="Times New Roman"/>
        </w:rPr>
      </w:pPr>
      <w:r>
        <w:rPr>
          <w:rFonts w:ascii="Times New Roman" w:hAnsi="Times New Roman"/>
        </w:rPr>
        <w:lastRenderedPageBreak/>
        <w:t>C. Lấy bỏ mảnh thoát vị: Chỉ lấy bỏ khối thoát vị mà không đi vào khoang đĩa đệm để lấy đĩa đệm.</w:t>
      </w:r>
    </w:p>
    <w:p w:rsidR="001E75D3" w:rsidRDefault="001E75D3" w:rsidP="001E75D3">
      <w:pPr>
        <w:spacing w:before="120" w:after="120"/>
        <w:ind w:left="720"/>
        <w:jc w:val="both"/>
        <w:rPr>
          <w:rFonts w:ascii="Times New Roman" w:hAnsi="Times New Roman"/>
        </w:rPr>
      </w:pPr>
      <w:r w:rsidRPr="00C646E4">
        <w:rPr>
          <w:rFonts w:ascii="Times New Roman" w:hAnsi="Times New Roman"/>
        </w:rPr>
        <w:t xml:space="preserve">2/. </w:t>
      </w:r>
      <w:r w:rsidR="008A5B70">
        <w:rPr>
          <w:rFonts w:ascii="Times New Roman" w:hAnsi="Times New Roman"/>
        </w:rPr>
        <w:t>Thủ thuật</w:t>
      </w:r>
      <w:r w:rsidRPr="00C646E4">
        <w:rPr>
          <w:rFonts w:ascii="Times New Roman" w:hAnsi="Times New Roman"/>
        </w:rPr>
        <w:t xml:space="preserve"> trong đĩa đệm</w:t>
      </w:r>
      <w:r w:rsidR="008A5B70">
        <w:rPr>
          <w:rFonts w:ascii="Times New Roman" w:hAnsi="Times New Roman"/>
        </w:rPr>
        <w:t>:</w:t>
      </w:r>
      <w:r w:rsidRPr="00C646E4">
        <w:rPr>
          <w:rFonts w:ascii="Times New Roman" w:hAnsi="Times New Roman"/>
        </w:rPr>
        <w:t xml:space="preserve"> </w:t>
      </w:r>
      <w:r w:rsidR="00F5111F">
        <w:rPr>
          <w:rFonts w:ascii="Times New Roman" w:hAnsi="Times New Roman"/>
        </w:rPr>
        <w:t xml:space="preserve">Xem </w:t>
      </w:r>
      <w:r w:rsidR="00C71D27">
        <w:rPr>
          <w:rFonts w:ascii="Times New Roman" w:hAnsi="Times New Roman"/>
        </w:rPr>
        <w:t xml:space="preserve">chi tiết </w:t>
      </w:r>
      <w:r w:rsidR="00F5111F">
        <w:rPr>
          <w:rFonts w:ascii="Times New Roman" w:hAnsi="Times New Roman"/>
        </w:rPr>
        <w:t>ở dưới</w:t>
      </w:r>
      <w:r w:rsidR="00C71D27">
        <w:rPr>
          <w:rFonts w:ascii="Times New Roman" w:hAnsi="Times New Roman"/>
        </w:rPr>
        <w:t>.</w:t>
      </w:r>
    </w:p>
    <w:p w:rsidR="00C71D27" w:rsidRDefault="00C71D27" w:rsidP="001E75D3">
      <w:pPr>
        <w:spacing w:before="120" w:after="120"/>
        <w:ind w:left="720"/>
        <w:jc w:val="both"/>
        <w:rPr>
          <w:rFonts w:ascii="Times New Roman" w:hAnsi="Times New Roman"/>
        </w:rPr>
      </w:pPr>
      <w:proofErr w:type="gramStart"/>
      <w:r>
        <w:rPr>
          <w:rFonts w:ascii="Times New Roman" w:hAnsi="Times New Roman"/>
        </w:rPr>
        <w:t>Một số kỹ thuật đã được phát triển để điều trị HLD bằng cách tạo khoảng trống bên trong đĩa đệm.</w:t>
      </w:r>
      <w:proofErr w:type="gramEnd"/>
      <w:r>
        <w:rPr>
          <w:rFonts w:ascii="Times New Roman" w:hAnsi="Times New Roman"/>
        </w:rPr>
        <w:t xml:space="preserve"> Một vài kỹ thuật đã bị bỏ vì nhiều lý do khác nhau </w:t>
      </w:r>
    </w:p>
    <w:p w:rsidR="001E75D3" w:rsidRPr="00C646E4" w:rsidRDefault="001E75D3" w:rsidP="001E75D3">
      <w:pPr>
        <w:spacing w:before="120" w:after="120"/>
        <w:ind w:left="840"/>
        <w:jc w:val="both"/>
        <w:rPr>
          <w:rFonts w:ascii="Times New Roman" w:hAnsi="Times New Roman"/>
        </w:rPr>
      </w:pPr>
      <w:r w:rsidRPr="00C646E4">
        <w:rPr>
          <w:rFonts w:ascii="Times New Roman" w:hAnsi="Times New Roman"/>
        </w:rPr>
        <w:t xml:space="preserve">  A.Hóa tiêu nhân đệm: dùng chymopapain</w:t>
      </w:r>
      <w:r w:rsidR="00C71D27">
        <w:rPr>
          <w:rFonts w:ascii="Times New Roman" w:hAnsi="Times New Roman"/>
        </w:rPr>
        <w:t xml:space="preserve"> để làm tiêu nhân đệm bằng enzyme (</w:t>
      </w:r>
      <w:r w:rsidR="0094523A">
        <w:rPr>
          <w:rFonts w:ascii="Times New Roman" w:hAnsi="Times New Roman"/>
        </w:rPr>
        <w:t xml:space="preserve">hiện nay </w:t>
      </w:r>
      <w:r w:rsidR="00C71D27">
        <w:rPr>
          <w:rFonts w:ascii="Times New Roman" w:hAnsi="Times New Roman"/>
        </w:rPr>
        <w:t xml:space="preserve">không còn </w:t>
      </w:r>
      <w:r w:rsidR="0094523A">
        <w:rPr>
          <w:rFonts w:ascii="Times New Roman" w:hAnsi="Times New Roman"/>
        </w:rPr>
        <w:t>sử dụng</w:t>
      </w:r>
      <w:r w:rsidR="00C71D27">
        <w:rPr>
          <w:rFonts w:ascii="Times New Roman" w:hAnsi="Times New Roman"/>
        </w:rPr>
        <w:t>)</w:t>
      </w:r>
      <w:r w:rsidRPr="00C646E4">
        <w:rPr>
          <w:rFonts w:ascii="Times New Roman" w:hAnsi="Times New Roman"/>
        </w:rPr>
        <w:t xml:space="preserve">. </w:t>
      </w:r>
    </w:p>
    <w:p w:rsidR="001E75D3" w:rsidRPr="00C646E4" w:rsidRDefault="001E75D3" w:rsidP="001E75D3">
      <w:pPr>
        <w:spacing w:before="120" w:after="120"/>
        <w:ind w:left="840"/>
        <w:jc w:val="both"/>
        <w:rPr>
          <w:rFonts w:ascii="Times New Roman" w:hAnsi="Times New Roman"/>
        </w:rPr>
      </w:pPr>
      <w:r w:rsidRPr="00C646E4">
        <w:rPr>
          <w:rFonts w:ascii="Times New Roman" w:hAnsi="Times New Roman"/>
        </w:rPr>
        <w:t xml:space="preserve">  B.Lấy đĩa đệm thắt lưng qua da tự động: </w:t>
      </w:r>
      <w:r w:rsidR="008A5B70">
        <w:rPr>
          <w:rFonts w:ascii="Times New Roman" w:hAnsi="Times New Roman"/>
        </w:rPr>
        <w:t>dùng máy nucleotome để lấy nhân đệm</w:t>
      </w:r>
      <w:r w:rsidRPr="00C646E4">
        <w:rPr>
          <w:rFonts w:ascii="Times New Roman" w:hAnsi="Times New Roman"/>
        </w:rPr>
        <w:t xml:space="preserve">. </w:t>
      </w:r>
    </w:p>
    <w:p w:rsidR="001E75D3" w:rsidRPr="00C646E4" w:rsidRDefault="001E75D3" w:rsidP="001E75D3">
      <w:pPr>
        <w:spacing w:before="120" w:after="120"/>
        <w:ind w:left="840"/>
        <w:jc w:val="both"/>
        <w:rPr>
          <w:rFonts w:ascii="Times New Roman" w:hAnsi="Times New Roman"/>
        </w:rPr>
      </w:pPr>
      <w:r w:rsidRPr="00C646E4">
        <w:rPr>
          <w:rFonts w:ascii="Times New Roman" w:hAnsi="Times New Roman"/>
        </w:rPr>
        <w:t xml:space="preserve">  </w:t>
      </w:r>
      <w:proofErr w:type="gramStart"/>
      <w:r w:rsidRPr="00C646E4">
        <w:rPr>
          <w:rFonts w:ascii="Times New Roman" w:hAnsi="Times New Roman"/>
        </w:rPr>
        <w:t>C.Lấy đĩa đệm bằng phẫu thuật nội soi qua da</w:t>
      </w:r>
      <w:r w:rsidR="008A5B70">
        <w:rPr>
          <w:rFonts w:ascii="Times New Roman" w:hAnsi="Times New Roman"/>
        </w:rPr>
        <w:t xml:space="preserve"> (IDET hoặc IDTA)</w:t>
      </w:r>
      <w:r w:rsidRPr="00C646E4">
        <w:rPr>
          <w:rFonts w:ascii="Times New Roman" w:hAnsi="Times New Roman"/>
        </w:rPr>
        <w:t>.</w:t>
      </w:r>
      <w:proofErr w:type="gramEnd"/>
    </w:p>
    <w:p w:rsidR="001E75D3" w:rsidRPr="00C646E4" w:rsidRDefault="001E75D3" w:rsidP="001E75D3">
      <w:pPr>
        <w:spacing w:before="120" w:after="120"/>
        <w:ind w:left="840"/>
        <w:jc w:val="both"/>
        <w:rPr>
          <w:rFonts w:ascii="Times New Roman" w:hAnsi="Times New Roman"/>
        </w:rPr>
      </w:pPr>
      <w:r w:rsidRPr="00C646E4">
        <w:rPr>
          <w:rFonts w:ascii="Times New Roman" w:hAnsi="Times New Roman"/>
        </w:rPr>
        <w:t xml:space="preserve">  D.Li</w:t>
      </w:r>
      <w:r w:rsidR="008A5B70">
        <w:rPr>
          <w:rFonts w:ascii="Times New Roman" w:hAnsi="Times New Roman"/>
        </w:rPr>
        <w:t>ệu pháp nội nhiệt trong đĩa đệm (intradiscal endothermal therapy)</w:t>
      </w:r>
      <w:r w:rsidRPr="00C646E4">
        <w:rPr>
          <w:rFonts w:ascii="Times New Roman" w:hAnsi="Times New Roman"/>
        </w:rPr>
        <w:t xml:space="preserve"> </w:t>
      </w:r>
    </w:p>
    <w:p w:rsidR="001E75D3" w:rsidRPr="00C646E4" w:rsidRDefault="001E75D3" w:rsidP="001E75D3">
      <w:pPr>
        <w:spacing w:before="120" w:after="120"/>
        <w:ind w:left="840"/>
        <w:jc w:val="both"/>
        <w:rPr>
          <w:rFonts w:ascii="Times New Roman" w:hAnsi="Times New Roman"/>
        </w:rPr>
      </w:pPr>
      <w:r w:rsidRPr="00C646E4">
        <w:rPr>
          <w:rFonts w:ascii="Times New Roman" w:hAnsi="Times New Roman"/>
        </w:rPr>
        <w:t xml:space="preserve">  </w:t>
      </w:r>
      <w:proofErr w:type="gramStart"/>
      <w:r w:rsidRPr="00C646E4">
        <w:rPr>
          <w:rFonts w:ascii="Times New Roman" w:hAnsi="Times New Roman"/>
        </w:rPr>
        <w:t>E.Giảm áp đĩa đệm bằng laser.</w:t>
      </w:r>
      <w:proofErr w:type="gramEnd"/>
      <w:r w:rsidRPr="00C646E4">
        <w:rPr>
          <w:rFonts w:ascii="Times New Roman" w:hAnsi="Times New Roman"/>
        </w:rPr>
        <w:t xml:space="preserve"> </w:t>
      </w:r>
    </w:p>
    <w:p w:rsidR="001E75D3" w:rsidRPr="00C646E4" w:rsidRDefault="001E75D3" w:rsidP="001E75D3">
      <w:pPr>
        <w:spacing w:before="120" w:after="120"/>
        <w:jc w:val="both"/>
        <w:rPr>
          <w:rFonts w:ascii="Times New Roman" w:hAnsi="Times New Roman"/>
          <w:b/>
        </w:rPr>
      </w:pPr>
      <w:r w:rsidRPr="00C646E4">
        <w:rPr>
          <w:rFonts w:ascii="Times New Roman" w:hAnsi="Times New Roman"/>
          <w:b/>
          <w:i/>
          <w:iCs/>
        </w:rPr>
        <w:t>Phương pháp hóa tiêu nhân đệm:</w:t>
      </w:r>
    </w:p>
    <w:p w:rsidR="001E75D3" w:rsidRPr="00C646E4" w:rsidRDefault="001E75D3" w:rsidP="001E75D3">
      <w:pPr>
        <w:spacing w:before="120" w:after="120"/>
        <w:ind w:firstLine="720"/>
        <w:jc w:val="both"/>
        <w:rPr>
          <w:rFonts w:ascii="Times New Roman" w:hAnsi="Times New Roman"/>
        </w:rPr>
      </w:pPr>
      <w:proofErr w:type="gramStart"/>
      <w:r w:rsidRPr="00C646E4">
        <w:rPr>
          <w:rFonts w:ascii="Times New Roman" w:hAnsi="Times New Roman"/>
        </w:rPr>
        <w:t>Dùng chymopapain tiêm vào trong đĩa đệm.</w:t>
      </w:r>
      <w:proofErr w:type="gramEnd"/>
      <w:r w:rsidRPr="00C646E4">
        <w:rPr>
          <w:rFonts w:ascii="Times New Roman" w:hAnsi="Times New Roman"/>
        </w:rPr>
        <w:t xml:space="preserve"> </w:t>
      </w:r>
      <w:proofErr w:type="gramStart"/>
      <w:r w:rsidRPr="00C646E4">
        <w:rPr>
          <w:rFonts w:ascii="Times New Roman" w:hAnsi="Times New Roman"/>
        </w:rPr>
        <w:t>Hiệu quả hơn so với tiêm giả dược.</w:t>
      </w:r>
      <w:proofErr w:type="gramEnd"/>
      <w:r w:rsidRPr="00C646E4">
        <w:rPr>
          <w:rFonts w:ascii="Times New Roman" w:hAnsi="Times New Roman"/>
        </w:rPr>
        <w:t xml:space="preserve"> </w:t>
      </w:r>
    </w:p>
    <w:p w:rsidR="001E75D3" w:rsidRDefault="008A5B70" w:rsidP="001E75D3">
      <w:pPr>
        <w:spacing w:before="120" w:after="120"/>
        <w:ind w:firstLine="720"/>
        <w:jc w:val="both"/>
        <w:rPr>
          <w:rFonts w:ascii="Times New Roman" w:hAnsi="Times New Roman"/>
        </w:rPr>
      </w:pPr>
      <w:r>
        <w:rPr>
          <w:rFonts w:ascii="Times New Roman" w:hAnsi="Times New Roman"/>
        </w:rPr>
        <w:t>Nguy cơ</w:t>
      </w:r>
      <w:r w:rsidR="001E75D3" w:rsidRPr="00C646E4">
        <w:rPr>
          <w:rFonts w:ascii="Times New Roman" w:hAnsi="Times New Roman"/>
        </w:rPr>
        <w:t>: biến chứng nguy hiểm nhất là sốc phản vệ (có thể gây tử vong), cần phải thử test trước khi thực hiện. Biến chứng khác: viêm đĩa đệm, tổn thương mạch máu, thần kinh, viêm tắc tĩnh mạch, viêm tủy cắt ngang...</w:t>
      </w:r>
    </w:p>
    <w:p w:rsidR="008A5B70" w:rsidRPr="003D4FA6" w:rsidRDefault="008A5B70" w:rsidP="001E75D3">
      <w:pPr>
        <w:spacing w:before="120" w:after="120"/>
        <w:ind w:firstLine="720"/>
        <w:jc w:val="both"/>
        <w:rPr>
          <w:rFonts w:ascii="Times New Roman" w:hAnsi="Times New Roman"/>
          <w:u w:val="single"/>
        </w:rPr>
      </w:pPr>
      <w:r w:rsidRPr="003D4FA6">
        <w:rPr>
          <w:rFonts w:ascii="Times New Roman" w:hAnsi="Times New Roman"/>
          <w:u w:val="single"/>
        </w:rPr>
        <w:t>Hiện phương pháp này không còn sử dụng</w:t>
      </w:r>
    </w:p>
    <w:p w:rsidR="001E75D3" w:rsidRPr="00C646E4" w:rsidRDefault="001E75D3" w:rsidP="001E75D3">
      <w:pPr>
        <w:spacing w:before="120" w:after="120"/>
        <w:jc w:val="both"/>
        <w:rPr>
          <w:rFonts w:ascii="Times New Roman" w:hAnsi="Times New Roman"/>
          <w:b/>
        </w:rPr>
      </w:pPr>
      <w:r w:rsidRPr="00C646E4">
        <w:rPr>
          <w:rFonts w:ascii="Times New Roman" w:hAnsi="Times New Roman"/>
          <w:b/>
          <w:i/>
          <w:iCs/>
        </w:rPr>
        <w:t>Phẫu thuật trong đĩa đệm</w:t>
      </w:r>
      <w:r w:rsidR="008A5B70">
        <w:rPr>
          <w:rFonts w:ascii="Times New Roman" w:hAnsi="Times New Roman"/>
          <w:b/>
          <w:i/>
          <w:iCs/>
        </w:rPr>
        <w:t xml:space="preserve"> </w:t>
      </w:r>
      <w:r w:rsidR="008A5B70" w:rsidRPr="00C646E4">
        <w:rPr>
          <w:rFonts w:ascii="Times New Roman" w:hAnsi="Times New Roman"/>
        </w:rPr>
        <w:t>(Intradiscal</w:t>
      </w:r>
      <w:r w:rsidR="008A5B70">
        <w:rPr>
          <w:rFonts w:ascii="Times New Roman" w:hAnsi="Times New Roman"/>
        </w:rPr>
        <w:t xml:space="preserve"> Surgical</w:t>
      </w:r>
      <w:r w:rsidR="008A5B70" w:rsidRPr="00C646E4">
        <w:rPr>
          <w:rFonts w:ascii="Times New Roman" w:hAnsi="Times New Roman"/>
        </w:rPr>
        <w:t xml:space="preserve"> </w:t>
      </w:r>
      <w:r w:rsidR="008A5B70">
        <w:rPr>
          <w:rFonts w:ascii="Times New Roman" w:hAnsi="Times New Roman"/>
        </w:rPr>
        <w:t>P</w:t>
      </w:r>
      <w:r w:rsidR="008A5B70" w:rsidRPr="00C646E4">
        <w:rPr>
          <w:rFonts w:ascii="Times New Roman" w:hAnsi="Times New Roman"/>
        </w:rPr>
        <w:t>rodures</w:t>
      </w:r>
      <w:r w:rsidR="008A5B70">
        <w:rPr>
          <w:rFonts w:ascii="Times New Roman" w:hAnsi="Times New Roman"/>
        </w:rPr>
        <w:t>-ISPs</w:t>
      </w:r>
      <w:r w:rsidR="008A5B70" w:rsidRPr="00C646E4">
        <w:rPr>
          <w:rFonts w:ascii="Times New Roman" w:hAnsi="Times New Roman"/>
        </w:rPr>
        <w:t>):</w:t>
      </w:r>
    </w:p>
    <w:p w:rsidR="001E75D3" w:rsidRPr="00C646E4" w:rsidRDefault="00F5111F" w:rsidP="008A5B70">
      <w:pPr>
        <w:spacing w:before="120" w:after="120"/>
        <w:ind w:left="720"/>
        <w:jc w:val="both"/>
        <w:rPr>
          <w:rFonts w:ascii="Times New Roman" w:hAnsi="Times New Roman"/>
        </w:rPr>
      </w:pPr>
      <w:proofErr w:type="gramStart"/>
      <w:r>
        <w:rPr>
          <w:rFonts w:ascii="Times New Roman" w:hAnsi="Times New Roman"/>
        </w:rPr>
        <w:t>ISPs là một trong những thủ thuật tranh cãi nhất đối với phẫu thuật cột sống thắt lưng.</w:t>
      </w:r>
      <w:proofErr w:type="gramEnd"/>
      <w:r>
        <w:rPr>
          <w:rFonts w:ascii="Times New Roman" w:hAnsi="Times New Roman"/>
        </w:rPr>
        <w:t xml:space="preserve"> Lợi ích về lý thuyết là tránh được sẹo ngoài màng cứng, đường mổ nhỏ hơn và thậm chí chỉ là một lổ đâm </w:t>
      </w:r>
      <w:proofErr w:type="gramStart"/>
      <w:r>
        <w:rPr>
          <w:rFonts w:ascii="Times New Roman" w:hAnsi="Times New Roman"/>
        </w:rPr>
        <w:t>kim</w:t>
      </w:r>
      <w:proofErr w:type="gramEnd"/>
      <w:r>
        <w:rPr>
          <w:rFonts w:ascii="Times New Roman" w:hAnsi="Times New Roman"/>
        </w:rPr>
        <w:t xml:space="preserve">. </w:t>
      </w:r>
      <w:proofErr w:type="gramStart"/>
      <w:r>
        <w:rPr>
          <w:rFonts w:ascii="Times New Roman" w:hAnsi="Times New Roman"/>
        </w:rPr>
        <w:t>Điều này cũng nhằm mục đích để giảm đau sau mổ và thời gian nằm viện</w:t>
      </w:r>
      <w:r w:rsidR="003D4FA6">
        <w:rPr>
          <w:rFonts w:ascii="Times New Roman" w:hAnsi="Times New Roman"/>
        </w:rPr>
        <w:t>.</w:t>
      </w:r>
      <w:proofErr w:type="gramEnd"/>
      <w:r w:rsidR="008A5B70">
        <w:rPr>
          <w:rFonts w:ascii="Times New Roman" w:hAnsi="Times New Roman"/>
        </w:rPr>
        <w:t xml:space="preserve"> </w:t>
      </w:r>
      <w:proofErr w:type="gramStart"/>
      <w:r w:rsidR="00616A3D">
        <w:rPr>
          <w:rFonts w:ascii="Times New Roman" w:hAnsi="Times New Roman"/>
        </w:rPr>
        <w:t>ISPs hướng đến lấy</w:t>
      </w:r>
      <w:r w:rsidR="001E75D3" w:rsidRPr="00C646E4">
        <w:rPr>
          <w:rFonts w:ascii="Times New Roman" w:hAnsi="Times New Roman"/>
        </w:rPr>
        <w:t xml:space="preserve"> bỏ nhân nhầy từ trung tâm </w:t>
      </w:r>
      <w:r w:rsidR="00616A3D">
        <w:rPr>
          <w:rFonts w:ascii="Times New Roman" w:hAnsi="Times New Roman"/>
        </w:rPr>
        <w:t xml:space="preserve">của đĩa đệm </w:t>
      </w:r>
      <w:r w:rsidR="001E75D3" w:rsidRPr="00C646E4">
        <w:rPr>
          <w:rFonts w:ascii="Times New Roman" w:hAnsi="Times New Roman"/>
        </w:rPr>
        <w:t xml:space="preserve">(nơi không gây ra triệu chứng) và nhờ vào việc làm giảm áp trong đĩa đệm </w:t>
      </w:r>
      <w:r w:rsidR="00616A3D">
        <w:rPr>
          <w:rFonts w:ascii="Times New Roman" w:hAnsi="Times New Roman"/>
        </w:rPr>
        <w:t>để</w:t>
      </w:r>
      <w:r w:rsidR="001E75D3" w:rsidRPr="00C646E4">
        <w:rPr>
          <w:rFonts w:ascii="Times New Roman" w:hAnsi="Times New Roman"/>
        </w:rPr>
        <w:t xml:space="preserve"> giảm</w:t>
      </w:r>
      <w:r w:rsidR="00616A3D">
        <w:rPr>
          <w:rFonts w:ascii="Times New Roman" w:hAnsi="Times New Roman"/>
        </w:rPr>
        <w:t xml:space="preserve"> sự</w:t>
      </w:r>
      <w:r w:rsidR="001E75D3" w:rsidRPr="00C646E4">
        <w:rPr>
          <w:rFonts w:ascii="Times New Roman" w:hAnsi="Times New Roman"/>
        </w:rPr>
        <w:t xml:space="preserve"> chèn ép</w:t>
      </w:r>
      <w:r w:rsidR="00616A3D">
        <w:rPr>
          <w:rFonts w:ascii="Times New Roman" w:hAnsi="Times New Roman"/>
        </w:rPr>
        <w:t xml:space="preserve"> của khối thoát vị lên</w:t>
      </w:r>
      <w:r w:rsidR="001E75D3" w:rsidRPr="00C646E4">
        <w:rPr>
          <w:rFonts w:ascii="Times New Roman" w:hAnsi="Times New Roman"/>
        </w:rPr>
        <w:t xml:space="preserve"> rễ thần kinh.</w:t>
      </w:r>
      <w:proofErr w:type="gramEnd"/>
      <w:r w:rsidR="001E75D3" w:rsidRPr="00C646E4">
        <w:rPr>
          <w:rFonts w:ascii="Times New Roman" w:hAnsi="Times New Roman"/>
        </w:rPr>
        <w:t xml:space="preserve"> </w:t>
      </w:r>
      <w:proofErr w:type="gramStart"/>
      <w:r w:rsidR="001E75D3" w:rsidRPr="00C646E4">
        <w:rPr>
          <w:rFonts w:ascii="Times New Roman" w:hAnsi="Times New Roman"/>
        </w:rPr>
        <w:t xml:space="preserve">Chỉ có 10 – 15% bệnh nhân có chỉ định phẫu thuật </w:t>
      </w:r>
      <w:r w:rsidR="00616A3D">
        <w:rPr>
          <w:rFonts w:ascii="Times New Roman" w:hAnsi="Times New Roman"/>
        </w:rPr>
        <w:t xml:space="preserve">đĩa đệm </w:t>
      </w:r>
      <w:r w:rsidR="001E75D3" w:rsidRPr="00C646E4">
        <w:rPr>
          <w:rFonts w:ascii="Times New Roman" w:hAnsi="Times New Roman"/>
        </w:rPr>
        <w:t xml:space="preserve">được </w:t>
      </w:r>
      <w:r w:rsidR="00616A3D">
        <w:rPr>
          <w:rFonts w:ascii="Times New Roman" w:hAnsi="Times New Roman"/>
        </w:rPr>
        <w:t xml:space="preserve">chọn </w:t>
      </w:r>
      <w:r w:rsidR="001E75D3" w:rsidRPr="00C646E4">
        <w:rPr>
          <w:rFonts w:ascii="Times New Roman" w:hAnsi="Times New Roman"/>
        </w:rPr>
        <w:t xml:space="preserve">làm </w:t>
      </w:r>
      <w:r w:rsidR="00616A3D">
        <w:rPr>
          <w:rFonts w:ascii="Times New Roman" w:hAnsi="Times New Roman"/>
        </w:rPr>
        <w:t>ISPs</w:t>
      </w:r>
      <w:r w:rsidR="001E75D3" w:rsidRPr="00C646E4">
        <w:rPr>
          <w:rFonts w:ascii="Times New Roman" w:hAnsi="Times New Roman"/>
        </w:rPr>
        <w:t>.</w:t>
      </w:r>
      <w:proofErr w:type="gramEnd"/>
      <w:r w:rsidR="001E75D3" w:rsidRPr="00C646E4">
        <w:rPr>
          <w:rFonts w:ascii="Times New Roman" w:hAnsi="Times New Roman"/>
        </w:rPr>
        <w:t xml:space="preserve"> </w:t>
      </w:r>
      <w:r w:rsidR="00616A3D">
        <w:rPr>
          <w:rFonts w:ascii="Times New Roman" w:hAnsi="Times New Roman"/>
        </w:rPr>
        <w:t>ISPs được</w:t>
      </w:r>
      <w:r w:rsidR="001E75D3" w:rsidRPr="00C646E4">
        <w:rPr>
          <w:rFonts w:ascii="Times New Roman" w:hAnsi="Times New Roman"/>
        </w:rPr>
        <w:t xml:space="preserve"> tiến hành với gây tê tại </w:t>
      </w:r>
      <w:r w:rsidR="00616A3D">
        <w:rPr>
          <w:rFonts w:ascii="Times New Roman" w:hAnsi="Times New Roman"/>
        </w:rPr>
        <w:t>chỗ, mục đích cho phép bệnh nhân báo được</w:t>
      </w:r>
      <w:r w:rsidR="001E75D3" w:rsidRPr="00C646E4">
        <w:rPr>
          <w:rFonts w:ascii="Times New Roman" w:hAnsi="Times New Roman"/>
        </w:rPr>
        <w:t xml:space="preserve"> rễ thần kinh</w:t>
      </w:r>
      <w:r w:rsidR="00616A3D">
        <w:rPr>
          <w:rFonts w:ascii="Times New Roman" w:hAnsi="Times New Roman"/>
        </w:rPr>
        <w:t xml:space="preserve"> gây đau,</w:t>
      </w:r>
      <w:r w:rsidR="001E75D3" w:rsidRPr="00C646E4">
        <w:rPr>
          <w:rFonts w:ascii="Times New Roman" w:hAnsi="Times New Roman"/>
        </w:rPr>
        <w:t xml:space="preserve"> </w:t>
      </w:r>
      <w:r w:rsidR="00616A3D">
        <w:rPr>
          <w:rFonts w:ascii="Times New Roman" w:hAnsi="Times New Roman"/>
        </w:rPr>
        <w:t xml:space="preserve">qua đó giúp xác định sự chèn ép lên rễ bằng dụng cụ phẫu thuật hoặc </w:t>
      </w:r>
      <w:proofErr w:type="gramStart"/>
      <w:r w:rsidR="00616A3D">
        <w:rPr>
          <w:rFonts w:ascii="Times New Roman" w:hAnsi="Times New Roman"/>
        </w:rPr>
        <w:t>kim</w:t>
      </w:r>
      <w:proofErr w:type="gramEnd"/>
      <w:r w:rsidR="001E75D3" w:rsidRPr="00C646E4">
        <w:rPr>
          <w:rFonts w:ascii="Times New Roman" w:hAnsi="Times New Roman"/>
        </w:rPr>
        <w:t xml:space="preserve">. Nói </w:t>
      </w:r>
      <w:proofErr w:type="gramStart"/>
      <w:r w:rsidR="001E75D3" w:rsidRPr="00C646E4">
        <w:rPr>
          <w:rFonts w:ascii="Times New Roman" w:hAnsi="Times New Roman"/>
        </w:rPr>
        <w:t>chung</w:t>
      </w:r>
      <w:proofErr w:type="gramEnd"/>
      <w:r w:rsidR="001E75D3" w:rsidRPr="00C646E4">
        <w:rPr>
          <w:rFonts w:ascii="Times New Roman" w:hAnsi="Times New Roman"/>
        </w:rPr>
        <w:t xml:space="preserve">, phẫu thuật trong đĩa đệm vẫn chưa được </w:t>
      </w:r>
      <w:r w:rsidR="00616A3D">
        <w:rPr>
          <w:rFonts w:ascii="Times New Roman" w:hAnsi="Times New Roman"/>
        </w:rPr>
        <w:t>khuyến cáo</w:t>
      </w:r>
      <w:r w:rsidR="001E75D3" w:rsidRPr="00C646E4">
        <w:rPr>
          <w:rFonts w:ascii="Times New Roman" w:hAnsi="Times New Roman"/>
        </w:rPr>
        <w:t xml:space="preserve"> cho đến khi nào có</w:t>
      </w:r>
      <w:r w:rsidR="008A5B70">
        <w:rPr>
          <w:rFonts w:ascii="Times New Roman" w:hAnsi="Times New Roman"/>
        </w:rPr>
        <w:t xml:space="preserve"> được</w:t>
      </w:r>
      <w:r w:rsidR="001E75D3" w:rsidRPr="00C646E4">
        <w:rPr>
          <w:rFonts w:ascii="Times New Roman" w:hAnsi="Times New Roman"/>
        </w:rPr>
        <w:t xml:space="preserve"> một nghiên cứu </w:t>
      </w:r>
      <w:r w:rsidR="00616A3D">
        <w:rPr>
          <w:rFonts w:ascii="Times New Roman" w:hAnsi="Times New Roman"/>
        </w:rPr>
        <w:t>thử nghiệm vững chắc chứng minh</w:t>
      </w:r>
      <w:r w:rsidR="001E75D3" w:rsidRPr="00C646E4">
        <w:rPr>
          <w:rFonts w:ascii="Times New Roman" w:hAnsi="Times New Roman"/>
        </w:rPr>
        <w:t xml:space="preserve"> tính hiệu quả. </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Chỉ định tùy thuộc vào</w:t>
      </w:r>
      <w:r w:rsidR="00192983">
        <w:rPr>
          <w:rFonts w:ascii="Times New Roman" w:hAnsi="Times New Roman"/>
        </w:rPr>
        <w:t>:</w:t>
      </w:r>
      <w:r w:rsidRPr="00C646E4">
        <w:rPr>
          <w:rFonts w:ascii="Times New Roman" w:hAnsi="Times New Roman"/>
        </w:rPr>
        <w:t xml:space="preserve"> </w:t>
      </w:r>
    </w:p>
    <w:p w:rsidR="001E75D3" w:rsidRPr="00C646E4" w:rsidRDefault="001E75D3" w:rsidP="001E75D3">
      <w:pPr>
        <w:spacing w:before="120" w:after="120"/>
        <w:ind w:left="840"/>
        <w:jc w:val="both"/>
        <w:rPr>
          <w:rFonts w:ascii="Times New Roman" w:hAnsi="Times New Roman"/>
        </w:rPr>
      </w:pPr>
      <w:proofErr w:type="gramStart"/>
      <w:r w:rsidRPr="00C646E4">
        <w:rPr>
          <w:rFonts w:ascii="Times New Roman" w:hAnsi="Times New Roman"/>
        </w:rPr>
        <w:t>1.Loại</w:t>
      </w:r>
      <w:proofErr w:type="gramEnd"/>
      <w:r w:rsidRPr="00C646E4">
        <w:rPr>
          <w:rFonts w:ascii="Times New Roman" w:hAnsi="Times New Roman"/>
        </w:rPr>
        <w:t xml:space="preserve"> thoát vị</w:t>
      </w:r>
      <w:r w:rsidR="00192983">
        <w:rPr>
          <w:rFonts w:ascii="Times New Roman" w:hAnsi="Times New Roman"/>
        </w:rPr>
        <w:t>:</w:t>
      </w:r>
      <w:r w:rsidRPr="00C646E4">
        <w:rPr>
          <w:rFonts w:ascii="Times New Roman" w:hAnsi="Times New Roman"/>
        </w:rPr>
        <w:t xml:space="preserve"> chỉ thích hợp với loại thoát vị </w:t>
      </w:r>
      <w:r w:rsidR="00616A3D">
        <w:rPr>
          <w:rFonts w:ascii="Times New Roman" w:hAnsi="Times New Roman"/>
        </w:rPr>
        <w:t>được chứa</w:t>
      </w:r>
      <w:r w:rsidRPr="00C646E4">
        <w:rPr>
          <w:rFonts w:ascii="Times New Roman" w:hAnsi="Times New Roman"/>
        </w:rPr>
        <w:t xml:space="preserve"> (</w:t>
      </w:r>
      <w:r w:rsidR="00616A3D">
        <w:rPr>
          <w:rFonts w:ascii="Times New Roman" w:hAnsi="Times New Roman"/>
        </w:rPr>
        <w:t>“contained” disc herniation, nghĩa là</w:t>
      </w:r>
      <w:r w:rsidRPr="00C646E4">
        <w:rPr>
          <w:rFonts w:ascii="Times New Roman" w:hAnsi="Times New Roman"/>
        </w:rPr>
        <w:t xml:space="preserve">: bờ ngoài của bao xơ còn nguyên vẹn). </w:t>
      </w:r>
    </w:p>
    <w:p w:rsidR="001E75D3" w:rsidRPr="00C646E4" w:rsidRDefault="001E75D3" w:rsidP="001E75D3">
      <w:pPr>
        <w:spacing w:before="120" w:after="120"/>
        <w:ind w:left="840"/>
        <w:jc w:val="both"/>
        <w:rPr>
          <w:rFonts w:ascii="Times New Roman" w:hAnsi="Times New Roman"/>
        </w:rPr>
      </w:pPr>
      <w:proofErr w:type="gramStart"/>
      <w:r w:rsidRPr="00C646E4">
        <w:rPr>
          <w:rFonts w:ascii="Times New Roman" w:hAnsi="Times New Roman"/>
        </w:rPr>
        <w:t>2.Tầng</w:t>
      </w:r>
      <w:proofErr w:type="gramEnd"/>
      <w:r w:rsidRPr="00C646E4">
        <w:rPr>
          <w:rFonts w:ascii="Times New Roman" w:hAnsi="Times New Roman"/>
        </w:rPr>
        <w:t xml:space="preserve"> thoát vị</w:t>
      </w:r>
      <w:r w:rsidR="00616A3D">
        <w:rPr>
          <w:rFonts w:ascii="Times New Roman" w:hAnsi="Times New Roman"/>
        </w:rPr>
        <w:t xml:space="preserve"> thích hợp</w:t>
      </w:r>
      <w:r w:rsidR="00192983">
        <w:rPr>
          <w:rFonts w:ascii="Times New Roman" w:hAnsi="Times New Roman"/>
        </w:rPr>
        <w:t>:</w:t>
      </w:r>
      <w:r w:rsidRPr="00C646E4">
        <w:rPr>
          <w:rFonts w:ascii="Times New Roman" w:hAnsi="Times New Roman"/>
        </w:rPr>
        <w:t xml:space="preserve"> tốt nhất là thoát vị đĩa đệm L</w:t>
      </w:r>
      <w:r w:rsidRPr="00C646E4">
        <w:rPr>
          <w:rFonts w:ascii="Times New Roman" w:hAnsi="Times New Roman"/>
          <w:vertAlign w:val="subscript"/>
        </w:rPr>
        <w:t>4</w:t>
      </w:r>
      <w:r w:rsidRPr="00C646E4">
        <w:rPr>
          <w:rFonts w:ascii="Times New Roman" w:hAnsi="Times New Roman"/>
        </w:rPr>
        <w:t>L</w:t>
      </w:r>
      <w:r w:rsidRPr="00C646E4">
        <w:rPr>
          <w:rFonts w:ascii="Times New Roman" w:hAnsi="Times New Roman"/>
          <w:vertAlign w:val="subscript"/>
        </w:rPr>
        <w:t>5</w:t>
      </w:r>
      <w:r w:rsidRPr="00C646E4">
        <w:rPr>
          <w:rFonts w:ascii="Times New Roman" w:hAnsi="Times New Roman"/>
        </w:rPr>
        <w:t xml:space="preserve">. </w:t>
      </w:r>
      <w:proofErr w:type="gramStart"/>
      <w:r w:rsidRPr="00C646E4">
        <w:rPr>
          <w:rFonts w:ascii="Times New Roman" w:hAnsi="Times New Roman"/>
        </w:rPr>
        <w:t>Tầng L</w:t>
      </w:r>
      <w:r w:rsidRPr="00C646E4">
        <w:rPr>
          <w:rFonts w:ascii="Times New Roman" w:hAnsi="Times New Roman"/>
          <w:vertAlign w:val="subscript"/>
        </w:rPr>
        <w:t>3-4</w:t>
      </w:r>
      <w:r w:rsidRPr="00C646E4">
        <w:rPr>
          <w:rFonts w:ascii="Times New Roman" w:hAnsi="Times New Roman"/>
        </w:rPr>
        <w:t xml:space="preserve"> cũng</w:t>
      </w:r>
      <w:r w:rsidR="00616A3D">
        <w:rPr>
          <w:rFonts w:ascii="Times New Roman" w:hAnsi="Times New Roman"/>
        </w:rPr>
        <w:t xml:space="preserve"> có thể</w:t>
      </w:r>
      <w:r w:rsidRPr="00C646E4">
        <w:rPr>
          <w:rFonts w:ascii="Times New Roman" w:hAnsi="Times New Roman"/>
        </w:rPr>
        <w:t xml:space="preserve"> được áp dụng.</w:t>
      </w:r>
      <w:proofErr w:type="gramEnd"/>
      <w:r w:rsidRPr="00C646E4">
        <w:rPr>
          <w:rFonts w:ascii="Times New Roman" w:hAnsi="Times New Roman"/>
        </w:rPr>
        <w:t xml:space="preserve"> </w:t>
      </w:r>
      <w:proofErr w:type="gramStart"/>
      <w:r w:rsidRPr="00C646E4">
        <w:rPr>
          <w:rFonts w:ascii="Times New Roman" w:hAnsi="Times New Roman"/>
        </w:rPr>
        <w:t>Thoát vị L</w:t>
      </w:r>
      <w:r w:rsidRPr="00C646E4">
        <w:rPr>
          <w:rFonts w:ascii="Times New Roman" w:hAnsi="Times New Roman"/>
          <w:vertAlign w:val="subscript"/>
        </w:rPr>
        <w:t>5</w:t>
      </w:r>
      <w:r w:rsidRPr="00C646E4">
        <w:rPr>
          <w:rFonts w:ascii="Times New Roman" w:hAnsi="Times New Roman"/>
        </w:rPr>
        <w:t>S</w:t>
      </w:r>
      <w:r w:rsidRPr="00C646E4">
        <w:rPr>
          <w:rFonts w:ascii="Times New Roman" w:hAnsi="Times New Roman"/>
          <w:vertAlign w:val="subscript"/>
        </w:rPr>
        <w:t>1</w:t>
      </w:r>
      <w:r w:rsidRPr="00C646E4">
        <w:rPr>
          <w:rFonts w:ascii="Times New Roman" w:hAnsi="Times New Roman"/>
        </w:rPr>
        <w:t xml:space="preserve"> khó thực hiện hơn vì cần dụng cụ gập góc và bị mào chậu cản trở.</w:t>
      </w:r>
      <w:proofErr w:type="gramEnd"/>
      <w:r w:rsidRPr="00C646E4">
        <w:rPr>
          <w:rFonts w:ascii="Times New Roman" w:hAnsi="Times New Roman"/>
        </w:rPr>
        <w:t xml:space="preserve"> </w:t>
      </w:r>
    </w:p>
    <w:p w:rsidR="001E75D3" w:rsidRPr="00C646E4" w:rsidRDefault="001E75D3" w:rsidP="001E75D3">
      <w:pPr>
        <w:spacing w:before="120" w:after="120"/>
        <w:ind w:left="840"/>
        <w:jc w:val="both"/>
        <w:rPr>
          <w:rFonts w:ascii="Times New Roman" w:hAnsi="Times New Roman"/>
        </w:rPr>
      </w:pPr>
      <w:proofErr w:type="gramStart"/>
      <w:r w:rsidRPr="00C646E4">
        <w:rPr>
          <w:rFonts w:ascii="Times New Roman" w:hAnsi="Times New Roman"/>
        </w:rPr>
        <w:lastRenderedPageBreak/>
        <w:t>3.Không</w:t>
      </w:r>
      <w:proofErr w:type="gramEnd"/>
      <w:r w:rsidRPr="00C646E4">
        <w:rPr>
          <w:rFonts w:ascii="Times New Roman" w:hAnsi="Times New Roman"/>
        </w:rPr>
        <w:t xml:space="preserve"> nên làm nếu có thiếu sót thần kinh trầm trọng.</w:t>
      </w:r>
    </w:p>
    <w:p w:rsidR="001E75D3" w:rsidRDefault="001E75D3" w:rsidP="001E75D3">
      <w:pPr>
        <w:spacing w:before="120" w:after="120"/>
        <w:ind w:firstLine="720"/>
        <w:jc w:val="both"/>
        <w:rPr>
          <w:rFonts w:ascii="Times New Roman" w:hAnsi="Times New Roman"/>
        </w:rPr>
      </w:pPr>
      <w:r w:rsidRPr="00C646E4">
        <w:rPr>
          <w:rFonts w:ascii="Times New Roman" w:hAnsi="Times New Roman"/>
        </w:rPr>
        <w:t>Kết quả</w:t>
      </w:r>
      <w:r w:rsidR="00192983">
        <w:rPr>
          <w:rFonts w:ascii="Times New Roman" w:hAnsi="Times New Roman"/>
        </w:rPr>
        <w:t>:</w:t>
      </w:r>
      <w:r w:rsidRPr="00C646E4">
        <w:rPr>
          <w:rFonts w:ascii="Times New Roman" w:hAnsi="Times New Roman"/>
        </w:rPr>
        <w:t xml:space="preserve"> tỷ lệ thành công</w:t>
      </w:r>
      <w:r w:rsidR="008A5B70">
        <w:rPr>
          <w:rFonts w:ascii="Times New Roman" w:hAnsi="Times New Roman"/>
        </w:rPr>
        <w:t xml:space="preserve"> </w:t>
      </w:r>
      <w:r w:rsidR="008A5B70" w:rsidRPr="00C646E4">
        <w:rPr>
          <w:rFonts w:ascii="Times New Roman" w:hAnsi="Times New Roman"/>
        </w:rPr>
        <w:t xml:space="preserve">(bệnh nhân hết đau và trở lại công việc) </w:t>
      </w:r>
      <w:r w:rsidR="008A5B70">
        <w:rPr>
          <w:rFonts w:ascii="Times New Roman" w:hAnsi="Times New Roman"/>
        </w:rPr>
        <w:t>là 37 – 75%.</w:t>
      </w:r>
    </w:p>
    <w:p w:rsidR="008A5B70" w:rsidRPr="00C646E4" w:rsidRDefault="008A5B70" w:rsidP="001E75D3">
      <w:pPr>
        <w:spacing w:before="120" w:after="120"/>
        <w:ind w:firstLine="720"/>
        <w:jc w:val="both"/>
        <w:rPr>
          <w:rFonts w:ascii="Times New Roman" w:hAnsi="Times New Roman"/>
        </w:rPr>
      </w:pPr>
      <w:r>
        <w:rPr>
          <w:rFonts w:ascii="Times New Roman" w:hAnsi="Times New Roman"/>
        </w:rPr>
        <w:t>Bao gồm các kỹ thuật:</w:t>
      </w:r>
    </w:p>
    <w:p w:rsidR="001E75D3" w:rsidRPr="00C646E4" w:rsidRDefault="00436616" w:rsidP="001E75D3">
      <w:pPr>
        <w:spacing w:before="120" w:after="120"/>
        <w:jc w:val="both"/>
        <w:rPr>
          <w:rFonts w:ascii="Times New Roman" w:hAnsi="Times New Roman"/>
        </w:rPr>
      </w:pPr>
      <w:r>
        <w:rPr>
          <w:rFonts w:ascii="Times New Roman" w:hAnsi="Times New Roman"/>
          <w:b/>
          <w:i/>
          <w:iCs/>
        </w:rPr>
        <w:t xml:space="preserve">  </w:t>
      </w:r>
      <w:r w:rsidR="001E75D3" w:rsidRPr="00C646E4">
        <w:rPr>
          <w:rFonts w:ascii="Times New Roman" w:hAnsi="Times New Roman"/>
          <w:b/>
          <w:i/>
          <w:iCs/>
        </w:rPr>
        <w:t xml:space="preserve">  </w:t>
      </w:r>
      <w:r w:rsidR="001E75D3" w:rsidRPr="008A5B70">
        <w:rPr>
          <w:rFonts w:ascii="Times New Roman" w:hAnsi="Times New Roman"/>
          <w:i/>
          <w:iCs/>
        </w:rPr>
        <w:t>Lấy nhân đệm qua da tự động</w:t>
      </w:r>
      <w:r w:rsidR="001E75D3" w:rsidRPr="00C646E4">
        <w:rPr>
          <w:rFonts w:ascii="Times New Roman" w:hAnsi="Times New Roman"/>
          <w:i/>
          <w:iCs/>
        </w:rPr>
        <w:t xml:space="preserve">: </w:t>
      </w:r>
      <w:r w:rsidR="008A5B70" w:rsidRPr="008A5B70">
        <w:rPr>
          <w:rFonts w:ascii="Times New Roman" w:hAnsi="Times New Roman"/>
          <w:iCs/>
        </w:rPr>
        <w:t>Còn gọi là tạo hình nhân đệm (neucleoplasty),</w:t>
      </w:r>
      <w:r w:rsidR="008A5B70">
        <w:rPr>
          <w:rFonts w:ascii="Times New Roman" w:hAnsi="Times New Roman"/>
          <w:i/>
          <w:iCs/>
        </w:rPr>
        <w:t xml:space="preserve"> </w:t>
      </w:r>
      <w:r w:rsidR="001E75D3" w:rsidRPr="00C646E4">
        <w:rPr>
          <w:rFonts w:ascii="Times New Roman" w:hAnsi="Times New Roman"/>
          <w:iCs/>
        </w:rPr>
        <w:t xml:space="preserve">dùng </w:t>
      </w:r>
      <w:r w:rsidR="008A5B70">
        <w:rPr>
          <w:rFonts w:ascii="Times New Roman" w:hAnsi="Times New Roman"/>
          <w:iCs/>
        </w:rPr>
        <w:t>dao lấy nhân đệm (nucleotome)</w:t>
      </w:r>
      <w:r w:rsidR="001E75D3" w:rsidRPr="00C646E4">
        <w:rPr>
          <w:rFonts w:ascii="Times New Roman" w:hAnsi="Times New Roman"/>
          <w:iCs/>
        </w:rPr>
        <w:t xml:space="preserve"> để</w:t>
      </w:r>
      <w:r w:rsidR="001E75D3" w:rsidRPr="00C646E4">
        <w:rPr>
          <w:rFonts w:ascii="Times New Roman" w:hAnsi="Times New Roman"/>
          <w:i/>
          <w:iCs/>
        </w:rPr>
        <w:t xml:space="preserve"> </w:t>
      </w:r>
      <w:r w:rsidR="001E75D3" w:rsidRPr="00C646E4">
        <w:rPr>
          <w:rFonts w:ascii="Times New Roman" w:hAnsi="Times New Roman"/>
        </w:rPr>
        <w:t xml:space="preserve">lấy bỏ nhân nhầy từ trung tâm khoang đĩa đệm. </w:t>
      </w:r>
      <w:proofErr w:type="gramStart"/>
      <w:r w:rsidR="008A5B70">
        <w:rPr>
          <w:rFonts w:ascii="Times New Roman" w:hAnsi="Times New Roman"/>
        </w:rPr>
        <w:t xml:space="preserve">Thành công </w:t>
      </w:r>
      <w:r w:rsidR="001E75D3" w:rsidRPr="00C646E4">
        <w:rPr>
          <w:rFonts w:ascii="Times New Roman" w:hAnsi="Times New Roman"/>
        </w:rPr>
        <w:t>chỉ đạt 37% sau một</w:t>
      </w:r>
      <w:r w:rsidR="008A5B70">
        <w:rPr>
          <w:rFonts w:ascii="Times New Roman" w:hAnsi="Times New Roman"/>
        </w:rPr>
        <w:t xml:space="preserve"> năm</w:t>
      </w:r>
      <w:r w:rsidR="001E75D3" w:rsidRPr="00C646E4">
        <w:rPr>
          <w:rFonts w:ascii="Times New Roman" w:hAnsi="Times New Roman"/>
        </w:rPr>
        <w:t>.</w:t>
      </w:r>
      <w:proofErr w:type="gramEnd"/>
      <w:r w:rsidR="001E75D3" w:rsidRPr="00C646E4">
        <w:rPr>
          <w:rFonts w:ascii="Times New Roman" w:hAnsi="Times New Roman"/>
        </w:rPr>
        <w:t xml:space="preserve"> Biến chứng: hội chứng chùm đuôi ngựa do </w:t>
      </w:r>
      <w:r w:rsidR="008A5B70">
        <w:rPr>
          <w:rFonts w:ascii="Times New Roman" w:hAnsi="Times New Roman"/>
        </w:rPr>
        <w:t xml:space="preserve">đặt nucleotome không đúng. </w:t>
      </w:r>
      <w:proofErr w:type="gramStart"/>
      <w:r w:rsidR="008A5B70">
        <w:rPr>
          <w:rFonts w:ascii="Times New Roman" w:hAnsi="Times New Roman"/>
        </w:rPr>
        <w:t>Ở nghiên cứu khác, nucleoplasty (kèm hoặc không IDET) đối với HLD cho thấy giảm đau một cách khiêm tốn vào thời điểm 9 tháng.</w:t>
      </w:r>
      <w:proofErr w:type="gramEnd"/>
      <w:r w:rsidR="008A5B70">
        <w:rPr>
          <w:rFonts w:ascii="Times New Roman" w:hAnsi="Times New Roman"/>
        </w:rPr>
        <w:t xml:space="preserve"> </w:t>
      </w:r>
      <w:r w:rsidR="001E75D3" w:rsidRPr="00C646E4">
        <w:rPr>
          <w:rFonts w:ascii="Times New Roman" w:hAnsi="Times New Roman"/>
        </w:rPr>
        <w:t xml:space="preserve"> </w:t>
      </w:r>
    </w:p>
    <w:p w:rsidR="001E75D3" w:rsidRPr="00C646E4" w:rsidRDefault="00436616" w:rsidP="001E75D3">
      <w:pPr>
        <w:spacing w:before="120" w:after="120"/>
        <w:jc w:val="both"/>
        <w:rPr>
          <w:rFonts w:ascii="Times New Roman" w:hAnsi="Times New Roman"/>
        </w:rPr>
      </w:pPr>
      <w:r>
        <w:rPr>
          <w:rFonts w:ascii="Times New Roman" w:hAnsi="Times New Roman"/>
          <w:b/>
          <w:i/>
          <w:iCs/>
        </w:rPr>
        <w:t xml:space="preserve">  </w:t>
      </w:r>
      <w:r w:rsidR="001E75D3" w:rsidRPr="00C646E4">
        <w:rPr>
          <w:rFonts w:ascii="Times New Roman" w:hAnsi="Times New Roman"/>
          <w:b/>
          <w:i/>
          <w:iCs/>
        </w:rPr>
        <w:t xml:space="preserve"> </w:t>
      </w:r>
      <w:r w:rsidR="001E75D3" w:rsidRPr="005A7024">
        <w:rPr>
          <w:rFonts w:ascii="Times New Roman" w:hAnsi="Times New Roman"/>
          <w:i/>
          <w:iCs/>
        </w:rPr>
        <w:t>Giải áp đĩa đệm bằng laser</w:t>
      </w:r>
      <w:r w:rsidR="001E75D3" w:rsidRPr="00C646E4">
        <w:rPr>
          <w:rFonts w:ascii="Times New Roman" w:hAnsi="Times New Roman"/>
          <w:i/>
          <w:iCs/>
        </w:rPr>
        <w:t>:</w:t>
      </w:r>
      <w:r w:rsidR="001E75D3" w:rsidRPr="00C646E4">
        <w:rPr>
          <w:rFonts w:ascii="Times New Roman" w:hAnsi="Times New Roman"/>
        </w:rPr>
        <w:t xml:space="preserve"> Đưa </w:t>
      </w:r>
      <w:proofErr w:type="gramStart"/>
      <w:r w:rsidR="001E75D3" w:rsidRPr="00C646E4">
        <w:rPr>
          <w:rFonts w:ascii="Times New Roman" w:hAnsi="Times New Roman"/>
        </w:rPr>
        <w:t>kim</w:t>
      </w:r>
      <w:proofErr w:type="gramEnd"/>
      <w:r w:rsidR="001E75D3" w:rsidRPr="00C646E4">
        <w:rPr>
          <w:rFonts w:ascii="Times New Roman" w:hAnsi="Times New Roman"/>
        </w:rPr>
        <w:t xml:space="preserve"> vào nhân đệm, nối kim với dây cáp quang học rồi dùng tia laser gây bỏng một lỗ ở trung tâm đĩa (có kèm hay không kèm hệ thống nội soi). </w:t>
      </w:r>
      <w:r w:rsidR="005A7024" w:rsidRPr="005A7024">
        <w:rPr>
          <w:rFonts w:ascii="Times New Roman" w:hAnsi="Times New Roman"/>
        </w:rPr>
        <w:t>The 2104 North American Spine Society Coverage Committee tuyên bố: Phẫu thuật cột sống bằng laser ở cổ hoặc thắt lưng KHÔNG được chỉ định vào thời điểm này. Do thiếu các thử nghiệm lâm sàng chất lượng cao liên quan đến phẫu thuật cột sống bằng laser ở cổ hoặc thắt lưng, không thể xác nhận nó như là một kỹ thuật bổ sung cho các kỹ thuật mổ hở, ít xâm lấn, hoặc mổ qua da”</w:t>
      </w:r>
    </w:p>
    <w:p w:rsidR="001E75D3" w:rsidRPr="00C646E4" w:rsidRDefault="00436616" w:rsidP="001E75D3">
      <w:pPr>
        <w:spacing w:before="120" w:after="120"/>
        <w:jc w:val="both"/>
        <w:rPr>
          <w:rFonts w:ascii="Times New Roman" w:hAnsi="Times New Roman"/>
        </w:rPr>
      </w:pPr>
      <w:r>
        <w:rPr>
          <w:rFonts w:ascii="Times New Roman" w:hAnsi="Times New Roman"/>
          <w:b/>
          <w:i/>
          <w:iCs/>
        </w:rPr>
        <w:t xml:space="preserve">  </w:t>
      </w:r>
      <w:r w:rsidR="001E75D3" w:rsidRPr="00C646E4">
        <w:rPr>
          <w:rFonts w:ascii="Times New Roman" w:hAnsi="Times New Roman"/>
          <w:b/>
          <w:i/>
          <w:iCs/>
        </w:rPr>
        <w:t xml:space="preserve">  </w:t>
      </w:r>
      <w:r w:rsidR="001E75D3" w:rsidRPr="00C36E64">
        <w:rPr>
          <w:rFonts w:ascii="Times New Roman" w:hAnsi="Times New Roman"/>
          <w:i/>
          <w:iCs/>
        </w:rPr>
        <w:t>Lấy nhân đệm bằng kỹ thuật nội soi qua da</w:t>
      </w:r>
      <w:r w:rsidR="00C36E64" w:rsidRPr="00C36E64">
        <w:rPr>
          <w:rFonts w:ascii="Times New Roman" w:hAnsi="Times New Roman"/>
          <w:i/>
          <w:iCs/>
        </w:rPr>
        <w:t>(Percutaneous Endoscopic Lumbar Discectomy-PELD)</w:t>
      </w:r>
      <w:r w:rsidR="001E75D3" w:rsidRPr="00C36E64">
        <w:rPr>
          <w:rFonts w:ascii="Times New Roman" w:hAnsi="Times New Roman"/>
          <w:i/>
          <w:iCs/>
        </w:rPr>
        <w:t>:</w:t>
      </w:r>
      <w:r w:rsidR="001E75D3" w:rsidRPr="00C646E4">
        <w:rPr>
          <w:rFonts w:ascii="Times New Roman" w:hAnsi="Times New Roman"/>
        </w:rPr>
        <w:t xml:space="preserve"> thích hợp chủ yếu với loại thoát vị đĩa đệm còn bọc</w:t>
      </w:r>
      <w:r w:rsidR="005A7024">
        <w:rPr>
          <w:rFonts w:ascii="Times New Roman" w:hAnsi="Times New Roman"/>
        </w:rPr>
        <w:t xml:space="preserve"> (contained disc herniation)</w:t>
      </w:r>
      <w:r w:rsidR="001E75D3" w:rsidRPr="00C646E4">
        <w:rPr>
          <w:rFonts w:ascii="Times New Roman" w:hAnsi="Times New Roman"/>
        </w:rPr>
        <w:t xml:space="preserve">, tuy nhiên một số trường hợp mảnh thoát vị nhỏ “không còn bọc” cũng được chỉ định. </w:t>
      </w:r>
      <w:proofErr w:type="gramStart"/>
      <w:r w:rsidR="005A7024">
        <w:rPr>
          <w:rFonts w:ascii="Times New Roman" w:hAnsi="Times New Roman"/>
        </w:rPr>
        <w:t>Chưa có nghiên cứu ngẫu nhiên lớn được thực hiện để so sánh kỹ thuật này với các kỹ thuật chuẩn đã được chấp nhận như mổ hở.</w:t>
      </w:r>
      <w:proofErr w:type="gramEnd"/>
      <w:r w:rsidR="005A7024">
        <w:rPr>
          <w:rFonts w:ascii="Times New Roman" w:hAnsi="Times New Roman"/>
        </w:rPr>
        <w:t xml:space="preserve"> </w:t>
      </w:r>
      <w:r w:rsidR="001E75D3" w:rsidRPr="00C646E4">
        <w:rPr>
          <w:rFonts w:ascii="Times New Roman" w:hAnsi="Times New Roman"/>
        </w:rPr>
        <w:t>Một nghiên cứu ngẫu nhiên so sánh kỹ thuật này với mổ hở ghi nhận</w:t>
      </w:r>
      <w:r w:rsidR="00192983">
        <w:rPr>
          <w:rFonts w:ascii="Times New Roman" w:hAnsi="Times New Roman"/>
        </w:rPr>
        <w:t>:</w:t>
      </w:r>
      <w:r w:rsidR="001E75D3" w:rsidRPr="00C646E4">
        <w:rPr>
          <w:rFonts w:ascii="Times New Roman" w:hAnsi="Times New Roman"/>
        </w:rPr>
        <w:t xml:space="preserve"> 326 bệnh nhân thoát vị đĩa đệm L</w:t>
      </w:r>
      <w:r w:rsidR="001E75D3" w:rsidRPr="00C646E4">
        <w:rPr>
          <w:rFonts w:ascii="Times New Roman" w:hAnsi="Times New Roman"/>
          <w:vertAlign w:val="subscript"/>
        </w:rPr>
        <w:t>4-5</w:t>
      </w:r>
      <w:proofErr w:type="gramStart"/>
      <w:r w:rsidR="005A7024">
        <w:rPr>
          <w:rFonts w:ascii="Times New Roman" w:hAnsi="Times New Roman"/>
          <w:vertAlign w:val="subscript"/>
        </w:rPr>
        <w:t xml:space="preserve">, </w:t>
      </w:r>
      <w:r w:rsidR="001E75D3" w:rsidRPr="00C646E4">
        <w:rPr>
          <w:rFonts w:ascii="Times New Roman" w:hAnsi="Times New Roman"/>
        </w:rPr>
        <w:t xml:space="preserve"> </w:t>
      </w:r>
      <w:r w:rsidR="005A7024">
        <w:rPr>
          <w:rFonts w:ascii="Times New Roman" w:hAnsi="Times New Roman"/>
        </w:rPr>
        <w:t>chỉ</w:t>
      </w:r>
      <w:proofErr w:type="gramEnd"/>
      <w:r w:rsidR="005A7024">
        <w:rPr>
          <w:rFonts w:ascii="Times New Roman" w:hAnsi="Times New Roman"/>
        </w:rPr>
        <w:t xml:space="preserve"> </w:t>
      </w:r>
      <w:r w:rsidR="001E75D3" w:rsidRPr="00C646E4">
        <w:rPr>
          <w:rFonts w:ascii="Times New Roman" w:hAnsi="Times New Roman"/>
        </w:rPr>
        <w:t>có 8 bệnh nhân</w:t>
      </w:r>
      <w:r w:rsidR="00C36E64">
        <w:rPr>
          <w:rFonts w:ascii="Times New Roman" w:hAnsi="Times New Roman"/>
        </w:rPr>
        <w:t xml:space="preserve"> (2,4%)</w:t>
      </w:r>
      <w:r w:rsidR="001E75D3" w:rsidRPr="00C646E4">
        <w:rPr>
          <w:rFonts w:ascii="Times New Roman" w:hAnsi="Times New Roman"/>
        </w:rPr>
        <w:t xml:space="preserve"> </w:t>
      </w:r>
      <w:r w:rsidR="005A7024">
        <w:rPr>
          <w:rFonts w:ascii="Times New Roman" w:hAnsi="Times New Roman"/>
        </w:rPr>
        <w:t>đáp ứng tiêu chuẩn nghiên cứu</w:t>
      </w:r>
      <w:r w:rsidR="001E75D3" w:rsidRPr="00C646E4">
        <w:rPr>
          <w:rFonts w:ascii="Times New Roman" w:hAnsi="Times New Roman"/>
        </w:rPr>
        <w:t xml:space="preserve"> (</w:t>
      </w:r>
      <w:r w:rsidR="005A7024">
        <w:rPr>
          <w:rFonts w:ascii="Times New Roman" w:hAnsi="Times New Roman"/>
        </w:rPr>
        <w:t>chưa mổ lần nào, nội khoa thất bại, hình ảnh cho thấy lồi đĩa đệm (protrusion) được chụp đĩa đệm (discography) để loại trừ thủng đĩa (disc perforation)</w:t>
      </w:r>
      <w:r w:rsidR="00C36E64">
        <w:rPr>
          <w:rFonts w:ascii="Times New Roman" w:hAnsi="Times New Roman"/>
        </w:rPr>
        <w:t>) được PELD</w:t>
      </w:r>
      <w:r w:rsidR="001E75D3" w:rsidRPr="00C646E4">
        <w:rPr>
          <w:rFonts w:ascii="Times New Roman" w:hAnsi="Times New Roman"/>
        </w:rPr>
        <w:t xml:space="preserve">. </w:t>
      </w:r>
      <w:proofErr w:type="gramStart"/>
      <w:r w:rsidR="001E75D3" w:rsidRPr="00C646E4">
        <w:rPr>
          <w:rFonts w:ascii="Times New Roman" w:hAnsi="Times New Roman"/>
        </w:rPr>
        <w:t>Trong 8 bệnh nhân chỉ có 3 bệnh nhân có kết quả tốt.</w:t>
      </w:r>
      <w:proofErr w:type="gramEnd"/>
      <w:r w:rsidR="001E75D3" w:rsidRPr="00C646E4">
        <w:rPr>
          <w:rFonts w:ascii="Times New Roman" w:hAnsi="Times New Roman"/>
        </w:rPr>
        <w:t xml:space="preserve"> </w:t>
      </w:r>
      <w:proofErr w:type="gramStart"/>
      <w:r w:rsidR="001E75D3" w:rsidRPr="00C646E4">
        <w:rPr>
          <w:rFonts w:ascii="Times New Roman" w:hAnsi="Times New Roman"/>
        </w:rPr>
        <w:t xml:space="preserve">Nghiên cứu trên không đủ </w:t>
      </w:r>
      <w:r w:rsidR="003D4FA6">
        <w:rPr>
          <w:rFonts w:ascii="Times New Roman" w:hAnsi="Times New Roman"/>
        </w:rPr>
        <w:t xml:space="preserve">để </w:t>
      </w:r>
      <w:r w:rsidR="001E75D3" w:rsidRPr="00C646E4">
        <w:rPr>
          <w:rFonts w:ascii="Times New Roman" w:hAnsi="Times New Roman"/>
        </w:rPr>
        <w:t>đánh giá kỹ thuật này.</w:t>
      </w:r>
      <w:proofErr w:type="gramEnd"/>
      <w:r w:rsidR="001E75D3" w:rsidRPr="00C646E4">
        <w:rPr>
          <w:rFonts w:ascii="Times New Roman" w:hAnsi="Times New Roman"/>
        </w:rPr>
        <w:t xml:space="preserve"> </w:t>
      </w:r>
    </w:p>
    <w:p w:rsidR="001E75D3" w:rsidRPr="00C646E4" w:rsidRDefault="00436616" w:rsidP="001E75D3">
      <w:pPr>
        <w:spacing w:before="120" w:after="120"/>
        <w:jc w:val="both"/>
        <w:rPr>
          <w:rFonts w:ascii="Times New Roman" w:hAnsi="Times New Roman"/>
        </w:rPr>
      </w:pPr>
      <w:r>
        <w:rPr>
          <w:rFonts w:ascii="Times New Roman" w:hAnsi="Times New Roman"/>
          <w:b/>
          <w:i/>
          <w:iCs/>
        </w:rPr>
        <w:t xml:space="preserve">  </w:t>
      </w:r>
      <w:r w:rsidR="001E75D3" w:rsidRPr="00C646E4">
        <w:rPr>
          <w:rFonts w:ascii="Times New Roman" w:hAnsi="Times New Roman"/>
          <w:b/>
          <w:i/>
          <w:iCs/>
        </w:rPr>
        <w:t xml:space="preserve"> </w:t>
      </w:r>
      <w:r w:rsidR="001E75D3" w:rsidRPr="00C36E64">
        <w:rPr>
          <w:rFonts w:ascii="Times New Roman" w:hAnsi="Times New Roman"/>
          <w:i/>
          <w:iCs/>
        </w:rPr>
        <w:t>Liệu pháp nội nhiệt tại đĩa đệm</w:t>
      </w:r>
      <w:r w:rsidR="00C36E64">
        <w:rPr>
          <w:rFonts w:ascii="Times New Roman" w:hAnsi="Times New Roman"/>
          <w:i/>
          <w:iCs/>
        </w:rPr>
        <w:t xml:space="preserve"> (Int</w:t>
      </w:r>
      <w:r w:rsidR="00C36E64" w:rsidRPr="00C36E64">
        <w:rPr>
          <w:rFonts w:ascii="Times New Roman" w:hAnsi="Times New Roman"/>
          <w:i/>
          <w:iCs/>
        </w:rPr>
        <w:t>radiscal endothermal therapy (IDET))</w:t>
      </w:r>
      <w:r w:rsidR="001E75D3" w:rsidRPr="00C646E4">
        <w:rPr>
          <w:rFonts w:ascii="Times New Roman" w:hAnsi="Times New Roman"/>
          <w:i/>
          <w:iCs/>
        </w:rPr>
        <w:t>:</w:t>
      </w:r>
      <w:r w:rsidR="001E75D3" w:rsidRPr="00C646E4">
        <w:rPr>
          <w:rFonts w:ascii="Times New Roman" w:hAnsi="Times New Roman"/>
        </w:rPr>
        <w:t xml:space="preserve"> còn gọi là tạo hình vòng</w:t>
      </w:r>
      <w:r w:rsidR="00EE274F">
        <w:rPr>
          <w:rFonts w:ascii="Times New Roman" w:hAnsi="Times New Roman"/>
        </w:rPr>
        <w:t xml:space="preserve"> xơ</w:t>
      </w:r>
      <w:r w:rsidR="001E75D3" w:rsidRPr="00C646E4">
        <w:rPr>
          <w:rFonts w:ascii="Times New Roman" w:hAnsi="Times New Roman"/>
        </w:rPr>
        <w:t xml:space="preserve"> bằng nhiệt điện trong đĩa</w:t>
      </w:r>
      <w:r w:rsidR="00C36E64">
        <w:rPr>
          <w:rFonts w:ascii="Times New Roman" w:hAnsi="Times New Roman"/>
        </w:rPr>
        <w:t xml:space="preserve"> đệm (intradiscal electrothermal annuloplasty-IDTA)</w:t>
      </w:r>
      <w:r w:rsidR="001E75D3" w:rsidRPr="00C646E4">
        <w:rPr>
          <w:rFonts w:ascii="Times New Roman" w:hAnsi="Times New Roman"/>
        </w:rPr>
        <w:t xml:space="preserve">. Hiệu quả 23-60% bệnh nhân sau 1 năm điều trị </w:t>
      </w:r>
      <w:r w:rsidR="00C36E64">
        <w:rPr>
          <w:rFonts w:ascii="Times New Roman" w:hAnsi="Times New Roman"/>
        </w:rPr>
        <w:t>các trường hợp</w:t>
      </w:r>
      <w:r w:rsidR="001E75D3" w:rsidRPr="00C646E4">
        <w:rPr>
          <w:rFonts w:ascii="Times New Roman" w:hAnsi="Times New Roman"/>
        </w:rPr>
        <w:t xml:space="preserve"> “vỡ đĩa đệm bên tro</w:t>
      </w:r>
      <w:r w:rsidR="00C36E64">
        <w:rPr>
          <w:rFonts w:ascii="Times New Roman" w:hAnsi="Times New Roman"/>
        </w:rPr>
        <w:t xml:space="preserve">ng” (các vết rách ở nhân đệm </w:t>
      </w:r>
      <w:proofErr w:type="gramStart"/>
      <w:r w:rsidR="00C36E64">
        <w:rPr>
          <w:rFonts w:ascii="Times New Roman" w:hAnsi="Times New Roman"/>
        </w:rPr>
        <w:t>lan</w:t>
      </w:r>
      <w:proofErr w:type="gramEnd"/>
      <w:r w:rsidR="00C36E64">
        <w:rPr>
          <w:rFonts w:ascii="Times New Roman" w:hAnsi="Times New Roman"/>
        </w:rPr>
        <w:t xml:space="preserve"> đến</w:t>
      </w:r>
      <w:r w:rsidR="001E75D3" w:rsidRPr="00C646E4">
        <w:rPr>
          <w:rFonts w:ascii="Times New Roman" w:hAnsi="Times New Roman"/>
        </w:rPr>
        <w:t xml:space="preserve"> vòng xơ), mà được cho là nguyên nhân</w:t>
      </w:r>
      <w:r w:rsidR="00C36E64">
        <w:rPr>
          <w:rFonts w:ascii="Times New Roman" w:hAnsi="Times New Roman"/>
        </w:rPr>
        <w:t xml:space="preserve"> của 40% bệnh nhân</w:t>
      </w:r>
      <w:r w:rsidR="001E75D3" w:rsidRPr="00C646E4">
        <w:rPr>
          <w:rFonts w:ascii="Times New Roman" w:hAnsi="Times New Roman"/>
        </w:rPr>
        <w:t xml:space="preserve"> đau thắt lưng mãn không rõ nguyên nhân. </w:t>
      </w:r>
    </w:p>
    <w:p w:rsidR="001E75D3" w:rsidRPr="00C646E4" w:rsidRDefault="001E75D3" w:rsidP="001E75D3">
      <w:pPr>
        <w:spacing w:before="120" w:after="120"/>
        <w:jc w:val="both"/>
        <w:rPr>
          <w:rFonts w:ascii="Times New Roman" w:hAnsi="Times New Roman"/>
        </w:rPr>
      </w:pPr>
      <w:r w:rsidRPr="00C646E4">
        <w:rPr>
          <w:rFonts w:ascii="Times New Roman" w:hAnsi="Times New Roman"/>
          <w:bCs/>
        </w:rPr>
        <w:t>ĐIỀU T</w:t>
      </w:r>
      <w:r w:rsidR="003D4FA6">
        <w:rPr>
          <w:rFonts w:ascii="Times New Roman" w:hAnsi="Times New Roman"/>
          <w:bCs/>
        </w:rPr>
        <w:t xml:space="preserve">RỊ HỖ TRỢ TRONG PHẪU THUẬT CẮT </w:t>
      </w:r>
      <w:r w:rsidRPr="00C646E4">
        <w:rPr>
          <w:rFonts w:ascii="Times New Roman" w:hAnsi="Times New Roman"/>
          <w:bCs/>
        </w:rPr>
        <w:t>BẢN SỐNG THẮT LƯNG</w:t>
      </w:r>
    </w:p>
    <w:p w:rsidR="001E75D3" w:rsidRPr="00C646E4" w:rsidRDefault="001E75D3" w:rsidP="001E75D3">
      <w:pPr>
        <w:spacing w:before="120" w:after="120"/>
        <w:jc w:val="both"/>
        <w:rPr>
          <w:rFonts w:ascii="Times New Roman" w:hAnsi="Times New Roman"/>
          <w:b/>
        </w:rPr>
      </w:pPr>
      <w:r w:rsidRPr="00C646E4">
        <w:rPr>
          <w:rFonts w:ascii="Times New Roman" w:hAnsi="Times New Roman"/>
          <w:b/>
          <w:i/>
          <w:iCs/>
        </w:rPr>
        <w:t>Tiêm steroid ngoài màng cứng sau khi lấy nhân đệm:</w:t>
      </w:r>
    </w:p>
    <w:p w:rsidR="001E75D3" w:rsidRPr="00C646E4" w:rsidRDefault="00EE274F" w:rsidP="001E75D3">
      <w:pPr>
        <w:spacing w:before="120" w:after="120"/>
        <w:ind w:firstLine="720"/>
        <w:jc w:val="both"/>
        <w:rPr>
          <w:rFonts w:ascii="Times New Roman" w:hAnsi="Times New Roman"/>
        </w:rPr>
      </w:pPr>
      <w:r>
        <w:rPr>
          <w:rFonts w:ascii="Times New Roman" w:hAnsi="Times New Roman"/>
        </w:rPr>
        <w:t xml:space="preserve">Tiêm steroid ngoài màng cứng sau phẫu thuật thường quy đối với bệnh thoái hóa cột sống thắt lưng có thể giúp giảm đau sau mổ, thời gian nằm viện, và nguy cơ không quay trở lại làm việc sau 1 năm, nhưng phần lớn các bằng chứng này đến từ các nghiên cứu không sử dụng các phương pháp đánh giá được phê chuẩn, thiên về kết quả tích cực, và cần tiến hành thêm nghiên cứu để đánh giá hiệu quả của phương pháp. </w:t>
      </w:r>
      <w:r w:rsidR="001E75D3" w:rsidRPr="00C646E4">
        <w:rPr>
          <w:rFonts w:ascii="Times New Roman" w:hAnsi="Times New Roman"/>
        </w:rPr>
        <w:t xml:space="preserve">Trong một nghiên cứu không ngẫu nhiên hóa về việc dùng steroid ngoài màng cứng (methyl prednisolone) bằng cách tưới rửa túi cùng (thecal sac) và rễ thần kinh sau khi lấy nhân </w:t>
      </w:r>
      <w:r w:rsidR="001E75D3" w:rsidRPr="00C646E4">
        <w:rPr>
          <w:rFonts w:ascii="Times New Roman" w:hAnsi="Times New Roman"/>
        </w:rPr>
        <w:lastRenderedPageBreak/>
        <w:t xml:space="preserve">đệm và trước khi đóng vết mổ thì không có bằng chứng có ích có ý nghĩa thống kê về việc dùng thuốc giảm đau sau mổ, thời gian nằm viện và thời gian trở lại công việc. Tuy nhiên, việc kết hợp steroid đường toàn thân lúc bắt đầu phẫu thuật (methyl prednisolone) với tẩm nhuộm 30ml Bipuvicaine 0,25% (Marcain) vào cơ cạnh sống lúc mở da và đóng vết mổ thì giảm thời gian nằm viện và giảm sử dụng thuốc giảm đau gây nghiện hậu phẫu. </w:t>
      </w:r>
    </w:p>
    <w:p w:rsidR="001E75D3" w:rsidRPr="00C646E4" w:rsidRDefault="001E75D3" w:rsidP="001E75D3">
      <w:pPr>
        <w:spacing w:before="120" w:after="120"/>
        <w:jc w:val="both"/>
        <w:rPr>
          <w:rFonts w:ascii="Times New Roman" w:hAnsi="Times New Roman"/>
          <w:b/>
        </w:rPr>
      </w:pPr>
      <w:r w:rsidRPr="00C646E4">
        <w:rPr>
          <w:rFonts w:ascii="Times New Roman" w:hAnsi="Times New Roman"/>
          <w:b/>
          <w:i/>
          <w:iCs/>
        </w:rPr>
        <w:t>Các phương pháp làm giảm tạo sẹo gây dính:</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b/>
        </w:rPr>
        <w:t>Ghép mỡ tự do ngoài màng cứng</w:t>
      </w:r>
      <w:r w:rsidRPr="00C646E4">
        <w:rPr>
          <w:rFonts w:ascii="Times New Roman" w:hAnsi="Times New Roman"/>
        </w:rPr>
        <w:t xml:space="preserve">: việc sử dụng mảnh ghép mỡ tự do tự thân vào khoang ngoài màng cứng </w:t>
      </w:r>
      <w:r w:rsidR="00EE274F">
        <w:rPr>
          <w:rFonts w:ascii="Times New Roman" w:hAnsi="Times New Roman"/>
        </w:rPr>
        <w:t>đã được thực hiện nhằm</w:t>
      </w:r>
      <w:r w:rsidRPr="00C646E4">
        <w:rPr>
          <w:rFonts w:ascii="Times New Roman" w:hAnsi="Times New Roman"/>
        </w:rPr>
        <w:t xml:space="preserve"> giảm sự tạo sẹo </w:t>
      </w:r>
      <w:r w:rsidR="00EE274F">
        <w:rPr>
          <w:rFonts w:ascii="Times New Roman" w:hAnsi="Times New Roman"/>
        </w:rPr>
        <w:t xml:space="preserve">ngoài màng cứng </w:t>
      </w:r>
      <w:r w:rsidRPr="00C646E4">
        <w:rPr>
          <w:rFonts w:ascii="Times New Roman" w:hAnsi="Times New Roman"/>
        </w:rPr>
        <w:t xml:space="preserve">gây dính rễ. </w:t>
      </w:r>
      <w:proofErr w:type="gramStart"/>
      <w:r w:rsidRPr="00C646E4">
        <w:rPr>
          <w:rFonts w:ascii="Times New Roman" w:hAnsi="Times New Roman"/>
        </w:rPr>
        <w:t xml:space="preserve">Ý kiến về tính hiệu quả còn bàn cãi, một số người cho là có ích, một số khác cho là </w:t>
      </w:r>
      <w:r w:rsidR="00EE274F">
        <w:rPr>
          <w:rFonts w:ascii="Times New Roman" w:hAnsi="Times New Roman"/>
        </w:rPr>
        <w:t xml:space="preserve">tạo sẹo </w:t>
      </w:r>
      <w:r w:rsidRPr="00C646E4">
        <w:rPr>
          <w:rFonts w:ascii="Times New Roman" w:hAnsi="Times New Roman"/>
        </w:rPr>
        <w:t>trầm trọng hơn.</w:t>
      </w:r>
      <w:proofErr w:type="gramEnd"/>
      <w:r w:rsidRPr="00C646E4">
        <w:rPr>
          <w:rFonts w:ascii="Times New Roman" w:hAnsi="Times New Roman"/>
        </w:rPr>
        <w:t xml:space="preserve"> </w:t>
      </w:r>
      <w:proofErr w:type="gramStart"/>
      <w:r w:rsidRPr="00C646E4">
        <w:rPr>
          <w:rFonts w:ascii="Times New Roman" w:hAnsi="Times New Roman"/>
        </w:rPr>
        <w:t>Ở một số bệnh nhân, mổ lại sau nhiều năm không tìm thấy mảnh ghép.</w:t>
      </w:r>
      <w:proofErr w:type="gramEnd"/>
      <w:r w:rsidRPr="00C646E4">
        <w:rPr>
          <w:rFonts w:ascii="Times New Roman" w:hAnsi="Times New Roman"/>
        </w:rPr>
        <w:t xml:space="preserve"> Mảnh ghép mỡ hiếm khi gây ra chèn ép rễ hay hội chứng chùm đuôi ngựa trong vài ngày đầu sau mổ, có một trường hợp gây ra chèn ép rễ sau 6 năm được ghi nhận.</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b/>
        </w:rPr>
        <w:t>Vật liệu khác</w:t>
      </w:r>
      <w:r w:rsidRPr="00C646E4">
        <w:rPr>
          <w:rFonts w:ascii="Times New Roman" w:hAnsi="Times New Roman"/>
        </w:rPr>
        <w:t xml:space="preserve">: sử dụng </w:t>
      </w:r>
      <w:r w:rsidR="00EE274F">
        <w:rPr>
          <w:rFonts w:ascii="Times New Roman" w:hAnsi="Times New Roman"/>
        </w:rPr>
        <w:t>màng phim (barrier film)</w:t>
      </w:r>
      <w:r w:rsidRPr="00C646E4">
        <w:rPr>
          <w:rFonts w:ascii="Times New Roman" w:hAnsi="Times New Roman"/>
        </w:rPr>
        <w:t xml:space="preserve"> hay chất gel. </w:t>
      </w:r>
      <w:r w:rsidR="00EE274F">
        <w:rPr>
          <w:rFonts w:ascii="Times New Roman" w:hAnsi="Times New Roman"/>
        </w:rPr>
        <w:t xml:space="preserve">Có nhiều sản phẩm trên thị trường, chưa thấy đem </w:t>
      </w:r>
      <w:proofErr w:type="gramStart"/>
      <w:r w:rsidR="00EE274F">
        <w:rPr>
          <w:rFonts w:ascii="Times New Roman" w:hAnsi="Times New Roman"/>
        </w:rPr>
        <w:t>lại  lợi</w:t>
      </w:r>
      <w:proofErr w:type="gramEnd"/>
      <w:r w:rsidR="00EE274F">
        <w:rPr>
          <w:rFonts w:ascii="Times New Roman" w:hAnsi="Times New Roman"/>
        </w:rPr>
        <w:t xml:space="preserve"> ích.</w:t>
      </w:r>
    </w:p>
    <w:p w:rsidR="001E75D3" w:rsidRPr="003D4FA6" w:rsidRDefault="001E75D3" w:rsidP="001E75D3">
      <w:pPr>
        <w:spacing w:before="120" w:after="120"/>
        <w:jc w:val="both"/>
        <w:rPr>
          <w:rFonts w:ascii="Times New Roman" w:hAnsi="Times New Roman"/>
          <w:b/>
          <w:bCs/>
        </w:rPr>
      </w:pPr>
      <w:r w:rsidRPr="003D4FA6">
        <w:rPr>
          <w:rFonts w:ascii="Times New Roman" w:hAnsi="Times New Roman"/>
          <w:b/>
          <w:bCs/>
        </w:rPr>
        <w:t>NGUY CƠ CỦA PHẪU THUẬT CẮT BẢN SỐNG THẮT LƯNG</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Tỷ lệ tử vong là 0</w:t>
      </w:r>
      <w:proofErr w:type="gramStart"/>
      <w:r w:rsidRPr="00C646E4">
        <w:rPr>
          <w:rFonts w:ascii="Times New Roman" w:hAnsi="Times New Roman"/>
        </w:rPr>
        <w:t>,06</w:t>
      </w:r>
      <w:proofErr w:type="gramEnd"/>
      <w:r w:rsidRPr="00C646E4">
        <w:rPr>
          <w:rFonts w:ascii="Times New Roman" w:hAnsi="Times New Roman"/>
        </w:rPr>
        <w:t>% thường do nhiễm trùng huyết, nhồi máu cơ tim</w:t>
      </w:r>
      <w:r w:rsidR="000360F4">
        <w:rPr>
          <w:rFonts w:ascii="Times New Roman" w:hAnsi="Times New Roman"/>
        </w:rPr>
        <w:t>, hoặc thuyết tắc mạch phổi</w:t>
      </w:r>
      <w:r w:rsidRPr="00C646E4">
        <w:rPr>
          <w:rFonts w:ascii="Times New Roman" w:hAnsi="Times New Roman"/>
        </w:rPr>
        <w:t xml:space="preserve">... </w:t>
      </w:r>
      <w:proofErr w:type="gramStart"/>
      <w:r w:rsidRPr="00C646E4">
        <w:rPr>
          <w:rFonts w:ascii="Times New Roman" w:hAnsi="Times New Roman"/>
        </w:rPr>
        <w:t>Tỷ lệ biến chứng rất khó xác định một cách chính xác</w:t>
      </w:r>
      <w:r w:rsidR="000360F4">
        <w:rPr>
          <w:rFonts w:ascii="Times New Roman" w:hAnsi="Times New Roman"/>
        </w:rPr>
        <w:t>.</w:t>
      </w:r>
      <w:proofErr w:type="gramEnd"/>
      <w:r w:rsidRPr="00C646E4">
        <w:rPr>
          <w:rFonts w:ascii="Times New Roman" w:hAnsi="Times New Roman"/>
        </w:rPr>
        <w:t xml:space="preserve"> </w:t>
      </w:r>
    </w:p>
    <w:p w:rsidR="001E75D3" w:rsidRPr="00C646E4" w:rsidRDefault="001E75D3" w:rsidP="001E75D3">
      <w:pPr>
        <w:spacing w:before="120" w:after="120"/>
        <w:jc w:val="both"/>
        <w:rPr>
          <w:rFonts w:ascii="Times New Roman" w:hAnsi="Times New Roman"/>
          <w:b/>
        </w:rPr>
      </w:pPr>
      <w:r w:rsidRPr="00C646E4">
        <w:rPr>
          <w:rFonts w:ascii="Times New Roman" w:hAnsi="Times New Roman"/>
          <w:b/>
          <w:i/>
          <w:iCs/>
        </w:rPr>
        <w:t>Biến chứng thường gặp</w:t>
      </w:r>
      <w:r w:rsidR="00192983">
        <w:rPr>
          <w:rFonts w:ascii="Times New Roman" w:hAnsi="Times New Roman"/>
          <w:b/>
          <w:i/>
          <w:iCs/>
        </w:rPr>
        <w:t>:</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1/. Nhiễm trùng</w:t>
      </w:r>
      <w:r w:rsidR="00192983">
        <w:rPr>
          <w:rFonts w:ascii="Times New Roman" w:hAnsi="Times New Roman"/>
        </w:rPr>
        <w:t>:</w:t>
      </w:r>
      <w:r w:rsidRPr="00C646E4">
        <w:rPr>
          <w:rFonts w:ascii="Times New Roman" w:hAnsi="Times New Roman"/>
        </w:rPr>
        <w:t xml:space="preserve"> </w:t>
      </w:r>
    </w:p>
    <w:p w:rsidR="001E75D3" w:rsidRPr="00C646E4" w:rsidRDefault="001E75D3" w:rsidP="001E75D3">
      <w:pPr>
        <w:spacing w:before="120" w:after="120"/>
        <w:ind w:left="840"/>
        <w:jc w:val="both"/>
        <w:rPr>
          <w:rFonts w:ascii="Times New Roman" w:hAnsi="Times New Roman"/>
        </w:rPr>
      </w:pPr>
      <w:r w:rsidRPr="00C646E4">
        <w:rPr>
          <w:rFonts w:ascii="Times New Roman" w:hAnsi="Times New Roman"/>
        </w:rPr>
        <w:t>A.Nhiễm trùng vết mổ nông</w:t>
      </w:r>
      <w:r w:rsidR="00192983">
        <w:rPr>
          <w:rFonts w:ascii="Times New Roman" w:hAnsi="Times New Roman"/>
        </w:rPr>
        <w:t>:</w:t>
      </w:r>
      <w:r w:rsidRPr="00C646E4">
        <w:rPr>
          <w:rFonts w:ascii="Times New Roman" w:hAnsi="Times New Roman"/>
        </w:rPr>
        <w:t xml:space="preserve"> 0</w:t>
      </w:r>
      <w:proofErr w:type="gramStart"/>
      <w:r w:rsidRPr="00C646E4">
        <w:rPr>
          <w:rFonts w:ascii="Times New Roman" w:hAnsi="Times New Roman"/>
        </w:rPr>
        <w:t>,9</w:t>
      </w:r>
      <w:proofErr w:type="gramEnd"/>
      <w:r w:rsidRPr="00C646E4">
        <w:rPr>
          <w:rFonts w:ascii="Times New Roman" w:hAnsi="Times New Roman"/>
        </w:rPr>
        <w:t xml:space="preserve"> – 5% (nguy cơ tăng theo lứa tuổi, dùng steroid kéo dài, béo phì, tác nhân hay gặp S. aureus).</w:t>
      </w:r>
    </w:p>
    <w:p w:rsidR="001E75D3" w:rsidRPr="00C646E4" w:rsidRDefault="001E75D3" w:rsidP="001E75D3">
      <w:pPr>
        <w:spacing w:before="120" w:after="120"/>
        <w:ind w:left="840"/>
        <w:jc w:val="both"/>
        <w:rPr>
          <w:rFonts w:ascii="Times New Roman" w:hAnsi="Times New Roman"/>
        </w:rPr>
      </w:pPr>
      <w:proofErr w:type="gramStart"/>
      <w:r w:rsidRPr="00C646E4">
        <w:rPr>
          <w:rFonts w:ascii="Times New Roman" w:hAnsi="Times New Roman"/>
        </w:rPr>
        <w:t>B.Nhiễm trùng sâu &lt; 1%.</w:t>
      </w:r>
      <w:proofErr w:type="gramEnd"/>
    </w:p>
    <w:p w:rsidR="001E75D3" w:rsidRPr="00C646E4" w:rsidRDefault="001E75D3" w:rsidP="001E75D3">
      <w:pPr>
        <w:spacing w:before="120" w:after="120"/>
        <w:ind w:left="720"/>
        <w:jc w:val="both"/>
        <w:rPr>
          <w:rFonts w:ascii="Times New Roman" w:hAnsi="Times New Roman"/>
        </w:rPr>
      </w:pPr>
      <w:r w:rsidRPr="00C646E4">
        <w:rPr>
          <w:rFonts w:ascii="Times New Roman" w:hAnsi="Times New Roman"/>
        </w:rPr>
        <w:t>2/. Khiếm khuyết vận động tăng thêm</w:t>
      </w:r>
      <w:r w:rsidR="00192983">
        <w:rPr>
          <w:rFonts w:ascii="Times New Roman" w:hAnsi="Times New Roman"/>
        </w:rPr>
        <w:t>:</w:t>
      </w:r>
      <w:r w:rsidRPr="00C646E4">
        <w:rPr>
          <w:rFonts w:ascii="Times New Roman" w:hAnsi="Times New Roman"/>
        </w:rPr>
        <w:t xml:space="preserve"> 1 – 8 % (một số chỉ thoáng qua).</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 xml:space="preserve">3/. </w:t>
      </w:r>
      <w:r w:rsidR="000360F4">
        <w:rPr>
          <w:rFonts w:ascii="Times New Roman" w:hAnsi="Times New Roman"/>
        </w:rPr>
        <w:t>Rách</w:t>
      </w:r>
      <w:r w:rsidRPr="00C646E4">
        <w:rPr>
          <w:rFonts w:ascii="Times New Roman" w:hAnsi="Times New Roman"/>
        </w:rPr>
        <w:t xml:space="preserve"> màng cứng: 0</w:t>
      </w:r>
      <w:proofErr w:type="gramStart"/>
      <w:r w:rsidRPr="00C646E4">
        <w:rPr>
          <w:rFonts w:ascii="Times New Roman" w:hAnsi="Times New Roman"/>
        </w:rPr>
        <w:t>,3</w:t>
      </w:r>
      <w:proofErr w:type="gramEnd"/>
      <w:r w:rsidRPr="00C646E4">
        <w:rPr>
          <w:rFonts w:ascii="Times New Roman" w:hAnsi="Times New Roman"/>
        </w:rPr>
        <w:t xml:space="preserve"> – 13% (18% ở lần mổ lại). </w:t>
      </w:r>
      <w:proofErr w:type="gramStart"/>
      <w:r w:rsidRPr="00C646E4">
        <w:rPr>
          <w:rFonts w:ascii="Times New Roman" w:hAnsi="Times New Roman"/>
        </w:rPr>
        <w:t xml:space="preserve">Di chứng có thể có được ghi nhận ở bảng </w:t>
      </w:r>
      <w:r w:rsidR="000360F4">
        <w:rPr>
          <w:rFonts w:ascii="Times New Roman" w:hAnsi="Times New Roman"/>
        </w:rPr>
        <w:t>3</w:t>
      </w:r>
      <w:r w:rsidRPr="00C646E4">
        <w:rPr>
          <w:rFonts w:ascii="Times New Roman" w:hAnsi="Times New Roman"/>
        </w:rPr>
        <w:t>.</w:t>
      </w:r>
      <w:proofErr w:type="gramEnd"/>
      <w:r w:rsidRPr="00C646E4">
        <w:rPr>
          <w:rFonts w:ascii="Times New Roman" w:hAnsi="Times New Roman"/>
        </w:rPr>
        <w:t xml:space="preserve"> </w:t>
      </w:r>
    </w:p>
    <w:p w:rsidR="001E75D3" w:rsidRDefault="000360F4" w:rsidP="001E75D3">
      <w:pPr>
        <w:spacing w:before="120" w:after="120"/>
        <w:ind w:left="960"/>
        <w:jc w:val="both"/>
        <w:rPr>
          <w:rFonts w:ascii="Times New Roman" w:hAnsi="Times New Roman"/>
        </w:rPr>
      </w:pPr>
      <w:r>
        <w:rPr>
          <w:rFonts w:ascii="Times New Roman" w:hAnsi="Times New Roman"/>
        </w:rPr>
        <w:t>-</w:t>
      </w:r>
      <w:r w:rsidR="001E75D3" w:rsidRPr="00C646E4">
        <w:rPr>
          <w:rFonts w:ascii="Times New Roman" w:hAnsi="Times New Roman"/>
        </w:rPr>
        <w:t>Dò dịch não tủy (dò ra ngoài)</w:t>
      </w:r>
      <w:r w:rsidR="00192983">
        <w:rPr>
          <w:rFonts w:ascii="Times New Roman" w:hAnsi="Times New Roman"/>
        </w:rPr>
        <w:t>:</w:t>
      </w:r>
      <w:r w:rsidR="001E75D3" w:rsidRPr="00C646E4">
        <w:rPr>
          <w:rFonts w:ascii="Times New Roman" w:hAnsi="Times New Roman"/>
        </w:rPr>
        <w:t xml:space="preserve"> nguy cơ dò dịch não tủy cần phải mổ lại để </w:t>
      </w:r>
      <w:proofErr w:type="gramStart"/>
      <w:r w:rsidR="001E75D3" w:rsidRPr="00C646E4">
        <w:rPr>
          <w:rFonts w:ascii="Times New Roman" w:hAnsi="Times New Roman"/>
        </w:rPr>
        <w:t>vá  là</w:t>
      </w:r>
      <w:proofErr w:type="gramEnd"/>
      <w:r w:rsidR="001E75D3" w:rsidRPr="00C646E4">
        <w:rPr>
          <w:rFonts w:ascii="Times New Roman" w:hAnsi="Times New Roman"/>
        </w:rPr>
        <w:t xml:space="preserve"> 0,1%.</w:t>
      </w:r>
    </w:p>
    <w:p w:rsidR="000360F4" w:rsidRPr="00C646E4" w:rsidRDefault="000360F4" w:rsidP="001E75D3">
      <w:pPr>
        <w:spacing w:before="120" w:after="120"/>
        <w:ind w:left="960"/>
        <w:jc w:val="both"/>
        <w:rPr>
          <w:rFonts w:ascii="Times New Roman" w:hAnsi="Times New Roman"/>
        </w:rPr>
      </w:pPr>
      <w:r>
        <w:rPr>
          <w:rFonts w:ascii="Times New Roman" w:hAnsi="Times New Roman"/>
        </w:rPr>
        <w:t>-Giả thoát vị màng não (pseudomeningocele): 0</w:t>
      </w:r>
      <w:proofErr w:type="gramStart"/>
      <w:r>
        <w:rPr>
          <w:rFonts w:ascii="Times New Roman" w:hAnsi="Times New Roman"/>
        </w:rPr>
        <w:t>,7</w:t>
      </w:r>
      <w:proofErr w:type="gramEnd"/>
      <w:r>
        <w:rPr>
          <w:rFonts w:ascii="Times New Roman" w:hAnsi="Times New Roman"/>
        </w:rPr>
        <w:t>-2% (có thể tương tự hình ảnh apxe ngoài màng cứng về hình ảnh học, nhưng apxe sau mổ thường bắt thuốc, và đi kèm phù nề cơ).</w:t>
      </w:r>
    </w:p>
    <w:p w:rsidR="001E75D3" w:rsidRDefault="000360F4" w:rsidP="001E75D3">
      <w:pPr>
        <w:spacing w:before="120" w:after="120"/>
        <w:ind w:left="960"/>
        <w:jc w:val="both"/>
        <w:rPr>
          <w:rFonts w:ascii="Times New Roman" w:hAnsi="Times New Roman"/>
        </w:rPr>
      </w:pPr>
      <w:r>
        <w:rPr>
          <w:rFonts w:ascii="Times New Roman" w:hAnsi="Times New Roman"/>
        </w:rPr>
        <w:t>4/</w:t>
      </w:r>
      <w:r w:rsidR="001E75D3" w:rsidRPr="00C646E4">
        <w:rPr>
          <w:rFonts w:ascii="Times New Roman" w:hAnsi="Times New Roman"/>
        </w:rPr>
        <w:t>Thoát</w:t>
      </w:r>
      <w:r>
        <w:rPr>
          <w:rFonts w:ascii="Times New Roman" w:hAnsi="Times New Roman"/>
        </w:rPr>
        <w:t xml:space="preserve"> vị đĩa đệm tái phát (cùng tầng, </w:t>
      </w:r>
      <w:r w:rsidR="001E75D3" w:rsidRPr="00C646E4">
        <w:rPr>
          <w:rFonts w:ascii="Times New Roman" w:hAnsi="Times New Roman"/>
        </w:rPr>
        <w:t xml:space="preserve">cùng </w:t>
      </w:r>
      <w:r>
        <w:rPr>
          <w:rFonts w:ascii="Times New Roman" w:hAnsi="Times New Roman"/>
        </w:rPr>
        <w:t>hoặc khác bên</w:t>
      </w:r>
      <w:r w:rsidR="001E75D3" w:rsidRPr="00C646E4">
        <w:rPr>
          <w:rFonts w:ascii="Times New Roman" w:hAnsi="Times New Roman"/>
        </w:rPr>
        <w:t>)</w:t>
      </w:r>
      <w:r w:rsidR="00192983">
        <w:rPr>
          <w:rFonts w:ascii="Times New Roman" w:hAnsi="Times New Roman"/>
        </w:rPr>
        <w:t>:</w:t>
      </w:r>
      <w:r w:rsidR="001E75D3" w:rsidRPr="00C646E4">
        <w:rPr>
          <w:rFonts w:ascii="Times New Roman" w:hAnsi="Times New Roman"/>
        </w:rPr>
        <w:t xml:space="preserve"> 4% (trong 10 năm</w:t>
      </w:r>
      <w:r>
        <w:rPr>
          <w:rFonts w:ascii="Times New Roman" w:hAnsi="Times New Roman"/>
        </w:rPr>
        <w:t xml:space="preserve"> </w:t>
      </w:r>
      <w:proofErr w:type="gramStart"/>
      <w:r>
        <w:rPr>
          <w:rFonts w:ascii="Times New Roman" w:hAnsi="Times New Roman"/>
        </w:rPr>
        <w:t>theo</w:t>
      </w:r>
      <w:proofErr w:type="gramEnd"/>
      <w:r>
        <w:rPr>
          <w:rFonts w:ascii="Times New Roman" w:hAnsi="Times New Roman"/>
        </w:rPr>
        <w:t xml:space="preserve"> dõi</w:t>
      </w:r>
      <w:r w:rsidR="001E75D3" w:rsidRPr="00C646E4">
        <w:rPr>
          <w:rFonts w:ascii="Times New Roman" w:hAnsi="Times New Roman"/>
        </w:rPr>
        <w:t xml:space="preserve">). </w:t>
      </w:r>
    </w:p>
    <w:p w:rsidR="000360F4" w:rsidRPr="00C646E4" w:rsidRDefault="000360F4" w:rsidP="001E75D3">
      <w:pPr>
        <w:spacing w:before="120" w:after="120"/>
        <w:ind w:left="960"/>
        <w:jc w:val="both"/>
        <w:rPr>
          <w:rFonts w:ascii="Times New Roman" w:hAnsi="Times New Roman"/>
        </w:rPr>
      </w:pPr>
      <w:r>
        <w:rPr>
          <w:rFonts w:ascii="Times New Roman" w:hAnsi="Times New Roman"/>
        </w:rPr>
        <w:t>5/Bí tiểu sau mổ: thường tạm thời, nhưng có thể làm chậm xuất viện</w:t>
      </w:r>
    </w:p>
    <w:p w:rsidR="003D4FA6" w:rsidRDefault="003D4FA6" w:rsidP="001E75D3">
      <w:pPr>
        <w:spacing w:before="120" w:after="120"/>
        <w:jc w:val="both"/>
        <w:rPr>
          <w:rFonts w:ascii="Times New Roman" w:hAnsi="Times New Roman"/>
          <w:b/>
          <w:i/>
          <w:iCs/>
        </w:rPr>
      </w:pPr>
    </w:p>
    <w:p w:rsidR="001E75D3" w:rsidRPr="00C646E4" w:rsidRDefault="001E75D3" w:rsidP="001E75D3">
      <w:pPr>
        <w:spacing w:before="120" w:after="120"/>
        <w:jc w:val="both"/>
        <w:rPr>
          <w:rFonts w:ascii="Times New Roman" w:hAnsi="Times New Roman"/>
          <w:b/>
        </w:rPr>
      </w:pPr>
      <w:r w:rsidRPr="00C646E4">
        <w:rPr>
          <w:rFonts w:ascii="Times New Roman" w:hAnsi="Times New Roman"/>
          <w:b/>
          <w:i/>
          <w:iCs/>
        </w:rPr>
        <w:lastRenderedPageBreak/>
        <w:t>Biến chứng ít gặp</w:t>
      </w:r>
      <w:r w:rsidR="00192983">
        <w:rPr>
          <w:rFonts w:ascii="Times New Roman" w:hAnsi="Times New Roman"/>
          <w:b/>
          <w:i/>
          <w:iCs/>
        </w:rPr>
        <w:t>:</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 xml:space="preserve">1/. </w:t>
      </w:r>
      <w:proofErr w:type="gramStart"/>
      <w:r w:rsidRPr="00C646E4">
        <w:rPr>
          <w:rFonts w:ascii="Times New Roman" w:hAnsi="Times New Roman"/>
        </w:rPr>
        <w:t>Tổn thương trực tiếp cấu trúc thần kinh.</w:t>
      </w:r>
      <w:proofErr w:type="gramEnd"/>
      <w:r w:rsidRPr="00C646E4">
        <w:rPr>
          <w:rFonts w:ascii="Times New Roman" w:hAnsi="Times New Roman"/>
        </w:rPr>
        <w:t xml:space="preserve"> </w:t>
      </w:r>
      <w:proofErr w:type="gramStart"/>
      <w:r w:rsidRPr="00C646E4">
        <w:rPr>
          <w:rFonts w:ascii="Times New Roman" w:hAnsi="Times New Roman"/>
        </w:rPr>
        <w:t>Đối với thoát vị đĩa đệm lớn,</w:t>
      </w:r>
      <w:r w:rsidR="000360F4">
        <w:rPr>
          <w:rFonts w:ascii="Times New Roman" w:hAnsi="Times New Roman"/>
        </w:rPr>
        <w:t xml:space="preserve"> nên xem xét</w:t>
      </w:r>
      <w:r w:rsidRPr="00C646E4">
        <w:rPr>
          <w:rFonts w:ascii="Times New Roman" w:hAnsi="Times New Roman"/>
        </w:rPr>
        <w:t xml:space="preserve"> mổ</w:t>
      </w:r>
      <w:r w:rsidR="000360F4">
        <w:rPr>
          <w:rFonts w:ascii="Times New Roman" w:hAnsi="Times New Roman"/>
        </w:rPr>
        <w:t xml:space="preserve"> bộc lộ</w:t>
      </w:r>
      <w:r w:rsidRPr="00C646E4">
        <w:rPr>
          <w:rFonts w:ascii="Times New Roman" w:hAnsi="Times New Roman"/>
        </w:rPr>
        <w:t xml:space="preserve"> hai bên để giảm nguy cơ.</w:t>
      </w:r>
      <w:proofErr w:type="gramEnd"/>
      <w:r w:rsidRPr="00C646E4">
        <w:rPr>
          <w:rFonts w:ascii="Times New Roman" w:hAnsi="Times New Roman"/>
        </w:rPr>
        <w:t xml:space="preserve"> </w:t>
      </w:r>
    </w:p>
    <w:p w:rsidR="001E75D3" w:rsidRPr="00C646E4" w:rsidRDefault="001E75D3" w:rsidP="001E75D3">
      <w:pPr>
        <w:spacing w:before="80" w:after="80"/>
        <w:ind w:firstLine="720"/>
        <w:jc w:val="both"/>
        <w:rPr>
          <w:rFonts w:ascii="Times New Roman" w:hAnsi="Times New Roman"/>
        </w:rPr>
      </w:pPr>
      <w:r w:rsidRPr="00C646E4">
        <w:rPr>
          <w:rFonts w:ascii="Times New Roman" w:hAnsi="Times New Roman"/>
        </w:rPr>
        <w:t>2/. Tổn thương các cấu trúc phía trước thân sống</w:t>
      </w:r>
      <w:r w:rsidR="00192983">
        <w:rPr>
          <w:rFonts w:ascii="Times New Roman" w:hAnsi="Times New Roman"/>
        </w:rPr>
        <w:t>:</w:t>
      </w:r>
      <w:r w:rsidRPr="00C646E4">
        <w:rPr>
          <w:rFonts w:ascii="Times New Roman" w:hAnsi="Times New Roman"/>
        </w:rPr>
        <w:t xml:space="preserve"> rách dây chằng dọc trước. </w:t>
      </w:r>
      <w:proofErr w:type="gramStart"/>
      <w:r w:rsidRPr="00C646E4">
        <w:rPr>
          <w:rFonts w:ascii="Times New Roman" w:hAnsi="Times New Roman"/>
        </w:rPr>
        <w:t>Dụng cụ đưa vào không sâu quá 3cm vì khoảng 5% đĩa đệm thắt lưng có đường kính &lt; 3,3cm.</w:t>
      </w:r>
      <w:proofErr w:type="gramEnd"/>
      <w:r w:rsidRPr="00C646E4">
        <w:rPr>
          <w:rFonts w:ascii="Times New Roman" w:hAnsi="Times New Roman"/>
        </w:rPr>
        <w:t xml:space="preserve"> </w:t>
      </w:r>
      <w:proofErr w:type="gramStart"/>
      <w:r w:rsidRPr="00C646E4">
        <w:rPr>
          <w:rFonts w:ascii="Times New Roman" w:hAnsi="Times New Roman"/>
        </w:rPr>
        <w:t>Thủng dây chằng dọc trước không có triệu chứng chiếm khoảng 12% trường hợp cắt đĩa đệm.</w:t>
      </w:r>
      <w:proofErr w:type="gramEnd"/>
      <w:r w:rsidRPr="00C646E4">
        <w:rPr>
          <w:rFonts w:ascii="Times New Roman" w:hAnsi="Times New Roman"/>
        </w:rPr>
        <w:t xml:space="preserve"> Rách dây chằng dọc trước gây nguy cơ tổn thương:</w:t>
      </w:r>
    </w:p>
    <w:p w:rsidR="001E75D3" w:rsidRPr="00C646E4" w:rsidRDefault="001E75D3" w:rsidP="001E75D3">
      <w:pPr>
        <w:spacing w:before="80" w:after="80"/>
        <w:ind w:left="960"/>
        <w:jc w:val="both"/>
        <w:rPr>
          <w:rFonts w:ascii="Times New Roman" w:hAnsi="Times New Roman"/>
        </w:rPr>
      </w:pPr>
      <w:r w:rsidRPr="00C646E4">
        <w:rPr>
          <w:rFonts w:ascii="Times New Roman" w:hAnsi="Times New Roman"/>
        </w:rPr>
        <w:t>A.Mạch máu lớn</w:t>
      </w:r>
      <w:r w:rsidR="00192983">
        <w:rPr>
          <w:rFonts w:ascii="Times New Roman" w:hAnsi="Times New Roman"/>
        </w:rPr>
        <w:t>:</w:t>
      </w:r>
      <w:r w:rsidRPr="00C646E4">
        <w:rPr>
          <w:rFonts w:ascii="Times New Roman" w:hAnsi="Times New Roman"/>
        </w:rPr>
        <w:t xml:space="preserve"> có thể gây tử vong do mất máu, dò động – tĩnh mạch sau nhiều năm. Tổn thương hay gặp ở tầng L</w:t>
      </w:r>
      <w:r w:rsidRPr="00C646E4">
        <w:rPr>
          <w:rFonts w:ascii="Times New Roman" w:hAnsi="Times New Roman"/>
          <w:vertAlign w:val="subscript"/>
        </w:rPr>
        <w:t>4-5</w:t>
      </w:r>
      <w:r w:rsidRPr="00C646E4">
        <w:rPr>
          <w:rFonts w:ascii="Times New Roman" w:hAnsi="Times New Roman"/>
        </w:rPr>
        <w:t xml:space="preserve">. </w:t>
      </w:r>
      <w:proofErr w:type="gramStart"/>
      <w:r w:rsidRPr="00C646E4">
        <w:rPr>
          <w:rFonts w:ascii="Times New Roman" w:hAnsi="Times New Roman"/>
        </w:rPr>
        <w:t xml:space="preserve">Chỉ có 50% có chảy máu vào trong khoang đĩa đệm trong lúc mổ, </w:t>
      </w:r>
      <w:r w:rsidR="00614D0E">
        <w:rPr>
          <w:rFonts w:ascii="Times New Roman" w:hAnsi="Times New Roman"/>
        </w:rPr>
        <w:t xml:space="preserve">các trường hợp còn lại </w:t>
      </w:r>
      <w:r w:rsidRPr="00C646E4">
        <w:rPr>
          <w:rFonts w:ascii="Times New Roman" w:hAnsi="Times New Roman"/>
        </w:rPr>
        <w:t xml:space="preserve">máu </w:t>
      </w:r>
      <w:r w:rsidR="00614D0E">
        <w:rPr>
          <w:rFonts w:ascii="Times New Roman" w:hAnsi="Times New Roman"/>
        </w:rPr>
        <w:t>c</w:t>
      </w:r>
      <w:r w:rsidRPr="00C646E4">
        <w:rPr>
          <w:rFonts w:ascii="Times New Roman" w:hAnsi="Times New Roman"/>
        </w:rPr>
        <w:t>hảy vào trong khoang sau phúc mạc.</w:t>
      </w:r>
      <w:proofErr w:type="gramEnd"/>
      <w:r w:rsidRPr="00C646E4">
        <w:rPr>
          <w:rFonts w:ascii="Times New Roman" w:hAnsi="Times New Roman"/>
        </w:rPr>
        <w:t xml:space="preserve"> Mổ bụng cấp cứu với phẫu thuật viên có kinh nghiệm phẫu thuật mạch </w:t>
      </w:r>
      <w:proofErr w:type="gramStart"/>
      <w:r w:rsidRPr="00C646E4">
        <w:rPr>
          <w:rFonts w:ascii="Times New Roman" w:hAnsi="Times New Roman"/>
        </w:rPr>
        <w:t>máu</w:t>
      </w:r>
      <w:r w:rsidR="00614D0E">
        <w:rPr>
          <w:rFonts w:ascii="Times New Roman" w:hAnsi="Times New Roman"/>
        </w:rPr>
        <w:t xml:space="preserve">  hoặc</w:t>
      </w:r>
      <w:proofErr w:type="gramEnd"/>
      <w:r w:rsidR="00614D0E">
        <w:rPr>
          <w:rFonts w:ascii="Times New Roman" w:hAnsi="Times New Roman"/>
        </w:rPr>
        <w:t xml:space="preserve"> can thiệp nội mạch</w:t>
      </w:r>
      <w:r w:rsidRPr="00C646E4">
        <w:rPr>
          <w:rFonts w:ascii="Times New Roman" w:hAnsi="Times New Roman"/>
        </w:rPr>
        <w:t xml:space="preserve">. </w:t>
      </w:r>
      <w:proofErr w:type="gramStart"/>
      <w:r w:rsidRPr="00C646E4">
        <w:rPr>
          <w:rFonts w:ascii="Times New Roman" w:hAnsi="Times New Roman"/>
        </w:rPr>
        <w:t>Tỷ lệ tử vong 37 – 67%.</w:t>
      </w:r>
      <w:proofErr w:type="gramEnd"/>
    </w:p>
    <w:p w:rsidR="001E75D3" w:rsidRPr="00C646E4" w:rsidRDefault="001E75D3" w:rsidP="001E75D3">
      <w:pPr>
        <w:numPr>
          <w:ilvl w:val="1"/>
          <w:numId w:val="3"/>
        </w:numPr>
        <w:spacing w:before="80" w:after="80"/>
        <w:jc w:val="both"/>
        <w:rPr>
          <w:rFonts w:ascii="Times New Roman" w:hAnsi="Times New Roman"/>
        </w:rPr>
      </w:pPr>
      <w:r w:rsidRPr="00C646E4">
        <w:rPr>
          <w:rFonts w:ascii="Times New Roman" w:hAnsi="Times New Roman"/>
        </w:rPr>
        <w:t>Động mạch chủ bụng</w:t>
      </w:r>
      <w:r w:rsidR="00192983">
        <w:rPr>
          <w:rFonts w:ascii="Times New Roman" w:hAnsi="Times New Roman"/>
        </w:rPr>
        <w:t>:</w:t>
      </w:r>
      <w:r w:rsidRPr="00C646E4">
        <w:rPr>
          <w:rFonts w:ascii="Times New Roman" w:hAnsi="Times New Roman"/>
        </w:rPr>
        <w:t xml:space="preserve"> chỗ chia đôi của động mạch chủ bụng ở bên trái phần thấp đốt sống L</w:t>
      </w:r>
      <w:r w:rsidRPr="00C646E4">
        <w:rPr>
          <w:rFonts w:ascii="Times New Roman" w:hAnsi="Times New Roman"/>
          <w:vertAlign w:val="subscript"/>
        </w:rPr>
        <w:t>4</w:t>
      </w:r>
      <w:r w:rsidRPr="00C646E4">
        <w:rPr>
          <w:rFonts w:ascii="Times New Roman" w:hAnsi="Times New Roman"/>
        </w:rPr>
        <w:t xml:space="preserve"> và vì vậy động mạch chủ bụng có thể bị tổn thương ở trên chỗ này. </w:t>
      </w:r>
    </w:p>
    <w:p w:rsidR="001E75D3" w:rsidRPr="00C646E4" w:rsidRDefault="001E75D3" w:rsidP="001E75D3">
      <w:pPr>
        <w:numPr>
          <w:ilvl w:val="1"/>
          <w:numId w:val="3"/>
        </w:numPr>
        <w:spacing w:before="80" w:after="80"/>
        <w:jc w:val="both"/>
        <w:rPr>
          <w:rFonts w:ascii="Times New Roman" w:hAnsi="Times New Roman"/>
        </w:rPr>
      </w:pPr>
      <w:r w:rsidRPr="00C646E4">
        <w:rPr>
          <w:rFonts w:ascii="Times New Roman" w:hAnsi="Times New Roman"/>
        </w:rPr>
        <w:t>Dưới L</w:t>
      </w:r>
      <w:r w:rsidRPr="00C646E4">
        <w:rPr>
          <w:rFonts w:ascii="Times New Roman" w:hAnsi="Times New Roman"/>
          <w:vertAlign w:val="subscript"/>
        </w:rPr>
        <w:t>4</w:t>
      </w:r>
      <w:r w:rsidR="00192983">
        <w:rPr>
          <w:rFonts w:ascii="Times New Roman" w:hAnsi="Times New Roman"/>
        </w:rPr>
        <w:t>:</w:t>
      </w:r>
      <w:r w:rsidRPr="00C646E4">
        <w:rPr>
          <w:rFonts w:ascii="Times New Roman" w:hAnsi="Times New Roman"/>
        </w:rPr>
        <w:t xml:space="preserve"> động mạch chậu </w:t>
      </w:r>
      <w:proofErr w:type="gramStart"/>
      <w:r w:rsidRPr="00C646E4">
        <w:rPr>
          <w:rFonts w:ascii="Times New Roman" w:hAnsi="Times New Roman"/>
        </w:rPr>
        <w:t>chung</w:t>
      </w:r>
      <w:proofErr w:type="gramEnd"/>
      <w:r w:rsidRPr="00C646E4">
        <w:rPr>
          <w:rFonts w:ascii="Times New Roman" w:hAnsi="Times New Roman"/>
        </w:rPr>
        <w:t xml:space="preserve"> có thể bị tổn thương.</w:t>
      </w:r>
    </w:p>
    <w:p w:rsidR="001E75D3" w:rsidRPr="00C646E4" w:rsidRDefault="001E75D3" w:rsidP="001E75D3">
      <w:pPr>
        <w:numPr>
          <w:ilvl w:val="1"/>
          <w:numId w:val="3"/>
        </w:numPr>
        <w:spacing w:before="80" w:after="80"/>
        <w:jc w:val="both"/>
        <w:rPr>
          <w:rFonts w:ascii="Times New Roman" w:hAnsi="Times New Roman"/>
        </w:rPr>
      </w:pPr>
      <w:r w:rsidRPr="00C646E4">
        <w:rPr>
          <w:rFonts w:ascii="Times New Roman" w:hAnsi="Times New Roman"/>
        </w:rPr>
        <w:t>Tĩnh mạch (hay gặp hơn động mạch)</w:t>
      </w:r>
      <w:r w:rsidR="00192983">
        <w:rPr>
          <w:rFonts w:ascii="Times New Roman" w:hAnsi="Times New Roman"/>
        </w:rPr>
        <w:t>:</w:t>
      </w:r>
    </w:p>
    <w:p w:rsidR="001E75D3" w:rsidRPr="00C646E4" w:rsidRDefault="001E75D3" w:rsidP="001E75D3">
      <w:pPr>
        <w:numPr>
          <w:ilvl w:val="2"/>
          <w:numId w:val="3"/>
        </w:numPr>
        <w:spacing w:before="80" w:after="80"/>
        <w:jc w:val="both"/>
        <w:rPr>
          <w:rFonts w:ascii="Times New Roman" w:hAnsi="Times New Roman"/>
        </w:rPr>
      </w:pPr>
      <w:r w:rsidRPr="00C646E4">
        <w:rPr>
          <w:rFonts w:ascii="Times New Roman" w:hAnsi="Times New Roman"/>
        </w:rPr>
        <w:t>Tĩnh mạch chủ dưới</w:t>
      </w:r>
      <w:r w:rsidR="00192983">
        <w:rPr>
          <w:rFonts w:ascii="Times New Roman" w:hAnsi="Times New Roman"/>
        </w:rPr>
        <w:t>:</w:t>
      </w:r>
      <w:r w:rsidRPr="00C646E4">
        <w:rPr>
          <w:rFonts w:ascii="Times New Roman" w:hAnsi="Times New Roman"/>
        </w:rPr>
        <w:t xml:space="preserve"> tại L</w:t>
      </w:r>
      <w:r w:rsidRPr="00C646E4">
        <w:rPr>
          <w:rFonts w:ascii="Times New Roman" w:hAnsi="Times New Roman"/>
          <w:vertAlign w:val="subscript"/>
        </w:rPr>
        <w:t>4</w:t>
      </w:r>
      <w:r w:rsidRPr="00C646E4">
        <w:rPr>
          <w:rFonts w:ascii="Times New Roman" w:hAnsi="Times New Roman"/>
        </w:rPr>
        <w:t xml:space="preserve"> hay trên. </w:t>
      </w:r>
    </w:p>
    <w:p w:rsidR="001E75D3" w:rsidRPr="00C646E4" w:rsidRDefault="001E75D3" w:rsidP="001E75D3">
      <w:pPr>
        <w:numPr>
          <w:ilvl w:val="2"/>
          <w:numId w:val="3"/>
        </w:numPr>
        <w:spacing w:before="80" w:after="80"/>
        <w:jc w:val="both"/>
        <w:rPr>
          <w:rFonts w:ascii="Times New Roman" w:hAnsi="Times New Roman"/>
        </w:rPr>
      </w:pPr>
      <w:r w:rsidRPr="00C646E4">
        <w:rPr>
          <w:rFonts w:ascii="Times New Roman" w:hAnsi="Times New Roman"/>
        </w:rPr>
        <w:t xml:space="preserve">Tĩnh mạch chậu </w:t>
      </w:r>
      <w:proofErr w:type="gramStart"/>
      <w:r w:rsidRPr="00C646E4">
        <w:rPr>
          <w:rFonts w:ascii="Times New Roman" w:hAnsi="Times New Roman"/>
        </w:rPr>
        <w:t>chung</w:t>
      </w:r>
      <w:proofErr w:type="gramEnd"/>
      <w:r w:rsidR="00192983">
        <w:rPr>
          <w:rFonts w:ascii="Times New Roman" w:hAnsi="Times New Roman"/>
        </w:rPr>
        <w:t>:</w:t>
      </w:r>
      <w:r w:rsidRPr="00C646E4">
        <w:rPr>
          <w:rFonts w:ascii="Times New Roman" w:hAnsi="Times New Roman"/>
        </w:rPr>
        <w:t xml:space="preserve"> dưới L</w:t>
      </w:r>
      <w:r w:rsidRPr="00C646E4">
        <w:rPr>
          <w:rFonts w:ascii="Times New Roman" w:hAnsi="Times New Roman"/>
          <w:vertAlign w:val="subscript"/>
        </w:rPr>
        <w:t>4</w:t>
      </w:r>
      <w:r w:rsidRPr="00C646E4">
        <w:rPr>
          <w:rFonts w:ascii="Times New Roman" w:hAnsi="Times New Roman"/>
        </w:rPr>
        <w:t xml:space="preserve">. </w:t>
      </w:r>
    </w:p>
    <w:p w:rsidR="001E75D3" w:rsidRPr="00C646E4" w:rsidRDefault="001E75D3" w:rsidP="001E75D3">
      <w:pPr>
        <w:spacing w:before="80" w:after="80"/>
        <w:ind w:left="960"/>
        <w:jc w:val="both"/>
        <w:rPr>
          <w:rFonts w:ascii="Times New Roman" w:hAnsi="Times New Roman"/>
        </w:rPr>
      </w:pPr>
      <w:proofErr w:type="gramStart"/>
      <w:r w:rsidRPr="00C646E4">
        <w:rPr>
          <w:rFonts w:ascii="Times New Roman" w:hAnsi="Times New Roman"/>
        </w:rPr>
        <w:t>B.Niệu quản.</w:t>
      </w:r>
      <w:proofErr w:type="gramEnd"/>
    </w:p>
    <w:p w:rsidR="001E75D3" w:rsidRPr="00C646E4" w:rsidRDefault="001E75D3" w:rsidP="001E75D3">
      <w:pPr>
        <w:spacing w:before="80" w:after="80"/>
        <w:ind w:left="960"/>
        <w:jc w:val="both"/>
        <w:rPr>
          <w:rFonts w:ascii="Times New Roman" w:hAnsi="Times New Roman"/>
        </w:rPr>
      </w:pPr>
      <w:r w:rsidRPr="00C646E4">
        <w:rPr>
          <w:rFonts w:ascii="Times New Roman" w:hAnsi="Times New Roman"/>
        </w:rPr>
        <w:t>C.Ống tiêu hóa</w:t>
      </w:r>
      <w:r w:rsidR="00614D0E">
        <w:rPr>
          <w:rFonts w:ascii="Times New Roman" w:hAnsi="Times New Roman"/>
        </w:rPr>
        <w:t>:</w:t>
      </w:r>
      <w:r w:rsidRPr="00C646E4">
        <w:rPr>
          <w:rFonts w:ascii="Times New Roman" w:hAnsi="Times New Roman"/>
        </w:rPr>
        <w:t xml:space="preserve"> tại L</w:t>
      </w:r>
      <w:r w:rsidRPr="00C646E4">
        <w:rPr>
          <w:rFonts w:ascii="Times New Roman" w:hAnsi="Times New Roman"/>
          <w:vertAlign w:val="subscript"/>
        </w:rPr>
        <w:t>5</w:t>
      </w:r>
      <w:r w:rsidRPr="00C646E4">
        <w:rPr>
          <w:rFonts w:ascii="Times New Roman" w:hAnsi="Times New Roman"/>
        </w:rPr>
        <w:t>S</w:t>
      </w:r>
      <w:r w:rsidRPr="00C646E4">
        <w:rPr>
          <w:rFonts w:ascii="Times New Roman" w:hAnsi="Times New Roman"/>
          <w:vertAlign w:val="subscript"/>
        </w:rPr>
        <w:t>1</w:t>
      </w:r>
      <w:r w:rsidR="00614D0E">
        <w:rPr>
          <w:rFonts w:ascii="Times New Roman" w:hAnsi="Times New Roman"/>
          <w:vertAlign w:val="subscript"/>
        </w:rPr>
        <w:t>,</w:t>
      </w:r>
      <w:r w:rsidRPr="00C646E4">
        <w:rPr>
          <w:rFonts w:ascii="Times New Roman" w:hAnsi="Times New Roman"/>
        </w:rPr>
        <w:t xml:space="preserve"> hỗng tràng là tạng hay bị tổn thương nhất. </w:t>
      </w:r>
    </w:p>
    <w:p w:rsidR="001E75D3" w:rsidRDefault="001E75D3" w:rsidP="001E75D3">
      <w:pPr>
        <w:spacing w:before="80" w:after="80"/>
        <w:ind w:left="960"/>
        <w:jc w:val="both"/>
        <w:rPr>
          <w:rFonts w:ascii="Times New Roman" w:hAnsi="Times New Roman"/>
        </w:rPr>
      </w:pPr>
      <w:proofErr w:type="gramStart"/>
      <w:r w:rsidRPr="00C646E4">
        <w:rPr>
          <w:rFonts w:ascii="Times New Roman" w:hAnsi="Times New Roman"/>
        </w:rPr>
        <w:t>D.Thân giao cảm.</w:t>
      </w:r>
      <w:proofErr w:type="gramEnd"/>
      <w:r w:rsidRPr="00C646E4">
        <w:rPr>
          <w:rFonts w:ascii="Times New Roman" w:hAnsi="Times New Roman"/>
        </w:rPr>
        <w:t xml:space="preserve"> </w:t>
      </w:r>
    </w:p>
    <w:p w:rsidR="0094523A" w:rsidRPr="00C646E4" w:rsidRDefault="0094523A" w:rsidP="0094523A">
      <w:pPr>
        <w:spacing w:before="80" w:after="80"/>
        <w:jc w:val="both"/>
        <w:rPr>
          <w:rFonts w:ascii="Times New Roman" w:hAnsi="Times New Roman"/>
        </w:rPr>
      </w:pPr>
      <w:r>
        <w:rPr>
          <w:rFonts w:ascii="Times New Roman" w:hAnsi="Times New Roman"/>
        </w:rPr>
        <w:tab/>
        <w:t>3/.Phẫu thuật nhầm vị trí: Một điều tra cho thấy tỷ lệ 4</w:t>
      </w:r>
      <w:proofErr w:type="gramStart"/>
      <w:r>
        <w:rPr>
          <w:rFonts w:ascii="Times New Roman" w:hAnsi="Times New Roman"/>
        </w:rPr>
        <w:t>,5</w:t>
      </w:r>
      <w:proofErr w:type="gramEnd"/>
      <w:r>
        <w:rPr>
          <w:rFonts w:ascii="Times New Roman" w:hAnsi="Times New Roman"/>
        </w:rPr>
        <w:t xml:space="preserve">/10000 ca phẫu thuật cột sống thắt lưng. Các yếu tố có thể góp phần gây ra sai sót: bệnh nhân có giải phẫu bất thường, không chụp phim định vị. </w:t>
      </w:r>
      <w:proofErr w:type="gramStart"/>
      <w:r>
        <w:rPr>
          <w:rFonts w:ascii="Times New Roman" w:hAnsi="Times New Roman"/>
        </w:rPr>
        <w:t>32% phẫu thuật viên thần kinh cho biết rằng đôi khi đã từng lấy nhầm tầng đĩa đệm trong sự nghiệp của họ.</w:t>
      </w:r>
      <w:proofErr w:type="gramEnd"/>
    </w:p>
    <w:p w:rsidR="001E75D3" w:rsidRPr="00C646E4" w:rsidRDefault="0094523A" w:rsidP="001E75D3">
      <w:pPr>
        <w:spacing w:before="80" w:after="80"/>
        <w:ind w:left="720"/>
        <w:jc w:val="both"/>
        <w:rPr>
          <w:rFonts w:ascii="Times New Roman" w:hAnsi="Times New Roman"/>
        </w:rPr>
      </w:pPr>
      <w:r>
        <w:rPr>
          <w:rFonts w:ascii="Times New Roman" w:hAnsi="Times New Roman"/>
        </w:rPr>
        <w:t>4</w:t>
      </w:r>
      <w:r w:rsidR="001E75D3" w:rsidRPr="00C646E4">
        <w:rPr>
          <w:rFonts w:ascii="Times New Roman" w:hAnsi="Times New Roman"/>
        </w:rPr>
        <w:t xml:space="preserve">/. Nhiễm trùng </w:t>
      </w:r>
      <w:r w:rsidR="00614D0E">
        <w:rPr>
          <w:rFonts w:ascii="Times New Roman" w:hAnsi="Times New Roman"/>
        </w:rPr>
        <w:t>hiếm</w:t>
      </w:r>
      <w:r w:rsidR="00192983">
        <w:rPr>
          <w:rFonts w:ascii="Times New Roman" w:hAnsi="Times New Roman"/>
        </w:rPr>
        <w:t>:</w:t>
      </w:r>
      <w:r w:rsidR="001E75D3" w:rsidRPr="00C646E4">
        <w:rPr>
          <w:rFonts w:ascii="Times New Roman" w:hAnsi="Times New Roman"/>
        </w:rPr>
        <w:t xml:space="preserve"> </w:t>
      </w:r>
    </w:p>
    <w:p w:rsidR="001E75D3" w:rsidRPr="00C646E4" w:rsidRDefault="001E75D3" w:rsidP="001E75D3">
      <w:pPr>
        <w:spacing w:before="80" w:after="80"/>
        <w:ind w:left="960"/>
        <w:jc w:val="both"/>
        <w:rPr>
          <w:rFonts w:ascii="Times New Roman" w:hAnsi="Times New Roman"/>
        </w:rPr>
      </w:pPr>
      <w:r w:rsidRPr="00C646E4">
        <w:rPr>
          <w:rFonts w:ascii="Times New Roman" w:hAnsi="Times New Roman"/>
        </w:rPr>
        <w:t>A.Viêm màng não</w:t>
      </w:r>
    </w:p>
    <w:p w:rsidR="001E75D3" w:rsidRPr="00C646E4" w:rsidRDefault="001E75D3" w:rsidP="001E75D3">
      <w:pPr>
        <w:spacing w:before="80" w:after="80"/>
        <w:ind w:left="960"/>
        <w:jc w:val="both"/>
        <w:rPr>
          <w:rFonts w:ascii="Times New Roman" w:hAnsi="Times New Roman"/>
        </w:rPr>
      </w:pPr>
      <w:r w:rsidRPr="00C646E4">
        <w:rPr>
          <w:rFonts w:ascii="Times New Roman" w:hAnsi="Times New Roman"/>
        </w:rPr>
        <w:t>B.Nhiễm trùng sâu</w:t>
      </w:r>
      <w:r w:rsidR="00192983">
        <w:rPr>
          <w:rFonts w:ascii="Times New Roman" w:hAnsi="Times New Roman"/>
        </w:rPr>
        <w:t>:</w:t>
      </w:r>
      <w:r w:rsidRPr="00C646E4">
        <w:rPr>
          <w:rFonts w:ascii="Times New Roman" w:hAnsi="Times New Roman"/>
        </w:rPr>
        <w:t xml:space="preserve"> &lt; 1% gồm</w:t>
      </w:r>
      <w:r w:rsidR="00192983">
        <w:rPr>
          <w:rFonts w:ascii="Times New Roman" w:hAnsi="Times New Roman"/>
        </w:rPr>
        <w:t>:</w:t>
      </w:r>
    </w:p>
    <w:p w:rsidR="001E75D3" w:rsidRPr="00C646E4" w:rsidRDefault="001E75D3" w:rsidP="001E75D3">
      <w:pPr>
        <w:numPr>
          <w:ilvl w:val="1"/>
          <w:numId w:val="3"/>
        </w:numPr>
        <w:spacing w:before="80" w:after="80"/>
        <w:jc w:val="both"/>
        <w:rPr>
          <w:rFonts w:ascii="Times New Roman" w:hAnsi="Times New Roman"/>
        </w:rPr>
      </w:pPr>
      <w:r w:rsidRPr="00C646E4">
        <w:rPr>
          <w:rFonts w:ascii="Times New Roman" w:hAnsi="Times New Roman"/>
        </w:rPr>
        <w:t xml:space="preserve">Viêm đĩa đệm </w:t>
      </w:r>
      <w:r w:rsidR="00192983">
        <w:rPr>
          <w:rFonts w:ascii="Times New Roman" w:hAnsi="Times New Roman"/>
        </w:rPr>
        <w:t>:</w:t>
      </w:r>
      <w:r w:rsidRPr="00C646E4">
        <w:rPr>
          <w:rFonts w:ascii="Times New Roman" w:hAnsi="Times New Roman"/>
        </w:rPr>
        <w:t xml:space="preserve"> 0,5%</w:t>
      </w:r>
    </w:p>
    <w:p w:rsidR="001E75D3" w:rsidRPr="00C646E4" w:rsidRDefault="001E75D3" w:rsidP="001E75D3">
      <w:pPr>
        <w:numPr>
          <w:ilvl w:val="1"/>
          <w:numId w:val="3"/>
        </w:numPr>
        <w:spacing w:before="80" w:after="80"/>
        <w:jc w:val="both"/>
        <w:rPr>
          <w:rFonts w:ascii="Times New Roman" w:hAnsi="Times New Roman"/>
        </w:rPr>
      </w:pPr>
      <w:r w:rsidRPr="00C646E4">
        <w:rPr>
          <w:rFonts w:ascii="Times New Roman" w:hAnsi="Times New Roman"/>
        </w:rPr>
        <w:t>Áp xe ngoài màng tủy</w:t>
      </w:r>
      <w:r w:rsidR="00192983">
        <w:rPr>
          <w:rFonts w:ascii="Times New Roman" w:hAnsi="Times New Roman"/>
        </w:rPr>
        <w:t>:</w:t>
      </w:r>
      <w:r w:rsidRPr="00C646E4">
        <w:rPr>
          <w:rFonts w:ascii="Times New Roman" w:hAnsi="Times New Roman"/>
        </w:rPr>
        <w:t xml:space="preserve"> 0,67%</w:t>
      </w:r>
    </w:p>
    <w:p w:rsidR="001E75D3" w:rsidRPr="00C646E4" w:rsidRDefault="0094523A" w:rsidP="001E75D3">
      <w:pPr>
        <w:spacing w:before="120" w:after="120"/>
        <w:ind w:firstLine="720"/>
        <w:jc w:val="both"/>
        <w:rPr>
          <w:rFonts w:ascii="Times New Roman" w:hAnsi="Times New Roman"/>
        </w:rPr>
      </w:pPr>
      <w:r>
        <w:rPr>
          <w:rFonts w:ascii="Times New Roman" w:hAnsi="Times New Roman"/>
        </w:rPr>
        <w:t>5</w:t>
      </w:r>
      <w:r w:rsidR="001E75D3" w:rsidRPr="00C646E4">
        <w:rPr>
          <w:rFonts w:ascii="Times New Roman" w:hAnsi="Times New Roman"/>
        </w:rPr>
        <w:t>/. Hội chứng chùm đuôi ngựa</w:t>
      </w:r>
      <w:r w:rsidR="00192983">
        <w:rPr>
          <w:rFonts w:ascii="Times New Roman" w:hAnsi="Times New Roman"/>
        </w:rPr>
        <w:t>:</w:t>
      </w:r>
      <w:r w:rsidR="001E75D3" w:rsidRPr="00C646E4">
        <w:rPr>
          <w:rFonts w:ascii="Times New Roman" w:hAnsi="Times New Roman"/>
        </w:rPr>
        <w:t xml:space="preserve"> có thể do máu tụ ngoài màng tủy sau mổ, tỷ lệ 0</w:t>
      </w:r>
      <w:proofErr w:type="gramStart"/>
      <w:r w:rsidR="001E75D3" w:rsidRPr="00C646E4">
        <w:rPr>
          <w:rFonts w:ascii="Times New Roman" w:hAnsi="Times New Roman"/>
        </w:rPr>
        <w:t>,21</w:t>
      </w:r>
      <w:proofErr w:type="gramEnd"/>
      <w:r w:rsidR="001E75D3" w:rsidRPr="00C646E4">
        <w:rPr>
          <w:rFonts w:ascii="Times New Roman" w:hAnsi="Times New Roman"/>
        </w:rPr>
        <w:t>%</w:t>
      </w:r>
      <w:r w:rsidR="00614D0E">
        <w:rPr>
          <w:rFonts w:ascii="Times New Roman" w:hAnsi="Times New Roman"/>
        </w:rPr>
        <w:t xml:space="preserve"> ở một nghiên cứu trên 2842 ca mổ đĩa đệm, và 0,14% trong một seri 12000 ca mổ cột sống</w:t>
      </w:r>
      <w:r w:rsidR="001E75D3" w:rsidRPr="00C646E4">
        <w:rPr>
          <w:rFonts w:ascii="Times New Roman" w:hAnsi="Times New Roman"/>
        </w:rPr>
        <w:t>. Dấu hiệu báo động gồm</w:t>
      </w:r>
      <w:r w:rsidR="00192983">
        <w:rPr>
          <w:rFonts w:ascii="Times New Roman" w:hAnsi="Times New Roman"/>
        </w:rPr>
        <w:t>:</w:t>
      </w:r>
      <w:r w:rsidR="001E75D3" w:rsidRPr="00C646E4">
        <w:rPr>
          <w:rFonts w:ascii="Times New Roman" w:hAnsi="Times New Roman"/>
        </w:rPr>
        <w:t xml:space="preserve"> bí tiểu, mất cảm giác vùng hội âm hay hai chân. </w:t>
      </w:r>
    </w:p>
    <w:p w:rsidR="0094523A" w:rsidRDefault="0094523A" w:rsidP="001E75D3">
      <w:pPr>
        <w:spacing w:before="120" w:after="120"/>
        <w:ind w:firstLine="720"/>
        <w:jc w:val="both"/>
        <w:rPr>
          <w:rFonts w:ascii="Times New Roman" w:hAnsi="Times New Roman"/>
        </w:rPr>
      </w:pPr>
      <w:r>
        <w:rPr>
          <w:rFonts w:ascii="Times New Roman" w:hAnsi="Times New Roman"/>
        </w:rPr>
        <w:t>6/.Mất thị giác sau mổ (xem thêm ở dưới)</w:t>
      </w:r>
    </w:p>
    <w:p w:rsidR="001E75D3" w:rsidRPr="00C646E4" w:rsidRDefault="0094523A" w:rsidP="001E75D3">
      <w:pPr>
        <w:spacing w:before="120" w:after="120"/>
        <w:ind w:firstLine="720"/>
        <w:jc w:val="both"/>
        <w:rPr>
          <w:rFonts w:ascii="Times New Roman" w:hAnsi="Times New Roman"/>
        </w:rPr>
      </w:pPr>
      <w:r>
        <w:rPr>
          <w:rFonts w:ascii="Times New Roman" w:hAnsi="Times New Roman"/>
        </w:rPr>
        <w:t>7</w:t>
      </w:r>
      <w:r w:rsidR="001E75D3" w:rsidRPr="00C646E4">
        <w:rPr>
          <w:rFonts w:ascii="Times New Roman" w:hAnsi="Times New Roman"/>
        </w:rPr>
        <w:t>/. Biến chứng do tư thế mổ</w:t>
      </w:r>
      <w:r w:rsidR="00192983">
        <w:rPr>
          <w:rFonts w:ascii="Times New Roman" w:hAnsi="Times New Roman"/>
        </w:rPr>
        <w:t>:</w:t>
      </w:r>
    </w:p>
    <w:p w:rsidR="001E75D3" w:rsidRPr="00C646E4" w:rsidRDefault="001E75D3" w:rsidP="001E75D3">
      <w:pPr>
        <w:spacing w:before="120" w:after="120"/>
        <w:ind w:left="960"/>
        <w:jc w:val="both"/>
        <w:rPr>
          <w:rFonts w:ascii="Times New Roman" w:hAnsi="Times New Roman"/>
        </w:rPr>
      </w:pPr>
      <w:r w:rsidRPr="00C646E4">
        <w:rPr>
          <w:rFonts w:ascii="Times New Roman" w:hAnsi="Times New Roman"/>
        </w:rPr>
        <w:lastRenderedPageBreak/>
        <w:t>A.Bệnh lý thần kinh do chèn ép</w:t>
      </w:r>
      <w:r w:rsidR="00192983">
        <w:rPr>
          <w:rFonts w:ascii="Times New Roman" w:hAnsi="Times New Roman"/>
        </w:rPr>
        <w:t>:</w:t>
      </w:r>
      <w:r w:rsidRPr="00C646E4">
        <w:rPr>
          <w:rFonts w:ascii="Times New Roman" w:hAnsi="Times New Roman"/>
        </w:rPr>
        <w:t xml:space="preserve"> thần kinh trụ, thần kinh khoeo. </w:t>
      </w:r>
      <w:proofErr w:type="gramStart"/>
      <w:r w:rsidRPr="00C646E4">
        <w:rPr>
          <w:rFonts w:ascii="Times New Roman" w:hAnsi="Times New Roman"/>
        </w:rPr>
        <w:t xml:space="preserve">Dùng tấm đệm lót vùng khuỷu và </w:t>
      </w:r>
      <w:r w:rsidR="00614D0E">
        <w:rPr>
          <w:rFonts w:ascii="Times New Roman" w:hAnsi="Times New Roman"/>
        </w:rPr>
        <w:t>tránh</w:t>
      </w:r>
      <w:r w:rsidRPr="00C646E4">
        <w:rPr>
          <w:rFonts w:ascii="Times New Roman" w:hAnsi="Times New Roman"/>
        </w:rPr>
        <w:t xml:space="preserve"> đè ép lên vùng khoeo.</w:t>
      </w:r>
      <w:proofErr w:type="gramEnd"/>
    </w:p>
    <w:p w:rsidR="001E75D3" w:rsidRPr="00C646E4" w:rsidRDefault="001E75D3" w:rsidP="001E75D3">
      <w:pPr>
        <w:spacing w:before="120" w:after="120"/>
        <w:ind w:left="960"/>
        <w:jc w:val="both"/>
        <w:rPr>
          <w:rFonts w:ascii="Times New Roman" w:hAnsi="Times New Roman"/>
        </w:rPr>
      </w:pPr>
      <w:r w:rsidRPr="00C646E4">
        <w:rPr>
          <w:rFonts w:ascii="Times New Roman" w:hAnsi="Times New Roman"/>
        </w:rPr>
        <w:t>B.Hội chứng chèn ép khoang chày trước</w:t>
      </w:r>
      <w:r w:rsidR="00192983">
        <w:rPr>
          <w:rFonts w:ascii="Times New Roman" w:hAnsi="Times New Roman"/>
        </w:rPr>
        <w:t>:</w:t>
      </w:r>
      <w:r w:rsidRPr="00C646E4">
        <w:rPr>
          <w:rFonts w:ascii="Times New Roman" w:hAnsi="Times New Roman"/>
        </w:rPr>
        <w:t xml:space="preserve"> do chèn ép lên khoang trước của cẳng chân (</w:t>
      </w:r>
      <w:r w:rsidR="00614D0E">
        <w:rPr>
          <w:rFonts w:ascii="Times New Roman" w:hAnsi="Times New Roman"/>
        </w:rPr>
        <w:t>báo cáo với khung Andrew)</w:t>
      </w:r>
      <w:r w:rsidRPr="00C646E4">
        <w:rPr>
          <w:rFonts w:ascii="Times New Roman" w:hAnsi="Times New Roman"/>
        </w:rPr>
        <w:t xml:space="preserve">. </w:t>
      </w:r>
      <w:proofErr w:type="gramStart"/>
      <w:r w:rsidRPr="00C646E4">
        <w:rPr>
          <w:rFonts w:ascii="Times New Roman" w:hAnsi="Times New Roman"/>
        </w:rPr>
        <w:t>Phẫu thuật chỉnh hình cấp cứu để mở khoang giải ép.</w:t>
      </w:r>
      <w:proofErr w:type="gramEnd"/>
      <w:r w:rsidRPr="00C646E4">
        <w:rPr>
          <w:rFonts w:ascii="Times New Roman" w:hAnsi="Times New Roman"/>
        </w:rPr>
        <w:t xml:space="preserve"> </w:t>
      </w:r>
    </w:p>
    <w:p w:rsidR="001E75D3" w:rsidRPr="00C646E4" w:rsidRDefault="001E75D3" w:rsidP="001E75D3">
      <w:pPr>
        <w:spacing w:before="120" w:after="120"/>
        <w:ind w:left="960"/>
        <w:jc w:val="both"/>
        <w:rPr>
          <w:rFonts w:ascii="Times New Roman" w:hAnsi="Times New Roman"/>
        </w:rPr>
      </w:pPr>
      <w:r w:rsidRPr="00C646E4">
        <w:rPr>
          <w:rFonts w:ascii="Times New Roman" w:hAnsi="Times New Roman"/>
        </w:rPr>
        <w:t>C.Đè ép lên mắt</w:t>
      </w:r>
      <w:r w:rsidR="00192983">
        <w:rPr>
          <w:rFonts w:ascii="Times New Roman" w:hAnsi="Times New Roman"/>
        </w:rPr>
        <w:t>:</w:t>
      </w:r>
      <w:r w:rsidRPr="00C646E4">
        <w:rPr>
          <w:rFonts w:ascii="Times New Roman" w:hAnsi="Times New Roman"/>
        </w:rPr>
        <w:t xml:space="preserve"> gây loét giác mạc, tổn thương </w:t>
      </w:r>
      <w:r w:rsidR="00614D0E">
        <w:rPr>
          <w:rFonts w:ascii="Times New Roman" w:hAnsi="Times New Roman"/>
        </w:rPr>
        <w:t>tiền phòng</w:t>
      </w:r>
      <w:r w:rsidRPr="00C646E4">
        <w:rPr>
          <w:rFonts w:ascii="Times New Roman" w:hAnsi="Times New Roman"/>
        </w:rPr>
        <w:t xml:space="preserve"> mắt. </w:t>
      </w:r>
    </w:p>
    <w:p w:rsidR="001E75D3" w:rsidRPr="00C646E4" w:rsidRDefault="001E75D3" w:rsidP="001E75D3">
      <w:pPr>
        <w:spacing w:before="120" w:after="120"/>
        <w:ind w:left="960"/>
        <w:jc w:val="both"/>
        <w:rPr>
          <w:rFonts w:ascii="Times New Roman" w:hAnsi="Times New Roman"/>
        </w:rPr>
      </w:pPr>
      <w:r w:rsidRPr="00C646E4">
        <w:rPr>
          <w:rFonts w:ascii="Times New Roman" w:hAnsi="Times New Roman"/>
        </w:rPr>
        <w:t xml:space="preserve">D.Tổn thương cột sống cổ do tư thế nằm </w:t>
      </w:r>
      <w:r w:rsidR="00C21B15">
        <w:rPr>
          <w:rFonts w:ascii="Times New Roman" w:hAnsi="Times New Roman"/>
        </w:rPr>
        <w:t>trong khi</w:t>
      </w:r>
      <w:r w:rsidRPr="00C646E4">
        <w:rPr>
          <w:rFonts w:ascii="Times New Roman" w:hAnsi="Times New Roman"/>
        </w:rPr>
        <w:t xml:space="preserve"> sử dụng thuốc dãn cơ trong gây mê. </w:t>
      </w:r>
    </w:p>
    <w:p w:rsidR="001E75D3" w:rsidRPr="00C646E4" w:rsidRDefault="0094523A" w:rsidP="001E75D3">
      <w:pPr>
        <w:spacing w:before="120" w:after="120"/>
        <w:ind w:firstLine="720"/>
        <w:jc w:val="both"/>
        <w:rPr>
          <w:rFonts w:ascii="Times New Roman" w:hAnsi="Times New Roman"/>
        </w:rPr>
      </w:pPr>
      <w:r>
        <w:rPr>
          <w:rFonts w:ascii="Times New Roman" w:hAnsi="Times New Roman"/>
        </w:rPr>
        <w:t>8</w:t>
      </w:r>
      <w:r w:rsidR="001E75D3" w:rsidRPr="00C646E4">
        <w:rPr>
          <w:rFonts w:ascii="Times New Roman" w:hAnsi="Times New Roman"/>
        </w:rPr>
        <w:t>/. Viêm màng nhện hậu phẫu</w:t>
      </w:r>
      <w:r w:rsidR="00192983">
        <w:rPr>
          <w:rFonts w:ascii="Times New Roman" w:hAnsi="Times New Roman"/>
        </w:rPr>
        <w:t>:</w:t>
      </w:r>
      <w:r w:rsidR="001E75D3" w:rsidRPr="00C646E4">
        <w:rPr>
          <w:rFonts w:ascii="Times New Roman" w:hAnsi="Times New Roman"/>
        </w:rPr>
        <w:t xml:space="preserve"> yếu tố nguy cơ gồm có</w:t>
      </w:r>
      <w:r w:rsidR="00192983">
        <w:rPr>
          <w:rFonts w:ascii="Times New Roman" w:hAnsi="Times New Roman"/>
        </w:rPr>
        <w:t>:</w:t>
      </w:r>
      <w:r w:rsidR="001E75D3" w:rsidRPr="00C646E4">
        <w:rPr>
          <w:rFonts w:ascii="Times New Roman" w:hAnsi="Times New Roman"/>
        </w:rPr>
        <w:t xml:space="preserve"> tụ máu ngoài màng tủy,</w:t>
      </w:r>
      <w:r w:rsidR="00F25BF7">
        <w:rPr>
          <w:rFonts w:ascii="Times New Roman" w:hAnsi="Times New Roman"/>
        </w:rPr>
        <w:t xml:space="preserve"> bệnh nhân có </w:t>
      </w:r>
      <w:r w:rsidR="001E75D3" w:rsidRPr="00C646E4">
        <w:rPr>
          <w:rFonts w:ascii="Times New Roman" w:hAnsi="Times New Roman"/>
        </w:rPr>
        <w:t xml:space="preserve">cơ địa sẹo phì đại, viêm đĩa đệm sau mổ, tiêm vào </w:t>
      </w:r>
      <w:r w:rsidR="00C21B15">
        <w:rPr>
          <w:rFonts w:ascii="Times New Roman" w:hAnsi="Times New Roman"/>
        </w:rPr>
        <w:t>túi màng cứng</w:t>
      </w:r>
      <w:r w:rsidR="001E75D3" w:rsidRPr="00C646E4">
        <w:rPr>
          <w:rFonts w:ascii="Times New Roman" w:hAnsi="Times New Roman"/>
        </w:rPr>
        <w:t xml:space="preserve"> thuốc gây mê hay steroid. </w:t>
      </w:r>
      <w:proofErr w:type="gramStart"/>
      <w:r w:rsidR="001E75D3" w:rsidRPr="00C646E4">
        <w:rPr>
          <w:rFonts w:ascii="Times New Roman" w:hAnsi="Times New Roman"/>
        </w:rPr>
        <w:t xml:space="preserve">Điều trị ngoại khoa </w:t>
      </w:r>
      <w:r w:rsidR="00C21B15">
        <w:rPr>
          <w:rFonts w:ascii="Times New Roman" w:hAnsi="Times New Roman"/>
        </w:rPr>
        <w:t>biến chứng này kết quả rất thất vọng</w:t>
      </w:r>
      <w:r w:rsidR="001E75D3" w:rsidRPr="00C646E4">
        <w:rPr>
          <w:rFonts w:ascii="Times New Roman" w:hAnsi="Times New Roman"/>
        </w:rPr>
        <w:t>.</w:t>
      </w:r>
      <w:proofErr w:type="gramEnd"/>
      <w:r w:rsidR="001E75D3" w:rsidRPr="00C646E4">
        <w:rPr>
          <w:rFonts w:ascii="Times New Roman" w:hAnsi="Times New Roman"/>
        </w:rPr>
        <w:t xml:space="preserve"> </w:t>
      </w:r>
      <w:proofErr w:type="gramStart"/>
      <w:r w:rsidR="001E75D3" w:rsidRPr="00C646E4">
        <w:rPr>
          <w:rFonts w:ascii="Times New Roman" w:hAnsi="Times New Roman"/>
        </w:rPr>
        <w:t xml:space="preserve">Dùng Depo-Medrol tiêm vào </w:t>
      </w:r>
      <w:r w:rsidR="00C21B15">
        <w:rPr>
          <w:rFonts w:ascii="Times New Roman" w:hAnsi="Times New Roman"/>
        </w:rPr>
        <w:t>túi màng cứng</w:t>
      </w:r>
      <w:r w:rsidR="001E75D3" w:rsidRPr="00C646E4">
        <w:rPr>
          <w:rFonts w:ascii="Times New Roman" w:hAnsi="Times New Roman"/>
        </w:rPr>
        <w:t xml:space="preserve"> có </w:t>
      </w:r>
      <w:r w:rsidR="00C21B15">
        <w:rPr>
          <w:rFonts w:ascii="Times New Roman" w:hAnsi="Times New Roman"/>
        </w:rPr>
        <w:t xml:space="preserve">thể có </w:t>
      </w:r>
      <w:r w:rsidR="001E75D3" w:rsidRPr="00C646E4">
        <w:rPr>
          <w:rFonts w:ascii="Times New Roman" w:hAnsi="Times New Roman"/>
        </w:rPr>
        <w:t>hiệu quả trong thời gian ngắn (</w:t>
      </w:r>
      <w:r w:rsidR="00C21B15">
        <w:rPr>
          <w:rFonts w:ascii="Times New Roman" w:hAnsi="Times New Roman"/>
        </w:rPr>
        <w:t>cho dù</w:t>
      </w:r>
      <w:r w:rsidR="001E75D3" w:rsidRPr="00C646E4">
        <w:rPr>
          <w:rFonts w:ascii="Times New Roman" w:hAnsi="Times New Roman"/>
        </w:rPr>
        <w:t xml:space="preserve"> steroid là yếu tố nguy cơ gây viêm màng nhện).</w:t>
      </w:r>
      <w:proofErr w:type="gramEnd"/>
      <w:r w:rsidR="001E75D3" w:rsidRPr="00C646E4">
        <w:rPr>
          <w:rFonts w:ascii="Times New Roman" w:hAnsi="Times New Roman"/>
        </w:rPr>
        <w:t xml:space="preserve"> </w:t>
      </w:r>
    </w:p>
    <w:p w:rsidR="001E75D3" w:rsidRPr="00C646E4" w:rsidRDefault="0094523A" w:rsidP="001E75D3">
      <w:pPr>
        <w:spacing w:before="120" w:after="120"/>
        <w:ind w:firstLine="720"/>
        <w:jc w:val="both"/>
        <w:rPr>
          <w:rFonts w:ascii="Times New Roman" w:hAnsi="Times New Roman"/>
        </w:rPr>
      </w:pPr>
      <w:r>
        <w:rPr>
          <w:rFonts w:ascii="Times New Roman" w:hAnsi="Times New Roman"/>
        </w:rPr>
        <w:t>9</w:t>
      </w:r>
      <w:r w:rsidR="001E75D3" w:rsidRPr="00C646E4">
        <w:rPr>
          <w:rFonts w:ascii="Times New Roman" w:hAnsi="Times New Roman"/>
        </w:rPr>
        <w:t>/. Viêm tắc tĩnh mạch huyết khối và thuyên tắc tĩnh mạch sâu</w:t>
      </w:r>
      <w:r w:rsidR="00192983">
        <w:rPr>
          <w:rFonts w:ascii="Times New Roman" w:hAnsi="Times New Roman"/>
        </w:rPr>
        <w:t>:</w:t>
      </w:r>
      <w:r w:rsidR="001E75D3" w:rsidRPr="00C646E4">
        <w:rPr>
          <w:rFonts w:ascii="Times New Roman" w:hAnsi="Times New Roman"/>
        </w:rPr>
        <w:t xml:space="preserve"> gây biến chứng thuyên tắc phổi 0</w:t>
      </w:r>
      <w:proofErr w:type="gramStart"/>
      <w:r w:rsidR="001E75D3" w:rsidRPr="00C646E4">
        <w:rPr>
          <w:rFonts w:ascii="Times New Roman" w:hAnsi="Times New Roman"/>
        </w:rPr>
        <w:t>,1</w:t>
      </w:r>
      <w:proofErr w:type="gramEnd"/>
      <w:r w:rsidR="001E75D3" w:rsidRPr="00C646E4">
        <w:rPr>
          <w:rFonts w:ascii="Times New Roman" w:hAnsi="Times New Roman"/>
        </w:rPr>
        <w:t>%.</w:t>
      </w:r>
    </w:p>
    <w:p w:rsidR="001E75D3" w:rsidRPr="00C646E4" w:rsidRDefault="0094523A" w:rsidP="001E75D3">
      <w:pPr>
        <w:spacing w:before="120" w:after="120"/>
        <w:ind w:firstLine="720"/>
        <w:jc w:val="both"/>
        <w:rPr>
          <w:rFonts w:ascii="Times New Roman" w:hAnsi="Times New Roman"/>
        </w:rPr>
      </w:pPr>
      <w:r>
        <w:rPr>
          <w:rFonts w:ascii="Times New Roman" w:hAnsi="Times New Roman"/>
        </w:rPr>
        <w:t>10</w:t>
      </w:r>
      <w:r w:rsidR="001E75D3" w:rsidRPr="00C646E4">
        <w:rPr>
          <w:rFonts w:ascii="Times New Roman" w:hAnsi="Times New Roman"/>
        </w:rPr>
        <w:t>/. Loạn dưỡng do phản xạ giao cảm</w:t>
      </w:r>
      <w:r w:rsidR="00C21B15">
        <w:rPr>
          <w:rFonts w:ascii="Times New Roman" w:hAnsi="Times New Roman"/>
        </w:rPr>
        <w:t xml:space="preserve"> (hội chứng đau vùng phức tạp)</w:t>
      </w:r>
      <w:r w:rsidR="001E75D3" w:rsidRPr="00C646E4">
        <w:rPr>
          <w:rFonts w:ascii="Times New Roman" w:hAnsi="Times New Roman"/>
        </w:rPr>
        <w:t>: 1</w:t>
      </w:r>
      <w:proofErr w:type="gramStart"/>
      <w:r w:rsidR="001E75D3" w:rsidRPr="00C646E4">
        <w:rPr>
          <w:rFonts w:ascii="Times New Roman" w:hAnsi="Times New Roman"/>
        </w:rPr>
        <w:t>,2</w:t>
      </w:r>
      <w:proofErr w:type="gramEnd"/>
      <w:r w:rsidR="001E75D3" w:rsidRPr="00C646E4">
        <w:rPr>
          <w:rFonts w:ascii="Times New Roman" w:hAnsi="Times New Roman"/>
        </w:rPr>
        <w:t xml:space="preserve">% trường hợp, thường thấy sau phẫu thuật giải áp lối sau kèm hàn xương, </w:t>
      </w:r>
      <w:r w:rsidR="00C21B15">
        <w:rPr>
          <w:rFonts w:ascii="Times New Roman" w:hAnsi="Times New Roman"/>
        </w:rPr>
        <w:t xml:space="preserve">thường </w:t>
      </w:r>
      <w:r w:rsidR="001E75D3" w:rsidRPr="00C646E4">
        <w:rPr>
          <w:rFonts w:ascii="Times New Roman" w:hAnsi="Times New Roman"/>
        </w:rPr>
        <w:t xml:space="preserve">sau phẫu thuật </w:t>
      </w:r>
      <w:r w:rsidR="00C21B15">
        <w:rPr>
          <w:rFonts w:ascii="Times New Roman" w:hAnsi="Times New Roman"/>
        </w:rPr>
        <w:t xml:space="preserve">lại với khởi phát </w:t>
      </w:r>
      <w:r w:rsidR="001E75D3" w:rsidRPr="00C646E4">
        <w:rPr>
          <w:rFonts w:ascii="Times New Roman" w:hAnsi="Times New Roman"/>
        </w:rPr>
        <w:t>4 ngày – 20 tuần</w:t>
      </w:r>
      <w:r w:rsidR="00C21B15">
        <w:rPr>
          <w:rFonts w:ascii="Times New Roman" w:hAnsi="Times New Roman"/>
        </w:rPr>
        <w:t xml:space="preserve"> sau mổ</w:t>
      </w:r>
      <w:r w:rsidR="001E75D3" w:rsidRPr="00C646E4">
        <w:rPr>
          <w:rFonts w:ascii="Times New Roman" w:hAnsi="Times New Roman"/>
        </w:rPr>
        <w:t xml:space="preserve">. </w:t>
      </w:r>
    </w:p>
    <w:p w:rsidR="001E75D3" w:rsidRDefault="001E75D3" w:rsidP="001E75D3">
      <w:pPr>
        <w:spacing w:before="120" w:after="120"/>
        <w:ind w:firstLine="720"/>
        <w:jc w:val="both"/>
        <w:rPr>
          <w:rFonts w:ascii="Times New Roman" w:hAnsi="Times New Roman"/>
        </w:rPr>
      </w:pPr>
      <w:r w:rsidRPr="00C646E4">
        <w:rPr>
          <w:rFonts w:ascii="Times New Roman" w:hAnsi="Times New Roman"/>
        </w:rPr>
        <w:t xml:space="preserve">Điều trị bao gồm: tập vật lý trị liệu, dùng thuốc chẹn giao cảm, methyl prednisolone uống, tháo bỏ nẹp-vít nếu có thể. </w:t>
      </w:r>
    </w:p>
    <w:p w:rsidR="001E75D3" w:rsidRPr="00C646E4" w:rsidRDefault="006E10B1" w:rsidP="001E75D3">
      <w:pPr>
        <w:spacing w:before="120" w:after="120"/>
        <w:ind w:firstLine="720"/>
        <w:jc w:val="both"/>
        <w:rPr>
          <w:rFonts w:ascii="Times New Roman" w:hAnsi="Times New Roman"/>
        </w:rPr>
      </w:pPr>
      <w:r>
        <w:rPr>
          <w:rFonts w:ascii="Times New Roman" w:hAnsi="Times New Roman"/>
        </w:rPr>
        <w:t>1</w:t>
      </w:r>
      <w:r w:rsidR="00C21B15">
        <w:rPr>
          <w:rFonts w:ascii="Times New Roman" w:hAnsi="Times New Roman"/>
        </w:rPr>
        <w:t>1</w:t>
      </w:r>
      <w:r w:rsidR="001E75D3" w:rsidRPr="00C646E4">
        <w:rPr>
          <w:rFonts w:ascii="Times New Roman" w:hAnsi="Times New Roman"/>
        </w:rPr>
        <w:t xml:space="preserve">/. </w:t>
      </w:r>
      <w:r w:rsidR="00C21B15">
        <w:rPr>
          <w:rFonts w:ascii="Times New Roman" w:hAnsi="Times New Roman"/>
        </w:rPr>
        <w:t>Rất h</w:t>
      </w:r>
      <w:r w:rsidR="001E75D3" w:rsidRPr="00C646E4">
        <w:rPr>
          <w:rFonts w:ascii="Times New Roman" w:hAnsi="Times New Roman"/>
        </w:rPr>
        <w:t>iếm gặp: hội chứng Ogilvie (giả tắc đại tràng</w:t>
      </w:r>
      <w:proofErr w:type="gramStart"/>
      <w:r w:rsidR="001E75D3" w:rsidRPr="00C646E4">
        <w:rPr>
          <w:rFonts w:ascii="Times New Roman" w:hAnsi="Times New Roman"/>
        </w:rPr>
        <w:t xml:space="preserve">) </w:t>
      </w:r>
      <w:r w:rsidR="00C21B15">
        <w:rPr>
          <w:rFonts w:ascii="Times New Roman" w:hAnsi="Times New Roman"/>
        </w:rPr>
        <w:t>,</w:t>
      </w:r>
      <w:proofErr w:type="gramEnd"/>
      <w:r w:rsidR="00C21B15">
        <w:rPr>
          <w:rFonts w:ascii="Times New Roman" w:hAnsi="Times New Roman"/>
        </w:rPr>
        <w:t xml:space="preserve"> thường thấy ở bệnh nhân nằm viện/ suy nhược. </w:t>
      </w:r>
      <w:proofErr w:type="gramStart"/>
      <w:r w:rsidR="00C21B15">
        <w:rPr>
          <w:rFonts w:ascii="Times New Roman" w:hAnsi="Times New Roman"/>
        </w:rPr>
        <w:t>Có thể liên quan đến narcotics, rối loạn điện giải, có thể từ táo bón mạn tính.</w:t>
      </w:r>
      <w:proofErr w:type="gramEnd"/>
      <w:r w:rsidR="00C21B15">
        <w:rPr>
          <w:rFonts w:ascii="Times New Roman" w:hAnsi="Times New Roman"/>
        </w:rPr>
        <w:t xml:space="preserve"> </w:t>
      </w:r>
      <w:proofErr w:type="gramStart"/>
      <w:r w:rsidR="00C21B15">
        <w:rPr>
          <w:rFonts w:ascii="Times New Roman" w:hAnsi="Times New Roman"/>
        </w:rPr>
        <w:t xml:space="preserve">Cũng </w:t>
      </w:r>
      <w:r w:rsidR="001E75D3" w:rsidRPr="00C646E4">
        <w:rPr>
          <w:rFonts w:ascii="Times New Roman" w:hAnsi="Times New Roman"/>
        </w:rPr>
        <w:t xml:space="preserve">được ghi nhận </w:t>
      </w:r>
      <w:r w:rsidR="00C21B15">
        <w:rPr>
          <w:rFonts w:ascii="Times New Roman" w:hAnsi="Times New Roman"/>
        </w:rPr>
        <w:t>sau</w:t>
      </w:r>
      <w:r w:rsidR="001E75D3" w:rsidRPr="00C646E4">
        <w:rPr>
          <w:rFonts w:ascii="Times New Roman" w:hAnsi="Times New Roman"/>
        </w:rPr>
        <w:t xml:space="preserve"> chấn thương hay phẫu thuật cột sống, gây tê ngoài màng cứng hay tê tủy sống, di căn </w:t>
      </w:r>
      <w:r w:rsidR="00C21B15">
        <w:rPr>
          <w:rFonts w:ascii="Times New Roman" w:hAnsi="Times New Roman"/>
        </w:rPr>
        <w:t>cột sống,</w:t>
      </w:r>
      <w:r w:rsidR="001E75D3" w:rsidRPr="00C646E4">
        <w:rPr>
          <w:rFonts w:ascii="Times New Roman" w:hAnsi="Times New Roman"/>
        </w:rPr>
        <w:t xml:space="preserve"> và làm myelography.</w:t>
      </w:r>
      <w:proofErr w:type="gramEnd"/>
      <w:r w:rsidR="001E75D3" w:rsidRPr="00C646E4">
        <w:rPr>
          <w:rFonts w:ascii="Times New Roman" w:hAnsi="Times New Roman"/>
        </w:rPr>
        <w:t xml:space="preserve"> </w:t>
      </w:r>
    </w:p>
    <w:p w:rsidR="001E75D3" w:rsidRPr="00C646E4" w:rsidRDefault="001E75D3" w:rsidP="001E75D3">
      <w:pPr>
        <w:spacing w:before="120" w:after="120"/>
        <w:jc w:val="both"/>
        <w:rPr>
          <w:rFonts w:ascii="Times New Roman" w:hAnsi="Times New Roman"/>
          <w:b/>
          <w:i/>
          <w:iCs/>
        </w:rPr>
      </w:pPr>
      <w:r w:rsidRPr="00C646E4">
        <w:rPr>
          <w:rFonts w:ascii="Times New Roman" w:hAnsi="Times New Roman"/>
          <w:b/>
          <w:i/>
          <w:iCs/>
        </w:rPr>
        <w:t xml:space="preserve">Rách màng cứng </w:t>
      </w:r>
    </w:p>
    <w:p w:rsidR="001E75D3" w:rsidRPr="00C646E4" w:rsidRDefault="001E75D3" w:rsidP="001E75D3">
      <w:pPr>
        <w:spacing w:before="120" w:after="120"/>
        <w:ind w:left="720"/>
        <w:jc w:val="both"/>
        <w:rPr>
          <w:rFonts w:ascii="Times New Roman" w:hAnsi="Times New Roman"/>
        </w:rPr>
      </w:pPr>
      <w:proofErr w:type="gramStart"/>
      <w:r w:rsidRPr="00C646E4">
        <w:rPr>
          <w:rFonts w:ascii="Times New Roman" w:hAnsi="Times New Roman"/>
        </w:rPr>
        <w:t>Rách màng cứng trong phẫu thuật cột sống chiếm tỷ lệ 0 – 14%.</w:t>
      </w:r>
      <w:proofErr w:type="gramEnd"/>
      <w:r w:rsidRPr="00C646E4">
        <w:rPr>
          <w:rFonts w:ascii="Times New Roman" w:hAnsi="Times New Roman"/>
        </w:rPr>
        <w:t xml:space="preserve"> </w:t>
      </w:r>
    </w:p>
    <w:p w:rsidR="001E75D3" w:rsidRPr="00C646E4" w:rsidRDefault="00436616" w:rsidP="001E75D3">
      <w:pPr>
        <w:spacing w:before="120" w:after="120"/>
        <w:jc w:val="both"/>
        <w:rPr>
          <w:rFonts w:ascii="Times New Roman" w:hAnsi="Times New Roman"/>
          <w:i/>
          <w:iCs/>
        </w:rPr>
      </w:pPr>
      <w:r>
        <w:rPr>
          <w:rFonts w:ascii="Times New Roman" w:hAnsi="Times New Roman"/>
          <w:b/>
        </w:rPr>
        <w:t xml:space="preserve">  </w:t>
      </w:r>
      <w:r w:rsidR="001E75D3" w:rsidRPr="00C646E4">
        <w:rPr>
          <w:rFonts w:ascii="Times New Roman" w:hAnsi="Times New Roman"/>
          <w:b/>
        </w:rPr>
        <w:t xml:space="preserve"> Thuật ngữ</w:t>
      </w:r>
      <w:r w:rsidR="00192983">
        <w:rPr>
          <w:rFonts w:ascii="Times New Roman" w:hAnsi="Times New Roman"/>
        </w:rPr>
        <w:t>:</w:t>
      </w:r>
      <w:r w:rsidR="001E75D3" w:rsidRPr="00C646E4">
        <w:rPr>
          <w:rFonts w:ascii="Times New Roman" w:hAnsi="Times New Roman"/>
        </w:rPr>
        <w:t xml:space="preserve"> thuật ngữ “rách màng cứng không cố ý”, “rách màng cứng tai nạn” hay “thủng màng cứng” đều có ý là “rách màng cứng” do bất cẩn trong phẫu thuật. Rách màng cứng hay gặp với một hay nhiều biến chứng hay di chứng đã được khẳng định trong phẫu thuật cột sống thắt lưng. </w:t>
      </w:r>
    </w:p>
    <w:p w:rsidR="001E75D3" w:rsidRDefault="00436616" w:rsidP="001E75D3">
      <w:pPr>
        <w:spacing w:before="120" w:after="120"/>
        <w:jc w:val="both"/>
        <w:rPr>
          <w:rFonts w:ascii="Times New Roman" w:hAnsi="Times New Roman"/>
        </w:rPr>
      </w:pPr>
      <w:r>
        <w:rPr>
          <w:rFonts w:ascii="Times New Roman" w:hAnsi="Times New Roman"/>
          <w:b/>
        </w:rPr>
        <w:t xml:space="preserve">  </w:t>
      </w:r>
      <w:r w:rsidR="001E75D3" w:rsidRPr="00C646E4">
        <w:rPr>
          <w:rFonts w:ascii="Times New Roman" w:hAnsi="Times New Roman"/>
          <w:b/>
        </w:rPr>
        <w:t>Tổn thương</w:t>
      </w:r>
      <w:r w:rsidR="00192983">
        <w:rPr>
          <w:rFonts w:ascii="Times New Roman" w:hAnsi="Times New Roman"/>
        </w:rPr>
        <w:t>:</w:t>
      </w:r>
      <w:r w:rsidR="001E75D3" w:rsidRPr="00C646E4">
        <w:rPr>
          <w:rFonts w:ascii="Times New Roman" w:hAnsi="Times New Roman"/>
        </w:rPr>
        <w:t xml:space="preserve"> rách màng cứng là một biến chứng gây ảnh hưởng đến bệnh nhân mà không ai mong muốn. </w:t>
      </w:r>
      <w:proofErr w:type="gramStart"/>
      <w:r w:rsidR="001E75D3" w:rsidRPr="00C646E4">
        <w:rPr>
          <w:rFonts w:ascii="Times New Roman" w:hAnsi="Times New Roman"/>
        </w:rPr>
        <w:t>Mặt khác, mở màng cứng là một bước của thoát vị đĩa đệm trong màng cứng, u tủy ... Mặc dù không phổ biến nhưng rách màng cứng khá thường gặp và không được xem do kỹ thuật mổ tồi.</w:t>
      </w:r>
      <w:proofErr w:type="gramEnd"/>
      <w:r w:rsidR="001E75D3" w:rsidRPr="00C646E4">
        <w:rPr>
          <w:rFonts w:ascii="Times New Roman" w:hAnsi="Times New Roman"/>
        </w:rPr>
        <w:t xml:space="preserve"> </w:t>
      </w:r>
      <w:proofErr w:type="gramStart"/>
      <w:r w:rsidR="001E75D3" w:rsidRPr="00C646E4">
        <w:rPr>
          <w:rFonts w:ascii="Times New Roman" w:hAnsi="Times New Roman"/>
        </w:rPr>
        <w:t xml:space="preserve">Tuy vậy, thủng màng cứng có thể </w:t>
      </w:r>
      <w:r w:rsidR="00E75CA3">
        <w:rPr>
          <w:rFonts w:ascii="Times New Roman" w:hAnsi="Times New Roman"/>
        </w:rPr>
        <w:t>là kết quả của một hoặc nhiều sự kiện gây ra những tổn thương nghiêm trọng hơn.</w:t>
      </w:r>
      <w:proofErr w:type="gramEnd"/>
      <w:r w:rsidR="00E75CA3">
        <w:rPr>
          <w:rFonts w:ascii="Times New Roman" w:hAnsi="Times New Roman"/>
        </w:rPr>
        <w:t xml:space="preserve"> </w:t>
      </w:r>
      <w:proofErr w:type="gramStart"/>
      <w:r w:rsidR="00E75CA3">
        <w:rPr>
          <w:rFonts w:ascii="Times New Roman" w:hAnsi="Times New Roman"/>
        </w:rPr>
        <w:t xml:space="preserve">Những sự kiện và tổn thương này nên được giải quyết từng </w:t>
      </w:r>
      <w:r w:rsidR="00F25BF7">
        <w:rPr>
          <w:rFonts w:ascii="Times New Roman" w:hAnsi="Times New Roman"/>
        </w:rPr>
        <w:t>bước</w:t>
      </w:r>
      <w:r w:rsidR="00E75CA3">
        <w:rPr>
          <w:rFonts w:ascii="Times New Roman" w:hAnsi="Times New Roman"/>
        </w:rPr>
        <w:t xml:space="preserve"> một.</w:t>
      </w:r>
      <w:proofErr w:type="gramEnd"/>
    </w:p>
    <w:p w:rsidR="00AC3FC1" w:rsidRPr="00C646E4" w:rsidRDefault="00AC3FC1" w:rsidP="001E75D3">
      <w:pPr>
        <w:spacing w:before="120" w:after="120"/>
        <w:jc w:val="both"/>
        <w:rPr>
          <w:rFonts w:ascii="Times New Roman" w:hAnsi="Times New Roman"/>
          <w:i/>
          <w:iCs/>
        </w:rPr>
      </w:pPr>
      <w:proofErr w:type="gramStart"/>
      <w:r>
        <w:rPr>
          <w:rFonts w:ascii="Times New Roman" w:hAnsi="Times New Roman"/>
        </w:rPr>
        <w:t>Trong nghiên cứu SPORT, có 9% bệnh nhân bị rách màng cứng khi được mổ cắt bản sống lần đầu.</w:t>
      </w:r>
      <w:proofErr w:type="gramEnd"/>
      <w:r>
        <w:rPr>
          <w:rFonts w:ascii="Times New Roman" w:hAnsi="Times New Roman"/>
        </w:rPr>
        <w:t xml:space="preserve"> </w:t>
      </w:r>
      <w:proofErr w:type="gramStart"/>
      <w:r>
        <w:rPr>
          <w:rFonts w:ascii="Times New Roman" w:hAnsi="Times New Roman"/>
        </w:rPr>
        <w:t xml:space="preserve">Không có sự khác biệt dài hạn về tổn thương rễ, tử vong, mổ thêm và kết </w:t>
      </w:r>
      <w:r>
        <w:rPr>
          <w:rFonts w:ascii="Times New Roman" w:hAnsi="Times New Roman"/>
        </w:rPr>
        <w:lastRenderedPageBreak/>
        <w:t>quả điều trị.</w:t>
      </w:r>
      <w:proofErr w:type="gramEnd"/>
      <w:r>
        <w:rPr>
          <w:rFonts w:ascii="Times New Roman" w:hAnsi="Times New Roman"/>
        </w:rPr>
        <w:t xml:space="preserve"> Khác biệt về ngắn hạn: nằm viện lâu hơn, tăng mất máu, và kéo dài thời gian mổ.</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Di</w:t>
      </w:r>
      <w:r w:rsidR="003D4FA6">
        <w:rPr>
          <w:rFonts w:ascii="Times New Roman" w:hAnsi="Times New Roman"/>
        </w:rPr>
        <w:t xml:space="preserve"> </w:t>
      </w:r>
      <w:r w:rsidRPr="00C646E4">
        <w:rPr>
          <w:rFonts w:ascii="Times New Roman" w:hAnsi="Times New Roman"/>
        </w:rPr>
        <w:t xml:space="preserve">chứng </w:t>
      </w:r>
      <w:r w:rsidR="00F25BF7">
        <w:rPr>
          <w:rFonts w:ascii="Times New Roman" w:hAnsi="Times New Roman"/>
        </w:rPr>
        <w:t xml:space="preserve">do rách màng cứng </w:t>
      </w:r>
      <w:r w:rsidRPr="00C646E4">
        <w:rPr>
          <w:rFonts w:ascii="Times New Roman" w:hAnsi="Times New Roman"/>
        </w:rPr>
        <w:t xml:space="preserve">được liệt kê ở bảng </w:t>
      </w:r>
      <w:r w:rsidR="00F25BF7">
        <w:rPr>
          <w:rFonts w:ascii="Times New Roman" w:hAnsi="Times New Roman"/>
        </w:rPr>
        <w:t>3</w:t>
      </w:r>
      <w:r w:rsidRPr="00C646E4">
        <w:rPr>
          <w:rFonts w:ascii="Times New Roman" w:hAnsi="Times New Roman"/>
        </w:rPr>
        <w:t xml:space="preserve">. Dò dịch não tủy có thể gây ra đau đầu “do tủy sống”, nếu </w:t>
      </w:r>
      <w:r w:rsidR="00AC3FC1">
        <w:rPr>
          <w:rFonts w:ascii="Times New Roman" w:hAnsi="Times New Roman"/>
        </w:rPr>
        <w:t>dò</w:t>
      </w:r>
      <w:r w:rsidRPr="00C646E4">
        <w:rPr>
          <w:rFonts w:ascii="Times New Roman" w:hAnsi="Times New Roman"/>
        </w:rPr>
        <w:t xml:space="preserve"> ra ngoài da thì là một yếu tố nguy cơ gây viêm màng não. Đau hay khiếm khuyết vận động</w:t>
      </w:r>
      <w:r w:rsidR="00AD2370">
        <w:rPr>
          <w:rFonts w:ascii="Times New Roman" w:hAnsi="Times New Roman"/>
        </w:rPr>
        <w:t>/</w:t>
      </w:r>
      <w:r w:rsidRPr="00C646E4">
        <w:rPr>
          <w:rFonts w:ascii="Times New Roman" w:hAnsi="Times New Roman"/>
        </w:rPr>
        <w:t xml:space="preserve"> cảm giác có thể do tổn thương rễ thần kinh hay thoát vị của rễ thần kinh qua chỗ rách màng cứng. </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b/>
          <w:bCs/>
        </w:rPr>
        <w:t xml:space="preserve">Bảng </w:t>
      </w:r>
      <w:r w:rsidR="00C21B15">
        <w:rPr>
          <w:rFonts w:ascii="Times New Roman" w:hAnsi="Times New Roman"/>
          <w:b/>
          <w:bCs/>
        </w:rPr>
        <w:t>3</w:t>
      </w:r>
      <w:r w:rsidRPr="00C646E4">
        <w:rPr>
          <w:rFonts w:ascii="Times New Roman" w:hAnsi="Times New Roman"/>
          <w:b/>
          <w:bCs/>
        </w:rPr>
        <w:t>:</w:t>
      </w:r>
      <w:r w:rsidRPr="00C646E4">
        <w:rPr>
          <w:rFonts w:ascii="Times New Roman" w:hAnsi="Times New Roman"/>
          <w:b/>
        </w:rPr>
        <w:t xml:space="preserve"> Di chứng có thể có do rách màng cứng</w:t>
      </w:r>
      <w:r w:rsidRPr="00C646E4">
        <w:rPr>
          <w:rFonts w:ascii="Times New Roman" w:hAnsi="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1E75D3" w:rsidRPr="00C646E4" w:rsidTr="00A6667F">
        <w:tc>
          <w:tcPr>
            <w:tcW w:w="9288" w:type="dxa"/>
          </w:tcPr>
          <w:p w:rsidR="001E75D3" w:rsidRPr="00C646E4" w:rsidRDefault="001E75D3" w:rsidP="00A6667F">
            <w:pPr>
              <w:spacing w:before="120" w:after="120"/>
              <w:jc w:val="center"/>
              <w:rPr>
                <w:rFonts w:ascii="Times New Roman" w:hAnsi="Times New Roman"/>
                <w:b/>
                <w:bCs/>
              </w:rPr>
            </w:pPr>
            <w:r w:rsidRPr="00C646E4">
              <w:rPr>
                <w:rFonts w:ascii="Times New Roman" w:hAnsi="Times New Roman"/>
                <w:b/>
                <w:bCs/>
              </w:rPr>
              <w:t>Hay gặp</w:t>
            </w:r>
          </w:p>
        </w:tc>
      </w:tr>
      <w:tr w:rsidR="001E75D3" w:rsidRPr="00C646E4" w:rsidTr="00A6667F">
        <w:tc>
          <w:tcPr>
            <w:tcW w:w="9288" w:type="dxa"/>
          </w:tcPr>
          <w:p w:rsidR="001E75D3" w:rsidRPr="00C646E4" w:rsidRDefault="001E75D3" w:rsidP="00A6667F">
            <w:pPr>
              <w:numPr>
                <w:ilvl w:val="0"/>
                <w:numId w:val="7"/>
              </w:numPr>
              <w:spacing w:before="120" w:after="120"/>
              <w:jc w:val="both"/>
              <w:rPr>
                <w:rFonts w:ascii="Times New Roman" w:hAnsi="Times New Roman"/>
              </w:rPr>
            </w:pPr>
            <w:r w:rsidRPr="00C646E4">
              <w:rPr>
                <w:rFonts w:ascii="Times New Roman" w:hAnsi="Times New Roman"/>
              </w:rPr>
              <w:t xml:space="preserve">Dò dịch não tủy </w:t>
            </w:r>
          </w:p>
          <w:p w:rsidR="001E75D3" w:rsidRPr="00C646E4" w:rsidRDefault="001E75D3" w:rsidP="00A6667F">
            <w:pPr>
              <w:numPr>
                <w:ilvl w:val="0"/>
                <w:numId w:val="8"/>
              </w:numPr>
              <w:spacing w:before="120" w:after="120"/>
              <w:ind w:left="1080"/>
              <w:jc w:val="both"/>
              <w:rPr>
                <w:rFonts w:ascii="Times New Roman" w:hAnsi="Times New Roman"/>
              </w:rPr>
            </w:pPr>
            <w:r w:rsidRPr="00C646E4">
              <w:rPr>
                <w:rFonts w:ascii="Times New Roman" w:hAnsi="Times New Roman"/>
              </w:rPr>
              <w:t xml:space="preserve">Dò dịch não tủy “còn bao bọc”: giả thoát vị tủy – màng tủy. </w:t>
            </w:r>
          </w:p>
          <w:p w:rsidR="001E75D3" w:rsidRPr="00C646E4" w:rsidRDefault="001E75D3" w:rsidP="00A6667F">
            <w:pPr>
              <w:numPr>
                <w:ilvl w:val="0"/>
                <w:numId w:val="8"/>
              </w:numPr>
              <w:spacing w:before="120" w:after="120"/>
              <w:ind w:left="1080"/>
              <w:jc w:val="both"/>
              <w:rPr>
                <w:rFonts w:ascii="Times New Roman" w:hAnsi="Times New Roman"/>
              </w:rPr>
            </w:pPr>
            <w:r w:rsidRPr="00C646E4">
              <w:rPr>
                <w:rFonts w:ascii="Times New Roman" w:hAnsi="Times New Roman"/>
              </w:rPr>
              <w:t>Dò ra ngoài</w:t>
            </w:r>
            <w:r w:rsidR="00192983">
              <w:rPr>
                <w:rFonts w:ascii="Times New Roman" w:hAnsi="Times New Roman"/>
              </w:rPr>
              <w:t>:</w:t>
            </w:r>
            <w:r w:rsidRPr="00C646E4">
              <w:rPr>
                <w:rFonts w:ascii="Times New Roman" w:hAnsi="Times New Roman"/>
              </w:rPr>
              <w:t xml:space="preserve"> dịch não tủy dò ra ngoài. </w:t>
            </w:r>
          </w:p>
          <w:p w:rsidR="001E75D3" w:rsidRPr="00C646E4" w:rsidRDefault="001E75D3" w:rsidP="00A6667F">
            <w:pPr>
              <w:numPr>
                <w:ilvl w:val="0"/>
                <w:numId w:val="7"/>
              </w:numPr>
              <w:spacing w:before="120" w:after="120"/>
              <w:jc w:val="both"/>
              <w:rPr>
                <w:rFonts w:ascii="Times New Roman" w:hAnsi="Times New Roman"/>
              </w:rPr>
            </w:pPr>
            <w:r w:rsidRPr="00C646E4">
              <w:rPr>
                <w:rFonts w:ascii="Times New Roman" w:hAnsi="Times New Roman"/>
              </w:rPr>
              <w:t xml:space="preserve">Rễ thần kinh chui ra qua chỗ rách màng cứng. </w:t>
            </w:r>
          </w:p>
          <w:p w:rsidR="001E75D3" w:rsidRPr="00C646E4" w:rsidRDefault="001E75D3" w:rsidP="00A6667F">
            <w:pPr>
              <w:numPr>
                <w:ilvl w:val="0"/>
                <w:numId w:val="7"/>
              </w:numPr>
              <w:spacing w:before="120" w:after="120"/>
              <w:jc w:val="both"/>
              <w:rPr>
                <w:rFonts w:ascii="Times New Roman" w:hAnsi="Times New Roman"/>
              </w:rPr>
            </w:pPr>
            <w:r w:rsidRPr="00C646E4">
              <w:rPr>
                <w:rFonts w:ascii="Times New Roman" w:hAnsi="Times New Roman"/>
              </w:rPr>
              <w:t>Đụng dập rễ thần kinh, rách hay tổn thương chùm đuôi ngựa.</w:t>
            </w:r>
          </w:p>
        </w:tc>
      </w:tr>
      <w:tr w:rsidR="001E75D3" w:rsidRPr="00C646E4" w:rsidTr="00A6667F">
        <w:tc>
          <w:tcPr>
            <w:tcW w:w="9288" w:type="dxa"/>
          </w:tcPr>
          <w:p w:rsidR="001E75D3" w:rsidRPr="00C646E4" w:rsidRDefault="001E75D3" w:rsidP="00A6667F">
            <w:pPr>
              <w:spacing w:before="120" w:after="120"/>
              <w:jc w:val="center"/>
              <w:rPr>
                <w:rFonts w:ascii="Times New Roman" w:hAnsi="Times New Roman"/>
                <w:b/>
                <w:bCs/>
              </w:rPr>
            </w:pPr>
            <w:r w:rsidRPr="00C646E4">
              <w:rPr>
                <w:rFonts w:ascii="Times New Roman" w:hAnsi="Times New Roman"/>
                <w:b/>
                <w:bCs/>
              </w:rPr>
              <w:t>Ít gặp</w:t>
            </w:r>
          </w:p>
        </w:tc>
      </w:tr>
      <w:tr w:rsidR="001E75D3" w:rsidRPr="00C646E4" w:rsidTr="00A6667F">
        <w:tc>
          <w:tcPr>
            <w:tcW w:w="9288" w:type="dxa"/>
          </w:tcPr>
          <w:p w:rsidR="001E75D3" w:rsidRPr="00C646E4" w:rsidRDefault="001E75D3" w:rsidP="00A6667F">
            <w:pPr>
              <w:numPr>
                <w:ilvl w:val="0"/>
                <w:numId w:val="9"/>
              </w:numPr>
              <w:spacing w:before="120" w:after="120"/>
              <w:jc w:val="both"/>
              <w:rPr>
                <w:rFonts w:ascii="Times New Roman" w:hAnsi="Times New Roman"/>
              </w:rPr>
            </w:pPr>
            <w:r w:rsidRPr="00C646E4">
              <w:rPr>
                <w:rFonts w:ascii="Times New Roman" w:hAnsi="Times New Roman"/>
              </w:rPr>
              <w:t>Viêm màng nhện.</w:t>
            </w:r>
          </w:p>
          <w:p w:rsidR="001E75D3" w:rsidRPr="00C646E4" w:rsidRDefault="001E75D3" w:rsidP="00A6667F">
            <w:pPr>
              <w:numPr>
                <w:ilvl w:val="0"/>
                <w:numId w:val="9"/>
              </w:numPr>
              <w:spacing w:before="120" w:after="120"/>
              <w:jc w:val="both"/>
              <w:rPr>
                <w:rFonts w:ascii="Times New Roman" w:hAnsi="Times New Roman"/>
              </w:rPr>
            </w:pPr>
            <w:r w:rsidRPr="00C646E4">
              <w:rPr>
                <w:rFonts w:ascii="Times New Roman" w:hAnsi="Times New Roman"/>
              </w:rPr>
              <w:t>Đau thắt lưng mãn.</w:t>
            </w:r>
          </w:p>
          <w:p w:rsidR="001E75D3" w:rsidRPr="00C646E4" w:rsidRDefault="001E75D3" w:rsidP="00A6667F">
            <w:pPr>
              <w:numPr>
                <w:ilvl w:val="0"/>
                <w:numId w:val="9"/>
              </w:numPr>
              <w:spacing w:before="120" w:after="120"/>
              <w:jc w:val="both"/>
              <w:rPr>
                <w:rFonts w:ascii="Times New Roman" w:hAnsi="Times New Roman"/>
              </w:rPr>
            </w:pPr>
            <w:r w:rsidRPr="00C646E4">
              <w:rPr>
                <w:rFonts w:ascii="Times New Roman" w:hAnsi="Times New Roman"/>
              </w:rPr>
              <w:t xml:space="preserve">Rối loạn chức năng tình dục, ruột, bàng quang. </w:t>
            </w:r>
          </w:p>
        </w:tc>
      </w:tr>
    </w:tbl>
    <w:p w:rsidR="001E75D3" w:rsidRPr="00C646E4" w:rsidRDefault="00436616" w:rsidP="001E75D3">
      <w:pPr>
        <w:spacing w:before="120" w:after="120"/>
        <w:jc w:val="both"/>
        <w:rPr>
          <w:rFonts w:ascii="Times New Roman" w:hAnsi="Times New Roman"/>
        </w:rPr>
      </w:pPr>
      <w:r>
        <w:rPr>
          <w:rFonts w:ascii="Times New Roman" w:hAnsi="Times New Roman"/>
          <w:b/>
        </w:rPr>
        <w:t xml:space="preserve">  </w:t>
      </w:r>
      <w:r w:rsidR="001E75D3" w:rsidRPr="00C646E4">
        <w:rPr>
          <w:rFonts w:ascii="Times New Roman" w:hAnsi="Times New Roman"/>
          <w:b/>
        </w:rPr>
        <w:t xml:space="preserve"> Căn nguyên</w:t>
      </w:r>
      <w:r w:rsidR="001E75D3" w:rsidRPr="00C646E4">
        <w:rPr>
          <w:rFonts w:ascii="Times New Roman" w:hAnsi="Times New Roman"/>
        </w:rPr>
        <w:t>: bất thường giải phẫu</w:t>
      </w:r>
      <w:r w:rsidR="00AC3FC1">
        <w:rPr>
          <w:rFonts w:ascii="Times New Roman" w:hAnsi="Times New Roman"/>
        </w:rPr>
        <w:t xml:space="preserve"> không lường trước</w:t>
      </w:r>
      <w:r w:rsidR="001E75D3" w:rsidRPr="00C646E4">
        <w:rPr>
          <w:rFonts w:ascii="Times New Roman" w:hAnsi="Times New Roman"/>
        </w:rPr>
        <w:t xml:space="preserve">, màng cứng dính chắc vào xương, trượt dụng cụ, </w:t>
      </w:r>
      <w:r w:rsidR="00F25BF7">
        <w:rPr>
          <w:rFonts w:ascii="Times New Roman" w:hAnsi="Times New Roman"/>
        </w:rPr>
        <w:t xml:space="preserve">màng cứng bị mắc vào </w:t>
      </w:r>
      <w:r w:rsidR="001E75D3" w:rsidRPr="00C646E4">
        <w:rPr>
          <w:rFonts w:ascii="Times New Roman" w:hAnsi="Times New Roman"/>
        </w:rPr>
        <w:t>currete hay r</w:t>
      </w:r>
      <w:r w:rsidR="00F25BF7">
        <w:rPr>
          <w:rFonts w:ascii="Times New Roman" w:hAnsi="Times New Roman"/>
        </w:rPr>
        <w:t>o</w:t>
      </w:r>
      <w:r w:rsidR="001E75D3" w:rsidRPr="00C646E4">
        <w:rPr>
          <w:rFonts w:ascii="Times New Roman" w:hAnsi="Times New Roman"/>
        </w:rPr>
        <w:t xml:space="preserve">ngeur, màng cứng quá </w:t>
      </w:r>
      <w:r w:rsidR="00F25BF7">
        <w:rPr>
          <w:rFonts w:ascii="Times New Roman" w:hAnsi="Times New Roman"/>
        </w:rPr>
        <w:t xml:space="preserve">mỏng do hẹp ống sống quá lâu, và </w:t>
      </w:r>
      <w:r w:rsidR="001E75D3" w:rsidRPr="00C646E4">
        <w:rPr>
          <w:rFonts w:ascii="Times New Roman" w:hAnsi="Times New Roman"/>
        </w:rPr>
        <w:t>dò dịch não tủy muộn</w:t>
      </w:r>
      <w:r w:rsidR="00F25BF7">
        <w:rPr>
          <w:rFonts w:ascii="Times New Roman" w:hAnsi="Times New Roman"/>
        </w:rPr>
        <w:t xml:space="preserve"> có thể</w:t>
      </w:r>
      <w:r w:rsidR="001E75D3" w:rsidRPr="00C646E4">
        <w:rPr>
          <w:rFonts w:ascii="Times New Roman" w:hAnsi="Times New Roman"/>
        </w:rPr>
        <w:t xml:space="preserve"> do màng cứng</w:t>
      </w:r>
      <w:r w:rsidR="00F25BF7">
        <w:rPr>
          <w:rFonts w:ascii="Times New Roman" w:hAnsi="Times New Roman"/>
        </w:rPr>
        <w:t xml:space="preserve"> giãn ra và đâm lên</w:t>
      </w:r>
      <w:r w:rsidR="001E75D3" w:rsidRPr="00C646E4">
        <w:rPr>
          <w:rFonts w:ascii="Times New Roman" w:hAnsi="Times New Roman"/>
        </w:rPr>
        <w:t xml:space="preserve"> một gai xương được tạo ra khi phẫu thuật. Nguy cơ thủng màng cứng tăng ở những trường hợp giải áp lối trước ở bệnh nhân cốt hóa dây chằng dọc sau, mổ lại, dùng khoan mài cao tốc. </w:t>
      </w:r>
    </w:p>
    <w:p w:rsidR="001E75D3" w:rsidRDefault="00436616" w:rsidP="001E75D3">
      <w:pPr>
        <w:spacing w:before="120" w:after="120"/>
        <w:jc w:val="both"/>
        <w:rPr>
          <w:rFonts w:ascii="Times New Roman" w:hAnsi="Times New Roman"/>
        </w:rPr>
      </w:pPr>
      <w:r>
        <w:rPr>
          <w:rFonts w:ascii="Times New Roman" w:hAnsi="Times New Roman"/>
          <w:b/>
        </w:rPr>
        <w:t xml:space="preserve">  </w:t>
      </w:r>
      <w:r w:rsidR="001E75D3" w:rsidRPr="00C646E4">
        <w:rPr>
          <w:rFonts w:ascii="Times New Roman" w:hAnsi="Times New Roman"/>
          <w:b/>
        </w:rPr>
        <w:t xml:space="preserve"> Điều trị</w:t>
      </w:r>
      <w:r w:rsidR="00192983">
        <w:rPr>
          <w:rFonts w:ascii="Times New Roman" w:hAnsi="Times New Roman"/>
        </w:rPr>
        <w:t>:</w:t>
      </w:r>
      <w:r w:rsidR="001E75D3" w:rsidRPr="00C646E4">
        <w:rPr>
          <w:rFonts w:ascii="Times New Roman" w:hAnsi="Times New Roman"/>
        </w:rPr>
        <w:t xml:space="preserve"> nếu thủng được phát hiện lúc mổ thì đóng kín chỗ thủng (có mảnh ghép hay không) với chỉ không t</w:t>
      </w:r>
      <w:r w:rsidR="00AC3FC1">
        <w:rPr>
          <w:rFonts w:ascii="Times New Roman" w:hAnsi="Times New Roman"/>
        </w:rPr>
        <w:t>iêu</w:t>
      </w:r>
      <w:r w:rsidR="001E75D3" w:rsidRPr="00C646E4">
        <w:rPr>
          <w:rFonts w:ascii="Times New Roman" w:hAnsi="Times New Roman"/>
        </w:rPr>
        <w:t xml:space="preserve"> để ngăn ngừa giả thoát vị màng tủy và/hoặc </w:t>
      </w:r>
      <w:proofErr w:type="gramStart"/>
      <w:r w:rsidR="001E75D3" w:rsidRPr="00C646E4">
        <w:rPr>
          <w:rFonts w:ascii="Times New Roman" w:hAnsi="Times New Roman"/>
        </w:rPr>
        <w:t>dò</w:t>
      </w:r>
      <w:proofErr w:type="gramEnd"/>
      <w:r w:rsidR="001E75D3" w:rsidRPr="00C646E4">
        <w:rPr>
          <w:rFonts w:ascii="Times New Roman" w:hAnsi="Times New Roman"/>
        </w:rPr>
        <w:t xml:space="preserve"> dịch não tủy. </w:t>
      </w:r>
      <w:proofErr w:type="gramStart"/>
      <w:r w:rsidR="00AC3FC1">
        <w:rPr>
          <w:rFonts w:ascii="Times New Roman" w:hAnsi="Times New Roman"/>
        </w:rPr>
        <w:t>Đặt bông gòn lên lổ thủng để tránh hút rễ</w:t>
      </w:r>
      <w:r w:rsidR="00AD2370">
        <w:rPr>
          <w:rFonts w:ascii="Times New Roman" w:hAnsi="Times New Roman"/>
        </w:rPr>
        <w:t>.</w:t>
      </w:r>
      <w:proofErr w:type="gramEnd"/>
      <w:r w:rsidR="00AD2370">
        <w:rPr>
          <w:rFonts w:ascii="Times New Roman" w:hAnsi="Times New Roman"/>
        </w:rPr>
        <w:t xml:space="preserve"> </w:t>
      </w:r>
      <w:proofErr w:type="gramStart"/>
      <w:r w:rsidR="00AD2370">
        <w:rPr>
          <w:rFonts w:ascii="Times New Roman" w:hAnsi="Times New Roman"/>
        </w:rPr>
        <w:t>Tránh khâu rễ vào màng cứng khi đóng kín lổ thủng.</w:t>
      </w:r>
      <w:proofErr w:type="gramEnd"/>
      <w:r w:rsidR="00AD2370">
        <w:rPr>
          <w:rFonts w:ascii="Times New Roman" w:hAnsi="Times New Roman"/>
        </w:rPr>
        <w:t xml:space="preserve"> </w:t>
      </w:r>
      <w:proofErr w:type="gramStart"/>
      <w:r w:rsidR="00AD2370">
        <w:rPr>
          <w:rFonts w:ascii="Times New Roman" w:hAnsi="Times New Roman"/>
        </w:rPr>
        <w:t>Phần lớn các trường hợp không có biến chứng hoặc di chứng sau khi khâu kín.</w:t>
      </w:r>
      <w:proofErr w:type="gramEnd"/>
      <w:r w:rsidR="00AD2370">
        <w:rPr>
          <w:rFonts w:ascii="Times New Roman" w:hAnsi="Times New Roman"/>
        </w:rPr>
        <w:t xml:space="preserve"> Có thể d</w:t>
      </w:r>
      <w:r w:rsidR="001E75D3" w:rsidRPr="00C646E4">
        <w:rPr>
          <w:rFonts w:ascii="Times New Roman" w:hAnsi="Times New Roman"/>
        </w:rPr>
        <w:t xml:space="preserve">ùng keo fibrine để </w:t>
      </w:r>
      <w:r w:rsidR="00AD2370">
        <w:rPr>
          <w:rFonts w:ascii="Times New Roman" w:hAnsi="Times New Roman"/>
        </w:rPr>
        <w:t>tăng cường chổ khâu</w:t>
      </w:r>
      <w:r w:rsidR="001E75D3" w:rsidRPr="00C646E4">
        <w:rPr>
          <w:rFonts w:ascii="Times New Roman" w:hAnsi="Times New Roman"/>
        </w:rPr>
        <w:t xml:space="preserve">. </w:t>
      </w:r>
    </w:p>
    <w:p w:rsidR="00AD2370" w:rsidRPr="00C646E4" w:rsidRDefault="00AD2370" w:rsidP="001E75D3">
      <w:pPr>
        <w:spacing w:before="120" w:after="120"/>
        <w:jc w:val="both"/>
        <w:rPr>
          <w:rFonts w:ascii="Times New Roman" w:hAnsi="Times New Roman"/>
        </w:rPr>
      </w:pPr>
      <w:r>
        <w:rPr>
          <w:rFonts w:ascii="Times New Roman" w:hAnsi="Times New Roman"/>
        </w:rPr>
        <w:t xml:space="preserve">Khâu kín đôi khi không thể thực hiện được (ví dụ trường hợp không tìm lổ thủng hoặc không tiếp cận được, vì đôi khi thủng ở bao rễ thần kinh (nerve root sleeve), cách xử trí trong những trường hợp này là đặt mỡ hoặc cơ lên vị trí nghi ngờ là lổ thủng, dùng máu của bệnh nhân bơm 5-10ml vào vị trí đó để vá (blood patch), dùng gelfoam, keo fibrin…Một số tác giả khuyên không dẫn lưu, kết hợp đóng kín cân, mỡ và da. </w:t>
      </w:r>
      <w:proofErr w:type="gramStart"/>
      <w:r>
        <w:rPr>
          <w:rFonts w:ascii="Times New Roman" w:hAnsi="Times New Roman"/>
        </w:rPr>
        <w:t>Một số khác dùng dẫn lưu dưới da hoặc catheter ngoài màng cứng.</w:t>
      </w:r>
      <w:proofErr w:type="gramEnd"/>
      <w:r>
        <w:rPr>
          <w:rFonts w:ascii="Times New Roman" w:hAnsi="Times New Roman"/>
        </w:rPr>
        <w:t xml:space="preserve"> Có thể đặt dẫn lưu dịch não tủy trên vị trí dò 1-2 tầng.</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lastRenderedPageBreak/>
        <w:t xml:space="preserve">Mặc dù quan điểm nằm nghỉ tại giường 4-7 ngày được ủng hộ </w:t>
      </w:r>
      <w:r w:rsidR="002C2F43">
        <w:rPr>
          <w:rFonts w:ascii="Times New Roman" w:hAnsi="Times New Roman"/>
        </w:rPr>
        <w:t>để</w:t>
      </w:r>
      <w:r w:rsidRPr="00C646E4">
        <w:rPr>
          <w:rFonts w:ascii="Times New Roman" w:hAnsi="Times New Roman"/>
        </w:rPr>
        <w:t xml:space="preserve"> làm giảm triệu chứng và tạo thuận lợi cho sự lành lỗ thủng, nhưng nếu được vá thật kín lúc mổ thì </w:t>
      </w:r>
      <w:r w:rsidR="002C2F43">
        <w:rPr>
          <w:rFonts w:ascii="Times New Roman" w:hAnsi="Times New Roman"/>
        </w:rPr>
        <w:t xml:space="preserve">vận động bình thường sau mổ </w:t>
      </w:r>
      <w:r w:rsidR="009727F8">
        <w:rPr>
          <w:rFonts w:ascii="Times New Roman" w:hAnsi="Times New Roman"/>
        </w:rPr>
        <w:t>không làm tăng tỉ lệ thất bại (</w:t>
      </w:r>
      <w:r w:rsidR="002C2F43">
        <w:rPr>
          <w:rFonts w:ascii="Times New Roman" w:hAnsi="Times New Roman"/>
        </w:rPr>
        <w:t xml:space="preserve">nghỉ ngơi tại giường được khuyến cáo </w:t>
      </w:r>
      <w:r w:rsidRPr="00C646E4">
        <w:rPr>
          <w:rFonts w:ascii="Times New Roman" w:hAnsi="Times New Roman"/>
        </w:rPr>
        <w:t xml:space="preserve">nếu có triệu chứng </w:t>
      </w:r>
      <w:r w:rsidR="002C2F43">
        <w:rPr>
          <w:rFonts w:ascii="Times New Roman" w:hAnsi="Times New Roman"/>
        </w:rPr>
        <w:t>xuất hiện)</w:t>
      </w:r>
      <w:r w:rsidRPr="00C646E4">
        <w:rPr>
          <w:rFonts w:ascii="Times New Roman" w:hAnsi="Times New Roman"/>
        </w:rPr>
        <w:t xml:space="preserve"> </w:t>
      </w:r>
    </w:p>
    <w:p w:rsidR="001E75D3" w:rsidRDefault="001E75D3" w:rsidP="001E75D3">
      <w:pPr>
        <w:spacing w:before="120" w:after="120"/>
        <w:ind w:firstLine="720"/>
        <w:jc w:val="both"/>
        <w:rPr>
          <w:rFonts w:ascii="Times New Roman" w:hAnsi="Times New Roman"/>
        </w:rPr>
      </w:pPr>
      <w:r w:rsidRPr="00C646E4">
        <w:rPr>
          <w:rFonts w:ascii="Times New Roman" w:hAnsi="Times New Roman"/>
        </w:rPr>
        <w:t xml:space="preserve">Trong một báo cáo 8 bệnh nhân bị dò dịch não tủy xuất hiện sau mổ, </w:t>
      </w:r>
      <w:r w:rsidR="002C2F43">
        <w:rPr>
          <w:rFonts w:ascii="Times New Roman" w:hAnsi="Times New Roman"/>
        </w:rPr>
        <w:t xml:space="preserve">việc tiến hành </w:t>
      </w:r>
      <w:r w:rsidRPr="00C646E4">
        <w:rPr>
          <w:rFonts w:ascii="Times New Roman" w:hAnsi="Times New Roman"/>
        </w:rPr>
        <w:t xml:space="preserve">khâu da tăng cường với gây tê tại chỗ, </w:t>
      </w:r>
      <w:r w:rsidR="002C2F43">
        <w:rPr>
          <w:rFonts w:ascii="Times New Roman" w:hAnsi="Times New Roman"/>
        </w:rPr>
        <w:t>sau đó</w:t>
      </w:r>
      <w:r w:rsidRPr="00C646E4">
        <w:rPr>
          <w:rFonts w:ascii="Times New Roman" w:hAnsi="Times New Roman"/>
        </w:rPr>
        <w:t xml:space="preserve"> nằm tại giường tư thế Trendelenburg (làm giảm áp lực lên lỗ dò), kháng sinh phổ rộng, thoa </w:t>
      </w:r>
      <w:r w:rsidR="002C2F43">
        <w:rPr>
          <w:rFonts w:ascii="Times New Roman" w:hAnsi="Times New Roman"/>
        </w:rPr>
        <w:t>kem</w:t>
      </w:r>
      <w:r w:rsidRPr="00C646E4">
        <w:rPr>
          <w:rFonts w:ascii="Times New Roman" w:hAnsi="Times New Roman"/>
        </w:rPr>
        <w:t xml:space="preserve"> kháng sinh lên vết mổ, chọc dò hàng ngày và dẫn lưu chỗ tụ dịch dưới da</w:t>
      </w:r>
      <w:r w:rsidR="002C2F43">
        <w:rPr>
          <w:rFonts w:ascii="Times New Roman" w:hAnsi="Times New Roman"/>
        </w:rPr>
        <w:t xml:space="preserve"> đã giúp tránh việc mổ lại</w:t>
      </w:r>
      <w:r w:rsidRPr="00C646E4">
        <w:rPr>
          <w:rFonts w:ascii="Times New Roman" w:hAnsi="Times New Roman"/>
        </w:rPr>
        <w:t xml:space="preserve">. </w:t>
      </w:r>
    </w:p>
    <w:p w:rsidR="002C2F43" w:rsidRDefault="002C2F43" w:rsidP="006E10B1">
      <w:pPr>
        <w:tabs>
          <w:tab w:val="center" w:pos="5040"/>
        </w:tabs>
        <w:spacing w:before="120" w:after="120"/>
        <w:ind w:firstLine="720"/>
        <w:jc w:val="both"/>
        <w:rPr>
          <w:rFonts w:ascii="Times New Roman" w:hAnsi="Times New Roman"/>
        </w:rPr>
      </w:pPr>
      <w:r>
        <w:rPr>
          <w:rFonts w:ascii="Times New Roman" w:hAnsi="Times New Roman"/>
        </w:rPr>
        <w:t xml:space="preserve">MẤT THỊ LỰC SAU MỔ </w:t>
      </w:r>
      <w:r w:rsidR="006E10B1">
        <w:rPr>
          <w:rFonts w:ascii="Times New Roman" w:hAnsi="Times New Roman"/>
        </w:rPr>
        <w:tab/>
      </w:r>
    </w:p>
    <w:p w:rsidR="006E10B1" w:rsidRDefault="006E10B1" w:rsidP="006E10B1">
      <w:pPr>
        <w:tabs>
          <w:tab w:val="center" w:pos="5040"/>
        </w:tabs>
        <w:spacing w:before="120" w:after="120"/>
        <w:ind w:firstLine="720"/>
        <w:jc w:val="both"/>
        <w:rPr>
          <w:rFonts w:ascii="Times New Roman" w:hAnsi="Times New Roman"/>
        </w:rPr>
      </w:pPr>
      <w:proofErr w:type="gramStart"/>
      <w:r>
        <w:rPr>
          <w:rFonts w:ascii="Times New Roman" w:hAnsi="Times New Roman"/>
        </w:rPr>
        <w:t>1.Bệnh</w:t>
      </w:r>
      <w:proofErr w:type="gramEnd"/>
      <w:r>
        <w:rPr>
          <w:rFonts w:ascii="Times New Roman" w:hAnsi="Times New Roman"/>
        </w:rPr>
        <w:t xml:space="preserve"> lý thần kinh</w:t>
      </w:r>
      <w:r w:rsidR="0019163A">
        <w:rPr>
          <w:rFonts w:ascii="Times New Roman" w:hAnsi="Times New Roman"/>
        </w:rPr>
        <w:t xml:space="preserve"> thị</w:t>
      </w:r>
      <w:r>
        <w:rPr>
          <w:rFonts w:ascii="Times New Roman" w:hAnsi="Times New Roman"/>
        </w:rPr>
        <w:t xml:space="preserve"> thiếu máu: Nguyên nhân phổ biến nhất của  mất thị lực sau mổ, một biến chứng rất không phổ biến. </w:t>
      </w:r>
      <w:proofErr w:type="gramStart"/>
      <w:r>
        <w:rPr>
          <w:rFonts w:ascii="Times New Roman" w:hAnsi="Times New Roman"/>
        </w:rPr>
        <w:t>Thường hai bên.</w:t>
      </w:r>
      <w:proofErr w:type="gramEnd"/>
      <w:r>
        <w:rPr>
          <w:rFonts w:ascii="Times New Roman" w:hAnsi="Times New Roman"/>
        </w:rPr>
        <w:t xml:space="preserve"> Thường liên quan với mất máu đáng kể (trung bình: 2L), và/hoặc mổ kéo dài (≥6h)</w:t>
      </w:r>
      <w:r w:rsidR="0019163A">
        <w:rPr>
          <w:rFonts w:ascii="Times New Roman" w:hAnsi="Times New Roman"/>
        </w:rPr>
        <w:t xml:space="preserve">. </w:t>
      </w:r>
      <w:proofErr w:type="gramStart"/>
      <w:r w:rsidR="0019163A">
        <w:rPr>
          <w:rFonts w:ascii="Times New Roman" w:hAnsi="Times New Roman"/>
        </w:rPr>
        <w:t>Tất cả các trường hợp có thời gian gây mê &gt;5 giờ hoặc mất máu &gt;1L.</w:t>
      </w:r>
      <w:proofErr w:type="gramEnd"/>
      <w:r w:rsidR="0019163A">
        <w:rPr>
          <w:rFonts w:ascii="Times New Roman" w:hAnsi="Times New Roman"/>
        </w:rPr>
        <w:t xml:space="preserve"> Mất máu có thể gây hạ huyết áp (có thể gây ra sự giải phóng chất co mạch nội sinh và giảm lưu lượng máu do áp lực huyết động thấp) và tăng độ ngưng tập tiểu cầu. Không phải do áp lực trực tiếp lên nhãn cầu trong đa số trường hợp, và có thể xảy ra ở bất kỳ tuổi nào và thậm chí ở những bệnh nhân khỏe mạnh. </w:t>
      </w:r>
      <w:proofErr w:type="gramStart"/>
      <w:r w:rsidR="0019163A">
        <w:rPr>
          <w:rFonts w:ascii="Times New Roman" w:hAnsi="Times New Roman"/>
        </w:rPr>
        <w:t>Không liên quan với tuổi, tăng huyết áp, xơ hóa động mạch, hút thuốc hoặc đái tháo đường.</w:t>
      </w:r>
      <w:proofErr w:type="gramEnd"/>
    </w:p>
    <w:p w:rsidR="0019163A" w:rsidRDefault="0019163A" w:rsidP="006E10B1">
      <w:pPr>
        <w:tabs>
          <w:tab w:val="center" w:pos="5040"/>
        </w:tabs>
        <w:spacing w:before="120" w:after="120"/>
        <w:ind w:firstLine="720"/>
        <w:jc w:val="both"/>
        <w:rPr>
          <w:rFonts w:ascii="Times New Roman" w:hAnsi="Times New Roman"/>
        </w:rPr>
      </w:pPr>
      <w:proofErr w:type="gramStart"/>
      <w:r>
        <w:rPr>
          <w:rFonts w:ascii="Times New Roman" w:hAnsi="Times New Roman"/>
        </w:rPr>
        <w:t>Mù có thế rộng rãi và vĩnh viễn.</w:t>
      </w:r>
      <w:proofErr w:type="gramEnd"/>
      <w:r>
        <w:rPr>
          <w:rFonts w:ascii="Times New Roman" w:hAnsi="Times New Roman"/>
        </w:rPr>
        <w:t xml:space="preserve"> </w:t>
      </w:r>
      <w:proofErr w:type="gramStart"/>
      <w:r w:rsidRPr="0019163A">
        <w:rPr>
          <w:rFonts w:ascii="Times New Roman" w:hAnsi="Times New Roman"/>
        </w:rPr>
        <w:t>Dự phòng là rất quan trọng vì không có b</w:t>
      </w:r>
      <w:r>
        <w:rPr>
          <w:rFonts w:ascii="Times New Roman" w:hAnsi="Times New Roman"/>
        </w:rPr>
        <w:t>iện pháp điều trị hiệu quả.</w:t>
      </w:r>
      <w:proofErr w:type="gramEnd"/>
    </w:p>
    <w:p w:rsidR="00E3194C" w:rsidRDefault="005E52AE" w:rsidP="00E3194C">
      <w:pPr>
        <w:pStyle w:val="ListParagraph"/>
        <w:numPr>
          <w:ilvl w:val="0"/>
          <w:numId w:val="11"/>
        </w:numPr>
        <w:tabs>
          <w:tab w:val="center" w:pos="5040"/>
        </w:tabs>
        <w:spacing w:before="120" w:after="120"/>
        <w:jc w:val="both"/>
        <w:rPr>
          <w:rFonts w:ascii="Times New Roman" w:hAnsi="Times New Roman"/>
        </w:rPr>
      </w:pPr>
      <w:r>
        <w:rPr>
          <w:rFonts w:ascii="Times New Roman" w:hAnsi="Times New Roman"/>
        </w:rPr>
        <w:t>Bệnh lý thần kinh thị thiếu máu sau: có thể xảy ra sau mổ. Yếu tố nguy cơ như trên, ngoài ra:</w:t>
      </w:r>
    </w:p>
    <w:p w:rsidR="005E52AE" w:rsidRDefault="005E52AE" w:rsidP="005E52AE">
      <w:pPr>
        <w:pStyle w:val="ListParagraph"/>
        <w:tabs>
          <w:tab w:val="center" w:pos="5040"/>
        </w:tabs>
        <w:spacing w:before="120" w:after="120"/>
        <w:ind w:left="1080"/>
        <w:jc w:val="both"/>
        <w:rPr>
          <w:rFonts w:ascii="Times New Roman" w:hAnsi="Times New Roman"/>
        </w:rPr>
      </w:pPr>
      <w:r>
        <w:rPr>
          <w:rFonts w:ascii="Times New Roman" w:hAnsi="Times New Roman"/>
        </w:rPr>
        <w:t xml:space="preserve">-Phẫu thuật ở tư thế nằm sấp (có thể gây phù quanh ổ mắt, và hiếm </w:t>
      </w:r>
      <w:proofErr w:type="gramStart"/>
      <w:r>
        <w:rPr>
          <w:rFonts w:ascii="Times New Roman" w:hAnsi="Times New Roman"/>
        </w:rPr>
        <w:t>khi  do</w:t>
      </w:r>
      <w:proofErr w:type="gramEnd"/>
      <w:r>
        <w:rPr>
          <w:rFonts w:ascii="Times New Roman" w:hAnsi="Times New Roman"/>
        </w:rPr>
        <w:t xml:space="preserve"> áp lực trực tiếp lên nhãn cầu)</w:t>
      </w:r>
    </w:p>
    <w:p w:rsidR="005E52AE" w:rsidRDefault="005E52AE" w:rsidP="005E52AE">
      <w:pPr>
        <w:pStyle w:val="ListParagraph"/>
        <w:tabs>
          <w:tab w:val="center" w:pos="5040"/>
        </w:tabs>
        <w:spacing w:before="120" w:after="120"/>
        <w:ind w:left="1080"/>
        <w:jc w:val="both"/>
        <w:rPr>
          <w:rFonts w:ascii="Times New Roman" w:hAnsi="Times New Roman"/>
        </w:rPr>
      </w:pPr>
      <w:r>
        <w:rPr>
          <w:rFonts w:ascii="Times New Roman" w:hAnsi="Times New Roman"/>
        </w:rPr>
        <w:t>-Thiếu sự kiểm soát đường máu chặt chẽ</w:t>
      </w:r>
    </w:p>
    <w:p w:rsidR="005E52AE" w:rsidRDefault="005E52AE" w:rsidP="005E52AE">
      <w:pPr>
        <w:pStyle w:val="ListParagraph"/>
        <w:tabs>
          <w:tab w:val="center" w:pos="5040"/>
        </w:tabs>
        <w:spacing w:before="120" w:after="120"/>
        <w:ind w:left="1080"/>
        <w:jc w:val="both"/>
        <w:rPr>
          <w:rFonts w:ascii="Times New Roman" w:hAnsi="Times New Roman"/>
        </w:rPr>
      </w:pPr>
      <w:r>
        <w:rPr>
          <w:rFonts w:ascii="Times New Roman" w:hAnsi="Times New Roman"/>
        </w:rPr>
        <w:t>-Dùng tư thế Trendelenburg</w:t>
      </w:r>
    </w:p>
    <w:p w:rsidR="005E52AE" w:rsidRDefault="005E52AE" w:rsidP="005E52AE">
      <w:pPr>
        <w:pStyle w:val="ListParagraph"/>
        <w:tabs>
          <w:tab w:val="center" w:pos="5040"/>
        </w:tabs>
        <w:spacing w:before="120" w:after="120"/>
        <w:ind w:left="1080"/>
        <w:jc w:val="both"/>
        <w:rPr>
          <w:rFonts w:ascii="Times New Roman" w:hAnsi="Times New Roman"/>
        </w:rPr>
      </w:pPr>
      <w:r>
        <w:rPr>
          <w:rFonts w:ascii="Times New Roman" w:hAnsi="Times New Roman"/>
        </w:rPr>
        <w:t>-Loãng máu hoặc dùng quá nhiều dung dịch tinh thể hoặc dịch keo thay thế</w:t>
      </w:r>
    </w:p>
    <w:p w:rsidR="005E52AE" w:rsidRDefault="005E52AE" w:rsidP="005E52AE">
      <w:pPr>
        <w:pStyle w:val="ListParagraph"/>
        <w:tabs>
          <w:tab w:val="center" w:pos="5040"/>
        </w:tabs>
        <w:spacing w:before="120" w:after="120"/>
        <w:ind w:left="1080"/>
        <w:jc w:val="both"/>
        <w:rPr>
          <w:rFonts w:ascii="Times New Roman" w:hAnsi="Times New Roman"/>
        </w:rPr>
      </w:pPr>
      <w:r>
        <w:rPr>
          <w:rFonts w:ascii="Times New Roman" w:hAnsi="Times New Roman"/>
        </w:rPr>
        <w:t>-Hạ huyết áp kéo dài</w:t>
      </w:r>
    </w:p>
    <w:p w:rsidR="005E52AE" w:rsidRDefault="005E52AE" w:rsidP="005E52AE">
      <w:pPr>
        <w:pStyle w:val="ListParagraph"/>
        <w:tabs>
          <w:tab w:val="center" w:pos="5040"/>
        </w:tabs>
        <w:spacing w:before="120" w:after="120"/>
        <w:ind w:left="1080"/>
        <w:jc w:val="both"/>
        <w:rPr>
          <w:rFonts w:ascii="Times New Roman" w:hAnsi="Times New Roman"/>
        </w:rPr>
      </w:pPr>
      <w:r>
        <w:rPr>
          <w:rFonts w:ascii="Times New Roman" w:hAnsi="Times New Roman"/>
        </w:rPr>
        <w:t>-Oxy tế bào thấp</w:t>
      </w:r>
    </w:p>
    <w:p w:rsidR="005E52AE" w:rsidRDefault="005E52AE" w:rsidP="005E52AE">
      <w:pPr>
        <w:pStyle w:val="ListParagraph"/>
        <w:tabs>
          <w:tab w:val="center" w:pos="5040"/>
        </w:tabs>
        <w:spacing w:before="120" w:after="120"/>
        <w:ind w:left="1080"/>
        <w:jc w:val="both"/>
        <w:rPr>
          <w:rFonts w:ascii="Times New Roman" w:hAnsi="Times New Roman"/>
        </w:rPr>
      </w:pPr>
      <w:r>
        <w:rPr>
          <w:rFonts w:ascii="Times New Roman" w:hAnsi="Times New Roman"/>
        </w:rPr>
        <w:t>-Giảm tưới máu thận</w:t>
      </w:r>
    </w:p>
    <w:p w:rsidR="005E52AE" w:rsidRDefault="005E52AE" w:rsidP="005E52AE">
      <w:pPr>
        <w:pStyle w:val="ListParagraph"/>
        <w:tabs>
          <w:tab w:val="center" w:pos="5040"/>
        </w:tabs>
        <w:spacing w:before="120" w:after="120"/>
        <w:ind w:left="1080"/>
        <w:jc w:val="both"/>
        <w:rPr>
          <w:rFonts w:ascii="Times New Roman" w:hAnsi="Times New Roman"/>
        </w:rPr>
      </w:pPr>
      <w:r>
        <w:rPr>
          <w:rFonts w:ascii="Times New Roman" w:hAnsi="Times New Roman"/>
        </w:rPr>
        <w:t>b) 6 yếu tố nguy cơ độc lập của mất thị lực sau mổ:</w:t>
      </w:r>
    </w:p>
    <w:p w:rsidR="005E52AE" w:rsidRDefault="005E52AE" w:rsidP="005E52AE">
      <w:pPr>
        <w:pStyle w:val="ListParagraph"/>
        <w:tabs>
          <w:tab w:val="center" w:pos="5040"/>
        </w:tabs>
        <w:spacing w:before="120" w:after="120"/>
        <w:ind w:left="1080"/>
        <w:jc w:val="both"/>
        <w:rPr>
          <w:rFonts w:ascii="Times New Roman" w:hAnsi="Times New Roman"/>
        </w:rPr>
      </w:pPr>
      <w:r>
        <w:rPr>
          <w:rFonts w:ascii="Times New Roman" w:hAnsi="Times New Roman"/>
        </w:rPr>
        <w:t>-Nam</w:t>
      </w:r>
      <w:r w:rsidR="005A1A8A">
        <w:rPr>
          <w:rFonts w:ascii="Times New Roman" w:hAnsi="Times New Roman"/>
        </w:rPr>
        <w:t>, odds ratio (OR</w:t>
      </w:r>
      <w:proofErr w:type="gramStart"/>
      <w:r w:rsidR="005A1A8A">
        <w:rPr>
          <w:rFonts w:ascii="Times New Roman" w:hAnsi="Times New Roman"/>
        </w:rPr>
        <w:t>)=</w:t>
      </w:r>
      <w:proofErr w:type="gramEnd"/>
      <w:r w:rsidR="005A1A8A">
        <w:rPr>
          <w:rFonts w:ascii="Times New Roman" w:hAnsi="Times New Roman"/>
        </w:rPr>
        <w:t>2,53</w:t>
      </w:r>
    </w:p>
    <w:p w:rsidR="005A1A8A" w:rsidRDefault="005A1A8A" w:rsidP="005E52AE">
      <w:pPr>
        <w:pStyle w:val="ListParagraph"/>
        <w:tabs>
          <w:tab w:val="center" w:pos="5040"/>
        </w:tabs>
        <w:spacing w:before="120" w:after="120"/>
        <w:ind w:left="1080"/>
        <w:jc w:val="both"/>
        <w:rPr>
          <w:rFonts w:ascii="Times New Roman" w:hAnsi="Times New Roman"/>
        </w:rPr>
      </w:pPr>
      <w:r>
        <w:rPr>
          <w:rFonts w:ascii="Times New Roman" w:hAnsi="Times New Roman"/>
        </w:rPr>
        <w:t>-Béo phì: bằng đánh giá lâm sàng hoặc</w:t>
      </w:r>
      <w:r w:rsidRPr="005A1A8A">
        <w:rPr>
          <w:rFonts w:ascii="Times New Roman" w:hAnsi="Times New Roman"/>
        </w:rPr>
        <w:t xml:space="preserve"> </w:t>
      </w:r>
      <w:r>
        <w:rPr>
          <w:rFonts w:ascii="Times New Roman" w:hAnsi="Times New Roman"/>
        </w:rPr>
        <w:t>BMI&gt;= 30, OR=2</w:t>
      </w:r>
      <w:proofErr w:type="gramStart"/>
      <w:r>
        <w:rPr>
          <w:rFonts w:ascii="Times New Roman" w:hAnsi="Times New Roman"/>
        </w:rPr>
        <w:t>,83</w:t>
      </w:r>
      <w:proofErr w:type="gramEnd"/>
    </w:p>
    <w:p w:rsidR="005A1A8A" w:rsidRDefault="005A1A8A" w:rsidP="005E52AE">
      <w:pPr>
        <w:pStyle w:val="ListParagraph"/>
        <w:tabs>
          <w:tab w:val="center" w:pos="5040"/>
        </w:tabs>
        <w:spacing w:before="120" w:after="120"/>
        <w:ind w:left="1080"/>
        <w:jc w:val="both"/>
        <w:rPr>
          <w:rFonts w:ascii="Times New Roman" w:hAnsi="Times New Roman"/>
        </w:rPr>
      </w:pPr>
      <w:r>
        <w:rPr>
          <w:rFonts w:ascii="Times New Roman" w:hAnsi="Times New Roman"/>
        </w:rPr>
        <w:t>-Dùng khung Wilson,</w:t>
      </w:r>
      <w:r w:rsidR="00D02651">
        <w:rPr>
          <w:rFonts w:ascii="Times New Roman" w:hAnsi="Times New Roman"/>
        </w:rPr>
        <w:t xml:space="preserve"> </w:t>
      </w:r>
      <w:r>
        <w:rPr>
          <w:rFonts w:ascii="Times New Roman" w:hAnsi="Times New Roman"/>
        </w:rPr>
        <w:t>OR=4</w:t>
      </w:r>
      <w:proofErr w:type="gramStart"/>
      <w:r>
        <w:rPr>
          <w:rFonts w:ascii="Times New Roman" w:hAnsi="Times New Roman"/>
        </w:rPr>
        <w:t>,30</w:t>
      </w:r>
      <w:proofErr w:type="gramEnd"/>
    </w:p>
    <w:p w:rsidR="005A1A8A" w:rsidRDefault="005A1A8A" w:rsidP="005E52AE">
      <w:pPr>
        <w:pStyle w:val="ListParagraph"/>
        <w:tabs>
          <w:tab w:val="center" w:pos="5040"/>
        </w:tabs>
        <w:spacing w:before="120" w:after="120"/>
        <w:ind w:left="1080"/>
        <w:jc w:val="both"/>
        <w:rPr>
          <w:rFonts w:ascii="Times New Roman" w:hAnsi="Times New Roman"/>
        </w:rPr>
      </w:pPr>
      <w:r>
        <w:rPr>
          <w:rFonts w:ascii="Times New Roman" w:hAnsi="Times New Roman"/>
        </w:rPr>
        <w:t>-Thời gian gây mê: OR=1.39 mỗi giờ</w:t>
      </w:r>
    </w:p>
    <w:p w:rsidR="005A1A8A" w:rsidRDefault="005A1A8A" w:rsidP="005E52AE">
      <w:pPr>
        <w:pStyle w:val="ListParagraph"/>
        <w:tabs>
          <w:tab w:val="center" w:pos="5040"/>
        </w:tabs>
        <w:spacing w:before="120" w:after="120"/>
        <w:ind w:left="1080"/>
        <w:jc w:val="both"/>
        <w:rPr>
          <w:rFonts w:ascii="Times New Roman" w:hAnsi="Times New Roman"/>
        </w:rPr>
      </w:pPr>
      <w:r>
        <w:rPr>
          <w:rFonts w:ascii="Times New Roman" w:hAnsi="Times New Roman"/>
        </w:rPr>
        <w:t>-Mất máu: OR=1</w:t>
      </w:r>
      <w:proofErr w:type="gramStart"/>
      <w:r>
        <w:rPr>
          <w:rFonts w:ascii="Times New Roman" w:hAnsi="Times New Roman"/>
        </w:rPr>
        <w:t>,34</w:t>
      </w:r>
      <w:proofErr w:type="gramEnd"/>
      <w:r>
        <w:rPr>
          <w:rFonts w:ascii="Times New Roman" w:hAnsi="Times New Roman"/>
        </w:rPr>
        <w:t xml:space="preserve"> mỗi lít</w:t>
      </w:r>
    </w:p>
    <w:p w:rsidR="005A1A8A" w:rsidRDefault="005A1A8A" w:rsidP="005E52AE">
      <w:pPr>
        <w:pStyle w:val="ListParagraph"/>
        <w:tabs>
          <w:tab w:val="center" w:pos="5040"/>
        </w:tabs>
        <w:spacing w:before="120" w:after="120"/>
        <w:ind w:left="1080"/>
        <w:jc w:val="both"/>
        <w:rPr>
          <w:rFonts w:ascii="Times New Roman" w:hAnsi="Times New Roman"/>
        </w:rPr>
      </w:pPr>
      <w:r>
        <w:rPr>
          <w:rFonts w:ascii="Times New Roman" w:hAnsi="Times New Roman"/>
        </w:rPr>
        <w:t>-Dùng dung dịch keo để thay thế mất máu: ít chắc chắn (khác biệt nhỏ). OR=0</w:t>
      </w:r>
      <w:proofErr w:type="gramStart"/>
      <w:r>
        <w:rPr>
          <w:rFonts w:ascii="Times New Roman" w:hAnsi="Times New Roman"/>
        </w:rPr>
        <w:t>,67</w:t>
      </w:r>
      <w:proofErr w:type="gramEnd"/>
      <w:r>
        <w:rPr>
          <w:rFonts w:ascii="Times New Roman" w:hAnsi="Times New Roman"/>
        </w:rPr>
        <w:t xml:space="preserve"> mỗi 5% dung dịch keo</w:t>
      </w:r>
    </w:p>
    <w:p w:rsidR="005A1A8A" w:rsidRDefault="005A1A8A" w:rsidP="005E52AE">
      <w:pPr>
        <w:pStyle w:val="ListParagraph"/>
        <w:tabs>
          <w:tab w:val="center" w:pos="5040"/>
        </w:tabs>
        <w:spacing w:before="120" w:after="120"/>
        <w:ind w:left="1080"/>
        <w:jc w:val="both"/>
        <w:rPr>
          <w:rFonts w:ascii="Times New Roman" w:hAnsi="Times New Roman"/>
        </w:rPr>
      </w:pPr>
      <w:proofErr w:type="gramStart"/>
      <w:r>
        <w:rPr>
          <w:rFonts w:ascii="Times New Roman" w:hAnsi="Times New Roman"/>
        </w:rPr>
        <w:t>c)Bệnh</w:t>
      </w:r>
      <w:proofErr w:type="gramEnd"/>
      <w:r>
        <w:rPr>
          <w:rFonts w:ascii="Times New Roman" w:hAnsi="Times New Roman"/>
        </w:rPr>
        <w:t xml:space="preserve"> lý  thần kinh thị thiếu máu trước: chia làm nguyên nhân động mạch (ví dụ viêm động mạch tế bào khổng lồ) và không động mạch (phổ biến với đái tháo đường)</w:t>
      </w:r>
    </w:p>
    <w:p w:rsidR="005A1A8A" w:rsidRDefault="005A1A8A" w:rsidP="005E52AE">
      <w:pPr>
        <w:pStyle w:val="ListParagraph"/>
        <w:tabs>
          <w:tab w:val="center" w:pos="5040"/>
        </w:tabs>
        <w:spacing w:before="120" w:after="120"/>
        <w:ind w:left="1080"/>
        <w:jc w:val="both"/>
        <w:rPr>
          <w:rFonts w:ascii="Times New Roman" w:hAnsi="Times New Roman"/>
        </w:rPr>
      </w:pPr>
      <w:proofErr w:type="gramStart"/>
      <w:r>
        <w:rPr>
          <w:rFonts w:ascii="Times New Roman" w:hAnsi="Times New Roman"/>
        </w:rPr>
        <w:lastRenderedPageBreak/>
        <w:t>2.Tắc</w:t>
      </w:r>
      <w:proofErr w:type="gramEnd"/>
      <w:r>
        <w:rPr>
          <w:rFonts w:ascii="Times New Roman" w:hAnsi="Times New Roman"/>
        </w:rPr>
        <w:t xml:space="preserve"> động mạch trung tâm võng mạc</w:t>
      </w:r>
    </w:p>
    <w:p w:rsidR="005A1A8A" w:rsidRPr="00E3194C" w:rsidRDefault="005A1A8A" w:rsidP="005E52AE">
      <w:pPr>
        <w:pStyle w:val="ListParagraph"/>
        <w:tabs>
          <w:tab w:val="center" w:pos="5040"/>
        </w:tabs>
        <w:spacing w:before="120" w:after="120"/>
        <w:ind w:left="1080"/>
        <w:jc w:val="both"/>
        <w:rPr>
          <w:rFonts w:ascii="Times New Roman" w:hAnsi="Times New Roman"/>
        </w:rPr>
      </w:pPr>
      <w:r>
        <w:rPr>
          <w:rFonts w:ascii="Times New Roman" w:hAnsi="Times New Roman"/>
        </w:rPr>
        <w:t>3. Mù vỏ não: Do nhồi máu thùy chẩm, có thể do tắc mạch</w:t>
      </w:r>
    </w:p>
    <w:p w:rsidR="001E75D3" w:rsidRPr="00C646E4" w:rsidRDefault="00A9428A" w:rsidP="001E75D3">
      <w:pPr>
        <w:spacing w:before="120" w:after="120"/>
        <w:jc w:val="both"/>
        <w:rPr>
          <w:rFonts w:ascii="Times New Roman" w:hAnsi="Times New Roman"/>
        </w:rPr>
      </w:pPr>
      <w:r>
        <w:rPr>
          <w:rFonts w:ascii="Times New Roman" w:hAnsi="Times New Roman"/>
          <w:bCs/>
        </w:rPr>
        <w:t>THEO DÕI SAU MỔ</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Thông thường thì những vấn đề sau nên được kiểm tra</w:t>
      </w:r>
      <w:r w:rsidR="00192983">
        <w:rPr>
          <w:rFonts w:ascii="Times New Roman" w:hAnsi="Times New Roman"/>
        </w:rPr>
        <w:t>:</w:t>
      </w:r>
    </w:p>
    <w:p w:rsidR="001E75D3" w:rsidRPr="00C646E4" w:rsidRDefault="001E75D3" w:rsidP="001E75D3">
      <w:pPr>
        <w:numPr>
          <w:ilvl w:val="1"/>
          <w:numId w:val="8"/>
        </w:numPr>
        <w:tabs>
          <w:tab w:val="clear" w:pos="1440"/>
          <w:tab w:val="num" w:pos="1080"/>
        </w:tabs>
        <w:spacing w:before="120" w:after="120"/>
        <w:ind w:left="1080"/>
        <w:jc w:val="both"/>
        <w:rPr>
          <w:rFonts w:ascii="Times New Roman" w:hAnsi="Times New Roman"/>
        </w:rPr>
      </w:pPr>
      <w:r w:rsidRPr="00C646E4">
        <w:rPr>
          <w:rFonts w:ascii="Times New Roman" w:hAnsi="Times New Roman"/>
        </w:rPr>
        <w:t>Sức cơ của chi dưới</w:t>
      </w:r>
      <w:r w:rsidR="00192983">
        <w:rPr>
          <w:rFonts w:ascii="Times New Roman" w:hAnsi="Times New Roman"/>
        </w:rPr>
        <w:t>:</w:t>
      </w:r>
      <w:r w:rsidRPr="00C646E4">
        <w:rPr>
          <w:rFonts w:ascii="Times New Roman" w:hAnsi="Times New Roman"/>
        </w:rPr>
        <w:t xml:space="preserve"> nhất là những cơ </w:t>
      </w:r>
      <w:proofErr w:type="gramStart"/>
      <w:r w:rsidRPr="00C646E4">
        <w:rPr>
          <w:rFonts w:ascii="Times New Roman" w:hAnsi="Times New Roman"/>
        </w:rPr>
        <w:t>do</w:t>
      </w:r>
      <w:proofErr w:type="gramEnd"/>
      <w:r w:rsidRPr="00C646E4">
        <w:rPr>
          <w:rFonts w:ascii="Times New Roman" w:hAnsi="Times New Roman"/>
        </w:rPr>
        <w:t xml:space="preserve"> rễ thần kinh bị chèn ép chi phối, ví dụ cơ bụng chân đối với thoát vị L</w:t>
      </w:r>
      <w:r w:rsidRPr="00C646E4">
        <w:rPr>
          <w:rFonts w:ascii="Times New Roman" w:hAnsi="Times New Roman"/>
          <w:vertAlign w:val="subscript"/>
        </w:rPr>
        <w:t>5</w:t>
      </w:r>
      <w:r w:rsidRPr="00C646E4">
        <w:rPr>
          <w:rFonts w:ascii="Times New Roman" w:hAnsi="Times New Roman"/>
        </w:rPr>
        <w:t>S</w:t>
      </w:r>
      <w:r w:rsidRPr="00C646E4">
        <w:rPr>
          <w:rFonts w:ascii="Times New Roman" w:hAnsi="Times New Roman"/>
          <w:vertAlign w:val="subscript"/>
        </w:rPr>
        <w:t>1</w:t>
      </w:r>
      <w:r w:rsidRPr="00C646E4">
        <w:rPr>
          <w:rFonts w:ascii="Times New Roman" w:hAnsi="Times New Roman"/>
        </w:rPr>
        <w:t>, cơ duỗi các ngón dài đối với thoát vị L</w:t>
      </w:r>
      <w:r w:rsidRPr="00C646E4">
        <w:rPr>
          <w:rFonts w:ascii="Times New Roman" w:hAnsi="Times New Roman"/>
          <w:vertAlign w:val="subscript"/>
        </w:rPr>
        <w:t>4-5</w:t>
      </w:r>
      <w:r w:rsidRPr="00C646E4">
        <w:rPr>
          <w:rFonts w:ascii="Times New Roman" w:hAnsi="Times New Roman"/>
        </w:rPr>
        <w:t>.</w:t>
      </w:r>
    </w:p>
    <w:p w:rsidR="001E75D3" w:rsidRPr="00C646E4" w:rsidRDefault="001E75D3" w:rsidP="001E75D3">
      <w:pPr>
        <w:numPr>
          <w:ilvl w:val="1"/>
          <w:numId w:val="8"/>
        </w:numPr>
        <w:tabs>
          <w:tab w:val="clear" w:pos="1440"/>
          <w:tab w:val="num" w:pos="1080"/>
        </w:tabs>
        <w:spacing w:before="120" w:after="120"/>
        <w:ind w:left="1080"/>
        <w:jc w:val="both"/>
        <w:rPr>
          <w:rFonts w:ascii="Times New Roman" w:hAnsi="Times New Roman"/>
        </w:rPr>
      </w:pPr>
      <w:r w:rsidRPr="00C646E4">
        <w:rPr>
          <w:rFonts w:ascii="Times New Roman" w:hAnsi="Times New Roman"/>
        </w:rPr>
        <w:t>Quan sát dấu hiệu bên ngoài: tìm dấu hiệu mất máu, dò dịch não tủy...</w:t>
      </w:r>
    </w:p>
    <w:p w:rsidR="001E75D3" w:rsidRPr="00C646E4" w:rsidRDefault="001E75D3" w:rsidP="001E75D3">
      <w:pPr>
        <w:numPr>
          <w:ilvl w:val="1"/>
          <w:numId w:val="8"/>
        </w:numPr>
        <w:tabs>
          <w:tab w:val="clear" w:pos="1440"/>
          <w:tab w:val="num" w:pos="1080"/>
        </w:tabs>
        <w:spacing w:before="120" w:after="120"/>
        <w:ind w:left="1080"/>
        <w:jc w:val="both"/>
        <w:rPr>
          <w:rFonts w:ascii="Times New Roman" w:hAnsi="Times New Roman"/>
        </w:rPr>
      </w:pPr>
      <w:r w:rsidRPr="00C646E4">
        <w:rPr>
          <w:rFonts w:ascii="Times New Roman" w:hAnsi="Times New Roman"/>
        </w:rPr>
        <w:t>Dấu hiệu của hội chứng chùm đuôi ngựa, ví dụ do máu tụ ngoài màng tủy.</w:t>
      </w:r>
    </w:p>
    <w:p w:rsidR="001E75D3" w:rsidRPr="00C646E4" w:rsidRDefault="00436616" w:rsidP="001E75D3">
      <w:pPr>
        <w:tabs>
          <w:tab w:val="num" w:pos="1440"/>
        </w:tabs>
        <w:spacing w:before="120" w:after="120"/>
        <w:ind w:left="720"/>
        <w:jc w:val="both"/>
        <w:rPr>
          <w:rFonts w:ascii="Times New Roman" w:hAnsi="Times New Roman"/>
        </w:rPr>
      </w:pPr>
      <w:r>
        <w:rPr>
          <w:rFonts w:ascii="Times New Roman" w:hAnsi="Times New Roman"/>
        </w:rPr>
        <w:t xml:space="preserve">  </w:t>
      </w:r>
      <w:proofErr w:type="gramStart"/>
      <w:r w:rsidR="001E75D3" w:rsidRPr="00C646E4">
        <w:rPr>
          <w:rFonts w:ascii="Times New Roman" w:hAnsi="Times New Roman"/>
        </w:rPr>
        <w:t>A.Mất cảm giác vùng hội âm.</w:t>
      </w:r>
      <w:proofErr w:type="gramEnd"/>
      <w:r w:rsidR="001E75D3" w:rsidRPr="00C646E4">
        <w:rPr>
          <w:rFonts w:ascii="Times New Roman" w:hAnsi="Times New Roman"/>
        </w:rPr>
        <w:t xml:space="preserve"> </w:t>
      </w:r>
    </w:p>
    <w:p w:rsidR="001E75D3" w:rsidRPr="00C646E4" w:rsidRDefault="00436616" w:rsidP="001E75D3">
      <w:pPr>
        <w:tabs>
          <w:tab w:val="num" w:pos="1440"/>
        </w:tabs>
        <w:spacing w:before="120" w:after="120"/>
        <w:ind w:left="720"/>
        <w:jc w:val="both"/>
        <w:rPr>
          <w:rFonts w:ascii="Times New Roman" w:hAnsi="Times New Roman"/>
        </w:rPr>
      </w:pPr>
      <w:r>
        <w:rPr>
          <w:rFonts w:ascii="Times New Roman" w:hAnsi="Times New Roman"/>
        </w:rPr>
        <w:t xml:space="preserve">  </w:t>
      </w:r>
      <w:r w:rsidR="001E75D3" w:rsidRPr="00C646E4">
        <w:rPr>
          <w:rFonts w:ascii="Times New Roman" w:hAnsi="Times New Roman"/>
        </w:rPr>
        <w:t xml:space="preserve">B.Bí tiểu: không thường gặp sau phẫu thuật cắt bản sống thắt lưng, nếu kèm mất cảm giác vùng hội âm thì càng nghi ngờ. </w:t>
      </w:r>
    </w:p>
    <w:p w:rsidR="001E75D3" w:rsidRPr="00C646E4" w:rsidRDefault="00436616" w:rsidP="001E75D3">
      <w:pPr>
        <w:tabs>
          <w:tab w:val="num" w:pos="1440"/>
        </w:tabs>
        <w:spacing w:before="120" w:after="120"/>
        <w:ind w:left="720"/>
        <w:jc w:val="both"/>
        <w:rPr>
          <w:rFonts w:ascii="Times New Roman" w:hAnsi="Times New Roman"/>
        </w:rPr>
      </w:pPr>
      <w:r>
        <w:rPr>
          <w:rFonts w:ascii="Times New Roman" w:hAnsi="Times New Roman"/>
        </w:rPr>
        <w:t xml:space="preserve">  </w:t>
      </w:r>
      <w:proofErr w:type="gramStart"/>
      <w:r w:rsidR="001E75D3" w:rsidRPr="00C646E4">
        <w:rPr>
          <w:rFonts w:ascii="Times New Roman" w:hAnsi="Times New Roman"/>
        </w:rPr>
        <w:t>C.Đau quá mức so với đau sau mổ thông thường.</w:t>
      </w:r>
      <w:proofErr w:type="gramEnd"/>
      <w:r w:rsidR="001E75D3" w:rsidRPr="00C646E4">
        <w:rPr>
          <w:rFonts w:ascii="Times New Roman" w:hAnsi="Times New Roman"/>
        </w:rPr>
        <w:t xml:space="preserve"> </w:t>
      </w:r>
    </w:p>
    <w:p w:rsidR="001E75D3" w:rsidRPr="00C646E4" w:rsidRDefault="00436616" w:rsidP="001E75D3">
      <w:pPr>
        <w:tabs>
          <w:tab w:val="num" w:pos="1440"/>
        </w:tabs>
        <w:spacing w:before="120" w:after="120"/>
        <w:ind w:left="720"/>
        <w:jc w:val="both"/>
        <w:rPr>
          <w:rFonts w:ascii="Times New Roman" w:hAnsi="Times New Roman"/>
        </w:rPr>
      </w:pPr>
      <w:r>
        <w:rPr>
          <w:rFonts w:ascii="Times New Roman" w:hAnsi="Times New Roman"/>
        </w:rPr>
        <w:t xml:space="preserve">  </w:t>
      </w:r>
      <w:proofErr w:type="gramStart"/>
      <w:r w:rsidR="001E75D3" w:rsidRPr="00C646E4">
        <w:rPr>
          <w:rFonts w:ascii="Times New Roman" w:hAnsi="Times New Roman"/>
        </w:rPr>
        <w:t>D.Yếu nhiều nhóm cơ.</w:t>
      </w:r>
      <w:proofErr w:type="gramEnd"/>
      <w:r w:rsidR="001E75D3" w:rsidRPr="00C646E4">
        <w:rPr>
          <w:rFonts w:ascii="Times New Roman" w:hAnsi="Times New Roman"/>
        </w:rPr>
        <w:t xml:space="preserve"> </w:t>
      </w:r>
    </w:p>
    <w:p w:rsidR="001E75D3" w:rsidRPr="00C646E4" w:rsidRDefault="001E75D3" w:rsidP="001E75D3">
      <w:pPr>
        <w:spacing w:before="120" w:after="120"/>
        <w:ind w:firstLine="720"/>
        <w:jc w:val="both"/>
        <w:rPr>
          <w:rFonts w:ascii="Times New Roman" w:hAnsi="Times New Roman"/>
        </w:rPr>
      </w:pPr>
      <w:proofErr w:type="gramStart"/>
      <w:r w:rsidRPr="00C646E4">
        <w:rPr>
          <w:rFonts w:ascii="Times New Roman" w:hAnsi="Times New Roman"/>
        </w:rPr>
        <w:t>Bất cứ một khiếm khuyết thần kinh mới xuất hiện nào cũng nên xem xét nhanh chóng xem có máu tụ ngoài màng tủy hay không.</w:t>
      </w:r>
      <w:proofErr w:type="gramEnd"/>
      <w:r w:rsidRPr="00C646E4">
        <w:rPr>
          <w:rFonts w:ascii="Times New Roman" w:hAnsi="Times New Roman"/>
        </w:rPr>
        <w:t xml:space="preserve"> Khiếm khuyết thần kinh muộn hơn có thể do máu tụ ngoài màng tủy hay áp </w:t>
      </w:r>
      <w:proofErr w:type="gramStart"/>
      <w:r w:rsidRPr="00C646E4">
        <w:rPr>
          <w:rFonts w:ascii="Times New Roman" w:hAnsi="Times New Roman"/>
        </w:rPr>
        <w:t>xe</w:t>
      </w:r>
      <w:proofErr w:type="gramEnd"/>
      <w:r w:rsidRPr="00C646E4">
        <w:rPr>
          <w:rFonts w:ascii="Times New Roman" w:hAnsi="Times New Roman"/>
        </w:rPr>
        <w:t xml:space="preserve"> ngoài màng tủy. </w:t>
      </w:r>
      <w:proofErr w:type="gramStart"/>
      <w:r w:rsidRPr="00C646E4">
        <w:rPr>
          <w:rFonts w:ascii="Times New Roman" w:hAnsi="Times New Roman"/>
        </w:rPr>
        <w:t>Xquang kiểm tra tại phòng hồi tĩnh nên thực hiện thường qui đối với trường hợp làm cứng có ghép xương, có dùng nẹp vít.</w:t>
      </w:r>
      <w:proofErr w:type="gramEnd"/>
      <w:r w:rsidRPr="00C646E4">
        <w:rPr>
          <w:rFonts w:ascii="Times New Roman" w:hAnsi="Times New Roman"/>
        </w:rPr>
        <w:t xml:space="preserve"> </w:t>
      </w:r>
      <w:proofErr w:type="gramStart"/>
      <w:r w:rsidRPr="00C646E4">
        <w:rPr>
          <w:rFonts w:ascii="Times New Roman" w:hAnsi="Times New Roman"/>
        </w:rPr>
        <w:t>Chẩn đoán xác định cần làm MRI.</w:t>
      </w:r>
      <w:proofErr w:type="gramEnd"/>
      <w:r w:rsidRPr="00C646E4">
        <w:rPr>
          <w:rFonts w:ascii="Times New Roman" w:hAnsi="Times New Roman"/>
        </w:rPr>
        <w:t xml:space="preserve"> </w:t>
      </w:r>
      <w:proofErr w:type="gramStart"/>
      <w:r w:rsidRPr="00C646E4">
        <w:rPr>
          <w:rFonts w:ascii="Times New Roman" w:hAnsi="Times New Roman"/>
        </w:rPr>
        <w:t>Nếu chống chỉ định thì CT/Myelography được chỉ định.</w:t>
      </w:r>
      <w:proofErr w:type="gramEnd"/>
      <w:r w:rsidRPr="00C646E4">
        <w:rPr>
          <w:rFonts w:ascii="Times New Roman" w:hAnsi="Times New Roman"/>
        </w:rPr>
        <w:t xml:space="preserve"> </w:t>
      </w:r>
      <w:proofErr w:type="gramStart"/>
      <w:r w:rsidRPr="00C646E4">
        <w:rPr>
          <w:rFonts w:ascii="Times New Roman" w:hAnsi="Times New Roman"/>
        </w:rPr>
        <w:t xml:space="preserve">Một </w:t>
      </w:r>
      <w:r w:rsidR="00A9428A">
        <w:rPr>
          <w:rFonts w:ascii="Times New Roman" w:hAnsi="Times New Roman"/>
        </w:rPr>
        <w:t>khiếm khuyết</w:t>
      </w:r>
      <w:r w:rsidRPr="00C646E4">
        <w:rPr>
          <w:rFonts w:ascii="Times New Roman" w:hAnsi="Times New Roman"/>
        </w:rPr>
        <w:t xml:space="preserve"> ngoài màng cứng ngay sau mổ gợi ý là một máu tụ ngoài màng tủy cấp.</w:t>
      </w:r>
      <w:proofErr w:type="gramEnd"/>
      <w:r w:rsidRPr="00C646E4">
        <w:rPr>
          <w:rFonts w:ascii="Times New Roman" w:hAnsi="Times New Roman"/>
        </w:rPr>
        <w:t xml:space="preserve"> </w:t>
      </w:r>
    </w:p>
    <w:p w:rsidR="001E75D3" w:rsidRPr="00C646E4" w:rsidRDefault="001E75D3" w:rsidP="001E75D3">
      <w:pPr>
        <w:spacing w:before="120" w:after="120"/>
        <w:jc w:val="both"/>
        <w:rPr>
          <w:rFonts w:ascii="Times New Roman" w:hAnsi="Times New Roman"/>
        </w:rPr>
      </w:pPr>
      <w:r w:rsidRPr="00C646E4">
        <w:rPr>
          <w:rFonts w:ascii="Times New Roman" w:hAnsi="Times New Roman"/>
          <w:bCs/>
        </w:rPr>
        <w:t xml:space="preserve">KẾT QUẢ ĐIỀU TRỊ PHẪU THUẬT </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Một nghiên cứu 100 bệnh nhân được lấy bỏ nhân đệm, sau 1 năm 73% hết đau chân, 63% hết đau thắt lưng, sau 5 – 10 năm tỷ lệ là 62%</w:t>
      </w:r>
      <w:r w:rsidR="00A9428A">
        <w:rPr>
          <w:rFonts w:ascii="Times New Roman" w:hAnsi="Times New Roman"/>
        </w:rPr>
        <w:t xml:space="preserve">  cho mỗi loại</w:t>
      </w:r>
      <w:r w:rsidRPr="00C646E4">
        <w:rPr>
          <w:rFonts w:ascii="Times New Roman" w:hAnsi="Times New Roman"/>
        </w:rPr>
        <w:t xml:space="preserve">. </w:t>
      </w:r>
      <w:proofErr w:type="gramStart"/>
      <w:r w:rsidRPr="00C646E4">
        <w:rPr>
          <w:rFonts w:ascii="Times New Roman" w:hAnsi="Times New Roman"/>
        </w:rPr>
        <w:t>Sau mổ 5 – 10 năm có 14% bệnh nhân bị đau như cũ hay đau hơn</w:t>
      </w:r>
      <w:r w:rsidR="00A9428A">
        <w:rPr>
          <w:rFonts w:ascii="Times New Roman" w:hAnsi="Times New Roman"/>
        </w:rPr>
        <w:t xml:space="preserve"> so với trước mổ</w:t>
      </w:r>
      <w:r w:rsidRPr="00C646E4">
        <w:rPr>
          <w:rFonts w:ascii="Times New Roman" w:hAnsi="Times New Roman"/>
        </w:rPr>
        <w:t xml:space="preserve"> (</w:t>
      </w:r>
      <w:r w:rsidR="00A9428A">
        <w:rPr>
          <w:rFonts w:ascii="Times New Roman" w:hAnsi="Times New Roman"/>
        </w:rPr>
        <w:t>nghĩa là</w:t>
      </w:r>
      <w:r w:rsidRPr="00C646E4">
        <w:rPr>
          <w:rFonts w:ascii="Times New Roman" w:hAnsi="Times New Roman"/>
        </w:rPr>
        <w:t xml:space="preserve"> 86% có cải thiện), 5% bệnh nhân bị hội chứng đau lưng sau mổ (</w:t>
      </w:r>
      <w:r w:rsidR="00DD07C3">
        <w:rPr>
          <w:rFonts w:ascii="Times New Roman" w:hAnsi="Times New Roman"/>
        </w:rPr>
        <w:t>Failed Back Surgery syndrome</w:t>
      </w:r>
      <w:r w:rsidRPr="00C646E4">
        <w:rPr>
          <w:rFonts w:ascii="Times New Roman" w:hAnsi="Times New Roman"/>
        </w:rPr>
        <w:t>).</w:t>
      </w:r>
      <w:proofErr w:type="gramEnd"/>
    </w:p>
    <w:p w:rsidR="00DD07C3" w:rsidRDefault="00DD07C3" w:rsidP="001E75D3">
      <w:pPr>
        <w:spacing w:before="120" w:after="120"/>
        <w:ind w:firstLine="720"/>
        <w:jc w:val="both"/>
        <w:rPr>
          <w:rFonts w:ascii="Times New Roman" w:hAnsi="Times New Roman"/>
        </w:rPr>
      </w:pPr>
      <w:proofErr w:type="gramStart"/>
      <w:r>
        <w:rPr>
          <w:rFonts w:ascii="Times New Roman" w:hAnsi="Times New Roman"/>
        </w:rPr>
        <w:t>Cố gắng nhằm so sánh ưu điểm của điều trị bảo tồn với phẫu thuật đã thất bại.</w:t>
      </w:r>
      <w:proofErr w:type="gramEnd"/>
      <w:r>
        <w:rPr>
          <w:rFonts w:ascii="Times New Roman" w:hAnsi="Times New Roman"/>
        </w:rPr>
        <w:t xml:space="preserve"> Ngh</w:t>
      </w:r>
      <w:r w:rsidR="0046585E">
        <w:rPr>
          <w:rFonts w:ascii="Times New Roman" w:hAnsi="Times New Roman"/>
        </w:rPr>
        <w:t>iên cứu SPORT có sai lệch (bias) đáng kể</w:t>
      </w:r>
      <w:r>
        <w:rPr>
          <w:rFonts w:ascii="Times New Roman" w:hAnsi="Times New Roman"/>
        </w:rPr>
        <w:t xml:space="preserve"> về chọn bệnh vì bệnh nhân được phép chuyển từ nhánh này của nghiên cứu sang nhóm khác và vì vậy nghiên cứu gần giống phương pháp chọn bệnh phẫu thuật hơn là nghiên cứ</w:t>
      </w:r>
      <w:r w:rsidR="0046585E">
        <w:rPr>
          <w:rFonts w:ascii="Times New Roman" w:hAnsi="Times New Roman"/>
        </w:rPr>
        <w:t xml:space="preserve">u đối chứng ngẫu nhiên thật sự. </w:t>
      </w:r>
      <w:proofErr w:type="gramStart"/>
      <w:r w:rsidR="0046585E">
        <w:rPr>
          <w:rFonts w:ascii="Times New Roman" w:hAnsi="Times New Roman"/>
        </w:rPr>
        <w:t>Nghiên cứu đối chứng ngẫu nhiên trước đó cũng có vấn đề về phương pháp nghiên cứu tương tự.</w:t>
      </w:r>
      <w:proofErr w:type="gramEnd"/>
      <w:r w:rsidR="0046585E">
        <w:rPr>
          <w:rFonts w:ascii="Times New Roman" w:hAnsi="Times New Roman"/>
        </w:rPr>
        <w:t xml:space="preserve"> Kết luận có thể rút ra từ các nghiên cứu này: đa số bệnh nhân đau có cải thiện hoặc kiểm soát được và ít ảnh hưởng đến sinh hoạt thường chọn điều trị bảo tồn và đa số cải thiện triệu chứng, trong khi bệnh nhân đau dữ dội, liên tục hoặc tăng hơn và/hoặc khiếm khuyết thần kinh thường chọn phẫu thuật hơn và kết quả sau mổ rất tốt.</w:t>
      </w:r>
    </w:p>
    <w:p w:rsidR="001E75D3" w:rsidRDefault="001E75D3" w:rsidP="001E75D3">
      <w:pPr>
        <w:spacing w:before="120" w:after="120"/>
        <w:ind w:firstLine="720"/>
        <w:jc w:val="both"/>
        <w:rPr>
          <w:rFonts w:ascii="Times New Roman" w:hAnsi="Times New Roman"/>
        </w:rPr>
      </w:pPr>
      <w:r w:rsidRPr="00C646E4">
        <w:rPr>
          <w:rFonts w:ascii="Times New Roman" w:hAnsi="Times New Roman"/>
        </w:rPr>
        <w:t xml:space="preserve">Bệnh nhân trước mổ đã có </w:t>
      </w:r>
      <w:r w:rsidR="0046585E">
        <w:rPr>
          <w:rFonts w:ascii="Times New Roman" w:hAnsi="Times New Roman"/>
        </w:rPr>
        <w:t>giảm</w:t>
      </w:r>
      <w:r w:rsidRPr="00C646E4">
        <w:rPr>
          <w:rFonts w:ascii="Times New Roman" w:hAnsi="Times New Roman"/>
        </w:rPr>
        <w:t xml:space="preserve"> phản xạ gối hay phản xạ gót với tỷ lệ lần lượt là 35% và 43%</w:t>
      </w:r>
      <w:r w:rsidR="0046585E">
        <w:rPr>
          <w:rFonts w:ascii="Times New Roman" w:hAnsi="Times New Roman"/>
        </w:rPr>
        <w:t>,</w:t>
      </w:r>
      <w:r w:rsidRPr="00C646E4">
        <w:rPr>
          <w:rFonts w:ascii="Times New Roman" w:hAnsi="Times New Roman"/>
        </w:rPr>
        <w:t xml:space="preserve"> thì </w:t>
      </w:r>
      <w:r w:rsidR="0046585E">
        <w:rPr>
          <w:rFonts w:ascii="Times New Roman" w:hAnsi="Times New Roman"/>
        </w:rPr>
        <w:t xml:space="preserve">vẫn </w:t>
      </w:r>
      <w:r w:rsidRPr="00C646E4">
        <w:rPr>
          <w:rFonts w:ascii="Times New Roman" w:hAnsi="Times New Roman"/>
        </w:rPr>
        <w:t xml:space="preserve">sẽ giảm phản xạ 1 năm sau mổ, phản xạ sẽ mất sau mổ lần lượt là </w:t>
      </w:r>
      <w:r w:rsidRPr="00C646E4">
        <w:rPr>
          <w:rFonts w:ascii="Times New Roman" w:hAnsi="Times New Roman"/>
        </w:rPr>
        <w:lastRenderedPageBreak/>
        <w:t>3% và 10%. Yếu chi sau mổ sẽ cải thiện ở 80% bệnh nhân, yếu nhiều hơn gặp ở 3% bệnh nhân, yếu mới xuất hiện gặp ở 5% bệnh nhân sau mổ</w:t>
      </w:r>
      <w:r w:rsidR="0046585E">
        <w:rPr>
          <w:rFonts w:ascii="Times New Roman" w:hAnsi="Times New Roman"/>
        </w:rPr>
        <w:t>,</w:t>
      </w:r>
      <w:r w:rsidRPr="00C646E4">
        <w:rPr>
          <w:rFonts w:ascii="Times New Roman" w:hAnsi="Times New Roman"/>
        </w:rPr>
        <w:t xml:space="preserve"> và cải thiện cảm giác sau mổ ở 69% bệnh nhân và nặng hơn ở 15%. </w:t>
      </w:r>
    </w:p>
    <w:p w:rsidR="0046585E" w:rsidRPr="00C646E4" w:rsidRDefault="0046585E" w:rsidP="001E75D3">
      <w:pPr>
        <w:spacing w:before="120" w:after="120"/>
        <w:ind w:firstLine="720"/>
        <w:jc w:val="both"/>
        <w:rPr>
          <w:rFonts w:ascii="Times New Roman" w:hAnsi="Times New Roman"/>
        </w:rPr>
      </w:pPr>
      <w:r>
        <w:rPr>
          <w:rFonts w:ascii="Times New Roman" w:hAnsi="Times New Roman"/>
        </w:rPr>
        <w:t>Bàn chân đổ (foot drop): Liệt nặng hoặc</w:t>
      </w:r>
      <w:r w:rsidR="001272D1">
        <w:rPr>
          <w:rFonts w:ascii="Times New Roman" w:hAnsi="Times New Roman"/>
        </w:rPr>
        <w:t xml:space="preserve"> liệt</w:t>
      </w:r>
      <w:r>
        <w:rPr>
          <w:rFonts w:ascii="Times New Roman" w:hAnsi="Times New Roman"/>
        </w:rPr>
        <w:t xml:space="preserve"> hoàn toàn </w:t>
      </w:r>
      <w:r w:rsidR="001272D1">
        <w:rPr>
          <w:rFonts w:ascii="Times New Roman" w:hAnsi="Times New Roman"/>
        </w:rPr>
        <w:t xml:space="preserve">động tác </w:t>
      </w:r>
      <w:r>
        <w:rPr>
          <w:rFonts w:ascii="Times New Roman" w:hAnsi="Times New Roman"/>
        </w:rPr>
        <w:t>gập mu gót chân xảy ra ở 5-10% HLD, khoảng 50% hồi phục với hoặc không</w:t>
      </w:r>
      <w:r w:rsidR="001272D1">
        <w:rPr>
          <w:rFonts w:ascii="Times New Roman" w:hAnsi="Times New Roman"/>
        </w:rPr>
        <w:t xml:space="preserve"> điều trị</w:t>
      </w:r>
      <w:r>
        <w:rPr>
          <w:rFonts w:ascii="Times New Roman" w:hAnsi="Times New Roman"/>
        </w:rPr>
        <w:t xml:space="preserve">. </w:t>
      </w:r>
      <w:proofErr w:type="gramStart"/>
      <w:r>
        <w:rPr>
          <w:rFonts w:ascii="Times New Roman" w:hAnsi="Times New Roman"/>
        </w:rPr>
        <w:t>Mổ lấy nhân đệm không cải thiện kết quả, đặc biệt trong trường hợp bàn chân đổ</w:t>
      </w:r>
      <w:r w:rsidR="009312EE">
        <w:rPr>
          <w:rFonts w:ascii="Times New Roman" w:hAnsi="Times New Roman"/>
        </w:rPr>
        <w:t xml:space="preserve"> không đau.</w:t>
      </w:r>
      <w:proofErr w:type="gramEnd"/>
    </w:p>
    <w:p w:rsidR="001E75D3" w:rsidRPr="00C646E4" w:rsidRDefault="001E75D3" w:rsidP="001E75D3">
      <w:pPr>
        <w:spacing w:before="120" w:after="120"/>
        <w:ind w:firstLine="720"/>
        <w:jc w:val="both"/>
        <w:rPr>
          <w:rFonts w:ascii="Times New Roman" w:hAnsi="Times New Roman"/>
        </w:rPr>
      </w:pPr>
    </w:p>
    <w:p w:rsidR="001E75D3" w:rsidRPr="00C646E4" w:rsidRDefault="001E75D3" w:rsidP="001E75D3">
      <w:pPr>
        <w:spacing w:before="120" w:after="120"/>
        <w:jc w:val="center"/>
        <w:rPr>
          <w:rFonts w:ascii="Times New Roman" w:hAnsi="Times New Roman"/>
          <w:b/>
          <w:bCs/>
          <w:sz w:val="32"/>
          <w:szCs w:val="32"/>
        </w:rPr>
      </w:pPr>
      <w:r w:rsidRPr="00C646E4">
        <w:rPr>
          <w:rFonts w:ascii="Times New Roman" w:hAnsi="Times New Roman"/>
          <w:b/>
          <w:bCs/>
          <w:sz w:val="32"/>
          <w:szCs w:val="32"/>
        </w:rPr>
        <w:t>THOÁT VỊ ĐĨA ĐỆM THẮT LƯNG CAO</w:t>
      </w:r>
    </w:p>
    <w:p w:rsidR="001E75D3" w:rsidRPr="00C646E4" w:rsidRDefault="001E75D3" w:rsidP="001E75D3">
      <w:pPr>
        <w:spacing w:before="120" w:after="120"/>
        <w:ind w:firstLine="720"/>
        <w:jc w:val="center"/>
        <w:rPr>
          <w:rFonts w:ascii="Times New Roman" w:hAnsi="Times New Roman"/>
        </w:rPr>
      </w:pPr>
      <w:r w:rsidRPr="00C646E4">
        <w:rPr>
          <w:rFonts w:ascii="Times New Roman" w:hAnsi="Times New Roman"/>
        </w:rPr>
        <w:t>(Tầng L</w:t>
      </w:r>
      <w:r w:rsidRPr="00C646E4">
        <w:rPr>
          <w:rFonts w:ascii="Times New Roman" w:hAnsi="Times New Roman"/>
          <w:vertAlign w:val="subscript"/>
        </w:rPr>
        <w:t>1-2</w:t>
      </w:r>
      <w:r w:rsidRPr="00C646E4">
        <w:rPr>
          <w:rFonts w:ascii="Times New Roman" w:hAnsi="Times New Roman"/>
        </w:rPr>
        <w:t>, L</w:t>
      </w:r>
      <w:r w:rsidRPr="00C646E4">
        <w:rPr>
          <w:rFonts w:ascii="Times New Roman" w:hAnsi="Times New Roman"/>
          <w:vertAlign w:val="subscript"/>
        </w:rPr>
        <w:t>2-3</w:t>
      </w:r>
      <w:r w:rsidRPr="00C646E4">
        <w:rPr>
          <w:rFonts w:ascii="Times New Roman" w:hAnsi="Times New Roman"/>
        </w:rPr>
        <w:t>, L</w:t>
      </w:r>
      <w:r w:rsidRPr="00C646E4">
        <w:rPr>
          <w:rFonts w:ascii="Times New Roman" w:hAnsi="Times New Roman"/>
          <w:vertAlign w:val="subscript"/>
        </w:rPr>
        <w:t>3-4</w:t>
      </w:r>
      <w:r w:rsidRPr="00C646E4">
        <w:rPr>
          <w:rFonts w:ascii="Times New Roman" w:hAnsi="Times New Roman"/>
        </w:rPr>
        <w:t>)</w:t>
      </w:r>
    </w:p>
    <w:p w:rsidR="001E75D3" w:rsidRPr="00C646E4" w:rsidRDefault="001E75D3" w:rsidP="001E75D3">
      <w:pPr>
        <w:spacing w:before="120" w:after="120"/>
        <w:ind w:firstLine="720"/>
        <w:jc w:val="center"/>
        <w:rPr>
          <w:rFonts w:ascii="Times New Roman" w:hAnsi="Times New Roman"/>
        </w:rPr>
      </w:pP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Thoát vị đĩa đệm L</w:t>
      </w:r>
      <w:r w:rsidRPr="00C646E4">
        <w:rPr>
          <w:rFonts w:ascii="Times New Roman" w:hAnsi="Times New Roman"/>
          <w:vertAlign w:val="subscript"/>
        </w:rPr>
        <w:t>4-5</w:t>
      </w:r>
      <w:r w:rsidRPr="00C646E4">
        <w:rPr>
          <w:rFonts w:ascii="Times New Roman" w:hAnsi="Times New Roman"/>
        </w:rPr>
        <w:t xml:space="preserve"> và L</w:t>
      </w:r>
      <w:r w:rsidRPr="00C646E4">
        <w:rPr>
          <w:rFonts w:ascii="Times New Roman" w:hAnsi="Times New Roman"/>
          <w:vertAlign w:val="subscript"/>
        </w:rPr>
        <w:t>5</w:t>
      </w:r>
      <w:r w:rsidRPr="00C646E4">
        <w:rPr>
          <w:rFonts w:ascii="Times New Roman" w:hAnsi="Times New Roman"/>
        </w:rPr>
        <w:t>S</w:t>
      </w:r>
      <w:r w:rsidRPr="00C646E4">
        <w:rPr>
          <w:rFonts w:ascii="Times New Roman" w:hAnsi="Times New Roman"/>
          <w:vertAlign w:val="subscript"/>
        </w:rPr>
        <w:t>1</w:t>
      </w:r>
      <w:r w:rsidRPr="00C646E4">
        <w:rPr>
          <w:rFonts w:ascii="Times New Roman" w:hAnsi="Times New Roman"/>
        </w:rPr>
        <w:t xml:space="preserve"> chiếm phần lớn các trường hợp thoát vị đĩa đệm thắt lưng (</w:t>
      </w:r>
      <w:r w:rsidR="001272D1">
        <w:rPr>
          <w:rFonts w:ascii="Times New Roman" w:hAnsi="Times New Roman"/>
        </w:rPr>
        <w:t>90-</w:t>
      </w:r>
      <w:r w:rsidRPr="00C646E4">
        <w:rPr>
          <w:rFonts w:ascii="Times New Roman" w:hAnsi="Times New Roman"/>
        </w:rPr>
        <w:t>98%), 24% bệnh nhân thoát vị L</w:t>
      </w:r>
      <w:r w:rsidRPr="00C646E4">
        <w:rPr>
          <w:rFonts w:ascii="Times New Roman" w:hAnsi="Times New Roman"/>
          <w:vertAlign w:val="subscript"/>
        </w:rPr>
        <w:t>3-4</w:t>
      </w:r>
      <w:r w:rsidRPr="00C646E4">
        <w:rPr>
          <w:rFonts w:ascii="Times New Roman" w:hAnsi="Times New Roman"/>
        </w:rPr>
        <w:t xml:space="preserve"> </w:t>
      </w:r>
      <w:r w:rsidR="001272D1">
        <w:rPr>
          <w:rFonts w:ascii="Times New Roman" w:hAnsi="Times New Roman"/>
        </w:rPr>
        <w:t>bị</w:t>
      </w:r>
      <w:r w:rsidRPr="00C646E4">
        <w:rPr>
          <w:rFonts w:ascii="Times New Roman" w:hAnsi="Times New Roman"/>
        </w:rPr>
        <w:t xml:space="preserve"> thoát vị L</w:t>
      </w:r>
      <w:r w:rsidRPr="00C646E4">
        <w:rPr>
          <w:rFonts w:ascii="Times New Roman" w:hAnsi="Times New Roman"/>
          <w:vertAlign w:val="subscript"/>
        </w:rPr>
        <w:t>4-5</w:t>
      </w:r>
      <w:r w:rsidRPr="00C646E4">
        <w:rPr>
          <w:rFonts w:ascii="Times New Roman" w:hAnsi="Times New Roman"/>
        </w:rPr>
        <w:t xml:space="preserve"> hay L</w:t>
      </w:r>
      <w:r w:rsidRPr="00C646E4">
        <w:rPr>
          <w:rFonts w:ascii="Times New Roman" w:hAnsi="Times New Roman"/>
          <w:vertAlign w:val="subscript"/>
        </w:rPr>
        <w:t>5</w:t>
      </w:r>
      <w:r w:rsidRPr="00C646E4">
        <w:rPr>
          <w:rFonts w:ascii="Times New Roman" w:hAnsi="Times New Roman"/>
        </w:rPr>
        <w:t>S</w:t>
      </w:r>
      <w:r w:rsidRPr="00C646E4">
        <w:rPr>
          <w:rFonts w:ascii="Times New Roman" w:hAnsi="Times New Roman"/>
          <w:vertAlign w:val="subscript"/>
        </w:rPr>
        <w:t>1</w:t>
      </w:r>
      <w:r w:rsidRPr="00C646E4">
        <w:rPr>
          <w:rFonts w:ascii="Times New Roman" w:hAnsi="Times New Roman"/>
        </w:rPr>
        <w:t xml:space="preserve"> trước đó, gợi ý khuynh hướng</w:t>
      </w:r>
      <w:r w:rsidR="001272D1">
        <w:rPr>
          <w:rFonts w:ascii="Times New Roman" w:hAnsi="Times New Roman"/>
        </w:rPr>
        <w:t xml:space="preserve"> chung</w:t>
      </w:r>
      <w:r w:rsidRPr="00C646E4">
        <w:rPr>
          <w:rFonts w:ascii="Times New Roman" w:hAnsi="Times New Roman"/>
        </w:rPr>
        <w:t xml:space="preserve"> sẽ bị thoát vị đĩa đệm. Trong lô nghiên cứu 1.395 bệnh nhân bị thoát vị đĩa đệm thắt lưng chỉ có 4 bệnh nhân bị thoát vị đĩa đệm L</w:t>
      </w:r>
      <w:r w:rsidRPr="00C646E4">
        <w:rPr>
          <w:rFonts w:ascii="Times New Roman" w:hAnsi="Times New Roman"/>
          <w:vertAlign w:val="subscript"/>
        </w:rPr>
        <w:t>1-2</w:t>
      </w:r>
      <w:r w:rsidRPr="00C646E4">
        <w:rPr>
          <w:rFonts w:ascii="Times New Roman" w:hAnsi="Times New Roman"/>
        </w:rPr>
        <w:t xml:space="preserve"> (chiếm 0</w:t>
      </w:r>
      <w:proofErr w:type="gramStart"/>
      <w:r w:rsidRPr="00C646E4">
        <w:rPr>
          <w:rFonts w:ascii="Times New Roman" w:hAnsi="Times New Roman"/>
        </w:rPr>
        <w:t>,2</w:t>
      </w:r>
      <w:r w:rsidR="001272D1">
        <w:rPr>
          <w:rFonts w:ascii="Times New Roman" w:hAnsi="Times New Roman"/>
        </w:rPr>
        <w:t>8</w:t>
      </w:r>
      <w:proofErr w:type="gramEnd"/>
      <w:r w:rsidRPr="00C646E4">
        <w:rPr>
          <w:rFonts w:ascii="Times New Roman" w:hAnsi="Times New Roman"/>
        </w:rPr>
        <w:t>%), 18 bệnh nhân bị thoát vị L</w:t>
      </w:r>
      <w:r w:rsidRPr="00C646E4">
        <w:rPr>
          <w:rFonts w:ascii="Times New Roman" w:hAnsi="Times New Roman"/>
          <w:vertAlign w:val="subscript"/>
        </w:rPr>
        <w:t>2-3</w:t>
      </w:r>
      <w:r w:rsidRPr="00C646E4">
        <w:rPr>
          <w:rFonts w:ascii="Times New Roman" w:hAnsi="Times New Roman"/>
        </w:rPr>
        <w:t xml:space="preserve"> (1,3%) và 51 bệnh nhân bị thoát vị L</w:t>
      </w:r>
      <w:r w:rsidRPr="00C646E4">
        <w:rPr>
          <w:rFonts w:ascii="Times New Roman" w:hAnsi="Times New Roman"/>
          <w:vertAlign w:val="subscript"/>
        </w:rPr>
        <w:t>3-4</w:t>
      </w:r>
      <w:r w:rsidRPr="00C646E4">
        <w:rPr>
          <w:rFonts w:ascii="Times New Roman" w:hAnsi="Times New Roman"/>
        </w:rPr>
        <w:t xml:space="preserve"> (3,6%).</w:t>
      </w:r>
    </w:p>
    <w:p w:rsidR="001E75D3" w:rsidRPr="00C646E4" w:rsidRDefault="001272D1" w:rsidP="001E75D3">
      <w:pPr>
        <w:spacing w:before="120" w:after="120"/>
        <w:ind w:firstLine="720"/>
        <w:jc w:val="both"/>
        <w:rPr>
          <w:rFonts w:ascii="Times New Roman" w:hAnsi="Times New Roman"/>
        </w:rPr>
      </w:pPr>
      <w:r>
        <w:rPr>
          <w:rFonts w:ascii="Times New Roman" w:hAnsi="Times New Roman"/>
          <w:bCs/>
        </w:rPr>
        <w:t>TRIỆU CHỨNG CƠ NĂNG</w:t>
      </w:r>
      <w:r w:rsidR="001E75D3" w:rsidRPr="00C646E4">
        <w:rPr>
          <w:rFonts w:ascii="Times New Roman" w:hAnsi="Times New Roman"/>
          <w:bCs/>
        </w:rPr>
        <w:t xml:space="preserve"> </w:t>
      </w:r>
    </w:p>
    <w:p w:rsidR="001E75D3" w:rsidRPr="00C646E4" w:rsidRDefault="001E75D3" w:rsidP="001E75D3">
      <w:pPr>
        <w:spacing w:before="120" w:after="120"/>
        <w:ind w:firstLine="720"/>
        <w:jc w:val="both"/>
        <w:rPr>
          <w:rFonts w:ascii="Times New Roman" w:hAnsi="Times New Roman"/>
        </w:rPr>
      </w:pPr>
      <w:proofErr w:type="gramStart"/>
      <w:r w:rsidRPr="00C646E4">
        <w:rPr>
          <w:rFonts w:ascii="Times New Roman" w:hAnsi="Times New Roman"/>
        </w:rPr>
        <w:t>Biểu hiện điển hình với đau thắt lưng, khởi phát sau chấn thương hay gắng sức ở 51% trường hợp.</w:t>
      </w:r>
      <w:proofErr w:type="gramEnd"/>
      <w:r w:rsidRPr="00C646E4">
        <w:rPr>
          <w:rFonts w:ascii="Times New Roman" w:hAnsi="Times New Roman"/>
        </w:rPr>
        <w:t xml:space="preserve"> </w:t>
      </w:r>
      <w:proofErr w:type="gramStart"/>
      <w:r w:rsidR="001272D1">
        <w:rPr>
          <w:rFonts w:ascii="Times New Roman" w:hAnsi="Times New Roman"/>
        </w:rPr>
        <w:t>T</w:t>
      </w:r>
      <w:r w:rsidRPr="00C646E4">
        <w:rPr>
          <w:rFonts w:ascii="Times New Roman" w:hAnsi="Times New Roman"/>
        </w:rPr>
        <w:t>heo thời gian bệnh nhân</w:t>
      </w:r>
      <w:r w:rsidR="001272D1">
        <w:rPr>
          <w:rFonts w:ascii="Times New Roman" w:hAnsi="Times New Roman"/>
        </w:rPr>
        <w:t xml:space="preserve"> có thể</w:t>
      </w:r>
      <w:r w:rsidRPr="00C646E4">
        <w:rPr>
          <w:rFonts w:ascii="Times New Roman" w:hAnsi="Times New Roman"/>
        </w:rPr>
        <w:t xml:space="preserve"> bị dị cảm và đau mặt trước đùi, yếu chân (đặc biệt đi lên cầu thang).</w:t>
      </w:r>
      <w:proofErr w:type="gramEnd"/>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bCs/>
        </w:rPr>
        <w:t xml:space="preserve">TRIỆU CHỨNG THỰC THỂ </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Ảnh hưởng chủ yếu tới cơ tứ đầu đùi</w:t>
      </w:r>
      <w:r w:rsidR="00192983">
        <w:rPr>
          <w:rFonts w:ascii="Times New Roman" w:hAnsi="Times New Roman"/>
        </w:rPr>
        <w:t>:</w:t>
      </w:r>
      <w:r w:rsidRPr="00C646E4">
        <w:rPr>
          <w:rFonts w:ascii="Times New Roman" w:hAnsi="Times New Roman"/>
        </w:rPr>
        <w:t xml:space="preserve"> yếu cơ, đôi khi có teo cơ.</w:t>
      </w:r>
    </w:p>
    <w:p w:rsidR="001E75D3" w:rsidRPr="00C646E4" w:rsidRDefault="001E75D3" w:rsidP="001E75D3">
      <w:pPr>
        <w:spacing w:before="120" w:after="120"/>
        <w:ind w:firstLine="720"/>
        <w:jc w:val="both"/>
        <w:rPr>
          <w:rFonts w:ascii="Times New Roman" w:hAnsi="Times New Roman"/>
        </w:rPr>
      </w:pPr>
      <w:proofErr w:type="gramStart"/>
      <w:r w:rsidRPr="00C646E4">
        <w:rPr>
          <w:rFonts w:ascii="Times New Roman" w:hAnsi="Times New Roman"/>
        </w:rPr>
        <w:t>Nghiệm pháp Lasègue (+) ở 40% trường hợp.</w:t>
      </w:r>
      <w:proofErr w:type="gramEnd"/>
      <w:r w:rsidRPr="00C646E4">
        <w:rPr>
          <w:rFonts w:ascii="Times New Roman" w:hAnsi="Times New Roman"/>
        </w:rPr>
        <w:t xml:space="preserve"> </w:t>
      </w:r>
      <w:proofErr w:type="gramStart"/>
      <w:r w:rsidRPr="00C646E4">
        <w:rPr>
          <w:rFonts w:ascii="Times New Roman" w:hAnsi="Times New Roman"/>
        </w:rPr>
        <w:t>Dấu căng cơ thắt lưng chậu (+) 27% trường hợp.</w:t>
      </w:r>
      <w:proofErr w:type="gramEnd"/>
      <w:r w:rsidRPr="00C646E4">
        <w:rPr>
          <w:rFonts w:ascii="Times New Roman" w:hAnsi="Times New Roman"/>
        </w:rPr>
        <w:t xml:space="preserve"> </w:t>
      </w:r>
      <w:proofErr w:type="gramStart"/>
      <w:r w:rsidRPr="00C646E4">
        <w:rPr>
          <w:rFonts w:ascii="Times New Roman" w:hAnsi="Times New Roman"/>
        </w:rPr>
        <w:t>Dấu căng đùi có thể (+).</w:t>
      </w:r>
      <w:proofErr w:type="gramEnd"/>
    </w:p>
    <w:p w:rsidR="001E75D3" w:rsidRDefault="001E75D3" w:rsidP="001E75D3">
      <w:pPr>
        <w:spacing w:before="120" w:after="120"/>
        <w:ind w:firstLine="720"/>
        <w:jc w:val="both"/>
        <w:rPr>
          <w:rFonts w:ascii="Times New Roman" w:hAnsi="Times New Roman"/>
        </w:rPr>
      </w:pPr>
      <w:r w:rsidRPr="00C646E4">
        <w:rPr>
          <w:rFonts w:ascii="Times New Roman" w:hAnsi="Times New Roman"/>
        </w:rPr>
        <w:t xml:space="preserve">50% bệnh nhân có thể giảm hay mất phản xạ gối, 18% bệnh nhân có bất thường phản xạ gót, </w:t>
      </w:r>
      <w:r w:rsidR="00B80F16">
        <w:rPr>
          <w:rFonts w:ascii="Times New Roman" w:hAnsi="Times New Roman"/>
        </w:rPr>
        <w:t xml:space="preserve">thay đổi </w:t>
      </w:r>
      <w:r w:rsidRPr="00C646E4">
        <w:rPr>
          <w:rFonts w:ascii="Times New Roman" w:hAnsi="Times New Roman"/>
        </w:rPr>
        <w:t xml:space="preserve">phản xạ hay đổi </w:t>
      </w:r>
      <w:r w:rsidR="00B80F16">
        <w:rPr>
          <w:rFonts w:ascii="Times New Roman" w:hAnsi="Times New Roman"/>
        </w:rPr>
        <w:t>hay gặp hơn</w:t>
      </w:r>
      <w:r w:rsidRPr="00C646E4">
        <w:rPr>
          <w:rFonts w:ascii="Times New Roman" w:hAnsi="Times New Roman"/>
        </w:rPr>
        <w:t xml:space="preserve"> ở bệnh nhân bị thoát vị đĩa đệm L</w:t>
      </w:r>
      <w:r w:rsidRPr="00C646E4">
        <w:rPr>
          <w:rFonts w:ascii="Times New Roman" w:hAnsi="Times New Roman"/>
          <w:vertAlign w:val="subscript"/>
        </w:rPr>
        <w:t>3-4</w:t>
      </w:r>
      <w:r w:rsidR="00B80F16">
        <w:rPr>
          <w:rFonts w:ascii="Times New Roman" w:hAnsi="Times New Roman"/>
        </w:rPr>
        <w:t xml:space="preserve"> (81%) hơn </w:t>
      </w:r>
      <w:r w:rsidRPr="00C646E4">
        <w:rPr>
          <w:rFonts w:ascii="Times New Roman" w:hAnsi="Times New Roman"/>
        </w:rPr>
        <w:t>L</w:t>
      </w:r>
      <w:r w:rsidRPr="00C646E4">
        <w:rPr>
          <w:rFonts w:ascii="Times New Roman" w:hAnsi="Times New Roman"/>
          <w:vertAlign w:val="subscript"/>
        </w:rPr>
        <w:t>2-3</w:t>
      </w:r>
      <w:r w:rsidRPr="00C646E4">
        <w:rPr>
          <w:rFonts w:ascii="Times New Roman" w:hAnsi="Times New Roman"/>
        </w:rPr>
        <w:t xml:space="preserve"> (44%) hay L</w:t>
      </w:r>
      <w:r w:rsidRPr="00C646E4">
        <w:rPr>
          <w:rFonts w:ascii="Times New Roman" w:hAnsi="Times New Roman"/>
          <w:vertAlign w:val="subscript"/>
        </w:rPr>
        <w:t>1-2</w:t>
      </w:r>
      <w:r w:rsidRPr="00C646E4">
        <w:rPr>
          <w:rFonts w:ascii="Times New Roman" w:hAnsi="Times New Roman"/>
        </w:rPr>
        <w:t xml:space="preserve"> (0%).</w:t>
      </w:r>
    </w:p>
    <w:p w:rsidR="008250EC" w:rsidRDefault="008250EC" w:rsidP="001E75D3">
      <w:pPr>
        <w:spacing w:before="120" w:after="120"/>
        <w:ind w:firstLine="720"/>
        <w:jc w:val="center"/>
        <w:rPr>
          <w:rFonts w:ascii="Times New Roman" w:hAnsi="Times New Roman"/>
          <w:b/>
          <w:bCs/>
          <w:sz w:val="32"/>
          <w:szCs w:val="32"/>
        </w:rPr>
      </w:pPr>
    </w:p>
    <w:p w:rsidR="001E75D3" w:rsidRPr="00C646E4" w:rsidRDefault="001E75D3" w:rsidP="001E75D3">
      <w:pPr>
        <w:spacing w:before="120" w:after="120"/>
        <w:ind w:firstLine="720"/>
        <w:jc w:val="center"/>
        <w:rPr>
          <w:rFonts w:ascii="Times New Roman" w:hAnsi="Times New Roman"/>
          <w:b/>
          <w:bCs/>
          <w:sz w:val="32"/>
          <w:szCs w:val="32"/>
        </w:rPr>
      </w:pPr>
      <w:r w:rsidRPr="00C646E4">
        <w:rPr>
          <w:rFonts w:ascii="Times New Roman" w:hAnsi="Times New Roman"/>
          <w:b/>
          <w:bCs/>
          <w:sz w:val="32"/>
          <w:szCs w:val="32"/>
        </w:rPr>
        <w:t>THOÁT VỊ ĐĨA ĐỆM THẮT LƯNG XA-NGOÀI</w:t>
      </w:r>
    </w:p>
    <w:p w:rsidR="001E75D3" w:rsidRPr="00C646E4" w:rsidRDefault="001E75D3" w:rsidP="001E75D3">
      <w:pPr>
        <w:spacing w:before="120" w:after="120"/>
        <w:ind w:firstLine="720"/>
        <w:jc w:val="both"/>
        <w:rPr>
          <w:rFonts w:ascii="Times New Roman" w:hAnsi="Times New Roman"/>
        </w:rPr>
      </w:pP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b/>
        </w:rPr>
        <w:t>Định nghĩa</w:t>
      </w:r>
      <w:r w:rsidRPr="00C646E4">
        <w:rPr>
          <w:rFonts w:ascii="Times New Roman" w:hAnsi="Times New Roman"/>
        </w:rPr>
        <w:t xml:space="preserve">: là thoát vị đĩa đệm ở vị trí lỗ liên hợp (lỗ gian đốt sống) hay </w:t>
      </w:r>
      <w:r w:rsidR="00B80F16">
        <w:rPr>
          <w:rFonts w:ascii="Times New Roman" w:hAnsi="Times New Roman"/>
        </w:rPr>
        <w:t>xa mặt khớp (</w:t>
      </w:r>
      <w:r w:rsidRPr="00C646E4">
        <w:rPr>
          <w:rFonts w:ascii="Times New Roman" w:hAnsi="Times New Roman"/>
        </w:rPr>
        <w:t xml:space="preserve">một số tác giả không xếp thoát vị đĩa đệm tại lỗ liên hợp vào loại thoát vị đĩa </w:t>
      </w:r>
      <w:proofErr w:type="gramStart"/>
      <w:r w:rsidRPr="00C646E4">
        <w:rPr>
          <w:rFonts w:ascii="Times New Roman" w:hAnsi="Times New Roman"/>
        </w:rPr>
        <w:t>đệm  xa</w:t>
      </w:r>
      <w:proofErr w:type="gramEnd"/>
      <w:r w:rsidRPr="00C646E4">
        <w:rPr>
          <w:rFonts w:ascii="Times New Roman" w:hAnsi="Times New Roman"/>
        </w:rPr>
        <w:t xml:space="preserve">-ngoài). </w:t>
      </w:r>
    </w:p>
    <w:p w:rsidR="00B80F16" w:rsidRDefault="001E75D3" w:rsidP="001E75D3">
      <w:pPr>
        <w:spacing w:before="120" w:after="120"/>
        <w:ind w:firstLine="720"/>
        <w:jc w:val="both"/>
        <w:rPr>
          <w:rFonts w:ascii="Times New Roman" w:hAnsi="Times New Roman"/>
        </w:rPr>
      </w:pPr>
      <w:r w:rsidRPr="00C646E4">
        <w:rPr>
          <w:rFonts w:ascii="Times New Roman" w:hAnsi="Times New Roman"/>
        </w:rPr>
        <w:t>Tỷ lệ</w:t>
      </w:r>
      <w:r w:rsidR="00B80F16">
        <w:rPr>
          <w:rFonts w:ascii="Times New Roman" w:hAnsi="Times New Roman"/>
        </w:rPr>
        <w:t>:</w:t>
      </w:r>
      <w:r w:rsidRPr="00C646E4">
        <w:rPr>
          <w:rFonts w:ascii="Times New Roman" w:hAnsi="Times New Roman"/>
        </w:rPr>
        <w:t xml:space="preserve"> chiếm 3 – 10% các trường hợp thoát vị đĩa đệm. </w:t>
      </w:r>
      <w:r w:rsidR="00D56C87">
        <w:rPr>
          <w:rFonts w:ascii="Times New Roman" w:hAnsi="Times New Roman"/>
        </w:rPr>
        <w:t xml:space="preserve">Hay gặp nhất ở L4-5, tiếp đó là L3-4, </w:t>
      </w:r>
      <w:proofErr w:type="gramStart"/>
      <w:r w:rsidR="00D56C87">
        <w:rPr>
          <w:rFonts w:ascii="Times New Roman" w:hAnsi="Times New Roman"/>
        </w:rPr>
        <w:t>như</w:t>
      </w:r>
      <w:proofErr w:type="gramEnd"/>
      <w:r w:rsidR="00D56C87">
        <w:rPr>
          <w:rFonts w:ascii="Times New Roman" w:hAnsi="Times New Roman"/>
        </w:rPr>
        <w:t xml:space="preserve"> vậy L4 là rễ hay bị chèn ép nhất</w:t>
      </w:r>
      <w:r w:rsidR="00B04AB5">
        <w:rPr>
          <w:rFonts w:ascii="Times New Roman" w:hAnsi="Times New Roman"/>
        </w:rPr>
        <w:t xml:space="preserve">. Với biểu hiện lâm sàng của rễ thần kinh </w:t>
      </w:r>
      <w:r w:rsidR="00B04AB5">
        <w:rPr>
          <w:rFonts w:ascii="Times New Roman" w:hAnsi="Times New Roman"/>
        </w:rPr>
        <w:lastRenderedPageBreak/>
        <w:t>thắt lưng cao bị chèn ép (tức là biểu hiện bệnh lý rễ với Lasègue âm tính), khả năng bị thoát vị đĩa đệm thắt lưng xa ngoài so với thoát vị đĩa đệm thắt lưng cao là 3:1.</w:t>
      </w:r>
    </w:p>
    <w:p w:rsidR="001E75D3" w:rsidRPr="00C646E4" w:rsidRDefault="001E75D3" w:rsidP="001E75D3">
      <w:pPr>
        <w:spacing w:before="120" w:after="120"/>
        <w:ind w:firstLine="720"/>
        <w:jc w:val="both"/>
        <w:rPr>
          <w:rFonts w:ascii="Times New Roman" w:hAnsi="Times New Roman"/>
          <w:b/>
        </w:rPr>
      </w:pPr>
      <w:proofErr w:type="gramStart"/>
      <w:r w:rsidRPr="00C646E4">
        <w:rPr>
          <w:rFonts w:ascii="Times New Roman" w:hAnsi="Times New Roman"/>
          <w:b/>
          <w:bCs/>
        </w:rPr>
        <w:t xml:space="preserve">Bảng </w:t>
      </w:r>
      <w:r w:rsidR="008250EC">
        <w:rPr>
          <w:rFonts w:ascii="Times New Roman" w:hAnsi="Times New Roman"/>
          <w:b/>
          <w:bCs/>
        </w:rPr>
        <w:t>4</w:t>
      </w:r>
      <w:r w:rsidRPr="00C646E4">
        <w:rPr>
          <w:rFonts w:ascii="Times New Roman" w:hAnsi="Times New Roman"/>
          <w:b/>
          <w:bCs/>
        </w:rPr>
        <w:t>.</w:t>
      </w:r>
      <w:proofErr w:type="gramEnd"/>
      <w:r w:rsidRPr="00C646E4">
        <w:rPr>
          <w:rFonts w:ascii="Times New Roman" w:hAnsi="Times New Roman"/>
        </w:rPr>
        <w:t xml:space="preserve"> </w:t>
      </w:r>
      <w:r w:rsidRPr="00C646E4">
        <w:rPr>
          <w:rFonts w:ascii="Times New Roman" w:hAnsi="Times New Roman"/>
          <w:b/>
        </w:rPr>
        <w:t xml:space="preserve">Tỷ lệ thoát vị đĩa đệm xa-ngoài </w:t>
      </w:r>
      <w:proofErr w:type="gramStart"/>
      <w:r w:rsidRPr="00C646E4">
        <w:rPr>
          <w:rFonts w:ascii="Times New Roman" w:hAnsi="Times New Roman"/>
          <w:b/>
        </w:rPr>
        <w:t>theo</w:t>
      </w:r>
      <w:proofErr w:type="gramEnd"/>
      <w:r w:rsidRPr="00C646E4">
        <w:rPr>
          <w:rFonts w:ascii="Times New Roman" w:hAnsi="Times New Roman"/>
          <w:b/>
        </w:rPr>
        <w:t xml:space="preserve"> tầng thoát vị (</w:t>
      </w:r>
      <w:r w:rsidR="00B80F16">
        <w:rPr>
          <w:rFonts w:ascii="Times New Roman" w:hAnsi="Times New Roman"/>
          <w:b/>
        </w:rPr>
        <w:t xml:space="preserve">trong nghiên cứu trên </w:t>
      </w:r>
      <w:r w:rsidRPr="00C646E4">
        <w:rPr>
          <w:rFonts w:ascii="Times New Roman" w:hAnsi="Times New Roman"/>
          <w:b/>
        </w:rPr>
        <w:t xml:space="preserve">ở 138 bệnh nhân). </w:t>
      </w:r>
    </w:p>
    <w:tbl>
      <w:tblPr>
        <w:tblW w:w="0" w:type="auto"/>
        <w:jc w:val="center"/>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0"/>
        <w:gridCol w:w="2080"/>
        <w:gridCol w:w="2080"/>
      </w:tblGrid>
      <w:tr w:rsidR="001E75D3" w:rsidRPr="00C646E4" w:rsidTr="00A6667F">
        <w:trPr>
          <w:jc w:val="center"/>
        </w:trPr>
        <w:tc>
          <w:tcPr>
            <w:tcW w:w="2080" w:type="dxa"/>
          </w:tcPr>
          <w:p w:rsidR="001E75D3" w:rsidRPr="00C646E4" w:rsidRDefault="001E75D3" w:rsidP="00A6667F">
            <w:pPr>
              <w:spacing w:before="60" w:after="60"/>
              <w:jc w:val="center"/>
              <w:rPr>
                <w:rFonts w:ascii="Times New Roman" w:hAnsi="Times New Roman"/>
                <w:b/>
                <w:bCs/>
              </w:rPr>
            </w:pPr>
            <w:r w:rsidRPr="00C646E4">
              <w:rPr>
                <w:rFonts w:ascii="Times New Roman" w:hAnsi="Times New Roman"/>
                <w:b/>
                <w:bCs/>
              </w:rPr>
              <w:t>Tầng</w:t>
            </w:r>
          </w:p>
        </w:tc>
        <w:tc>
          <w:tcPr>
            <w:tcW w:w="2080" w:type="dxa"/>
          </w:tcPr>
          <w:p w:rsidR="001E75D3" w:rsidRPr="00C646E4" w:rsidRDefault="001E75D3" w:rsidP="00A6667F">
            <w:pPr>
              <w:spacing w:before="60" w:after="60"/>
              <w:jc w:val="center"/>
              <w:rPr>
                <w:rFonts w:ascii="Times New Roman" w:hAnsi="Times New Roman"/>
                <w:b/>
                <w:bCs/>
              </w:rPr>
            </w:pPr>
            <w:r w:rsidRPr="00C646E4">
              <w:rPr>
                <w:rFonts w:ascii="Times New Roman" w:hAnsi="Times New Roman"/>
                <w:b/>
                <w:bCs/>
              </w:rPr>
              <w:t>Số bệnh nhân</w:t>
            </w:r>
          </w:p>
        </w:tc>
        <w:tc>
          <w:tcPr>
            <w:tcW w:w="2080" w:type="dxa"/>
          </w:tcPr>
          <w:p w:rsidR="001E75D3" w:rsidRPr="00C646E4" w:rsidRDefault="001E75D3" w:rsidP="00A6667F">
            <w:pPr>
              <w:spacing w:before="60" w:after="60"/>
              <w:jc w:val="center"/>
              <w:rPr>
                <w:rFonts w:ascii="Times New Roman" w:hAnsi="Times New Roman"/>
                <w:b/>
                <w:bCs/>
              </w:rPr>
            </w:pPr>
            <w:r w:rsidRPr="00C646E4">
              <w:rPr>
                <w:rFonts w:ascii="Times New Roman" w:hAnsi="Times New Roman"/>
                <w:b/>
                <w:bCs/>
              </w:rPr>
              <w:t>Tỷ lệ (%)</w:t>
            </w:r>
          </w:p>
        </w:tc>
      </w:tr>
      <w:tr w:rsidR="001E75D3" w:rsidRPr="00C646E4" w:rsidTr="00A6667F">
        <w:trPr>
          <w:jc w:val="center"/>
        </w:trPr>
        <w:tc>
          <w:tcPr>
            <w:tcW w:w="2080" w:type="dxa"/>
          </w:tcPr>
          <w:p w:rsidR="001E75D3" w:rsidRPr="00C646E4" w:rsidRDefault="001E75D3" w:rsidP="00A6667F">
            <w:pPr>
              <w:spacing w:before="60" w:after="60"/>
              <w:jc w:val="center"/>
              <w:rPr>
                <w:rFonts w:ascii="Times New Roman" w:hAnsi="Times New Roman"/>
              </w:rPr>
            </w:pPr>
            <w:r w:rsidRPr="00C646E4">
              <w:rPr>
                <w:rFonts w:ascii="Times New Roman" w:hAnsi="Times New Roman"/>
              </w:rPr>
              <w:t>L</w:t>
            </w:r>
            <w:r w:rsidRPr="00C646E4">
              <w:rPr>
                <w:rFonts w:ascii="Times New Roman" w:hAnsi="Times New Roman"/>
                <w:vertAlign w:val="subscript"/>
              </w:rPr>
              <w:t>1-2</w:t>
            </w:r>
            <w:r w:rsidRPr="00C646E4">
              <w:rPr>
                <w:rFonts w:ascii="Times New Roman" w:hAnsi="Times New Roman"/>
              </w:rPr>
              <w:t xml:space="preserve"> </w:t>
            </w:r>
          </w:p>
          <w:p w:rsidR="001E75D3" w:rsidRPr="00C646E4" w:rsidRDefault="001E75D3" w:rsidP="00A6667F">
            <w:pPr>
              <w:spacing w:before="60" w:after="60"/>
              <w:jc w:val="center"/>
              <w:rPr>
                <w:rFonts w:ascii="Times New Roman" w:hAnsi="Times New Roman"/>
              </w:rPr>
            </w:pPr>
            <w:r w:rsidRPr="00C646E4">
              <w:rPr>
                <w:rFonts w:ascii="Times New Roman" w:hAnsi="Times New Roman"/>
              </w:rPr>
              <w:t>L</w:t>
            </w:r>
            <w:r w:rsidRPr="00C646E4">
              <w:rPr>
                <w:rFonts w:ascii="Times New Roman" w:hAnsi="Times New Roman"/>
                <w:vertAlign w:val="subscript"/>
              </w:rPr>
              <w:t>2-3</w:t>
            </w:r>
          </w:p>
          <w:p w:rsidR="001E75D3" w:rsidRPr="00C646E4" w:rsidRDefault="001E75D3" w:rsidP="00A6667F">
            <w:pPr>
              <w:spacing w:before="60" w:after="60"/>
              <w:jc w:val="center"/>
              <w:rPr>
                <w:rFonts w:ascii="Times New Roman" w:hAnsi="Times New Roman"/>
              </w:rPr>
            </w:pPr>
            <w:r w:rsidRPr="00C646E4">
              <w:rPr>
                <w:rFonts w:ascii="Times New Roman" w:hAnsi="Times New Roman"/>
              </w:rPr>
              <w:t>L</w:t>
            </w:r>
            <w:r w:rsidRPr="00C646E4">
              <w:rPr>
                <w:rFonts w:ascii="Times New Roman" w:hAnsi="Times New Roman"/>
                <w:vertAlign w:val="subscript"/>
              </w:rPr>
              <w:t>3-4</w:t>
            </w:r>
          </w:p>
          <w:p w:rsidR="001E75D3" w:rsidRPr="00C646E4" w:rsidRDefault="001E75D3" w:rsidP="00A6667F">
            <w:pPr>
              <w:spacing w:before="60" w:after="60"/>
              <w:jc w:val="center"/>
              <w:rPr>
                <w:rFonts w:ascii="Times New Roman" w:hAnsi="Times New Roman"/>
              </w:rPr>
            </w:pPr>
            <w:r w:rsidRPr="00C646E4">
              <w:rPr>
                <w:rFonts w:ascii="Times New Roman" w:hAnsi="Times New Roman"/>
              </w:rPr>
              <w:t>L</w:t>
            </w:r>
            <w:r w:rsidRPr="00C646E4">
              <w:rPr>
                <w:rFonts w:ascii="Times New Roman" w:hAnsi="Times New Roman"/>
                <w:vertAlign w:val="subscript"/>
              </w:rPr>
              <w:t>4-5</w:t>
            </w:r>
          </w:p>
          <w:p w:rsidR="001E75D3" w:rsidRPr="00C646E4" w:rsidRDefault="001E75D3" w:rsidP="00A6667F">
            <w:pPr>
              <w:spacing w:before="60" w:after="60"/>
              <w:jc w:val="center"/>
              <w:rPr>
                <w:rFonts w:ascii="Times New Roman" w:hAnsi="Times New Roman"/>
                <w:vertAlign w:val="subscript"/>
              </w:rPr>
            </w:pPr>
            <w:r w:rsidRPr="00C646E4">
              <w:rPr>
                <w:rFonts w:ascii="Times New Roman" w:hAnsi="Times New Roman"/>
              </w:rPr>
              <w:t>L</w:t>
            </w:r>
            <w:r w:rsidRPr="00C646E4">
              <w:rPr>
                <w:rFonts w:ascii="Times New Roman" w:hAnsi="Times New Roman"/>
                <w:vertAlign w:val="subscript"/>
              </w:rPr>
              <w:t>5</w:t>
            </w:r>
            <w:r w:rsidRPr="00C646E4">
              <w:rPr>
                <w:rFonts w:ascii="Times New Roman" w:hAnsi="Times New Roman"/>
              </w:rPr>
              <w:t>S</w:t>
            </w:r>
            <w:r w:rsidRPr="00C646E4">
              <w:rPr>
                <w:rFonts w:ascii="Times New Roman" w:hAnsi="Times New Roman"/>
                <w:vertAlign w:val="subscript"/>
              </w:rPr>
              <w:t>1</w:t>
            </w:r>
          </w:p>
        </w:tc>
        <w:tc>
          <w:tcPr>
            <w:tcW w:w="2080" w:type="dxa"/>
          </w:tcPr>
          <w:p w:rsidR="001E75D3" w:rsidRPr="00C646E4" w:rsidRDefault="001E75D3" w:rsidP="00A6667F">
            <w:pPr>
              <w:spacing w:before="60" w:after="60"/>
              <w:jc w:val="center"/>
              <w:rPr>
                <w:rFonts w:ascii="Times New Roman" w:hAnsi="Times New Roman"/>
              </w:rPr>
            </w:pPr>
            <w:r w:rsidRPr="00C646E4">
              <w:rPr>
                <w:rFonts w:ascii="Times New Roman" w:hAnsi="Times New Roman"/>
              </w:rPr>
              <w:t>1</w:t>
            </w:r>
          </w:p>
          <w:p w:rsidR="001E75D3" w:rsidRPr="00C646E4" w:rsidRDefault="001E75D3" w:rsidP="00A6667F">
            <w:pPr>
              <w:spacing w:before="60" w:after="60"/>
              <w:jc w:val="center"/>
              <w:rPr>
                <w:rFonts w:ascii="Times New Roman" w:hAnsi="Times New Roman"/>
              </w:rPr>
            </w:pPr>
            <w:r w:rsidRPr="00C646E4">
              <w:rPr>
                <w:rFonts w:ascii="Times New Roman" w:hAnsi="Times New Roman"/>
              </w:rPr>
              <w:t>11</w:t>
            </w:r>
          </w:p>
          <w:p w:rsidR="001E75D3" w:rsidRPr="00C646E4" w:rsidRDefault="001E75D3" w:rsidP="00A6667F">
            <w:pPr>
              <w:spacing w:before="60" w:after="60"/>
              <w:jc w:val="center"/>
              <w:rPr>
                <w:rFonts w:ascii="Times New Roman" w:hAnsi="Times New Roman"/>
              </w:rPr>
            </w:pPr>
            <w:r w:rsidRPr="00C646E4">
              <w:rPr>
                <w:rFonts w:ascii="Times New Roman" w:hAnsi="Times New Roman"/>
              </w:rPr>
              <w:t>35</w:t>
            </w:r>
          </w:p>
          <w:p w:rsidR="001E75D3" w:rsidRPr="00C646E4" w:rsidRDefault="001E75D3" w:rsidP="00A6667F">
            <w:pPr>
              <w:spacing w:before="60" w:after="60"/>
              <w:jc w:val="center"/>
              <w:rPr>
                <w:rFonts w:ascii="Times New Roman" w:hAnsi="Times New Roman"/>
              </w:rPr>
            </w:pPr>
            <w:r w:rsidRPr="00C646E4">
              <w:rPr>
                <w:rFonts w:ascii="Times New Roman" w:hAnsi="Times New Roman"/>
              </w:rPr>
              <w:t>82</w:t>
            </w:r>
          </w:p>
          <w:p w:rsidR="001E75D3" w:rsidRPr="00C646E4" w:rsidRDefault="001E75D3" w:rsidP="00A6667F">
            <w:pPr>
              <w:spacing w:before="60" w:after="60"/>
              <w:jc w:val="center"/>
              <w:rPr>
                <w:rFonts w:ascii="Times New Roman" w:hAnsi="Times New Roman"/>
              </w:rPr>
            </w:pPr>
            <w:r w:rsidRPr="00C646E4">
              <w:rPr>
                <w:rFonts w:ascii="Times New Roman" w:hAnsi="Times New Roman"/>
              </w:rPr>
              <w:t>9</w:t>
            </w:r>
          </w:p>
        </w:tc>
        <w:tc>
          <w:tcPr>
            <w:tcW w:w="2080" w:type="dxa"/>
          </w:tcPr>
          <w:p w:rsidR="001E75D3" w:rsidRPr="00C646E4" w:rsidRDefault="001E75D3" w:rsidP="00A6667F">
            <w:pPr>
              <w:spacing w:before="60" w:after="60"/>
              <w:jc w:val="center"/>
              <w:rPr>
                <w:rFonts w:ascii="Times New Roman" w:hAnsi="Times New Roman"/>
              </w:rPr>
            </w:pPr>
            <w:r w:rsidRPr="00C646E4">
              <w:rPr>
                <w:rFonts w:ascii="Times New Roman" w:hAnsi="Times New Roman"/>
              </w:rPr>
              <w:t>1</w:t>
            </w:r>
          </w:p>
          <w:p w:rsidR="001E75D3" w:rsidRPr="00C646E4" w:rsidRDefault="001E75D3" w:rsidP="00A6667F">
            <w:pPr>
              <w:spacing w:before="60" w:after="60"/>
              <w:jc w:val="center"/>
              <w:rPr>
                <w:rFonts w:ascii="Times New Roman" w:hAnsi="Times New Roman"/>
              </w:rPr>
            </w:pPr>
            <w:r w:rsidRPr="00C646E4">
              <w:rPr>
                <w:rFonts w:ascii="Times New Roman" w:hAnsi="Times New Roman"/>
              </w:rPr>
              <w:t>8</w:t>
            </w:r>
          </w:p>
          <w:p w:rsidR="001E75D3" w:rsidRPr="00C646E4" w:rsidRDefault="001E75D3" w:rsidP="00A6667F">
            <w:pPr>
              <w:spacing w:before="60" w:after="60"/>
              <w:jc w:val="center"/>
              <w:rPr>
                <w:rFonts w:ascii="Times New Roman" w:hAnsi="Times New Roman"/>
              </w:rPr>
            </w:pPr>
            <w:r w:rsidRPr="00C646E4">
              <w:rPr>
                <w:rFonts w:ascii="Times New Roman" w:hAnsi="Times New Roman"/>
              </w:rPr>
              <w:t>24</w:t>
            </w:r>
          </w:p>
          <w:p w:rsidR="001E75D3" w:rsidRPr="00C646E4" w:rsidRDefault="001E75D3" w:rsidP="00A6667F">
            <w:pPr>
              <w:spacing w:before="60" w:after="60"/>
              <w:jc w:val="center"/>
              <w:rPr>
                <w:rFonts w:ascii="Times New Roman" w:hAnsi="Times New Roman"/>
              </w:rPr>
            </w:pPr>
            <w:r w:rsidRPr="00C646E4">
              <w:rPr>
                <w:rFonts w:ascii="Times New Roman" w:hAnsi="Times New Roman"/>
              </w:rPr>
              <w:t>60</w:t>
            </w:r>
          </w:p>
          <w:p w:rsidR="001E75D3" w:rsidRPr="00C646E4" w:rsidRDefault="001E75D3" w:rsidP="00A6667F">
            <w:pPr>
              <w:spacing w:before="60" w:after="60"/>
              <w:jc w:val="center"/>
              <w:rPr>
                <w:rFonts w:ascii="Times New Roman" w:hAnsi="Times New Roman"/>
              </w:rPr>
            </w:pPr>
            <w:r w:rsidRPr="00C646E4">
              <w:rPr>
                <w:rFonts w:ascii="Times New Roman" w:hAnsi="Times New Roman"/>
              </w:rPr>
              <w:t>7</w:t>
            </w:r>
          </w:p>
        </w:tc>
      </w:tr>
    </w:tbl>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Điểm khác biệt so với thoát vị đĩa đệm thông thường</w:t>
      </w:r>
      <w:r w:rsidR="00192983">
        <w:rPr>
          <w:rFonts w:ascii="Times New Roman" w:hAnsi="Times New Roman"/>
        </w:rPr>
        <w:t>:</w:t>
      </w:r>
      <w:r w:rsidRPr="00C646E4">
        <w:rPr>
          <w:rFonts w:ascii="Times New Roman" w:hAnsi="Times New Roman"/>
        </w:rPr>
        <w:t xml:space="preserve"> </w:t>
      </w:r>
    </w:p>
    <w:p w:rsidR="001E75D3" w:rsidRPr="00C646E4" w:rsidRDefault="001E75D3" w:rsidP="001E75D3">
      <w:pPr>
        <w:numPr>
          <w:ilvl w:val="0"/>
          <w:numId w:val="6"/>
        </w:numPr>
        <w:spacing w:before="120" w:after="120"/>
        <w:jc w:val="both"/>
        <w:rPr>
          <w:rFonts w:ascii="Times New Roman" w:hAnsi="Times New Roman"/>
        </w:rPr>
      </w:pPr>
      <w:r w:rsidRPr="00C646E4">
        <w:rPr>
          <w:rFonts w:ascii="Times New Roman" w:hAnsi="Times New Roman"/>
        </w:rPr>
        <w:t>Rễ thần kinh bị chèn ép thường là một rễ và là rễ chui ra tại tầng bị thoát vị</w:t>
      </w:r>
      <w:r w:rsidR="00B80F16">
        <w:rPr>
          <w:rFonts w:ascii="Times New Roman" w:hAnsi="Times New Roman"/>
        </w:rPr>
        <w:t xml:space="preserve"> (thông thường thì rễ</w:t>
      </w:r>
      <w:r w:rsidR="008250EC">
        <w:rPr>
          <w:rFonts w:ascii="Times New Roman" w:hAnsi="Times New Roman"/>
        </w:rPr>
        <w:t xml:space="preserve"> chui ra ở tầng dưới bị chèn)</w:t>
      </w:r>
      <w:r w:rsidRPr="00C646E4">
        <w:rPr>
          <w:rFonts w:ascii="Times New Roman" w:hAnsi="Times New Roman"/>
        </w:rPr>
        <w:t xml:space="preserve">. </w:t>
      </w:r>
    </w:p>
    <w:p w:rsidR="001E75D3" w:rsidRPr="00C646E4" w:rsidRDefault="001E75D3" w:rsidP="001E75D3">
      <w:pPr>
        <w:numPr>
          <w:ilvl w:val="0"/>
          <w:numId w:val="6"/>
        </w:numPr>
        <w:spacing w:before="120" w:after="120"/>
        <w:jc w:val="both"/>
        <w:rPr>
          <w:rFonts w:ascii="Times New Roman" w:hAnsi="Times New Roman"/>
        </w:rPr>
      </w:pPr>
      <w:r w:rsidRPr="00C646E4">
        <w:rPr>
          <w:rFonts w:ascii="Times New Roman" w:hAnsi="Times New Roman"/>
        </w:rPr>
        <w:t xml:space="preserve">Nghiệm pháp Lasègue (-) ở 85 – 90% bệnh nhân sau khi bị thoát vị </w:t>
      </w:r>
      <w:r w:rsidRPr="00C646E4">
        <w:rPr>
          <w:rFonts w:ascii="Times New Roman" w:hAnsi="Times New Roman"/>
          <w:u w:val="single"/>
        </w:rPr>
        <w:t>&gt;</w:t>
      </w:r>
      <w:r w:rsidRPr="00C646E4">
        <w:rPr>
          <w:rFonts w:ascii="Times New Roman" w:hAnsi="Times New Roman"/>
        </w:rPr>
        <w:t xml:space="preserve"> 1 tuần (</w:t>
      </w:r>
      <w:r w:rsidR="008250EC">
        <w:rPr>
          <w:rFonts w:ascii="Times New Roman" w:hAnsi="Times New Roman"/>
        </w:rPr>
        <w:t>loại trừ</w:t>
      </w:r>
      <w:r w:rsidRPr="00C646E4">
        <w:rPr>
          <w:rFonts w:ascii="Times New Roman" w:hAnsi="Times New Roman"/>
        </w:rPr>
        <w:t xml:space="preserve"> trường hợp thoát vị </w:t>
      </w:r>
      <w:r w:rsidR="00B04AB5">
        <w:rPr>
          <w:rFonts w:ascii="Times New Roman" w:hAnsi="Times New Roman"/>
        </w:rPr>
        <w:t>đôi (double herniation)</w:t>
      </w:r>
      <w:r w:rsidRPr="00C646E4">
        <w:rPr>
          <w:rFonts w:ascii="Times New Roman" w:hAnsi="Times New Roman"/>
        </w:rPr>
        <w:t>; 65% trường hợp thoát vị có dấu Lasègue (-)</w:t>
      </w:r>
      <w:r w:rsidR="008250EC">
        <w:rPr>
          <w:rFonts w:ascii="Times New Roman" w:hAnsi="Times New Roman"/>
        </w:rPr>
        <w:t xml:space="preserve"> nếu các ca thoát vị </w:t>
      </w:r>
      <w:r w:rsidR="00B04AB5">
        <w:rPr>
          <w:rFonts w:ascii="Times New Roman" w:hAnsi="Times New Roman"/>
        </w:rPr>
        <w:t>đôi</w:t>
      </w:r>
      <w:r w:rsidR="008250EC">
        <w:rPr>
          <w:rFonts w:ascii="Times New Roman" w:hAnsi="Times New Roman"/>
        </w:rPr>
        <w:t xml:space="preserve"> được tính</w:t>
      </w:r>
      <w:r w:rsidRPr="00C646E4">
        <w:rPr>
          <w:rFonts w:ascii="Times New Roman" w:hAnsi="Times New Roman"/>
        </w:rPr>
        <w:t>), dấu căng cơ đùi có thể (+).</w:t>
      </w:r>
    </w:p>
    <w:p w:rsidR="001E75D3" w:rsidRPr="00C646E4" w:rsidRDefault="001E75D3" w:rsidP="001E75D3">
      <w:pPr>
        <w:numPr>
          <w:ilvl w:val="0"/>
          <w:numId w:val="6"/>
        </w:numPr>
        <w:spacing w:before="120" w:after="120"/>
        <w:jc w:val="both"/>
        <w:rPr>
          <w:rFonts w:ascii="Times New Roman" w:hAnsi="Times New Roman"/>
        </w:rPr>
      </w:pPr>
      <w:r w:rsidRPr="00C646E4">
        <w:rPr>
          <w:rFonts w:ascii="Times New Roman" w:hAnsi="Times New Roman"/>
        </w:rPr>
        <w:t>Đau xuất hiện khi bệnh nhân nghiêng người qua bên đau (75% trường hợp).</w:t>
      </w:r>
    </w:p>
    <w:p w:rsidR="001E75D3" w:rsidRPr="00C646E4" w:rsidRDefault="001E75D3" w:rsidP="001E75D3">
      <w:pPr>
        <w:numPr>
          <w:ilvl w:val="0"/>
          <w:numId w:val="6"/>
        </w:numPr>
        <w:spacing w:before="120" w:after="120"/>
        <w:jc w:val="both"/>
        <w:rPr>
          <w:rFonts w:ascii="Times New Roman" w:hAnsi="Times New Roman"/>
        </w:rPr>
      </w:pPr>
      <w:r w:rsidRPr="00C646E4">
        <w:rPr>
          <w:rFonts w:ascii="Times New Roman" w:hAnsi="Times New Roman"/>
        </w:rPr>
        <w:t>Chỉ có Myelography thì rất khó chẩn đoán (cần có CT hay MRI)</w:t>
      </w:r>
    </w:p>
    <w:p w:rsidR="001E75D3" w:rsidRPr="00C646E4" w:rsidRDefault="00B04AB5" w:rsidP="001E75D3">
      <w:pPr>
        <w:numPr>
          <w:ilvl w:val="0"/>
          <w:numId w:val="6"/>
        </w:numPr>
        <w:spacing w:before="120" w:after="120"/>
        <w:jc w:val="both"/>
        <w:rPr>
          <w:rFonts w:ascii="Times New Roman" w:hAnsi="Times New Roman"/>
        </w:rPr>
      </w:pPr>
      <w:r>
        <w:rPr>
          <w:rFonts w:ascii="Times New Roman" w:hAnsi="Times New Roman"/>
        </w:rPr>
        <w:t>Tỷ lệ cao (</w:t>
      </w:r>
      <w:r w:rsidR="001E75D3" w:rsidRPr="00C646E4">
        <w:rPr>
          <w:rFonts w:ascii="Times New Roman" w:hAnsi="Times New Roman"/>
        </w:rPr>
        <w:t>60%</w:t>
      </w:r>
      <w:r>
        <w:rPr>
          <w:rFonts w:ascii="Times New Roman" w:hAnsi="Times New Roman"/>
        </w:rPr>
        <w:t>)</w:t>
      </w:r>
      <w:r w:rsidR="001E75D3" w:rsidRPr="00C646E4">
        <w:rPr>
          <w:rFonts w:ascii="Times New Roman" w:hAnsi="Times New Roman"/>
        </w:rPr>
        <w:t xml:space="preserve"> có thoát vị mảnh rời</w:t>
      </w:r>
      <w:r w:rsidR="008250EC">
        <w:rPr>
          <w:rFonts w:ascii="Times New Roman" w:hAnsi="Times New Roman"/>
        </w:rPr>
        <w:t xml:space="preserve"> (extruded fragment)</w:t>
      </w:r>
      <w:r w:rsidR="001E75D3" w:rsidRPr="00C646E4">
        <w:rPr>
          <w:rFonts w:ascii="Times New Roman" w:hAnsi="Times New Roman"/>
        </w:rPr>
        <w:t>.</w:t>
      </w:r>
    </w:p>
    <w:p w:rsidR="001E75D3" w:rsidRPr="00C646E4" w:rsidRDefault="00B04AB5" w:rsidP="001E75D3">
      <w:pPr>
        <w:numPr>
          <w:ilvl w:val="0"/>
          <w:numId w:val="6"/>
        </w:numPr>
        <w:spacing w:before="120" w:after="120"/>
        <w:jc w:val="both"/>
        <w:rPr>
          <w:rFonts w:ascii="Times New Roman" w:hAnsi="Times New Roman"/>
        </w:rPr>
      </w:pPr>
      <w:r>
        <w:rPr>
          <w:rFonts w:ascii="Times New Roman" w:hAnsi="Times New Roman"/>
        </w:rPr>
        <w:t>Tỷ lệ cao thoát vị đôi ở cùng bên, cùng tầng (</w:t>
      </w:r>
      <w:r w:rsidR="001E75D3" w:rsidRPr="00C646E4">
        <w:rPr>
          <w:rFonts w:ascii="Times New Roman" w:hAnsi="Times New Roman"/>
        </w:rPr>
        <w:t>15%</w:t>
      </w:r>
      <w:proofErr w:type="gramStart"/>
      <w:r>
        <w:rPr>
          <w:rFonts w:ascii="Times New Roman" w:hAnsi="Times New Roman"/>
        </w:rPr>
        <w:t>)</w:t>
      </w:r>
      <w:r w:rsidR="001E75D3" w:rsidRPr="00C646E4">
        <w:rPr>
          <w:rFonts w:ascii="Times New Roman" w:hAnsi="Times New Roman"/>
        </w:rPr>
        <w:t xml:space="preserve"> </w:t>
      </w:r>
      <w:r>
        <w:rPr>
          <w:rFonts w:ascii="Times New Roman" w:hAnsi="Times New Roman"/>
        </w:rPr>
        <w:t>.</w:t>
      </w:r>
      <w:proofErr w:type="gramEnd"/>
    </w:p>
    <w:p w:rsidR="001E75D3" w:rsidRPr="00C646E4" w:rsidRDefault="001E75D3" w:rsidP="001E75D3">
      <w:pPr>
        <w:numPr>
          <w:ilvl w:val="0"/>
          <w:numId w:val="6"/>
        </w:numPr>
        <w:spacing w:before="120" w:after="120"/>
        <w:jc w:val="both"/>
        <w:rPr>
          <w:rFonts w:ascii="Times New Roman" w:hAnsi="Times New Roman"/>
        </w:rPr>
      </w:pPr>
      <w:r w:rsidRPr="00C646E4">
        <w:rPr>
          <w:rFonts w:ascii="Times New Roman" w:hAnsi="Times New Roman"/>
        </w:rPr>
        <w:t xml:space="preserve">Đau </w:t>
      </w:r>
      <w:r w:rsidR="00B04AB5">
        <w:rPr>
          <w:rFonts w:ascii="Times New Roman" w:hAnsi="Times New Roman"/>
        </w:rPr>
        <w:t>thường trầm trọng</w:t>
      </w:r>
      <w:r w:rsidRPr="00C646E4">
        <w:rPr>
          <w:rFonts w:ascii="Times New Roman" w:hAnsi="Times New Roman"/>
        </w:rPr>
        <w:t xml:space="preserve"> hơn thoát vị đĩa đệm thông thường (có lẽ do khối thoát vị chèn</w:t>
      </w:r>
      <w:r w:rsidR="00B04AB5">
        <w:rPr>
          <w:rFonts w:ascii="Times New Roman" w:hAnsi="Times New Roman"/>
        </w:rPr>
        <w:t xml:space="preserve"> trực tiếp</w:t>
      </w:r>
      <w:r w:rsidRPr="00C646E4">
        <w:rPr>
          <w:rFonts w:ascii="Times New Roman" w:hAnsi="Times New Roman"/>
        </w:rPr>
        <w:t xml:space="preserve"> vào hạch của rễ lưng)</w:t>
      </w:r>
      <w:r w:rsidR="00B04AB5">
        <w:rPr>
          <w:rFonts w:ascii="Times New Roman" w:hAnsi="Times New Roman"/>
        </w:rPr>
        <w:t xml:space="preserve"> và thường có cảm giác bỏng rát</w:t>
      </w:r>
      <w:r w:rsidRPr="00C646E4">
        <w:rPr>
          <w:rFonts w:ascii="Times New Roman" w:hAnsi="Times New Roman"/>
        </w:rPr>
        <w:t xml:space="preserve">. </w:t>
      </w:r>
    </w:p>
    <w:p w:rsidR="001E75D3" w:rsidRPr="00C646E4" w:rsidRDefault="001E75D3" w:rsidP="001E75D3">
      <w:pPr>
        <w:spacing w:before="120" w:after="120"/>
        <w:jc w:val="both"/>
        <w:rPr>
          <w:rFonts w:ascii="Times New Roman" w:hAnsi="Times New Roman"/>
          <w:bCs/>
        </w:rPr>
      </w:pPr>
      <w:r w:rsidRPr="00C646E4">
        <w:rPr>
          <w:rFonts w:ascii="Times New Roman" w:hAnsi="Times New Roman"/>
          <w:bCs/>
        </w:rPr>
        <w:t xml:space="preserve">BIỂU HIỆN </w:t>
      </w:r>
    </w:p>
    <w:p w:rsidR="001E75D3" w:rsidRPr="00C646E4" w:rsidRDefault="001E75D3" w:rsidP="001E75D3">
      <w:pPr>
        <w:spacing w:before="120" w:after="120"/>
        <w:ind w:firstLine="720"/>
        <w:jc w:val="both"/>
        <w:rPr>
          <w:rFonts w:ascii="Times New Roman" w:hAnsi="Times New Roman"/>
        </w:rPr>
      </w:pPr>
      <w:proofErr w:type="gramStart"/>
      <w:r w:rsidRPr="00C646E4">
        <w:rPr>
          <w:rFonts w:ascii="Times New Roman" w:hAnsi="Times New Roman"/>
        </w:rPr>
        <w:t>Hay gặp là yếu cơ tứ đầu đùi, giảm phản xạ gối, giảm cảm giác da vùng do rễ L</w:t>
      </w:r>
      <w:r w:rsidRPr="00C646E4">
        <w:rPr>
          <w:rFonts w:ascii="Times New Roman" w:hAnsi="Times New Roman"/>
          <w:vertAlign w:val="subscript"/>
        </w:rPr>
        <w:t xml:space="preserve">3 </w:t>
      </w:r>
      <w:r w:rsidRPr="00C646E4">
        <w:rPr>
          <w:rFonts w:ascii="Times New Roman" w:hAnsi="Times New Roman"/>
        </w:rPr>
        <w:t>hay L</w:t>
      </w:r>
      <w:r w:rsidRPr="00C646E4">
        <w:rPr>
          <w:rFonts w:ascii="Times New Roman" w:hAnsi="Times New Roman"/>
          <w:vertAlign w:val="subscript"/>
        </w:rPr>
        <w:t>4</w:t>
      </w:r>
      <w:r w:rsidRPr="00C646E4">
        <w:rPr>
          <w:rFonts w:ascii="Times New Roman" w:hAnsi="Times New Roman"/>
        </w:rPr>
        <w:t xml:space="preserve"> chi phối.</w:t>
      </w:r>
      <w:proofErr w:type="gramEnd"/>
      <w:r w:rsidRPr="00C646E4">
        <w:rPr>
          <w:rFonts w:ascii="Times New Roman" w:hAnsi="Times New Roman"/>
        </w:rPr>
        <w:t xml:space="preserve"> </w:t>
      </w:r>
    </w:p>
    <w:p w:rsidR="001E75D3" w:rsidRPr="00C646E4" w:rsidRDefault="001E75D3" w:rsidP="001E75D3">
      <w:pPr>
        <w:spacing w:before="120" w:after="120"/>
        <w:ind w:firstLine="720"/>
        <w:jc w:val="both"/>
        <w:rPr>
          <w:rFonts w:ascii="Times New Roman" w:hAnsi="Times New Roman"/>
        </w:rPr>
      </w:pPr>
      <w:r w:rsidRPr="00C646E4">
        <w:rPr>
          <w:rFonts w:ascii="Times New Roman" w:hAnsi="Times New Roman"/>
        </w:rPr>
        <w:t>Chẩn đoán phân biệt với</w:t>
      </w:r>
      <w:r w:rsidR="00192983">
        <w:rPr>
          <w:rFonts w:ascii="Times New Roman" w:hAnsi="Times New Roman"/>
        </w:rPr>
        <w:t>:</w:t>
      </w:r>
      <w:r w:rsidRPr="00C646E4">
        <w:rPr>
          <w:rFonts w:ascii="Times New Roman" w:hAnsi="Times New Roman"/>
        </w:rPr>
        <w:t xml:space="preserve"> </w:t>
      </w:r>
    </w:p>
    <w:p w:rsidR="001E75D3" w:rsidRPr="00C646E4" w:rsidRDefault="001E75D3" w:rsidP="001E75D3">
      <w:pPr>
        <w:numPr>
          <w:ilvl w:val="2"/>
          <w:numId w:val="8"/>
        </w:numPr>
        <w:tabs>
          <w:tab w:val="clear" w:pos="2340"/>
          <w:tab w:val="num" w:pos="1080"/>
        </w:tabs>
        <w:spacing w:before="120" w:after="120"/>
        <w:ind w:left="1080"/>
        <w:jc w:val="both"/>
        <w:rPr>
          <w:rFonts w:ascii="Times New Roman" w:hAnsi="Times New Roman"/>
        </w:rPr>
      </w:pPr>
      <w:r w:rsidRPr="00C646E4">
        <w:rPr>
          <w:rFonts w:ascii="Times New Roman" w:hAnsi="Times New Roman"/>
        </w:rPr>
        <w:t xml:space="preserve">Hẹp ngách bên hay phì đại mấu khớp trên. </w:t>
      </w:r>
    </w:p>
    <w:p w:rsidR="001E75D3" w:rsidRPr="00C646E4" w:rsidRDefault="001E75D3" w:rsidP="001E75D3">
      <w:pPr>
        <w:numPr>
          <w:ilvl w:val="2"/>
          <w:numId w:val="8"/>
        </w:numPr>
        <w:tabs>
          <w:tab w:val="clear" w:pos="2340"/>
          <w:tab w:val="num" w:pos="1080"/>
        </w:tabs>
        <w:spacing w:before="120" w:after="120"/>
        <w:ind w:left="1080"/>
        <w:jc w:val="both"/>
        <w:rPr>
          <w:rFonts w:ascii="Times New Roman" w:hAnsi="Times New Roman"/>
        </w:rPr>
      </w:pPr>
      <w:r w:rsidRPr="00C646E4">
        <w:rPr>
          <w:rFonts w:ascii="Times New Roman" w:hAnsi="Times New Roman"/>
        </w:rPr>
        <w:t>U hay tụ máu sau phúc mạc.</w:t>
      </w:r>
    </w:p>
    <w:p w:rsidR="001E75D3" w:rsidRPr="00C646E4" w:rsidRDefault="001E75D3" w:rsidP="001E75D3">
      <w:pPr>
        <w:numPr>
          <w:ilvl w:val="2"/>
          <w:numId w:val="8"/>
        </w:numPr>
        <w:tabs>
          <w:tab w:val="clear" w:pos="2340"/>
          <w:tab w:val="num" w:pos="1080"/>
        </w:tabs>
        <w:spacing w:before="120" w:after="120"/>
        <w:ind w:left="1080"/>
        <w:jc w:val="both"/>
        <w:rPr>
          <w:rFonts w:ascii="Times New Roman" w:hAnsi="Times New Roman"/>
        </w:rPr>
      </w:pPr>
      <w:r w:rsidRPr="00C646E4">
        <w:rPr>
          <w:rFonts w:ascii="Times New Roman" w:hAnsi="Times New Roman"/>
        </w:rPr>
        <w:t xml:space="preserve">Bệnh lý thần kinh do tiểu đường. </w:t>
      </w:r>
    </w:p>
    <w:p w:rsidR="001E75D3" w:rsidRPr="00C646E4" w:rsidRDefault="001E75D3" w:rsidP="001E75D3">
      <w:pPr>
        <w:numPr>
          <w:ilvl w:val="2"/>
          <w:numId w:val="8"/>
        </w:numPr>
        <w:tabs>
          <w:tab w:val="clear" w:pos="2340"/>
          <w:tab w:val="num" w:pos="1080"/>
        </w:tabs>
        <w:spacing w:before="120" w:after="120"/>
        <w:ind w:left="1080"/>
        <w:jc w:val="both"/>
        <w:rPr>
          <w:rFonts w:ascii="Times New Roman" w:hAnsi="Times New Roman"/>
        </w:rPr>
      </w:pPr>
      <w:r w:rsidRPr="00C646E4">
        <w:rPr>
          <w:rFonts w:ascii="Times New Roman" w:hAnsi="Times New Roman"/>
        </w:rPr>
        <w:t>U ống sống</w:t>
      </w:r>
      <w:r w:rsidR="00192983">
        <w:rPr>
          <w:rFonts w:ascii="Times New Roman" w:hAnsi="Times New Roman"/>
        </w:rPr>
        <w:t>:</w:t>
      </w:r>
      <w:r w:rsidRPr="00C646E4">
        <w:rPr>
          <w:rFonts w:ascii="Times New Roman" w:hAnsi="Times New Roman"/>
        </w:rPr>
        <w:t xml:space="preserve"> </w:t>
      </w:r>
    </w:p>
    <w:p w:rsidR="001E75D3" w:rsidRPr="00C646E4" w:rsidRDefault="00436616" w:rsidP="001E75D3">
      <w:pPr>
        <w:tabs>
          <w:tab w:val="num" w:pos="1440"/>
        </w:tabs>
        <w:spacing w:before="120" w:after="120"/>
        <w:ind w:left="720"/>
        <w:jc w:val="both"/>
        <w:rPr>
          <w:rFonts w:ascii="Times New Roman" w:hAnsi="Times New Roman"/>
        </w:rPr>
      </w:pPr>
      <w:r>
        <w:rPr>
          <w:rFonts w:ascii="Times New Roman" w:hAnsi="Times New Roman"/>
        </w:rPr>
        <w:t xml:space="preserve">  </w:t>
      </w:r>
      <w:r w:rsidR="001E75D3" w:rsidRPr="00C646E4">
        <w:rPr>
          <w:rFonts w:ascii="Times New Roman" w:hAnsi="Times New Roman"/>
        </w:rPr>
        <w:t xml:space="preserve"> A.Lành tính (Schwanoma hay neurofibroma)</w:t>
      </w:r>
    </w:p>
    <w:p w:rsidR="001E75D3" w:rsidRPr="00C646E4" w:rsidRDefault="00436616" w:rsidP="001E75D3">
      <w:pPr>
        <w:tabs>
          <w:tab w:val="num" w:pos="1440"/>
        </w:tabs>
        <w:spacing w:before="120" w:after="120"/>
        <w:ind w:left="720"/>
        <w:jc w:val="both"/>
        <w:rPr>
          <w:rFonts w:ascii="Times New Roman" w:hAnsi="Times New Roman"/>
        </w:rPr>
      </w:pPr>
      <w:r>
        <w:rPr>
          <w:rFonts w:ascii="Times New Roman" w:hAnsi="Times New Roman"/>
        </w:rPr>
        <w:lastRenderedPageBreak/>
        <w:t xml:space="preserve">  </w:t>
      </w:r>
      <w:r w:rsidR="001E75D3" w:rsidRPr="00C646E4">
        <w:rPr>
          <w:rFonts w:ascii="Times New Roman" w:hAnsi="Times New Roman"/>
        </w:rPr>
        <w:t xml:space="preserve"> B.</w:t>
      </w:r>
      <w:r w:rsidR="002435A7">
        <w:rPr>
          <w:rFonts w:ascii="Times New Roman" w:hAnsi="Times New Roman"/>
        </w:rPr>
        <w:t>Á</w:t>
      </w:r>
      <w:r w:rsidR="001E75D3" w:rsidRPr="00C646E4">
        <w:rPr>
          <w:rFonts w:ascii="Times New Roman" w:hAnsi="Times New Roman"/>
        </w:rPr>
        <w:t>c tính</w:t>
      </w:r>
    </w:p>
    <w:p w:rsidR="001E75D3" w:rsidRPr="00C646E4" w:rsidRDefault="00436616" w:rsidP="001E75D3">
      <w:pPr>
        <w:tabs>
          <w:tab w:val="num" w:pos="1440"/>
        </w:tabs>
        <w:spacing w:before="120" w:after="120"/>
        <w:ind w:left="720"/>
        <w:jc w:val="both"/>
        <w:rPr>
          <w:rFonts w:ascii="Times New Roman" w:hAnsi="Times New Roman"/>
        </w:rPr>
      </w:pPr>
      <w:r>
        <w:rPr>
          <w:rFonts w:ascii="Times New Roman" w:hAnsi="Times New Roman"/>
        </w:rPr>
        <w:t xml:space="preserve">  </w:t>
      </w:r>
      <w:r w:rsidR="001E75D3" w:rsidRPr="00C646E4">
        <w:rPr>
          <w:rFonts w:ascii="Times New Roman" w:hAnsi="Times New Roman"/>
        </w:rPr>
        <w:t xml:space="preserve"> C.Lymphoma</w:t>
      </w:r>
    </w:p>
    <w:p w:rsidR="001E75D3" w:rsidRPr="00C646E4" w:rsidRDefault="001E75D3" w:rsidP="001E75D3">
      <w:pPr>
        <w:numPr>
          <w:ilvl w:val="2"/>
          <w:numId w:val="8"/>
        </w:numPr>
        <w:tabs>
          <w:tab w:val="clear" w:pos="2340"/>
          <w:tab w:val="num" w:pos="1080"/>
        </w:tabs>
        <w:spacing w:before="120" w:after="120"/>
        <w:ind w:left="1080"/>
        <w:jc w:val="both"/>
        <w:rPr>
          <w:rFonts w:ascii="Times New Roman" w:hAnsi="Times New Roman"/>
        </w:rPr>
      </w:pPr>
      <w:r w:rsidRPr="00C646E4">
        <w:rPr>
          <w:rFonts w:ascii="Times New Roman" w:hAnsi="Times New Roman"/>
        </w:rPr>
        <w:t>Nhiễm trùng</w:t>
      </w:r>
      <w:r w:rsidR="00192983">
        <w:rPr>
          <w:rFonts w:ascii="Times New Roman" w:hAnsi="Times New Roman"/>
        </w:rPr>
        <w:t>:</w:t>
      </w:r>
    </w:p>
    <w:p w:rsidR="001E75D3" w:rsidRPr="00C646E4" w:rsidRDefault="00436616" w:rsidP="001E75D3">
      <w:pPr>
        <w:tabs>
          <w:tab w:val="num" w:pos="1440"/>
        </w:tabs>
        <w:spacing w:before="120" w:after="120"/>
        <w:ind w:left="720"/>
        <w:jc w:val="both"/>
        <w:rPr>
          <w:rFonts w:ascii="Times New Roman" w:hAnsi="Times New Roman"/>
        </w:rPr>
      </w:pPr>
      <w:r>
        <w:rPr>
          <w:rFonts w:ascii="Times New Roman" w:hAnsi="Times New Roman"/>
        </w:rPr>
        <w:t xml:space="preserve">  </w:t>
      </w:r>
      <w:r w:rsidR="001E75D3" w:rsidRPr="00C646E4">
        <w:rPr>
          <w:rFonts w:ascii="Times New Roman" w:hAnsi="Times New Roman"/>
        </w:rPr>
        <w:t xml:space="preserve"> A.Khu trú (áp </w:t>
      </w:r>
      <w:proofErr w:type="gramStart"/>
      <w:r w:rsidR="001E75D3" w:rsidRPr="00C646E4">
        <w:rPr>
          <w:rFonts w:ascii="Times New Roman" w:hAnsi="Times New Roman"/>
        </w:rPr>
        <w:t>xe</w:t>
      </w:r>
      <w:proofErr w:type="gramEnd"/>
      <w:r w:rsidR="001E75D3" w:rsidRPr="00C646E4">
        <w:rPr>
          <w:rFonts w:ascii="Times New Roman" w:hAnsi="Times New Roman"/>
        </w:rPr>
        <w:t xml:space="preserve"> ngoài màng tủy)</w:t>
      </w:r>
    </w:p>
    <w:p w:rsidR="001E75D3" w:rsidRPr="00C646E4" w:rsidRDefault="00436616" w:rsidP="001E75D3">
      <w:pPr>
        <w:tabs>
          <w:tab w:val="num" w:pos="1440"/>
        </w:tabs>
        <w:spacing w:before="120" w:after="120"/>
        <w:ind w:left="720"/>
        <w:jc w:val="both"/>
        <w:rPr>
          <w:rFonts w:ascii="Times New Roman" w:hAnsi="Times New Roman"/>
        </w:rPr>
      </w:pPr>
      <w:r>
        <w:rPr>
          <w:rFonts w:ascii="Times New Roman" w:hAnsi="Times New Roman"/>
        </w:rPr>
        <w:t xml:space="preserve">  </w:t>
      </w:r>
      <w:r w:rsidR="001E75D3" w:rsidRPr="00C646E4">
        <w:rPr>
          <w:rFonts w:ascii="Times New Roman" w:hAnsi="Times New Roman"/>
        </w:rPr>
        <w:t xml:space="preserve"> B.Áp </w:t>
      </w:r>
      <w:proofErr w:type="gramStart"/>
      <w:r w:rsidR="001E75D3" w:rsidRPr="00C646E4">
        <w:rPr>
          <w:rFonts w:ascii="Times New Roman" w:hAnsi="Times New Roman"/>
        </w:rPr>
        <w:t>xe</w:t>
      </w:r>
      <w:proofErr w:type="gramEnd"/>
      <w:r w:rsidR="001E75D3" w:rsidRPr="00C646E4">
        <w:rPr>
          <w:rFonts w:ascii="Times New Roman" w:hAnsi="Times New Roman"/>
        </w:rPr>
        <w:t xml:space="preserve"> cơ thắt lưng chậu </w:t>
      </w:r>
    </w:p>
    <w:p w:rsidR="001E75D3" w:rsidRPr="00C646E4" w:rsidRDefault="00436616" w:rsidP="001E75D3">
      <w:pPr>
        <w:tabs>
          <w:tab w:val="num" w:pos="1440"/>
        </w:tabs>
        <w:spacing w:before="120" w:after="120"/>
        <w:ind w:left="720"/>
        <w:jc w:val="both"/>
        <w:rPr>
          <w:rFonts w:ascii="Times New Roman" w:hAnsi="Times New Roman"/>
          <w:lang w:val="fr-FR"/>
        </w:rPr>
      </w:pPr>
      <w:r>
        <w:rPr>
          <w:rFonts w:ascii="Times New Roman" w:hAnsi="Times New Roman"/>
        </w:rPr>
        <w:t xml:space="preserve">  </w:t>
      </w:r>
      <w:r w:rsidR="001E75D3" w:rsidRPr="00C646E4">
        <w:rPr>
          <w:rFonts w:ascii="Times New Roman" w:hAnsi="Times New Roman"/>
        </w:rPr>
        <w:t xml:space="preserve"> </w:t>
      </w:r>
      <w:r w:rsidR="001E75D3" w:rsidRPr="00C646E4">
        <w:rPr>
          <w:rFonts w:ascii="Times New Roman" w:hAnsi="Times New Roman"/>
          <w:lang w:val="fr-FR"/>
        </w:rPr>
        <w:t>C.Bệnh u hạt (Granulomatous</w:t>
      </w:r>
      <w:r w:rsidR="002435A7">
        <w:rPr>
          <w:rFonts w:ascii="Times New Roman" w:hAnsi="Times New Roman"/>
          <w:lang w:val="fr-FR"/>
        </w:rPr>
        <w:t xml:space="preserve"> disease</w:t>
      </w:r>
      <w:r w:rsidR="001E75D3" w:rsidRPr="00C646E4">
        <w:rPr>
          <w:rFonts w:ascii="Times New Roman" w:hAnsi="Times New Roman"/>
          <w:lang w:val="fr-FR"/>
        </w:rPr>
        <w:t>)</w:t>
      </w:r>
    </w:p>
    <w:p w:rsidR="001E75D3" w:rsidRPr="00C646E4" w:rsidRDefault="001E75D3" w:rsidP="001E75D3">
      <w:pPr>
        <w:numPr>
          <w:ilvl w:val="2"/>
          <w:numId w:val="8"/>
        </w:numPr>
        <w:tabs>
          <w:tab w:val="clear" w:pos="2340"/>
          <w:tab w:val="num" w:pos="1080"/>
        </w:tabs>
        <w:spacing w:before="120" w:after="120"/>
        <w:ind w:left="1080"/>
        <w:jc w:val="both"/>
        <w:rPr>
          <w:rFonts w:ascii="Times New Roman" w:hAnsi="Times New Roman"/>
          <w:lang w:val="fr-FR"/>
        </w:rPr>
      </w:pPr>
      <w:r w:rsidRPr="00C646E4">
        <w:rPr>
          <w:rFonts w:ascii="Times New Roman" w:hAnsi="Times New Roman"/>
          <w:lang w:val="fr-FR"/>
        </w:rPr>
        <w:t>Trượt đốt sống thắt lưng</w:t>
      </w:r>
      <w:r w:rsidR="002435A7">
        <w:rPr>
          <w:rFonts w:ascii="Times New Roman" w:hAnsi="Times New Roman"/>
          <w:lang w:val="fr-FR"/>
        </w:rPr>
        <w:t xml:space="preserve"> (có khuyết eo)</w:t>
      </w:r>
      <w:r w:rsidRPr="00C646E4">
        <w:rPr>
          <w:rFonts w:ascii="Times New Roman" w:hAnsi="Times New Roman"/>
          <w:lang w:val="fr-FR"/>
        </w:rPr>
        <w:t>.</w:t>
      </w:r>
    </w:p>
    <w:p w:rsidR="001E75D3" w:rsidRPr="002435A7" w:rsidRDefault="001E75D3" w:rsidP="001E75D3">
      <w:pPr>
        <w:numPr>
          <w:ilvl w:val="2"/>
          <w:numId w:val="8"/>
        </w:numPr>
        <w:tabs>
          <w:tab w:val="clear" w:pos="2340"/>
          <w:tab w:val="num" w:pos="1080"/>
        </w:tabs>
        <w:spacing w:before="120" w:after="120"/>
        <w:ind w:left="1080"/>
        <w:jc w:val="both"/>
        <w:rPr>
          <w:rFonts w:ascii="Times New Roman" w:hAnsi="Times New Roman"/>
        </w:rPr>
      </w:pPr>
      <w:r w:rsidRPr="002435A7">
        <w:rPr>
          <w:rFonts w:ascii="Times New Roman" w:hAnsi="Times New Roman"/>
        </w:rPr>
        <w:t xml:space="preserve">Chèn ép </w:t>
      </w:r>
      <w:r w:rsidR="002435A7" w:rsidRPr="002435A7">
        <w:rPr>
          <w:rFonts w:ascii="Times New Roman" w:hAnsi="Times New Roman"/>
        </w:rPr>
        <w:t>rễ thần kinh kết hợp (conjoined nerve root)</w:t>
      </w:r>
      <w:r w:rsidRPr="002435A7">
        <w:rPr>
          <w:rFonts w:ascii="Times New Roman" w:hAnsi="Times New Roman"/>
        </w:rPr>
        <w:t>.</w:t>
      </w:r>
    </w:p>
    <w:p w:rsidR="001E75D3" w:rsidRPr="002435A7" w:rsidRDefault="001E75D3" w:rsidP="001E75D3">
      <w:pPr>
        <w:numPr>
          <w:ilvl w:val="2"/>
          <w:numId w:val="8"/>
        </w:numPr>
        <w:tabs>
          <w:tab w:val="clear" w:pos="2340"/>
          <w:tab w:val="num" w:pos="1080"/>
        </w:tabs>
        <w:spacing w:before="120" w:after="120"/>
        <w:ind w:left="1080"/>
        <w:jc w:val="both"/>
        <w:rPr>
          <w:rFonts w:ascii="Times New Roman" w:hAnsi="Times New Roman"/>
        </w:rPr>
      </w:pPr>
      <w:r w:rsidRPr="002435A7">
        <w:rPr>
          <w:rFonts w:ascii="Times New Roman" w:hAnsi="Times New Roman"/>
        </w:rPr>
        <w:t>Trên MRI</w:t>
      </w:r>
      <w:r w:rsidR="002435A7" w:rsidRPr="002435A7">
        <w:rPr>
          <w:rFonts w:ascii="Times New Roman" w:hAnsi="Times New Roman"/>
        </w:rPr>
        <w:t>,</w:t>
      </w:r>
      <w:r w:rsidRPr="002435A7">
        <w:rPr>
          <w:rFonts w:ascii="Times New Roman" w:hAnsi="Times New Roman"/>
        </w:rPr>
        <w:t xml:space="preserve"> tĩnh mạch lỗ liên hợp dãn lớn </w:t>
      </w:r>
      <w:r w:rsidR="002435A7" w:rsidRPr="002435A7">
        <w:rPr>
          <w:rFonts w:ascii="Times New Roman" w:hAnsi="Times New Roman"/>
        </w:rPr>
        <w:t xml:space="preserve">có thể </w:t>
      </w:r>
      <w:r w:rsidR="002435A7">
        <w:rPr>
          <w:rFonts w:ascii="Times New Roman" w:hAnsi="Times New Roman"/>
        </w:rPr>
        <w:t xml:space="preserve">giống hình ảnh </w:t>
      </w:r>
      <w:r w:rsidRPr="002435A7">
        <w:rPr>
          <w:rFonts w:ascii="Times New Roman" w:hAnsi="Times New Roman"/>
        </w:rPr>
        <w:t xml:space="preserve">thoát vị đĩa đệm xa-ngoài. </w:t>
      </w:r>
    </w:p>
    <w:p w:rsidR="001E75D3" w:rsidRPr="002435A7" w:rsidRDefault="001E75D3" w:rsidP="001E75D3">
      <w:pPr>
        <w:spacing w:before="120" w:after="120"/>
        <w:jc w:val="both"/>
        <w:rPr>
          <w:rFonts w:ascii="Times New Roman" w:hAnsi="Times New Roman"/>
        </w:rPr>
      </w:pPr>
      <w:r w:rsidRPr="002435A7">
        <w:rPr>
          <w:rFonts w:ascii="Times New Roman" w:hAnsi="Times New Roman"/>
          <w:bCs/>
        </w:rPr>
        <w:t xml:space="preserve">HÌNH ẢNH HỌC </w:t>
      </w:r>
    </w:p>
    <w:p w:rsidR="001E75D3" w:rsidRPr="002435A7" w:rsidRDefault="002435A7" w:rsidP="001E75D3">
      <w:pPr>
        <w:spacing w:before="120" w:after="120"/>
        <w:ind w:firstLine="720"/>
        <w:jc w:val="both"/>
        <w:rPr>
          <w:rFonts w:ascii="Times New Roman" w:hAnsi="Times New Roman"/>
        </w:rPr>
      </w:pPr>
      <w:r w:rsidRPr="002435A7">
        <w:rPr>
          <w:rFonts w:ascii="Times New Roman" w:hAnsi="Times New Roman"/>
        </w:rPr>
        <w:t>Chú ý</w:t>
      </w:r>
      <w:r w:rsidR="00192983">
        <w:rPr>
          <w:rFonts w:ascii="Times New Roman" w:hAnsi="Times New Roman"/>
        </w:rPr>
        <w:t>:</w:t>
      </w:r>
      <w:r w:rsidRPr="002435A7">
        <w:rPr>
          <w:rFonts w:ascii="Times New Roman" w:hAnsi="Times New Roman"/>
        </w:rPr>
        <w:t xml:space="preserve"> N</w:t>
      </w:r>
      <w:r w:rsidR="001E75D3" w:rsidRPr="002435A7">
        <w:rPr>
          <w:rFonts w:ascii="Times New Roman" w:hAnsi="Times New Roman"/>
        </w:rPr>
        <w:t xml:space="preserve">ếu xem kỹ thì rất nhiều trường hợp thoát vị đĩa </w:t>
      </w:r>
      <w:proofErr w:type="gramStart"/>
      <w:r w:rsidR="001E75D3" w:rsidRPr="002435A7">
        <w:rPr>
          <w:rFonts w:ascii="Times New Roman" w:hAnsi="Times New Roman"/>
        </w:rPr>
        <w:t>đệm  xa</w:t>
      </w:r>
      <w:proofErr w:type="gramEnd"/>
      <w:r w:rsidR="001E75D3" w:rsidRPr="002435A7">
        <w:rPr>
          <w:rFonts w:ascii="Times New Roman" w:hAnsi="Times New Roman"/>
        </w:rPr>
        <w:t>-ngoài không triệu chứng có thể phát hiện trên CT hay MRI.</w:t>
      </w:r>
      <w:r>
        <w:rPr>
          <w:rFonts w:ascii="Times New Roman" w:hAnsi="Times New Roman"/>
        </w:rPr>
        <w:t xml:space="preserve"> Đòi hỏi liên hệ lâm sàng </w:t>
      </w:r>
      <w:r w:rsidR="00BD5967">
        <w:rPr>
          <w:rFonts w:ascii="Times New Roman" w:hAnsi="Times New Roman"/>
        </w:rPr>
        <w:t>một cách cẩn thận.</w:t>
      </w:r>
    </w:p>
    <w:p w:rsidR="00BD5967" w:rsidRPr="00BD5967" w:rsidRDefault="00BD5967" w:rsidP="00BD5967">
      <w:pPr>
        <w:spacing w:before="120" w:after="120"/>
        <w:ind w:firstLine="720"/>
        <w:jc w:val="both"/>
        <w:rPr>
          <w:rFonts w:ascii="Times New Roman" w:hAnsi="Times New Roman"/>
        </w:rPr>
      </w:pPr>
      <w:r w:rsidRPr="00BD5967">
        <w:rPr>
          <w:rFonts w:ascii="Times New Roman" w:hAnsi="Times New Roman"/>
          <w:b/>
        </w:rPr>
        <w:t>MRI</w:t>
      </w:r>
      <w:r w:rsidR="00192983">
        <w:rPr>
          <w:rFonts w:ascii="Times New Roman" w:hAnsi="Times New Roman"/>
          <w:b/>
        </w:rPr>
        <w:t>:</w:t>
      </w:r>
      <w:r w:rsidRPr="00BD5967">
        <w:rPr>
          <w:rFonts w:ascii="Times New Roman" w:hAnsi="Times New Roman"/>
        </w:rPr>
        <w:t xml:space="preserve"> </w:t>
      </w:r>
      <w:r>
        <w:rPr>
          <w:rFonts w:ascii="Times New Roman" w:hAnsi="Times New Roman"/>
        </w:rPr>
        <w:t xml:space="preserve">xét nghiệm được lựa chọn, </w:t>
      </w:r>
      <w:r w:rsidRPr="00BD5967">
        <w:rPr>
          <w:rFonts w:ascii="Times New Roman" w:hAnsi="Times New Roman"/>
        </w:rPr>
        <w:t xml:space="preserve">có độ nhạy tương tự Myelo-CT. Trên bình diện đứng dọc cắt qua lỗ liên hợp giúp phát hiện hình ảnh thoát vị. MRI dương tính giả 8% do </w:t>
      </w:r>
      <w:r>
        <w:rPr>
          <w:rFonts w:ascii="Times New Roman" w:hAnsi="Times New Roman"/>
        </w:rPr>
        <w:t xml:space="preserve">hiện diện của </w:t>
      </w:r>
      <w:r w:rsidRPr="00BD5967">
        <w:rPr>
          <w:rFonts w:ascii="Times New Roman" w:hAnsi="Times New Roman"/>
        </w:rPr>
        <w:t xml:space="preserve">tĩnh mạch lỗ liên hợp dãn lớn gây nhầm với thoát vị đĩa đệm xa-ngoài. </w:t>
      </w:r>
    </w:p>
    <w:p w:rsidR="001E75D3" w:rsidRPr="002435A7" w:rsidRDefault="001E75D3" w:rsidP="001E75D3">
      <w:pPr>
        <w:spacing w:before="120" w:after="120"/>
        <w:ind w:firstLine="720"/>
        <w:jc w:val="both"/>
        <w:rPr>
          <w:rFonts w:ascii="Times New Roman" w:hAnsi="Times New Roman"/>
        </w:rPr>
      </w:pPr>
      <w:r w:rsidRPr="002435A7">
        <w:rPr>
          <w:rFonts w:ascii="Times New Roman" w:hAnsi="Times New Roman"/>
          <w:b/>
        </w:rPr>
        <w:t>Myelography</w:t>
      </w:r>
      <w:r w:rsidR="00192983">
        <w:rPr>
          <w:rFonts w:ascii="Times New Roman" w:hAnsi="Times New Roman"/>
        </w:rPr>
        <w:t>:</w:t>
      </w:r>
      <w:r w:rsidRPr="002435A7">
        <w:rPr>
          <w:rFonts w:ascii="Times New Roman" w:hAnsi="Times New Roman"/>
        </w:rPr>
        <w:t xml:space="preserve"> </w:t>
      </w:r>
      <w:r w:rsidR="00BD5967">
        <w:rPr>
          <w:rFonts w:ascii="Times New Roman" w:hAnsi="Times New Roman"/>
        </w:rPr>
        <w:t xml:space="preserve">ít khi dùng đơn độc (thường chụp sau khi chụp myelo CT). Bỏ </w:t>
      </w:r>
      <w:r w:rsidRPr="002435A7">
        <w:rPr>
          <w:rFonts w:ascii="Times New Roman" w:hAnsi="Times New Roman"/>
        </w:rPr>
        <w:t>sót đến 87% trường hợp do sự chèn ép rễ thần kinh xảy ra ở</w:t>
      </w:r>
      <w:r w:rsidR="00BD5967">
        <w:rPr>
          <w:rFonts w:ascii="Times New Roman" w:hAnsi="Times New Roman"/>
        </w:rPr>
        <w:t xml:space="preserve"> xa</w:t>
      </w:r>
      <w:r w:rsidRPr="002435A7">
        <w:rPr>
          <w:rFonts w:ascii="Times New Roman" w:hAnsi="Times New Roman"/>
        </w:rPr>
        <w:t xml:space="preserve"> bao rễ thần kinh (</w:t>
      </w:r>
      <w:r w:rsidR="00BD5967">
        <w:rPr>
          <w:rFonts w:ascii="Times New Roman" w:hAnsi="Times New Roman"/>
        </w:rPr>
        <w:t xml:space="preserve">vì thế </w:t>
      </w:r>
      <w:r w:rsidRPr="002435A7">
        <w:rPr>
          <w:rFonts w:ascii="Times New Roman" w:hAnsi="Times New Roman"/>
        </w:rPr>
        <w:t>thuốc cản quang không ngấm tới).</w:t>
      </w:r>
    </w:p>
    <w:p w:rsidR="001E75D3" w:rsidRPr="003C6425" w:rsidRDefault="001E75D3" w:rsidP="001E75D3">
      <w:pPr>
        <w:spacing w:before="120" w:after="120"/>
        <w:ind w:firstLine="720"/>
        <w:jc w:val="both"/>
        <w:rPr>
          <w:rFonts w:ascii="Times New Roman" w:hAnsi="Times New Roman"/>
        </w:rPr>
      </w:pPr>
      <w:r w:rsidRPr="00BD5967">
        <w:rPr>
          <w:rFonts w:ascii="Times New Roman" w:hAnsi="Times New Roman"/>
          <w:b/>
        </w:rPr>
        <w:t xml:space="preserve">CT </w:t>
      </w:r>
      <w:proofErr w:type="gramStart"/>
      <w:r w:rsidRPr="00BD5967">
        <w:rPr>
          <w:rFonts w:ascii="Times New Roman" w:hAnsi="Times New Roman"/>
          <w:b/>
        </w:rPr>
        <w:t>Scan</w:t>
      </w:r>
      <w:proofErr w:type="gramEnd"/>
      <w:r w:rsidR="00192983">
        <w:rPr>
          <w:rFonts w:ascii="Times New Roman" w:hAnsi="Times New Roman"/>
          <w:b/>
        </w:rPr>
        <w:t>:</w:t>
      </w:r>
      <w:r w:rsidRPr="00BD5967">
        <w:rPr>
          <w:rFonts w:ascii="Times New Roman" w:hAnsi="Times New Roman"/>
        </w:rPr>
        <w:t xml:space="preserve"> phát hiện một khối choán chỗ</w:t>
      </w:r>
      <w:r w:rsidR="00BD5967" w:rsidRPr="00BD5967">
        <w:rPr>
          <w:rFonts w:ascii="Times New Roman" w:hAnsi="Times New Roman"/>
        </w:rPr>
        <w:t xml:space="preserve"> đẩy</w:t>
      </w:r>
      <w:r w:rsidR="00BD5967">
        <w:rPr>
          <w:rFonts w:ascii="Times New Roman" w:hAnsi="Times New Roman"/>
        </w:rPr>
        <w:t xml:space="preserve"> lệch mỡ</w:t>
      </w:r>
      <w:r w:rsidRPr="00BD5967">
        <w:rPr>
          <w:rFonts w:ascii="Times New Roman" w:hAnsi="Times New Roman"/>
        </w:rPr>
        <w:t xml:space="preserve"> ngoài màng cứng</w:t>
      </w:r>
      <w:r w:rsidR="00BD5967">
        <w:rPr>
          <w:rFonts w:ascii="Times New Roman" w:hAnsi="Times New Roman"/>
        </w:rPr>
        <w:t>,</w:t>
      </w:r>
      <w:r w:rsidRPr="00BD5967">
        <w:rPr>
          <w:rFonts w:ascii="Times New Roman" w:hAnsi="Times New Roman"/>
        </w:rPr>
        <w:t xml:space="preserve"> xâm lấn vào lỗ liên hợp hay ngách bên gây chèn rễ thần kinh. </w:t>
      </w:r>
      <w:proofErr w:type="gramStart"/>
      <w:r w:rsidRPr="00BD5967">
        <w:rPr>
          <w:rFonts w:ascii="Times New Roman" w:hAnsi="Times New Roman"/>
        </w:rPr>
        <w:t>Hay khối choán chỗ ở bên</w:t>
      </w:r>
      <w:r w:rsidR="00BD5967" w:rsidRPr="00BD5967">
        <w:rPr>
          <w:rFonts w:ascii="Times New Roman" w:hAnsi="Times New Roman"/>
        </w:rPr>
        <w:t xml:space="preserve"> ngoài</w:t>
      </w:r>
      <w:r w:rsidRPr="00BD5967">
        <w:rPr>
          <w:rFonts w:ascii="Times New Roman" w:hAnsi="Times New Roman"/>
        </w:rPr>
        <w:t xml:space="preserve"> lỗ liên hợp.</w:t>
      </w:r>
      <w:proofErr w:type="gramEnd"/>
      <w:r w:rsidRPr="00BD5967">
        <w:rPr>
          <w:rFonts w:ascii="Times New Roman" w:hAnsi="Times New Roman"/>
        </w:rPr>
        <w:t xml:space="preserve"> </w:t>
      </w:r>
      <w:proofErr w:type="gramStart"/>
      <w:r w:rsidRPr="003C6425">
        <w:rPr>
          <w:rFonts w:ascii="Times New Roman" w:hAnsi="Times New Roman"/>
        </w:rPr>
        <w:t>CT có độ nhạy khoảng 50% và tương tự Myelo – CT.</w:t>
      </w:r>
      <w:proofErr w:type="gramEnd"/>
      <w:r w:rsidRPr="003C6425">
        <w:rPr>
          <w:rFonts w:ascii="Times New Roman" w:hAnsi="Times New Roman"/>
        </w:rPr>
        <w:t xml:space="preserve"> </w:t>
      </w:r>
    </w:p>
    <w:p w:rsidR="001E75D3" w:rsidRPr="003C6425" w:rsidRDefault="001E75D3" w:rsidP="001E75D3">
      <w:pPr>
        <w:spacing w:before="120" w:after="120"/>
        <w:jc w:val="both"/>
        <w:rPr>
          <w:rFonts w:ascii="Times New Roman" w:hAnsi="Times New Roman"/>
          <w:bCs/>
        </w:rPr>
      </w:pPr>
      <w:r w:rsidRPr="003C6425">
        <w:rPr>
          <w:rFonts w:ascii="Times New Roman" w:hAnsi="Times New Roman"/>
          <w:bCs/>
        </w:rPr>
        <w:t xml:space="preserve">PHẪU THUẬT </w:t>
      </w:r>
    </w:p>
    <w:p w:rsidR="002E4E81" w:rsidRPr="003C6425" w:rsidRDefault="002E4E81" w:rsidP="001E75D3">
      <w:pPr>
        <w:spacing w:before="120" w:after="120"/>
        <w:jc w:val="both"/>
        <w:rPr>
          <w:rFonts w:ascii="Times New Roman" w:hAnsi="Times New Roman"/>
          <w:bCs/>
        </w:rPr>
      </w:pPr>
      <w:r w:rsidRPr="003C6425">
        <w:rPr>
          <w:rFonts w:ascii="Times New Roman" w:hAnsi="Times New Roman"/>
          <w:bCs/>
        </w:rPr>
        <w:t>Chú ý</w:t>
      </w:r>
      <w:r w:rsidR="00192983">
        <w:rPr>
          <w:rFonts w:ascii="Times New Roman" w:hAnsi="Times New Roman"/>
          <w:bCs/>
        </w:rPr>
        <w:t>:</w:t>
      </w:r>
      <w:r w:rsidRPr="003C6425">
        <w:rPr>
          <w:rFonts w:ascii="Times New Roman" w:hAnsi="Times New Roman"/>
          <w:bCs/>
        </w:rPr>
        <w:t xml:space="preserve"> Giải ép hạch lưng rễ thần kinh có thể có kết quả hồi phục chậm hơn </w:t>
      </w:r>
      <w:r w:rsidR="00C55209" w:rsidRPr="003C6425">
        <w:rPr>
          <w:rFonts w:ascii="Times New Roman" w:hAnsi="Times New Roman"/>
          <w:bCs/>
        </w:rPr>
        <w:t>sau khi</w:t>
      </w:r>
      <w:r w:rsidRPr="003C6425">
        <w:rPr>
          <w:rFonts w:ascii="Times New Roman" w:hAnsi="Times New Roman"/>
          <w:bCs/>
        </w:rPr>
        <w:t xml:space="preserve"> cắt bỏ đĩa đệm (discectomy) và kết quả </w:t>
      </w:r>
      <w:proofErr w:type="gramStart"/>
      <w:r w:rsidRPr="003C6425">
        <w:rPr>
          <w:rFonts w:ascii="Times New Roman" w:hAnsi="Times New Roman"/>
          <w:bCs/>
        </w:rPr>
        <w:t>chung</w:t>
      </w:r>
      <w:proofErr w:type="gramEnd"/>
      <w:r w:rsidRPr="003C6425">
        <w:rPr>
          <w:rFonts w:ascii="Times New Roman" w:hAnsi="Times New Roman"/>
          <w:bCs/>
        </w:rPr>
        <w:t xml:space="preserve"> ít</w:t>
      </w:r>
      <w:r w:rsidR="00C55209" w:rsidRPr="003C6425">
        <w:rPr>
          <w:rFonts w:ascii="Times New Roman" w:hAnsi="Times New Roman"/>
          <w:bCs/>
        </w:rPr>
        <w:t xml:space="preserve"> hài lòng hơn so với mổ bệnh nhân bị thoát vị đĩa đệm cạnh giữa, là vị trí thoát vị hay gặp nhất.</w:t>
      </w:r>
    </w:p>
    <w:p w:rsidR="001E75D3" w:rsidRPr="003C6425" w:rsidRDefault="001E75D3" w:rsidP="001E75D3">
      <w:pPr>
        <w:spacing w:before="120" w:after="120"/>
        <w:jc w:val="both"/>
        <w:rPr>
          <w:rFonts w:ascii="Times New Roman" w:hAnsi="Times New Roman"/>
          <w:b/>
          <w:bCs/>
        </w:rPr>
      </w:pPr>
      <w:r w:rsidRPr="003C6425">
        <w:rPr>
          <w:rFonts w:ascii="Times New Roman" w:hAnsi="Times New Roman"/>
          <w:b/>
          <w:bCs/>
        </w:rPr>
        <w:t xml:space="preserve">Phẫu thuật trường hợp thoát vị ở lỗ liên hợp </w:t>
      </w:r>
    </w:p>
    <w:p w:rsidR="001E75D3" w:rsidRPr="003C6425" w:rsidRDefault="001E75D3" w:rsidP="001E75D3">
      <w:pPr>
        <w:spacing w:before="120" w:after="120"/>
        <w:ind w:firstLine="720"/>
        <w:jc w:val="both"/>
        <w:rPr>
          <w:rFonts w:ascii="Times New Roman" w:hAnsi="Times New Roman"/>
        </w:rPr>
      </w:pPr>
      <w:r w:rsidRPr="003C6425">
        <w:rPr>
          <w:rFonts w:ascii="Times New Roman" w:hAnsi="Times New Roman"/>
        </w:rPr>
        <w:t xml:space="preserve">Thường phải cắt bỏ mấu khớp </w:t>
      </w:r>
      <w:r w:rsidR="00C55209" w:rsidRPr="003C6425">
        <w:rPr>
          <w:rFonts w:ascii="Times New Roman" w:hAnsi="Times New Roman"/>
        </w:rPr>
        <w:t xml:space="preserve">ở phía trong </w:t>
      </w:r>
      <w:r w:rsidRPr="003C6425">
        <w:rPr>
          <w:rFonts w:ascii="Times New Roman" w:hAnsi="Times New Roman"/>
        </w:rPr>
        <w:t>(</w:t>
      </w:r>
      <w:r w:rsidR="00C55209" w:rsidRPr="003C6425">
        <w:rPr>
          <w:rFonts w:ascii="Times New Roman" w:hAnsi="Times New Roman"/>
        </w:rPr>
        <w:t xml:space="preserve">mesial </w:t>
      </w:r>
      <w:r w:rsidRPr="003C6425">
        <w:rPr>
          <w:rFonts w:ascii="Times New Roman" w:hAnsi="Times New Roman"/>
        </w:rPr>
        <w:t>facetectomy) nhằm có lối ra phía ngoài của túi màng cứng (dural sac) mà không kéo</w:t>
      </w:r>
      <w:r w:rsidR="00C55209" w:rsidRPr="003C6425">
        <w:rPr>
          <w:rFonts w:ascii="Times New Roman" w:hAnsi="Times New Roman"/>
        </w:rPr>
        <w:t xml:space="preserve"> quá mức</w:t>
      </w:r>
      <w:r w:rsidRPr="003C6425">
        <w:rPr>
          <w:rFonts w:ascii="Times New Roman" w:hAnsi="Times New Roman"/>
        </w:rPr>
        <w:t xml:space="preserve"> chùm đuôi ngựa hay rễ thần kinh. Lưu ý</w:t>
      </w:r>
      <w:r w:rsidR="00192983">
        <w:rPr>
          <w:rFonts w:ascii="Times New Roman" w:hAnsi="Times New Roman"/>
        </w:rPr>
        <w:t>:</w:t>
      </w:r>
      <w:r w:rsidRPr="003C6425">
        <w:rPr>
          <w:rFonts w:ascii="Times New Roman" w:hAnsi="Times New Roman"/>
        </w:rPr>
        <w:t xml:space="preserve"> cắt mấu khớp toàn bộ kết hợp với lấy nhân đệm gây nguy cơ mất vững cột sống (chỉ riêng cắt bỏ toàn bộ mấu khớp sẽ gây trượt đốt sống ở 10% trường hợp), một </w:t>
      </w:r>
      <w:r w:rsidR="00C55209" w:rsidRPr="003C6425">
        <w:rPr>
          <w:rFonts w:ascii="Times New Roman" w:hAnsi="Times New Roman"/>
        </w:rPr>
        <w:t xml:space="preserve">số serie nghiên cứu </w:t>
      </w:r>
      <w:r w:rsidRPr="003C6425">
        <w:rPr>
          <w:rFonts w:ascii="Times New Roman" w:hAnsi="Times New Roman"/>
        </w:rPr>
        <w:t>khác ghi nhận nguy cơ thấp hơn (</w:t>
      </w:r>
      <w:r w:rsidR="00C55209" w:rsidRPr="003C6425">
        <w:rPr>
          <w:rFonts w:ascii="Times New Roman" w:hAnsi="Times New Roman"/>
        </w:rPr>
        <w:t>1/33 trường hợp). Có thể sử dụng kỹ thuật khác</w:t>
      </w:r>
      <w:r w:rsidRPr="003C6425">
        <w:rPr>
          <w:rFonts w:ascii="Times New Roman" w:hAnsi="Times New Roman"/>
        </w:rPr>
        <w:t xml:space="preserve">: chỉ cần lấy bỏ phần ngoài mấu khớp trên của đốt sống dưới. </w:t>
      </w:r>
      <w:proofErr w:type="gramStart"/>
      <w:r w:rsidRPr="003C6425">
        <w:rPr>
          <w:rFonts w:ascii="Times New Roman" w:hAnsi="Times New Roman"/>
        </w:rPr>
        <w:t xml:space="preserve">Mổ nội soi </w:t>
      </w:r>
      <w:r w:rsidR="00C55209" w:rsidRPr="003C6425">
        <w:rPr>
          <w:rFonts w:ascii="Times New Roman" w:hAnsi="Times New Roman"/>
        </w:rPr>
        <w:t xml:space="preserve">có thể </w:t>
      </w:r>
      <w:r w:rsidRPr="003C6425">
        <w:rPr>
          <w:rFonts w:ascii="Times New Roman" w:hAnsi="Times New Roman"/>
        </w:rPr>
        <w:t>thích hợp với loại thoát vị này.</w:t>
      </w:r>
      <w:proofErr w:type="gramEnd"/>
    </w:p>
    <w:p w:rsidR="001E75D3" w:rsidRPr="003C6425" w:rsidRDefault="001E75D3" w:rsidP="001E75D3">
      <w:pPr>
        <w:spacing w:before="120" w:after="120"/>
        <w:jc w:val="both"/>
        <w:rPr>
          <w:rFonts w:ascii="Times New Roman" w:hAnsi="Times New Roman"/>
        </w:rPr>
      </w:pPr>
      <w:r w:rsidRPr="003C6425">
        <w:rPr>
          <w:rFonts w:ascii="Times New Roman" w:hAnsi="Times New Roman"/>
          <w:b/>
          <w:bCs/>
        </w:rPr>
        <w:t xml:space="preserve">Phẫu thuật trường hợp thoát vị ở xa lỗ liên hợp </w:t>
      </w:r>
    </w:p>
    <w:p w:rsidR="001E75D3" w:rsidRPr="003C6425" w:rsidRDefault="001E75D3" w:rsidP="001E75D3">
      <w:pPr>
        <w:spacing w:before="120" w:after="120"/>
        <w:ind w:firstLine="720"/>
        <w:jc w:val="both"/>
        <w:rPr>
          <w:rFonts w:ascii="Times New Roman" w:hAnsi="Times New Roman"/>
        </w:rPr>
      </w:pPr>
      <w:r w:rsidRPr="003C6425">
        <w:rPr>
          <w:rFonts w:ascii="Times New Roman" w:hAnsi="Times New Roman"/>
        </w:rPr>
        <w:lastRenderedPageBreak/>
        <w:t xml:space="preserve">Có </w:t>
      </w:r>
      <w:r w:rsidR="0013476A" w:rsidRPr="003C6425">
        <w:rPr>
          <w:rFonts w:ascii="Times New Roman" w:hAnsi="Times New Roman"/>
        </w:rPr>
        <w:t>nhiều kỹ thuật được dùng, bao gồm</w:t>
      </w:r>
      <w:r w:rsidR="00192983">
        <w:rPr>
          <w:rFonts w:ascii="Times New Roman" w:hAnsi="Times New Roman"/>
        </w:rPr>
        <w:t>:</w:t>
      </w:r>
    </w:p>
    <w:p w:rsidR="001E75D3" w:rsidRPr="003C6425" w:rsidRDefault="0013476A" w:rsidP="001E75D3">
      <w:pPr>
        <w:numPr>
          <w:ilvl w:val="1"/>
          <w:numId w:val="9"/>
        </w:numPr>
        <w:tabs>
          <w:tab w:val="clear" w:pos="1440"/>
          <w:tab w:val="num" w:pos="1080"/>
        </w:tabs>
        <w:spacing w:before="120" w:after="120"/>
        <w:ind w:left="1080"/>
        <w:jc w:val="both"/>
        <w:rPr>
          <w:rFonts w:ascii="Times New Roman" w:hAnsi="Times New Roman"/>
        </w:rPr>
      </w:pPr>
      <w:r w:rsidRPr="003C6425">
        <w:rPr>
          <w:rFonts w:ascii="Times New Roman" w:hAnsi="Times New Roman"/>
        </w:rPr>
        <w:t>Cắt bỏ nửa bản sống (h</w:t>
      </w:r>
      <w:r w:rsidR="001E75D3" w:rsidRPr="003C6425">
        <w:rPr>
          <w:rFonts w:ascii="Times New Roman" w:hAnsi="Times New Roman"/>
        </w:rPr>
        <w:t>emilaminectomy</w:t>
      </w:r>
      <w:r w:rsidRPr="003C6425">
        <w:rPr>
          <w:rFonts w:ascii="Times New Roman" w:hAnsi="Times New Roman"/>
        </w:rPr>
        <w:t>)</w:t>
      </w:r>
      <w:r w:rsidR="001E75D3" w:rsidRPr="003C6425">
        <w:rPr>
          <w:rFonts w:ascii="Times New Roman" w:hAnsi="Times New Roman"/>
        </w:rPr>
        <w:t xml:space="preserve"> đường giữa: cắt bỏ một phần hay toàn bộ mấu khớp. An toàn nhất là </w:t>
      </w:r>
      <w:r w:rsidRPr="003C6425">
        <w:rPr>
          <w:rFonts w:ascii="Times New Roman" w:hAnsi="Times New Roman"/>
        </w:rPr>
        <w:t>tìm</w:t>
      </w:r>
      <w:r w:rsidR="001E75D3" w:rsidRPr="003C6425">
        <w:rPr>
          <w:rFonts w:ascii="Times New Roman" w:hAnsi="Times New Roman"/>
        </w:rPr>
        <w:t xml:space="preserve"> rễ thần kinh bị chèn ép </w:t>
      </w:r>
      <w:r w:rsidRPr="003C6425">
        <w:rPr>
          <w:rFonts w:ascii="Times New Roman" w:hAnsi="Times New Roman"/>
        </w:rPr>
        <w:t xml:space="preserve">bằng cách cắt bỏ phần dưới bản sống (laminectomy) </w:t>
      </w:r>
      <w:r w:rsidR="001E75D3" w:rsidRPr="003C6425">
        <w:rPr>
          <w:rFonts w:ascii="Times New Roman" w:hAnsi="Times New Roman"/>
        </w:rPr>
        <w:t>của đốt sống trên (ví dụ L4 đối với thoát vị đĩa đệm L</w:t>
      </w:r>
      <w:r w:rsidR="001E75D3" w:rsidRPr="003C6425">
        <w:rPr>
          <w:rFonts w:ascii="Times New Roman" w:hAnsi="Times New Roman"/>
          <w:vertAlign w:val="subscript"/>
        </w:rPr>
        <w:t>4-5</w:t>
      </w:r>
      <w:r w:rsidR="001E75D3" w:rsidRPr="003C6425">
        <w:rPr>
          <w:rFonts w:ascii="Times New Roman" w:hAnsi="Times New Roman"/>
        </w:rPr>
        <w:t>)</w:t>
      </w:r>
      <w:r w:rsidRPr="003C6425">
        <w:rPr>
          <w:rFonts w:ascii="Times New Roman" w:hAnsi="Times New Roman"/>
        </w:rPr>
        <w:t xml:space="preserve"> đủ cao để</w:t>
      </w:r>
      <w:r w:rsidR="001E75D3" w:rsidRPr="003C6425">
        <w:rPr>
          <w:rFonts w:ascii="Times New Roman" w:hAnsi="Times New Roman"/>
        </w:rPr>
        <w:t xml:space="preserve"> bộc lộ rõ nách thần kinh, lần theo đường đi của rễ thần kinh chui qua lỗ liên hợp bằng cách gặm dần mấu khớp cho đến khi thấy rõ khối thoát vị. </w:t>
      </w:r>
    </w:p>
    <w:p w:rsidR="001E75D3" w:rsidRPr="003C6425" w:rsidRDefault="0013476A" w:rsidP="001E75D3">
      <w:pPr>
        <w:numPr>
          <w:ilvl w:val="1"/>
          <w:numId w:val="9"/>
        </w:numPr>
        <w:tabs>
          <w:tab w:val="clear" w:pos="1440"/>
          <w:tab w:val="num" w:pos="1080"/>
        </w:tabs>
        <w:spacing w:before="120" w:after="120"/>
        <w:ind w:left="1080"/>
        <w:jc w:val="both"/>
        <w:rPr>
          <w:rFonts w:ascii="Times New Roman" w:hAnsi="Times New Roman"/>
        </w:rPr>
      </w:pPr>
      <w:r w:rsidRPr="003C6425">
        <w:rPr>
          <w:rFonts w:ascii="Times New Roman" w:hAnsi="Times New Roman"/>
        </w:rPr>
        <w:t xml:space="preserve">Mổ qua lối bên (ngoài ống sống) qua đường </w:t>
      </w:r>
      <w:r w:rsidR="001E75D3" w:rsidRPr="003C6425">
        <w:rPr>
          <w:rFonts w:ascii="Times New Roman" w:hAnsi="Times New Roman"/>
        </w:rPr>
        <w:t>rạch da cạnh đường giữa. Ưu điểm là bảo tồn mấu khớp, vén cơ dễ dàng. Khuyết điểm:</w:t>
      </w:r>
      <w:r w:rsidRPr="003C6425">
        <w:rPr>
          <w:rFonts w:ascii="Times New Roman" w:hAnsi="Times New Roman"/>
        </w:rPr>
        <w:t xml:space="preserve"> </w:t>
      </w:r>
      <w:r w:rsidR="001E75D3" w:rsidRPr="003C6425">
        <w:rPr>
          <w:rFonts w:ascii="Times New Roman" w:hAnsi="Times New Roman"/>
        </w:rPr>
        <w:t xml:space="preserve">ít phẫu thuật viên quen đường mổ này và không thể lần </w:t>
      </w:r>
      <w:proofErr w:type="gramStart"/>
      <w:r w:rsidR="001E75D3" w:rsidRPr="003C6425">
        <w:rPr>
          <w:rFonts w:ascii="Times New Roman" w:hAnsi="Times New Roman"/>
        </w:rPr>
        <w:t>theo</w:t>
      </w:r>
      <w:proofErr w:type="gramEnd"/>
      <w:r w:rsidR="001E75D3" w:rsidRPr="003C6425">
        <w:rPr>
          <w:rFonts w:ascii="Times New Roman" w:hAnsi="Times New Roman"/>
        </w:rPr>
        <w:t xml:space="preserve"> rễ thần kinh từ trong ra ngoài. </w:t>
      </w:r>
    </w:p>
    <w:p w:rsidR="001E75D3" w:rsidRPr="003C6425" w:rsidRDefault="001E75D3" w:rsidP="001E75D3">
      <w:pPr>
        <w:spacing w:before="120" w:after="120"/>
        <w:ind w:left="720"/>
        <w:jc w:val="both"/>
        <w:rPr>
          <w:rFonts w:ascii="Times New Roman" w:hAnsi="Times New Roman"/>
          <w:sz w:val="10"/>
          <w:szCs w:val="10"/>
        </w:rPr>
      </w:pPr>
    </w:p>
    <w:p w:rsidR="001E75D3" w:rsidRPr="003C6425" w:rsidRDefault="001E75D3" w:rsidP="001E75D3">
      <w:pPr>
        <w:spacing w:before="120" w:after="120"/>
        <w:jc w:val="center"/>
        <w:rPr>
          <w:rFonts w:ascii="Times New Roman" w:hAnsi="Times New Roman"/>
          <w:b/>
          <w:bCs/>
          <w:sz w:val="32"/>
          <w:szCs w:val="32"/>
        </w:rPr>
      </w:pPr>
      <w:r w:rsidRPr="003C6425">
        <w:rPr>
          <w:rFonts w:ascii="Times New Roman" w:hAnsi="Times New Roman"/>
          <w:b/>
          <w:bCs/>
          <w:sz w:val="32"/>
          <w:szCs w:val="32"/>
        </w:rPr>
        <w:t>THOÁT VỊ ĐĨA ĐỆM Ở TRẺ EM</w:t>
      </w:r>
    </w:p>
    <w:p w:rsidR="001E75D3" w:rsidRPr="003C6425" w:rsidRDefault="001E75D3" w:rsidP="001E75D3">
      <w:pPr>
        <w:spacing w:before="120" w:after="120"/>
        <w:ind w:firstLine="720"/>
        <w:jc w:val="both"/>
        <w:rPr>
          <w:rFonts w:ascii="Times New Roman" w:hAnsi="Times New Roman"/>
          <w:sz w:val="10"/>
          <w:szCs w:val="10"/>
        </w:rPr>
      </w:pPr>
    </w:p>
    <w:p w:rsidR="001E75D3" w:rsidRPr="003C6425" w:rsidRDefault="001E75D3" w:rsidP="001E75D3">
      <w:pPr>
        <w:spacing w:before="120" w:after="120"/>
        <w:ind w:firstLine="720"/>
        <w:jc w:val="both"/>
        <w:rPr>
          <w:rFonts w:ascii="Times New Roman" w:hAnsi="Times New Roman"/>
        </w:rPr>
      </w:pPr>
      <w:r w:rsidRPr="003C6425">
        <w:rPr>
          <w:rFonts w:ascii="Times New Roman" w:hAnsi="Times New Roman"/>
        </w:rPr>
        <w:t xml:space="preserve">Dưới 1% </w:t>
      </w:r>
      <w:r w:rsidR="0013476A" w:rsidRPr="003C6425">
        <w:rPr>
          <w:rFonts w:ascii="Times New Roman" w:hAnsi="Times New Roman"/>
        </w:rPr>
        <w:t xml:space="preserve">các ca </w:t>
      </w:r>
      <w:r w:rsidRPr="003C6425">
        <w:rPr>
          <w:rFonts w:ascii="Times New Roman" w:hAnsi="Times New Roman"/>
        </w:rPr>
        <w:t>mổ thoát vị đĩa đệm thắt lưng</w:t>
      </w:r>
      <w:r w:rsidR="0013476A" w:rsidRPr="003C6425">
        <w:rPr>
          <w:rFonts w:ascii="Times New Roman" w:hAnsi="Times New Roman"/>
        </w:rPr>
        <w:t xml:space="preserve"> được thực hiện cho bệnh nhân</w:t>
      </w:r>
      <w:r w:rsidRPr="003C6425">
        <w:rPr>
          <w:rFonts w:ascii="Times New Roman" w:hAnsi="Times New Roman"/>
        </w:rPr>
        <w:t xml:space="preserve"> 10 – 20 tuổi (nghiên cứu tại Mayo Clinic là 0</w:t>
      </w:r>
      <w:proofErr w:type="gramStart"/>
      <w:r w:rsidRPr="003C6425">
        <w:rPr>
          <w:rFonts w:ascii="Times New Roman" w:hAnsi="Times New Roman"/>
        </w:rPr>
        <w:t>,4</w:t>
      </w:r>
      <w:proofErr w:type="gramEnd"/>
      <w:r w:rsidRPr="003C6425">
        <w:rPr>
          <w:rFonts w:ascii="Times New Roman" w:hAnsi="Times New Roman"/>
        </w:rPr>
        <w:t xml:space="preserve">% bệnh nhân &lt; 17 tuổi). </w:t>
      </w:r>
      <w:proofErr w:type="gramStart"/>
      <w:r w:rsidR="0013476A" w:rsidRPr="003C6425">
        <w:rPr>
          <w:rFonts w:ascii="Times New Roman" w:hAnsi="Times New Roman"/>
        </w:rPr>
        <w:t>Những b</w:t>
      </w:r>
      <w:r w:rsidRPr="003C6425">
        <w:rPr>
          <w:rFonts w:ascii="Times New Roman" w:hAnsi="Times New Roman"/>
        </w:rPr>
        <w:t xml:space="preserve">ệnh nhân </w:t>
      </w:r>
      <w:r w:rsidR="0013476A" w:rsidRPr="003C6425">
        <w:rPr>
          <w:rFonts w:ascii="Times New Roman" w:hAnsi="Times New Roman"/>
        </w:rPr>
        <w:t xml:space="preserve">này thường ít </w:t>
      </w:r>
      <w:r w:rsidRPr="003C6425">
        <w:rPr>
          <w:rFonts w:ascii="Times New Roman" w:hAnsi="Times New Roman"/>
        </w:rPr>
        <w:t xml:space="preserve">có biểu hiện thần kinh </w:t>
      </w:r>
      <w:r w:rsidR="0013476A" w:rsidRPr="003C6425">
        <w:rPr>
          <w:rFonts w:ascii="Times New Roman" w:hAnsi="Times New Roman"/>
        </w:rPr>
        <w:t xml:space="preserve">ngoại trừ </w:t>
      </w:r>
      <w:r w:rsidRPr="003C6425">
        <w:rPr>
          <w:rFonts w:ascii="Times New Roman" w:hAnsi="Times New Roman"/>
        </w:rPr>
        <w:t>nghiệm pháp Lasègue</w:t>
      </w:r>
      <w:r w:rsidR="0013476A" w:rsidRPr="003C6425">
        <w:rPr>
          <w:rFonts w:ascii="Times New Roman" w:hAnsi="Times New Roman"/>
        </w:rPr>
        <w:t xml:space="preserve"> thường xuyên</w:t>
      </w:r>
      <w:r w:rsidRPr="003C6425">
        <w:rPr>
          <w:rFonts w:ascii="Times New Roman" w:hAnsi="Times New Roman"/>
        </w:rPr>
        <w:t xml:space="preserve"> (</w:t>
      </w:r>
      <w:r w:rsidR="0013476A" w:rsidRPr="003C6425">
        <w:rPr>
          <w:rFonts w:ascii="Times New Roman" w:hAnsi="Times New Roman"/>
        </w:rPr>
        <w:t>+</w:t>
      </w:r>
      <w:r w:rsidRPr="003C6425">
        <w:rPr>
          <w:rFonts w:ascii="Times New Roman" w:hAnsi="Times New Roman"/>
        </w:rPr>
        <w:t>).</w:t>
      </w:r>
      <w:proofErr w:type="gramEnd"/>
      <w:r w:rsidRPr="003C6425">
        <w:rPr>
          <w:rFonts w:ascii="Times New Roman" w:hAnsi="Times New Roman"/>
        </w:rPr>
        <w:t xml:space="preserve"> </w:t>
      </w:r>
      <w:proofErr w:type="gramStart"/>
      <w:r w:rsidRPr="003C6425">
        <w:rPr>
          <w:rFonts w:ascii="Times New Roman" w:hAnsi="Times New Roman"/>
        </w:rPr>
        <w:t>Khối thoát vị</w:t>
      </w:r>
      <w:r w:rsidR="0013476A" w:rsidRPr="003C6425">
        <w:rPr>
          <w:rFonts w:ascii="Times New Roman" w:hAnsi="Times New Roman"/>
        </w:rPr>
        <w:t xml:space="preserve"> ở người trẻ</w:t>
      </w:r>
      <w:r w:rsidRPr="003C6425">
        <w:rPr>
          <w:rFonts w:ascii="Times New Roman" w:hAnsi="Times New Roman"/>
        </w:rPr>
        <w:t xml:space="preserve"> có đặc điểm chắc, xơ và dính chặt vào tấm </w:t>
      </w:r>
      <w:r w:rsidR="0013476A" w:rsidRPr="003C6425">
        <w:rPr>
          <w:rFonts w:ascii="Times New Roman" w:hAnsi="Times New Roman"/>
        </w:rPr>
        <w:t>sụn (cartilage end-plate)</w:t>
      </w:r>
      <w:r w:rsidR="00881C85" w:rsidRPr="003C6425">
        <w:rPr>
          <w:rFonts w:ascii="Times New Roman" w:hAnsi="Times New Roman"/>
        </w:rPr>
        <w:t>, khác với thoát vị</w:t>
      </w:r>
      <w:r w:rsidRPr="003C6425">
        <w:rPr>
          <w:rFonts w:ascii="Times New Roman" w:hAnsi="Times New Roman"/>
        </w:rPr>
        <w:t xml:space="preserve"> rời ở người lớn</w:t>
      </w:r>
      <w:r w:rsidR="00881C85" w:rsidRPr="003C6425">
        <w:rPr>
          <w:rFonts w:ascii="Times New Roman" w:hAnsi="Times New Roman"/>
        </w:rPr>
        <w:t xml:space="preserve">, đĩa đệm thường bị </w:t>
      </w:r>
      <w:r w:rsidRPr="003C6425">
        <w:rPr>
          <w:rFonts w:ascii="Times New Roman" w:hAnsi="Times New Roman"/>
        </w:rPr>
        <w:t>thoái hóa.</w:t>
      </w:r>
      <w:proofErr w:type="gramEnd"/>
      <w:r w:rsidRPr="003C6425">
        <w:rPr>
          <w:rFonts w:ascii="Times New Roman" w:hAnsi="Times New Roman"/>
        </w:rPr>
        <w:t xml:space="preserve"> </w:t>
      </w:r>
      <w:r w:rsidR="00881C85" w:rsidRPr="003C6425">
        <w:rPr>
          <w:rFonts w:ascii="Times New Roman" w:hAnsi="Times New Roman"/>
        </w:rPr>
        <w:t>Xquang thường quy cho thấy tỷ lệ cao bất thường</w:t>
      </w:r>
      <w:r w:rsidRPr="003C6425">
        <w:rPr>
          <w:rFonts w:ascii="Times New Roman" w:hAnsi="Times New Roman"/>
        </w:rPr>
        <w:t xml:space="preserve"> những </w:t>
      </w:r>
      <w:r w:rsidR="00881C85" w:rsidRPr="003C6425">
        <w:rPr>
          <w:rFonts w:ascii="Times New Roman" w:hAnsi="Times New Roman"/>
        </w:rPr>
        <w:t>dị dạng cột sống</w:t>
      </w:r>
      <w:r w:rsidRPr="003C6425">
        <w:rPr>
          <w:rFonts w:ascii="Times New Roman" w:hAnsi="Times New Roman"/>
        </w:rPr>
        <w:t xml:space="preserve"> bẩm sinh (</w:t>
      </w:r>
      <w:r w:rsidR="00881C85" w:rsidRPr="003C6425">
        <w:rPr>
          <w:rFonts w:ascii="Times New Roman" w:hAnsi="Times New Roman"/>
        </w:rPr>
        <w:t>tật nứt đốt sống</w:t>
      </w:r>
      <w:r w:rsidRPr="003C6425">
        <w:rPr>
          <w:rFonts w:ascii="Times New Roman" w:hAnsi="Times New Roman"/>
        </w:rPr>
        <w:t>, quá ưỡn, trượt cột sống</w:t>
      </w:r>
      <w:r w:rsidR="00881C85" w:rsidRPr="003C6425">
        <w:rPr>
          <w:rFonts w:ascii="Times New Roman" w:hAnsi="Times New Roman"/>
        </w:rPr>
        <w:t>, đốt sống chuyển đổi (transitional vertebra)</w:t>
      </w:r>
      <w:r w:rsidRPr="003C6425">
        <w:rPr>
          <w:rFonts w:ascii="Times New Roman" w:hAnsi="Times New Roman"/>
        </w:rPr>
        <w:t xml:space="preserve"> ...)</w:t>
      </w:r>
      <w:r w:rsidR="00881C85" w:rsidRPr="003C6425">
        <w:rPr>
          <w:rFonts w:ascii="Times New Roman" w:hAnsi="Times New Roman"/>
        </w:rPr>
        <w:t>.</w:t>
      </w:r>
      <w:r w:rsidRPr="003C6425">
        <w:rPr>
          <w:rFonts w:ascii="Times New Roman" w:hAnsi="Times New Roman"/>
        </w:rPr>
        <w:t xml:space="preserve"> </w:t>
      </w:r>
      <w:proofErr w:type="gramStart"/>
      <w:r w:rsidRPr="003C6425">
        <w:rPr>
          <w:rFonts w:ascii="Times New Roman" w:hAnsi="Times New Roman"/>
        </w:rPr>
        <w:t>78% bệnh nhân đạt kết quả tốt sau mổ lần đầu.</w:t>
      </w:r>
      <w:proofErr w:type="gramEnd"/>
    </w:p>
    <w:p w:rsidR="001E75D3" w:rsidRPr="003C6425" w:rsidRDefault="001E75D3" w:rsidP="001E75D3">
      <w:pPr>
        <w:spacing w:before="120" w:after="120"/>
        <w:ind w:firstLine="720"/>
        <w:jc w:val="both"/>
        <w:rPr>
          <w:rFonts w:ascii="Times New Roman" w:hAnsi="Times New Roman"/>
        </w:rPr>
      </w:pPr>
    </w:p>
    <w:p w:rsidR="001E75D3" w:rsidRPr="003C6425" w:rsidRDefault="001E75D3" w:rsidP="001E75D3">
      <w:pPr>
        <w:spacing w:before="120" w:after="120"/>
        <w:jc w:val="center"/>
        <w:rPr>
          <w:rFonts w:ascii="Times New Roman" w:hAnsi="Times New Roman"/>
          <w:b/>
          <w:bCs/>
          <w:sz w:val="32"/>
          <w:szCs w:val="32"/>
        </w:rPr>
      </w:pPr>
      <w:r w:rsidRPr="003C6425">
        <w:rPr>
          <w:rFonts w:ascii="Times New Roman" w:hAnsi="Times New Roman"/>
          <w:b/>
          <w:bCs/>
          <w:sz w:val="32"/>
          <w:szCs w:val="32"/>
        </w:rPr>
        <w:t>THOÁT VỊ ĐĨA ĐỆM TRONG THÂN SỐNG</w:t>
      </w:r>
    </w:p>
    <w:p w:rsidR="001E75D3" w:rsidRPr="003C6425" w:rsidRDefault="001E75D3" w:rsidP="001E75D3">
      <w:pPr>
        <w:spacing w:before="120" w:after="120"/>
        <w:ind w:firstLine="720"/>
        <w:jc w:val="both"/>
        <w:rPr>
          <w:rFonts w:ascii="Times New Roman" w:hAnsi="Times New Roman"/>
          <w:sz w:val="10"/>
          <w:szCs w:val="10"/>
        </w:rPr>
      </w:pPr>
    </w:p>
    <w:p w:rsidR="001E75D3" w:rsidRPr="003C6425" w:rsidRDefault="001E75D3" w:rsidP="001E75D3">
      <w:pPr>
        <w:spacing w:before="120" w:after="120"/>
        <w:ind w:firstLine="720"/>
        <w:jc w:val="both"/>
        <w:rPr>
          <w:rFonts w:ascii="Times New Roman" w:hAnsi="Times New Roman"/>
        </w:rPr>
      </w:pPr>
      <w:r w:rsidRPr="003C6425">
        <w:rPr>
          <w:rFonts w:ascii="Times New Roman" w:hAnsi="Times New Roman"/>
        </w:rPr>
        <w:t>Còn được gọi là nốt Schmorl</w:t>
      </w:r>
      <w:r w:rsidR="00217943" w:rsidRPr="003C6425">
        <w:rPr>
          <w:rFonts w:ascii="Times New Roman" w:hAnsi="Times New Roman"/>
        </w:rPr>
        <w:t xml:space="preserve">, được đặt tên cho bác sỹ người Đức là Christian Georg Schmorl (1861-1932), thuật ngữ được sử dụng đầu tiên vào năm 1971, có thể không có chữ l (Schmor), </w:t>
      </w:r>
      <w:r w:rsidRPr="003C6425">
        <w:rPr>
          <w:rFonts w:ascii="Times New Roman" w:hAnsi="Times New Roman"/>
        </w:rPr>
        <w:t xml:space="preserve">còn được gọi là thoát vị Geipel. </w:t>
      </w:r>
      <w:proofErr w:type="gramStart"/>
      <w:r w:rsidRPr="003C6425">
        <w:rPr>
          <w:rFonts w:ascii="Times New Roman" w:hAnsi="Times New Roman"/>
        </w:rPr>
        <w:t>Đĩa đệm thoát vị xuyên qua lớp sụn của tấm tận</w:t>
      </w:r>
      <w:r w:rsidR="00217943" w:rsidRPr="003C6425">
        <w:rPr>
          <w:rFonts w:ascii="Times New Roman" w:hAnsi="Times New Roman"/>
        </w:rPr>
        <w:t xml:space="preserve"> (cartilaginous end plate)</w:t>
      </w:r>
      <w:r w:rsidRPr="003C6425">
        <w:rPr>
          <w:rFonts w:ascii="Times New Roman" w:hAnsi="Times New Roman"/>
        </w:rPr>
        <w:t xml:space="preserve"> vào phần xốp của thân sống (còn được gọi là thoát vị đĩa đệm</w:t>
      </w:r>
      <w:r w:rsidR="00436616">
        <w:rPr>
          <w:rFonts w:ascii="Times New Roman" w:hAnsi="Times New Roman"/>
        </w:rPr>
        <w:t xml:space="preserve"> </w:t>
      </w:r>
      <w:r w:rsidRPr="003C6425">
        <w:rPr>
          <w:rFonts w:ascii="Times New Roman" w:hAnsi="Times New Roman"/>
        </w:rPr>
        <w:t>trong xương xốp).</w:t>
      </w:r>
      <w:proofErr w:type="gramEnd"/>
      <w:r w:rsidRPr="003C6425">
        <w:rPr>
          <w:rFonts w:ascii="Times New Roman" w:hAnsi="Times New Roman"/>
        </w:rPr>
        <w:t xml:space="preserve"> Thường được phát hiện</w:t>
      </w:r>
      <w:r w:rsidR="00217943" w:rsidRPr="003C6425">
        <w:rPr>
          <w:rFonts w:ascii="Times New Roman" w:hAnsi="Times New Roman"/>
        </w:rPr>
        <w:t xml:space="preserve"> tình cờ</w:t>
      </w:r>
      <w:r w:rsidRPr="003C6425">
        <w:rPr>
          <w:rFonts w:ascii="Times New Roman" w:hAnsi="Times New Roman"/>
        </w:rPr>
        <w:t xml:space="preserve"> nhờ Xquang hay MRI. </w:t>
      </w:r>
      <w:r w:rsidR="00217943" w:rsidRPr="003C6425">
        <w:rPr>
          <w:rFonts w:ascii="Times New Roman" w:hAnsi="Times New Roman"/>
        </w:rPr>
        <w:t xml:space="preserve">Ý nghĩa </w:t>
      </w:r>
      <w:r w:rsidRPr="003C6425">
        <w:rPr>
          <w:rFonts w:ascii="Times New Roman" w:hAnsi="Times New Roman"/>
        </w:rPr>
        <w:t xml:space="preserve">lâm sàng </w:t>
      </w:r>
      <w:r w:rsidR="00217943" w:rsidRPr="003C6425">
        <w:rPr>
          <w:rFonts w:ascii="Times New Roman" w:hAnsi="Times New Roman"/>
        </w:rPr>
        <w:t>còn tranh cãi</w:t>
      </w:r>
      <w:r w:rsidRPr="003C6425">
        <w:rPr>
          <w:rFonts w:ascii="Times New Roman" w:hAnsi="Times New Roman"/>
        </w:rPr>
        <w:t xml:space="preserve">. </w:t>
      </w:r>
      <w:proofErr w:type="gramStart"/>
      <w:r w:rsidRPr="003C6425">
        <w:rPr>
          <w:rFonts w:ascii="Times New Roman" w:hAnsi="Times New Roman"/>
        </w:rPr>
        <w:t>Có thể gây đau lưng sau</w:t>
      </w:r>
      <w:r w:rsidR="00217943" w:rsidRPr="003C6425">
        <w:rPr>
          <w:rFonts w:ascii="Times New Roman" w:hAnsi="Times New Roman"/>
        </w:rPr>
        <w:t xml:space="preserve"> kéo dài</w:t>
      </w:r>
      <w:r w:rsidRPr="003C6425">
        <w:rPr>
          <w:rFonts w:ascii="Times New Roman" w:hAnsi="Times New Roman"/>
        </w:rPr>
        <w:t xml:space="preserve"> khoảng 3 – 4 tháng</w:t>
      </w:r>
      <w:r w:rsidR="00217943" w:rsidRPr="003C6425">
        <w:rPr>
          <w:rFonts w:ascii="Times New Roman" w:hAnsi="Times New Roman"/>
        </w:rPr>
        <w:t xml:space="preserve"> sau khi khởi phát</w:t>
      </w:r>
      <w:r w:rsidRPr="003C6425">
        <w:rPr>
          <w:rFonts w:ascii="Times New Roman" w:hAnsi="Times New Roman"/>
        </w:rPr>
        <w:t>.</w:t>
      </w:r>
      <w:proofErr w:type="gramEnd"/>
      <w:r w:rsidRPr="003C6425">
        <w:rPr>
          <w:rFonts w:ascii="Times New Roman" w:hAnsi="Times New Roman"/>
        </w:rPr>
        <w:t xml:space="preserve"> Khối thoát vị </w:t>
      </w:r>
      <w:proofErr w:type="gramStart"/>
      <w:r w:rsidRPr="003C6425">
        <w:rPr>
          <w:rFonts w:ascii="Times New Roman" w:hAnsi="Times New Roman"/>
        </w:rPr>
        <w:t>lan</w:t>
      </w:r>
      <w:proofErr w:type="gramEnd"/>
      <w:r w:rsidRPr="003C6425">
        <w:rPr>
          <w:rFonts w:ascii="Times New Roman" w:hAnsi="Times New Roman"/>
        </w:rPr>
        <w:t xml:space="preserve"> tỏa xung quanh (</w:t>
      </w:r>
      <w:r w:rsidR="00217943" w:rsidRPr="003C6425">
        <w:rPr>
          <w:rFonts w:ascii="Times New Roman" w:hAnsi="Times New Roman"/>
        </w:rPr>
        <w:t>như hình ảnh có thể thấy ở bệnh nhân</w:t>
      </w:r>
      <w:r w:rsidRPr="003C6425">
        <w:rPr>
          <w:rFonts w:ascii="Times New Roman" w:hAnsi="Times New Roman"/>
        </w:rPr>
        <w:t xml:space="preserve"> loãng xương) </w:t>
      </w:r>
      <w:r w:rsidR="00217943" w:rsidRPr="003C6425">
        <w:rPr>
          <w:rFonts w:ascii="Times New Roman" w:hAnsi="Times New Roman"/>
        </w:rPr>
        <w:t xml:space="preserve">đôi khi </w:t>
      </w:r>
      <w:r w:rsidRPr="003C6425">
        <w:rPr>
          <w:rFonts w:ascii="Times New Roman" w:hAnsi="Times New Roman"/>
        </w:rPr>
        <w:t>được nhắc đến như là một bóng đĩa đệm (ballon disc).</w:t>
      </w:r>
    </w:p>
    <w:p w:rsidR="001E75D3" w:rsidRPr="003C6425" w:rsidRDefault="001E75D3" w:rsidP="001E75D3">
      <w:pPr>
        <w:spacing w:before="120" w:after="120"/>
        <w:jc w:val="both"/>
        <w:rPr>
          <w:rFonts w:ascii="Times New Roman" w:hAnsi="Times New Roman"/>
        </w:rPr>
      </w:pPr>
      <w:r w:rsidRPr="003C6425">
        <w:rPr>
          <w:rFonts w:ascii="Times New Roman" w:hAnsi="Times New Roman"/>
          <w:b/>
          <w:bCs/>
        </w:rPr>
        <w:t xml:space="preserve">Lâm sàng </w:t>
      </w:r>
    </w:p>
    <w:p w:rsidR="001E75D3" w:rsidRPr="003C6425" w:rsidRDefault="001E75D3" w:rsidP="001E75D3">
      <w:pPr>
        <w:spacing w:before="120" w:after="120"/>
        <w:ind w:firstLine="720"/>
        <w:jc w:val="both"/>
        <w:rPr>
          <w:rFonts w:ascii="Times New Roman" w:hAnsi="Times New Roman"/>
        </w:rPr>
      </w:pPr>
      <w:proofErr w:type="gramStart"/>
      <w:r w:rsidRPr="003C6425">
        <w:rPr>
          <w:rFonts w:ascii="Times New Roman" w:hAnsi="Times New Roman"/>
        </w:rPr>
        <w:t xml:space="preserve">Trong giai đoạn cấp bệnh nhân biểu hiện đau thắt lưng, </w:t>
      </w:r>
      <w:r w:rsidR="00217943" w:rsidRPr="003C6425">
        <w:rPr>
          <w:rFonts w:ascii="Times New Roman" w:hAnsi="Times New Roman"/>
        </w:rPr>
        <w:t xml:space="preserve">có thể </w:t>
      </w:r>
      <w:r w:rsidRPr="003C6425">
        <w:rPr>
          <w:rFonts w:ascii="Times New Roman" w:hAnsi="Times New Roman"/>
        </w:rPr>
        <w:t>đau tăng lên khi mang nặng hoặc đi lại.</w:t>
      </w:r>
      <w:proofErr w:type="gramEnd"/>
      <w:r w:rsidRPr="003C6425">
        <w:rPr>
          <w:rFonts w:ascii="Times New Roman" w:hAnsi="Times New Roman"/>
        </w:rPr>
        <w:t xml:space="preserve"> </w:t>
      </w:r>
      <w:proofErr w:type="gramStart"/>
      <w:r w:rsidRPr="003C6425">
        <w:rPr>
          <w:rFonts w:ascii="Times New Roman" w:hAnsi="Times New Roman"/>
        </w:rPr>
        <w:t xml:space="preserve">Ấn, đè lên đoạn cột sống bị thoát vị </w:t>
      </w:r>
      <w:r w:rsidR="00217943" w:rsidRPr="003C6425">
        <w:rPr>
          <w:rFonts w:ascii="Times New Roman" w:hAnsi="Times New Roman"/>
        </w:rPr>
        <w:t xml:space="preserve">có thể </w:t>
      </w:r>
      <w:r w:rsidRPr="003C6425">
        <w:rPr>
          <w:rFonts w:ascii="Times New Roman" w:hAnsi="Times New Roman"/>
        </w:rPr>
        <w:t>gây đau.</w:t>
      </w:r>
      <w:proofErr w:type="gramEnd"/>
      <w:r w:rsidRPr="003C6425">
        <w:rPr>
          <w:rFonts w:ascii="Times New Roman" w:hAnsi="Times New Roman"/>
        </w:rPr>
        <w:t xml:space="preserve"> </w:t>
      </w:r>
    </w:p>
    <w:p w:rsidR="001E75D3" w:rsidRPr="003C6425" w:rsidRDefault="001E75D3" w:rsidP="001E75D3">
      <w:pPr>
        <w:spacing w:before="120" w:after="120"/>
        <w:jc w:val="both"/>
        <w:rPr>
          <w:rFonts w:ascii="Times New Roman" w:hAnsi="Times New Roman"/>
        </w:rPr>
      </w:pPr>
      <w:r w:rsidRPr="003C6425">
        <w:rPr>
          <w:rFonts w:ascii="Times New Roman" w:hAnsi="Times New Roman"/>
          <w:b/>
          <w:bCs/>
        </w:rPr>
        <w:t>Hình ảnh học</w:t>
      </w:r>
    </w:p>
    <w:p w:rsidR="001E75D3" w:rsidRPr="003C6425" w:rsidRDefault="001E75D3" w:rsidP="001E75D3">
      <w:pPr>
        <w:spacing w:before="120" w:after="120"/>
        <w:ind w:firstLine="720"/>
        <w:jc w:val="both"/>
        <w:rPr>
          <w:rFonts w:ascii="Times New Roman" w:hAnsi="Times New Roman"/>
        </w:rPr>
      </w:pPr>
      <w:r w:rsidRPr="003C6425">
        <w:rPr>
          <w:rFonts w:ascii="Times New Roman" w:hAnsi="Times New Roman"/>
          <w:b/>
        </w:rPr>
        <w:t>Xquang cột sống</w:t>
      </w:r>
      <w:r w:rsidRPr="003C6425">
        <w:rPr>
          <w:rFonts w:ascii="Times New Roman" w:hAnsi="Times New Roman"/>
        </w:rPr>
        <w:t xml:space="preserve">: </w:t>
      </w:r>
      <w:r w:rsidRPr="003C6425">
        <w:rPr>
          <w:rFonts w:ascii="Times New Roman" w:hAnsi="Times New Roman"/>
          <w:u w:val="single"/>
        </w:rPr>
        <w:t>&lt;</w:t>
      </w:r>
      <w:r w:rsidRPr="003C6425">
        <w:rPr>
          <w:rFonts w:ascii="Times New Roman" w:hAnsi="Times New Roman"/>
        </w:rPr>
        <w:t xml:space="preserve"> 33% trường hợp có thể thấy trên Xquang. </w:t>
      </w:r>
      <w:proofErr w:type="gramStart"/>
      <w:r w:rsidR="00217943" w:rsidRPr="003C6425">
        <w:rPr>
          <w:rFonts w:ascii="Times New Roman" w:hAnsi="Times New Roman"/>
        </w:rPr>
        <w:t>Có thể k</w:t>
      </w:r>
      <w:r w:rsidRPr="003C6425">
        <w:rPr>
          <w:rFonts w:ascii="Times New Roman" w:hAnsi="Times New Roman"/>
        </w:rPr>
        <w:t>hông phát hiện được trong giai đoạn cấp, giai đoạn muộn sẽ thấy được hình ảnh đóng khuôn khối thoát vị bị cốt hóa và xơ cứng.</w:t>
      </w:r>
      <w:proofErr w:type="gramEnd"/>
    </w:p>
    <w:p w:rsidR="00FE17AB" w:rsidRPr="003C6425" w:rsidRDefault="00FE17AB" w:rsidP="001E75D3">
      <w:pPr>
        <w:spacing w:before="120" w:after="120"/>
        <w:ind w:firstLine="720"/>
        <w:jc w:val="both"/>
        <w:rPr>
          <w:rFonts w:ascii="Times New Roman" w:hAnsi="Times New Roman"/>
        </w:rPr>
      </w:pPr>
      <w:r w:rsidRPr="003C6425">
        <w:rPr>
          <w:rFonts w:ascii="Times New Roman" w:hAnsi="Times New Roman"/>
        </w:rPr>
        <w:lastRenderedPageBreak/>
        <w:t>CT</w:t>
      </w:r>
      <w:r w:rsidR="00192983">
        <w:rPr>
          <w:rFonts w:ascii="Times New Roman" w:hAnsi="Times New Roman"/>
        </w:rPr>
        <w:t>:</w:t>
      </w:r>
      <w:r w:rsidRPr="003C6425">
        <w:rPr>
          <w:rFonts w:ascii="Times New Roman" w:hAnsi="Times New Roman"/>
        </w:rPr>
        <w:t xml:space="preserve"> hình ảnh khuyết ở endplate và thân sống vì đĩa đệm có tỷ trọng thấp hơn xương.</w:t>
      </w:r>
    </w:p>
    <w:p w:rsidR="001E75D3" w:rsidRPr="003C6425" w:rsidRDefault="001E75D3" w:rsidP="001E75D3">
      <w:pPr>
        <w:spacing w:before="120" w:after="120"/>
        <w:ind w:firstLine="720"/>
        <w:jc w:val="both"/>
        <w:rPr>
          <w:rFonts w:ascii="Times New Roman" w:hAnsi="Times New Roman"/>
        </w:rPr>
      </w:pPr>
      <w:r w:rsidRPr="003C6425">
        <w:rPr>
          <w:rFonts w:ascii="Times New Roman" w:hAnsi="Times New Roman"/>
          <w:b/>
        </w:rPr>
        <w:t>MRI</w:t>
      </w:r>
      <w:r w:rsidR="00192983">
        <w:rPr>
          <w:rFonts w:ascii="Times New Roman" w:hAnsi="Times New Roman"/>
        </w:rPr>
        <w:t>:</w:t>
      </w:r>
      <w:r w:rsidRPr="003C6425">
        <w:rPr>
          <w:rFonts w:ascii="Times New Roman" w:hAnsi="Times New Roman"/>
        </w:rPr>
        <w:t xml:space="preserve"> khối thoát vị bị vỡ ra di trú vào thân sống dễ phát hiện trên bình diện đứng dọc. Trên MRI có thể phân biệt được giai đoạn cấp hay mãn bởi hình ảnh viêm của tủy xương xung quanh khối thoát vị, thể hiện ở bảng </w:t>
      </w:r>
      <w:r w:rsidR="00217943" w:rsidRPr="003C6425">
        <w:rPr>
          <w:rFonts w:ascii="Times New Roman" w:hAnsi="Times New Roman"/>
        </w:rPr>
        <w:t>5</w:t>
      </w:r>
      <w:r w:rsidRPr="003C6425">
        <w:rPr>
          <w:rFonts w:ascii="Times New Roman" w:hAnsi="Times New Roman"/>
        </w:rPr>
        <w:t xml:space="preserve">. </w:t>
      </w:r>
    </w:p>
    <w:p w:rsidR="001E75D3" w:rsidRPr="003C6425" w:rsidRDefault="001E75D3" w:rsidP="001E75D3">
      <w:pPr>
        <w:spacing w:before="120" w:after="120"/>
        <w:ind w:firstLine="720"/>
        <w:jc w:val="both"/>
        <w:rPr>
          <w:rFonts w:ascii="Times New Roman" w:hAnsi="Times New Roman"/>
        </w:rPr>
      </w:pPr>
      <w:r w:rsidRPr="003C6425">
        <w:rPr>
          <w:rFonts w:ascii="Times New Roman" w:hAnsi="Times New Roman"/>
          <w:b/>
          <w:bCs/>
        </w:rPr>
        <w:t xml:space="preserve">Bảng </w:t>
      </w:r>
      <w:r w:rsidR="00217943" w:rsidRPr="003C6425">
        <w:rPr>
          <w:rFonts w:ascii="Times New Roman" w:hAnsi="Times New Roman"/>
          <w:b/>
          <w:bCs/>
        </w:rPr>
        <w:t>5</w:t>
      </w:r>
      <w:r w:rsidRPr="003C6425">
        <w:rPr>
          <w:rFonts w:ascii="Times New Roman" w:hAnsi="Times New Roman"/>
        </w:rPr>
        <w:t xml:space="preserve">: </w:t>
      </w:r>
      <w:r w:rsidRPr="003C6425">
        <w:rPr>
          <w:rFonts w:ascii="Times New Roman" w:hAnsi="Times New Roman"/>
          <w:b/>
        </w:rPr>
        <w:t>Tín hiệu đậm độ của nốt Schmorl trên MRI</w:t>
      </w:r>
      <w:r w:rsidRPr="003C6425">
        <w:rPr>
          <w:rFonts w:ascii="Times New Roman" w:hAnsi="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1E75D3" w:rsidRPr="00C646E4" w:rsidTr="00A6667F">
        <w:tc>
          <w:tcPr>
            <w:tcW w:w="3096" w:type="dxa"/>
          </w:tcPr>
          <w:p w:rsidR="001E75D3" w:rsidRPr="00C646E4" w:rsidRDefault="001E75D3" w:rsidP="00A6667F">
            <w:pPr>
              <w:spacing w:before="120" w:after="120"/>
              <w:jc w:val="center"/>
              <w:rPr>
                <w:rFonts w:ascii="Times New Roman" w:hAnsi="Times New Roman"/>
                <w:b/>
                <w:bCs/>
              </w:rPr>
            </w:pPr>
            <w:r w:rsidRPr="00C646E4">
              <w:rPr>
                <w:rFonts w:ascii="Times New Roman" w:hAnsi="Times New Roman"/>
                <w:b/>
                <w:bCs/>
              </w:rPr>
              <w:t>Tổn thương</w:t>
            </w:r>
          </w:p>
        </w:tc>
        <w:tc>
          <w:tcPr>
            <w:tcW w:w="3096" w:type="dxa"/>
          </w:tcPr>
          <w:p w:rsidR="001E75D3" w:rsidRPr="00C646E4" w:rsidRDefault="001E75D3" w:rsidP="00A6667F">
            <w:pPr>
              <w:spacing w:before="120" w:after="120"/>
              <w:jc w:val="center"/>
              <w:rPr>
                <w:rFonts w:ascii="Times New Roman" w:hAnsi="Times New Roman"/>
                <w:b/>
                <w:bCs/>
              </w:rPr>
            </w:pPr>
            <w:r w:rsidRPr="00C646E4">
              <w:rPr>
                <w:rFonts w:ascii="Times New Roman" w:hAnsi="Times New Roman"/>
                <w:b/>
                <w:bCs/>
              </w:rPr>
              <w:t>T1WI</w:t>
            </w:r>
          </w:p>
        </w:tc>
        <w:tc>
          <w:tcPr>
            <w:tcW w:w="3096" w:type="dxa"/>
          </w:tcPr>
          <w:p w:rsidR="001E75D3" w:rsidRPr="00C646E4" w:rsidRDefault="001E75D3" w:rsidP="00A6667F">
            <w:pPr>
              <w:spacing w:before="120" w:after="120"/>
              <w:jc w:val="center"/>
              <w:rPr>
                <w:rFonts w:ascii="Times New Roman" w:hAnsi="Times New Roman"/>
                <w:b/>
                <w:bCs/>
              </w:rPr>
            </w:pPr>
            <w:r w:rsidRPr="00C646E4">
              <w:rPr>
                <w:rFonts w:ascii="Times New Roman" w:hAnsi="Times New Roman"/>
                <w:b/>
                <w:bCs/>
              </w:rPr>
              <w:t>T2WI</w:t>
            </w:r>
          </w:p>
        </w:tc>
      </w:tr>
      <w:tr w:rsidR="001E75D3" w:rsidRPr="00C646E4" w:rsidTr="00A6667F">
        <w:tc>
          <w:tcPr>
            <w:tcW w:w="3096" w:type="dxa"/>
          </w:tcPr>
          <w:p w:rsidR="001E75D3" w:rsidRPr="00C646E4" w:rsidRDefault="001E75D3" w:rsidP="00A6667F">
            <w:pPr>
              <w:spacing w:before="120" w:after="120"/>
              <w:jc w:val="both"/>
              <w:rPr>
                <w:rFonts w:ascii="Times New Roman" w:hAnsi="Times New Roman"/>
              </w:rPr>
            </w:pPr>
            <w:r w:rsidRPr="00C646E4">
              <w:rPr>
                <w:rFonts w:ascii="Times New Roman" w:hAnsi="Times New Roman"/>
              </w:rPr>
              <w:t>Có triệu chứng (cấp)</w:t>
            </w:r>
          </w:p>
        </w:tc>
        <w:tc>
          <w:tcPr>
            <w:tcW w:w="3096"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Thấp</w:t>
            </w:r>
          </w:p>
        </w:tc>
        <w:tc>
          <w:tcPr>
            <w:tcW w:w="3096"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Cao</w:t>
            </w:r>
            <w:r w:rsidR="00FE17AB">
              <w:rPr>
                <w:rFonts w:ascii="Times New Roman" w:hAnsi="Times New Roman"/>
              </w:rPr>
              <w:t xml:space="preserve"> (tín hiệu của tủy xương bao quanh khối thoát vị)</w:t>
            </w:r>
          </w:p>
        </w:tc>
      </w:tr>
      <w:tr w:rsidR="001E75D3" w:rsidRPr="00C646E4" w:rsidTr="00A6667F">
        <w:tc>
          <w:tcPr>
            <w:tcW w:w="3096" w:type="dxa"/>
          </w:tcPr>
          <w:p w:rsidR="001E75D3" w:rsidRPr="00C646E4" w:rsidRDefault="001E75D3" w:rsidP="00FE17AB">
            <w:pPr>
              <w:spacing w:before="120" w:after="120"/>
              <w:jc w:val="both"/>
              <w:rPr>
                <w:rFonts w:ascii="Times New Roman" w:hAnsi="Times New Roman"/>
              </w:rPr>
            </w:pPr>
            <w:r w:rsidRPr="00C646E4">
              <w:rPr>
                <w:rFonts w:ascii="Times New Roman" w:hAnsi="Times New Roman"/>
              </w:rPr>
              <w:t>Không triệu chứng (m</w:t>
            </w:r>
            <w:r w:rsidR="00FE17AB">
              <w:rPr>
                <w:rFonts w:ascii="Times New Roman" w:hAnsi="Times New Roman"/>
              </w:rPr>
              <w:t>ạ</w:t>
            </w:r>
            <w:r w:rsidRPr="00C646E4">
              <w:rPr>
                <w:rFonts w:ascii="Times New Roman" w:hAnsi="Times New Roman"/>
              </w:rPr>
              <w:t>n)</w:t>
            </w:r>
          </w:p>
        </w:tc>
        <w:tc>
          <w:tcPr>
            <w:tcW w:w="3096"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Cao</w:t>
            </w:r>
          </w:p>
        </w:tc>
        <w:tc>
          <w:tcPr>
            <w:tcW w:w="3096" w:type="dxa"/>
          </w:tcPr>
          <w:p w:rsidR="001E75D3" w:rsidRPr="00C646E4" w:rsidRDefault="001E75D3" w:rsidP="00A6667F">
            <w:pPr>
              <w:spacing w:before="120" w:after="120"/>
              <w:jc w:val="center"/>
              <w:rPr>
                <w:rFonts w:ascii="Times New Roman" w:hAnsi="Times New Roman"/>
              </w:rPr>
            </w:pPr>
            <w:r w:rsidRPr="00C646E4">
              <w:rPr>
                <w:rFonts w:ascii="Times New Roman" w:hAnsi="Times New Roman"/>
              </w:rPr>
              <w:t>Thấp</w:t>
            </w:r>
          </w:p>
        </w:tc>
      </w:tr>
    </w:tbl>
    <w:p w:rsidR="001E75D3" w:rsidRPr="00C646E4" w:rsidRDefault="001E75D3" w:rsidP="001E75D3">
      <w:pPr>
        <w:spacing w:before="120" w:after="120"/>
        <w:jc w:val="both"/>
        <w:rPr>
          <w:rFonts w:ascii="Times New Roman" w:hAnsi="Times New Roman"/>
          <w:b/>
          <w:bCs/>
        </w:rPr>
      </w:pPr>
    </w:p>
    <w:p w:rsidR="001E75D3" w:rsidRPr="00C646E4" w:rsidRDefault="001E75D3" w:rsidP="001E75D3">
      <w:pPr>
        <w:spacing w:before="120" w:after="120"/>
        <w:jc w:val="both"/>
        <w:rPr>
          <w:rFonts w:ascii="Times New Roman" w:hAnsi="Times New Roman"/>
        </w:rPr>
      </w:pPr>
      <w:r w:rsidRPr="00C646E4">
        <w:rPr>
          <w:rFonts w:ascii="Times New Roman" w:hAnsi="Times New Roman"/>
          <w:b/>
          <w:bCs/>
        </w:rPr>
        <w:t xml:space="preserve">Điều trị </w:t>
      </w:r>
    </w:p>
    <w:p w:rsidR="001E75D3" w:rsidRPr="00C646E4" w:rsidRDefault="001E75D3" w:rsidP="001E75D3">
      <w:pPr>
        <w:spacing w:before="120" w:after="120"/>
        <w:ind w:firstLine="720"/>
        <w:jc w:val="both"/>
        <w:rPr>
          <w:rFonts w:ascii="Times New Roman" w:hAnsi="Times New Roman"/>
        </w:rPr>
      </w:pPr>
      <w:proofErr w:type="gramStart"/>
      <w:r w:rsidRPr="00C646E4">
        <w:rPr>
          <w:rFonts w:ascii="Times New Roman" w:hAnsi="Times New Roman"/>
        </w:rPr>
        <w:t>Điều trị bảo tồn, thường dùng thuốc giảm đau chống viêm non-steroid.</w:t>
      </w:r>
      <w:proofErr w:type="gramEnd"/>
      <w:r w:rsidRPr="00C646E4">
        <w:rPr>
          <w:rFonts w:ascii="Times New Roman" w:hAnsi="Times New Roman"/>
        </w:rPr>
        <w:t xml:space="preserve"> </w:t>
      </w:r>
      <w:proofErr w:type="gramStart"/>
      <w:r w:rsidRPr="00C646E4">
        <w:rPr>
          <w:rFonts w:ascii="Times New Roman" w:hAnsi="Times New Roman"/>
        </w:rPr>
        <w:t>Đôi khi có thể dùng thuốc giảm đau mạnh hơn và/hoặc mang nẹp lưng.</w:t>
      </w:r>
      <w:proofErr w:type="gramEnd"/>
      <w:r w:rsidRPr="00C646E4">
        <w:rPr>
          <w:rFonts w:ascii="Times New Roman" w:hAnsi="Times New Roman"/>
        </w:rPr>
        <w:t xml:space="preserve"> </w:t>
      </w:r>
      <w:proofErr w:type="gramStart"/>
      <w:r w:rsidRPr="00C646E4">
        <w:rPr>
          <w:rFonts w:ascii="Times New Roman" w:hAnsi="Times New Roman"/>
        </w:rPr>
        <w:t>Phẫu thuật hiếm khi được chỉ định.</w:t>
      </w:r>
      <w:proofErr w:type="gramEnd"/>
    </w:p>
    <w:p w:rsidR="001E75D3" w:rsidRPr="00C646E4" w:rsidRDefault="001E75D3" w:rsidP="001E75D3">
      <w:pPr>
        <w:spacing w:before="120" w:after="120"/>
        <w:jc w:val="both"/>
        <w:rPr>
          <w:rFonts w:ascii="Times New Roman" w:hAnsi="Times New Roman"/>
        </w:rPr>
      </w:pPr>
      <w:r w:rsidRPr="00C646E4">
        <w:rPr>
          <w:rFonts w:ascii="Times New Roman" w:hAnsi="Times New Roman"/>
          <w:b/>
          <w:bCs/>
        </w:rPr>
        <w:t xml:space="preserve">Dự hậu </w:t>
      </w:r>
    </w:p>
    <w:p w:rsidR="001E75D3" w:rsidRPr="00C646E4" w:rsidRDefault="001E75D3" w:rsidP="001E75D3">
      <w:pPr>
        <w:spacing w:before="120" w:after="120"/>
        <w:ind w:firstLine="720"/>
        <w:jc w:val="both"/>
        <w:rPr>
          <w:rFonts w:ascii="Times New Roman" w:hAnsi="Times New Roman"/>
        </w:rPr>
      </w:pPr>
      <w:proofErr w:type="gramStart"/>
      <w:r w:rsidRPr="00C646E4">
        <w:rPr>
          <w:rFonts w:ascii="Times New Roman" w:hAnsi="Times New Roman"/>
        </w:rPr>
        <w:t>Với điều trị bảo tồn, triệu chứng sẽ giảm trong vòng 3 – 4 tháng (tương tự như gãy thân đốt sống).</w:t>
      </w:r>
      <w:proofErr w:type="gramEnd"/>
      <w:r w:rsidRPr="00C646E4">
        <w:rPr>
          <w:rFonts w:ascii="Times New Roman" w:hAnsi="Times New Roman"/>
        </w:rPr>
        <w:t xml:space="preserve"> </w:t>
      </w:r>
    </w:p>
    <w:p w:rsidR="00EF031D" w:rsidRPr="00C646E4" w:rsidRDefault="00EF031D" w:rsidP="00EF031D">
      <w:pPr>
        <w:spacing w:before="120" w:after="120"/>
        <w:jc w:val="center"/>
        <w:rPr>
          <w:rFonts w:ascii="Times New Roman" w:hAnsi="Times New Roman"/>
          <w:b/>
          <w:bCs/>
          <w:sz w:val="32"/>
          <w:szCs w:val="32"/>
        </w:rPr>
      </w:pPr>
      <w:r w:rsidRPr="00C646E4">
        <w:rPr>
          <w:rFonts w:ascii="Times New Roman" w:hAnsi="Times New Roman"/>
          <w:b/>
          <w:bCs/>
          <w:sz w:val="32"/>
          <w:szCs w:val="32"/>
        </w:rPr>
        <w:t>THOÁT VỊ ĐĨA ĐỆM TRONG MÀNG CỨNG</w:t>
      </w:r>
    </w:p>
    <w:p w:rsidR="00EF031D" w:rsidRPr="00C646E4" w:rsidRDefault="00EF031D" w:rsidP="00EF031D">
      <w:pPr>
        <w:spacing w:before="120" w:after="120"/>
        <w:ind w:firstLine="720"/>
        <w:jc w:val="both"/>
        <w:rPr>
          <w:rFonts w:ascii="Times New Roman" w:hAnsi="Times New Roman"/>
          <w:sz w:val="10"/>
          <w:szCs w:val="10"/>
        </w:rPr>
      </w:pPr>
    </w:p>
    <w:p w:rsidR="00EF031D" w:rsidRPr="00C646E4" w:rsidRDefault="00EF031D" w:rsidP="00EF031D">
      <w:pPr>
        <w:spacing w:before="120" w:after="120"/>
        <w:ind w:firstLine="720"/>
        <w:jc w:val="both"/>
        <w:rPr>
          <w:rFonts w:ascii="Times New Roman" w:hAnsi="Times New Roman"/>
        </w:rPr>
      </w:pPr>
      <w:r w:rsidRPr="00C646E4">
        <w:rPr>
          <w:rFonts w:ascii="Times New Roman" w:hAnsi="Times New Roman"/>
        </w:rPr>
        <w:t xml:space="preserve">Mảnh đĩa đệm thoát vị vào trong túi cùng, hoặc vào trong bao rễ thần kinh (còn được gọi là thoát vị đĩa đệm  “trong rễ”) chiếm 0,04 – 1,1% trường hợp thoát vị đĩa đệm. Mặc dù được nghi ngờ trên Myelography hay MRI trước mổ nhưng hiếm khi được chẩn đoán xác định trước mổ. Trong lúc mổ, phát hiện được nhờ dấu hằn của khối thoát vị cứng chắc trong vỏ bao rễ thần kinh hay tìm không thấy khối thoát vị tại tầng thoát vị mà biểu hiện rõ trên lâm sàng và bất thường trên hình ảnh học (sau khi đã xác định đúng tầng). </w:t>
      </w:r>
    </w:p>
    <w:p w:rsidR="00EF031D" w:rsidRDefault="00EF031D" w:rsidP="00EF031D">
      <w:pPr>
        <w:spacing w:before="120" w:after="120"/>
        <w:ind w:firstLine="720"/>
        <w:jc w:val="both"/>
        <w:rPr>
          <w:rFonts w:ascii="Times New Roman" w:hAnsi="Times New Roman"/>
        </w:rPr>
      </w:pPr>
      <w:r w:rsidRPr="00C646E4">
        <w:rPr>
          <w:rFonts w:ascii="Times New Roman" w:hAnsi="Times New Roman"/>
        </w:rPr>
        <w:t>Điều trị phẫu thuật</w:t>
      </w:r>
      <w:r w:rsidR="00192983">
        <w:rPr>
          <w:rFonts w:ascii="Times New Roman" w:hAnsi="Times New Roman"/>
        </w:rPr>
        <w:t>:</w:t>
      </w:r>
      <w:r w:rsidRPr="00C646E4">
        <w:rPr>
          <w:rFonts w:ascii="Times New Roman" w:hAnsi="Times New Roman"/>
        </w:rPr>
        <w:t xml:space="preserve"> </w:t>
      </w:r>
      <w:r w:rsidR="00FE17AB">
        <w:rPr>
          <w:rFonts w:ascii="Times New Roman" w:hAnsi="Times New Roman"/>
        </w:rPr>
        <w:t>mặc dù đôi khi</w:t>
      </w:r>
      <w:r w:rsidRPr="00C646E4">
        <w:rPr>
          <w:rFonts w:ascii="Times New Roman" w:hAnsi="Times New Roman"/>
        </w:rPr>
        <w:t xml:space="preserve"> phải mở </w:t>
      </w:r>
      <w:r w:rsidR="00FE17AB">
        <w:rPr>
          <w:rFonts w:ascii="Times New Roman" w:hAnsi="Times New Roman"/>
        </w:rPr>
        <w:t>màng cứng để lấy khối thoát vị, những tác giả khá thấy việc này chỉ cần thiết trong thiểu số các trường hợp.</w:t>
      </w:r>
    </w:p>
    <w:p w:rsidR="00A70675" w:rsidRPr="00FE17AB" w:rsidRDefault="00A70675" w:rsidP="00FE17AB">
      <w:pPr>
        <w:spacing w:before="120" w:after="120"/>
        <w:jc w:val="center"/>
        <w:rPr>
          <w:rFonts w:ascii="Times New Roman" w:hAnsi="Times New Roman"/>
          <w:b/>
          <w:bCs/>
          <w:color w:val="FF0000"/>
        </w:rPr>
      </w:pPr>
      <w:r w:rsidRPr="003C6425">
        <w:rPr>
          <w:rFonts w:ascii="Times New Roman" w:hAnsi="Times New Roman"/>
          <w:b/>
          <w:bCs/>
        </w:rPr>
        <w:t>THOÁT VỊ ĐĨA ĐỆM THẮT LƯNG TÁI PHÁT</w:t>
      </w:r>
    </w:p>
    <w:p w:rsidR="00A70675" w:rsidRPr="00C646E4" w:rsidRDefault="003C6425" w:rsidP="00A70675">
      <w:pPr>
        <w:spacing w:before="120" w:after="120"/>
        <w:ind w:firstLine="720"/>
        <w:jc w:val="both"/>
        <w:rPr>
          <w:rFonts w:ascii="Times New Roman" w:hAnsi="Times New Roman"/>
        </w:rPr>
      </w:pPr>
      <w:r>
        <w:rPr>
          <w:rFonts w:ascii="Times New Roman" w:hAnsi="Times New Roman"/>
        </w:rPr>
        <w:t>C</w:t>
      </w:r>
      <w:r w:rsidR="00A70675" w:rsidRPr="00C646E4">
        <w:rPr>
          <w:rFonts w:ascii="Times New Roman" w:hAnsi="Times New Roman"/>
        </w:rPr>
        <w:t>ác nghiên cứu thấy rằng tỷ lệ tái phát thay đổi từ 3 – 19%</w:t>
      </w:r>
      <w:r>
        <w:rPr>
          <w:rFonts w:ascii="Times New Roman" w:hAnsi="Times New Roman"/>
        </w:rPr>
        <w:t>, tỷ lệ thường cao hơn ở những nghiên cứu có</w:t>
      </w:r>
      <w:r w:rsidR="00A70675" w:rsidRPr="00C646E4">
        <w:rPr>
          <w:rFonts w:ascii="Times New Roman" w:hAnsi="Times New Roman"/>
        </w:rPr>
        <w:t xml:space="preserve"> thời gian </w:t>
      </w:r>
      <w:proofErr w:type="gramStart"/>
      <w:r>
        <w:rPr>
          <w:rFonts w:ascii="Times New Roman" w:hAnsi="Times New Roman"/>
        </w:rPr>
        <w:t>theo</w:t>
      </w:r>
      <w:proofErr w:type="gramEnd"/>
      <w:r>
        <w:rPr>
          <w:rFonts w:ascii="Times New Roman" w:hAnsi="Times New Roman"/>
        </w:rPr>
        <w:t xml:space="preserve"> dõi dài hơn</w:t>
      </w:r>
      <w:r w:rsidR="00A70675" w:rsidRPr="00C646E4">
        <w:rPr>
          <w:rFonts w:ascii="Times New Roman" w:hAnsi="Times New Roman"/>
        </w:rPr>
        <w:t>. Ở một nghiên cứu có thời gian theo dõi trung bình 10 năm, tỷ lệ tái phát là 4% (cùng tầng</w:t>
      </w:r>
      <w:r>
        <w:rPr>
          <w:rFonts w:ascii="Times New Roman" w:hAnsi="Times New Roman"/>
        </w:rPr>
        <w:t>, khác</w:t>
      </w:r>
      <w:r w:rsidR="00A70675" w:rsidRPr="00C646E4">
        <w:rPr>
          <w:rFonts w:ascii="Times New Roman" w:hAnsi="Times New Roman"/>
        </w:rPr>
        <w:t xml:space="preserve"> hay cùng bên), </w:t>
      </w:r>
      <w:r>
        <w:rPr>
          <w:rFonts w:ascii="Times New Roman" w:hAnsi="Times New Roman"/>
        </w:rPr>
        <w:t xml:space="preserve">trong đó </w:t>
      </w:r>
      <w:r w:rsidR="00A70675" w:rsidRPr="00C646E4">
        <w:rPr>
          <w:rFonts w:ascii="Times New Roman" w:hAnsi="Times New Roman"/>
        </w:rPr>
        <w:t xml:space="preserve">1/3 bệnh nhân xảy ra </w:t>
      </w:r>
      <w:r>
        <w:rPr>
          <w:rFonts w:ascii="Times New Roman" w:hAnsi="Times New Roman"/>
        </w:rPr>
        <w:t>trong vòng</w:t>
      </w:r>
      <w:r w:rsidR="00A70675" w:rsidRPr="00C646E4">
        <w:rPr>
          <w:rFonts w:ascii="Times New Roman" w:hAnsi="Times New Roman"/>
        </w:rPr>
        <w:t xml:space="preserve"> 1 năm</w:t>
      </w:r>
      <w:r>
        <w:rPr>
          <w:rFonts w:ascii="Times New Roman" w:hAnsi="Times New Roman"/>
        </w:rPr>
        <w:t xml:space="preserve"> sau mổ (trung bình: 4</w:t>
      </w:r>
      <w:proofErr w:type="gramStart"/>
      <w:r>
        <w:rPr>
          <w:rFonts w:ascii="Times New Roman" w:hAnsi="Times New Roman"/>
        </w:rPr>
        <w:t>,3</w:t>
      </w:r>
      <w:proofErr w:type="gramEnd"/>
      <w:r>
        <w:rPr>
          <w:rFonts w:ascii="Times New Roman" w:hAnsi="Times New Roman"/>
        </w:rPr>
        <w:t xml:space="preserve"> năm)</w:t>
      </w:r>
      <w:r w:rsidR="00A70675" w:rsidRPr="00C646E4">
        <w:rPr>
          <w:rFonts w:ascii="Times New Roman" w:hAnsi="Times New Roman"/>
        </w:rPr>
        <w:t xml:space="preserve">. </w:t>
      </w:r>
      <w:r>
        <w:rPr>
          <w:rFonts w:ascii="Times New Roman" w:hAnsi="Times New Roman"/>
        </w:rPr>
        <w:t xml:space="preserve">Trong một nghiên cứu khác, </w:t>
      </w:r>
      <w:r>
        <w:rPr>
          <w:rFonts w:ascii="Times New Roman" w:hAnsi="Times New Roman"/>
        </w:rPr>
        <w:lastRenderedPageBreak/>
        <w:t>t</w:t>
      </w:r>
      <w:r w:rsidR="00A70675" w:rsidRPr="00C646E4">
        <w:rPr>
          <w:rFonts w:ascii="Times New Roman" w:hAnsi="Times New Roman"/>
        </w:rPr>
        <w:t>ái phát lần 2 ở cùng 1 vị trí là 1% với thời gian theo dõi trung bình là</w:t>
      </w:r>
      <w:r w:rsidR="00A70675">
        <w:rPr>
          <w:rFonts w:ascii="Times New Roman" w:hAnsi="Times New Roman"/>
        </w:rPr>
        <w:t xml:space="preserve"> 4,5 năm. Trong </w:t>
      </w:r>
      <w:r>
        <w:rPr>
          <w:rFonts w:ascii="Times New Roman" w:hAnsi="Times New Roman"/>
        </w:rPr>
        <w:t xml:space="preserve">những </w:t>
      </w:r>
      <w:r w:rsidR="00A70675">
        <w:rPr>
          <w:rFonts w:ascii="Times New Roman" w:hAnsi="Times New Roman"/>
        </w:rPr>
        <w:t>nghiên cứu</w:t>
      </w:r>
      <w:r>
        <w:rPr>
          <w:rFonts w:ascii="Times New Roman" w:hAnsi="Times New Roman"/>
        </w:rPr>
        <w:t xml:space="preserve"> này, bệnh nhân có biểu hiện thoát vị đĩa đệm lần thứ hai có</w:t>
      </w:r>
      <w:r w:rsidR="00A70675" w:rsidRPr="00C646E4">
        <w:rPr>
          <w:rFonts w:ascii="Times New Roman" w:hAnsi="Times New Roman"/>
        </w:rPr>
        <w:t xml:space="preserve"> thoát vị đĩa đệm tái phát tại cùng tầng là 74% nhưng 26% có thoát vị đĩa đệm thắt lưng tại tầng khác. </w:t>
      </w:r>
      <w:proofErr w:type="gramStart"/>
      <w:r w:rsidR="00A70675" w:rsidRPr="00C646E4">
        <w:rPr>
          <w:rFonts w:ascii="Times New Roman" w:hAnsi="Times New Roman"/>
        </w:rPr>
        <w:t>Thoát vị đĩa đệm thắt lưng tái phát tại tầng L</w:t>
      </w:r>
      <w:r w:rsidR="00A70675" w:rsidRPr="00C646E4">
        <w:rPr>
          <w:rFonts w:ascii="Times New Roman" w:hAnsi="Times New Roman"/>
          <w:vertAlign w:val="subscript"/>
        </w:rPr>
        <w:t>4-5</w:t>
      </w:r>
      <w:r w:rsidR="00A70675" w:rsidRPr="00C646E4">
        <w:rPr>
          <w:rFonts w:ascii="Times New Roman" w:hAnsi="Times New Roman"/>
        </w:rPr>
        <w:t xml:space="preserve"> nhiều gấp 2 lần tầng L</w:t>
      </w:r>
      <w:r w:rsidR="00A70675" w:rsidRPr="00C646E4">
        <w:rPr>
          <w:rFonts w:ascii="Times New Roman" w:hAnsi="Times New Roman"/>
          <w:vertAlign w:val="subscript"/>
        </w:rPr>
        <w:t>5</w:t>
      </w:r>
      <w:r w:rsidR="00A70675" w:rsidRPr="00C646E4">
        <w:rPr>
          <w:rFonts w:ascii="Times New Roman" w:hAnsi="Times New Roman"/>
        </w:rPr>
        <w:t>S</w:t>
      </w:r>
      <w:r w:rsidR="00A70675" w:rsidRPr="00C646E4">
        <w:rPr>
          <w:rFonts w:ascii="Times New Roman" w:hAnsi="Times New Roman"/>
          <w:vertAlign w:val="subscript"/>
        </w:rPr>
        <w:t>1</w:t>
      </w:r>
      <w:r w:rsidR="00A70675" w:rsidRPr="00C646E4">
        <w:rPr>
          <w:rFonts w:ascii="Times New Roman" w:hAnsi="Times New Roman"/>
        </w:rPr>
        <w:t>.</w:t>
      </w:r>
      <w:proofErr w:type="gramEnd"/>
    </w:p>
    <w:p w:rsidR="00A70675" w:rsidRPr="00C646E4" w:rsidRDefault="003C6425" w:rsidP="00A70675">
      <w:pPr>
        <w:spacing w:before="120" w:after="120"/>
        <w:ind w:firstLine="720"/>
        <w:jc w:val="both"/>
        <w:rPr>
          <w:rFonts w:ascii="Times New Roman" w:hAnsi="Times New Roman"/>
        </w:rPr>
      </w:pPr>
      <w:r>
        <w:rPr>
          <w:rFonts w:ascii="Times New Roman" w:hAnsi="Times New Roman"/>
        </w:rPr>
        <w:t>Trong những trường hợp thoát vị đĩa đệm tái phát, khối thoát vị nhỏ thường có khả năng gây triệu chứng</w:t>
      </w:r>
      <w:r w:rsidR="00267C53">
        <w:rPr>
          <w:rFonts w:ascii="Times New Roman" w:hAnsi="Times New Roman"/>
        </w:rPr>
        <w:t xml:space="preserve"> hơn so với khối thoát vị cùng kích thước ở bệnh nhân chưa phẫu thuật lần nào (“virgin back”), điều này được giải thích là do</w:t>
      </w:r>
      <w:r>
        <w:rPr>
          <w:rFonts w:ascii="Times New Roman" w:hAnsi="Times New Roman"/>
        </w:rPr>
        <w:t xml:space="preserve"> </w:t>
      </w:r>
      <w:r w:rsidR="00A70675" w:rsidRPr="00C646E4">
        <w:rPr>
          <w:rFonts w:ascii="Times New Roman" w:hAnsi="Times New Roman"/>
        </w:rPr>
        <w:t>rễ thần kinh bị dính vào mô sẹo và ít</w:t>
      </w:r>
      <w:r w:rsidR="00267C53">
        <w:rPr>
          <w:rFonts w:ascii="Times New Roman" w:hAnsi="Times New Roman"/>
        </w:rPr>
        <w:t xml:space="preserve"> có</w:t>
      </w:r>
      <w:r w:rsidR="00A70675" w:rsidRPr="00C646E4">
        <w:rPr>
          <w:rFonts w:ascii="Times New Roman" w:hAnsi="Times New Roman"/>
        </w:rPr>
        <w:t xml:space="preserve"> khả năng </w:t>
      </w:r>
      <w:r w:rsidR="00267C53">
        <w:rPr>
          <w:rFonts w:ascii="Times New Roman" w:hAnsi="Times New Roman"/>
        </w:rPr>
        <w:t xml:space="preserve">di chuyển </w:t>
      </w:r>
      <w:r w:rsidR="00A70675" w:rsidRPr="00C646E4">
        <w:rPr>
          <w:rFonts w:ascii="Times New Roman" w:hAnsi="Times New Roman"/>
        </w:rPr>
        <w:t xml:space="preserve">tránh mảnh đĩa đệm chèn ép. </w:t>
      </w:r>
    </w:p>
    <w:p w:rsidR="00A70675" w:rsidRPr="00C646E4" w:rsidRDefault="00A70675" w:rsidP="00A70675">
      <w:pPr>
        <w:spacing w:before="120" w:after="120"/>
        <w:jc w:val="both"/>
        <w:rPr>
          <w:rFonts w:ascii="Times New Roman" w:hAnsi="Times New Roman"/>
          <w:bCs/>
        </w:rPr>
      </w:pPr>
      <w:r w:rsidRPr="00C646E4">
        <w:rPr>
          <w:rFonts w:ascii="Times New Roman" w:hAnsi="Times New Roman"/>
          <w:bCs/>
        </w:rPr>
        <w:t xml:space="preserve">ĐIỀU TRỊ </w:t>
      </w:r>
    </w:p>
    <w:p w:rsidR="00A70675" w:rsidRPr="00C646E4" w:rsidRDefault="00A70675" w:rsidP="00A70675">
      <w:pPr>
        <w:spacing w:before="120" w:after="120"/>
        <w:ind w:firstLine="720"/>
        <w:jc w:val="both"/>
        <w:rPr>
          <w:rFonts w:ascii="Times New Roman" w:hAnsi="Times New Roman"/>
        </w:rPr>
      </w:pPr>
      <w:proofErr w:type="gramStart"/>
      <w:r w:rsidRPr="00C646E4">
        <w:rPr>
          <w:rFonts w:ascii="Times New Roman" w:hAnsi="Times New Roman"/>
        </w:rPr>
        <w:t>Điều trị cũng giống như thoát vị đĩa đệm thắt lưng</w:t>
      </w:r>
      <w:r w:rsidR="00267C53">
        <w:rPr>
          <w:rFonts w:ascii="Times New Roman" w:hAnsi="Times New Roman"/>
        </w:rPr>
        <w:t xml:space="preserve"> lần đầu</w:t>
      </w:r>
      <w:r w:rsidRPr="00C646E4">
        <w:rPr>
          <w:rFonts w:ascii="Times New Roman" w:hAnsi="Times New Roman"/>
        </w:rPr>
        <w:t>.</w:t>
      </w:r>
      <w:proofErr w:type="gramEnd"/>
      <w:r w:rsidRPr="00C646E4">
        <w:rPr>
          <w:rFonts w:ascii="Times New Roman" w:hAnsi="Times New Roman"/>
        </w:rPr>
        <w:t xml:space="preserve"> </w:t>
      </w:r>
      <w:proofErr w:type="gramStart"/>
      <w:r w:rsidRPr="00C646E4">
        <w:rPr>
          <w:rFonts w:ascii="Times New Roman" w:hAnsi="Times New Roman"/>
        </w:rPr>
        <w:t>Điều trị bảo tồn được áp dụng nếu không có khiếm khuyết thần kinh</w:t>
      </w:r>
      <w:r w:rsidR="00267C53">
        <w:rPr>
          <w:rFonts w:ascii="Times New Roman" w:hAnsi="Times New Roman"/>
        </w:rPr>
        <w:t xml:space="preserve"> tiến triển</w:t>
      </w:r>
      <w:r w:rsidRPr="00C646E4">
        <w:rPr>
          <w:rFonts w:ascii="Times New Roman" w:hAnsi="Times New Roman"/>
        </w:rPr>
        <w:t>, hội chứng chùm đuôi ngựa hay đau kháng trị.</w:t>
      </w:r>
      <w:proofErr w:type="gramEnd"/>
    </w:p>
    <w:p w:rsidR="00A70675" w:rsidRPr="00C646E4" w:rsidRDefault="00A70675" w:rsidP="00A70675">
      <w:pPr>
        <w:spacing w:before="120" w:after="120"/>
        <w:jc w:val="both"/>
        <w:rPr>
          <w:rFonts w:ascii="Times New Roman" w:hAnsi="Times New Roman"/>
        </w:rPr>
      </w:pPr>
      <w:r w:rsidRPr="00C646E4">
        <w:rPr>
          <w:rFonts w:ascii="Times New Roman" w:hAnsi="Times New Roman"/>
          <w:b/>
          <w:bCs/>
        </w:rPr>
        <w:t xml:space="preserve">Điều trị phẫu thuật </w:t>
      </w:r>
    </w:p>
    <w:p w:rsidR="00A70675" w:rsidRPr="00C646E4" w:rsidRDefault="00A70675" w:rsidP="00A70675">
      <w:pPr>
        <w:spacing w:before="120" w:after="120"/>
        <w:ind w:firstLine="720"/>
        <w:jc w:val="both"/>
        <w:rPr>
          <w:rFonts w:ascii="Times New Roman" w:hAnsi="Times New Roman"/>
        </w:rPr>
      </w:pPr>
      <w:proofErr w:type="gramStart"/>
      <w:r w:rsidRPr="00C646E4">
        <w:rPr>
          <w:rFonts w:ascii="Times New Roman" w:hAnsi="Times New Roman"/>
        </w:rPr>
        <w:t>Phương pháp điều trị tối ưu vẫn còn tranh luận.</w:t>
      </w:r>
      <w:proofErr w:type="gramEnd"/>
      <w:r w:rsidRPr="00C646E4">
        <w:rPr>
          <w:rFonts w:ascii="Times New Roman" w:hAnsi="Times New Roman"/>
        </w:rPr>
        <w:t xml:space="preserve"> </w:t>
      </w:r>
      <w:r w:rsidR="00267C53">
        <w:rPr>
          <w:rFonts w:ascii="Times New Roman" w:hAnsi="Times New Roman"/>
        </w:rPr>
        <w:t>Nhiều nghiên cứu ủng hộ lấy nhân khối thoát vị đơn thuần mà không cần làm cứng cột sống</w:t>
      </w:r>
      <w:r w:rsidRPr="00C646E4">
        <w:rPr>
          <w:rFonts w:ascii="Times New Roman" w:hAnsi="Times New Roman"/>
        </w:rPr>
        <w:t xml:space="preserve"> (trong khi đó nếu có mất vững cột sống thì phải làm cứng).</w:t>
      </w:r>
      <w:r w:rsidR="00267C53">
        <w:rPr>
          <w:rFonts w:ascii="Times New Roman" w:hAnsi="Times New Roman"/>
        </w:rPr>
        <w:t xml:space="preserve"> </w:t>
      </w:r>
    </w:p>
    <w:p w:rsidR="00A70675" w:rsidRPr="00C646E4" w:rsidRDefault="00A70675" w:rsidP="00A70675">
      <w:pPr>
        <w:spacing w:before="120" w:after="120"/>
        <w:ind w:firstLine="720"/>
        <w:jc w:val="both"/>
        <w:rPr>
          <w:rFonts w:ascii="Times New Roman" w:hAnsi="Times New Roman"/>
        </w:rPr>
      </w:pPr>
      <w:r w:rsidRPr="00C646E4">
        <w:rPr>
          <w:rFonts w:ascii="Times New Roman" w:hAnsi="Times New Roman"/>
        </w:rPr>
        <w:t>Kết quả</w:t>
      </w:r>
      <w:r w:rsidR="00267C53">
        <w:rPr>
          <w:rFonts w:ascii="Times New Roman" w:hAnsi="Times New Roman"/>
        </w:rPr>
        <w:t xml:space="preserve"> phẫu thuật</w:t>
      </w:r>
      <w:r w:rsidRPr="00C646E4">
        <w:rPr>
          <w:rFonts w:ascii="Times New Roman" w:hAnsi="Times New Roman"/>
        </w:rPr>
        <w:t xml:space="preserve">: cũng như thoát vị đĩa đệm thắt lưng lần đầu, kết quả xấu ở những bệnh nhân bị thất nghiệp hay có kiện tụng trước đó, chỉ 40% </w:t>
      </w:r>
      <w:r w:rsidR="00267C53">
        <w:rPr>
          <w:rFonts w:ascii="Times New Roman" w:hAnsi="Times New Roman"/>
        </w:rPr>
        <w:t xml:space="preserve">những </w:t>
      </w:r>
      <w:r w:rsidRPr="00C646E4">
        <w:rPr>
          <w:rFonts w:ascii="Times New Roman" w:hAnsi="Times New Roman"/>
        </w:rPr>
        <w:t>bệnh nhân</w:t>
      </w:r>
      <w:r w:rsidR="00267C53">
        <w:rPr>
          <w:rFonts w:ascii="Times New Roman" w:hAnsi="Times New Roman"/>
        </w:rPr>
        <w:t xml:space="preserve"> này</w:t>
      </w:r>
      <w:r w:rsidRPr="00C646E4">
        <w:rPr>
          <w:rFonts w:ascii="Times New Roman" w:hAnsi="Times New Roman"/>
        </w:rPr>
        <w:t xml:space="preserve"> hài lòng</w:t>
      </w:r>
      <w:r w:rsidR="00267C53">
        <w:rPr>
          <w:rFonts w:ascii="Times New Roman" w:hAnsi="Times New Roman"/>
        </w:rPr>
        <w:t xml:space="preserve"> với kết quả phẫu thuật</w:t>
      </w:r>
      <w:r w:rsidRPr="00C646E4">
        <w:rPr>
          <w:rFonts w:ascii="Times New Roman" w:hAnsi="Times New Roman"/>
        </w:rPr>
        <w:t xml:space="preserve">. </w:t>
      </w:r>
      <w:proofErr w:type="gramStart"/>
      <w:r w:rsidRPr="00C646E4">
        <w:rPr>
          <w:rFonts w:ascii="Times New Roman" w:hAnsi="Times New Roman"/>
        </w:rPr>
        <w:t xml:space="preserve">Tiên lượng xấu ở những bệnh nhân giảm đau sau mổ lần đầu &lt; 6 tháng, </w:t>
      </w:r>
      <w:r w:rsidR="00267C53">
        <w:rPr>
          <w:rFonts w:ascii="Times New Roman" w:hAnsi="Times New Roman"/>
        </w:rPr>
        <w:t xml:space="preserve">những trường hợp này </w:t>
      </w:r>
      <w:r w:rsidRPr="00C646E4">
        <w:rPr>
          <w:rFonts w:ascii="Times New Roman" w:hAnsi="Times New Roman"/>
        </w:rPr>
        <w:t>chỉ có xơ hóa mà không</w:t>
      </w:r>
      <w:r w:rsidR="00267C53">
        <w:rPr>
          <w:rFonts w:ascii="Times New Roman" w:hAnsi="Times New Roman"/>
        </w:rPr>
        <w:t xml:space="preserve"> tìm</w:t>
      </w:r>
      <w:r w:rsidRPr="00C646E4">
        <w:rPr>
          <w:rFonts w:ascii="Times New Roman" w:hAnsi="Times New Roman"/>
        </w:rPr>
        <w:t xml:space="preserve"> thấy </w:t>
      </w:r>
      <w:r w:rsidR="00267C53">
        <w:rPr>
          <w:rFonts w:ascii="Times New Roman" w:hAnsi="Times New Roman"/>
        </w:rPr>
        <w:t xml:space="preserve">khối </w:t>
      </w:r>
      <w:r w:rsidRPr="00C646E4">
        <w:rPr>
          <w:rFonts w:ascii="Times New Roman" w:hAnsi="Times New Roman"/>
        </w:rPr>
        <w:t xml:space="preserve">thoát vị đĩa đệm </w:t>
      </w:r>
      <w:r w:rsidR="00267C53">
        <w:rPr>
          <w:rFonts w:ascii="Times New Roman" w:hAnsi="Times New Roman"/>
        </w:rPr>
        <w:t>tái phát khi mổ</w:t>
      </w:r>
      <w:r w:rsidRPr="00C646E4">
        <w:rPr>
          <w:rFonts w:ascii="Times New Roman" w:hAnsi="Times New Roman"/>
        </w:rPr>
        <w:t>.</w:t>
      </w:r>
      <w:proofErr w:type="gramEnd"/>
      <w:r w:rsidRPr="00C646E4">
        <w:rPr>
          <w:rFonts w:ascii="Times New Roman" w:hAnsi="Times New Roman"/>
        </w:rPr>
        <w:t xml:space="preserve"> </w:t>
      </w:r>
    </w:p>
    <w:p w:rsidR="00A70675" w:rsidRPr="00C646E4" w:rsidRDefault="00A70675" w:rsidP="00A70675">
      <w:pPr>
        <w:spacing w:before="120" w:after="120"/>
        <w:jc w:val="both"/>
        <w:rPr>
          <w:rFonts w:ascii="Times New Roman" w:hAnsi="Times New Roman"/>
          <w:b/>
          <w:bCs/>
        </w:rPr>
      </w:pPr>
      <w:r w:rsidRPr="00C646E4">
        <w:rPr>
          <w:rFonts w:ascii="Times New Roman" w:hAnsi="Times New Roman"/>
          <w:b/>
          <w:bCs/>
        </w:rPr>
        <w:t>Liệu pháp kích thích tủy sống</w:t>
      </w:r>
    </w:p>
    <w:p w:rsidR="00A70675" w:rsidRDefault="00A70675" w:rsidP="00A70675">
      <w:pPr>
        <w:spacing w:before="120" w:after="120"/>
        <w:ind w:firstLine="720"/>
        <w:jc w:val="both"/>
        <w:rPr>
          <w:rFonts w:ascii="Times New Roman" w:hAnsi="Times New Roman"/>
        </w:rPr>
      </w:pPr>
      <w:r w:rsidRPr="00C646E4">
        <w:rPr>
          <w:rFonts w:ascii="Times New Roman" w:hAnsi="Times New Roman"/>
        </w:rPr>
        <w:t>Có nghiên cứu do rằng liệu pháp kích thích tủy sống hiệu quả hơn mổ lại. Do mổ lại có nguy cơ cao làm thủng màng cứng và tổn thương rễ thần kinh</w:t>
      </w:r>
      <w:r w:rsidR="00267C53">
        <w:rPr>
          <w:rFonts w:ascii="Times New Roman" w:hAnsi="Times New Roman"/>
        </w:rPr>
        <w:t>,</w:t>
      </w:r>
      <w:r w:rsidRPr="00C646E4">
        <w:rPr>
          <w:rFonts w:ascii="Times New Roman" w:hAnsi="Times New Roman"/>
        </w:rPr>
        <w:t xml:space="preserve"> và tỷ lệ thành công thấp hơn lần mổ đầu nên liệu pháp này có thể ứng dụng ở một nhóm bệnh nhân.</w:t>
      </w:r>
    </w:p>
    <w:p w:rsidR="00F05EA9" w:rsidRPr="00872FA7" w:rsidRDefault="00F05EA9" w:rsidP="00F05EA9">
      <w:pPr>
        <w:spacing w:before="120" w:after="120"/>
        <w:ind w:firstLine="720"/>
        <w:jc w:val="both"/>
        <w:rPr>
          <w:rFonts w:ascii="Times New Roman" w:hAnsi="Times New Roman"/>
          <w:i/>
        </w:rPr>
      </w:pPr>
      <w:proofErr w:type="gramStart"/>
      <w:r w:rsidRPr="00872FA7">
        <w:rPr>
          <w:rFonts w:ascii="Times New Roman" w:hAnsi="Times New Roman"/>
          <w:i/>
        </w:rPr>
        <w:t>BS.</w:t>
      </w:r>
      <w:proofErr w:type="gramEnd"/>
      <w:r w:rsidRPr="00872FA7">
        <w:rPr>
          <w:rFonts w:ascii="Times New Roman" w:hAnsi="Times New Roman"/>
          <w:i/>
        </w:rPr>
        <w:t xml:space="preserve"> Trương Văn Trí và đồng nghiệp biên dịch</w:t>
      </w:r>
    </w:p>
    <w:p w:rsidR="00F05EA9" w:rsidRDefault="00F05EA9" w:rsidP="00F05EA9">
      <w:pPr>
        <w:spacing w:before="120" w:after="120"/>
        <w:ind w:firstLine="720"/>
        <w:jc w:val="both"/>
        <w:rPr>
          <w:rFonts w:ascii="Times New Roman" w:hAnsi="Times New Roman"/>
          <w:i/>
        </w:rPr>
      </w:pPr>
      <w:r w:rsidRPr="00872FA7">
        <w:rPr>
          <w:rFonts w:ascii="Times New Roman" w:hAnsi="Times New Roman"/>
          <w:i/>
        </w:rPr>
        <w:t>Nguồn: Handbook</w:t>
      </w:r>
      <w:r>
        <w:rPr>
          <w:rFonts w:ascii="Times New Roman" w:hAnsi="Times New Roman"/>
          <w:i/>
        </w:rPr>
        <w:t xml:space="preserve"> of Neurosurgery, Mark Greenberg</w:t>
      </w:r>
      <w:r w:rsidRPr="00872FA7">
        <w:rPr>
          <w:rFonts w:ascii="Times New Roman" w:hAnsi="Times New Roman"/>
          <w:i/>
        </w:rPr>
        <w:t>, 2016</w:t>
      </w:r>
    </w:p>
    <w:p w:rsidR="00A70675" w:rsidRPr="00F05EA9" w:rsidRDefault="00F05EA9" w:rsidP="00F05EA9">
      <w:pPr>
        <w:spacing w:before="120" w:after="120"/>
        <w:ind w:firstLine="720"/>
        <w:jc w:val="both"/>
        <w:rPr>
          <w:rFonts w:ascii="Times New Roman" w:hAnsi="Times New Roman"/>
          <w:i/>
        </w:rPr>
      </w:pPr>
      <w:r>
        <w:rPr>
          <w:rFonts w:ascii="Times New Roman" w:hAnsi="Times New Roman"/>
          <w:i/>
        </w:rPr>
        <w:t xml:space="preserve">Mọi góp ý xin được gởi về </w:t>
      </w:r>
      <w:hyperlink r:id="rId12" w:history="1">
        <w:r w:rsidRPr="00CE7C0E">
          <w:rPr>
            <w:rStyle w:val="Hyperlink"/>
            <w:rFonts w:ascii="Times New Roman" w:hAnsi="Times New Roman"/>
            <w:i/>
          </w:rPr>
          <w:t>drtruongtri@gmail.com</w:t>
        </w:r>
      </w:hyperlink>
      <w:r>
        <w:rPr>
          <w:rFonts w:ascii="Times New Roman" w:hAnsi="Times New Roman"/>
          <w:i/>
        </w:rPr>
        <w:t>, xin chân thành cảm ơn!</w:t>
      </w:r>
    </w:p>
    <w:p w:rsidR="00A70675" w:rsidRPr="00C646E4" w:rsidRDefault="00A70675" w:rsidP="00EF031D">
      <w:pPr>
        <w:spacing w:before="120" w:after="120"/>
        <w:ind w:firstLine="720"/>
        <w:jc w:val="both"/>
        <w:rPr>
          <w:rFonts w:ascii="Times New Roman" w:hAnsi="Times New Roman"/>
        </w:rPr>
      </w:pPr>
    </w:p>
    <w:p w:rsidR="00A6667F" w:rsidRDefault="00A6667F">
      <w:bookmarkStart w:id="0" w:name="_GoBack"/>
      <w:bookmarkEnd w:id="0"/>
    </w:p>
    <w:sectPr w:rsidR="00A66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I-Times">
    <w:charset w:val="00"/>
    <w:family w:val="auto"/>
    <w:pitch w:val="variable"/>
    <w:sig w:usb0="00000003" w:usb1="00000000" w:usb2="00000000" w:usb3="00000000" w:csb0="0000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Oxfor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2B55"/>
    <w:multiLevelType w:val="hybridMultilevel"/>
    <w:tmpl w:val="70DE7234"/>
    <w:lvl w:ilvl="0" w:tplc="59F0D72A">
      <w:start w:val="1"/>
      <w:numFmt w:val="decimal"/>
      <w:lvlText w:val="%1-"/>
      <w:lvlJc w:val="left"/>
      <w:pPr>
        <w:tabs>
          <w:tab w:val="num" w:pos="1080"/>
        </w:tabs>
        <w:ind w:left="1080" w:hanging="360"/>
      </w:pPr>
      <w:rPr>
        <w:rFonts w:hint="default"/>
      </w:rPr>
    </w:lvl>
    <w:lvl w:ilvl="1" w:tplc="8F2E750A">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5F04411"/>
    <w:multiLevelType w:val="hybridMultilevel"/>
    <w:tmpl w:val="19F2BD4A"/>
    <w:lvl w:ilvl="0" w:tplc="03C4B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7C7D7C"/>
    <w:multiLevelType w:val="hybridMultilevel"/>
    <w:tmpl w:val="13642A18"/>
    <w:lvl w:ilvl="0" w:tplc="5B042524">
      <w:start w:val="1"/>
      <w:numFmt w:val="decimal"/>
      <w:lvlText w:val="%1."/>
      <w:lvlJc w:val="left"/>
      <w:pPr>
        <w:tabs>
          <w:tab w:val="num" w:pos="720"/>
        </w:tabs>
        <w:ind w:left="720" w:hanging="360"/>
      </w:pPr>
      <w:rPr>
        <w:rFonts w:hint="default"/>
      </w:rPr>
    </w:lvl>
    <w:lvl w:ilvl="1" w:tplc="6234C02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256231F"/>
    <w:multiLevelType w:val="hybridMultilevel"/>
    <w:tmpl w:val="98B01732"/>
    <w:lvl w:ilvl="0" w:tplc="5B042524">
      <w:start w:val="1"/>
      <w:numFmt w:val="decimal"/>
      <w:lvlText w:val="%1."/>
      <w:lvlJc w:val="left"/>
      <w:pPr>
        <w:tabs>
          <w:tab w:val="num" w:pos="720"/>
        </w:tabs>
        <w:ind w:left="720" w:hanging="360"/>
      </w:pPr>
      <w:rPr>
        <w:rFonts w:hint="default"/>
      </w:rPr>
    </w:lvl>
    <w:lvl w:ilvl="1" w:tplc="530412D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56C030B"/>
    <w:multiLevelType w:val="hybridMultilevel"/>
    <w:tmpl w:val="A246BED0"/>
    <w:lvl w:ilvl="0" w:tplc="E99EDFCE">
      <w:start w:val="1"/>
      <w:numFmt w:val="decimal"/>
      <w:lvlText w:val="%1."/>
      <w:lvlJc w:val="left"/>
      <w:pPr>
        <w:tabs>
          <w:tab w:val="num" w:pos="1080"/>
        </w:tabs>
        <w:ind w:left="1080" w:hanging="360"/>
      </w:pPr>
      <w:rPr>
        <w:rFonts w:hint="default"/>
      </w:rPr>
    </w:lvl>
    <w:lvl w:ilvl="1" w:tplc="B30416F0">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50476C14"/>
    <w:multiLevelType w:val="hybridMultilevel"/>
    <w:tmpl w:val="86BC4BA8"/>
    <w:lvl w:ilvl="0" w:tplc="440C069A">
      <w:start w:val="1"/>
      <w:numFmt w:val="bullet"/>
      <w:lvlText w:val="-"/>
      <w:lvlJc w:val="left"/>
      <w:pPr>
        <w:tabs>
          <w:tab w:val="num" w:pos="1320"/>
        </w:tabs>
        <w:ind w:left="1320" w:hanging="360"/>
      </w:pPr>
      <w:rPr>
        <w:rFonts w:ascii="VNI-Times" w:eastAsia="Times New Roman" w:hAnsi="VNI-Times" w:cs="Times New Roman" w:hint="default"/>
      </w:rPr>
    </w:lvl>
    <w:lvl w:ilvl="1" w:tplc="04090003">
      <w:start w:val="1"/>
      <w:numFmt w:val="bullet"/>
      <w:lvlText w:val="o"/>
      <w:lvlJc w:val="left"/>
      <w:pPr>
        <w:tabs>
          <w:tab w:val="num" w:pos="1920"/>
        </w:tabs>
        <w:ind w:left="1920" w:hanging="360"/>
      </w:pPr>
      <w:rPr>
        <w:rFonts w:ascii="Courier New" w:hAnsi="Courier New" w:cs="Courier New" w:hint="default"/>
      </w:rPr>
    </w:lvl>
    <w:lvl w:ilvl="2" w:tplc="04090005">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6">
    <w:nsid w:val="514C0F23"/>
    <w:multiLevelType w:val="hybridMultilevel"/>
    <w:tmpl w:val="8C2E32A8"/>
    <w:lvl w:ilvl="0" w:tplc="04090015">
      <w:start w:val="1"/>
      <w:numFmt w:val="upperLetter"/>
      <w:lvlText w:val="%1."/>
      <w:lvlJc w:val="left"/>
      <w:pPr>
        <w:tabs>
          <w:tab w:val="num" w:pos="720"/>
        </w:tabs>
        <w:ind w:left="720" w:hanging="360"/>
      </w:pPr>
      <w:rPr>
        <w:rFonts w:hint="default"/>
      </w:rPr>
    </w:lvl>
    <w:lvl w:ilvl="1" w:tplc="0DB8AD78">
      <w:start w:val="1"/>
      <w:numFmt w:val="decimal"/>
      <w:lvlText w:val="%2."/>
      <w:lvlJc w:val="left"/>
      <w:pPr>
        <w:tabs>
          <w:tab w:val="num" w:pos="1440"/>
        </w:tabs>
        <w:ind w:left="1440" w:hanging="360"/>
      </w:pPr>
      <w:rPr>
        <w:rFonts w:hint="default"/>
      </w:rPr>
    </w:lvl>
    <w:lvl w:ilvl="2" w:tplc="E892A69E">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9CF33BA"/>
    <w:multiLevelType w:val="hybridMultilevel"/>
    <w:tmpl w:val="E6BEBFF4"/>
    <w:lvl w:ilvl="0" w:tplc="D63A15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5B161B1C"/>
    <w:multiLevelType w:val="hybridMultilevel"/>
    <w:tmpl w:val="9EE65CD0"/>
    <w:lvl w:ilvl="0" w:tplc="0AA6CDE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8611526"/>
    <w:multiLevelType w:val="hybridMultilevel"/>
    <w:tmpl w:val="0F825A48"/>
    <w:lvl w:ilvl="0" w:tplc="E6E815F8">
      <w:start w:val="2"/>
      <w:numFmt w:val="bullet"/>
      <w:lvlText w:val="-"/>
      <w:lvlJc w:val="left"/>
      <w:pPr>
        <w:tabs>
          <w:tab w:val="num" w:pos="1560"/>
        </w:tabs>
        <w:ind w:left="1560" w:hanging="360"/>
      </w:pPr>
      <w:rPr>
        <w:rFonts w:ascii="VNI-Times" w:eastAsia="Times New Roman" w:hAnsi="VNI-Time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A9D241D"/>
    <w:multiLevelType w:val="hybridMultilevel"/>
    <w:tmpl w:val="D9B801E8"/>
    <w:lvl w:ilvl="0" w:tplc="F79CAF2C">
      <w:start w:val="1"/>
      <w:numFmt w:val="decimal"/>
      <w:lvlText w:val="%1-"/>
      <w:lvlJc w:val="left"/>
      <w:pPr>
        <w:tabs>
          <w:tab w:val="num" w:pos="1080"/>
        </w:tabs>
        <w:ind w:left="1080" w:hanging="360"/>
      </w:pPr>
      <w:rPr>
        <w:rFonts w:hint="default"/>
      </w:rPr>
    </w:lvl>
    <w:lvl w:ilvl="1" w:tplc="99B2C55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0"/>
  </w:num>
  <w:num w:numId="2">
    <w:abstractNumId w:val="0"/>
  </w:num>
  <w:num w:numId="3">
    <w:abstractNumId w:val="5"/>
  </w:num>
  <w:num w:numId="4">
    <w:abstractNumId w:val="7"/>
  </w:num>
  <w:num w:numId="5">
    <w:abstractNumId w:val="4"/>
  </w:num>
  <w:num w:numId="6">
    <w:abstractNumId w:val="9"/>
  </w:num>
  <w:num w:numId="7">
    <w:abstractNumId w:val="2"/>
  </w:num>
  <w:num w:numId="8">
    <w:abstractNumId w:val="6"/>
  </w:num>
  <w:num w:numId="9">
    <w:abstractNumId w:val="3"/>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546"/>
    <w:rsid w:val="000360F4"/>
    <w:rsid w:val="000477F4"/>
    <w:rsid w:val="000A1781"/>
    <w:rsid w:val="000E369A"/>
    <w:rsid w:val="001272D1"/>
    <w:rsid w:val="0013476A"/>
    <w:rsid w:val="00182C9D"/>
    <w:rsid w:val="0019163A"/>
    <w:rsid w:val="00192983"/>
    <w:rsid w:val="001A7CCD"/>
    <w:rsid w:val="001E75D3"/>
    <w:rsid w:val="00217943"/>
    <w:rsid w:val="002435A7"/>
    <w:rsid w:val="00243DE1"/>
    <w:rsid w:val="00267C53"/>
    <w:rsid w:val="002702FA"/>
    <w:rsid w:val="002C2F43"/>
    <w:rsid w:val="002E4E81"/>
    <w:rsid w:val="00327114"/>
    <w:rsid w:val="0039076A"/>
    <w:rsid w:val="003A759F"/>
    <w:rsid w:val="003C6425"/>
    <w:rsid w:val="003D4FA6"/>
    <w:rsid w:val="00436616"/>
    <w:rsid w:val="00436D57"/>
    <w:rsid w:val="00461796"/>
    <w:rsid w:val="0046585E"/>
    <w:rsid w:val="004B5546"/>
    <w:rsid w:val="0050718B"/>
    <w:rsid w:val="00566257"/>
    <w:rsid w:val="00595F48"/>
    <w:rsid w:val="005A1A8A"/>
    <w:rsid w:val="005A6692"/>
    <w:rsid w:val="005A7024"/>
    <w:rsid w:val="005E52AE"/>
    <w:rsid w:val="00604F40"/>
    <w:rsid w:val="00614D0E"/>
    <w:rsid w:val="00616A3D"/>
    <w:rsid w:val="006B6F52"/>
    <w:rsid w:val="006E10B1"/>
    <w:rsid w:val="00702ED5"/>
    <w:rsid w:val="00722A3D"/>
    <w:rsid w:val="00785391"/>
    <w:rsid w:val="007C2A64"/>
    <w:rsid w:val="007D3681"/>
    <w:rsid w:val="008250EC"/>
    <w:rsid w:val="00873EBC"/>
    <w:rsid w:val="00881C85"/>
    <w:rsid w:val="008A5B70"/>
    <w:rsid w:val="008D3B4B"/>
    <w:rsid w:val="009312EE"/>
    <w:rsid w:val="0094523A"/>
    <w:rsid w:val="009727F8"/>
    <w:rsid w:val="00A34786"/>
    <w:rsid w:val="00A6667F"/>
    <w:rsid w:val="00A70675"/>
    <w:rsid w:val="00A9428A"/>
    <w:rsid w:val="00AA21D7"/>
    <w:rsid w:val="00AB1545"/>
    <w:rsid w:val="00AC3FC1"/>
    <w:rsid w:val="00AD2370"/>
    <w:rsid w:val="00B04AB5"/>
    <w:rsid w:val="00B33180"/>
    <w:rsid w:val="00B43B55"/>
    <w:rsid w:val="00B660D0"/>
    <w:rsid w:val="00B80F16"/>
    <w:rsid w:val="00BA61B5"/>
    <w:rsid w:val="00BD5967"/>
    <w:rsid w:val="00C21B15"/>
    <w:rsid w:val="00C36E64"/>
    <w:rsid w:val="00C55209"/>
    <w:rsid w:val="00C71D27"/>
    <w:rsid w:val="00C720A4"/>
    <w:rsid w:val="00CF09B1"/>
    <w:rsid w:val="00D02651"/>
    <w:rsid w:val="00D26E37"/>
    <w:rsid w:val="00D56C87"/>
    <w:rsid w:val="00D61B55"/>
    <w:rsid w:val="00DD07C3"/>
    <w:rsid w:val="00DD41CA"/>
    <w:rsid w:val="00DE6620"/>
    <w:rsid w:val="00DF311C"/>
    <w:rsid w:val="00E3194C"/>
    <w:rsid w:val="00E33CBE"/>
    <w:rsid w:val="00E47E0E"/>
    <w:rsid w:val="00E75CA3"/>
    <w:rsid w:val="00EA77C9"/>
    <w:rsid w:val="00EE274F"/>
    <w:rsid w:val="00EF031D"/>
    <w:rsid w:val="00F05EA9"/>
    <w:rsid w:val="00F25BF7"/>
    <w:rsid w:val="00F27C6A"/>
    <w:rsid w:val="00F5111F"/>
    <w:rsid w:val="00FC52D3"/>
    <w:rsid w:val="00FE17AB"/>
    <w:rsid w:val="00FE1F41"/>
    <w:rsid w:val="00FF3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5D3"/>
    <w:pPr>
      <w:spacing w:after="0" w:line="240" w:lineRule="auto"/>
    </w:pPr>
    <w:rPr>
      <w:rFonts w:ascii="VNI-Oxford" w:eastAsia="Times New Roman" w:hAnsi="VNI-Oxford"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031D"/>
    <w:rPr>
      <w:rFonts w:ascii="Tahoma" w:hAnsi="Tahoma" w:cs="Tahoma"/>
      <w:sz w:val="16"/>
      <w:szCs w:val="16"/>
    </w:rPr>
  </w:style>
  <w:style w:type="character" w:customStyle="1" w:styleId="BalloonTextChar">
    <w:name w:val="Balloon Text Char"/>
    <w:basedOn w:val="DefaultParagraphFont"/>
    <w:link w:val="BalloonText"/>
    <w:uiPriority w:val="99"/>
    <w:semiHidden/>
    <w:rsid w:val="00EF031D"/>
    <w:rPr>
      <w:rFonts w:ascii="Tahoma" w:eastAsia="Times New Roman" w:hAnsi="Tahoma" w:cs="Tahoma"/>
      <w:sz w:val="16"/>
      <w:szCs w:val="16"/>
    </w:rPr>
  </w:style>
  <w:style w:type="paragraph" w:styleId="ListParagraph">
    <w:name w:val="List Paragraph"/>
    <w:basedOn w:val="Normal"/>
    <w:uiPriority w:val="34"/>
    <w:qFormat/>
    <w:rsid w:val="00873EBC"/>
    <w:pPr>
      <w:ind w:left="720"/>
      <w:contextualSpacing/>
    </w:pPr>
  </w:style>
  <w:style w:type="character" w:styleId="Hyperlink">
    <w:name w:val="Hyperlink"/>
    <w:basedOn w:val="DefaultParagraphFont"/>
    <w:uiPriority w:val="99"/>
    <w:unhideWhenUsed/>
    <w:rsid w:val="00F05E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5D3"/>
    <w:pPr>
      <w:spacing w:after="0" w:line="240" w:lineRule="auto"/>
    </w:pPr>
    <w:rPr>
      <w:rFonts w:ascii="VNI-Oxford" w:eastAsia="Times New Roman" w:hAnsi="VNI-Oxford"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031D"/>
    <w:rPr>
      <w:rFonts w:ascii="Tahoma" w:hAnsi="Tahoma" w:cs="Tahoma"/>
      <w:sz w:val="16"/>
      <w:szCs w:val="16"/>
    </w:rPr>
  </w:style>
  <w:style w:type="character" w:customStyle="1" w:styleId="BalloonTextChar">
    <w:name w:val="Balloon Text Char"/>
    <w:basedOn w:val="DefaultParagraphFont"/>
    <w:link w:val="BalloonText"/>
    <w:uiPriority w:val="99"/>
    <w:semiHidden/>
    <w:rsid w:val="00EF031D"/>
    <w:rPr>
      <w:rFonts w:ascii="Tahoma" w:eastAsia="Times New Roman" w:hAnsi="Tahoma" w:cs="Tahoma"/>
      <w:sz w:val="16"/>
      <w:szCs w:val="16"/>
    </w:rPr>
  </w:style>
  <w:style w:type="paragraph" w:styleId="ListParagraph">
    <w:name w:val="List Paragraph"/>
    <w:basedOn w:val="Normal"/>
    <w:uiPriority w:val="34"/>
    <w:qFormat/>
    <w:rsid w:val="00873EBC"/>
    <w:pPr>
      <w:ind w:left="720"/>
      <w:contextualSpacing/>
    </w:pPr>
  </w:style>
  <w:style w:type="character" w:styleId="Hyperlink">
    <w:name w:val="Hyperlink"/>
    <w:basedOn w:val="DefaultParagraphFont"/>
    <w:uiPriority w:val="99"/>
    <w:unhideWhenUsed/>
    <w:rsid w:val="00F05E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605808">
      <w:bodyDiv w:val="1"/>
      <w:marLeft w:val="0"/>
      <w:marRight w:val="0"/>
      <w:marTop w:val="0"/>
      <w:marBottom w:val="0"/>
      <w:divBdr>
        <w:top w:val="none" w:sz="0" w:space="0" w:color="auto"/>
        <w:left w:val="none" w:sz="0" w:space="0" w:color="auto"/>
        <w:bottom w:val="none" w:sz="0" w:space="0" w:color="auto"/>
        <w:right w:val="none" w:sz="0" w:space="0" w:color="auto"/>
      </w:divBdr>
      <w:divsChild>
        <w:div w:id="2090150922">
          <w:marLeft w:val="432"/>
          <w:marRight w:val="0"/>
          <w:marTop w:val="115"/>
          <w:marBottom w:val="0"/>
          <w:divBdr>
            <w:top w:val="none" w:sz="0" w:space="0" w:color="auto"/>
            <w:left w:val="none" w:sz="0" w:space="0" w:color="auto"/>
            <w:bottom w:val="none" w:sz="0" w:space="0" w:color="auto"/>
            <w:right w:val="none" w:sz="0" w:space="0" w:color="auto"/>
          </w:divBdr>
        </w:div>
        <w:div w:id="2133283059">
          <w:marLeft w:val="432"/>
          <w:marRight w:val="0"/>
          <w:marTop w:val="115"/>
          <w:marBottom w:val="0"/>
          <w:divBdr>
            <w:top w:val="none" w:sz="0" w:space="0" w:color="auto"/>
            <w:left w:val="none" w:sz="0" w:space="0" w:color="auto"/>
            <w:bottom w:val="none" w:sz="0" w:space="0" w:color="auto"/>
            <w:right w:val="none" w:sz="0" w:space="0" w:color="auto"/>
          </w:divBdr>
        </w:div>
        <w:div w:id="2107262498">
          <w:marLeft w:val="432"/>
          <w:marRight w:val="0"/>
          <w:marTop w:val="115"/>
          <w:marBottom w:val="0"/>
          <w:divBdr>
            <w:top w:val="none" w:sz="0" w:space="0" w:color="auto"/>
            <w:left w:val="none" w:sz="0" w:space="0" w:color="auto"/>
            <w:bottom w:val="none" w:sz="0" w:space="0" w:color="auto"/>
            <w:right w:val="none" w:sz="0" w:space="0" w:color="auto"/>
          </w:divBdr>
        </w:div>
      </w:divsChild>
    </w:div>
    <w:div w:id="153249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mailto:drtruongtr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4631</TotalTime>
  <Pages>25</Pages>
  <Words>7264</Words>
  <Characters>41405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Tri Truong</dc:creator>
  <cp:lastModifiedBy>Van Tri Truong</cp:lastModifiedBy>
  <cp:revision>30</cp:revision>
  <dcterms:created xsi:type="dcterms:W3CDTF">2018-01-09T15:09:00Z</dcterms:created>
  <dcterms:modified xsi:type="dcterms:W3CDTF">2018-06-20T10:14:00Z</dcterms:modified>
</cp:coreProperties>
</file>