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9547" w14:textId="04B15B5B" w:rsidR="00392668" w:rsidRDefault="00392668" w:rsidP="00DA0F9B">
      <w:pPr>
        <w:pStyle w:val="Ttulo1"/>
      </w:pPr>
      <w:r>
        <w:t>Casos de prueba</w:t>
      </w:r>
    </w:p>
    <w:p w14:paraId="1C1E7DF7" w14:textId="77777777" w:rsidR="00392668" w:rsidRDefault="00392668"/>
    <w:p w14:paraId="58D336E9" w14:textId="77777777" w:rsidR="00392668" w:rsidRDefault="00392668">
      <w:r>
        <w:t>Id P1</w:t>
      </w:r>
    </w:p>
    <w:p w14:paraId="39EE5BBE" w14:textId="566732F9" w:rsidR="00392668" w:rsidRDefault="00392668">
      <w:r>
        <w:t xml:space="preserve">•        Titulo: </w:t>
      </w:r>
      <w:r w:rsidR="00414DDB">
        <w:t>V</w:t>
      </w:r>
      <w:r>
        <w:t>isualización de página en celulares</w:t>
      </w:r>
    </w:p>
    <w:p w14:paraId="08424C5D" w14:textId="77777777" w:rsidR="00392668" w:rsidRDefault="00392668">
      <w:r>
        <w:t>•        Descripción: Ver que el proyecto sea responsivo en celulares</w:t>
      </w:r>
    </w:p>
    <w:p w14:paraId="72783212" w14:textId="77777777" w:rsidR="00392668" w:rsidRDefault="00392668">
      <w:r>
        <w:t>•        Precondición: página hosteada</w:t>
      </w:r>
    </w:p>
    <w:p w14:paraId="0825D5C7" w14:textId="77777777" w:rsidR="00392668" w:rsidRDefault="00392668">
      <w:r>
        <w:t>•        Pasos a reproducir:</w:t>
      </w:r>
    </w:p>
    <w:p w14:paraId="2E86E2B9" w14:textId="77777777" w:rsidR="00392668" w:rsidRDefault="00392668">
      <w:r>
        <w:t>•                   Ingresar a la página con la URL</w:t>
      </w:r>
    </w:p>
    <w:p w14:paraId="07B4AC3A" w14:textId="77777777" w:rsidR="00392668" w:rsidRDefault="00392668">
      <w:r>
        <w:t>•        Resultado esperado: Página responsiva</w:t>
      </w:r>
    </w:p>
    <w:p w14:paraId="5A802222" w14:textId="344AFB9A" w:rsidR="00A755BD" w:rsidRDefault="00392668" w:rsidP="00A755BD">
      <w:r>
        <w:t>•        Resultado obtenido: página no responsiva</w:t>
      </w:r>
    </w:p>
    <w:p w14:paraId="3602EADE" w14:textId="71358946" w:rsidR="00243894" w:rsidRDefault="00243894" w:rsidP="00243894">
      <w:pPr>
        <w:pStyle w:val="Prrafodelista"/>
        <w:numPr>
          <w:ilvl w:val="0"/>
          <w:numId w:val="3"/>
        </w:numPr>
      </w:pPr>
      <w:r>
        <w:t>Prioridad</w:t>
      </w:r>
      <w:r w:rsidR="001F6297">
        <w:t>:</w:t>
      </w:r>
      <w:r w:rsidR="00B8403B">
        <w:t xml:space="preserve"> Media</w:t>
      </w:r>
    </w:p>
    <w:p w14:paraId="7CA25088" w14:textId="12DD2715" w:rsidR="00A755BD" w:rsidRDefault="0080248E" w:rsidP="0080248E">
      <w:pPr>
        <w:pStyle w:val="Prrafodelista"/>
        <w:numPr>
          <w:ilvl w:val="0"/>
          <w:numId w:val="3"/>
        </w:numPr>
      </w:pPr>
      <w:r>
        <w:t>Id Bug 1</w:t>
      </w:r>
    </w:p>
    <w:p w14:paraId="2FED1E54" w14:textId="77777777" w:rsidR="00A755BD" w:rsidRDefault="00A755BD"/>
    <w:p w14:paraId="5771BB98" w14:textId="77777777" w:rsidR="00392668" w:rsidRDefault="00392668"/>
    <w:p w14:paraId="41369D52" w14:textId="77777777" w:rsidR="00392668" w:rsidRDefault="00392668">
      <w:r>
        <w:t>Id P2</w:t>
      </w:r>
    </w:p>
    <w:p w14:paraId="673E2A3A" w14:textId="77777777" w:rsidR="00392668" w:rsidRDefault="00392668">
      <w:r>
        <w:t>•        Titulo: visualización de página en Notebooks</w:t>
      </w:r>
    </w:p>
    <w:p w14:paraId="56E6F24C" w14:textId="77777777" w:rsidR="00392668" w:rsidRDefault="00392668">
      <w:r>
        <w:t>•        Descripción: Ver que el proyecto sea responsivo en Notebooks</w:t>
      </w:r>
    </w:p>
    <w:p w14:paraId="74EA37C8" w14:textId="77777777" w:rsidR="00392668" w:rsidRDefault="00392668">
      <w:r>
        <w:t>•        Precondición: página hosteada</w:t>
      </w:r>
    </w:p>
    <w:p w14:paraId="586ADC41" w14:textId="77777777" w:rsidR="00392668" w:rsidRDefault="00392668">
      <w:r>
        <w:t>•        Pasos a reproducir:</w:t>
      </w:r>
    </w:p>
    <w:p w14:paraId="16909956" w14:textId="77777777" w:rsidR="00392668" w:rsidRDefault="00392668">
      <w:r>
        <w:t>•                   Ingresar a la página con la URL</w:t>
      </w:r>
    </w:p>
    <w:p w14:paraId="4457250D" w14:textId="77777777" w:rsidR="00392668" w:rsidRDefault="00392668">
      <w:r>
        <w:t>•        Resultado esperado: Página responsiva</w:t>
      </w:r>
    </w:p>
    <w:p w14:paraId="17216D59" w14:textId="4344A08D" w:rsidR="00392668" w:rsidRDefault="00392668">
      <w:r>
        <w:t>•        Resultado obtenido: página no responsiva</w:t>
      </w:r>
    </w:p>
    <w:p w14:paraId="1057DC33" w14:textId="77777777" w:rsidR="0045482D" w:rsidRDefault="0045482D" w:rsidP="0045482D">
      <w:pPr>
        <w:pStyle w:val="Prrafodelista"/>
        <w:numPr>
          <w:ilvl w:val="0"/>
          <w:numId w:val="4"/>
        </w:numPr>
      </w:pPr>
      <w:r>
        <w:t>Prioridad: Media</w:t>
      </w:r>
    </w:p>
    <w:p w14:paraId="786C9F22" w14:textId="01035364" w:rsidR="00392668" w:rsidRDefault="0080248E" w:rsidP="0080248E">
      <w:pPr>
        <w:pStyle w:val="Prrafodelista"/>
        <w:numPr>
          <w:ilvl w:val="0"/>
          <w:numId w:val="4"/>
        </w:numPr>
      </w:pPr>
      <w:r>
        <w:t>Id Bug 2</w:t>
      </w:r>
    </w:p>
    <w:p w14:paraId="5282A7A7" w14:textId="77777777" w:rsidR="00392668" w:rsidRDefault="00392668"/>
    <w:p w14:paraId="79669372" w14:textId="77777777" w:rsidR="00392668" w:rsidRDefault="00392668">
      <w:r>
        <w:t>Id P3</w:t>
      </w:r>
    </w:p>
    <w:p w14:paraId="6F337E30" w14:textId="77777777" w:rsidR="00392668" w:rsidRDefault="00392668">
      <w:r>
        <w:t>•        Titulo: visualización de página en Tablets</w:t>
      </w:r>
    </w:p>
    <w:p w14:paraId="257CE85B" w14:textId="77777777" w:rsidR="00392668" w:rsidRDefault="00392668">
      <w:r>
        <w:t>•        Descripción: Ver que el proyecto sea responsivo en Tablets</w:t>
      </w:r>
    </w:p>
    <w:p w14:paraId="43EABAB5" w14:textId="77777777" w:rsidR="00392668" w:rsidRDefault="00392668">
      <w:r>
        <w:t>•        Precondición: página hosteada</w:t>
      </w:r>
    </w:p>
    <w:p w14:paraId="1F098ED1" w14:textId="77777777" w:rsidR="00392668" w:rsidRDefault="00392668">
      <w:r>
        <w:t>•        Pasos a reproducir:</w:t>
      </w:r>
    </w:p>
    <w:p w14:paraId="4CB8B254" w14:textId="77777777" w:rsidR="00392668" w:rsidRDefault="00392668">
      <w:r>
        <w:t>•                   Ingresar a la página con la URL</w:t>
      </w:r>
    </w:p>
    <w:p w14:paraId="649E2884" w14:textId="77777777" w:rsidR="00392668" w:rsidRDefault="00392668">
      <w:r>
        <w:t>•        Resultado esperado: Página responsiva</w:t>
      </w:r>
    </w:p>
    <w:p w14:paraId="101D1657" w14:textId="5D01429A" w:rsidR="00392668" w:rsidRDefault="00392668">
      <w:r>
        <w:t>•        Resultado obtenido: página no responsiva</w:t>
      </w:r>
    </w:p>
    <w:p w14:paraId="0589BCC0" w14:textId="702C5B4C" w:rsidR="0045482D" w:rsidRDefault="0045482D" w:rsidP="0045482D">
      <w:pPr>
        <w:pStyle w:val="Prrafodelista"/>
        <w:numPr>
          <w:ilvl w:val="0"/>
          <w:numId w:val="4"/>
        </w:numPr>
      </w:pPr>
      <w:r>
        <w:t>Prioridad: Media</w:t>
      </w:r>
    </w:p>
    <w:p w14:paraId="77A2C172" w14:textId="583FFBF3" w:rsidR="0080248E" w:rsidRDefault="0080248E" w:rsidP="0080248E">
      <w:pPr>
        <w:pStyle w:val="Prrafodelista"/>
        <w:numPr>
          <w:ilvl w:val="0"/>
          <w:numId w:val="3"/>
        </w:numPr>
      </w:pPr>
      <w:r>
        <w:t xml:space="preserve">Id Bug </w:t>
      </w:r>
      <w:r>
        <w:t>3</w:t>
      </w:r>
    </w:p>
    <w:p w14:paraId="097DFC78" w14:textId="77777777" w:rsidR="00392668" w:rsidRDefault="00392668"/>
    <w:p w14:paraId="414B4DBA" w14:textId="77777777" w:rsidR="00392668" w:rsidRDefault="00392668">
      <w:r>
        <w:t>Id P4</w:t>
      </w:r>
    </w:p>
    <w:p w14:paraId="00F1B303" w14:textId="77777777" w:rsidR="00392668" w:rsidRDefault="00392668">
      <w:r>
        <w:t>•        Titulo: visualización de página en computadora</w:t>
      </w:r>
    </w:p>
    <w:p w14:paraId="536D36C8" w14:textId="77777777" w:rsidR="00392668" w:rsidRDefault="00392668">
      <w:r>
        <w:t>•        Descripción: Ver que el proyecto sea responsivo en computadora</w:t>
      </w:r>
    </w:p>
    <w:p w14:paraId="1FDB7572" w14:textId="77777777" w:rsidR="00392668" w:rsidRDefault="00392668">
      <w:r>
        <w:t>•        Precondición: página hosteada</w:t>
      </w:r>
    </w:p>
    <w:p w14:paraId="41354CBD" w14:textId="77777777" w:rsidR="00392668" w:rsidRDefault="00392668">
      <w:r>
        <w:t>•        Pasos a reproducir:</w:t>
      </w:r>
    </w:p>
    <w:p w14:paraId="34CDBC96" w14:textId="77777777" w:rsidR="00392668" w:rsidRDefault="00392668">
      <w:r>
        <w:t>•                   Ingresar a la página con la URL</w:t>
      </w:r>
    </w:p>
    <w:p w14:paraId="53C89CBC" w14:textId="77777777" w:rsidR="00392668" w:rsidRDefault="00392668">
      <w:r>
        <w:t>•        Resultado esperado: Página responsiva</w:t>
      </w:r>
    </w:p>
    <w:p w14:paraId="576F2312" w14:textId="0283A900" w:rsidR="00392668" w:rsidRDefault="00392668">
      <w:r>
        <w:t>•        Resultado obtenido: página responsiva (algunos elementos no alineados correctamente)</w:t>
      </w:r>
    </w:p>
    <w:p w14:paraId="3CA0F89F" w14:textId="77777777" w:rsidR="0045482D" w:rsidRDefault="0045482D" w:rsidP="0045482D">
      <w:pPr>
        <w:pStyle w:val="Prrafodelista"/>
        <w:numPr>
          <w:ilvl w:val="0"/>
          <w:numId w:val="3"/>
        </w:numPr>
      </w:pPr>
      <w:r>
        <w:t>Prioridad: Media</w:t>
      </w:r>
    </w:p>
    <w:p w14:paraId="29B18061" w14:textId="5A524F9A" w:rsidR="0080248E" w:rsidRDefault="0080248E" w:rsidP="0080248E">
      <w:pPr>
        <w:pStyle w:val="Prrafodelista"/>
        <w:numPr>
          <w:ilvl w:val="0"/>
          <w:numId w:val="3"/>
        </w:numPr>
      </w:pPr>
      <w:r>
        <w:t xml:space="preserve">Id Bug </w:t>
      </w:r>
      <w:r>
        <w:t>4</w:t>
      </w:r>
    </w:p>
    <w:p w14:paraId="64E9BF68" w14:textId="77777777" w:rsidR="00392668" w:rsidRDefault="00392668"/>
    <w:p w14:paraId="7660D983" w14:textId="77777777" w:rsidR="00392668" w:rsidRDefault="00392668">
      <w:r>
        <w:t>Id P5</w:t>
      </w:r>
    </w:p>
    <w:p w14:paraId="7C856388" w14:textId="77777777" w:rsidR="00392668" w:rsidRDefault="00392668">
      <w:r>
        <w:t>•        Titulo: Conexión entre login y registro</w:t>
      </w:r>
    </w:p>
    <w:p w14:paraId="24485CA8" w14:textId="77777777" w:rsidR="00392668" w:rsidRDefault="00392668">
      <w:r>
        <w:t>•        Descripción: Redirección de la página de login a registro</w:t>
      </w:r>
    </w:p>
    <w:p w14:paraId="07176370" w14:textId="77777777" w:rsidR="00392668" w:rsidRDefault="00392668">
      <w:r>
        <w:t>•        Precondición: Ingresar a la página</w:t>
      </w:r>
    </w:p>
    <w:p w14:paraId="274E8154" w14:textId="77777777" w:rsidR="00392668" w:rsidRDefault="00392668">
      <w:r>
        <w:t>•        Pasos a reproducir:</w:t>
      </w:r>
    </w:p>
    <w:p w14:paraId="09C42B7E" w14:textId="77777777" w:rsidR="00392668" w:rsidRDefault="00392668">
      <w:r>
        <w:t>•                   1- Ir a la sección de login</w:t>
      </w:r>
    </w:p>
    <w:p w14:paraId="45C52830" w14:textId="77777777" w:rsidR="00392668" w:rsidRDefault="00392668">
      <w:r>
        <w:t>•                   2- Hacer clic en el botón de registrarse</w:t>
      </w:r>
    </w:p>
    <w:p w14:paraId="37A381BE" w14:textId="77777777" w:rsidR="00392668" w:rsidRDefault="00392668">
      <w:r>
        <w:t>•        Resultado esperado: Redirección a la página de registro</w:t>
      </w:r>
    </w:p>
    <w:p w14:paraId="0B5DDD8D" w14:textId="14C09A04" w:rsidR="00392668" w:rsidRDefault="00392668">
      <w:r>
        <w:t>•        Resultado obtenido: No se realiza la redirección</w:t>
      </w:r>
    </w:p>
    <w:p w14:paraId="37982078" w14:textId="77777777" w:rsidR="0045482D" w:rsidRDefault="0045482D" w:rsidP="0045482D">
      <w:pPr>
        <w:pStyle w:val="Prrafodelista"/>
        <w:numPr>
          <w:ilvl w:val="0"/>
          <w:numId w:val="3"/>
        </w:numPr>
      </w:pPr>
      <w:r>
        <w:t>Prioridad: Media</w:t>
      </w:r>
    </w:p>
    <w:p w14:paraId="2E38BFA3" w14:textId="324A1DF1" w:rsidR="00392668" w:rsidRDefault="0080248E" w:rsidP="0080248E">
      <w:pPr>
        <w:pStyle w:val="Prrafodelista"/>
        <w:numPr>
          <w:ilvl w:val="0"/>
          <w:numId w:val="3"/>
        </w:numPr>
      </w:pPr>
      <w:r>
        <w:t xml:space="preserve">Id Bug </w:t>
      </w:r>
      <w:r>
        <w:t>5</w:t>
      </w:r>
    </w:p>
    <w:p w14:paraId="168E14FD" w14:textId="77777777" w:rsidR="0080248E" w:rsidRDefault="0080248E" w:rsidP="0080248E">
      <w:pPr>
        <w:pStyle w:val="Prrafodelista"/>
      </w:pPr>
    </w:p>
    <w:p w14:paraId="04E7F29C" w14:textId="77777777" w:rsidR="0080248E" w:rsidRDefault="0080248E" w:rsidP="0080248E">
      <w:pPr>
        <w:pStyle w:val="Prrafodelista"/>
      </w:pPr>
    </w:p>
    <w:p w14:paraId="521C9FCA" w14:textId="77777777" w:rsidR="00392668" w:rsidRDefault="00392668">
      <w:r>
        <w:t>Id P6</w:t>
      </w:r>
    </w:p>
    <w:p w14:paraId="2F2AF57B" w14:textId="77777777" w:rsidR="00392668" w:rsidRDefault="00392668">
      <w:r>
        <w:t>•        Titulo: Conexión entre registro y login</w:t>
      </w:r>
    </w:p>
    <w:p w14:paraId="1E183525" w14:textId="77777777" w:rsidR="00392668" w:rsidRDefault="00392668">
      <w:r>
        <w:t>•        Descripción: Redirección de la página de registro a login</w:t>
      </w:r>
    </w:p>
    <w:p w14:paraId="21BB8E88" w14:textId="77777777" w:rsidR="00392668" w:rsidRDefault="00392668">
      <w:r>
        <w:t>•        Precondición: Ingresar a la página</w:t>
      </w:r>
    </w:p>
    <w:p w14:paraId="3357B2D3" w14:textId="77777777" w:rsidR="00392668" w:rsidRDefault="00392668">
      <w:r>
        <w:t>•        Pasos a reproducir:</w:t>
      </w:r>
    </w:p>
    <w:p w14:paraId="46742411" w14:textId="77777777" w:rsidR="00392668" w:rsidRDefault="00392668">
      <w:r>
        <w:t>•                   1- Ir a la sección de registro</w:t>
      </w:r>
    </w:p>
    <w:p w14:paraId="70986ABA" w14:textId="77777777" w:rsidR="00392668" w:rsidRDefault="00392668">
      <w:r>
        <w:t>•                   2- Hacer clic en el botón de iniciar sesión</w:t>
      </w:r>
    </w:p>
    <w:p w14:paraId="22435782" w14:textId="77777777" w:rsidR="00392668" w:rsidRDefault="00392668">
      <w:r>
        <w:t>•        Resultado esperado: Redirección a la página de login</w:t>
      </w:r>
    </w:p>
    <w:p w14:paraId="6B711F18" w14:textId="4CA511B5" w:rsidR="00392668" w:rsidRDefault="00392668">
      <w:r>
        <w:t>•        Resultado obtenido: No se realiza la redirección</w:t>
      </w:r>
    </w:p>
    <w:p w14:paraId="467320EF" w14:textId="77777777" w:rsidR="00C510B0" w:rsidRDefault="00C510B0" w:rsidP="00C510B0">
      <w:pPr>
        <w:pStyle w:val="Prrafodelista"/>
        <w:numPr>
          <w:ilvl w:val="0"/>
          <w:numId w:val="3"/>
        </w:numPr>
      </w:pPr>
      <w:r>
        <w:t>Prioridad: Media</w:t>
      </w:r>
    </w:p>
    <w:p w14:paraId="0276043E" w14:textId="531B483D" w:rsidR="00685BAF" w:rsidRDefault="00685BAF" w:rsidP="00685BAF">
      <w:pPr>
        <w:pStyle w:val="Prrafodelista"/>
        <w:numPr>
          <w:ilvl w:val="0"/>
          <w:numId w:val="3"/>
        </w:numPr>
      </w:pPr>
      <w:r>
        <w:t xml:space="preserve">Id Bug </w:t>
      </w:r>
      <w:r>
        <w:t>6</w:t>
      </w:r>
    </w:p>
    <w:p w14:paraId="74A83E23" w14:textId="77777777" w:rsidR="00392668" w:rsidRDefault="00392668"/>
    <w:p w14:paraId="7564BDDF" w14:textId="77777777" w:rsidR="00392668" w:rsidRDefault="00392668">
      <w:r>
        <w:t>Id P7</w:t>
      </w:r>
    </w:p>
    <w:p w14:paraId="34D50947" w14:textId="77777777" w:rsidR="00392668" w:rsidRDefault="00392668">
      <w:r>
        <w:t>•        Titulo: Conexión entre Inicio y registro</w:t>
      </w:r>
    </w:p>
    <w:p w14:paraId="6BD1A69B" w14:textId="77777777" w:rsidR="00392668" w:rsidRDefault="00392668">
      <w:r>
        <w:t>•        Descripción: Redirección de la página de Inicio a Registro</w:t>
      </w:r>
    </w:p>
    <w:p w14:paraId="64F182E4" w14:textId="77777777" w:rsidR="00392668" w:rsidRDefault="00392668">
      <w:r>
        <w:t>•        Precondición: Ingresar a la página</w:t>
      </w:r>
    </w:p>
    <w:p w14:paraId="203744F7" w14:textId="77777777" w:rsidR="00392668" w:rsidRDefault="00392668">
      <w:r>
        <w:t>•        Pasos a reproducir:</w:t>
      </w:r>
    </w:p>
    <w:p w14:paraId="035D6CEF" w14:textId="77777777" w:rsidR="00392668" w:rsidRDefault="00392668">
      <w:r>
        <w:t>•                   1- Hacer clic en el botón de registrarse</w:t>
      </w:r>
    </w:p>
    <w:p w14:paraId="3228BEF4" w14:textId="77777777" w:rsidR="00392668" w:rsidRDefault="00392668">
      <w:r>
        <w:t>•        Resultado esperado: Redirección a la página de registro</w:t>
      </w:r>
    </w:p>
    <w:p w14:paraId="60325DF9" w14:textId="77777777" w:rsidR="00392668" w:rsidRDefault="00392668">
      <w:r>
        <w:t>•        Resultado obtenido: No se realiza la redirección</w:t>
      </w:r>
    </w:p>
    <w:p w14:paraId="074BF04D" w14:textId="77777777" w:rsidR="00392668" w:rsidRDefault="00392668">
      <w:r>
        <w:t>•        Estado: En proceso</w:t>
      </w:r>
    </w:p>
    <w:p w14:paraId="1BD830A3" w14:textId="23C33001" w:rsidR="00392668" w:rsidRDefault="00392668">
      <w:r>
        <w:t>•        Observaciones: Correcto diseño de la página, buena elección de colores, agradable y fácil de usar para el usuario</w:t>
      </w:r>
    </w:p>
    <w:p w14:paraId="784F3EFA" w14:textId="77777777" w:rsidR="00D4579D" w:rsidRDefault="00D4579D" w:rsidP="00D4579D">
      <w:pPr>
        <w:pStyle w:val="Prrafodelista"/>
        <w:numPr>
          <w:ilvl w:val="0"/>
          <w:numId w:val="3"/>
        </w:numPr>
      </w:pPr>
      <w:r>
        <w:t>Prioridad: Media</w:t>
      </w:r>
    </w:p>
    <w:p w14:paraId="5563C6DF" w14:textId="410402F8" w:rsidR="00392668" w:rsidRDefault="00685BAF" w:rsidP="00685BAF">
      <w:pPr>
        <w:pStyle w:val="Prrafodelista"/>
        <w:numPr>
          <w:ilvl w:val="0"/>
          <w:numId w:val="3"/>
        </w:numPr>
      </w:pPr>
      <w:r>
        <w:t xml:space="preserve">Id Bug </w:t>
      </w:r>
      <w:r>
        <w:t>7</w:t>
      </w:r>
    </w:p>
    <w:p w14:paraId="68AF6885" w14:textId="77777777" w:rsidR="00685BAF" w:rsidRDefault="00685BAF" w:rsidP="00685BAF">
      <w:pPr>
        <w:pStyle w:val="Prrafodelista"/>
      </w:pPr>
    </w:p>
    <w:p w14:paraId="2025DDEF" w14:textId="77777777" w:rsidR="00685BAF" w:rsidRDefault="00685BAF" w:rsidP="00685BAF">
      <w:pPr>
        <w:pStyle w:val="Prrafodelista"/>
      </w:pPr>
    </w:p>
    <w:p w14:paraId="6FD144FC" w14:textId="77777777" w:rsidR="00392668" w:rsidRDefault="00392668">
      <w:r>
        <w:t>Id P8</w:t>
      </w:r>
    </w:p>
    <w:p w14:paraId="4A505E93" w14:textId="77777777" w:rsidR="00392668" w:rsidRDefault="00392668">
      <w:r>
        <w:t>•        Titulo: Conexión entre Inicio y Login</w:t>
      </w:r>
    </w:p>
    <w:p w14:paraId="0848FDF4" w14:textId="77777777" w:rsidR="00392668" w:rsidRDefault="00392668">
      <w:r>
        <w:t>•        Descripción: Redirección de la página de Inicio a Login</w:t>
      </w:r>
    </w:p>
    <w:p w14:paraId="7343373B" w14:textId="77777777" w:rsidR="00392668" w:rsidRDefault="00392668">
      <w:r>
        <w:t>•        Precondición: Ingresar a la página</w:t>
      </w:r>
    </w:p>
    <w:p w14:paraId="74AAB81C" w14:textId="77777777" w:rsidR="00392668" w:rsidRDefault="00392668">
      <w:r>
        <w:t>•        Pasos a reproducir:</w:t>
      </w:r>
    </w:p>
    <w:p w14:paraId="5465F6BE" w14:textId="77777777" w:rsidR="00392668" w:rsidRDefault="00392668">
      <w:r>
        <w:t>•                   1- Hacer clic en el botón de Login</w:t>
      </w:r>
    </w:p>
    <w:p w14:paraId="66B7B881" w14:textId="77777777" w:rsidR="00392668" w:rsidRDefault="00392668">
      <w:r>
        <w:t>•        Resultado esperado: Redirección a la página de Login</w:t>
      </w:r>
    </w:p>
    <w:p w14:paraId="312E12C4" w14:textId="77777777" w:rsidR="00392668" w:rsidRDefault="00392668">
      <w:r>
        <w:t>•        Resultado obtenido: No se realiza la redirección</w:t>
      </w:r>
    </w:p>
    <w:p w14:paraId="4F92C43E" w14:textId="77777777" w:rsidR="00392668" w:rsidRDefault="00392668">
      <w:r>
        <w:t>•        Estado: En proceso</w:t>
      </w:r>
    </w:p>
    <w:p w14:paraId="6DB64B72" w14:textId="559C1054" w:rsidR="00392668" w:rsidRDefault="00392668">
      <w:r>
        <w:t>•        Observaciones: Correcto diseño de la página, buena elección de colores, agradable y fácil de usar para el usuario</w:t>
      </w:r>
    </w:p>
    <w:p w14:paraId="7E863300" w14:textId="77777777" w:rsidR="00D4579D" w:rsidRDefault="00D4579D" w:rsidP="00D4579D">
      <w:pPr>
        <w:pStyle w:val="Prrafodelista"/>
        <w:numPr>
          <w:ilvl w:val="0"/>
          <w:numId w:val="3"/>
        </w:numPr>
      </w:pPr>
      <w:r>
        <w:t>Prioridad: Media</w:t>
      </w:r>
    </w:p>
    <w:p w14:paraId="67BFE14E" w14:textId="2A1E4224" w:rsidR="00685BAF" w:rsidRDefault="00685BAF" w:rsidP="00685BAF">
      <w:pPr>
        <w:pStyle w:val="Prrafodelista"/>
        <w:numPr>
          <w:ilvl w:val="0"/>
          <w:numId w:val="3"/>
        </w:numPr>
      </w:pPr>
      <w:r>
        <w:t xml:space="preserve">Id Bug </w:t>
      </w:r>
      <w:r>
        <w:t>8</w:t>
      </w:r>
    </w:p>
    <w:p w14:paraId="4F0E1AB4" w14:textId="77777777" w:rsidR="00392668" w:rsidRDefault="00392668"/>
    <w:p w14:paraId="6B234DB2" w14:textId="77777777" w:rsidR="00392668" w:rsidRDefault="00392668">
      <w:r>
        <w:t>Id P9</w:t>
      </w:r>
    </w:p>
    <w:p w14:paraId="4468A27F" w14:textId="77777777" w:rsidR="00392668" w:rsidRDefault="00392668">
      <w:r>
        <w:t>•        Titulo: Acceso a la pantalla de recuperación de contraseña</w:t>
      </w:r>
    </w:p>
    <w:p w14:paraId="7D2EAD23" w14:textId="2FA4A534" w:rsidR="00392668" w:rsidRDefault="00392668">
      <w:r>
        <w:t>•        Descripción: Verificar que el enlace “¿Olvidaste tu contraseña?” redirija correctamente a la pantalla de recuperación</w:t>
      </w:r>
    </w:p>
    <w:p w14:paraId="02B5111A" w14:textId="77777777" w:rsidR="00392668" w:rsidRDefault="00392668">
      <w:r>
        <w:t>•        Precondición: Estar en la pantalla de login</w:t>
      </w:r>
    </w:p>
    <w:p w14:paraId="775DCFCF" w14:textId="77777777" w:rsidR="00392668" w:rsidRDefault="00392668">
      <w:r>
        <w:t>•        Pasos a reproducir:</w:t>
      </w:r>
    </w:p>
    <w:p w14:paraId="64FA2F56" w14:textId="77777777" w:rsidR="00392668" w:rsidRDefault="00392668">
      <w:r>
        <w:t>•                   1- Ingresar a la página</w:t>
      </w:r>
    </w:p>
    <w:p w14:paraId="6CF6DFAA" w14:textId="77777777" w:rsidR="00392668" w:rsidRDefault="00392668">
      <w:r>
        <w:t>•                   2- Ir a la sección de login</w:t>
      </w:r>
    </w:p>
    <w:p w14:paraId="55EF6C66" w14:textId="77777777" w:rsidR="00392668" w:rsidRDefault="00392668">
      <w:r>
        <w:t>•                   3- Hacer clic en el enlace “¿Olvidaste tu contraseña?”</w:t>
      </w:r>
    </w:p>
    <w:p w14:paraId="5D1E779E" w14:textId="77777777" w:rsidR="00392668" w:rsidRDefault="00392668">
      <w:r>
        <w:t>•        Resultado esperado: Redirección a la pantalla de recuperación de contraseña</w:t>
      </w:r>
    </w:p>
    <w:p w14:paraId="4063FEB6" w14:textId="1AE8E25E" w:rsidR="00392668" w:rsidRDefault="00392668">
      <w:r>
        <w:t>•        Resultado obtenido: No se realiza la redirección</w:t>
      </w:r>
    </w:p>
    <w:p w14:paraId="21E859FE" w14:textId="77777777" w:rsidR="00D4579D" w:rsidRDefault="00D4579D" w:rsidP="00D4579D">
      <w:pPr>
        <w:pStyle w:val="Prrafodelista"/>
        <w:numPr>
          <w:ilvl w:val="0"/>
          <w:numId w:val="3"/>
        </w:numPr>
      </w:pPr>
      <w:r>
        <w:t>Prioridad: Media</w:t>
      </w:r>
    </w:p>
    <w:p w14:paraId="65DC237C" w14:textId="70F2836A" w:rsidR="00685BAF" w:rsidRDefault="00685BAF" w:rsidP="00685BAF">
      <w:pPr>
        <w:pStyle w:val="Prrafodelista"/>
        <w:numPr>
          <w:ilvl w:val="0"/>
          <w:numId w:val="3"/>
        </w:numPr>
      </w:pPr>
      <w:r>
        <w:t xml:space="preserve">Id Bug </w:t>
      </w:r>
      <w:r>
        <w:t>9</w:t>
      </w:r>
    </w:p>
    <w:p w14:paraId="2662C1D4" w14:textId="77777777" w:rsidR="00392668" w:rsidRDefault="00392668"/>
    <w:p w14:paraId="35B2B9C2" w14:textId="77777777" w:rsidR="00392668" w:rsidRDefault="00392668">
      <w:r>
        <w:t>Id P10</w:t>
      </w:r>
    </w:p>
    <w:p w14:paraId="248D15DB" w14:textId="77777777" w:rsidR="00392668" w:rsidRDefault="00392668">
      <w:r>
        <w:t>•        Titulo: Envío de correo de recuperación con email válido</w:t>
      </w:r>
    </w:p>
    <w:p w14:paraId="538C25E2" w14:textId="77777777" w:rsidR="00392668" w:rsidRDefault="00392668">
      <w:r>
        <w:t>•        Descripción: Verificar que el sistema envíe un correo cuando se ingresa un email registrado</w:t>
      </w:r>
    </w:p>
    <w:p w14:paraId="42963933" w14:textId="77777777" w:rsidR="00392668" w:rsidRDefault="00392668">
      <w:r>
        <w:t>•        Precondición: Tener un usuario registrado con email válido</w:t>
      </w:r>
    </w:p>
    <w:p w14:paraId="181D3B29" w14:textId="77777777" w:rsidR="00392668" w:rsidRDefault="00392668">
      <w:r>
        <w:t>•        Pasos a reproducir:</w:t>
      </w:r>
    </w:p>
    <w:p w14:paraId="3473615F" w14:textId="77777777" w:rsidR="00392668" w:rsidRDefault="00392668">
      <w:r>
        <w:t>•                   1- Ingresar a la pantalla de recuperación de contraseña</w:t>
      </w:r>
    </w:p>
    <w:p w14:paraId="496B4C4F" w14:textId="77777777" w:rsidR="00392668" w:rsidRDefault="00392668">
      <w:r>
        <w:t>•                   2- Escribir un email registrado</w:t>
      </w:r>
    </w:p>
    <w:p w14:paraId="345B4186" w14:textId="77777777" w:rsidR="00392668" w:rsidRDefault="00392668">
      <w:r>
        <w:t>•                   3- Hacer clic en el botón “Enviar”</w:t>
      </w:r>
    </w:p>
    <w:p w14:paraId="2BED8ED1" w14:textId="77777777" w:rsidR="00392668" w:rsidRDefault="00392668">
      <w:r>
        <w:t>•        Resultado esperado: El sistema confirma el envío del correo y llega un mail al usuario</w:t>
      </w:r>
    </w:p>
    <w:p w14:paraId="034C0FA9" w14:textId="1FA2122C" w:rsidR="00392668" w:rsidRDefault="00392668">
      <w:r>
        <w:t>•        Resultado obtenido: No se recibe el correo</w:t>
      </w:r>
    </w:p>
    <w:p w14:paraId="4003C797" w14:textId="77777777" w:rsidR="00D4579D" w:rsidRDefault="00D4579D" w:rsidP="00D4579D">
      <w:pPr>
        <w:pStyle w:val="Prrafodelista"/>
        <w:numPr>
          <w:ilvl w:val="0"/>
          <w:numId w:val="3"/>
        </w:numPr>
      </w:pPr>
      <w:r>
        <w:t>Prioridad: Media</w:t>
      </w:r>
    </w:p>
    <w:p w14:paraId="22A868B4" w14:textId="061A4C6A" w:rsidR="00685BAF" w:rsidRDefault="00685BAF" w:rsidP="00685BAF">
      <w:pPr>
        <w:pStyle w:val="Prrafodelista"/>
        <w:numPr>
          <w:ilvl w:val="0"/>
          <w:numId w:val="3"/>
        </w:numPr>
      </w:pPr>
      <w:r>
        <w:t xml:space="preserve">Id Bug </w:t>
      </w:r>
      <w:r>
        <w:t>10</w:t>
      </w:r>
    </w:p>
    <w:p w14:paraId="12D47D51" w14:textId="3B855E74" w:rsidR="006628C2" w:rsidRDefault="006628C2"/>
    <w:p w14:paraId="7CD85208" w14:textId="77777777" w:rsidR="006628C2" w:rsidRDefault="006628C2">
      <w:r>
        <w:t>Id P11</w:t>
      </w:r>
    </w:p>
    <w:p w14:paraId="11CFF34C" w14:textId="77777777" w:rsidR="006628C2" w:rsidRDefault="006628C2">
      <w:r>
        <w:t>•        Titulo: Envío de correo de recuperación con email inválido</w:t>
      </w:r>
    </w:p>
    <w:p w14:paraId="71B55DC8" w14:textId="77777777" w:rsidR="006628C2" w:rsidRDefault="006628C2">
      <w:r>
        <w:t>•        Descripción: Verificar que el sistema muestre un error al ingresar un email no registrado</w:t>
      </w:r>
    </w:p>
    <w:p w14:paraId="55DBC42E" w14:textId="77777777" w:rsidR="006628C2" w:rsidRDefault="006628C2">
      <w:r>
        <w:t>•        Precondición: Tener un email no registrado</w:t>
      </w:r>
    </w:p>
    <w:p w14:paraId="6B020295" w14:textId="77777777" w:rsidR="006628C2" w:rsidRDefault="006628C2">
      <w:r>
        <w:t>•        Pasos a reproducir:</w:t>
      </w:r>
    </w:p>
    <w:p w14:paraId="472A0138" w14:textId="77777777" w:rsidR="006628C2" w:rsidRDefault="006628C2">
      <w:r>
        <w:t>•                   1- Ingresar a la pantalla de recuperación de contraseña</w:t>
      </w:r>
    </w:p>
    <w:p w14:paraId="317D9B2F" w14:textId="77777777" w:rsidR="006628C2" w:rsidRDefault="006628C2">
      <w:r>
        <w:t>•                   2- Escribir un email inexistente</w:t>
      </w:r>
    </w:p>
    <w:p w14:paraId="3AB72BBF" w14:textId="77777777" w:rsidR="006628C2" w:rsidRDefault="006628C2">
      <w:r>
        <w:t>•                   3- Hacer clic en el botón “Enviar”</w:t>
      </w:r>
    </w:p>
    <w:p w14:paraId="201617C7" w14:textId="77777777" w:rsidR="006628C2" w:rsidRDefault="006628C2">
      <w:r>
        <w:t>•        Resultado esperado: El sistema muestra un mensaje de error indicando que el correo no está registrado</w:t>
      </w:r>
    </w:p>
    <w:p w14:paraId="6BF11275" w14:textId="3D3C79F7" w:rsidR="006628C2" w:rsidRDefault="006628C2">
      <w:r>
        <w:t>•        Resultado obtenido: El sistema muestra un error genérico o no responde</w:t>
      </w:r>
    </w:p>
    <w:p w14:paraId="721E2B59" w14:textId="381CBC21" w:rsidR="00AA5B64" w:rsidRDefault="00AA5B64" w:rsidP="00AA5B64">
      <w:pPr>
        <w:pStyle w:val="Prrafodelista"/>
        <w:numPr>
          <w:ilvl w:val="0"/>
          <w:numId w:val="4"/>
        </w:numPr>
      </w:pPr>
      <w:r>
        <w:t>Prioridad: Media</w:t>
      </w:r>
    </w:p>
    <w:p w14:paraId="39F23355" w14:textId="6799C3CC" w:rsidR="00685BAF" w:rsidRDefault="00685BAF" w:rsidP="00685BAF">
      <w:pPr>
        <w:pStyle w:val="Prrafodelista"/>
        <w:numPr>
          <w:ilvl w:val="0"/>
          <w:numId w:val="3"/>
        </w:numPr>
      </w:pPr>
      <w:r>
        <w:t>Id Bug 1</w:t>
      </w:r>
      <w:r>
        <w:t>1</w:t>
      </w:r>
    </w:p>
    <w:p w14:paraId="1A77C27A" w14:textId="77777777" w:rsidR="006628C2" w:rsidRDefault="006628C2"/>
    <w:p w14:paraId="7F6C75DE" w14:textId="77777777" w:rsidR="006628C2" w:rsidRDefault="006628C2">
      <w:r>
        <w:t>Id P12</w:t>
      </w:r>
    </w:p>
    <w:p w14:paraId="7EF2C4A6" w14:textId="77777777" w:rsidR="006628C2" w:rsidRDefault="006628C2">
      <w:r>
        <w:t>•        Titulo: Validación de campo vacío en recuperación de contraseña</w:t>
      </w:r>
    </w:p>
    <w:p w14:paraId="426F1003" w14:textId="77777777" w:rsidR="006628C2" w:rsidRDefault="006628C2">
      <w:r>
        <w:t>•        Descripción: Verificar que el sistema no permita enviar el formulario con el campo email vacío</w:t>
      </w:r>
    </w:p>
    <w:p w14:paraId="39C618BC" w14:textId="77777777" w:rsidR="006628C2" w:rsidRDefault="006628C2">
      <w:r>
        <w:t>•        Precondición: Estar en la pantalla de recuperación de contraseña</w:t>
      </w:r>
    </w:p>
    <w:p w14:paraId="7FAFAF5F" w14:textId="77777777" w:rsidR="006628C2" w:rsidRDefault="006628C2">
      <w:r>
        <w:t>•        Pasos a reproducir:</w:t>
      </w:r>
    </w:p>
    <w:p w14:paraId="11E7CFDE" w14:textId="77777777" w:rsidR="006628C2" w:rsidRDefault="006628C2">
      <w:r>
        <w:t>•                   1- Ingresar a la pantalla de recuperación de contraseña</w:t>
      </w:r>
    </w:p>
    <w:p w14:paraId="051E30F9" w14:textId="77777777" w:rsidR="006628C2" w:rsidRDefault="006628C2">
      <w:r>
        <w:t>•                   2- Dejar el campo de email vacío</w:t>
      </w:r>
    </w:p>
    <w:p w14:paraId="72497235" w14:textId="77777777" w:rsidR="006628C2" w:rsidRDefault="006628C2">
      <w:r>
        <w:t>•                   3- Hacer clic en el botón “Enviar”</w:t>
      </w:r>
    </w:p>
    <w:p w14:paraId="06AF4C79" w14:textId="77777777" w:rsidR="006628C2" w:rsidRDefault="006628C2">
      <w:r>
        <w:t>•        Resultado esperado: El sistema muestra un mensaje indicando que el campo es obligatorio</w:t>
      </w:r>
    </w:p>
    <w:p w14:paraId="02962013" w14:textId="648A74F3" w:rsidR="006628C2" w:rsidRDefault="006628C2">
      <w:r>
        <w:t>•        Resultado obtenido: El sistema permite enviar o no muestra advertencia</w:t>
      </w:r>
    </w:p>
    <w:p w14:paraId="0AE897D8" w14:textId="77777777" w:rsidR="00AA5B64" w:rsidRDefault="00AA5B64" w:rsidP="00AA5B64">
      <w:pPr>
        <w:pStyle w:val="Prrafodelista"/>
        <w:numPr>
          <w:ilvl w:val="0"/>
          <w:numId w:val="3"/>
        </w:numPr>
      </w:pPr>
      <w:r>
        <w:t>Prioridad: Media</w:t>
      </w:r>
    </w:p>
    <w:p w14:paraId="10F9528A" w14:textId="34F79B23" w:rsidR="00685BAF" w:rsidRDefault="00685BAF" w:rsidP="00685BAF">
      <w:pPr>
        <w:pStyle w:val="Prrafodelista"/>
        <w:numPr>
          <w:ilvl w:val="0"/>
          <w:numId w:val="3"/>
        </w:numPr>
      </w:pPr>
      <w:r>
        <w:t xml:space="preserve">Id Bug </w:t>
      </w:r>
      <w:r>
        <w:t>12</w:t>
      </w:r>
    </w:p>
    <w:p w14:paraId="7164E38F" w14:textId="77777777" w:rsidR="006628C2" w:rsidRDefault="006628C2"/>
    <w:p w14:paraId="467ADB56" w14:textId="77777777" w:rsidR="006628C2" w:rsidRDefault="006628C2">
      <w:r>
        <w:t>Id P13</w:t>
      </w:r>
    </w:p>
    <w:p w14:paraId="723D4BC7" w14:textId="77777777" w:rsidR="006628C2" w:rsidRDefault="006628C2">
      <w:r>
        <w:t>•        Titulo: Registro con datos válidos</w:t>
      </w:r>
    </w:p>
    <w:p w14:paraId="349113D2" w14:textId="77777777" w:rsidR="006628C2" w:rsidRDefault="006628C2">
      <w:r>
        <w:t>•        Descripción: Verificar que el sistema permita crear una cuenta cuando se ingresan todos los campos correctamente</w:t>
      </w:r>
    </w:p>
    <w:p w14:paraId="3CB222CD" w14:textId="77777777" w:rsidR="006628C2" w:rsidRDefault="006628C2">
      <w:r>
        <w:t>•        Precondición: Estar en la pantalla de registro</w:t>
      </w:r>
    </w:p>
    <w:p w14:paraId="18EDDF34" w14:textId="77777777" w:rsidR="006628C2" w:rsidRDefault="006628C2">
      <w:r>
        <w:t>•        Pasos a reproducir:</w:t>
      </w:r>
    </w:p>
    <w:p w14:paraId="7898815D" w14:textId="77777777" w:rsidR="006628C2" w:rsidRDefault="006628C2">
      <w:r>
        <w:t>•                   1- Ingresar a la pantalla de registro</w:t>
      </w:r>
    </w:p>
    <w:p w14:paraId="0DA7C4D3" w14:textId="77777777" w:rsidR="006628C2" w:rsidRDefault="006628C2">
      <w:r>
        <w:t>•                   2- Completar todos los campos con datos válidos</w:t>
      </w:r>
    </w:p>
    <w:p w14:paraId="783685AD" w14:textId="77777777" w:rsidR="006628C2" w:rsidRDefault="006628C2">
      <w:r>
        <w:t>•                   3- Hacer clic en “Registrarse”</w:t>
      </w:r>
    </w:p>
    <w:p w14:paraId="5EB3326F" w14:textId="77777777" w:rsidR="006628C2" w:rsidRDefault="006628C2">
      <w:r>
        <w:t>•        Resultado esperado: El sistema crea la cuenta y redirige al login</w:t>
      </w:r>
    </w:p>
    <w:p w14:paraId="3EAF3138" w14:textId="0387349F" w:rsidR="006628C2" w:rsidRDefault="006628C2">
      <w:r>
        <w:t>•        Resultado obtenido: El sistema no permite registrarse</w:t>
      </w:r>
    </w:p>
    <w:p w14:paraId="68D03513" w14:textId="77777777" w:rsidR="00AA5B64" w:rsidRDefault="00AA5B64" w:rsidP="00AA5B64">
      <w:pPr>
        <w:pStyle w:val="Prrafodelista"/>
        <w:numPr>
          <w:ilvl w:val="0"/>
          <w:numId w:val="4"/>
        </w:numPr>
      </w:pPr>
      <w:r>
        <w:t>Prioridad: Media</w:t>
      </w:r>
    </w:p>
    <w:p w14:paraId="1296D257" w14:textId="16E66F6E" w:rsidR="006628C2" w:rsidRDefault="00685BAF" w:rsidP="00685BAF">
      <w:pPr>
        <w:pStyle w:val="Prrafodelista"/>
        <w:numPr>
          <w:ilvl w:val="0"/>
          <w:numId w:val="4"/>
        </w:numPr>
      </w:pPr>
      <w:r>
        <w:t>Id Bug</w:t>
      </w:r>
      <w:r>
        <w:t xml:space="preserve"> 13</w:t>
      </w:r>
    </w:p>
    <w:p w14:paraId="3597941A" w14:textId="77777777" w:rsidR="00685BAF" w:rsidRDefault="00685BAF"/>
    <w:p w14:paraId="5380E831" w14:textId="77777777" w:rsidR="00685BAF" w:rsidRDefault="00685BAF"/>
    <w:p w14:paraId="3F101B03" w14:textId="77777777" w:rsidR="006628C2" w:rsidRDefault="006628C2">
      <w:r>
        <w:t>Id P14</w:t>
      </w:r>
    </w:p>
    <w:p w14:paraId="67E91FE6" w14:textId="77777777" w:rsidR="006628C2" w:rsidRDefault="006628C2">
      <w:r>
        <w:t>•        Titulo: Registro con campos vacíos</w:t>
      </w:r>
    </w:p>
    <w:p w14:paraId="7579A447" w14:textId="77777777" w:rsidR="006628C2" w:rsidRDefault="006628C2">
      <w:r>
        <w:t>•        Descripción: Verificar que el sistema muestre mensajes de error si se intenta registrar con campos obligatorios vacíos</w:t>
      </w:r>
    </w:p>
    <w:p w14:paraId="56A01CF2" w14:textId="77777777" w:rsidR="006628C2" w:rsidRDefault="006628C2">
      <w:r>
        <w:t>•        Precondición: Estar en la pantalla de registro</w:t>
      </w:r>
    </w:p>
    <w:p w14:paraId="578351FE" w14:textId="77777777" w:rsidR="006628C2" w:rsidRDefault="006628C2">
      <w:r>
        <w:t>•        Pasos a reproducir:</w:t>
      </w:r>
    </w:p>
    <w:p w14:paraId="63ED748F" w14:textId="77777777" w:rsidR="006628C2" w:rsidRDefault="006628C2">
      <w:r>
        <w:t>•                   1- Ingresar a la pantalla de registro</w:t>
      </w:r>
    </w:p>
    <w:p w14:paraId="279D7262" w14:textId="77777777" w:rsidR="006628C2" w:rsidRDefault="006628C2">
      <w:r>
        <w:t>•                   2- Dejar campos obligatorios en blanco</w:t>
      </w:r>
    </w:p>
    <w:p w14:paraId="5E39EAAC" w14:textId="77777777" w:rsidR="006628C2" w:rsidRDefault="006628C2">
      <w:r>
        <w:t>•                   3- Hacer clic en “Registrarse”</w:t>
      </w:r>
    </w:p>
    <w:p w14:paraId="6EECB6DA" w14:textId="77777777" w:rsidR="006628C2" w:rsidRDefault="006628C2">
      <w:r>
        <w:t>•        Resultado esperado: El sistema muestra advertencias en los campos vacíos</w:t>
      </w:r>
    </w:p>
    <w:p w14:paraId="2503EB90" w14:textId="46A8CC8E" w:rsidR="006628C2" w:rsidRDefault="006628C2">
      <w:r>
        <w:t>•        Resultado obtenido: El sistema permite avanzar sin validación</w:t>
      </w:r>
    </w:p>
    <w:p w14:paraId="3A7592DA" w14:textId="13898D4A" w:rsidR="00AA5B64" w:rsidRDefault="00AA5B64" w:rsidP="00AA5B64">
      <w:pPr>
        <w:pStyle w:val="Prrafodelista"/>
        <w:numPr>
          <w:ilvl w:val="0"/>
          <w:numId w:val="3"/>
        </w:numPr>
      </w:pPr>
      <w:r>
        <w:t xml:space="preserve">Prioridad: </w:t>
      </w:r>
      <w:r>
        <w:t>Alta</w:t>
      </w:r>
    </w:p>
    <w:p w14:paraId="107A24AD" w14:textId="37BE1862" w:rsidR="00685BAF" w:rsidRDefault="00685BAF" w:rsidP="00685BAF">
      <w:pPr>
        <w:pStyle w:val="Prrafodelista"/>
        <w:numPr>
          <w:ilvl w:val="0"/>
          <w:numId w:val="3"/>
        </w:numPr>
      </w:pPr>
      <w:r>
        <w:t>Id Bug 1</w:t>
      </w:r>
      <w:r>
        <w:t>4</w:t>
      </w:r>
    </w:p>
    <w:p w14:paraId="79A1CE14" w14:textId="77777777" w:rsidR="00685BAF" w:rsidRDefault="00685BAF"/>
    <w:p w14:paraId="745F8B91" w14:textId="77777777" w:rsidR="00685BAF" w:rsidRDefault="00685BAF"/>
    <w:p w14:paraId="3EA5307F" w14:textId="77777777" w:rsidR="006628C2" w:rsidRDefault="006628C2"/>
    <w:p w14:paraId="62424BAE" w14:textId="77777777" w:rsidR="006628C2" w:rsidRDefault="006628C2">
      <w:r>
        <w:t>Id P15</w:t>
      </w:r>
    </w:p>
    <w:p w14:paraId="245E405C" w14:textId="77777777" w:rsidR="006628C2" w:rsidRDefault="006628C2">
      <w:r>
        <w:t>•        Titulo: Registro con contraseña débil</w:t>
      </w:r>
    </w:p>
    <w:p w14:paraId="4ED7BD59" w14:textId="77777777" w:rsidR="006628C2" w:rsidRDefault="006628C2">
      <w:r>
        <w:t>•        Descripción: Verificar que el sistema valide la seguridad de la contraseña (mínimo 8 caracteres, mayúsculas, números, etc.)</w:t>
      </w:r>
    </w:p>
    <w:p w14:paraId="4587D473" w14:textId="77777777" w:rsidR="006628C2" w:rsidRDefault="006628C2">
      <w:r>
        <w:t>•        Precondición: Estar en la pantalla de registro</w:t>
      </w:r>
    </w:p>
    <w:p w14:paraId="06EE26CF" w14:textId="77777777" w:rsidR="006628C2" w:rsidRDefault="006628C2">
      <w:r>
        <w:t>•        Pasos a reproducir:</w:t>
      </w:r>
    </w:p>
    <w:p w14:paraId="79537D4E" w14:textId="77777777" w:rsidR="006628C2" w:rsidRDefault="006628C2">
      <w:r>
        <w:t>•                   1- Ingresar a la pantalla de registro</w:t>
      </w:r>
    </w:p>
    <w:p w14:paraId="12FB1CB0" w14:textId="77777777" w:rsidR="006628C2" w:rsidRDefault="006628C2">
      <w:r>
        <w:t>•                   2- Completar el formulario con una contraseña débil</w:t>
      </w:r>
    </w:p>
    <w:p w14:paraId="46884F73" w14:textId="77777777" w:rsidR="006628C2" w:rsidRDefault="006628C2">
      <w:r>
        <w:t>•                   3- Hacer clic en “Registrarse”</w:t>
      </w:r>
    </w:p>
    <w:p w14:paraId="765CBB80" w14:textId="77777777" w:rsidR="006628C2" w:rsidRDefault="006628C2">
      <w:r>
        <w:t>•        Resultado esperado: El sistema rechaza la contraseña y muestra advertencia</w:t>
      </w:r>
    </w:p>
    <w:p w14:paraId="57329B5D" w14:textId="553408C5" w:rsidR="006628C2" w:rsidRDefault="006628C2">
      <w:r>
        <w:t>•        Resultado obtenido: El sistema acepta la contraseña débil</w:t>
      </w:r>
    </w:p>
    <w:p w14:paraId="50D4742C" w14:textId="60B83E1E" w:rsidR="00AA5B64" w:rsidRDefault="00AA5B64" w:rsidP="00AA5B64">
      <w:pPr>
        <w:pStyle w:val="Prrafodelista"/>
        <w:numPr>
          <w:ilvl w:val="0"/>
          <w:numId w:val="3"/>
        </w:numPr>
      </w:pPr>
      <w:r>
        <w:t xml:space="preserve">Prioridad: </w:t>
      </w:r>
      <w:r>
        <w:t>Alta</w:t>
      </w:r>
    </w:p>
    <w:p w14:paraId="2C3EBB02" w14:textId="5DFF778A" w:rsidR="00685BAF" w:rsidRDefault="00685BAF" w:rsidP="00685BAF">
      <w:pPr>
        <w:pStyle w:val="Prrafodelista"/>
        <w:numPr>
          <w:ilvl w:val="0"/>
          <w:numId w:val="3"/>
        </w:numPr>
      </w:pPr>
      <w:r>
        <w:t>Id Bug 1</w:t>
      </w:r>
      <w:r>
        <w:t>5</w:t>
      </w:r>
    </w:p>
    <w:p w14:paraId="0EE6184B" w14:textId="77777777" w:rsidR="00685BAF" w:rsidRDefault="00685BAF"/>
    <w:p w14:paraId="09A1807B" w14:textId="77777777" w:rsidR="006628C2" w:rsidRDefault="006628C2"/>
    <w:p w14:paraId="13CAA130" w14:textId="77777777" w:rsidR="006628C2" w:rsidRDefault="006628C2">
      <w:r>
        <w:t>Id P16</w:t>
      </w:r>
    </w:p>
    <w:p w14:paraId="5F96723F" w14:textId="77777777" w:rsidR="006628C2" w:rsidRDefault="006628C2">
      <w:r>
        <w:t>•        Titulo: Registro con email ya registrado</w:t>
      </w:r>
    </w:p>
    <w:p w14:paraId="29A9C37D" w14:textId="77777777" w:rsidR="006628C2" w:rsidRDefault="006628C2">
      <w:r>
        <w:t>•        Descripción: Verificar que el sistema no permita registrarse con un correo ya existente</w:t>
      </w:r>
    </w:p>
    <w:p w14:paraId="70BD5BC3" w14:textId="77777777" w:rsidR="006628C2" w:rsidRDefault="006628C2">
      <w:r>
        <w:t>•        Precondición: Tener un usuario registrado con un email válido</w:t>
      </w:r>
    </w:p>
    <w:p w14:paraId="2B764160" w14:textId="77777777" w:rsidR="006628C2" w:rsidRDefault="006628C2">
      <w:r>
        <w:t>•        Pasos a reproducir:</w:t>
      </w:r>
    </w:p>
    <w:p w14:paraId="72B6CB2D" w14:textId="77777777" w:rsidR="006628C2" w:rsidRDefault="006628C2">
      <w:r>
        <w:t>•                   1- Ingresar a la pantalla de registro</w:t>
      </w:r>
    </w:p>
    <w:p w14:paraId="699D6C3D" w14:textId="77777777" w:rsidR="006628C2" w:rsidRDefault="006628C2">
      <w:r>
        <w:t>•                   2- Completar todos los campos con un correo ya existente</w:t>
      </w:r>
    </w:p>
    <w:p w14:paraId="574E59C5" w14:textId="77777777" w:rsidR="006628C2" w:rsidRDefault="006628C2">
      <w:r>
        <w:t>•                   3- Hacer clic en “Registrarse”</w:t>
      </w:r>
    </w:p>
    <w:p w14:paraId="73D6ACD6" w14:textId="77777777" w:rsidR="006628C2" w:rsidRDefault="006628C2">
      <w:r>
        <w:t>•        Resultado esperado: El sistema muestra un mensaje indicando que el correo ya está en uso</w:t>
      </w:r>
    </w:p>
    <w:p w14:paraId="43CCC9AC" w14:textId="09F8C27E" w:rsidR="006628C2" w:rsidRDefault="006628C2">
      <w:r>
        <w:t>•        Resultado obtenido: El sistema permite avanzar o muestra error genérico</w:t>
      </w:r>
    </w:p>
    <w:p w14:paraId="25073F86" w14:textId="79B31488" w:rsidR="00AA5B64" w:rsidRDefault="00AA5B64" w:rsidP="00AA5B64">
      <w:pPr>
        <w:pStyle w:val="Prrafodelista"/>
        <w:numPr>
          <w:ilvl w:val="0"/>
          <w:numId w:val="4"/>
        </w:numPr>
      </w:pPr>
      <w:r>
        <w:t xml:space="preserve">Prioridad: </w:t>
      </w:r>
      <w:r>
        <w:t>Alta</w:t>
      </w:r>
    </w:p>
    <w:p w14:paraId="47F27440" w14:textId="25069575" w:rsidR="006628C2" w:rsidRDefault="008B1902" w:rsidP="008B1902">
      <w:pPr>
        <w:pStyle w:val="Prrafodelista"/>
        <w:numPr>
          <w:ilvl w:val="0"/>
          <w:numId w:val="4"/>
        </w:numPr>
      </w:pPr>
      <w:r>
        <w:t>Id Bug</w:t>
      </w:r>
      <w:r>
        <w:t xml:space="preserve"> 16</w:t>
      </w:r>
    </w:p>
    <w:p w14:paraId="10713D6E" w14:textId="77777777" w:rsidR="008B1902" w:rsidRDefault="008B1902"/>
    <w:p w14:paraId="4F6CF4D1" w14:textId="77777777" w:rsidR="008B1902" w:rsidRDefault="008B1902"/>
    <w:p w14:paraId="3B628714" w14:textId="77777777" w:rsidR="006628C2" w:rsidRDefault="006628C2">
      <w:r>
        <w:t>Id P17</w:t>
      </w:r>
    </w:p>
    <w:p w14:paraId="4DE4DD36" w14:textId="77777777" w:rsidR="006628C2" w:rsidRDefault="006628C2">
      <w:r>
        <w:t>•        Titulo: Login con credenciales válidas</w:t>
      </w:r>
    </w:p>
    <w:p w14:paraId="60073D60" w14:textId="77777777" w:rsidR="006628C2" w:rsidRDefault="006628C2">
      <w:r>
        <w:t>•        Descripción: Verificar que el usuario pueda acceder con email y contraseña correctos</w:t>
      </w:r>
    </w:p>
    <w:p w14:paraId="10CA8723" w14:textId="77777777" w:rsidR="006628C2" w:rsidRDefault="006628C2">
      <w:r>
        <w:t>•        Precondición: Usuario registrado en el sistema</w:t>
      </w:r>
    </w:p>
    <w:p w14:paraId="44AEF579" w14:textId="77777777" w:rsidR="006628C2" w:rsidRDefault="006628C2">
      <w:r>
        <w:t>•        Pasos a reproducir:</w:t>
      </w:r>
    </w:p>
    <w:p w14:paraId="070BFFCC" w14:textId="77777777" w:rsidR="006628C2" w:rsidRDefault="006628C2">
      <w:r>
        <w:t>•                   1- Ingresar a la pantalla de login</w:t>
      </w:r>
    </w:p>
    <w:p w14:paraId="7260EA9B" w14:textId="77777777" w:rsidR="006628C2" w:rsidRDefault="006628C2">
      <w:r>
        <w:t>•                   2- Completar email y contraseña válidos</w:t>
      </w:r>
    </w:p>
    <w:p w14:paraId="0B1530AD" w14:textId="77777777" w:rsidR="006628C2" w:rsidRDefault="006628C2">
      <w:r>
        <w:t>•                   3- Hacer clic en “Iniciar sesión”</w:t>
      </w:r>
    </w:p>
    <w:p w14:paraId="46F913C5" w14:textId="77777777" w:rsidR="006628C2" w:rsidRDefault="006628C2">
      <w:r>
        <w:t>•        Resultado esperado: El sistema permite el acceso y redirige al inicio</w:t>
      </w:r>
    </w:p>
    <w:p w14:paraId="74CEA408" w14:textId="0912628A" w:rsidR="006628C2" w:rsidRDefault="006628C2">
      <w:r>
        <w:t>•        Resultado obtenido: No se permite el acceso</w:t>
      </w:r>
      <w:r w:rsidR="00797D3C">
        <w:t>.</w:t>
      </w:r>
    </w:p>
    <w:p w14:paraId="72374342" w14:textId="01E861ED" w:rsidR="00AA5B64" w:rsidRDefault="00AA5B64" w:rsidP="00AA5B64">
      <w:pPr>
        <w:pStyle w:val="Prrafodelista"/>
        <w:numPr>
          <w:ilvl w:val="0"/>
          <w:numId w:val="3"/>
        </w:numPr>
      </w:pPr>
      <w:r>
        <w:t xml:space="preserve">Prioridad: </w:t>
      </w:r>
      <w:r>
        <w:t>Alta</w:t>
      </w:r>
    </w:p>
    <w:p w14:paraId="3298A47F" w14:textId="6ECAB18B" w:rsidR="00A97556" w:rsidRDefault="00A97556" w:rsidP="00A97556">
      <w:pPr>
        <w:pStyle w:val="Prrafodelista"/>
        <w:numPr>
          <w:ilvl w:val="0"/>
          <w:numId w:val="3"/>
        </w:numPr>
      </w:pPr>
      <w:r>
        <w:t>Id Bug 1</w:t>
      </w:r>
      <w:r>
        <w:t>7</w:t>
      </w:r>
    </w:p>
    <w:p w14:paraId="27D6E758" w14:textId="77777777" w:rsidR="006628C2" w:rsidRDefault="006628C2"/>
    <w:p w14:paraId="7A75DD34" w14:textId="77777777" w:rsidR="006628C2" w:rsidRDefault="006628C2">
      <w:r>
        <w:t>Id P18</w:t>
      </w:r>
    </w:p>
    <w:p w14:paraId="16B4039D" w14:textId="77777777" w:rsidR="006628C2" w:rsidRDefault="006628C2">
      <w:r>
        <w:t>•        Titulo: Login con credenciales inválidas</w:t>
      </w:r>
    </w:p>
    <w:p w14:paraId="12FB4AEC" w14:textId="77777777" w:rsidR="006628C2" w:rsidRDefault="006628C2">
      <w:r>
        <w:t>•        Descripción: Verificar que el sistema muestre un error si se ingresan datos incorrectos</w:t>
      </w:r>
    </w:p>
    <w:p w14:paraId="4D75EBA4" w14:textId="77777777" w:rsidR="006628C2" w:rsidRDefault="006628C2">
      <w:r>
        <w:t>•        Precondición: Estar en la pantalla de login</w:t>
      </w:r>
    </w:p>
    <w:p w14:paraId="3FDDDD5A" w14:textId="77777777" w:rsidR="006628C2" w:rsidRDefault="006628C2">
      <w:r>
        <w:t>•        Pasos a reproducir:</w:t>
      </w:r>
    </w:p>
    <w:p w14:paraId="3D819951" w14:textId="77777777" w:rsidR="006628C2" w:rsidRDefault="006628C2">
      <w:r>
        <w:t>•                   1- Ingresar a la pantalla de login</w:t>
      </w:r>
    </w:p>
    <w:p w14:paraId="2FE3872D" w14:textId="77777777" w:rsidR="006628C2" w:rsidRDefault="006628C2">
      <w:r>
        <w:t>•                   2- Completar email y contraseña incorrectos</w:t>
      </w:r>
    </w:p>
    <w:p w14:paraId="46C59F84" w14:textId="77777777" w:rsidR="006628C2" w:rsidRDefault="006628C2">
      <w:r>
        <w:t>•                   3- Hacer clic en “Iniciar sesión”</w:t>
      </w:r>
    </w:p>
    <w:p w14:paraId="26856073" w14:textId="77777777" w:rsidR="006628C2" w:rsidRDefault="006628C2">
      <w:r>
        <w:t>•        Resultado esperado: El sistema rechaza el acceso y muestra error</w:t>
      </w:r>
    </w:p>
    <w:p w14:paraId="5BEC28BE" w14:textId="722B7AC9" w:rsidR="006628C2" w:rsidRDefault="006628C2">
      <w:r>
        <w:t xml:space="preserve">•        Resultado obtenido: </w:t>
      </w:r>
      <w:r w:rsidR="001D1F62">
        <w:t>El sistema rechaza el acceso y muestra error</w:t>
      </w:r>
      <w:r w:rsidR="00797D3C">
        <w:t>.</w:t>
      </w:r>
    </w:p>
    <w:p w14:paraId="4A6ECF86" w14:textId="666E2A6F" w:rsidR="00AA5B64" w:rsidRDefault="00AA5B64" w:rsidP="00AA5B64">
      <w:pPr>
        <w:pStyle w:val="Prrafodelista"/>
        <w:numPr>
          <w:ilvl w:val="0"/>
          <w:numId w:val="3"/>
        </w:numPr>
      </w:pPr>
      <w:r>
        <w:t xml:space="preserve">Prioridad: </w:t>
      </w:r>
      <w:r>
        <w:t>Alta</w:t>
      </w:r>
    </w:p>
    <w:p w14:paraId="7454F929" w14:textId="72E03979" w:rsidR="008B1902" w:rsidRDefault="008B1902" w:rsidP="008B1902">
      <w:pPr>
        <w:pStyle w:val="Prrafodelista"/>
        <w:numPr>
          <w:ilvl w:val="0"/>
          <w:numId w:val="3"/>
        </w:numPr>
      </w:pPr>
      <w:r>
        <w:t>Id Bug 1</w:t>
      </w:r>
      <w:r>
        <w:t>8</w:t>
      </w:r>
    </w:p>
    <w:p w14:paraId="0DE3D94B" w14:textId="77777777" w:rsidR="006628C2" w:rsidRDefault="006628C2"/>
    <w:p w14:paraId="13FED052" w14:textId="77777777" w:rsidR="008B1902" w:rsidRDefault="008B1902"/>
    <w:p w14:paraId="2E3CFA24" w14:textId="77777777" w:rsidR="008B1902" w:rsidRDefault="008B1902"/>
    <w:p w14:paraId="198195A9" w14:textId="77777777" w:rsidR="006628C2" w:rsidRDefault="006628C2"/>
    <w:p w14:paraId="1B573D61" w14:textId="77777777" w:rsidR="006628C2" w:rsidRDefault="006628C2">
      <w:r>
        <w:t>Id P19</w:t>
      </w:r>
    </w:p>
    <w:p w14:paraId="7CDA6290" w14:textId="77777777" w:rsidR="006628C2" w:rsidRDefault="006628C2">
      <w:r>
        <w:t>•        Titulo: Login con campos vacíos</w:t>
      </w:r>
    </w:p>
    <w:p w14:paraId="61043495" w14:textId="77777777" w:rsidR="006628C2" w:rsidRDefault="006628C2">
      <w:r>
        <w:t>•        Descripción: Verificar que el sistema no permita iniciar sesión con campos en blanco</w:t>
      </w:r>
    </w:p>
    <w:p w14:paraId="79622525" w14:textId="77777777" w:rsidR="006628C2" w:rsidRDefault="006628C2">
      <w:r>
        <w:t>•        Precondición: Estar en la pantalla de login</w:t>
      </w:r>
    </w:p>
    <w:p w14:paraId="453807A8" w14:textId="77777777" w:rsidR="006628C2" w:rsidRDefault="006628C2">
      <w:r>
        <w:t>•        Pasos a reproducir:</w:t>
      </w:r>
    </w:p>
    <w:p w14:paraId="118AA49B" w14:textId="77777777" w:rsidR="006628C2" w:rsidRDefault="006628C2">
      <w:r>
        <w:t>•                   1- Ingresar a la pantalla de login</w:t>
      </w:r>
    </w:p>
    <w:p w14:paraId="0ED9895B" w14:textId="77777777" w:rsidR="006628C2" w:rsidRDefault="006628C2">
      <w:r>
        <w:t>•                   2- Dejar email y/o contraseña vacíos</w:t>
      </w:r>
    </w:p>
    <w:p w14:paraId="4A7720A1" w14:textId="77777777" w:rsidR="006628C2" w:rsidRDefault="006628C2">
      <w:r>
        <w:t>•                   3- Hacer clic en “Iniciar sesión”</w:t>
      </w:r>
    </w:p>
    <w:p w14:paraId="572B9FA5" w14:textId="77777777" w:rsidR="006628C2" w:rsidRDefault="006628C2">
      <w:r>
        <w:t>•        Resultado esperado: El sistema muestra mensaje de error en los campos vacíos</w:t>
      </w:r>
    </w:p>
    <w:p w14:paraId="06BCF1C1" w14:textId="1C93EE59" w:rsidR="006628C2" w:rsidRDefault="006628C2">
      <w:r>
        <w:t>•        Resultado obtenido: El sistema no muestra advertencia o permite intentar loguearse</w:t>
      </w:r>
      <w:r w:rsidR="00797D3C">
        <w:t>.</w:t>
      </w:r>
    </w:p>
    <w:p w14:paraId="4B204D15" w14:textId="30401B44" w:rsidR="00C258FE" w:rsidRDefault="00C258FE" w:rsidP="00C258FE">
      <w:pPr>
        <w:pStyle w:val="Prrafodelista"/>
        <w:numPr>
          <w:ilvl w:val="0"/>
          <w:numId w:val="3"/>
        </w:numPr>
      </w:pPr>
      <w:r>
        <w:t>Prioridad:</w:t>
      </w:r>
      <w:r>
        <w:t xml:space="preserve"> Alta</w:t>
      </w:r>
    </w:p>
    <w:p w14:paraId="43DCEB56" w14:textId="472CBF4F" w:rsidR="008B1902" w:rsidRDefault="008B1902" w:rsidP="008B1902">
      <w:pPr>
        <w:pStyle w:val="Prrafodelista"/>
        <w:numPr>
          <w:ilvl w:val="0"/>
          <w:numId w:val="3"/>
        </w:numPr>
      </w:pPr>
      <w:r>
        <w:t>Id Bug 1</w:t>
      </w:r>
      <w:r>
        <w:t>9</w:t>
      </w:r>
    </w:p>
    <w:p w14:paraId="559EC7F0" w14:textId="77777777" w:rsidR="008B1902" w:rsidRDefault="008B1902"/>
    <w:p w14:paraId="29AF4453" w14:textId="77777777" w:rsidR="008B1902" w:rsidRDefault="008B1902"/>
    <w:p w14:paraId="6819C72C" w14:textId="77777777" w:rsidR="006628C2" w:rsidRDefault="006628C2"/>
    <w:p w14:paraId="3FFAE429" w14:textId="77777777" w:rsidR="006628C2" w:rsidRDefault="006628C2">
      <w:r>
        <w:t>Id P20</w:t>
      </w:r>
    </w:p>
    <w:p w14:paraId="170FD86E" w14:textId="77777777" w:rsidR="006628C2" w:rsidRDefault="006628C2">
      <w:r>
        <w:t>•        Titulo: Login con bloqueo por intentos fallidos</w:t>
      </w:r>
    </w:p>
    <w:p w14:paraId="55EEBE24" w14:textId="77777777" w:rsidR="006628C2" w:rsidRDefault="006628C2">
      <w:r>
        <w:t>•        Descripción: Verificar que el sistema bloquee temporalmente la cuenta después de varios intentos fallidos</w:t>
      </w:r>
    </w:p>
    <w:p w14:paraId="43013E2C" w14:textId="77777777" w:rsidR="006628C2" w:rsidRDefault="006628C2">
      <w:r>
        <w:t>•        Precondición: Usuario registrado en el sistema</w:t>
      </w:r>
    </w:p>
    <w:p w14:paraId="21BB08AF" w14:textId="77777777" w:rsidR="006628C2" w:rsidRDefault="006628C2">
      <w:r>
        <w:t>•        Pasos a reproducir:</w:t>
      </w:r>
    </w:p>
    <w:p w14:paraId="1F48EE3A" w14:textId="77777777" w:rsidR="006628C2" w:rsidRDefault="006628C2">
      <w:r>
        <w:t>•                   1- Ingresar a la pantalla de login</w:t>
      </w:r>
    </w:p>
    <w:p w14:paraId="4BE7F9F1" w14:textId="77777777" w:rsidR="006628C2" w:rsidRDefault="006628C2">
      <w:r>
        <w:t>•                   2- Intentar iniciar sesión con credenciales incorrectas varias veces (ej: 5 intentos)</w:t>
      </w:r>
    </w:p>
    <w:p w14:paraId="1D6C6859" w14:textId="77777777" w:rsidR="006628C2" w:rsidRDefault="006628C2">
      <w:r>
        <w:t>•                   3- Revisar si la cuenta se bloquea</w:t>
      </w:r>
    </w:p>
    <w:p w14:paraId="62EBD0FB" w14:textId="77777777" w:rsidR="006628C2" w:rsidRDefault="006628C2">
      <w:r>
        <w:t>•        Resultado esperado: El sistema bloquea el acceso temporalmente y muestra advertencia</w:t>
      </w:r>
    </w:p>
    <w:p w14:paraId="24514AD7" w14:textId="303C83AA" w:rsidR="00392668" w:rsidRDefault="006628C2" w:rsidP="009304FA">
      <w:r>
        <w:t>•        Resultado obtenido: El sistema no bloquea y permite seguir intentando</w:t>
      </w:r>
      <w:r w:rsidR="00797D3C">
        <w:t>.</w:t>
      </w:r>
    </w:p>
    <w:p w14:paraId="6C338359" w14:textId="0E7F620E" w:rsidR="00C258FE" w:rsidRDefault="00C258FE" w:rsidP="00C258FE">
      <w:pPr>
        <w:pStyle w:val="Prrafodelista"/>
        <w:numPr>
          <w:ilvl w:val="0"/>
          <w:numId w:val="3"/>
        </w:numPr>
      </w:pPr>
      <w:r>
        <w:t xml:space="preserve">Prioridad: </w:t>
      </w:r>
      <w:r>
        <w:t>Alta</w:t>
      </w:r>
    </w:p>
    <w:p w14:paraId="635EF8B9" w14:textId="13630CB5" w:rsidR="008B1902" w:rsidRDefault="008B1902" w:rsidP="008B1902">
      <w:pPr>
        <w:pStyle w:val="Prrafodelista"/>
        <w:numPr>
          <w:ilvl w:val="0"/>
          <w:numId w:val="3"/>
        </w:numPr>
      </w:pPr>
      <w:r>
        <w:t xml:space="preserve">Id Bug </w:t>
      </w:r>
      <w:r>
        <w:t>20</w:t>
      </w:r>
    </w:p>
    <w:p w14:paraId="4D4B789D" w14:textId="77777777" w:rsidR="008B1902" w:rsidRDefault="008B1902" w:rsidP="009304FA"/>
    <w:sectPr w:rsidR="008B190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01D"/>
    <w:multiLevelType w:val="hybridMultilevel"/>
    <w:tmpl w:val="BE0C7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56A30"/>
    <w:multiLevelType w:val="hybridMultilevel"/>
    <w:tmpl w:val="B4C470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55C99"/>
    <w:multiLevelType w:val="hybridMultilevel"/>
    <w:tmpl w:val="EABA9F84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4318"/>
    <w:multiLevelType w:val="hybridMultilevel"/>
    <w:tmpl w:val="735AA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B63D8"/>
    <w:multiLevelType w:val="hybridMultilevel"/>
    <w:tmpl w:val="4B80D5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839148">
    <w:abstractNumId w:val="3"/>
  </w:num>
  <w:num w:numId="2" w16cid:durableId="356081380">
    <w:abstractNumId w:val="0"/>
  </w:num>
  <w:num w:numId="3" w16cid:durableId="55469441">
    <w:abstractNumId w:val="1"/>
  </w:num>
  <w:num w:numId="4" w16cid:durableId="689262843">
    <w:abstractNumId w:val="2"/>
  </w:num>
  <w:num w:numId="5" w16cid:durableId="774443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68"/>
    <w:rsid w:val="00045A5D"/>
    <w:rsid w:val="001D1F62"/>
    <w:rsid w:val="001F6297"/>
    <w:rsid w:val="00243894"/>
    <w:rsid w:val="003406EB"/>
    <w:rsid w:val="00392668"/>
    <w:rsid w:val="003F3F9A"/>
    <w:rsid w:val="00414DDB"/>
    <w:rsid w:val="0045482D"/>
    <w:rsid w:val="006628C2"/>
    <w:rsid w:val="00685BAF"/>
    <w:rsid w:val="006E0261"/>
    <w:rsid w:val="00797D3C"/>
    <w:rsid w:val="007E6D66"/>
    <w:rsid w:val="0080248E"/>
    <w:rsid w:val="00827BF3"/>
    <w:rsid w:val="008B1902"/>
    <w:rsid w:val="009304FA"/>
    <w:rsid w:val="00A755BD"/>
    <w:rsid w:val="00A97556"/>
    <w:rsid w:val="00AA5B64"/>
    <w:rsid w:val="00B8403B"/>
    <w:rsid w:val="00BF1042"/>
    <w:rsid w:val="00C258FE"/>
    <w:rsid w:val="00C510B0"/>
    <w:rsid w:val="00D4579D"/>
    <w:rsid w:val="00DA0F9B"/>
    <w:rsid w:val="00FE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BFBCA"/>
  <w15:chartTrackingRefBased/>
  <w15:docId w15:val="{F514D493-BF65-9B41-ADD9-DAF81470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6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6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6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6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6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6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6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6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6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6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SeñoriThom Games</dc:creator>
  <cp:keywords/>
  <dc:description/>
  <cp:lastModifiedBy>SeñoriThom Games</cp:lastModifiedBy>
  <cp:revision>2</cp:revision>
  <dcterms:created xsi:type="dcterms:W3CDTF">2025-09-05T18:38:00Z</dcterms:created>
  <dcterms:modified xsi:type="dcterms:W3CDTF">2025-09-05T18:38:00Z</dcterms:modified>
</cp:coreProperties>
</file>