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vialscreen-completion-pass-report"/>
    <w:p>
      <w:pPr>
        <w:pStyle w:val="Heading1"/>
      </w:pPr>
      <w:r>
        <w:t xml:space="preserve">VialScreen — Completion Pass Report</w:t>
      </w:r>
    </w:p>
    <w:p>
      <w:pPr>
        <w:pStyle w:val="FirstParagraph"/>
      </w:pPr>
      <w:r>
        <w:rPr>
          <w:i/>
          <w:iCs/>
        </w:rPr>
        <w:t xml:space="preserve">Session date: July 20, 2026</w:t>
      </w:r>
    </w:p>
    <w:p>
      <w:r>
        <w:pict>
          <v:rect style="width:0;height:1.5pt" o:hralign="center" o:hrstd="t" o:hr="t"/>
        </w:pict>
      </w:r>
    </w:p>
    <w:bookmarkStart w:id="12" w:name="what-was-done"/>
    <w:p>
      <w:pPr>
        <w:pStyle w:val="Heading2"/>
      </w:pPr>
      <w:r>
        <w:t xml:space="preserve">What Was Done</w:t>
      </w:r>
    </w:p>
    <w:bookmarkStart w:id="9" w:name="critical-bug-fixes"/>
    <w:p>
      <w:pPr>
        <w:pStyle w:val="Heading3"/>
      </w:pPr>
      <w:r>
        <w:t xml:space="preserve">Critical Bug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Issue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src/hooks/useScanSession.ts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finalizeSession()</w:t>
            </w:r>
            <w:r>
              <w:t xml:space="preserve"> </w:t>
            </w:r>
            <w:r>
              <w:t xml:space="preserve">now returns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 </w:t>
            </w:r>
            <w:r>
              <w:t xml:space="preserve">— previously ignored</w:t>
            </w:r>
            <w:r>
              <w:t xml:space="preserve"> </w:t>
            </w:r>
            <w:r>
              <w:rPr>
                <w:rStyle w:val="VerbatimChar"/>
              </w:rPr>
              <w:t xml:space="preserve">saveSession()</w:t>
            </w:r>
            <w:r>
              <w:t xml:space="preserve"> </w:t>
            </w:r>
            <w:r>
              <w:t xml:space="preserve">return value, so quota failure was invisible to the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src/hooks/useScanSession.ts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addToHistory()</w:t>
            </w:r>
            <w:r>
              <w:t xml:space="preserve"> </w:t>
            </w:r>
            <w:r>
              <w:t xml:space="preserve">only called when session was actually saved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src/hooks/useScanSession.ts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retrySave(): boolean</w:t>
            </w:r>
            <w:r>
              <w:t xml:space="preserve"> </w:t>
            </w:r>
            <w:r>
              <w:t xml:space="preserve">method added — allows the user to retry after freeing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src/utils/storage.ts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addToHistory()</w:t>
            </w:r>
            <w:r>
              <w:t xml:space="preserve"> </w:t>
            </w:r>
            <w:r>
              <w:t xml:space="preserve">wrapped in try/catch — quota throws no longer propagate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src/utils/storage.ts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setOnboardingComplete()</w:t>
            </w:r>
            <w:r>
              <w:t xml:space="preserve"> </w:t>
            </w:r>
            <w:r>
              <w:t xml:space="preserve">wrapped in try/catch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src/utils/storage.ts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loadActiveSession()</w:t>
            </w:r>
            <w:r>
              <w:t xml:space="preserve"> </w:t>
            </w:r>
            <w:r>
              <w:t xml:space="preserve">now validates object shape before returning — malformed data returns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instead of crashing session resumption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src/pages/ScanScreen.tsx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ResultsStep</w:t>
            </w:r>
            <w:r>
              <w:t xml:space="preserve"> </w:t>
            </w:r>
            <w:r>
              <w:t xml:space="preserve">null guard:</w:t>
            </w:r>
            <w:r>
              <w:t xml:space="preserve"> </w:t>
            </w:r>
            <w:r>
              <w:rPr>
                <w:rStyle w:val="VerbatimChar"/>
              </w:rPr>
              <w:t xml:space="preserve">return null</w:t>
            </w:r>
            <w:r>
              <w:t xml:space="preserve"> </w:t>
            </w:r>
            <w:r>
              <w:t xml:space="preserve">replaced with error state +</w:t>
            </w:r>
            <w:r>
              <w:t xml:space="preserve"> </w:t>
            </w:r>
            <w:r>
              <w:t xml:space="preserve">“Start New Scan”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“Back to Home”</w:t>
            </w:r>
            <w:r>
              <w:t xml:space="preserve"> </w:t>
            </w:r>
            <w:r>
              <w:t xml:space="preserve">buttons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src/pages/ScanScreen.tsx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AnalysisStep</w:t>
            </w:r>
            <w:r>
              <w:t xml:space="preserve"> </w:t>
            </w:r>
            <w:r>
              <w:t xml:space="preserve">safety-net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: if the step renders with no analysis running (e.g. a session resumed stuck at analysis), it auto-triggers analysis once on 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src/pages/ScanScreen.tsx</w:t>
            </w:r>
          </w:p>
        </w:tc>
        <w:tc>
          <w:tcPr/>
          <w:p>
            <w:pPr>
              <w:pStyle w:val="Compact"/>
            </w:pPr>
            <w:r>
              <w:t xml:space="preserve">Save-failure banner added to</w:t>
            </w:r>
            <w:r>
              <w:t xml:space="preserve"> </w:t>
            </w:r>
            <w:r>
              <w:rPr>
                <w:rStyle w:val="VerbatimChar"/>
              </w:rPr>
              <w:t xml:space="preserve">ResultsStep</w:t>
            </w:r>
            <w:r>
              <w:t xml:space="preserve"> </w:t>
            </w:r>
            <w:r>
              <w:t xml:space="preserve">— shown when</w:t>
            </w:r>
            <w:r>
              <w:t xml:space="preserve"> </w:t>
            </w:r>
            <w:r>
              <w:rPr>
                <w:rStyle w:val="VerbatimChar"/>
              </w:rPr>
              <w:t xml:space="preserve">finalizeSession()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; includes</w:t>
            </w:r>
            <w:r>
              <w:t xml:space="preserve"> </w:t>
            </w:r>
            <w:r>
              <w:t xml:space="preserve">“Free Space →”</w:t>
            </w:r>
            <w:r>
              <w:t xml:space="preserve"> </w:t>
            </w:r>
            <w:r>
              <w:t xml:space="preserve">(navigate to History) and</w:t>
            </w:r>
            <w:r>
              <w:t xml:space="preserve"> </w:t>
            </w:r>
            <w:r>
              <w:t xml:space="preserve">“Try Again”</w:t>
            </w:r>
            <w:r>
              <w:t xml:space="preserve"> </w:t>
            </w:r>
            <w:r>
              <w:t xml:space="preserve">(calls</w:t>
            </w:r>
            <w:r>
              <w:t xml:space="preserve"> </w:t>
            </w:r>
            <w:r>
              <w:rPr>
                <w:rStyle w:val="VerbatimChar"/>
              </w:rPr>
              <w:t xml:space="preserve">retrySave()</w:t>
            </w:r>
            <w:r>
              <w:t xml:space="preserve">) buttons</w:t>
            </w:r>
          </w:p>
        </w:tc>
      </w:tr>
    </w:tbl>
    <w:bookmarkEnd w:id="9"/>
    <w:bookmarkStart w:id="10" w:name="partial-weak-issues-fixed"/>
    <w:p>
      <w:pPr>
        <w:pStyle w:val="Heading3"/>
      </w:pPr>
      <w:r>
        <w:t xml:space="preserve">Partial / Weak Issues Fixed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src/analysis/engine.ts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  <w:r>
              <w:t xml:space="preserve"> </w:t>
            </w:r>
            <w:r>
              <w:rPr>
                <w:rStyle w:val="VerbatimChar"/>
              </w:rPr>
              <w:t xml:space="preserve">score: 50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score: 0</w:t>
            </w:r>
            <w:r>
              <w:t xml:space="preserve"> </w:t>
            </w:r>
            <w:r>
              <w:t xml:space="preserve">in all</w:t>
            </w:r>
            <w:r>
              <w:t xml:space="preserve"> </w:t>
            </w:r>
            <w:r>
              <w:rPr>
                <w:rStyle w:val="VerbatimChar"/>
              </w:rPr>
              <w:t xml:space="preserve">status: 'unable'</w:t>
            </w:r>
            <w:r>
              <w:t xml:space="preserve"> </w:t>
            </w:r>
            <w:r>
              <w:t xml:space="preserve">returns across</w:t>
            </w:r>
            <w:r>
              <w:t xml:space="preserve"> </w:t>
            </w:r>
            <w:r>
              <w:rPr>
                <w:rStyle w:val="VerbatimChar"/>
              </w:rPr>
              <w:t xml:space="preserve">scoreFillLevel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scoreCapIntegrity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scoreGlareInterference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src/pages/ScanScreen.tsx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CaptureStep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“Quality Tips”</w:t>
            </w:r>
            <w:r>
              <w:t xml:space="preserve"> </w:t>
            </w:r>
            <w:r>
              <w:t xml:space="preserve">block added inline (4 tips always visible: center vial, even light, hold steady, avoid reflections)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src/pages/ScanScreen.tsx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ReviewStep</w:t>
            </w:r>
            <w:r>
              <w:t xml:space="preserve"> </w:t>
            </w:r>
            <w:r>
              <w:t xml:space="preserve">— partial-capture warning shown when white or black background capture is missing; describes exactly what’s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src/pages/ScanScreen.tsx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AnalysisStep</w:t>
            </w:r>
            <w:r>
              <w:t xml:space="preserve"> </w:t>
            </w:r>
            <w:r>
              <w:t xml:space="preserve">— OCR phase detection expanded to also match</w:t>
            </w:r>
            <w:r>
              <w:t xml:space="preserve"> </w:t>
            </w:r>
            <w:r>
              <w:t xml:space="preserve">“downloading”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“initializing”</w:t>
            </w:r>
            <w:r>
              <w:t xml:space="preserve"> </w:t>
            </w:r>
            <w:r>
              <w:t xml:space="preserve">status strings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src/pages/HistoryDetailScreen.tsx</w:t>
            </w:r>
          </w:p>
        </w:tc>
        <w:tc>
          <w:tcPr/>
          <w:p>
            <w:pPr>
              <w:pStyle w:val="Compact"/>
            </w:pPr>
            <w:r>
              <w:t xml:space="preserve">Low-confidence badge added (</w:t>
            </w:r>
            <w:r>
              <w:rPr>
                <w:rStyle w:val="VerbatimChar"/>
              </w:rPr>
              <w:t xml:space="preserve">overallConfidence &lt; 50</w:t>
            </w:r>
            <w:r>
              <w:t xml:space="preserve">) — was present on ResultsStep but missing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src/pages/HistoryScreen.tsx</w:t>
            </w:r>
          </w:p>
        </w:tc>
        <w:tc>
          <w:tcPr/>
          <w:p>
            <w:pPr>
              <w:pStyle w:val="Compact"/>
            </w:pPr>
            <w:r>
              <w:t xml:space="preserve">Delete button touch target increased from ~28px to ~44px (mobile minimum)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src/pages/HistoryScreen.tsx</w:t>
            </w:r>
          </w:p>
        </w:tc>
        <w:tc>
          <w:tcPr/>
          <w:p>
            <w:pPr>
              <w:pStyle w:val="Compact"/>
            </w:pPr>
            <w:r>
              <w:t xml:space="preserve">Scan count added to header:</w:t>
            </w:r>
            <w:r>
              <w:t xml:space="preserve"> </w:t>
            </w:r>
            <w:r>
              <w:t xml:space="preserve">“Scan History (N)”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src/pages/HistoryScreen.tsx</w:t>
            </w:r>
          </w:p>
        </w:tc>
        <w:tc>
          <w:tcPr/>
          <w:p>
            <w:pPr>
              <w:pStyle w:val="Compact"/>
            </w:pPr>
            <w:r>
              <w:t xml:space="preserve">Storage warning banner shown when scan count &gt;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src/pages/SetupScreen.tsx</w:t>
            </w:r>
          </w:p>
        </w:tc>
        <w:tc>
          <w:tcPr/>
          <w:p>
            <w:pPr>
              <w:pStyle w:val="Compact"/>
            </w:pPr>
            <w:r>
              <w:t xml:space="preserve">“Start Scan Now”</w:t>
            </w:r>
            <w:r>
              <w:t xml:space="preserve"> </w:t>
            </w:r>
            <w:r>
              <w:t xml:space="preserve">changed from</w:t>
            </w:r>
            <w:r>
              <w:t xml:space="preserve"> </w:t>
            </w:r>
            <w:r>
              <w:rPr>
                <w:rStyle w:val="VerbatimChar"/>
              </w:rPr>
              <w:t xml:space="preserve">&lt;Link&gt;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&lt;button&gt;</w:t>
            </w:r>
            <w:r>
              <w:t xml:space="preserve"> </w:t>
            </w:r>
            <w:r>
              <w:t xml:space="preserve">— now calls</w:t>
            </w:r>
            <w:r>
              <w:t xml:space="preserve"> </w:t>
            </w:r>
            <w:r>
              <w:rPr>
                <w:rStyle w:val="VerbatimChar"/>
              </w:rPr>
              <w:t xml:space="preserve">clearActiveSession()</w:t>
            </w:r>
            <w:r>
              <w:t xml:space="preserve"> </w:t>
            </w:r>
            <w:r>
              <w:t xml:space="preserve">before navigating, so a stale in-progress session is never accidentally resumed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src/pages/HomeScreen.tsx</w:t>
            </w:r>
          </w:p>
        </w:tc>
        <w:tc>
          <w:tcPr/>
          <w:p>
            <w:pPr>
              <w:pStyle w:val="Compact"/>
            </w:pPr>
            <w:r>
              <w:t xml:space="preserve">OCR pre-warm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on mount:</w:t>
            </w:r>
            <w:r>
              <w:t xml:space="preserve"> </w:t>
            </w:r>
            <w:r>
              <w:rPr>
                <w:rStyle w:val="VerbatimChar"/>
              </w:rPr>
              <w:t xml:space="preserve">import('tesseract.js').catch(() =&gt; {})</w:t>
            </w:r>
            <w:r>
              <w:t xml:space="preserve"> </w:t>
            </w:r>
            <w:r>
              <w:t xml:space="preserve">— reduces first-analysis cold-start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src/components/CategoryScoreCard.tsx</w:t>
            </w:r>
          </w:p>
        </w:tc>
        <w:tc>
          <w:tcPr/>
          <w:p>
            <w:pPr>
              <w:pStyle w:val="Compact"/>
            </w:pPr>
            <w:r>
              <w:t xml:space="preserve">Status labels mapped to human-readable English:</w:t>
            </w:r>
            <w:r>
              <w:t xml:space="preserve"> </w:t>
            </w:r>
            <w:r>
              <w:rPr>
                <w:rStyle w:val="VerbatimChar"/>
              </w:rPr>
              <w:t xml:space="preserve">"unable"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"Unable to Assess"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"flag"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"Concern Flagged"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"review"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"Review"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"pass"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"Pass"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src/pages/not-found.tsx</w:t>
            </w:r>
          </w:p>
        </w:tc>
        <w:tc>
          <w:tcPr/>
          <w:p>
            <w:pPr>
              <w:pStyle w:val="Compact"/>
            </w:pPr>
            <w:r>
              <w:t xml:space="preserve">Replaced dev-facing message (</w:t>
            </w:r>
            <w:r>
              <w:t xml:space="preserve">“Did you forget to add the page to the router?”</w:t>
            </w:r>
            <w:r>
              <w:t xml:space="preserve">) with user-facing</w:t>
            </w:r>
            <w:r>
              <w:t xml:space="preserve"> </w:t>
            </w:r>
            <w:r>
              <w:t xml:space="preserve">“Page Not Found”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“Back to Home”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src/utils/camera.ts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t xml:space="preserve"> </w:t>
            </w:r>
            <w:r>
              <w:rPr>
                <w:rStyle w:val="VerbatimChar"/>
              </w:rPr>
              <w:t xml:space="preserve">canvas.getContext('2d')!</w:t>
            </w:r>
            <w:r>
              <w:t xml:space="preserve"> </w:t>
            </w:r>
            <w:r>
              <w:t xml:space="preserve">non-null assertions replaced with explicit guards + throw/reject</w:t>
            </w:r>
          </w:p>
        </w:tc>
      </w:tr>
    </w:tbl>
    <w:bookmarkEnd w:id="10"/>
    <w:bookmarkStart w:id="11" w:name="qa-verification"/>
    <w:p>
      <w:pPr>
        <w:pStyle w:val="Heading3"/>
      </w:pPr>
      <w:r>
        <w:t xml:space="preserve">QA Verification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tsc --noEmit</w:t>
      </w:r>
      <w:r>
        <w:t xml:space="preserve"> </w:t>
      </w:r>
      <w:r>
        <w:t xml:space="preserve">passes with</w:t>
      </w:r>
      <w:r>
        <w:t xml:space="preserve"> </w:t>
      </w:r>
      <w:r>
        <w:rPr>
          <w:b/>
          <w:bCs/>
        </w:rPr>
        <w:t xml:space="preserve">zero TypeScript errors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browser console errors</w:t>
      </w:r>
      <w:r>
        <w:t xml:space="preserve"> </w:t>
      </w:r>
      <w:r>
        <w:t xml:space="preserve">across all routes: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/history/&lt;invalid-id&gt;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/limitations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/nonexistent-route</w:t>
      </w:r>
    </w:p>
    <w:p>
      <w:pPr>
        <w:pStyle w:val="Compact"/>
        <w:numPr>
          <w:ilvl w:val="0"/>
          <w:numId w:val="1001"/>
        </w:numPr>
      </w:pPr>
      <w:r>
        <w:t xml:space="preserve">All screens visually verified at 390×844 (iPhone SE viewport)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whats-outstanding"/>
    <w:p>
      <w:pPr>
        <w:pStyle w:val="Heading2"/>
      </w:pPr>
      <w:r>
        <w:t xml:space="preserve">What’s Outstanding</w:t>
      </w:r>
    </w:p>
    <w:bookmarkStart w:id="13" w:name="mandatory-before-real-user-testing"/>
    <w:p>
      <w:pPr>
        <w:pStyle w:val="Heading3"/>
      </w:pPr>
      <w:r>
        <w:t xml:space="preserve">Mandatory Before Real-User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Real-device camera test on iOS Safari + Android Chrome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 capture="environment"&gt;</w:t>
            </w:r>
            <w:r>
              <w:t xml:space="preserve"> </w:t>
            </w:r>
            <w:r>
              <w:t xml:space="preserve">must be verified with an actual vial photo. Specifically: does rear camera open directly, does OCR cold-start complete in acceptable time on a real device cold start, does canvas 2D API behave correctly on mobile WebKit. Cannot be simulated in the browser preview.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retrySave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UX gap</w:t>
            </w:r>
          </w:p>
        </w:tc>
        <w:tc>
          <w:tcPr/>
          <w:p>
            <w:pPr>
              <w:pStyle w:val="Compact"/>
            </w:pPr>
            <w:r>
              <w:t xml:space="preserve">After a save failure, if the user taps</w:t>
            </w:r>
            <w:r>
              <w:t xml:space="preserve"> </w:t>
            </w:r>
            <w:r>
              <w:t xml:space="preserve">“Free Space →”</w:t>
            </w:r>
            <w:r>
              <w:t xml:space="preserve"> </w:t>
            </w:r>
            <w:r>
              <w:t xml:space="preserve">they navigate to History to delete old scans — but the Results screen is gone. There’s no seamless way to return to the save-retry state. Currently functional but not seamless. A persistent toast or session-based pending-save flag would close this gap.</w:t>
            </w:r>
          </w:p>
        </w:tc>
      </w:tr>
    </w:tbl>
    <w:bookmarkEnd w:id="13"/>
    <w:bookmarkStart w:id="14" w:name="recommended-before-public-share"/>
    <w:p>
      <w:pPr>
        <w:pStyle w:val="Heading3"/>
      </w:pPr>
      <w:r>
        <w:t xml:space="preserve">Recommended Before Public Share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Aesthetic / design pass</w:t>
            </w:r>
          </w:p>
        </w:tc>
        <w:tc>
          <w:tcPr/>
          <w:p>
            <w:pPr>
              <w:pStyle w:val="Compact"/>
            </w:pPr>
            <w:r>
              <w:t xml:space="preserve">Current UI is functional and internally consistent. Typography hierarchy, color palette, spacing rhythm, and micro-interactions need a design pass before the app looks consumer-ready. This is the logical next sprint.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quota precision</w:t>
            </w:r>
          </w:p>
        </w:tc>
        <w:tc>
          <w:tcPr/>
          <w:p>
            <w:pPr>
              <w:pStyle w:val="Compact"/>
            </w:pPr>
            <w:r>
              <w:t xml:space="preserve">The 15-scan storage warning threshold is a conservative heuristic. A more precise implementation would measure actual key sizes via</w:t>
            </w:r>
            <w:r>
              <w:t xml:space="preserve"> </w:t>
            </w:r>
            <w:r>
              <w:rPr>
                <w:rStyle w:val="VerbatimChar"/>
              </w:rPr>
              <w:t xml:space="preserve">JSON.stringify(value).length</w:t>
            </w:r>
            <w:r>
              <w:t xml:space="preserve"> </w:t>
            </w:r>
            <w:r>
              <w:t xml:space="preserve">and warn at ~70% of the estimated 5 MB limit.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Tesseract pre-warm verification</w:t>
            </w:r>
          </w:p>
        </w:tc>
        <w:tc>
          <w:tcPr/>
          <w:p>
            <w:pPr>
              <w:pStyle w:val="Compact"/>
            </w:pPr>
            <w:r>
              <w:t xml:space="preserve">Verify on a real device that the</w:t>
            </w:r>
            <w:r>
              <w:t xml:space="preserve"> </w:t>
            </w:r>
            <w:r>
              <w:rPr>
                <w:rStyle w:val="VerbatimChar"/>
              </w:rPr>
              <w:t xml:space="preserve">import('tesseract.js')</w:t>
            </w:r>
            <w:r>
              <w:t xml:space="preserve"> </w:t>
            </w:r>
            <w:r>
              <w:t xml:space="preserve">on HomeScreen mount actually reduces perceived OCR cold-start delay. On some browsers the dynamic import resolves from cache immediately; on others it still triggers a network fetch.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PWA / service worker</w:t>
            </w:r>
          </w:p>
        </w:tc>
        <w:tc>
          <w:tcPr/>
          <w:p>
            <w:pPr>
              <w:pStyle w:val="Compact"/>
            </w:pPr>
            <w:r>
              <w:t xml:space="preserve">Would allow offline use and install-to-homescreen. Required for a production consumer app. Currently no service worker.</w:t>
            </w:r>
          </w:p>
        </w:tc>
      </w:tr>
    </w:tbl>
    <w:bookmarkEnd w:id="14"/>
    <w:bookmarkStart w:id="15" w:name="X334e25f7f7854e7c0932892351cf52ac5741650"/>
    <w:p>
      <w:pPr>
        <w:pStyle w:val="Heading3"/>
      </w:pPr>
      <w:r>
        <w:t xml:space="preserve">Known Pre-existing Limitations (Not Blocking)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live camera viewfinder</w:t>
            </w:r>
          </w:p>
        </w:tc>
        <w:tc>
          <w:tcPr/>
          <w:p>
            <w:pPr>
              <w:pStyle w:val="Compact"/>
            </w:pPr>
            <w:r>
              <w:t xml:space="preserve">Intentional:</w:t>
            </w:r>
            <w:r>
              <w:t xml:space="preserve"> </w:t>
            </w:r>
            <w:r>
              <w:rPr>
                <w:rStyle w:val="VerbatimChar"/>
              </w:rPr>
              <w:t xml:space="preserve">&lt;input capture="environment"&gt;</w:t>
            </w:r>
            <w:r>
              <w:t xml:space="preserve"> </w:t>
            </w:r>
            <w:r>
              <w:t xml:space="preserve">is the most reliable cross-device path for iOS + Android. A live viewfinder requires</w:t>
            </w:r>
            <w:r>
              <w:t xml:space="preserve"> </w:t>
            </w:r>
            <w:r>
              <w:rPr>
                <w:rStyle w:val="VerbatimChar"/>
              </w:rPr>
              <w:t xml:space="preserve">getUserMedia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&lt;video&gt;</w:t>
            </w:r>
            <w:r>
              <w:t xml:space="preserve"> </w:t>
            </w:r>
            <w:r>
              <w:t xml:space="preserve">and is a separate sprint.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 first-run ~30 MB download</w:t>
            </w:r>
          </w:p>
        </w:tc>
        <w:tc>
          <w:tcPr/>
          <w:p>
            <w:pPr>
              <w:pStyle w:val="Compact"/>
            </w:pPr>
            <w:r>
              <w:t xml:space="preserve">Pre-warm reduces perceived delay but the Tesseract WASM + model download is irreducible without a service worker or server-side OCR. Users on slow connections will wait 10–30 s on first label scan.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Crack/damage scoring accuracy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stdDevBrightness</w:t>
            </w:r>
            <w:r>
              <w:t xml:space="preserve"> </w:t>
            </w:r>
            <w:r>
              <w:t xml:space="preserve">proxy is a weak heuristic — acknowledged in the engine method comment and in the limitations screen. Improving accuracy requires a different CV approach or a small on-device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Base64 image storage</w:t>
            </w:r>
          </w:p>
        </w:tc>
        <w:tc>
          <w:tcPr/>
          <w:p>
            <w:pPr>
              <w:pStyle w:val="Compact"/>
            </w:pPr>
            <w:r>
              <w:t xml:space="preserve">Each full scan stores raw base64 JPEG blobs in localStorage (~200–400 KB per scan). The 15-scan warning helps, but the fundamental approach fills storage quickly. A proper fix requires object storage or IndexedDB with blob references.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file-manifest-all-changed-files"/>
    <w:p>
      <w:pPr>
        <w:pStyle w:val="Heading2"/>
      </w:pPr>
      <w:r>
        <w:t xml:space="preserve">File Manifest (All Changed Files)</w:t>
      </w:r>
    </w:p>
    <w:p>
      <w:pPr>
        <w:pStyle w:val="SourceCode"/>
      </w:pPr>
      <w:r>
        <w:rPr>
          <w:rStyle w:val="VerbatimChar"/>
        </w:rPr>
        <w:t xml:space="preserve">artifacts/vialscreen/src/</w:t>
      </w:r>
      <w:r>
        <w:br/>
      </w:r>
      <w:r>
        <w:rPr>
          <w:rStyle w:val="VerbatimChar"/>
        </w:rPr>
        <w:t xml:space="preserve">  analysis/</w:t>
      </w:r>
      <w:r>
        <w:br/>
      </w:r>
      <w:r>
        <w:rPr>
          <w:rStyle w:val="VerbatimChar"/>
        </w:rPr>
        <w:t xml:space="preserve">    engine.ts                   — 6× score: 50 → 0 for unable status returns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CategoryScoreCard.tsx       — human-readable status labels</w:t>
      </w:r>
      <w:r>
        <w:br/>
      </w:r>
      <w:r>
        <w:rPr>
          <w:rStyle w:val="VerbatimChar"/>
        </w:rPr>
        <w:t xml:space="preserve">  hooks/</w:t>
      </w:r>
      <w:r>
        <w:br/>
      </w:r>
      <w:r>
        <w:rPr>
          <w:rStyle w:val="VerbatimChar"/>
        </w:rPr>
        <w:t xml:space="preserve">    useScanSession.ts           — finalizeSession returns bool, retrySave added</w:t>
      </w:r>
      <w:r>
        <w:br/>
      </w:r>
      <w:r>
        <w:rPr>
          <w:rStyle w:val="VerbatimChar"/>
        </w:rPr>
        <w:t xml:space="preserve">  pages/</w:t>
      </w:r>
      <w:r>
        <w:br/>
      </w:r>
      <w:r>
        <w:rPr>
          <w:rStyle w:val="VerbatimChar"/>
        </w:rPr>
        <w:t xml:space="preserve">    HomeScreen.tsx              — OCR pre-warm useEffect</w:t>
      </w:r>
      <w:r>
        <w:br/>
      </w:r>
      <w:r>
        <w:rPr>
          <w:rStyle w:val="VerbatimChar"/>
        </w:rPr>
        <w:t xml:space="preserve">    HistoryDetailScreen.tsx     — low-confidence badge, AlertTriangle import</w:t>
      </w:r>
      <w:r>
        <w:br/>
      </w:r>
      <w:r>
        <w:rPr>
          <w:rStyle w:val="VerbatimChar"/>
        </w:rPr>
        <w:t xml:space="preserve">    HistoryScreen.tsx           — touch target, scan count, storage warning</w:t>
      </w:r>
      <w:r>
        <w:br/>
      </w:r>
      <w:r>
        <w:rPr>
          <w:rStyle w:val="VerbatimChar"/>
        </w:rPr>
        <w:t xml:space="preserve">    ScanScreen.tsx              — save failure UI, null guard, quality tips,</w:t>
      </w:r>
      <w:r>
        <w:br/>
      </w:r>
      <w:r>
        <w:rPr>
          <w:rStyle w:val="VerbatimChar"/>
        </w:rPr>
        <w:t xml:space="preserve">                                  partial-capture warning, analysis safety-net</w:t>
      </w:r>
      <w:r>
        <w:br/>
      </w:r>
      <w:r>
        <w:rPr>
          <w:rStyle w:val="VerbatimChar"/>
        </w:rPr>
        <w:t xml:space="preserve">    SetupScreen.tsx             — clearActiveSession before navigation</w:t>
      </w:r>
      <w:r>
        <w:br/>
      </w:r>
      <w:r>
        <w:rPr>
          <w:rStyle w:val="VerbatimChar"/>
        </w:rPr>
        <w:t xml:space="preserve">    not-found.tsx               — user-facing page replaces dev message</w:t>
      </w:r>
      <w:r>
        <w:br/>
      </w:r>
      <w:r>
        <w:rPr>
          <w:rStyle w:val="VerbatimChar"/>
        </w:rPr>
        <w:t xml:space="preserve">  utils/</w:t>
      </w:r>
      <w:r>
        <w:br/>
      </w:r>
      <w:r>
        <w:rPr>
          <w:rStyle w:val="VerbatimChar"/>
        </w:rPr>
        <w:t xml:space="preserve">    camera.ts                   — 3 non-null assertion guards</w:t>
      </w:r>
      <w:r>
        <w:br/>
      </w:r>
      <w:r>
        <w:rPr>
          <w:rStyle w:val="VerbatimChar"/>
        </w:rPr>
        <w:t xml:space="preserve">    storage.ts                  — try/catch on addToHistory, setOnboardingComplete;</w:t>
      </w:r>
      <w:r>
        <w:br/>
      </w:r>
      <w:r>
        <w:rPr>
          <w:rStyle w:val="VerbatimChar"/>
        </w:rPr>
        <w:t xml:space="preserve">                                  shape validation on loadActiveSession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2026-07-20T12:32:56Z</dcterms:created>
  <dcterms:modified xsi:type="dcterms:W3CDTF">2026-07-20T12:32:56Z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