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4818"/>
        <w:gridCol w:w="4817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7" w:type="dxa"/>
            </w:tcMar>
          </w:tcPr>
          <w:p>
            <w:pPr>
              <w:pStyle w:val="TabellenInhalt"/>
              <w:rPr/>
            </w:pPr>
            <w:r>
              <w:rPr/>
              <w:t>This</w:t>
            </w:r>
          </w:p>
        </w:tc>
        <w:tc>
          <w:tcPr>
            <w:tcW w:w="48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TabellenInhalt"/>
              <w:rPr/>
            </w:pPr>
            <w:r>
              <w:rPr/>
              <w:t>Table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7" w:type="dxa"/>
            </w:tcMar>
          </w:tcPr>
          <w:p>
            <w:pPr>
              <w:pStyle w:val="TabellenInhalt"/>
              <w:rPr/>
            </w:pPr>
            <w:r>
              <w:rPr/>
              <w:t>Stays</w:t>
            </w:r>
          </w:p>
        </w:tc>
        <w:tc>
          <w:tcPr>
            <w:tcW w:w="481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7" w:type="dxa"/>
            </w:tcMar>
          </w:tcPr>
          <w:p>
            <w:pPr>
              <w:pStyle w:val="TabellenInhalt"/>
              <w:rPr/>
            </w:pPr>
            <w:r>
              <w:rPr/>
              <w:t>!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This table will be deleted.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>
          <w:cantSplit w:val="false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/>
            </w:pPr>
            <w:r>
              <w:rPr/>
              <w:t>This table stays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This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Table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Will be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Deleted!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2015-12-25T23:02:18Z</dcterms:created>
  <dc:language>de-DE</dc:language>
  <cp:revision>0</cp:revision>
</cp:coreProperties>
</file>