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Liberation Serif" w:hAnsi="Liberation Serif" w:eastAsia="Noto Sans CJK SC Regular" w:cs="FreeSans"/>
          <w:b/>
          <w:b/>
          <w:bCs/>
          <w:sz w:val="48"/>
          <w:szCs w:val="48"/>
        </w:rPr>
      </w:pPr>
      <w:r>
        <w:rPr>
          <w:rFonts w:eastAsia="Noto Sans CJK SC Regular" w:cs="FreeSans"/>
          <w:b/>
          <w:bCs/>
          <w:sz w:val="48"/>
          <w:szCs w:val="48"/>
        </w:rPr>
        <w:t>The following procedure is tested on Ubuntu Linux 16.04.2 LTS</w:t>
      </w:r>
    </w:p>
    <w:p>
      <w:pPr>
        <w:pStyle w:val="Normal"/>
        <w:rPr>
          <w:rFonts w:ascii="Liberation Serif" w:hAnsi="Liberation Serif" w:eastAsia="Noto Sans CJK SC Regular" w:cs="FreeSans"/>
          <w:b/>
          <w:b/>
          <w:bCs/>
          <w:sz w:val="48"/>
          <w:szCs w:val="48"/>
        </w:rPr>
      </w:pPr>
      <w:r>
        <w:rPr>
          <w:rFonts w:eastAsia="Noto Sans CJK SC Regular" w:cs="FreeSans"/>
          <w:b/>
          <w:bCs/>
          <w:sz w:val="48"/>
          <w:szCs w:val="48"/>
        </w:rPr>
      </w:r>
    </w:p>
    <w:p>
      <w:pPr>
        <w:pStyle w:val="Normal"/>
        <w:rPr>
          <w:rFonts w:ascii="Liberation Serif" w:hAnsi="Liberation Serif" w:eastAsia="Noto Sans CJK SC Regular" w:cs="FreeSans"/>
          <w:b/>
          <w:b/>
          <w:bCs/>
          <w:sz w:val="48"/>
          <w:szCs w:val="48"/>
        </w:rPr>
      </w:pPr>
      <w:r>
        <w:rPr>
          <w:rFonts w:eastAsia="Noto Sans CJK SC Regular" w:cs="FreeSans"/>
          <w:b/>
          <w:bCs/>
          <w:sz w:val="48"/>
          <w:szCs w:val="48"/>
        </w:rPr>
        <w:t>Installing yocto toolchain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Please download the file “fslc-framebuffer.tar.gz” and extract the file to “/opt” folder using below command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#sudo tar -xvzf fslc-framebuffer.tar.gz -C /opt/</w:t>
      </w:r>
    </w:p>
    <w:p>
      <w:pPr>
        <w:pStyle w:val="Normal"/>
        <w:rPr/>
      </w:pPr>
      <w:r>
        <w:rPr/>
      </w:r>
    </w:p>
    <w:p>
      <w:pPr>
        <w:pStyle w:val="Heading1"/>
        <w:numPr>
          <w:ilvl w:val="0"/>
          <w:numId w:val="2"/>
        </w:numPr>
        <w:rPr/>
      </w:pPr>
      <w:r>
        <w:rPr/>
        <w:t>Configuring Qt Creator for Development</w:t>
      </w:r>
    </w:p>
    <w:p>
      <w:pPr>
        <w:pStyle w:val="Normal"/>
        <w:rPr/>
      </w:pPr>
      <w:r>
        <w:rPr/>
        <w:t>The examples here were done on Ubuntu Linux 16.04.2 LTS. The process would be similar on other desktop Linux distributions.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The assumption is that you already followed the above procedure( </w:t>
      </w:r>
      <w:r>
        <w:rPr>
          <w:color w:val="800000"/>
        </w:rPr>
        <w:t>Installing yocto toolchain)</w:t>
      </w:r>
      <w:r>
        <w:rPr/>
        <w:t xml:space="preserve"> to install toolchain/SDK with support for Qt.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I also assume you have a working Qt Creator, probably already set up for a desktop version of Qt. The steps and screenshots in this post will be based on the the most recent version of Qt Creator at the time of writing </w:t>
      </w:r>
      <w:r>
        <w:rPr>
          <w:b/>
          <w:sz w:val="36"/>
        </w:rPr>
        <w:t>Qt Creator 4.3.1</w:t>
      </w:r>
    </w:p>
    <w:p>
      <w:pPr>
        <w:pStyle w:val="Normal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r>
        <w:rPr/>
        <w:t>Configuration</w:t>
      </w:r>
    </w:p>
    <w:p>
      <w:pPr>
        <w:pStyle w:val="TextBody"/>
        <w:rPr/>
      </w:pPr>
      <w:r>
        <w:rPr/>
        <w:t>To set up Qt Creator for our Yocto toolchain, we need to do the following:</w:t>
      </w:r>
    </w:p>
    <w:p>
      <w:pPr>
        <w:pStyle w:val="TextBody"/>
        <w:numPr>
          <w:ilvl w:val="0"/>
          <w:numId w:val="3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Set up the device. </w:t>
      </w:r>
    </w:p>
    <w:p>
      <w:pPr>
        <w:pStyle w:val="TextBody"/>
        <w:numPr>
          <w:ilvl w:val="0"/>
          <w:numId w:val="3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Add the cross-compiler. </w:t>
      </w:r>
    </w:p>
    <w:p>
      <w:pPr>
        <w:pStyle w:val="TextBody"/>
        <w:numPr>
          <w:ilvl w:val="0"/>
          <w:numId w:val="3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Add the debugger. </w:t>
      </w:r>
    </w:p>
    <w:p>
      <w:pPr>
        <w:pStyle w:val="TextBody"/>
        <w:numPr>
          <w:ilvl w:val="0"/>
          <w:numId w:val="3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Add the Qt version. </w:t>
      </w:r>
    </w:p>
    <w:p>
      <w:pPr>
        <w:pStyle w:val="TextBody"/>
        <w:numPr>
          <w:ilvl w:val="0"/>
          <w:numId w:val="3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Add a kit. </w:t>
      </w:r>
    </w:p>
    <w:p>
      <w:pPr>
        <w:pStyle w:val="TextBody"/>
        <w:numPr>
          <w:ilvl w:val="0"/>
          <w:numId w:val="3"/>
        </w:numPr>
        <w:tabs>
          <w:tab w:val="left" w:pos="0" w:leader="none"/>
        </w:tabs>
        <w:ind w:left="707" w:hanging="283"/>
        <w:rPr/>
      </w:pPr>
      <w:r>
        <w:rPr/>
        <w:t xml:space="preserve">Configure the project. </w:t>
      </w:r>
    </w:p>
    <w:p>
      <w:pPr>
        <w:pStyle w:val="Normal"/>
        <w:rPr/>
      </w:pPr>
      <w:r>
        <w:rPr/>
      </w:r>
    </w:p>
    <w:p>
      <w:pPr>
        <w:pStyle w:val="Heading2"/>
        <w:numPr>
          <w:ilvl w:val="1"/>
          <w:numId w:val="2"/>
        </w:numPr>
        <w:rPr>
          <w:b/>
          <w:b/>
          <w:bCs/>
        </w:rPr>
      </w:pPr>
      <w:r>
        <w:rPr>
          <w:b/>
          <w:bCs/>
        </w:rPr>
        <w:t>Set Up the Device</w:t>
      </w:r>
    </w:p>
    <w:p>
      <w:pPr>
        <w:pStyle w:val="TextBody"/>
        <w:rPr/>
      </w:pPr>
      <w:r>
        <w:rPr/>
        <w:t xml:space="preserve">We need to set up our embedded system as a device. In my case it will be the </w:t>
      </w:r>
      <w:r>
        <w:rPr>
          <w:b/>
          <w:bCs/>
        </w:rPr>
        <w:t>DeltaK-UI.</w:t>
      </w:r>
      <w:r>
        <w:rPr/>
        <w:t xml:space="preserve"> To do this Select </w:t>
      </w:r>
      <w:r>
        <w:rPr>
          <w:rStyle w:val="StrongEmphasis"/>
        </w:rPr>
        <w:t>Tools/Options...</w:t>
      </w:r>
      <w:r>
        <w:rPr/>
        <w:t xml:space="preserve"> and Click on the </w:t>
      </w:r>
      <w:r>
        <w:rPr>
          <w:rStyle w:val="StrongEmphasis"/>
        </w:rPr>
        <w:t>Devices</w:t>
      </w:r>
      <w:r>
        <w:rPr/>
        <w:t xml:space="preserve"> tab. Click </w:t>
      </w:r>
      <w:r>
        <w:rPr>
          <w:rStyle w:val="StrongEmphasis"/>
        </w:rPr>
        <w:t>Add...</w:t>
      </w:r>
      <w:r>
        <w:rPr/>
        <w:t xml:space="preserve">, select </w:t>
      </w:r>
      <w:r>
        <w:rPr>
          <w:rStyle w:val="StrongEmphasis"/>
        </w:rPr>
        <w:t>Generic Linux Device</w:t>
      </w:r>
      <w:r>
        <w:rPr/>
        <w:t xml:space="preserve"> then </w:t>
      </w:r>
      <w:r>
        <w:rPr>
          <w:rStyle w:val="StrongEmphasis"/>
        </w:rPr>
        <w:t>Start Wizard</w:t>
      </w:r>
      <w:r>
        <w:rPr/>
        <w:t xml:space="preserve">. Give the device a name, enter the hostname or network IP address, and login credentials. Select </w:t>
      </w:r>
      <w:r>
        <w:rPr>
          <w:rStyle w:val="StrongEmphasis"/>
        </w:rPr>
        <w:t>Next</w:t>
      </w:r>
      <w:r>
        <w:rPr/>
        <w:t xml:space="preserve"> and then </w:t>
      </w:r>
      <w:r>
        <w:rPr>
          <w:rStyle w:val="StrongEmphasis"/>
        </w:rPr>
        <w:t>Finish</w:t>
      </w:r>
      <w:r>
        <w:rPr/>
        <w:t>.</w:t>
      </w:r>
    </w:p>
    <w:p>
      <w:pPr>
        <w:pStyle w:val="TextBody"/>
        <w:rPr/>
      </w:pPr>
      <w:r>
        <w:rPr/>
        <w:t xml:space="preserve">Qt Creator will test connectivity with the device, so you should have it up and running when you do this, if possible. The settings I used for the </w:t>
      </w:r>
      <w:r>
        <w:rPr>
          <w:b/>
          <w:bCs/>
        </w:rPr>
        <w:t>DeltaK-UI</w:t>
      </w:r>
      <w:r>
        <w:rPr/>
        <w:t xml:space="preserve"> are shown below: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1"/>
          <w:numId w:val="2"/>
        </w:numPr>
        <w:rPr>
          <w:b/>
          <w:b/>
          <w:bCs/>
        </w:rPr>
      </w:pPr>
      <w:r>
        <w:rPr>
          <w:b/>
          <w:bCs/>
        </w:rPr>
        <w:t>Add the Cross-Compiler</w:t>
      </w:r>
    </w:p>
    <w:p>
      <w:pPr>
        <w:pStyle w:val="TextBody"/>
        <w:rPr/>
      </w:pPr>
      <w:r>
        <w:rPr/>
        <w:t xml:space="preserve">Now we need to add our cross-compiler. In the </w:t>
      </w:r>
      <w:r>
        <w:rPr>
          <w:rStyle w:val="StrongEmphasis"/>
        </w:rPr>
        <w:t>Tools/Options</w:t>
      </w:r>
      <w:r>
        <w:rPr/>
        <w:t xml:space="preserve"> screen, click on the </w:t>
      </w:r>
      <w:r>
        <w:rPr>
          <w:rStyle w:val="StrongEmphasis"/>
        </w:rPr>
        <w:t>Build &amp; Run</w:t>
      </w:r>
      <w:r>
        <w:rPr/>
        <w:t xml:space="preserve"> tab. Then click on the </w:t>
      </w:r>
      <w:r>
        <w:rPr>
          <w:rStyle w:val="StrongEmphasis"/>
        </w:rPr>
        <w:t>Compilers</w:t>
      </w:r>
      <w:r>
        <w:rPr/>
        <w:t xml:space="preserve"> tab.</w:t>
      </w:r>
    </w:p>
    <w:p>
      <w:pPr>
        <w:pStyle w:val="TextBody"/>
        <w:rPr/>
      </w:pPr>
      <w:r>
        <w:rPr/>
        <w:t xml:space="preserve">You'll probably see one or more compilers already there for native development. We add the Yocto cross-compiler by clicking on </w:t>
      </w:r>
      <w:r>
        <w:rPr>
          <w:rStyle w:val="StrongEmphasis"/>
        </w:rPr>
        <w:t>Add / GCC / C++</w:t>
      </w:r>
      <w:r>
        <w:rPr/>
        <w:t>. Give it a suitable name and enter the path to the cross-compiler. For the Yocto SDK I was using, the settings are shown below: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Select the </w:t>
      </w:r>
    </w:p>
    <w:p>
      <w:pPr>
        <w:pStyle w:val="Normal"/>
        <w:rPr/>
      </w:pPr>
      <w:r>
        <w:rPr/>
        <w:t>C compiler path to “/opt/fslc-framebuffer/2.2.1/sysroots/x86_64-fslcsdk-linux/usr/bin/arm-fslc-linux-gnueabi/arm-fslc-linux-gnueabi-gcc”</w:t>
      </w:r>
    </w:p>
    <w:p>
      <w:pPr>
        <w:pStyle w:val="Normal"/>
        <w:rPr/>
      </w:pPr>
      <w:r>
        <w:rPr/>
        <w:t>and C++ compiler path to “/opt/fslc-framebuffer/2.2.1/sysroots/x86_64-fslcsdk-linux/usr/bin/arm-fslc-linux-gnueabi/arm-fslc-linux-gnueabi-cpp”</w:t>
      </w:r>
    </w:p>
    <w:p>
      <w:pPr>
        <w:pStyle w:val="Normal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r>
        <w:rPr/>
        <w:t>Add the Debugger</w:t>
      </w:r>
    </w:p>
    <w:p>
      <w:pPr>
        <w:pStyle w:val="TextBody"/>
        <w:rPr/>
      </w:pPr>
      <w:r>
        <w:rPr/>
        <w:t xml:space="preserve">I won't cover debugging and other tools in this blog post, but in order to debug we need to add a suitable debugger. Click on the </w:t>
      </w:r>
      <w:r>
        <w:rPr>
          <w:rStyle w:val="StrongEmphasis"/>
        </w:rPr>
        <w:t>Debuggers</w:t>
      </w:r>
      <w:r>
        <w:rPr/>
        <w:t xml:space="preserve"> tab, click on </w:t>
      </w:r>
      <w:r>
        <w:rPr>
          <w:rStyle w:val="StrongEmphasis"/>
        </w:rPr>
        <w:t>Add</w:t>
      </w:r>
      <w:r>
        <w:rPr/>
        <w:t>, and enter the name and path to your cross-debugger. The settings I used are shown below: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3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Select the 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gdb path to “/opt/fslc-framebuffer/2.2.1/sysroots/x86_64-fslcsdk-linux/usr/bin/arm-fslc-linux-gnueabi/arm-fslc-linux-gnueabi-gdb”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2"/>
        <w:numPr>
          <w:ilvl w:val="1"/>
          <w:numId w:val="2"/>
        </w:numPr>
        <w:rPr>
          <w:b/>
          <w:b/>
          <w:bCs/>
        </w:rPr>
      </w:pPr>
      <w:r>
        <w:rPr>
          <w:b/>
          <w:bCs/>
        </w:rPr>
        <w:t>Add the Qt Version</w:t>
      </w:r>
    </w:p>
    <w:p>
      <w:pPr>
        <w:pStyle w:val="TextBody"/>
        <w:rPr/>
      </w:pPr>
      <w:r>
        <w:rPr/>
        <w:t xml:space="preserve">Next we add the Qt version supplied by the Yocto SDK. Click on the </w:t>
      </w:r>
      <w:r>
        <w:rPr>
          <w:rStyle w:val="StrongEmphasis"/>
        </w:rPr>
        <w:t>Qt Versions</w:t>
      </w:r>
      <w:r>
        <w:rPr/>
        <w:t xml:space="preserve"> tab and then </w:t>
      </w:r>
      <w:r>
        <w:rPr>
          <w:rStyle w:val="StrongEmphasis"/>
        </w:rPr>
        <w:t>Add...</w:t>
      </w:r>
      <w:r>
        <w:rPr/>
        <w:t xml:space="preserve"> Navigate to the qmake binary from your SDK. In my case it was “/opt/fslc-framebuffer/2.2.1/sysroots/x86_64-fslcsdk-linux/usr/bin/qt5/qmake”, as shown below: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2"/>
        <w:numPr>
          <w:ilvl w:val="1"/>
          <w:numId w:val="2"/>
        </w:numPr>
        <w:rPr>
          <w:b/>
          <w:b/>
          <w:bCs/>
        </w:rPr>
      </w:pPr>
      <w:r>
        <w:rPr>
          <w:b/>
          <w:bCs/>
        </w:rPr>
        <w:t>Configure a Kit</w:t>
      </w:r>
    </w:p>
    <w:p>
      <w:pPr>
        <w:pStyle w:val="TextBody"/>
        <w:rPr/>
      </w:pPr>
      <w:r>
        <w:rPr/>
        <w:t xml:space="preserve">The last step is to configure a "kit" which brings together a device, compiler, debugger, and Qt version. Click on the </w:t>
      </w:r>
      <w:r>
        <w:rPr>
          <w:rStyle w:val="StrongEmphasis"/>
        </w:rPr>
        <w:t>Kits</w:t>
      </w:r>
      <w:r>
        <w:rPr/>
        <w:t xml:space="preserve"> tab and then </w:t>
      </w:r>
      <w:r>
        <w:rPr>
          <w:rStyle w:val="StrongEmphasis"/>
        </w:rPr>
        <w:t>Add</w:t>
      </w:r>
      <w:r>
        <w:rPr/>
        <w:t>. Pick a suitable name and select the device type and device. Enter the sysroot for your toolchain, the C++ and C compilers you defined earlier, as well as the debugger and Qt version. My kit settings are shown below: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2"/>
        <w:numPr>
          <w:ilvl w:val="1"/>
          <w:numId w:val="2"/>
        </w:numPr>
        <w:rPr>
          <w:b w:val="false"/>
          <w:b w:val="false"/>
          <w:bCs w:val="false"/>
        </w:rPr>
      </w:pPr>
      <w:r>
        <w:rPr>
          <w:b w:val="false"/>
          <w:bCs w:val="false"/>
        </w:rPr>
        <w:t>Set Up the Environment</w:t>
      </w:r>
    </w:p>
    <w:p>
      <w:pPr>
        <w:pStyle w:val="TextBody"/>
        <w:rPr/>
      </w:pPr>
      <w:r>
        <w:rPr/>
        <w:t>We need to do one more thing. We need to set up the environment using Qt Creator. We can set this up following way:</w:t>
      </w:r>
    </w:p>
    <w:p>
      <w:pPr>
        <w:pStyle w:val="TextBody"/>
        <w:numPr>
          <w:ilvl w:val="0"/>
          <w:numId w:val="4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You can add the environment variables to the kit’s settings. </w:t>
      </w:r>
    </w:p>
    <w:p>
      <w:pPr>
        <w:pStyle w:val="TextBody"/>
        <w:numPr>
          <w:ilvl w:val="0"/>
          <w:numId w:val="0"/>
        </w:numPr>
        <w:spacing w:before="0" w:after="0"/>
        <w:ind w:left="707" w:hanging="0"/>
        <w:rPr/>
      </w:pPr>
      <w:r>
        <w:rPr/>
      </w:r>
    </w:p>
    <w:p>
      <w:pPr>
        <w:pStyle w:val="TextBody"/>
        <w:rPr/>
      </w:pPr>
      <w:r>
        <w:rPr/>
        <w:t xml:space="preserve">In my case I determined the environment needed by running the environment script and seeing what variables it set. You can then click on </w:t>
      </w:r>
      <w:r>
        <w:rPr>
          <w:rStyle w:val="StrongEmphasis"/>
        </w:rPr>
        <w:t>Change...</w:t>
      </w:r>
      <w:r>
        <w:rPr/>
        <w:t xml:space="preserve"> under </w:t>
      </w:r>
      <w:r>
        <w:rPr>
          <w:rStyle w:val="StrongEmphasis"/>
        </w:rPr>
        <w:t>Environment:</w:t>
      </w:r>
      <w:r>
        <w:rPr/>
        <w:t xml:space="preserve"> for the kit and paste in the environment variables, one per line. This is what I used: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Here are the actual settings in case you want to copy and paste them: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rPr/>
      </w:pPr>
      <w:r>
        <w:rPr>
          <w:b w:val="false"/>
          <w:bCs w:val="false"/>
        </w:rPr>
        <w:t>ARCH=arm</w:t>
      </w:r>
    </w:p>
    <w:p>
      <w:pPr>
        <w:pStyle w:val="TextBody"/>
        <w:rPr/>
      </w:pPr>
      <w:r>
        <w:rPr/>
        <w:t>CONFIGURE_FLAGS=--target=arm-fslc-linux-gnueabi --host=arm-fslc-linux-gnueabi --build=x86_64-linux --with-libtool-sysroot=/opt/fslc-framebuffer/2.2.1/sysroots/armv7at2hf-neon-fslc-linux-gnueabi</w:t>
      </w:r>
    </w:p>
    <w:p>
      <w:pPr>
        <w:pStyle w:val="TextBody"/>
        <w:spacing w:before="0" w:after="0"/>
        <w:ind w:left="0" w:right="0" w:hanging="0"/>
        <w:rPr/>
      </w:pPr>
      <w:r>
        <w:rPr/>
        <w:t>CROSS_COMPILE=arm-fslc-linux-gnueabi-</w:t>
      </w:r>
    </w:p>
    <w:p>
      <w:pPr>
        <w:pStyle w:val="TextBody"/>
        <w:spacing w:before="0" w:after="0"/>
        <w:ind w:left="0" w:right="0" w:hanging="0"/>
        <w:rPr/>
      </w:pPr>
      <w:r>
        <w:rPr/>
        <w:t>OECORE_DISTRO_VERSION="2.2.1"</w:t>
      </w:r>
    </w:p>
    <w:p>
      <w:pPr>
        <w:pStyle w:val="TextBody"/>
        <w:spacing w:before="0" w:after="0"/>
        <w:ind w:left="0" w:right="0" w:hanging="0"/>
        <w:rPr/>
      </w:pPr>
      <w:r>
        <w:rPr/>
        <w:t>OECORE_SDK_VERSION="2.2.1"</w:t>
      </w:r>
    </w:p>
    <w:p>
      <w:pPr>
        <w:pStyle w:val="TextBody"/>
        <w:spacing w:before="0" w:after="0"/>
        <w:ind w:left="0" w:right="0" w:hanging="0"/>
        <w:rPr/>
      </w:pPr>
      <w:r>
        <w:rPr/>
        <w:t>OE_QMAKE_AR=arm-fslc-linux-gnueabi-ar</w:t>
      </w:r>
    </w:p>
    <w:p>
      <w:pPr>
        <w:pStyle w:val="TextBody"/>
        <w:spacing w:before="0" w:after="0"/>
        <w:ind w:left="0" w:right="0" w:hanging="0"/>
        <w:rPr/>
      </w:pPr>
      <w:r>
        <w:rPr/>
        <w:t xml:space="preserve">OE_QMAKE_AS=arm-fslc-linux-gnueabi-as </w:t>
      </w:r>
    </w:p>
    <w:p>
      <w:pPr>
        <w:pStyle w:val="TextBody"/>
        <w:spacing w:before="0" w:after="0"/>
        <w:ind w:left="0" w:right="0" w:hanging="0"/>
        <w:rPr/>
      </w:pPr>
      <w:r>
        <w:rPr/>
        <w:t>OE_QMAKE_CC=arm-fslc-linux-gnueabi-gcc -march=armv7-a -mthumb -mfpu=neon -mfloat-abi=hard --sysroot=/opt/fslc-framebuffer/2.2.1/sysroots/armv7at2hf-neon-fslc-linux-gnueabi</w:t>
      </w:r>
    </w:p>
    <w:p>
      <w:pPr>
        <w:pStyle w:val="TextBody"/>
        <w:spacing w:before="0" w:after="0"/>
        <w:ind w:left="0" w:right="0" w:hanging="0"/>
        <w:rPr/>
      </w:pPr>
      <w:r>
        <w:rPr/>
        <w:t>OE_QMAKE_CFLAGS=-O2 -pipe -g -feliminate-unused-debug-types</w:t>
      </w:r>
    </w:p>
    <w:p>
      <w:pPr>
        <w:pStyle w:val="TextBody"/>
        <w:spacing w:before="0" w:after="0"/>
        <w:ind w:left="0" w:right="0" w:hanging="0"/>
        <w:rPr/>
      </w:pPr>
      <w:r>
        <w:rPr/>
        <w:t>OE_QMAKE_CPP=arm-fslc-linux-gnueabi-gcc -E -march=armv7-a -mthumb -mfpu=neon -mfloat-abi=hard --sysroot=/opt/fslc-framebuffer/2.2.1/sysroots/armv7at2hf-neon-fslc-linux-gnueabi</w:t>
      </w:r>
    </w:p>
    <w:p>
      <w:pPr>
        <w:pStyle w:val="TextBody"/>
        <w:spacing w:before="0" w:after="0"/>
        <w:ind w:left="0" w:right="0" w:hanging="0"/>
        <w:rPr/>
      </w:pPr>
      <w:r>
        <w:rPr/>
        <w:t>OE_QMAKE_CPPFLAGS=</w:t>
      </w:r>
    </w:p>
    <w:p>
      <w:pPr>
        <w:pStyle w:val="TextBody"/>
        <w:spacing w:before="0" w:after="0"/>
        <w:ind w:left="0" w:right="0" w:hanging="0"/>
        <w:rPr/>
      </w:pPr>
      <w:r>
        <w:rPr/>
        <w:t>OE_QMAKE_CXX=arm-fslc-linux-gnueabi-g++ -march=armv7-a -mthumb -mfpu=neon -mfloat-abi=hard --sysroot=/opt/fslc-framebuffer/2.2.1/sysroots/armv7at2hf-neon-fslc-linux-gnueabi</w:t>
      </w:r>
    </w:p>
    <w:p>
      <w:pPr>
        <w:pStyle w:val="TextBody"/>
        <w:spacing w:before="0" w:after="0"/>
        <w:ind w:left="0" w:right="0" w:hanging="0"/>
        <w:rPr/>
      </w:pPr>
      <w:r>
        <w:rPr/>
        <w:t>OE_QMAKE_CXXFLAGS=-O2 -pipe -g -feliminate-unused-debug-types -DUI_BOARD</w:t>
      </w:r>
    </w:p>
    <w:p>
      <w:pPr>
        <w:pStyle w:val="TextBody"/>
        <w:spacing w:before="0" w:after="0"/>
        <w:ind w:left="0" w:right="0" w:hanging="0"/>
        <w:rPr/>
      </w:pPr>
      <w:r>
        <w:rPr/>
        <w:t>OE_QMAKE_GDB=arm-fslc-linux-gnueabi-gdb</w:t>
      </w:r>
    </w:p>
    <w:p>
      <w:pPr>
        <w:pStyle w:val="TextBody"/>
        <w:spacing w:before="0" w:after="0"/>
        <w:ind w:left="0" w:right="0" w:hanging="0"/>
        <w:rPr/>
      </w:pPr>
      <w:r>
        <w:rPr/>
        <w:t>OE_QMAKE_KCFLAGS=--sysroot=/opt/fslc-framebuffer/2.2.1/sysroots/armv7at2hf-neon-fslc-linux-gnueabi</w:t>
      </w:r>
    </w:p>
    <w:p>
      <w:pPr>
        <w:pStyle w:val="TextBody"/>
        <w:spacing w:before="0" w:after="0"/>
        <w:ind w:left="0" w:right="0" w:hanging="0"/>
        <w:rPr/>
      </w:pPr>
      <w:r>
        <w:rPr/>
        <w:t>OE_QMAKE_LDFLAGS=-Wl,-O1 -Wl,--hash-style=gnu -Wl,--as-needed</w:t>
      </w:r>
    </w:p>
    <w:p>
      <w:pPr>
        <w:pStyle w:val="TextBody"/>
        <w:spacing w:before="0" w:after="0"/>
        <w:ind w:left="0" w:right="0" w:hanging="0"/>
        <w:rPr/>
      </w:pPr>
      <w:r>
        <w:rPr/>
        <w:t>OE_QMAKE_LINK=arm-fslc-linux-gnueabi-g++ -march=armv7-a -mthumb -mfpu=neon -mfloat-abi=hard --sysroot=/opt/fslc-framebuffer/2.2.1/sysroots/armv7at2hf-neon-fslc-linux-gnueabi</w:t>
      </w:r>
    </w:p>
    <w:p>
      <w:pPr>
        <w:pStyle w:val="TextBody"/>
        <w:spacing w:before="0" w:after="0"/>
        <w:ind w:left="0" w:right="0" w:hanging="0"/>
        <w:rPr/>
      </w:pPr>
      <w:r>
        <w:rPr/>
        <w:t>OE_QMAKE_M4=m4</w:t>
      </w:r>
    </w:p>
    <w:p>
      <w:pPr>
        <w:pStyle w:val="TextBody"/>
        <w:spacing w:before="0" w:after="0"/>
        <w:ind w:left="0" w:right="0" w:hanging="0"/>
        <w:rPr/>
      </w:pPr>
      <w:r>
        <w:rPr/>
        <w:t>OE_QMAKE_NM=arm-fslc-linux-gnueabi-nm</w:t>
      </w:r>
    </w:p>
    <w:p>
      <w:pPr>
        <w:pStyle w:val="TextBody"/>
        <w:spacing w:before="0" w:after="0"/>
        <w:ind w:left="0" w:right="0" w:hanging="0"/>
        <w:rPr/>
      </w:pPr>
      <w:r>
        <w:rPr/>
        <w:t>OE_QMAKE_OBJCOPY=arm-fslc-linux-gnueabi-objcopy</w:t>
      </w:r>
    </w:p>
    <w:p>
      <w:pPr>
        <w:pStyle w:val="TextBody"/>
        <w:spacing w:before="0" w:after="0"/>
        <w:ind w:left="0" w:right="0" w:hanging="0"/>
        <w:rPr/>
      </w:pPr>
      <w:r>
        <w:rPr/>
        <w:t>OE_QMAKE_OBJDUMP=arm-fslc-linux-gnueabi-objdump</w:t>
      </w:r>
    </w:p>
    <w:p>
      <w:pPr>
        <w:pStyle w:val="TextBody"/>
        <w:spacing w:before="0" w:after="0"/>
        <w:ind w:left="0" w:right="0" w:hanging="0"/>
        <w:rPr/>
      </w:pPr>
      <w:r>
        <w:rPr/>
        <w:t>OE_QMAKE_RANLIB=arm-fslc-linux-gnueabi-ranlib</w:t>
      </w:r>
    </w:p>
    <w:p>
      <w:pPr>
        <w:pStyle w:val="TextBody"/>
        <w:spacing w:before="0" w:after="0"/>
        <w:ind w:left="0" w:right="0" w:hanging="0"/>
        <w:rPr/>
      </w:pPr>
      <w:r>
        <w:rPr/>
        <w:t>OE_QMAKE_STRIP=arm-fslc-linux-gnueabi-strip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2"/>
        <w:numPr>
          <w:ilvl w:val="1"/>
          <w:numId w:val="2"/>
        </w:numPr>
        <w:rPr>
          <w:b w:val="false"/>
          <w:b w:val="false"/>
          <w:bCs w:val="false"/>
        </w:rPr>
      </w:pPr>
      <w:r>
        <w:rPr>
          <w:b w:val="false"/>
          <w:bCs w:val="false"/>
        </w:rPr>
        <w:t>Building a Project</w:t>
      </w:r>
    </w:p>
    <w:p>
      <w:pPr>
        <w:pStyle w:val="TextBody"/>
        <w:rPr/>
      </w:pPr>
      <w:r>
        <w:rPr/>
        <w:t>We should now be able to build and run an application for our Yocto embedded target. </w:t>
      </w:r>
    </w:p>
    <w:p>
      <w:pPr>
        <w:pStyle w:val="TextBody"/>
        <w:rPr/>
      </w:pPr>
      <w:r>
        <w:rPr/>
        <w:t xml:space="preserve">click on </w:t>
      </w:r>
      <w:r>
        <w:rPr>
          <w:rStyle w:val="StrongEmphasis"/>
        </w:rPr>
        <w:t xml:space="preserve">Projects=&gt;Open Project </w:t>
      </w:r>
      <w:r>
        <w:rPr>
          <w:rStyle w:val="StrongEmphasis"/>
          <w:b w:val="false"/>
          <w:bCs w:val="false"/>
        </w:rPr>
        <w:t>and select your project’s .pro file</w:t>
      </w:r>
      <w:r>
        <w:rPr/>
        <w:t xml:space="preserve">. You'll now be at the </w:t>
      </w:r>
      <w:r>
        <w:rPr>
          <w:rStyle w:val="StrongEmphasis"/>
        </w:rPr>
        <w:t>Configure Project</w:t>
      </w:r>
      <w:r>
        <w:rPr/>
        <w:t xml:space="preserve"> screen. Select the appropriate kit for your Yocto environment (I called mine "Arm Qt 5.9.1") and click on </w:t>
      </w:r>
      <w:r>
        <w:rPr>
          <w:rStyle w:val="StrongEmphasis"/>
        </w:rPr>
        <w:t>Configure Project</w:t>
      </w:r>
      <w:r>
        <w:rPr/>
        <w:t>. 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 xml:space="preserve">You can change some of the project settings if desired, but with the defaults you should now be able to cross-compile the application The </w:t>
      </w:r>
      <w:r>
        <w:rPr>
          <w:rStyle w:val="StrongEmphasis"/>
        </w:rPr>
        <w:t>Compile Output</w:t>
      </w:r>
      <w:r>
        <w:rPr/>
        <w:t xml:space="preserve"> pane will show the application being cross-compiled.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  <w:t>If it succeeds, start your target. Click on the Run (green arrow) icon and the application should be deployed and run on the target system.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95250</wp:posOffset>
            </wp:positionH>
            <wp:positionV relativeFrom="paragraph">
              <wp:posOffset>297815</wp:posOffset>
            </wp:positionV>
            <wp:extent cx="6120130" cy="344043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ind w:left="432" w:hanging="432"/>
      </w:pPr>
    </w:lvl>
    <w:lvl w:ilvl="1">
      <w:start w:val="1"/>
      <w:pStyle w:val="Heading2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0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IN" w:eastAsia="zh-CN" w:bidi="hi-IN"/>
    </w:rPr>
  </w:style>
  <w:style w:type="paragraph" w:styleId="Heading1">
    <w:name w:val="Heading 1"/>
    <w:basedOn w:val="Heading"/>
    <w:qFormat/>
    <w:pPr>
      <w:numPr>
        <w:ilvl w:val="0"/>
        <w:numId w:val="1"/>
      </w:numPr>
      <w:spacing w:before="240" w:after="120"/>
      <w:outlineLvl w:val="0"/>
      <w:outlineLvl w:val="0"/>
    </w:pPr>
    <w:rPr>
      <w:rFonts w:ascii="Liberation Serif" w:hAnsi="Liberation Serif" w:eastAsia="Noto Sans CJK SC Regular" w:cs="FreeSans"/>
      <w:b/>
      <w:bCs/>
      <w:sz w:val="48"/>
      <w:szCs w:val="48"/>
    </w:rPr>
  </w:style>
  <w:style w:type="paragraph" w:styleId="Heading2">
    <w:name w:val="Heading 2"/>
    <w:basedOn w:val="Heading"/>
    <w:qFormat/>
    <w:pPr>
      <w:numPr>
        <w:ilvl w:val="1"/>
        <w:numId w:val="1"/>
      </w:numPr>
      <w:spacing w:before="200" w:after="120"/>
      <w:outlineLvl w:val="1"/>
      <w:outlineLvl w:val="1"/>
    </w:pPr>
    <w:rPr>
      <w:rFonts w:ascii="Liberation Serif" w:hAnsi="Liberation Serif" w:eastAsia="Noto Sans CJK SC Regular" w:cs="FreeSans"/>
      <w:b/>
      <w:bCs/>
      <w:sz w:val="36"/>
      <w:szCs w:val="36"/>
    </w:rPr>
  </w:style>
  <w:style w:type="character" w:styleId="NumberingSymbols">
    <w:name w:val="Numbering Symbols"/>
    <w:qFormat/>
    <w:rPr/>
  </w:style>
  <w:style w:type="character" w:styleId="StrongEmphasis">
    <w:name w:val="Strong Emphasis"/>
    <w:qFormat/>
    <w:rPr>
      <w:b/>
      <w:bCs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256</TotalTime>
  <Application>LibreOffice/5.1.6.2$Linux_X86_64 LibreOffice_project/10m0$Build-2</Application>
  <Pages>8</Pages>
  <Words>794</Words>
  <CharactersWithSpaces>5389</CharactersWithSpaces>
  <Paragraphs>66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2017-08-01T11:44:09Z</dcterms:created>
  <dc:creator/>
  <dc:description/>
  <dc:language>en-IN</dc:language>
  <cp:lastModifiedBy/>
  <dcterms:modified xsi:type="dcterms:W3CDTF">2017-08-01T16:04:07Z</dcterms:modified>
  <cp:revision>36</cp:revision>
  <dc:subject/>
  <dc:title/>
</cp:coreProperties>
</file>