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1701"/>
          <w:tab w:val="center" w:pos="6946"/>
        </w:tabs>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 THÀNH PHỐ HỒ CHÍ MINH</w:t>
        <w:tab/>
      </w:r>
      <w:r w:rsidDel="00000000" w:rsidR="00000000" w:rsidRPr="00000000">
        <w:rPr>
          <w:rFonts w:ascii="Times New Roman" w:cs="Times New Roman" w:eastAsia="Times New Roman" w:hAnsi="Times New Roman"/>
          <w:b w:val="1"/>
          <w:sz w:val="24"/>
          <w:szCs w:val="24"/>
          <w:rtl w:val="0"/>
        </w:rPr>
        <w:t xml:space="preserve">CỘNG HÒA XÃ HỘI CHỦ NGHĨA VIỆT NAM</w:t>
        <w:br w:type="textWrapping"/>
        <w:tab/>
        <w:t xml:space="preserve">TRUNG TÂM KIỂM SOÁT</w:t>
        <w:tab/>
      </w:r>
      <w:r w:rsidDel="00000000" w:rsidR="00000000" w:rsidRPr="00000000">
        <w:rPr>
          <w:rFonts w:ascii="Times New Roman" w:cs="Times New Roman" w:eastAsia="Times New Roman" w:hAnsi="Times New Roman"/>
          <w:b w:val="1"/>
          <w:sz w:val="24"/>
          <w:szCs w:val="24"/>
          <w:u w:val="single"/>
          <w:rtl w:val="0"/>
        </w:rPr>
        <w:t xml:space="preserve">Độc lập – Tự do – Hạnh phúc</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BỆNH TẬT THÀNH PHỐ</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Tp. Hồ Chí Minh, ngày     tháng     năm 2021</w:t>
      </w:r>
      <w:r w:rsidDel="00000000" w:rsidR="00000000" w:rsidRPr="00000000">
        <w:rPr>
          <w:rFonts w:ascii="Times New Roman" w:cs="Times New Roman" w:eastAsia="Times New Roman" w:hAnsi="Times New Roman"/>
          <w:sz w:val="24"/>
          <w:szCs w:val="24"/>
          <w:rtl w:val="0"/>
        </w:rPr>
        <w:br w:type="textWrapping"/>
        <w:tab/>
        <w:t xml:space="preserve">Số:                  /TTKSBT-BTN</w:t>
      </w:r>
    </w:p>
    <w:p w:rsidR="00000000" w:rsidDel="00000000" w:rsidP="00000000" w:rsidRDefault="00000000" w:rsidRPr="00000000" w14:paraId="00000002">
      <w:pPr>
        <w:tabs>
          <w:tab w:val="center" w:pos="1701"/>
          <w:tab w:val="center" w:pos="6946"/>
        </w:tabs>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V/v báo cáo 03 trường hợp ca dương tính</w:t>
        <w:br w:type="textWrapping"/>
        <w:tab/>
        <w:t xml:space="preserve">COVID-19 số 00000, 00000</w:t>
      </w:r>
    </w:p>
    <w:p w:rsidR="00000000" w:rsidDel="00000000" w:rsidP="00000000" w:rsidRDefault="00000000" w:rsidRPr="00000000" w14:paraId="00000003">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6"/>
          <w:szCs w:val="26"/>
          <w:rtl w:val="0"/>
        </w:rPr>
        <w:t xml:space="preserve">Kính gửi:</w:t>
      </w:r>
    </w:p>
    <w:p w:rsidR="00000000" w:rsidDel="00000000" w:rsidP="00000000" w:rsidRDefault="00000000" w:rsidRPr="00000000" w14:paraId="00000004">
      <w:pPr>
        <w:numPr>
          <w:ilvl w:val="0"/>
          <w:numId w:val="5"/>
        </w:numPr>
        <w:spacing w:after="0" w:before="120" w:line="276" w:lineRule="auto"/>
        <w:ind w:left="32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5">
      <w:pPr>
        <w:numPr>
          <w:ilvl w:val="0"/>
          <w:numId w:val="5"/>
        </w:numPr>
        <w:spacing w:after="0" w:line="276" w:lineRule="auto"/>
        <w:ind w:left="32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6">
      <w:pPr>
        <w:numPr>
          <w:ilvl w:val="0"/>
          <w:numId w:val="5"/>
        </w:numPr>
        <w:spacing w:after="0" w:line="276" w:lineRule="auto"/>
        <w:ind w:left="32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7">
      <w:pPr>
        <w:spacing w:after="1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08">
      <w:pPr>
        <w:numPr>
          <w:ilvl w:val="0"/>
          <w:numId w:val="4"/>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PHAN TRẦN MINH DUY</w:t>
      </w:r>
    </w:p>
    <w:p w:rsidR="00000000" w:rsidDel="00000000" w:rsidP="00000000" w:rsidRDefault="00000000" w:rsidRPr="00000000" w14:paraId="00000009">
      <w:pPr>
        <w:numPr>
          <w:ilvl w:val="0"/>
          <w:numId w:val="7"/>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ngày 02/0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222222"/>
          <w:sz w:val="26"/>
          <w:szCs w:val="26"/>
          <w:rtl w:val="0"/>
        </w:rPr>
        <w:t xml:space="preserve">PHAN TRẦN MINH DUY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nam, sinh năm 1996, quốc tịch: Việt Nam, 079096017871.</w:t>
      </w:r>
      <w:r w:rsidDel="00000000" w:rsidR="00000000" w:rsidRPr="00000000">
        <w:rPr>
          <w:rtl w:val="0"/>
        </w:rPr>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phòng 208, chung cư 16/9 Kỳ Đồng, phường 9, quận 3, TP. Hồ Chí Minh</w:t>
      </w:r>
      <w:r w:rsidDel="00000000" w:rsidR="00000000" w:rsidRPr="00000000">
        <w:rPr>
          <w:rtl w:val="0"/>
        </w:rPr>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Bác sĩ khoa cấp cứu Tại Bệnh viện Đa Khoa Sài Gòn, có hỗ trợ lấy mẫu. </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0838189988.</w:t>
      </w:r>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Thiên chúa giáo.</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được lấy mẫu tầm soát tại bệnh viện Đa Khoa Sài Gòn theo diện có tiếp xúc với ca nhiễm Covid-19 (có mặc đồ bảo hộ) ngày 21/06/2021. Ngày 29/06/2021 lấy mẫu gộp có kết quả dương tính; ngày 30/06/2021 BN được lấy mẫu đơn xét nghiệm, ngày 01/07/2021 cho kết quả dương tính SARS-CoV-2.</w:t>
      </w:r>
      <w:r w:rsidDel="00000000" w:rsidR="00000000" w:rsidRPr="00000000">
        <w:rPr>
          <w:rtl w:val="0"/>
        </w:rPr>
      </w:r>
    </w:p>
    <w:p w:rsidR="00000000" w:rsidDel="00000000" w:rsidP="00000000" w:rsidRDefault="00000000" w:rsidRPr="00000000" w14:paraId="00000011">
      <w:pPr>
        <w:numPr>
          <w:ilvl w:val="0"/>
          <w:numId w:val="7"/>
        </w:numPr>
        <w:spacing w:after="12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BN)</w:t>
      </w:r>
    </w:p>
    <w:p w:rsidR="00000000" w:rsidDel="00000000" w:rsidP="00000000" w:rsidRDefault="00000000" w:rsidRPr="00000000" w14:paraId="00000012">
      <w:pPr>
        <w:numPr>
          <w:ilvl w:val="0"/>
          <w:numId w:val="12"/>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ở chung cư 16/9 Kỳ Đồng, phòng 208 cùng với:</w:t>
      </w:r>
    </w:p>
    <w:p w:rsidR="00000000" w:rsidDel="00000000" w:rsidP="00000000" w:rsidRDefault="00000000" w:rsidRPr="00000000" w14:paraId="00000013">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Trần Thị Kim Hoa (1965, sđt: 0977089878)</w:t>
      </w:r>
    </w:p>
    <w:p w:rsidR="00000000" w:rsidDel="00000000" w:rsidP="00000000" w:rsidRDefault="00000000" w:rsidRPr="00000000" w14:paraId="00000014">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Trần Quốc Tuấn (1969, sđt: 09822072811) (phát hiện dương tính tại BV 115 ngày 01/07/2021)</w:t>
      </w:r>
    </w:p>
    <w:p w:rsidR="00000000" w:rsidDel="00000000" w:rsidP="00000000" w:rsidRDefault="00000000" w:rsidRPr="00000000" w14:paraId="00000015">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Trần Ngọc Thanh (1971, sđt: 0919649197)</w:t>
      </w:r>
    </w:p>
    <w:p w:rsidR="00000000" w:rsidDel="00000000" w:rsidP="00000000" w:rsidRDefault="00000000" w:rsidRPr="00000000" w14:paraId="00000016">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ngoại Trần Thị Mận (1937) (phát hiện dương tính tại BV 115 ngày 01/07/2021)</w:t>
      </w:r>
    </w:p>
    <w:p w:rsidR="00000000" w:rsidDel="00000000" w:rsidP="00000000" w:rsidRDefault="00000000" w:rsidRPr="00000000" w14:paraId="00000017">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trai Phan Trần Minh Khoa (1999, sđt 0918015979)</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ngày 27/05/2021: BN làm việc tại Bệnh viện Quận 5, sau đó chuyển sang Bệnh viện Đa Khoa Sài Gòn làm việc đến thời điểm hiện tại.</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Mỗi sáng BN thường ăn sáng tại nhà, do có mẹ nấu ăn sẵn, sau đó đi làm, buổi trưa có khi mang cơm theo ăn, có khi có cơm ở bệnh viện hỗ trợ cho các đơn vị khoa phòng. Nên BN thường không đi ăn bên ngoài. Trong mùa dịch bệnh bùng phát, BN chỉ đi làm tại bệnh viện rồi tan ca về nhà, chứ không đi quán xá, tụ tập bạn bè, BN cũng không có thói quen uống rượu bia. BN đi lại bằng phương tiện xe máy, tuy nhiên thường có mẹ BN cũng đi ké nên mẹ thường hay đổ xăng sẵn cho BN, BN không đến cây xăng để đổ. Tại chỗ làm có 1 bãi giữ xe chung cho nhân viên, 1 bãi riêng cho bệnh nhân. BN làm việc tại khoa cấp cứu, phòng khá rộng, ở giữa phòng là 1 chiếc bàn dài lớn, nhân viên thường ngồi xung quanh phòng. Bên trong có 1 phòng để nghỉ trưa tầm 4 mét vuông, mọi người thường thay nhau nghỉ trưa do phòng cũng khá nhỏ. Ăn uống thường diễn ra tại phòng làm việc. BN thường trực theo tua, có 5 tua xoay luân phiên nhau, mỗi tua tầm 3-4 người để trực đêm, còn ngày thường phòng khá đông.</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việc hàng ngày của BN thường bắt đầu vào khoảng 6h30 đến chỗ làm, sau đó đi giao ban buổi sáng, rồi đi khám bệnh cho bệnh nhân, rồi về văn phòng làm hồ sơ</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hiện tại chưa có bạn gái. Nên ngoài công việc ra thì chỉ về nhà.</w:t>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đang hỗ trợ lấy mẫu xét nghiệm tại Bệnh viện đối với những trường hợp đi khám có triệu chứng. Cụ thể:</w:t>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BN có mặc PPE và tiếp xúc với 5 case F0, trong đó có 1 trường hợp đặc biệt là 1 BN đi bán ở trước cổng bệnh viện Từ Dũ, khai gian khi đến khám tại Bệnh viện và sau khi test dương tính, đưa xuống khu vực cách ly riêng biệt của Bệnh viện thì BN là người trực tiếp vào phòng để khai thác thông tin dịch tễ của người này.</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Lãnh đạo Bệnh viện đề nghị test nhanh toàn thể nhân viên. Lúc này BN có kết quả âm tính.</w:t>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25/06/2021:  Lãnh đạo muốn an tâm hơn nên đề nghị làm them PCR cho toàn thể nhân viên và BN có kết quả âm tính.</w:t>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khoảng từ ngày 21-30/06/2021: BN được giao nhiệm vụ lấy mẫu PCR cho vài ca F1, F2 của bệnh viện, sau đó trả kết quả dương tính.</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lời khai của BN thì có một số nhân viên y tế làm việc tại đây cũng dương tính trước đó do phơi nhiễm nghề nghiệp tại bệnh viện. Nên khả năng cao BN cũng bị phơi nhiễm nghề nghiệp.</w:t>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tiêm vắc xin mũi 1 ngày 20/04 tiêm tại BV Q5(chỗ làm cũ), mũi 2 tiêm 20/06 tiêm tại BV ĐK SG 9h30-10.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tabs>
          <w:tab w:val="left" w:pos="9356"/>
        </w:tabs>
        <w:spacing w:after="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trình làm việc:</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11/6/2021: </w:t>
      </w:r>
      <w:r w:rsidDel="00000000" w:rsidR="00000000" w:rsidRPr="00000000">
        <w:rPr>
          <w:rtl w:val="0"/>
        </w:rPr>
      </w:r>
    </w:p>
    <w:p w:rsidR="00000000" w:rsidDel="00000000" w:rsidP="00000000" w:rsidRDefault="00000000" w:rsidRPr="00000000" w14:paraId="00000025">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6h30-12h30: làm việc tại BVĐKSG </w:t>
      </w:r>
    </w:p>
    <w:p w:rsidR="00000000" w:rsidDel="00000000" w:rsidP="00000000" w:rsidRDefault="00000000" w:rsidRPr="00000000" w14:paraId="00000026">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12h30- 13h30: về nhà </w:t>
      </w:r>
      <w:r w:rsidDel="00000000" w:rsidR="00000000" w:rsidRPr="00000000">
        <w:rPr>
          <w:rtl w:val="0"/>
        </w:rPr>
      </w:r>
    </w:p>
    <w:p w:rsidR="00000000" w:rsidDel="00000000" w:rsidP="00000000" w:rsidRDefault="00000000" w:rsidRPr="00000000" w14:paraId="00000027">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13h30- 7h30 sáng hôm sau: làm việc tại BVĐKSG</w:t>
      </w:r>
      <w:r w:rsidDel="00000000" w:rsidR="00000000" w:rsidRPr="00000000">
        <w:rPr>
          <w:rtl w:val="0"/>
        </w:rPr>
      </w:r>
    </w:p>
    <w:p w:rsidR="00000000" w:rsidDel="00000000" w:rsidP="00000000" w:rsidRDefault="00000000" w:rsidRPr="00000000" w14:paraId="00000028">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12/6, 13/6/2021: ở nhà cả ngày </w:t>
      </w:r>
      <w:r w:rsidDel="00000000" w:rsidR="00000000" w:rsidRPr="00000000">
        <w:rPr>
          <w:rtl w:val="0"/>
        </w:rPr>
      </w:r>
    </w:p>
    <w:p w:rsidR="00000000" w:rsidDel="00000000" w:rsidP="00000000" w:rsidRDefault="00000000" w:rsidRPr="00000000" w14:paraId="00000029">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14/6, 15/6/2021: </w:t>
      </w:r>
      <w:r w:rsidDel="00000000" w:rsidR="00000000" w:rsidRPr="00000000">
        <w:rPr>
          <w:rtl w:val="0"/>
        </w:rPr>
      </w:r>
    </w:p>
    <w:p w:rsidR="00000000" w:rsidDel="00000000" w:rsidP="00000000" w:rsidRDefault="00000000" w:rsidRPr="00000000" w14:paraId="0000002A">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6h30-12h30: làm việc tại BVĐKSG </w:t>
      </w:r>
      <w:r w:rsidDel="00000000" w:rsidR="00000000" w:rsidRPr="00000000">
        <w:rPr>
          <w:rtl w:val="0"/>
        </w:rPr>
      </w:r>
    </w:p>
    <w:p w:rsidR="00000000" w:rsidDel="00000000" w:rsidP="00000000" w:rsidRDefault="00000000" w:rsidRPr="00000000" w14:paraId="0000002B">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12h30: về nhà </w:t>
      </w:r>
      <w:r w:rsidDel="00000000" w:rsidR="00000000" w:rsidRPr="00000000">
        <w:rPr>
          <w:rtl w:val="0"/>
        </w:rPr>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16/6/2021: </w:t>
      </w:r>
      <w:r w:rsidDel="00000000" w:rsidR="00000000" w:rsidRPr="00000000">
        <w:rPr>
          <w:rtl w:val="0"/>
        </w:rPr>
      </w:r>
    </w:p>
    <w:p w:rsidR="00000000" w:rsidDel="00000000" w:rsidP="00000000" w:rsidRDefault="00000000" w:rsidRPr="00000000" w14:paraId="0000002D">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6h30- 19h30: làm việc tại BVĐKSG </w:t>
      </w:r>
      <w:r w:rsidDel="00000000" w:rsidR="00000000" w:rsidRPr="00000000">
        <w:rPr>
          <w:rtl w:val="0"/>
        </w:rPr>
      </w:r>
    </w:p>
    <w:p w:rsidR="00000000" w:rsidDel="00000000" w:rsidP="00000000" w:rsidRDefault="00000000" w:rsidRPr="00000000" w14:paraId="0000002E">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19h30 - 20h30: về nhà </w:t>
      </w:r>
      <w:r w:rsidDel="00000000" w:rsidR="00000000" w:rsidRPr="00000000">
        <w:rPr>
          <w:rtl w:val="0"/>
        </w:rPr>
      </w:r>
    </w:p>
    <w:p w:rsidR="00000000" w:rsidDel="00000000" w:rsidP="00000000" w:rsidRDefault="00000000" w:rsidRPr="00000000" w14:paraId="0000002F">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20h30- 12h30 trưa hôm sau: làm việc tại BVĐKSG</w:t>
      </w:r>
      <w:r w:rsidDel="00000000" w:rsidR="00000000" w:rsidRPr="00000000">
        <w:rPr>
          <w:rtl w:val="0"/>
        </w:rPr>
      </w:r>
    </w:p>
    <w:p w:rsidR="00000000" w:rsidDel="00000000" w:rsidP="00000000" w:rsidRDefault="00000000" w:rsidRPr="00000000" w14:paraId="00000030">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17/6, 18/6/2021:</w:t>
      </w:r>
      <w:r w:rsidDel="00000000" w:rsidR="00000000" w:rsidRPr="00000000">
        <w:rPr>
          <w:rtl w:val="0"/>
        </w:rPr>
      </w:r>
    </w:p>
    <w:p w:rsidR="00000000" w:rsidDel="00000000" w:rsidP="00000000" w:rsidRDefault="00000000" w:rsidRPr="00000000" w14:paraId="00000031">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6h30 - 12h30: làm việc tại BVĐKSG </w:t>
      </w:r>
      <w:r w:rsidDel="00000000" w:rsidR="00000000" w:rsidRPr="00000000">
        <w:rPr>
          <w:rtl w:val="0"/>
        </w:rPr>
      </w:r>
    </w:p>
    <w:p w:rsidR="00000000" w:rsidDel="00000000" w:rsidP="00000000" w:rsidRDefault="00000000" w:rsidRPr="00000000" w14:paraId="00000032">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12h30: về nhà </w:t>
      </w:r>
      <w:r w:rsidDel="00000000" w:rsidR="00000000" w:rsidRPr="00000000">
        <w:rPr>
          <w:rtl w:val="0"/>
        </w:rPr>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19/6, 20/6/2021: ở nhà cả ngày </w:t>
      </w:r>
      <w:r w:rsidDel="00000000" w:rsidR="00000000" w:rsidRPr="00000000">
        <w:rPr>
          <w:rtl w:val="0"/>
        </w:rPr>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thời gian từ ngày 21-30/6/2021 BN có lấy mẫu cho F0 là nhân viên bệnh viện (mặc đồ phòng hộ đầy đủ), BN không nhớ rõ được tên gì và số lượng bao nhiêu.</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21/6/2021: </w:t>
      </w:r>
      <w:r w:rsidDel="00000000" w:rsidR="00000000" w:rsidRPr="00000000">
        <w:rPr>
          <w:rtl w:val="0"/>
        </w:rPr>
      </w:r>
    </w:p>
    <w:p w:rsidR="00000000" w:rsidDel="00000000" w:rsidP="00000000" w:rsidRDefault="00000000" w:rsidRPr="00000000" w14:paraId="00000036">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6h30-19h30: làm việc tại BVĐKSG </w:t>
      </w:r>
      <w:r w:rsidDel="00000000" w:rsidR="00000000" w:rsidRPr="00000000">
        <w:rPr>
          <w:rtl w:val="0"/>
        </w:rPr>
      </w:r>
    </w:p>
    <w:p w:rsidR="00000000" w:rsidDel="00000000" w:rsidP="00000000" w:rsidRDefault="00000000" w:rsidRPr="00000000" w14:paraId="00000037">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19h30 - 20h30: về nhà </w:t>
      </w:r>
      <w:r w:rsidDel="00000000" w:rsidR="00000000" w:rsidRPr="00000000">
        <w:rPr>
          <w:rtl w:val="0"/>
        </w:rPr>
      </w:r>
    </w:p>
    <w:p w:rsidR="00000000" w:rsidDel="00000000" w:rsidP="00000000" w:rsidRDefault="00000000" w:rsidRPr="00000000" w14:paraId="00000038">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20h30: làm việc tại BVĐKSG. Tối này BN có tiếp xúc với 5 trường hợp F0 (có mặc đồ phòng hộ đầy đủ) </w:t>
      </w:r>
      <w:r w:rsidDel="00000000" w:rsidR="00000000" w:rsidRPr="00000000">
        <w:rPr>
          <w:rtl w:val="0"/>
        </w:rPr>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22/6, 23/6/2021: </w:t>
      </w:r>
      <w:r w:rsidDel="00000000" w:rsidR="00000000" w:rsidRPr="00000000">
        <w:rPr>
          <w:rtl w:val="0"/>
        </w:rPr>
      </w:r>
    </w:p>
    <w:p w:rsidR="00000000" w:rsidDel="00000000" w:rsidP="00000000" w:rsidRDefault="00000000" w:rsidRPr="00000000" w14:paraId="0000003A">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0h - 19h30: làm việc tại BVĐKSG </w:t>
      </w:r>
    </w:p>
    <w:p w:rsidR="00000000" w:rsidDel="00000000" w:rsidP="00000000" w:rsidRDefault="00000000" w:rsidRPr="00000000" w14:paraId="0000003B">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19h30 - 20h30: về nhà </w:t>
      </w:r>
      <w:r w:rsidDel="00000000" w:rsidR="00000000" w:rsidRPr="00000000">
        <w:rPr>
          <w:rtl w:val="0"/>
        </w:rPr>
      </w:r>
    </w:p>
    <w:p w:rsidR="00000000" w:rsidDel="00000000" w:rsidP="00000000" w:rsidRDefault="00000000" w:rsidRPr="00000000" w14:paraId="0000003C">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20h30: làm việc tại BVĐKSG. Lúc này BN được làm test nhanh, kết quả âm tính . </w:t>
      </w:r>
      <w:r w:rsidDel="00000000" w:rsidR="00000000" w:rsidRPr="00000000">
        <w:rPr>
          <w:rtl w:val="0"/>
        </w:rPr>
      </w:r>
    </w:p>
    <w:p w:rsidR="00000000" w:rsidDel="00000000" w:rsidP="00000000" w:rsidRDefault="00000000" w:rsidRPr="00000000" w14:paraId="0000003D">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24/6/2021: </w:t>
      </w:r>
      <w:r w:rsidDel="00000000" w:rsidR="00000000" w:rsidRPr="00000000">
        <w:rPr>
          <w:rtl w:val="0"/>
        </w:rPr>
      </w:r>
    </w:p>
    <w:p w:rsidR="00000000" w:rsidDel="00000000" w:rsidP="00000000" w:rsidRDefault="00000000" w:rsidRPr="00000000" w14:paraId="0000003E">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0h - 17h: làm việc tại BVĐKSG </w:t>
      </w:r>
      <w:r w:rsidDel="00000000" w:rsidR="00000000" w:rsidRPr="00000000">
        <w:rPr>
          <w:rtl w:val="0"/>
        </w:rPr>
      </w:r>
    </w:p>
    <w:p w:rsidR="00000000" w:rsidDel="00000000" w:rsidP="00000000" w:rsidRDefault="00000000" w:rsidRPr="00000000" w14:paraId="0000003F">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17h: về nhà </w:t>
      </w:r>
      <w:r w:rsidDel="00000000" w:rsidR="00000000" w:rsidRPr="00000000">
        <w:rPr>
          <w:rtl w:val="0"/>
        </w:rPr>
      </w:r>
    </w:p>
    <w:p w:rsidR="00000000" w:rsidDel="00000000" w:rsidP="00000000" w:rsidRDefault="00000000" w:rsidRPr="00000000" w14:paraId="00000040">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25/6/2021:</w:t>
      </w:r>
      <w:r w:rsidDel="00000000" w:rsidR="00000000" w:rsidRPr="00000000">
        <w:rPr>
          <w:rtl w:val="0"/>
        </w:rPr>
      </w:r>
    </w:p>
    <w:p w:rsidR="00000000" w:rsidDel="00000000" w:rsidP="00000000" w:rsidRDefault="00000000" w:rsidRPr="00000000" w14:paraId="00000041">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6h30 - 17h: làm việc tại BVĐKSG </w:t>
      </w:r>
      <w:r w:rsidDel="00000000" w:rsidR="00000000" w:rsidRPr="00000000">
        <w:rPr>
          <w:rtl w:val="0"/>
        </w:rPr>
      </w:r>
    </w:p>
    <w:p w:rsidR="00000000" w:rsidDel="00000000" w:rsidP="00000000" w:rsidRDefault="00000000" w:rsidRPr="00000000" w14:paraId="00000042">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17h: BN lấy mẫu xét nghiệm PCR và có kết quả âm tính. BN về nhà. Tầm soát nhân viên.</w:t>
      </w:r>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26/6/2021: 7h - 8h sáng hôm sau: làm việc tại BVĐKSG </w:t>
      </w:r>
      <w:r w:rsidDel="00000000" w:rsidR="00000000" w:rsidRPr="00000000">
        <w:rPr>
          <w:rtl w:val="0"/>
        </w:rPr>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27/6/2021: ở nhà cả ngày </w:t>
      </w:r>
      <w:r w:rsidDel="00000000" w:rsidR="00000000" w:rsidRPr="00000000">
        <w:rPr>
          <w:rtl w:val="0"/>
        </w:rPr>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28/6, 29/6/2021: </w:t>
      </w:r>
      <w:r w:rsidDel="00000000" w:rsidR="00000000" w:rsidRPr="00000000">
        <w:rPr>
          <w:rtl w:val="0"/>
        </w:rPr>
      </w:r>
    </w:p>
    <w:p w:rsidR="00000000" w:rsidDel="00000000" w:rsidP="00000000" w:rsidRDefault="00000000" w:rsidRPr="00000000" w14:paraId="00000046">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6h30-17h: làm việc tại BVĐKSG </w:t>
      </w:r>
      <w:r w:rsidDel="00000000" w:rsidR="00000000" w:rsidRPr="00000000">
        <w:rPr>
          <w:rtl w:val="0"/>
        </w:rPr>
      </w:r>
    </w:p>
    <w:p w:rsidR="00000000" w:rsidDel="00000000" w:rsidP="00000000" w:rsidRDefault="00000000" w:rsidRPr="00000000" w14:paraId="00000047">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17h: về nhà </w:t>
      </w:r>
      <w:r w:rsidDel="00000000" w:rsidR="00000000" w:rsidRPr="00000000">
        <w:rPr>
          <w:rtl w:val="0"/>
        </w:rPr>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30/6/2021: </w:t>
      </w:r>
      <w:r w:rsidDel="00000000" w:rsidR="00000000" w:rsidRPr="00000000">
        <w:rPr>
          <w:rtl w:val="0"/>
        </w:rPr>
      </w:r>
    </w:p>
    <w:p w:rsidR="00000000" w:rsidDel="00000000" w:rsidP="00000000" w:rsidRDefault="00000000" w:rsidRPr="00000000" w14:paraId="00000049">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6h30-17h: làm việc tại BVĐKSG</w:t>
      </w:r>
      <w:r w:rsidDel="00000000" w:rsidR="00000000" w:rsidRPr="00000000">
        <w:rPr>
          <w:rtl w:val="0"/>
        </w:rPr>
      </w:r>
    </w:p>
    <w:p w:rsidR="00000000" w:rsidDel="00000000" w:rsidP="00000000" w:rsidRDefault="00000000" w:rsidRPr="00000000" w14:paraId="0000004A">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Ăn cùng đồng nghiệp, khoa có sẵn đồ ăn, khoa trực ngày 20 người. 40-50 người. </w:t>
      </w:r>
      <w:r w:rsidDel="00000000" w:rsidR="00000000" w:rsidRPr="00000000">
        <w:rPr>
          <w:rtl w:val="0"/>
        </w:rPr>
      </w:r>
    </w:p>
    <w:p w:rsidR="00000000" w:rsidDel="00000000" w:rsidP="00000000" w:rsidRDefault="00000000" w:rsidRPr="00000000" w14:paraId="0000004B">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17h-20h: ở nhà </w:t>
      </w:r>
      <w:r w:rsidDel="00000000" w:rsidR="00000000" w:rsidRPr="00000000">
        <w:rPr>
          <w:rtl w:val="0"/>
        </w:rPr>
      </w:r>
    </w:p>
    <w:p w:rsidR="00000000" w:rsidDel="00000000" w:rsidP="00000000" w:rsidRDefault="00000000" w:rsidRPr="00000000" w14:paraId="0000004C">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20h: BN được gọi vào bệnh viện vì có kết quả xét nghiệm PCR mẫu gộp dương tính. BN thực hiện cách ly tại BVĐKSG và được lấy lại mẫu đơn. 30/06 lấy mẫu và cách ly tại BV. </w:t>
      </w:r>
      <w:r w:rsidDel="00000000" w:rsidR="00000000" w:rsidRPr="00000000">
        <w:rPr>
          <w:rtl w:val="0"/>
        </w:rPr>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1/7/2021: PCR mẫu đơn dương tính với Sars-cov-2. (cả 5 mẫu đơn dương)</w:t>
      </w:r>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 </w:t>
      </w:r>
      <w:r w:rsidDel="00000000" w:rsidR="00000000" w:rsidRPr="00000000">
        <w:rPr>
          <w:rFonts w:ascii="Times New Roman" w:cs="Times New Roman" w:eastAsia="Times New Roman" w:hAnsi="Times New Roman"/>
          <w:color w:val="000000"/>
          <w:sz w:val="26"/>
          <w:szCs w:val="26"/>
          <w:rtl w:val="0"/>
        </w:rPr>
        <w:t xml:space="preserve">đàm từ 28/6.</w:t>
      </w:r>
      <w:r w:rsidDel="00000000" w:rsidR="00000000" w:rsidRPr="00000000">
        <w:rPr>
          <w:rtl w:val="0"/>
        </w:rPr>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lý nền: </w:t>
      </w:r>
      <w:r w:rsidDel="00000000" w:rsidR="00000000" w:rsidRPr="00000000">
        <w:rPr>
          <w:rFonts w:ascii="Times New Roman" w:cs="Times New Roman" w:eastAsia="Times New Roman" w:hAnsi="Times New Roman"/>
          <w:color w:val="000000"/>
          <w:sz w:val="26"/>
          <w:szCs w:val="26"/>
          <w:rtl w:val="0"/>
        </w:rPr>
        <w:t xml:space="preserve">không có.</w:t>
      </w:r>
      <w:r w:rsidDel="00000000" w:rsidR="00000000" w:rsidRPr="00000000">
        <w:rPr>
          <w:rtl w:val="0"/>
        </w:rPr>
      </w:r>
    </w:p>
    <w:p w:rsidR="00000000" w:rsidDel="00000000" w:rsidP="00000000" w:rsidRDefault="00000000" w:rsidRPr="00000000" w14:paraId="00000050">
      <w:pPr>
        <w:numPr>
          <w:ilvl w:val="0"/>
          <w:numId w:val="4"/>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QUỐC TUẤN</w:t>
      </w:r>
    </w:p>
    <w:p w:rsidR="00000000" w:rsidDel="00000000" w:rsidP="00000000" w:rsidRDefault="00000000" w:rsidRPr="00000000" w14:paraId="00000051">
      <w:pPr>
        <w:numPr>
          <w:ilvl w:val="0"/>
          <w:numId w:val="8"/>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222222"/>
          <w:sz w:val="26"/>
          <w:szCs w:val="26"/>
          <w:rtl w:val="0"/>
        </w:rPr>
        <w:t xml:space="preserve">TRẦN QUỐC TUẤN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69</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079069005052</w:t>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 phòng 208, chung cư 16/9 Kỳ Đồng, phường 9, quận 3, TP. Hồ Chí Minh</w:t>
      </w:r>
      <w:r w:rsidDel="00000000" w:rsidR="00000000" w:rsidRPr="00000000">
        <w:rPr>
          <w:rtl w:val="0"/>
        </w:rPr>
      </w:r>
    </w:p>
    <w:p w:rsidR="00000000" w:rsidDel="00000000" w:rsidP="00000000" w:rsidRDefault="00000000" w:rsidRPr="00000000" w14:paraId="00000055">
      <w:pPr>
        <w:numPr>
          <w:ilvl w:val="0"/>
          <w:numId w:val="1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giữ xe tại tầng trệt ngân hàng Bản Việt, tòa nhà HMTown, 412 Nguyễn Thị Minh Khai, phường 5, quận 3</w:t>
      </w:r>
      <w:r w:rsidDel="00000000" w:rsidR="00000000" w:rsidRPr="00000000">
        <w:rPr>
          <w:rtl w:val="0"/>
        </w:rPr>
      </w:r>
    </w:p>
    <w:p w:rsidR="00000000" w:rsidDel="00000000" w:rsidP="00000000" w:rsidRDefault="00000000" w:rsidRPr="00000000" w14:paraId="00000056">
      <w:pPr>
        <w:numPr>
          <w:ilvl w:val="0"/>
          <w:numId w:val="14"/>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09822072811</w:t>
      </w:r>
      <w:r w:rsidDel="00000000" w:rsidR="00000000" w:rsidRPr="00000000">
        <w:rPr>
          <w:rtl w:val="0"/>
        </w:rPr>
      </w:r>
    </w:p>
    <w:p w:rsidR="00000000" w:rsidDel="00000000" w:rsidP="00000000" w:rsidRDefault="00000000" w:rsidRPr="00000000" w14:paraId="00000057">
      <w:pPr>
        <w:numPr>
          <w:ilvl w:val="0"/>
          <w:numId w:val="14"/>
        </w:numPr>
        <w:shd w:fill="ffffff" w:val="clear"/>
        <w:tabs>
          <w:tab w:val="left" w:pos="9356"/>
        </w:tabs>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BN được lấy mẫu xét nghiệm tầm soát người có triệu chứng (ho) khi đến khám tại BV 115, cho kết quả test nhanh và PCR dương tính với SARS-CoV-2.</w:t>
      </w:r>
    </w:p>
    <w:p w:rsidR="00000000" w:rsidDel="00000000" w:rsidP="00000000" w:rsidRDefault="00000000" w:rsidRPr="00000000" w14:paraId="00000058">
      <w:pPr>
        <w:numPr>
          <w:ilvl w:val="0"/>
          <w:numId w:val="8"/>
        </w:numPr>
        <w:spacing w:after="12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BN)</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ở chung cư 16/9 Kỳ Đồng, phòng 208 cùng với:</w:t>
      </w:r>
    </w:p>
    <w:p w:rsidR="00000000" w:rsidDel="00000000" w:rsidP="00000000" w:rsidRDefault="00000000" w:rsidRPr="00000000" w14:paraId="0000005A">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Trần Thị Kim Hoa (1965, sđt: 0977089878)</w:t>
      </w:r>
    </w:p>
    <w:p w:rsidR="00000000" w:rsidDel="00000000" w:rsidP="00000000" w:rsidRDefault="00000000" w:rsidRPr="00000000" w14:paraId="0000005B">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Trần Ngọc Thanh (1971, sđt: 0919649197)</w:t>
      </w:r>
    </w:p>
    <w:p w:rsidR="00000000" w:rsidDel="00000000" w:rsidP="00000000" w:rsidRDefault="00000000" w:rsidRPr="00000000" w14:paraId="0000005C">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Trần Thị Mận (1937) (phát hiện dương tính tại BV 115 ngày 01/07/2021)</w:t>
      </w:r>
    </w:p>
    <w:p w:rsidR="00000000" w:rsidDel="00000000" w:rsidP="00000000" w:rsidRDefault="00000000" w:rsidRPr="00000000" w14:paraId="0000005D">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 Phan Trần Minh Duy (phát hiện dương tính tại BVĐKSG ngày 30/06/2021)</w:t>
      </w:r>
    </w:p>
    <w:p w:rsidR="00000000" w:rsidDel="00000000" w:rsidP="00000000" w:rsidRDefault="00000000" w:rsidRPr="00000000" w14:paraId="0000005E">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 Phan Trần Minh Khoa (1999, sđt 0918015979)</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Từ 16-30/06/2021: từ 7h đến 17h30 BN đi làm tại 412 Nguyễn Thị Minh Khai, phường 5, quận 3. Tại nơi làm việc BN có tiếp xúc với Tâm, Chữ, Vũ Tuấn, Linh.</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 BN có nhờ chị bán nước ở đường Tôn Thất Tung mang café/nước tăng lực qua uống. BN ăn trưa tại hẻm kế bên cơ quan.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ngày BN ghé tiệm thuốc tây Đại Phúc 2 (trên đường Lê Văn Sỹ) để mua thuốc (BN không nhớ rõ ngày nào)</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29/06/2021: BN mua rau ở chợ Lê Văn Sỹ</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30/06/2021: BN mua cam sành ở chợ Trần Hữu Trang.</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1/7/2021 BN chở mẹ đi khám bệnh tại BV 115. BN và mẹ được làm test nhanh và PCR có kết quả dương tính với SARS-CoV-2.</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ho, chóng mặt. </w:t>
      </w:r>
      <w:r w:rsidDel="00000000" w:rsidR="00000000" w:rsidRPr="00000000">
        <w:rPr>
          <w:rFonts w:ascii="Times New Roman" w:cs="Times New Roman" w:eastAsia="Times New Roman" w:hAnsi="Times New Roman"/>
          <w:sz w:val="26"/>
          <w:szCs w:val="26"/>
          <w:highlight w:val="yellow"/>
          <w:rtl w:val="0"/>
        </w:rPr>
        <w:t xml:space="preserve">lúc nào?</w:t>
      </w:r>
      <w:r w:rsidDel="00000000" w:rsidR="00000000" w:rsidRPr="00000000">
        <w:rPr>
          <w:rtl w:val="0"/>
        </w:rPr>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Tiền sử bệnh nền: </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Tâm thần phân liệt.</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TRẦN THỊ MẬN:</w:t>
      </w:r>
    </w:p>
    <w:p w:rsidR="00000000" w:rsidDel="00000000" w:rsidP="00000000" w:rsidRDefault="00000000" w:rsidRPr="00000000" w14:paraId="0000006A">
      <w:pPr>
        <w:numPr>
          <w:ilvl w:val="0"/>
          <w:numId w:val="15"/>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6B">
      <w:pPr>
        <w:numPr>
          <w:ilvl w:val="0"/>
          <w:numId w:val="1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6C">
      <w:pPr>
        <w:numPr>
          <w:ilvl w:val="0"/>
          <w:numId w:val="1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222222"/>
          <w:sz w:val="26"/>
          <w:szCs w:val="26"/>
          <w:rtl w:val="0"/>
        </w:rPr>
        <w:t xml:space="preserve">TRẦN </w:t>
      </w:r>
      <w:r w:rsidDel="00000000" w:rsidR="00000000" w:rsidRPr="00000000">
        <w:rPr>
          <w:rFonts w:ascii="Times New Roman" w:cs="Times New Roman" w:eastAsia="Times New Roman" w:hAnsi="Times New Roman"/>
          <w:b w:val="1"/>
          <w:color w:val="000000"/>
          <w:sz w:val="26"/>
          <w:szCs w:val="26"/>
          <w:rtl w:val="0"/>
        </w:rPr>
        <w:t xml:space="preserve">THỊ MẬN</w:t>
      </w:r>
      <w:r w:rsidDel="00000000" w:rsidR="00000000" w:rsidRPr="00000000">
        <w:rPr>
          <w:rFonts w:ascii="Times New Roman" w:cs="Times New Roman" w:eastAsia="Times New Roman" w:hAnsi="Times New Roman"/>
          <w:color w:val="000000"/>
          <w:sz w:val="26"/>
          <w:szCs w:val="26"/>
          <w:rtl w:val="0"/>
        </w:rPr>
        <w:t xml:space="preserve"> (BN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nữ, sinh năm 19</w:t>
      </w:r>
      <w:r w:rsidDel="00000000" w:rsidR="00000000" w:rsidRPr="00000000">
        <w:rPr>
          <w:rFonts w:ascii="Times New Roman" w:cs="Times New Roman" w:eastAsia="Times New Roman" w:hAnsi="Times New Roman"/>
          <w:sz w:val="26"/>
          <w:szCs w:val="26"/>
          <w:rtl w:val="0"/>
        </w:rPr>
        <w:t xml:space="preserve">37</w:t>
      </w:r>
      <w:r w:rsidDel="00000000" w:rsidR="00000000" w:rsidRPr="00000000">
        <w:rPr>
          <w:rFonts w:ascii="Times New Roman" w:cs="Times New Roman" w:eastAsia="Times New Roman" w:hAnsi="Times New Roman"/>
          <w:color w:val="000000"/>
          <w:sz w:val="26"/>
          <w:szCs w:val="26"/>
          <w:rtl w:val="0"/>
        </w:rPr>
        <w:t xml:space="preserve">, quốc tịch: Việt Nam.</w:t>
      </w:r>
    </w:p>
    <w:p w:rsidR="00000000" w:rsidDel="00000000" w:rsidP="00000000" w:rsidRDefault="00000000" w:rsidRPr="00000000" w14:paraId="0000006D">
      <w:pPr>
        <w:numPr>
          <w:ilvl w:val="0"/>
          <w:numId w:val="1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 phòng 208, chung cư 16/9 Kỳ Đồng, phường 9, quận 3, TP. Hồ Chí Minh</w:t>
      </w:r>
      <w:r w:rsidDel="00000000" w:rsidR="00000000" w:rsidRPr="00000000">
        <w:rPr>
          <w:rtl w:val="0"/>
        </w:rPr>
      </w:r>
    </w:p>
    <w:p w:rsidR="00000000" w:rsidDel="00000000" w:rsidP="00000000" w:rsidRDefault="00000000" w:rsidRPr="00000000" w14:paraId="0000006E">
      <w:pPr>
        <w:numPr>
          <w:ilvl w:val="0"/>
          <w:numId w:val="1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già</w:t>
      </w:r>
      <w:r w:rsidDel="00000000" w:rsidR="00000000" w:rsidRPr="00000000">
        <w:rPr>
          <w:rtl w:val="0"/>
        </w:rPr>
      </w:r>
    </w:p>
    <w:p w:rsidR="00000000" w:rsidDel="00000000" w:rsidP="00000000" w:rsidRDefault="00000000" w:rsidRPr="00000000" w14:paraId="0000006F">
      <w:pPr>
        <w:numPr>
          <w:ilvl w:val="0"/>
          <w:numId w:val="14"/>
        </w:numPr>
        <w:shd w:fill="ffffff" w:val="clear"/>
        <w:tabs>
          <w:tab w:val="left" w:pos="9356"/>
        </w:tabs>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BN được lấy mẫu xét nghiệm tầm soát người có triệu chứng (ho, mệt) khi đến khám tại BV 115, cho kết quả test nhanh và PCR dương tính với SARS-CoV-2.</w:t>
      </w:r>
    </w:p>
    <w:p w:rsidR="00000000" w:rsidDel="00000000" w:rsidP="00000000" w:rsidRDefault="00000000" w:rsidRPr="00000000" w14:paraId="00000070">
      <w:pPr>
        <w:numPr>
          <w:ilvl w:val="0"/>
          <w:numId w:val="15"/>
        </w:numPr>
        <w:spacing w:after="12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BN)</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lớn tuổi nên ở nhà là chủ yếu.</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BN đi chợ Nguyễn Văn Trỗi 1 lần</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1/7/2021 Anh Tuấn chở mẹ đi khám bệnh tại BV 115. Anh Tuấn và mẹ được làm test nhanh và PCR có kết quả dương tính với SARS-CoV-2.</w:t>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ho, mệt từ ngày 29/06/2021.</w:t>
      </w:r>
      <w:r w:rsidDel="00000000" w:rsidR="00000000" w:rsidRPr="00000000">
        <w:rPr>
          <w:rtl w:val="0"/>
        </w:rPr>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Tiền sử bệnh nền: </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Đái tháo đường, tăng huyết áp, tim mạch, đãng trí.</w:t>
      </w: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79">
      <w:pPr>
        <w:numPr>
          <w:ilvl w:val="0"/>
          <w:numId w:val="5"/>
        </w:numPr>
        <w:spacing w:after="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w:t>
      </w:r>
    </w:p>
    <w:p w:rsidR="00000000" w:rsidDel="00000000" w:rsidP="00000000" w:rsidRDefault="00000000" w:rsidRPr="00000000" w14:paraId="0000007A">
      <w:pPr>
        <w:numPr>
          <w:ilvl w:val="0"/>
          <w:numId w:val="5"/>
        </w:numPr>
        <w:spacing w:after="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7B">
      <w:pPr>
        <w:numPr>
          <w:ilvl w:val="0"/>
          <w:numId w:val="5"/>
        </w:numPr>
        <w:spacing w:after="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7C">
      <w:pPr>
        <w:spacing w:after="12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kính báo.</w:t>
      </w:r>
    </w:p>
    <w:p w:rsidR="00000000" w:rsidDel="00000000" w:rsidP="00000000" w:rsidRDefault="00000000" w:rsidRPr="00000000" w14:paraId="0000007D">
      <w:pPr>
        <w:spacing w:after="120" w:before="120" w:line="276" w:lineRule="auto"/>
        <w:ind w:left="774" w:firstLine="0"/>
        <w:jc w:val="both"/>
        <w:rPr>
          <w:rFonts w:ascii="Times New Roman" w:cs="Times New Roman" w:eastAsia="Times New Roman" w:hAnsi="Times New Roman"/>
          <w:sz w:val="26"/>
          <w:szCs w:val="26"/>
        </w:rPr>
      </w:pPr>
      <w:r w:rsidDel="00000000" w:rsidR="00000000" w:rsidRPr="00000000">
        <w:rPr>
          <w:rtl w:val="0"/>
        </w:rPr>
      </w:r>
    </w:p>
    <w:tbl>
      <w:tblPr>
        <w:tblStyle w:val="Table1"/>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7E">
            <w:pPr>
              <w:spacing w:after="0"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7F">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80">
            <w:pPr>
              <w:numPr>
                <w:ilvl w:val="0"/>
                <w:numId w:val="9"/>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81">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82">
            <w:pPr>
              <w:numPr>
                <w:ilvl w:val="0"/>
                <w:numId w:val="9"/>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83">
            <w:pPr>
              <w:spacing w:after="0" w:line="276"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84">
            <w:pPr>
              <w:numPr>
                <w:ilvl w:val="0"/>
                <w:numId w:val="9"/>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86">
            <w:pPr>
              <w:numPr>
                <w:ilvl w:val="0"/>
                <w:numId w:val="9"/>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88">
            <w:pPr>
              <w:numPr>
                <w:ilvl w:val="0"/>
                <w:numId w:val="9"/>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8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(LHN, PDMN – 8b)</w:t>
            </w:r>
          </w:p>
          <w:p w:rsidR="00000000" w:rsidDel="00000000" w:rsidP="00000000" w:rsidRDefault="00000000" w:rsidRPr="00000000" w14:paraId="0000008A">
            <w:pPr>
              <w:spacing w:after="0" w:line="276"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8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E">
      <w:pPr>
        <w:spacing w:after="120" w:before="12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0" w:before="120" w:line="276" w:lineRule="auto"/>
        <w:ind w:left="1134" w:firstLine="0"/>
        <w:jc w:val="both"/>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shd w:fill="ffffff" w:val="clear"/>
        <w:spacing w:after="0"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2"/>
        <w:tblW w:w="1468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245"/>
        <w:gridCol w:w="1095"/>
        <w:gridCol w:w="900"/>
        <w:gridCol w:w="1005"/>
        <w:gridCol w:w="1020"/>
        <w:gridCol w:w="915"/>
        <w:gridCol w:w="1035"/>
        <w:gridCol w:w="990"/>
        <w:gridCol w:w="990"/>
        <w:gridCol w:w="1080"/>
        <w:gridCol w:w="1350"/>
        <w:gridCol w:w="1485"/>
        <w:tblGridChange w:id="0">
          <w:tblGrid>
            <w:gridCol w:w="1575"/>
            <w:gridCol w:w="1245"/>
            <w:gridCol w:w="1095"/>
            <w:gridCol w:w="900"/>
            <w:gridCol w:w="1005"/>
            <w:gridCol w:w="1020"/>
            <w:gridCol w:w="915"/>
            <w:gridCol w:w="1035"/>
            <w:gridCol w:w="990"/>
            <w:gridCol w:w="990"/>
            <w:gridCol w:w="1080"/>
            <w:gridCol w:w="1350"/>
            <w:gridCol w:w="1485"/>
          </w:tblGrid>
        </w:tblGridChange>
      </w:tblGrid>
      <w:tr>
        <w:trPr>
          <w:trHeight w:val="315" w:hRule="atLeast"/>
        </w:trPr>
        <w:tc>
          <w:tcPr>
            <w:vMerge w:val="restart"/>
            <w:shd w:fill="auto" w:val="clear"/>
            <w:vAlign w:val="center"/>
          </w:tcPr>
          <w:p w:rsidR="00000000" w:rsidDel="00000000" w:rsidP="00000000" w:rsidRDefault="00000000" w:rsidRPr="00000000" w14:paraId="0000009D">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9E">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9F">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0">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A1">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A2">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A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A4">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A8">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A9">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B2">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B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B4">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B5">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B6">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BF">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C4">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1">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E">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B">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EC">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F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itka Small"/>
  <w:font w:name="Noto Sans Symbols"/>
  <w:font w:name="Yu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Yu Gothic" w:cs="Yu Gothic" w:eastAsia="Yu Gothic" w:hAnsi="Yu Gothic"/>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30FC0"/>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Emphasis">
    <w:name w:val="Emphasis"/>
    <w:basedOn w:val="DefaultParagraphFont"/>
    <w:uiPriority w:val="20"/>
    <w:qFormat w:val="1"/>
    <w:rsid w:val="001B12B0"/>
    <w:rPr>
      <w:i w:val="1"/>
      <w:iCs w:val="1"/>
    </w:rPr>
  </w:style>
  <w:style w:type="paragraph" w:styleId="NormalWeb">
    <w:name w:val="Normal (Web)"/>
    <w:basedOn w:val="Normal"/>
    <w:uiPriority w:val="99"/>
    <w:unhideWhenUsed w:val="1"/>
    <w:rsid w:val="00A65A59"/>
    <w:pPr>
      <w:spacing w:after="100" w:afterAutospacing="1" w:before="100" w:beforeAutospacing="1" w:line="240" w:lineRule="auto"/>
    </w:pPr>
    <w:rPr>
      <w:rFonts w:ascii="Times New Roman" w:cs="Times New Roman" w:eastAsia="Times New Roman" w:hAnsi="Times New Roman"/>
      <w:sz w:val="24"/>
      <w:szCs w:val="24"/>
      <w:lang w:val="vi-VN"/>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F6F6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G1V2tb2VnPGVbxnJv33LwM1JXA==">AMUW2mUNrgyoNVWxVM+7qgE7LHDzrmR1M+PnVTP8Q2h9KB2z4nD2C+nClLXCvFAG29IA1+jSPemcqf2sqvHFnzO8ZFD5rwvzOAcH+rNEurf+M25S+r0VPHk=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2021-07-04T16:45:00Z</dcterms:created>
  <dc:creator>DELL</dc:creator>
</cp:coreProperties>
</file>