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fill="auto"/>
          <w:vertAlign w:val="baseline"/>
        </w:rPr>
      </w:pPr>
    </w:p>
    <w:tbl>
      <w:tblPr>
        <w:tblStyle w:val="16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6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rtl w:val="0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BỆNH TẬT THÀNH PHỐ</w:t>
            </w:r>
            <w:r>
              <w:rPr>
                <w:rFonts w:hint="default" w:ascii="Times New Roman" w:hAnsi="Times New Roman" w:cs="Times New Roman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33dnDYAAAACQEAAA8AAAAAAAAAAQAgAAAAIgAA&#10;AGRycy9kb3ducmV2LnhtbFBLAQIUABQAAAAIAIdO4kCQVBpHQQIAAKYEAAAOAAAAAAAAAAEAIAAA&#10;ACcBAABkcnMvZTJvRG9jLnhtbFBLBQYAAAAABgAGAFkBAADaBQAAAAA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rtl w:val="0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 w:firstLine="0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rtl w:val="0"/>
              </w:rPr>
              <w:t xml:space="preserve">V/v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none"/>
                <w:rtl w:val="0"/>
              </w:rPr>
              <w:t xml:space="preserve">báo cáo 1 trường hợp ca dương tính COVID-19 số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none"/>
                <w:rtl w:val="0"/>
                <w:lang w:val="en-US"/>
              </w:rPr>
              <w:t>0000</w:t>
            </w:r>
          </w:p>
        </w:tc>
        <w:tc>
          <w:p>
            <w:pPr>
              <w:spacing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Độc lập - Tự do - Hạnh phúc</w:t>
            </w:r>
            <w:r>
              <w:rPr>
                <w:rFonts w:hint="default" w:ascii="Times New Roman" w:hAnsi="Times New Roman" w:cs="Times New Roman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59264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K9St3YAAAACQEAAA8AAAAAAAAAAQAgAAAAIgAAAGRy&#10;cy9kb3ducmV2LnhtbFBLAQIUABQAAAAIAIdO4kByBktYPgIAAJ4EAAAOAAAAAAAAAAEAIAAAACcB&#10;AABkcnMvZTJvRG9jLnhtbFBLBQYAAAAABgAGAFkBAAD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i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6"/>
                <w:szCs w:val="26"/>
                <w:highlight w:val="none"/>
                <w:rtl w:val="0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hint="default" w:ascii="Times New Roman" w:hAnsi="Times New Roman" w:eastAsia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 xml:space="preserve">                                   Kính gửi: 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Cục Y tế Dự phòng;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Viện Pasteur thành phố Hồ Chí Minh;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Sở Y tế thành phố Hồ Chí Minh.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</w:p>
    <w:p>
      <w:pPr>
        <w:spacing w:after="0" w:line="360" w:lineRule="auto"/>
        <w:ind w:firstLine="360"/>
        <w:jc w:val="both"/>
        <w:rPr>
          <w:rFonts w:hint="default" w:ascii="Times New Roman" w:hAnsi="Times New Roman" w:eastAsia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Trung tâm Kiểm soát bệnh tật thành phố báo cáo nhanh thông tin về 01 trường hợp dương tính COVID-19 BN số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 xml:space="preserve"> 0000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 xml:space="preserve"> tại thành phố Hồ Chí Minh như sau: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Thông tin ca bệnh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Nhận thông tin lúc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18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 giờ 00 phút, ngày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16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/0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/2021.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22222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Bệnh nhân: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NGUYỄN TÂM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(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B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>N0000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), 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am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, sinh năm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1969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, quốc tịch: Việt Na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m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Chứng minh nhân dân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Địa chỉ nơi ở: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 Nhà trọ Chú An đường số 01, Quận 08, TPHCM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Nghề nghiệp: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 Phụ việc buôn bán dầu chai tại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20 Vạn Tượng phường 13, quận 05, TPHCM.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Số điện thoại: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0909733772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Tôn giáo: Không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BN được cách ly và lấy mẫu xét nghiệm lần 1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tối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ngày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/0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/2021 theo diện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phong tỏa khu nhà gần Công ty Kim Minh, không rõ kết quả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Sáng ngày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/0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/2021, BN được lấy mẫu xét nghiệm lần 2 và có kết quả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dương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tính với SARS-CoV-2.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Tối 16/06/2021: BN được chuyển tới BV Củ Chi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Lịch sử đi lại và tiền sử tiếp xúc và triệu chứng lâm sàng của BN (theo lời khai của BN)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 xml:space="preserve">BN phụ việc buôn bán tại nhà số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20 Vạn Tượng phường 13, quận 05, TPHCM cùng với gia đình gồm 6 người: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1080" w:leftChars="0"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+ Chủ nhà: Phạm Thị Kim Quyên, 1968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1080" w:leftChars="0"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+ Con gái chủ nhà: Đinh Phạm Hà Xuyên, 1991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1080" w:leftChars="0"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+ Anh rể chủ nhà: Lâm Tuấn Lượng, 1960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1080" w:leftChars="0"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+ Chị họ chủ nhà: Phạm Thị Kim Phụng, 1961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1080" w:leftChars="0"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+ Người phụ việc: Nguyễn Tâm, 1969, làm từ 7h00 đến 17-18h00, trọ tại nhà trọ Chú An (đường số 01, quận 08, TPHCM)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1080" w:leftChars="0"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+ Cháu: Lâm Chí Lễ, trước ngày 10/06/2021 đã ở lại luôn tại công ty Trung Nam không về nhà. Đã xét nghiệm và có kết quả âm tính.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BN phụ việc tại tiệm dầu từ 7h00 đến 17-18h00 thì về nhà trọ Chú An đường số 01, quận 08. Ở trọ một mình, chỉ về nhà và không tiếp xúc với ai, không đi đâu khác. Thỉnh thoảng ghé mua rau củ dọc đường về.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Ngày 10/06/2021: BN ở lại tại tiệm dầu không về nhà trọ nữa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Ngày 16/06/2021: BN được chuyển đến Củ Chi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Hiện chưa có triệu chứng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  <w:rtl w:val="0"/>
        </w:rPr>
        <w:t>Tiền sử bệnh nền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  <w:rtl w:val="0"/>
          <w:lang w:val="en-US"/>
        </w:rPr>
        <w:t>: lao phổi hồi mười mấy tuổi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Các hoạt động đã triển khai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Chuyển BN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 w:firstLine="0"/>
        <w:jc w:val="both"/>
        <w:rPr>
          <w:rFonts w:hint="default" w:ascii="Times New Roman" w:hAnsi="Times New Roman" w:eastAsia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 xml:space="preserve">   Trung tâm Kiểm soát bệnh tật thành phố kính báo./ .</w:t>
      </w:r>
    </w:p>
    <w:tbl>
      <w:tblPr>
        <w:tblStyle w:val="17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    Nơi nhận</w:t>
            </w:r>
            <w:r>
              <w:rPr>
                <w:rFonts w:hint="default"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Như trên;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>Viện Pasteur TPHCM;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BGĐ Sở Y tế; 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>Phòng Nghiệp vụ Y – SYT;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>Lưu: PCBTN, KHNV, TCHC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294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(LHN,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  <w:lang w:val="en-US"/>
              </w:rPr>
              <w:t>NHÓM 2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– 8b)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highlight w:val="none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Phụ lục: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Danh sách tiếp xúc với BN, cập nhật kết quả xét nghiệm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.</w:t>
      </w:r>
    </w:p>
    <w:tbl>
      <w:tblPr>
        <w:tblStyle w:val="18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Nơi tiếp xúc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người tiếp xúc gần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người tiếp xúc khác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tiếp cận được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mất dấu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đang xác minh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đã lấy mẫu XN</w:t>
            </w:r>
          </w:p>
        </w:tc>
        <w:tc>
          <w:tcPr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Kết quả xét nghiệm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Cách ly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Âm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Âm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Dương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Chờ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tập trung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tiếp xúc gần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tiếp xúc khác</w:t>
            </w: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Tổng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bookmarkStart w:id="0" w:name="_heading=h.gjdgxs" w:colFirst="0" w:colLast="0"/>
            <w:bookmarkEnd w:id="0"/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highlight w:val="none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DienTuVN_VN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enTuVN_VNI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D852C96"/>
    <w:rsid w:val="0F391ABA"/>
    <w:rsid w:val="21A6503C"/>
    <w:rsid w:val="26906118"/>
    <w:rsid w:val="2C876B00"/>
    <w:rsid w:val="2F777F5A"/>
    <w:rsid w:val="4F7E6296"/>
    <w:rsid w:val="527C275D"/>
    <w:rsid w:val="5B464AEB"/>
    <w:rsid w:val="60397464"/>
    <w:rsid w:val="662F1A55"/>
    <w:rsid w:val="70CA5999"/>
    <w:rsid w:val="78DE7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6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7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Office_11.2.0.10152_F1E327BC-269C-435d-A152-05C5408002CA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google1599925662</cp:lastModifiedBy>
  <dcterms:modified xsi:type="dcterms:W3CDTF">2021-06-16T16:41:05Z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