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1F7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我 问：</w:t>
      </w:r>
    </w:p>
    <w:p w14:paraId="520905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需要你丰富他的可扩展性，如对可通行的判断，飞行可通行，是否可破坏，是否是强制不可通行，即丰富他的属性。并且这个二维数组的能包含的信息似乎不够丰富，我无法通过这个给数组来获得足够的信息去加载这个地图，即这个点应该是草地还是山地，这个给点对应的图片应该是什么。请你仔细思考，把最好的，足够缜密的回答给我</w:t>
      </w:r>
    </w:p>
    <w:p w14:paraId="49ADB2FA">
      <w:pPr>
        <w:pStyle w:val="3"/>
        <w:keepNext w:val="0"/>
        <w:keepLines w:val="0"/>
        <w:widowControl/>
        <w:suppressLineNumbers w:val="0"/>
      </w:pPr>
      <w:r>
        <w:t>ChatGPT 说：</w:t>
      </w:r>
    </w:p>
    <w:p w14:paraId="62E7FA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ChatGPT</w:t>
      </w:r>
    </w:p>
    <w:p w14:paraId="14294B71">
      <w:pPr>
        <w:pStyle w:val="5"/>
        <w:keepNext w:val="0"/>
        <w:keepLines w:val="0"/>
        <w:widowControl/>
        <w:suppressLineNumbers w:val="0"/>
      </w:pPr>
      <w:r>
        <w:t>要解决您的需求，需要重新设计地图数据结构，以便支持更复杂的地图属性（如可通行性、地形类型、图片关联等），并提高系统的可扩展性。以下是改进方案和详细实现。</w:t>
      </w:r>
    </w:p>
    <w:p w14:paraId="2F7CF2A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BEE5F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改进点概述</w:t>
      </w:r>
    </w:p>
    <w:p w14:paraId="5A5AFE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D2405CE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重新设计地图数据结构</w:t>
      </w:r>
    </w:p>
    <w:p w14:paraId="1D10C6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B80BEC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每个点（格子）不仅存储地形类型，还存储额外属性（如是否可通行、是否可飞行、是否可破坏等）。</w:t>
      </w:r>
    </w:p>
    <w:p w14:paraId="7BDC897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添加关联图片 ID，便于图形化加载。</w:t>
      </w:r>
    </w:p>
    <w:p w14:paraId="025796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F2C2A9A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支持属性扩展</w:t>
      </w:r>
    </w:p>
    <w:p w14:paraId="70260D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2BEB67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使用位标志（bit flags）表示格子属性，方便动态扩展和操作。</w:t>
      </w:r>
    </w:p>
    <w:p w14:paraId="69B2D37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如：</w:t>
      </w:r>
      <w:r>
        <w:rPr>
          <w:rStyle w:val="9"/>
        </w:rPr>
        <w:t>0b0001</w:t>
      </w:r>
      <w:r>
        <w:t xml:space="preserve"> 表示可通行，</w:t>
      </w:r>
      <w:r>
        <w:rPr>
          <w:rStyle w:val="9"/>
        </w:rPr>
        <w:t>0b0010</w:t>
      </w:r>
      <w:r>
        <w:t xml:space="preserve"> 表示可飞行，</w:t>
      </w:r>
      <w:r>
        <w:rPr>
          <w:rStyle w:val="9"/>
        </w:rPr>
        <w:t>0b0100</w:t>
      </w:r>
      <w:r>
        <w:t xml:space="preserve"> 表示可破坏，</w:t>
      </w:r>
      <w:r>
        <w:rPr>
          <w:rStyle w:val="9"/>
        </w:rPr>
        <w:t>0b1000</w:t>
      </w:r>
      <w:r>
        <w:t xml:space="preserve"> 表示强制不可通行。</w:t>
      </w:r>
    </w:p>
    <w:p w14:paraId="0EFCDC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3A0CB72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地图加载的扩展性</w:t>
      </w:r>
    </w:p>
    <w:p w14:paraId="78F020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90683D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改用 JSON 格式存储地图数据，支持灵活添加字段。</w:t>
      </w:r>
    </w:p>
    <w:p w14:paraId="3BD3149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每个格子可以携带地形类型、属性标志、图片 ID 等信息。</w:t>
      </w:r>
    </w:p>
    <w:p w14:paraId="3D4AA7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AE935E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改进算法</w:t>
      </w:r>
    </w:p>
    <w:p w14:paraId="204DF7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4C6418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在路径规划时，根据格子的属性决定是否可以通过该格子。</w:t>
      </w:r>
    </w:p>
    <w:p w14:paraId="3AF2EE4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68FCB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新地图数据结构</w:t>
      </w:r>
    </w:p>
    <w:p w14:paraId="0437863C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核心定义：</w:t>
      </w:r>
    </w:p>
    <w:p w14:paraId="63D80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 w14:paraId="1E1CF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 w14:paraId="3B00117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 MAX_SIZE 100</w:t>
      </w:r>
    </w:p>
    <w:p w14:paraId="3211320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typedef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 {</w:t>
      </w:r>
    </w:p>
    <w:p w14:paraId="360A233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terrain_type;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地形类型（如 0: 草地, 1: 山地, 2: 水面, 3: 道路等）</w:t>
      </w:r>
    </w:p>
    <w:p w14:paraId="695F309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attributes;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属性标志位（如可通行、可飞行等）</w:t>
      </w:r>
    </w:p>
    <w:p w14:paraId="3A8E198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image_id;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图片 ID（用于加载对应的图片资源）</w:t>
      </w:r>
    </w:p>
    <w:p w14:paraId="5E6B33F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 Tile;</w:t>
      </w:r>
    </w:p>
    <w:p w14:paraId="7E24F95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typedef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 {</w:t>
      </w:r>
    </w:p>
    <w:p w14:paraId="7971B3D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width, height;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地图宽高</w:t>
      </w:r>
    </w:p>
    <w:p w14:paraId="5EF3FAD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Tile tiles[MAX_SIZE][MAX_SIZE];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二维格子数组，每个格子是一个 Tile</w:t>
      </w:r>
    </w:p>
    <w:p w14:paraId="68028B8E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 Map;</w:t>
      </w:r>
    </w:p>
    <w:p w14:paraId="36B21F3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59F2D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地形属性标志的定义</w:t>
      </w:r>
    </w:p>
    <w:p w14:paraId="5BA83B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 w14:paraId="0F2729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 w14:paraId="060E3300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 PASSABLE      0b0001 // 可通行#define FLYABLE       0b0010 // 可飞行#define DESTROYABLE   0b0100 // 可破坏#define IMPASSABLE    0b1000 // 强制不可通行</w:t>
      </w:r>
    </w:p>
    <w:p w14:paraId="71BA0A1C">
      <w:pPr>
        <w:pStyle w:val="5"/>
        <w:keepNext w:val="0"/>
        <w:keepLines w:val="0"/>
        <w:widowControl/>
        <w:suppressLineNumbers w:val="0"/>
      </w:pPr>
      <w:r>
        <w:t>通过位标志，可以方便地检查或设置属性。例如：</w:t>
      </w:r>
    </w:p>
    <w:p w14:paraId="5642467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检查是否可通行：</w:t>
      </w:r>
      <w:r>
        <w:rPr>
          <w:rStyle w:val="9"/>
        </w:rPr>
        <w:t>if (tile.attributes &amp; PASSABLE)</w:t>
      </w:r>
    </w:p>
    <w:p w14:paraId="7D36C8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设置为可飞行：</w:t>
      </w:r>
      <w:r>
        <w:rPr>
          <w:rStyle w:val="9"/>
        </w:rPr>
        <w:t>tile.attributes |= FLYABLE</w:t>
      </w:r>
    </w:p>
    <w:p w14:paraId="105C7CF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C22C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地图文件设计</w:t>
      </w:r>
    </w:p>
    <w:p w14:paraId="66CB43E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改进后的 JSON 格式（map1.json）：</w:t>
      </w:r>
    </w:p>
    <w:p w14:paraId="22B3C9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</w:t>
      </w:r>
    </w:p>
    <w:p w14:paraId="27129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 w14:paraId="19C7F14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 w14:paraId="1426070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"width":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10,</w:t>
      </w:r>
    </w:p>
    <w:p w14:paraId="1C157EF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"height":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10,</w:t>
      </w:r>
    </w:p>
    <w:p w14:paraId="109331A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"tiles":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</w:p>
    <w:p w14:paraId="46DDF49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</w:p>
    <w:p w14:paraId="6342587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{"terrain_type":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0,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"attributes":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1,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"image_id":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101},</w:t>
      </w:r>
    </w:p>
    <w:p w14:paraId="3693F1D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{"terrain_type":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1,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"attributes":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8,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"image_id":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102},</w:t>
      </w:r>
    </w:p>
    <w:p w14:paraId="1EEF931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{"terrain_type":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0,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"attributes":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1,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"image_id":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101},</w:t>
      </w:r>
    </w:p>
    <w:p w14:paraId="635256F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...</w:t>
      </w:r>
    </w:p>
    <w:p w14:paraId="799CF52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],</w:t>
      </w:r>
    </w:p>
    <w:p w14:paraId="4173614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...</w:t>
      </w:r>
    </w:p>
    <w:p w14:paraId="6C0B0006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]}</w:t>
      </w:r>
    </w:p>
    <w:p w14:paraId="30608903">
      <w:pPr>
        <w:pStyle w:val="5"/>
        <w:keepNext w:val="0"/>
        <w:keepLines w:val="0"/>
        <w:widowControl/>
        <w:suppressLineNumbers w:val="0"/>
      </w:pPr>
      <w:r>
        <w:t>每个格子包含：</w:t>
      </w:r>
    </w:p>
    <w:p w14:paraId="1D38758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terrain_type</w:t>
      </w:r>
      <w:r>
        <w:t>：地形类型，用于逻辑判定。</w:t>
      </w:r>
    </w:p>
    <w:p w14:paraId="7123B96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attributes</w:t>
      </w:r>
      <w:r>
        <w:t>：属性标志。</w:t>
      </w:r>
    </w:p>
    <w:p w14:paraId="1C00559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image_id</w:t>
      </w:r>
      <w:r>
        <w:t>：图片 ID，用于加载图片资源。</w:t>
      </w:r>
    </w:p>
    <w:p w14:paraId="75EC09B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23E92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地图加载代码</w:t>
      </w:r>
    </w:p>
    <w:p w14:paraId="3693C721">
      <w:pPr>
        <w:pStyle w:val="5"/>
        <w:keepNext w:val="0"/>
        <w:keepLines w:val="0"/>
        <w:widowControl/>
        <w:suppressLineNumbers w:val="0"/>
      </w:pPr>
      <w:r>
        <w:t>以下是从 JSON 文件加载地图的完整代码：</w:t>
      </w:r>
    </w:p>
    <w:p w14:paraId="00E810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 w14:paraId="3A5F7D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 w14:paraId="62CE3E50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 w14:paraId="1857137B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 &lt;stdlib.h&gt;</w:t>
      </w:r>
    </w:p>
    <w:p w14:paraId="24B51C2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 "cJSON.h"</w:t>
      </w:r>
    </w:p>
    <w:p w14:paraId="5DE2A43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 MAX_SIZE 100</w:t>
      </w:r>
    </w:p>
    <w:p w14:paraId="08FC371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 PASSABLE      0b0001 // 可通行#define FLYABLE       0b0010 // 可飞行#define DESTROYABLE   0b0100 // 可破坏#define IMPASSABLE    0b1000 // 强制不可通行</w:t>
      </w:r>
    </w:p>
    <w:p w14:paraId="20925B2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typedef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 {</w:t>
      </w:r>
    </w:p>
    <w:p w14:paraId="7F6AAC1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terrain_type;</w:t>
      </w:r>
    </w:p>
    <w:p w14:paraId="74AF9EF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attributes;</w:t>
      </w:r>
      <w:bookmarkStart w:id="0" w:name="_GoBack"/>
      <w:bookmarkEnd w:id="0"/>
    </w:p>
    <w:p w14:paraId="3DDE3DB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image_id;</w:t>
      </w:r>
    </w:p>
    <w:p w14:paraId="5C3E04A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 Tile;</w:t>
      </w:r>
    </w:p>
    <w:p w14:paraId="03FA78E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typedef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 {</w:t>
      </w:r>
    </w:p>
    <w:p w14:paraId="00423F9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width, height;</w:t>
      </w:r>
    </w:p>
    <w:p w14:paraId="7E9513E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Tile tiles[MAX_SIZE][MAX_SIZE];</w:t>
      </w:r>
    </w:p>
    <w:p w14:paraId="665BFA0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 Map;</w:t>
      </w:r>
    </w:p>
    <w:p w14:paraId="538360D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load_map_from_json(const char* filename, Map* map)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 w14:paraId="144CA43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FILE* file = fopen(filename,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"r"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2C92DAE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(!file) {</w:t>
      </w:r>
    </w:p>
    <w:p w14:paraId="00DFB40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perror(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"Failed to open file"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7732164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 w14:paraId="7C8957A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 w14:paraId="2B43F0F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D7FD63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fseek(file,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SEEK_END);</w:t>
      </w:r>
    </w:p>
    <w:p w14:paraId="36FBFEB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long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filesize = ftell(file);</w:t>
      </w:r>
    </w:p>
    <w:p w14:paraId="2C8EE57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rewind(file);</w:t>
      </w:r>
    </w:p>
    <w:p w14:paraId="407FB2E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6BC9CF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* content =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*)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malloc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(filesize +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3BD9DCE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fread(content,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filesize, file);</w:t>
      </w:r>
    </w:p>
    <w:p w14:paraId="47E3B4D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fclose(file);</w:t>
      </w:r>
    </w:p>
    <w:p w14:paraId="674283B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246755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cJSON* json = cJSON_Parse(content);</w:t>
      </w:r>
    </w:p>
    <w:p w14:paraId="64BC0A9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(!json) {</w:t>
      </w:r>
    </w:p>
    <w:p w14:paraId="71CE3E7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"Error parsing JSON: %s\n"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cJSON_GetErrorPtr());</w:t>
      </w:r>
    </w:p>
    <w:p w14:paraId="6BA2A47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free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(content);</w:t>
      </w:r>
    </w:p>
    <w:p w14:paraId="6987E82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 w14:paraId="148832B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 w14:paraId="249D611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E34EAC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-&gt;width = cJSON_GetObjectItem(json,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"width"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)-&gt;valueint;</w:t>
      </w:r>
    </w:p>
    <w:p w14:paraId="2BC1E4C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-&gt;height = cJSON_GetObjectItem(json,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"height"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)-&gt;valueint;</w:t>
      </w:r>
    </w:p>
    <w:p w14:paraId="4D23418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9F8E9A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cJSON* tiles = cJSON_GetObjectItem(json,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"tiles"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0D316E2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-&gt;height; i++) {</w:t>
      </w:r>
    </w:p>
    <w:p w14:paraId="67E11DE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cJSON* row = cJSON_GetArrayItem(tiles, i);</w:t>
      </w:r>
    </w:p>
    <w:p w14:paraId="77F2F07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; j &lt;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-&gt;width; j++) {</w:t>
      </w:r>
    </w:p>
    <w:p w14:paraId="538A03B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cJSON* tile = cJSON_GetArrayItem(row, j);</w:t>
      </w:r>
    </w:p>
    <w:p w14:paraId="123D861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-&gt;tiles[i][j].terrain_type = cJSON_GetObjectItem(tile,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"terrain_type"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)-&gt;valueint;</w:t>
      </w:r>
    </w:p>
    <w:p w14:paraId="61743C7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-&gt;tiles[i][j].attributes = cJSON_GetObjectItem(tile,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"attributes"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)-&gt;valueint;</w:t>
      </w:r>
    </w:p>
    <w:p w14:paraId="4BC7ECA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-&gt;tiles[i][j].image_id = cJSON_GetObjectItem(tile,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"image_id"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)-&gt;valueint;</w:t>
      </w:r>
    </w:p>
    <w:p w14:paraId="7DBFCC4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 w14:paraId="187841D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 w14:paraId="61E8DDA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791124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cJSON_Delete(json);</w:t>
      </w:r>
    </w:p>
    <w:p w14:paraId="10D99D5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free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(content);</w:t>
      </w:r>
    </w:p>
    <w:p w14:paraId="41BC119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 w14:paraId="1E278BA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 w14:paraId="3673D83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print_map(const Map* map)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 w14:paraId="21FCC7C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"Map: %dx%d\n"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-&gt;width,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-&gt;height);</w:t>
      </w:r>
    </w:p>
    <w:p w14:paraId="52783A6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-&gt;height; i++) {</w:t>
      </w:r>
    </w:p>
    <w:p w14:paraId="7D21435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; j &lt;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-&gt;width; j++) {</w:t>
      </w:r>
    </w:p>
    <w:p w14:paraId="185E5DE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Tile t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-&gt;tiles[i][j];</w:t>
      </w:r>
    </w:p>
    <w:p w14:paraId="37C28C1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"[T:%d A:%d I:%d] 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t.terrain_type, t.attributes, t.image_id);</w:t>
      </w:r>
    </w:p>
    <w:p w14:paraId="77FB929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 w14:paraId="00476FA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"\n"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757E71A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 w14:paraId="55FE3EA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 w14:paraId="6CF225F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main()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 w14:paraId="5CA0579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Map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 w14:paraId="7D52216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(load_map_from_json(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"map1.json"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&amp;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 {</w:t>
      </w:r>
    </w:p>
    <w:p w14:paraId="69C5076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print_map(&amp;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13792A9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 w14:paraId="052AE1E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 w14:paraId="060DFE6D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 w14:paraId="11D3395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DA2D0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路径规划的改进</w:t>
      </w:r>
    </w:p>
    <w:p w14:paraId="1CCD4541">
      <w:pPr>
        <w:pStyle w:val="5"/>
        <w:keepNext w:val="0"/>
        <w:keepLines w:val="0"/>
        <w:widowControl/>
        <w:suppressLineNumbers w:val="0"/>
      </w:pPr>
      <w:r>
        <w:t>在路径规划时，判断是否可以通过某个格子，需要结合其属性。例如：</w:t>
      </w:r>
    </w:p>
    <w:p w14:paraId="43C41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 w14:paraId="1ED76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 w14:paraId="63E9CA1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is_tile_passable(Tile* tile, int allow_fly)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 w14:paraId="22FE3D8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(tile-&gt;attributes &amp; IMPASSABLE)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强制不可通行</w:t>
      </w:r>
    </w:p>
    <w:p w14:paraId="2A4BFC2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(allow_fly &amp;&amp; (tile-&gt;attributes &amp; FLYABLE))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可飞行</w:t>
      </w:r>
    </w:p>
    <w:p w14:paraId="5382B98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(tile-&gt;attributes &amp; PASSABLE)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可通行</w:t>
      </w:r>
    </w:p>
    <w:p w14:paraId="24EB6DD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其他情况不可通行</w:t>
      </w:r>
    </w:p>
    <w:p w14:paraId="2EEC4F3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 w14:paraId="45AAAA53">
      <w:pPr>
        <w:pStyle w:val="5"/>
        <w:keepNext w:val="0"/>
        <w:keepLines w:val="0"/>
        <w:widowControl/>
        <w:suppressLineNumbers w:val="0"/>
      </w:pPr>
      <w:r>
        <w:t xml:space="preserve">在扩展 A* 算法时，调用 </w:t>
      </w:r>
      <w:r>
        <w:rPr>
          <w:rStyle w:val="9"/>
        </w:rPr>
        <w:t>is_tile_passable</w:t>
      </w:r>
      <w:r>
        <w:t xml:space="preserve"> 判断是否能通过。</w:t>
      </w:r>
    </w:p>
    <w:p w14:paraId="096DFC35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89410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优势与扩展性</w:t>
      </w:r>
    </w:p>
    <w:p w14:paraId="61AA58C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D2FCB2E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可扩展性强</w:t>
      </w:r>
    </w:p>
    <w:p w14:paraId="25CD75D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2CBF71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地形类型和属性可以随时新增。</w:t>
      </w:r>
    </w:p>
    <w:p w14:paraId="07CCA6E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图片 ID 支持加载不同的图形资源，增强显示效果。</w:t>
      </w:r>
    </w:p>
    <w:p w14:paraId="26846C8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62235D2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逻辑更丰富</w:t>
      </w:r>
    </w:p>
    <w:p w14:paraId="06D1656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FA8880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根据不同属性，动态调整路径规划逻辑（如允许飞行的角色忽略地形限制）。</w:t>
      </w:r>
    </w:p>
    <w:p w14:paraId="32171F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693537D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与图形结合</w:t>
      </w:r>
    </w:p>
    <w:p w14:paraId="6FEB1BD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175C00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地形类型和图片 ID 可直接用于绘制地图。</w:t>
      </w:r>
    </w:p>
    <w:p w14:paraId="21A6BD5C">
      <w:pPr>
        <w:pStyle w:val="5"/>
        <w:keepNext w:val="0"/>
        <w:keepLines w:val="0"/>
        <w:widowControl/>
        <w:suppressLineNumbers w:val="0"/>
      </w:pPr>
      <w:r>
        <w:t>如有更具体的扩展需求，我可以进一步优化或补充代码！</w:t>
      </w:r>
    </w:p>
    <w:p w14:paraId="054D49A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03AB3D"/>
    <w:multiLevelType w:val="multilevel"/>
    <w:tmpl w:val="C003AB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96FBA78"/>
    <w:multiLevelType w:val="multilevel"/>
    <w:tmpl w:val="296FBA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25791F2"/>
    <w:multiLevelType w:val="multilevel"/>
    <w:tmpl w:val="525791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46765BD"/>
    <w:multiLevelType w:val="multilevel"/>
    <w:tmpl w:val="546765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F0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2024-12-20T07:30:59Z</dcterms:created>
  <dc:creator>ROG</dc:creator>
  <cp:lastModifiedBy>WPS_921135068</cp:lastModifiedBy>
  <dcterms:modified xsi:type="dcterms:W3CDTF">2024-12-20T07:33:13Z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24F07D46577744968B41067890668DFE_12</vt:lpwstr>
  </property>
</Properties>
</file>