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egoe UI" w:hAnsi="Segoe UI" w:eastAsia="Segoe UI" w:cs="Segoe UI"/>
          <w:i w:val="0"/>
          <w:iCs w:val="0"/>
          <w:caps w:val="0"/>
          <w:color w:val="374151"/>
          <w:spacing w:val="0"/>
          <w:sz w:val="24"/>
          <w:szCs w:val="24"/>
          <w:shd w:val="clear" w:fill="F7F7F8"/>
        </w:rPr>
        <w:t>Đệ quy (</w:t>
      </w:r>
      <w:r>
        <w:rPr>
          <w:rFonts w:ascii="Segoe UI" w:hAnsi="Segoe UI" w:eastAsia="Segoe UI" w:cs="Segoe UI"/>
          <w:i w:val="0"/>
          <w:iCs w:val="0"/>
          <w:caps w:val="0"/>
          <w:color w:val="374151"/>
          <w:spacing w:val="0"/>
          <w:sz w:val="40"/>
          <w:szCs w:val="40"/>
          <w:shd w:val="clear" w:fill="F7F7F8"/>
        </w:rPr>
        <w:t>recursion</w:t>
      </w:r>
      <w:r>
        <w:rPr>
          <w:rFonts w:ascii="Segoe UI" w:hAnsi="Segoe UI" w:eastAsia="Segoe UI" w:cs="Segoe UI"/>
          <w:i w:val="0"/>
          <w:iCs w:val="0"/>
          <w:caps w:val="0"/>
          <w:color w:val="374151"/>
          <w:spacing w:val="0"/>
          <w:sz w:val="24"/>
          <w:szCs w:val="24"/>
          <w:shd w:val="clear" w:fill="F7F7F8"/>
        </w:rPr>
        <w:t>) là m</w:t>
      </w:r>
      <w:bookmarkStart w:id="0" w:name="_GoBack"/>
      <w:bookmarkEnd w:id="0"/>
      <w:r>
        <w:rPr>
          <w:rFonts w:ascii="Segoe UI" w:hAnsi="Segoe UI" w:eastAsia="Segoe UI" w:cs="Segoe UI"/>
          <w:i w:val="0"/>
          <w:iCs w:val="0"/>
          <w:caps w:val="0"/>
          <w:color w:val="374151"/>
          <w:spacing w:val="0"/>
          <w:sz w:val="24"/>
          <w:szCs w:val="24"/>
          <w:shd w:val="clear" w:fill="F7F7F8"/>
        </w:rPr>
        <w:t>ột khái niệm trong lập trình và toán học, trong đó một hàm hoặc quá trình gọi lại chính nó trong quá trình thực thi. Điều này có nghĩa là một hàm đệ quy sẽ tự gọi lại nó để giải quyết một vấn đề hoặc thực hiện một tác vụ. Để ngăn việc hàm đệ quy gọi vô hạn, cần có một điều kiện dừng hoặc điều kiện cơ bản để kết thúc quá trình đệ quy.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77F20"/>
    <w:rsid w:val="5927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2023-11-01T21:23:00Z</dcterms:created>
  <dc:creator>tiến trần phước nhật</dc:creator>
  <cp:lastModifiedBy>tiến trần phước nhật</cp:lastModifiedBy>
  <dcterms:modified xsi:type="dcterms:W3CDTF">2023-11-01T21:40:53Z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3D57B7D26317429CAA8E638CEFFECE40_11</vt:lpwstr>
  </property>
</Properties>
</file>