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bookmarkStart w:id="0" w:name="heading-1"/>
      <w:r>
        <w:t>
Heading 1
</w:t>
      </w:r>
      <w:bookmarkEnd w:id="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1" w:name="heading-2"/>
      <w:r>
        <w:t>
Heading 2
</w:t>
      </w:r>
      <w:bookmarkEnd w:id="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2" w:name="heading-3"/>
      <w:r>
        <w:t>
Heading 3
</w:t>
      </w:r>
      <w:bookmarkEnd w:id="2"/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3" w:name="heading-4"/>
      <w:r>
        <w:t>
Heading 4
</w:t>
      </w:r>
      <w:bookmarkEnd w:id="3"/>
    </w:p>
    <w:p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4" w:name="heading-5"/>
      <w:r>
        <w:t>
Heading 5
</w:t>
      </w:r>
      <w:bookmarkEnd w:id="4"/>
    </w:p>
    <w:p>
      <w:pPr>
        <w:pStyle w:val="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5" w:name="heading-6"/>
      <w:r>
        <w:t>
Heading 6
</w:t>
      </w:r>
      <w:bookmarkEnd w:id="5"/>
    </w:p>
    <w:p>
      <w:pPr>
        <w:pStyle w:val="9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6" w:name="heading-7"/>
      <w:r>
        <w:t>
Headi</w:t>
      </w:r>
      <w:bookmarkStart w:id="9" w:name="_GoBack"/>
      <w:bookmarkEnd w:id="9"/>
      <w:r>
        <w:t>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  <w:bidi w:val="0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+西文标题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西文正文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5EC75"/>
    <w:multiLevelType w:val="multilevel"/>
    <w:tmpl w:val="EAF5EC7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eastAsia="方正黑体_GBK"/>
        <w:sz w:val="32"/>
      </w:rPr>
    </w:lvl>
    <w:lvl w:ilvl="2" w:tentative="0">
      <w:start w:val="1"/>
      <w:numFmt w:val="chineseCounting"/>
      <w:pStyle w:val="5"/>
      <w:suff w:val="nothing"/>
      <w:lvlText w:val="（%3）"/>
      <w:lvlJc w:val="left"/>
      <w:pPr>
        <w:tabs>
          <w:tab w:val="left" w:pos="0"/>
        </w:tabs>
        <w:ind w:left="0" w:firstLine="400"/>
      </w:pPr>
      <w:rPr>
        <w:rFonts w:hint="eastAsia" w:ascii="Cambria" w:hAnsi="Cambria" w:eastAsia="方正楷体_GBK" w:cs="Cambria"/>
      </w:rPr>
    </w:lvl>
    <w:lvl w:ilvl="3" w:tentative="0">
      <w:start w:val="1"/>
      <w:numFmt w:val="decimal"/>
      <w:pStyle w:val="6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5" w:tentative="0">
      <w:start w:val="1"/>
      <w:numFmt w:val="decimal"/>
      <w:pStyle w:val="8"/>
      <w:suff w:val="nothing"/>
      <w:lvlText w:val="%4.%5.%6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6" w:tentative="0">
      <w:start w:val="1"/>
      <w:numFmt w:val="decimal"/>
      <w:pStyle w:val="9"/>
      <w:suff w:val="nothing"/>
      <w:lvlText w:val="%4.%5.%6.%7 "/>
      <w:lvlJc w:val="left"/>
      <w:pPr>
        <w:ind w:left="0" w:firstLine="402"/>
      </w:pPr>
      <w:rPr>
        <w:rFonts w:hint="eastAsia" w:ascii="方正仿宋_GBK" w:hAnsi="方正仿宋_GBK" w:eastAsia="方正仿宋_GBK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TdjY2RmMDE2NzgwZGNlNGY1N2M5ZmMzZjQxMDM1MjQifQ=="/>
  </w:docVars>
  <w:rsids>
    <w:rsidRoot w:val="00000000"/>
    <w:rsid w:val="000969AD"/>
    <w:rsid w:val="00F431B9"/>
    <w:rsid w:val="012B3112"/>
    <w:rsid w:val="015754F6"/>
    <w:rsid w:val="018856AF"/>
    <w:rsid w:val="020F7B7E"/>
    <w:rsid w:val="026E2AF7"/>
    <w:rsid w:val="028247F4"/>
    <w:rsid w:val="030D0562"/>
    <w:rsid w:val="03914CEF"/>
    <w:rsid w:val="03F434D0"/>
    <w:rsid w:val="043E429C"/>
    <w:rsid w:val="045C354F"/>
    <w:rsid w:val="04F03C97"/>
    <w:rsid w:val="04F96FF0"/>
    <w:rsid w:val="051536FE"/>
    <w:rsid w:val="051E0804"/>
    <w:rsid w:val="05BE1FE7"/>
    <w:rsid w:val="06B55198"/>
    <w:rsid w:val="0757624F"/>
    <w:rsid w:val="0845254C"/>
    <w:rsid w:val="08485B98"/>
    <w:rsid w:val="08744BDF"/>
    <w:rsid w:val="087D5842"/>
    <w:rsid w:val="08B17BE1"/>
    <w:rsid w:val="097C3D4B"/>
    <w:rsid w:val="0A860C87"/>
    <w:rsid w:val="0B27418B"/>
    <w:rsid w:val="0B7F5D75"/>
    <w:rsid w:val="0BC639A4"/>
    <w:rsid w:val="0BD25EA5"/>
    <w:rsid w:val="0C4843B9"/>
    <w:rsid w:val="0C992E66"/>
    <w:rsid w:val="0D205087"/>
    <w:rsid w:val="0D334492"/>
    <w:rsid w:val="0D5D5C42"/>
    <w:rsid w:val="0DA47D15"/>
    <w:rsid w:val="0E664FCA"/>
    <w:rsid w:val="0F1D38DB"/>
    <w:rsid w:val="0F3550C8"/>
    <w:rsid w:val="0F5C08A7"/>
    <w:rsid w:val="101A42BE"/>
    <w:rsid w:val="102313C5"/>
    <w:rsid w:val="109E6C9D"/>
    <w:rsid w:val="10FC5772"/>
    <w:rsid w:val="11380EA0"/>
    <w:rsid w:val="1193257A"/>
    <w:rsid w:val="11CB5870"/>
    <w:rsid w:val="11D5049D"/>
    <w:rsid w:val="11DC5CCF"/>
    <w:rsid w:val="121D0BF1"/>
    <w:rsid w:val="126B7053"/>
    <w:rsid w:val="12C30C3D"/>
    <w:rsid w:val="13D6674E"/>
    <w:rsid w:val="14465682"/>
    <w:rsid w:val="14681A9C"/>
    <w:rsid w:val="148E0DD7"/>
    <w:rsid w:val="14AB3737"/>
    <w:rsid w:val="14EF1875"/>
    <w:rsid w:val="15A46B04"/>
    <w:rsid w:val="15BB3E4D"/>
    <w:rsid w:val="15FB06EE"/>
    <w:rsid w:val="160550C9"/>
    <w:rsid w:val="161F409A"/>
    <w:rsid w:val="165B2F3A"/>
    <w:rsid w:val="16D451C7"/>
    <w:rsid w:val="182A0E16"/>
    <w:rsid w:val="184E0FA9"/>
    <w:rsid w:val="185F4F64"/>
    <w:rsid w:val="18664544"/>
    <w:rsid w:val="19185113"/>
    <w:rsid w:val="193957B5"/>
    <w:rsid w:val="19670574"/>
    <w:rsid w:val="19F142E2"/>
    <w:rsid w:val="1A6E5932"/>
    <w:rsid w:val="1B682381"/>
    <w:rsid w:val="1BB13D28"/>
    <w:rsid w:val="1BC25F36"/>
    <w:rsid w:val="1CB02232"/>
    <w:rsid w:val="1CB6711D"/>
    <w:rsid w:val="1D012A8E"/>
    <w:rsid w:val="1DA8115B"/>
    <w:rsid w:val="1E276524"/>
    <w:rsid w:val="1E636E30"/>
    <w:rsid w:val="1E8C6387"/>
    <w:rsid w:val="1F325180"/>
    <w:rsid w:val="1F5A6485"/>
    <w:rsid w:val="1F7C63FB"/>
    <w:rsid w:val="201E74B3"/>
    <w:rsid w:val="20713A86"/>
    <w:rsid w:val="21254871"/>
    <w:rsid w:val="21507B40"/>
    <w:rsid w:val="216058A9"/>
    <w:rsid w:val="21902632"/>
    <w:rsid w:val="22E03145"/>
    <w:rsid w:val="23117FE3"/>
    <w:rsid w:val="23307C29"/>
    <w:rsid w:val="23E32EED"/>
    <w:rsid w:val="242552B4"/>
    <w:rsid w:val="24F66C50"/>
    <w:rsid w:val="253908EB"/>
    <w:rsid w:val="25BE0DDC"/>
    <w:rsid w:val="26633A17"/>
    <w:rsid w:val="26C30DB4"/>
    <w:rsid w:val="26D81809"/>
    <w:rsid w:val="26EF7DFB"/>
    <w:rsid w:val="271635D9"/>
    <w:rsid w:val="27644345"/>
    <w:rsid w:val="278C564A"/>
    <w:rsid w:val="27962024"/>
    <w:rsid w:val="280D0539"/>
    <w:rsid w:val="282D0BDB"/>
    <w:rsid w:val="283F446A"/>
    <w:rsid w:val="28497097"/>
    <w:rsid w:val="28612632"/>
    <w:rsid w:val="28727C37"/>
    <w:rsid w:val="28C52BC1"/>
    <w:rsid w:val="29D55086"/>
    <w:rsid w:val="2B6B585F"/>
    <w:rsid w:val="2C1005F7"/>
    <w:rsid w:val="2D157E8F"/>
    <w:rsid w:val="2D6B7AAF"/>
    <w:rsid w:val="2DE0049D"/>
    <w:rsid w:val="2DF53F49"/>
    <w:rsid w:val="2DF857E7"/>
    <w:rsid w:val="2E690493"/>
    <w:rsid w:val="2EC81907"/>
    <w:rsid w:val="2F634EE2"/>
    <w:rsid w:val="2F7470EF"/>
    <w:rsid w:val="30191A45"/>
    <w:rsid w:val="307849BD"/>
    <w:rsid w:val="30BD6874"/>
    <w:rsid w:val="30FF6E8C"/>
    <w:rsid w:val="31124E12"/>
    <w:rsid w:val="313E1763"/>
    <w:rsid w:val="317653A0"/>
    <w:rsid w:val="31B934DF"/>
    <w:rsid w:val="31ED1F65"/>
    <w:rsid w:val="322E7A29"/>
    <w:rsid w:val="32340DB8"/>
    <w:rsid w:val="32452FC5"/>
    <w:rsid w:val="33FB7DDF"/>
    <w:rsid w:val="3402227D"/>
    <w:rsid w:val="348576A9"/>
    <w:rsid w:val="35374E47"/>
    <w:rsid w:val="355A0B35"/>
    <w:rsid w:val="35D42696"/>
    <w:rsid w:val="3676374D"/>
    <w:rsid w:val="368220F2"/>
    <w:rsid w:val="36981915"/>
    <w:rsid w:val="38174ABC"/>
    <w:rsid w:val="387168C2"/>
    <w:rsid w:val="38A8605B"/>
    <w:rsid w:val="39602492"/>
    <w:rsid w:val="39663F4D"/>
    <w:rsid w:val="3A4A6E2D"/>
    <w:rsid w:val="3A976388"/>
    <w:rsid w:val="3AC21916"/>
    <w:rsid w:val="3AF70BD4"/>
    <w:rsid w:val="3CC0462F"/>
    <w:rsid w:val="3CFC0724"/>
    <w:rsid w:val="3D1B528B"/>
    <w:rsid w:val="3D762284"/>
    <w:rsid w:val="3D7C072A"/>
    <w:rsid w:val="3E175815"/>
    <w:rsid w:val="3E8135D7"/>
    <w:rsid w:val="3F3D74FE"/>
    <w:rsid w:val="3FD55988"/>
    <w:rsid w:val="3FF12096"/>
    <w:rsid w:val="400718BA"/>
    <w:rsid w:val="40267F92"/>
    <w:rsid w:val="40E57E4D"/>
    <w:rsid w:val="4177481D"/>
    <w:rsid w:val="428B4E0F"/>
    <w:rsid w:val="431762B8"/>
    <w:rsid w:val="43C24475"/>
    <w:rsid w:val="43E503D2"/>
    <w:rsid w:val="44095C00"/>
    <w:rsid w:val="443F77EC"/>
    <w:rsid w:val="44466E54"/>
    <w:rsid w:val="44CE6E4A"/>
    <w:rsid w:val="452D1DC2"/>
    <w:rsid w:val="45513D03"/>
    <w:rsid w:val="45CA7611"/>
    <w:rsid w:val="45FE72BB"/>
    <w:rsid w:val="461F6134"/>
    <w:rsid w:val="469462AC"/>
    <w:rsid w:val="481D611E"/>
    <w:rsid w:val="49553696"/>
    <w:rsid w:val="4A563B69"/>
    <w:rsid w:val="4A6242BC"/>
    <w:rsid w:val="4B047121"/>
    <w:rsid w:val="4CAF7561"/>
    <w:rsid w:val="4CD07C03"/>
    <w:rsid w:val="4CEF5BAF"/>
    <w:rsid w:val="4E173610"/>
    <w:rsid w:val="4E2A3343"/>
    <w:rsid w:val="4F1E6C40"/>
    <w:rsid w:val="4F9667B6"/>
    <w:rsid w:val="4FAE3C96"/>
    <w:rsid w:val="50591CBD"/>
    <w:rsid w:val="50F25C6E"/>
    <w:rsid w:val="515626A1"/>
    <w:rsid w:val="515F3303"/>
    <w:rsid w:val="525E35BB"/>
    <w:rsid w:val="530C3017"/>
    <w:rsid w:val="53185E60"/>
    <w:rsid w:val="534704F3"/>
    <w:rsid w:val="53A5521A"/>
    <w:rsid w:val="53AB0A82"/>
    <w:rsid w:val="53B35B89"/>
    <w:rsid w:val="53E126F6"/>
    <w:rsid w:val="544762D1"/>
    <w:rsid w:val="545F361A"/>
    <w:rsid w:val="54B971CF"/>
    <w:rsid w:val="550A7A2A"/>
    <w:rsid w:val="555B2034"/>
    <w:rsid w:val="557E3F74"/>
    <w:rsid w:val="55886BA1"/>
    <w:rsid w:val="566B274A"/>
    <w:rsid w:val="576553EC"/>
    <w:rsid w:val="578C2978"/>
    <w:rsid w:val="57A53A3A"/>
    <w:rsid w:val="57D04F5B"/>
    <w:rsid w:val="587753D7"/>
    <w:rsid w:val="587850B6"/>
    <w:rsid w:val="58A106A5"/>
    <w:rsid w:val="58E662A8"/>
    <w:rsid w:val="5A6B2E55"/>
    <w:rsid w:val="5A8E6A07"/>
    <w:rsid w:val="5AB521E6"/>
    <w:rsid w:val="5AF0321E"/>
    <w:rsid w:val="5B437B30"/>
    <w:rsid w:val="5CCC3817"/>
    <w:rsid w:val="5D1A4582"/>
    <w:rsid w:val="5EC62C14"/>
    <w:rsid w:val="5F767659"/>
    <w:rsid w:val="5F8F74AA"/>
    <w:rsid w:val="604A33D1"/>
    <w:rsid w:val="60602BF4"/>
    <w:rsid w:val="619F599E"/>
    <w:rsid w:val="61BF394A"/>
    <w:rsid w:val="61DB4C28"/>
    <w:rsid w:val="62481B92"/>
    <w:rsid w:val="626764BC"/>
    <w:rsid w:val="629152E7"/>
    <w:rsid w:val="62F12229"/>
    <w:rsid w:val="62F92E8C"/>
    <w:rsid w:val="63185A08"/>
    <w:rsid w:val="64487C27"/>
    <w:rsid w:val="645C1924"/>
    <w:rsid w:val="64F34037"/>
    <w:rsid w:val="65292353"/>
    <w:rsid w:val="656E5DB3"/>
    <w:rsid w:val="658E4E6C"/>
    <w:rsid w:val="65C94D98"/>
    <w:rsid w:val="65E9543A"/>
    <w:rsid w:val="66B71094"/>
    <w:rsid w:val="66C13CC1"/>
    <w:rsid w:val="66D659BE"/>
    <w:rsid w:val="6793565D"/>
    <w:rsid w:val="68607DBB"/>
    <w:rsid w:val="69180510"/>
    <w:rsid w:val="698C05B6"/>
    <w:rsid w:val="69C53AC8"/>
    <w:rsid w:val="6A845731"/>
    <w:rsid w:val="6AA14535"/>
    <w:rsid w:val="6C7F08A6"/>
    <w:rsid w:val="6E873A42"/>
    <w:rsid w:val="6F0230C8"/>
    <w:rsid w:val="6F392F8E"/>
    <w:rsid w:val="6FD131C7"/>
    <w:rsid w:val="71557E27"/>
    <w:rsid w:val="71B72890"/>
    <w:rsid w:val="71FF73F7"/>
    <w:rsid w:val="7200708C"/>
    <w:rsid w:val="72007D93"/>
    <w:rsid w:val="721B2E1F"/>
    <w:rsid w:val="727F515C"/>
    <w:rsid w:val="72E2393D"/>
    <w:rsid w:val="73A82490"/>
    <w:rsid w:val="73DE4104"/>
    <w:rsid w:val="73E62FB9"/>
    <w:rsid w:val="73FB6A64"/>
    <w:rsid w:val="76AA29C3"/>
    <w:rsid w:val="76F37EC6"/>
    <w:rsid w:val="77A86F03"/>
    <w:rsid w:val="78767001"/>
    <w:rsid w:val="78CE1EA1"/>
    <w:rsid w:val="78DB6E64"/>
    <w:rsid w:val="78F30652"/>
    <w:rsid w:val="79164340"/>
    <w:rsid w:val="791D56CF"/>
    <w:rsid w:val="792702FB"/>
    <w:rsid w:val="7947274B"/>
    <w:rsid w:val="79AD6A52"/>
    <w:rsid w:val="79E93803"/>
    <w:rsid w:val="79EA14D3"/>
    <w:rsid w:val="7AE53FCA"/>
    <w:rsid w:val="7AF1471D"/>
    <w:rsid w:val="7B42766E"/>
    <w:rsid w:val="7C286864"/>
    <w:rsid w:val="7C3A6597"/>
    <w:rsid w:val="7C6B49A3"/>
    <w:rsid w:val="7C815F74"/>
    <w:rsid w:val="7CC55E61"/>
    <w:rsid w:val="7CE502B1"/>
    <w:rsid w:val="7D036989"/>
    <w:rsid w:val="7D342FE7"/>
    <w:rsid w:val="7D9A5540"/>
    <w:rsid w:val="7DC75C09"/>
    <w:rsid w:val="7F58120E"/>
    <w:rsid w:val="7F6C4CBA"/>
    <w:rsid w:val="7F8C0EB8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eastAsia="方正小标宋_GBK" w:asciiTheme="majorAscii" w:hAnsiTheme="majorAscii" w:cstheme="majorBidi"/>
      <w:bCs/>
      <w:color w:val="000000" w:themeColor="text1"/>
      <w:sz w:val="44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0" w:line="560" w:lineRule="exact"/>
      <w:ind w:firstLine="723" w:firstLineChars="200"/>
      <w:outlineLvl w:val="1"/>
    </w:pPr>
    <w:rPr>
      <w:rFonts w:eastAsia="方正黑体_GBK" w:asciiTheme="majorAscii" w:hAnsiTheme="majorAscii" w:cstheme="majorBidi"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numPr>
        <w:ilvl w:val="2"/>
        <w:numId w:val="1"/>
      </w:numPr>
      <w:spacing w:before="200" w:after="0" w:line="560" w:lineRule="exact"/>
      <w:ind w:firstLine="723" w:firstLineChars="200"/>
      <w:outlineLvl w:val="2"/>
    </w:pPr>
    <w:rPr>
      <w:rFonts w:eastAsia="方正楷体_GBK" w:asciiTheme="majorAscii" w:hAnsiTheme="majorAscii" w:cstheme="majorBidi"/>
      <w:b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numPr>
        <w:ilvl w:val="3"/>
        <w:numId w:val="1"/>
      </w:numPr>
      <w:spacing w:before="200" w:after="0" w:line="560" w:lineRule="exact"/>
      <w:ind w:left="0" w:firstLine="723" w:firstLineChars="200"/>
      <w:outlineLvl w:val="3"/>
    </w:pPr>
    <w:rPr>
      <w:rFonts w:eastAsia="方正仿宋_GBK" w:asciiTheme="majorAscii" w:hAnsiTheme="majorAscii" w:cstheme="majorBidi"/>
      <w:b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numPr>
        <w:ilvl w:val="4"/>
        <w:numId w:val="1"/>
      </w:numPr>
      <w:spacing w:before="200" w:after="0" w:line="560" w:lineRule="exact"/>
      <w:ind w:left="0" w:firstLine="723" w:firstLineChars="200"/>
      <w:outlineLvl w:val="4"/>
    </w:pPr>
    <w:rPr>
      <w:rFonts w:eastAsia="方正仿宋_GBK" w:asciiTheme="majorAscii" w:hAnsiTheme="majorAscii" w:cstheme="majorBidi"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numPr>
        <w:ilvl w:val="5"/>
        <w:numId w:val="1"/>
      </w:numPr>
      <w:spacing w:before="200" w:after="0" w:line="560" w:lineRule="exact"/>
      <w:ind w:firstLine="723" w:firstLineChars="200"/>
      <w:outlineLvl w:val="5"/>
    </w:pPr>
    <w:rPr>
      <w:rFonts w:eastAsia="方正仿宋_GBK" w:asciiTheme="majorAscii" w:hAnsiTheme="majorAsci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numPr>
        <w:ilvl w:val="6"/>
        <w:numId w:val="1"/>
      </w:numPr>
      <w:spacing w:before="200" w:after="0" w:line="560" w:lineRule="exact"/>
      <w:ind w:firstLine="723" w:firstLineChars="200"/>
      <w:outlineLvl w:val="6"/>
    </w:pPr>
    <w:rPr>
      <w:rFonts w:eastAsia="方正仿宋_GBK" w:asciiTheme="majorAscii" w:hAnsiTheme="majorAsci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 w:line="560" w:lineRule="exact"/>
      <w:ind w:firstLine="723" w:firstLineChars="200"/>
    </w:pPr>
    <w:rPr>
      <w:rFonts w:eastAsia="方正仿宋_GBK" w:asciiTheme="minorAscii" w:hAnsiTheme="minorAsci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  <w:rPr>
      <w:rFonts w:eastAsia="方正仿宋_GBK" w:asciiTheme="minorAscii" w:hAnsiTheme="minorAscii"/>
      <w:color w:val="000000" w:themeColor="text1"/>
      <w:sz w:val="32"/>
      <w14:textFill>
        <w14:solidFill>
          <w14:schemeClr w14:val="tx1"/>
        </w14:solidFill>
      </w14:textFill>
    </w:rPr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  <w:pPr>
      <w:spacing w:line="560" w:lineRule="exact"/>
    </w:pPr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</w:pPr>
  </w:style>
  <w:style w:type="paragraph" w:customStyle="1" w:styleId="34">
    <w:name w:val="Image Caption"/>
    <w:basedOn w:val="12"/>
    <w:autoRedefine/>
    <w:qFormat/>
    <w:uiPriority w:val="0"/>
  </w:style>
  <w:style w:type="paragraph" w:customStyle="1" w:styleId="35">
    <w:name w:val="Figure"/>
    <w:basedOn w:val="1"/>
    <w:autoRedefine/>
    <w:qFormat/>
    <w:uiPriority w:val="0"/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22</TotalTime>
  <ScaleCrop>false</ScaleCrop>
  <LinksUpToDate>false</LinksUpToDate>
  <CharactersWithSpaces>583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tigertang</cp:lastModifiedBy>
  <dcterms:modified xsi:type="dcterms:W3CDTF">2024-03-12T02:36:56Z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AD301E6D7B334A74A7C6F05DBED5A1D1_12</vt:lpwstr>
  </property>
</Properties>
</file>