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C43F32" w:rsidP="00E309A7">
      <w:pPr>
        <w:jc w:val="right"/>
      </w:pPr>
      <w:bookmarkStart w:id="1" w:name="naam_bedrijf"/>
      <w:r>
        <w:t>ELS</w:t>
      </w:r>
      <w:bookmarkEnd w:id="1"/>
      <w:r w:rsidR="00E309A7">
        <w:br/>
      </w:r>
      <w:bookmarkStart w:id="2" w:name="straat_bedrijf"/>
      <w:r>
        <w:t>Grote Baan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2000</w:t>
      </w:r>
      <w:bookmarkEnd w:id="4"/>
      <w:r w:rsidR="00E309A7">
        <w:t xml:space="preserve"> </w:t>
      </w:r>
      <w:bookmarkStart w:id="5" w:name="gemeente_bedrijf"/>
      <w:r>
        <w:t>Antwerpen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C43F32">
        <w:t>CA_0000091_ELS</w:t>
      </w:r>
      <w:bookmarkEnd w:id="6"/>
      <w:r>
        <w:br/>
        <w:t xml:space="preserve">Uw tel. nr.: </w:t>
      </w:r>
      <w:bookmarkStart w:id="7" w:name="telefoon_klant"/>
      <w:r w:rsidR="00C43F32">
        <w:t>03 400 00 00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C43F32">
        <w:t>500,00</w:t>
      </w:r>
      <w:bookmarkEnd w:id="9"/>
      <w:r>
        <w:t xml:space="preserve"> te storten voor </w:t>
      </w:r>
      <w:bookmarkStart w:id="10" w:name="voorschot_datum"/>
      <w:r w:rsidR="00C43F32">
        <w:t>2/10/2013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C43F32">
              <w:t>17/10/2013</w:t>
            </w:r>
            <w:bookmarkEnd w:id="11"/>
            <w:r>
              <w:t xml:space="preserve"> t/m </w:t>
            </w:r>
            <w:bookmarkStart w:id="12" w:name="datum_tot"/>
            <w:r w:rsidR="00C43F32">
              <w:t>19/10/2013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C43F32">
              <w:t>stadsreis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C43F32">
              <w:t>Heverlee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C43F32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C43F32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C43F32">
              <w:t>3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C43F32">
              <w:t>07:00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C43F32">
              <w:t>21:00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C43F32">
              <w:rPr>
                <w:b/>
              </w:rPr>
              <w:t>2153,75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C43F32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43F32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0072D7-8184-4A97-89E5-8EF68784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2013-09-19T08:36:00Z</dcterms:modified>
</cp:coreProperties>
</file>