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4"/>
                <w:szCs w:val="14"/>
              </w:rPr>
              <w:t xml:space="preserve">COFFEE SHOP BASECAMP</w:t>
            </w: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Week 7 Planning Worksheet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5"/>
                <w:szCs w:val="15"/>
              </w:rPr>
              <w:t xml:space="preserve">Pre-Opening &amp; Marketing — Coffee Shop Basecamp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3"/>
                <w:szCs w:val="13"/>
              </w:rPr>
              <w:t xml:space="preserve">SECTION 1</w:t>
            </w: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9"/>
                <w:szCs w:val="19"/>
              </w:rPr>
              <w:t xml:space="preserve">Your Opening Context</w:t>
            </w:r>
          </w:p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Answer these before you start writing anything. They shape everything else.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PLANNED OPENING DATE OR TARGET WINDOW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  <w:tc>
                <w:tcPr>
                  <w:tcW w:type="dxa" w:w="468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LOCATION — STREET, NEIGHBOURHOOD, CITY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20"/>
            </w:pPr>
          </w:p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Who is your primary customer — be specific</w:t>
            </w: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4"/>
                <w:szCs w:val="14"/>
              </w:rPr>
              <w:t xml:space="preserve">Not 'everyone who likes coffee.' Who specifically — commuters, students, remote workers, local families, specialty coffee enthusiasts?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is the one thing that makes your shop different from other options nearby?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is your biggest marketing concern going into opening?</w:t>
            </w: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4"/>
                <w:szCs w:val="14"/>
              </w:rPr>
              <w:t xml:space="preserve">Being honest here helps you focus your plan on what actually matters for your situation.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3"/>
                <w:szCs w:val="13"/>
              </w:rPr>
              <w:t xml:space="preserve">SECTION 2</w:t>
            </w: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9"/>
                <w:szCs w:val="19"/>
              </w:rPr>
              <w:t xml:space="preserve">Your Opening Story</w:t>
            </w:r>
          </w:p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Start by answering the three core questions, then write all three formats.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3"/>
                      <w:szCs w:val="13"/>
                    </w:rPr>
                    <w:t xml:space="preserve">CORE STORY — ANSWER THESE FIRST</w:t>
                  </w: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Why are you opening a coffee shop?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10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Why here — this location, this neighbourhood?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10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Why now — what has made this the right moment?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2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155E63" w:sz="8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5"/>
                      <w:szCs w:val="15"/>
                    </w:rPr>
                    <w:t xml:space="preserve">FORMAT A — PRESS PITCH (150-200 words, for a local journalist)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4"/>
                      <w:szCs w:val="14"/>
                    </w:rPr>
                    <w:t xml:space="preserve">Lead with what is interesting or different. Include opening date and a quote from you.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1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76B39D" w:sz="8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76B39D"/>
                      <w:sz w:val="15"/>
                      <w:szCs w:val="15"/>
                    </w:rPr>
                    <w:t xml:space="preserve">FORMAT B — INSTAGRAM CAPTION (50-80 words)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4"/>
                      <w:szCs w:val="14"/>
                    </w:rPr>
                    <w:t xml:space="preserve">Write the caption itself. Read it out loud — it should sound like you, not a brand.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1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2A8080" w:sz="8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2A8080"/>
                      <w:sz w:val="15"/>
                      <w:szCs w:val="15"/>
                    </w:rPr>
                    <w:t xml:space="preserve">FORMAT C — NEIGHBOUR CONVERSATION (2-3 sentences maximum)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FAFAF"/>
                      <w:sz w:val="14"/>
                      <w:szCs w:val="14"/>
                    </w:rPr>
                    <w:t xml:space="preserve">Would you actually say this out loud to someone you just met? If not, rewrite it.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2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E8A44A" w:sz="12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7A5120"/>
                      <w:sz w:val="17"/>
                      <w:szCs w:val="17"/>
                    </w:rPr>
                    <w:t xml:space="preserve">Check: Does Format C sound like you talking? If you would not say it out loud at a bus stop, rewrite it. That version — the natural one — is almost always better.</w:t>
                  </w:r>
                </w:p>
              </w:tc>
            </w:tr>
          </w:tbl>
          <w:p/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3"/>
                <w:szCs w:val="13"/>
              </w:rPr>
              <w:t xml:space="preserve">SECTION 3</w:t>
            </w: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9"/>
                <w:szCs w:val="19"/>
              </w:rPr>
              <w:t xml:space="preserve">Your 30-Day Pre-Opening Marketing Plan</w:t>
            </w:r>
          </w:p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Map out the four weeks before opening. Choose the actions that make most sense for your concept and capacity.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56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5"/>
                      <w:szCs w:val="15"/>
                    </w:rPr>
                    <w:t xml:space="preserve">Week 1
Days 1–7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3"/>
                      <w:szCs w:val="13"/>
                    </w:rPr>
                    <w:t xml:space="preserve">Lay the Foundation — What will you set up or launch this week?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56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474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5"/>
                      <w:szCs w:val="15"/>
                    </w:rPr>
                    <w:t xml:space="preserve">Week 2
Days 8–14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3"/>
                      <w:szCs w:val="13"/>
                    </w:rPr>
                    <w:t xml:space="preserve">Tell Your Story — How and where will you share it?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56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6B39D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5"/>
                      <w:szCs w:val="15"/>
                    </w:rPr>
                    <w:t xml:space="preserve">Week 3
Days 15–21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3"/>
                      <w:szCs w:val="13"/>
                    </w:rPr>
                    <w:t xml:space="preserve">Build Anticipation — Soft opening? What comes before the doors open?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56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A9F8A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5"/>
                      <w:szCs w:val="15"/>
                    </w:rPr>
                    <w:t xml:space="preserve">Week 4
Days 22–30</w:t>
                  </w:r>
                </w:p>
              </w:tc>
              <w:tc>
                <w:tcPr>
                  <w:tcW w:type="dxa" w:w="8560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3"/>
                      <w:szCs w:val="13"/>
                    </w:rPr>
                    <w:t xml:space="preserve">Open Strong — What does opening day look like?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2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8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Running a soft opening? Yes / No / Maybe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8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If yes — who will you invite and when?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  <w:tc>
                <w:tcPr>
                  <w:tcW w:type="dxa" w:w="468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FFFFFF" w:val="clear"/>
                  <w:tcMar>
                    <w:top w:type="dxa" w:w="100"/>
                    <w:left w:type="dxa" w:w="8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Loyalty program from day one? Yes / No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8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If yes — what format?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16"/>
            </w:pPr>
          </w:p>
          <w:p>
            <w:pPr>
              <w:spacing w:before="0" w:after="1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is the one thing you most want to communicate before you open?</w:t>
            </w: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4"/>
                <w:szCs w:val="14"/>
              </w:rPr>
              <w:t xml:space="preserve">Not your full story — just the single most important thing you want people to know or feel.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3"/>
                <w:szCs w:val="13"/>
              </w:rPr>
              <w:t xml:space="preserve">SECTION 4</w:t>
            </w: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9"/>
                <w:szCs w:val="19"/>
              </w:rPr>
              <w:t xml:space="preserve">Your Five Community Relationships</w:t>
            </w:r>
          </w:p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Five specific contacts. Take the first step on each before the live call.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6"/>
                      <w:szCs w:val="16"/>
                    </w:rPr>
                    <w:t xml:space="preserve">Relationship 1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tbl>
                  <w:tblPr>
                    <w:tblW w:type="dxa" w:w="9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40"/>
                    <w:gridCol w:w="4640"/>
                  </w:tblGrid>
                  <w:tr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Who are they?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6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Why do they make sense for your concept?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</w:tr>
                </w:tbl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First contact — what did you do or plan to do?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What happened?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1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6"/>
                      <w:szCs w:val="16"/>
                    </w:rPr>
                    <w:t xml:space="preserve">Relationship 2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tbl>
                  <w:tblPr>
                    <w:tblW w:type="dxa" w:w="9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40"/>
                    <w:gridCol w:w="4640"/>
                  </w:tblGrid>
                  <w:tr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Who are they?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6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Why do they make sense for your concept?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</w:tr>
                </w:tbl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First contact — what did you do or plan to do?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What happened?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1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6"/>
                      <w:szCs w:val="16"/>
                    </w:rPr>
                    <w:t xml:space="preserve">Relationship 3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tbl>
                  <w:tblPr>
                    <w:tblW w:type="dxa" w:w="9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40"/>
                    <w:gridCol w:w="4640"/>
                  </w:tblGrid>
                  <w:tr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Who are they?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6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Why do they make sense for your concept?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</w:tr>
                </w:tbl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First contact — what did you do or plan to do?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What happened?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1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6"/>
                      <w:szCs w:val="16"/>
                    </w:rPr>
                    <w:t xml:space="preserve">Relationship 4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tbl>
                  <w:tblPr>
                    <w:tblW w:type="dxa" w:w="9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40"/>
                    <w:gridCol w:w="4640"/>
                  </w:tblGrid>
                  <w:tr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Who are they?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6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Why do they make sense for your concept?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</w:tr>
                </w:tbl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First contact — what did you do or plan to do?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What happened?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16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16"/>
                      <w:szCs w:val="16"/>
                    </w:rPr>
                    <w:t xml:space="preserve">Relationship 5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tbl>
                  <w:tblPr>
                    <w:tblW w:type="dxa" w:w="9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640"/>
                    <w:gridCol w:w="4640"/>
                  </w:tblGrid>
                  <w:tr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Who are they?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  <w:tc>
                      <w:tcPr>
                        <w:tcW w:type="dxa" w:w="46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60"/>
                          <w:left w:type="dxa" w:w="6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before="0" w:after="14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16"/>
                            <w:szCs w:val="16"/>
                          </w:rPr>
                          <w:t xml:space="preserve">Why do they make sense for your concept?</w:t>
                        </w:r>
                      </w:p>
                      <w:p>
                        <w:pPr>
                          <w:pBdr>
                            <w:bottom w:val="single" w:color="C8C8C8" w:sz="6" w:space="3"/>
                          </w:pBdr>
                          <w:spacing w:before="0" w:after="30"/>
                        </w:pPr>
                      </w:p>
                    </w:tc>
                  </w:tr>
                </w:tbl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First contact — what did you do or plan to do?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  <w:p>
                  <w:pPr>
                    <w:spacing w:before="0" w:after="14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6"/>
                      <w:szCs w:val="16"/>
                    </w:rPr>
                    <w:t xml:space="preserve">What happened?</w:t>
                  </w:r>
                </w:p>
                <w:p>
                  <w:pPr>
                    <w:pBdr>
                      <w:bottom w:val="single" w:color="C8C8C8" w:sz="6" w:space="3"/>
                    </w:pBdr>
                    <w:spacing w:before="0" w:after="30"/>
                  </w:pPr>
                </w:p>
              </w:tc>
            </w:tr>
          </w:tbl>
          <w:p>
            <w:pPr>
              <w:spacing w:before="0" w:after="2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E8A44A" w:sz="12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7A5120"/>
                      <w:sz w:val="17"/>
                      <w:szCs w:val="17"/>
                    </w:rPr>
                    <w:t xml:space="preserve">Before the live call: at least three of these five should have had a real first contact. Not planned — done. Come with something to report back.</w:t>
                  </w:r>
                </w:p>
              </w:tc>
            </w:tr>
          </w:tbl>
          <w:p/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Before the Live Call — Bring These</w:t>
            </w: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Which task are you most confident about?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Which one do you most want feedback on?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is the one thing about your plan you are still uncertain about?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spacing w:before="0" w:after="10"/>
            </w:pPr>
          </w:p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6"/>
                <w:szCs w:val="16"/>
              </w:rPr>
              <w:t xml:space="preserve">What is the first concrete thing you will do before Week 8?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p>
      <w:pPr>
        <w:spacing w:before="0" w:after="80"/>
      </w:pPr>
    </w:p>
    <w:p>
      <w:pPr>
        <w:spacing w:before="0" w:after="0"/>
        <w:jc w:val="center"/>
      </w:pPr>
      <w:r>
        <w:rPr>
          <w:rFonts w:ascii="Poppins" w:cs="Poppins" w:eastAsia="Poppins" w:hAnsi="Poppins"/>
          <w:b w:val="false"/>
          <w:bCs w:val="false"/>
          <w:color w:val="AFAFAF"/>
          <w:sz w:val="14"/>
          <w:szCs w:val="14"/>
        </w:rPr>
        <w:t xml:space="preserve">Timberline Coffee School  |  Coffee Shop Basecamp  |  Week 7  |  Planning Worksheet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2026-02-20T07:24:16.418Z</dcterms:created>
  <dcterms:modified xsi:type="dcterms:W3CDTF">2026-02-20T07:24:16.418Z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