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CDC" w:rsidRDefault="00865961">
      <w:pPr>
        <w:rPr>
          <w:rFonts w:ascii="Segoe UI" w:hAnsi="Segoe UI" w:cs="Segoe UI"/>
          <w:color w:val="14171A"/>
          <w:sz w:val="21"/>
          <w:szCs w:val="21"/>
        </w:rPr>
      </w:pPr>
      <w:r>
        <w:rPr>
          <w:b/>
        </w:rPr>
        <w:t>Access Token:</w:t>
      </w:r>
      <w:r>
        <w:t xml:space="preserve"> </w:t>
      </w:r>
      <w:r>
        <w:rPr>
          <w:rFonts w:ascii="Segoe UI" w:hAnsi="Segoe UI" w:cs="Segoe UI"/>
          <w:color w:val="14171A"/>
          <w:sz w:val="21"/>
          <w:szCs w:val="21"/>
        </w:rPr>
        <w:t>1460659622-TOuYnAmomBLHmHwhjUuSurOfUeEiu7zt1Wh7hTW</w:t>
      </w:r>
    </w:p>
    <w:p w:rsidR="00865961" w:rsidRDefault="00865961">
      <w:pPr>
        <w:rPr>
          <w:rFonts w:ascii="Segoe UI" w:hAnsi="Segoe UI" w:cs="Segoe UI"/>
          <w:color w:val="14171A"/>
          <w:sz w:val="21"/>
          <w:szCs w:val="21"/>
        </w:rPr>
      </w:pPr>
      <w:r>
        <w:rPr>
          <w:rFonts w:ascii="Segoe UI" w:hAnsi="Segoe UI" w:cs="Segoe UI"/>
          <w:b/>
          <w:color w:val="14171A"/>
          <w:sz w:val="21"/>
          <w:szCs w:val="21"/>
        </w:rPr>
        <w:t xml:space="preserve">Access Token Secret: </w:t>
      </w:r>
      <w:r>
        <w:rPr>
          <w:rFonts w:ascii="Segoe UI" w:hAnsi="Segoe UI" w:cs="Segoe UI"/>
          <w:color w:val="14171A"/>
          <w:sz w:val="21"/>
          <w:szCs w:val="21"/>
        </w:rPr>
        <w:t>qx4GlXFoURBoITZ3b33Vm7gaZATwq4W7KowT2yrSEOXUP</w:t>
      </w:r>
    </w:p>
    <w:p w:rsidR="00865961" w:rsidRDefault="00865961">
      <w:pPr>
        <w:rPr>
          <w:rFonts w:ascii="Segoe UI" w:hAnsi="Segoe UI" w:cs="Segoe UI"/>
          <w:color w:val="14171A"/>
          <w:sz w:val="21"/>
          <w:szCs w:val="21"/>
        </w:rPr>
      </w:pPr>
      <w:r>
        <w:rPr>
          <w:rFonts w:ascii="Segoe UI" w:hAnsi="Segoe UI" w:cs="Segoe UI"/>
          <w:b/>
          <w:color w:val="14171A"/>
          <w:sz w:val="21"/>
          <w:szCs w:val="21"/>
        </w:rPr>
        <w:t>API Key:</w:t>
      </w:r>
      <w:r>
        <w:rPr>
          <w:rFonts w:ascii="Segoe UI" w:hAnsi="Segoe UI" w:cs="Segoe UI"/>
          <w:color w:val="14171A"/>
          <w:sz w:val="21"/>
          <w:szCs w:val="21"/>
        </w:rPr>
        <w:t xml:space="preserve"> </w:t>
      </w:r>
      <w:r>
        <w:rPr>
          <w:rFonts w:ascii="Segoe UI" w:hAnsi="Segoe UI" w:cs="Segoe UI"/>
          <w:color w:val="14171A"/>
          <w:sz w:val="21"/>
          <w:szCs w:val="21"/>
        </w:rPr>
        <w:t>nOtnYuJECu1Y7kKzEKhQUGQ3n</w:t>
      </w:r>
    </w:p>
    <w:p w:rsidR="00865961" w:rsidRPr="00865961" w:rsidRDefault="00865961">
      <w:r>
        <w:rPr>
          <w:rFonts w:ascii="Segoe UI" w:hAnsi="Segoe UI" w:cs="Segoe UI"/>
          <w:b/>
          <w:color w:val="14171A"/>
          <w:sz w:val="21"/>
          <w:szCs w:val="21"/>
        </w:rPr>
        <w:t>API Secret Key:</w:t>
      </w:r>
      <w:r>
        <w:rPr>
          <w:rFonts w:ascii="Segoe UI" w:hAnsi="Segoe UI" w:cs="Segoe UI"/>
          <w:color w:val="14171A"/>
          <w:sz w:val="21"/>
          <w:szCs w:val="21"/>
        </w:rPr>
        <w:t xml:space="preserve"> </w:t>
      </w:r>
      <w:r>
        <w:rPr>
          <w:rFonts w:ascii="Segoe UI" w:hAnsi="Segoe UI" w:cs="Segoe UI"/>
          <w:color w:val="14171A"/>
          <w:sz w:val="21"/>
          <w:szCs w:val="21"/>
        </w:rPr>
        <w:t>oEsfiW5HjBrIKOS6bQjMgRHNA9vSmI2U0Gr8QhkVcckPWz02ri</w:t>
      </w:r>
      <w:bookmarkStart w:id="0" w:name="_GoBack"/>
      <w:bookmarkEnd w:id="0"/>
    </w:p>
    <w:sectPr w:rsidR="00865961" w:rsidRPr="00865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NrM0M7MwNTMwtzRU0lEKTi0uzszPAykwrAUA2q2tWCwAAAA="/>
  </w:docVars>
  <w:rsids>
    <w:rsidRoot w:val="00380F57"/>
    <w:rsid w:val="00380F57"/>
    <w:rsid w:val="00865961"/>
    <w:rsid w:val="00A17FAD"/>
    <w:rsid w:val="00BE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A58B"/>
  <w15:chartTrackingRefBased/>
  <w15:docId w15:val="{29817152-49D2-46C6-A7DE-9DF0C3CD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Tindi Sommers</dc:creator>
  <cp:keywords/>
  <dc:description/>
  <cp:lastModifiedBy>Tindi Sommers</cp:lastModifiedBy>
  <cp:revision>2</cp:revision>
  <dcterms:created xsi:type="dcterms:W3CDTF">2021-04-25T15:09:00Z</dcterms:created>
  <dcterms:modified xsi:type="dcterms:W3CDTF">2021-04-25T15:12:00Z</dcterms:modified>
</cp:coreProperties>
</file>