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2B" w:rsidRPr="0073022B" w:rsidRDefault="0073022B" w:rsidP="0073022B">
      <w:pPr>
        <w:jc w:val="center"/>
        <w:rPr>
          <w:rFonts w:ascii="黑体" w:eastAsia="黑体" w:hAnsi="黑体"/>
          <w:b/>
          <w:bCs/>
          <w:sz w:val="32"/>
          <w:szCs w:val="32"/>
        </w:rPr>
      </w:pPr>
      <w:r w:rsidRPr="0073022B">
        <w:rPr>
          <w:rFonts w:ascii="黑体" w:eastAsia="黑体" w:hAnsi="黑体" w:hint="eastAsia"/>
          <w:b/>
          <w:bCs/>
          <w:sz w:val="32"/>
          <w:szCs w:val="32"/>
        </w:rPr>
        <w:t>郑州</w:t>
      </w:r>
      <w:r w:rsidRPr="0073022B">
        <w:rPr>
          <w:rFonts w:ascii="黑体" w:eastAsia="黑体" w:hAnsi="黑体"/>
          <w:b/>
          <w:bCs/>
          <w:sz w:val="32"/>
          <w:szCs w:val="32"/>
        </w:rPr>
        <w:t>金惠计算机系统工程有限公司</w:t>
      </w:r>
    </w:p>
    <w:p w:rsidR="0073022B" w:rsidRPr="001A1EBD" w:rsidRDefault="0073022B" w:rsidP="001A1EBD">
      <w:pPr>
        <w:ind w:leftChars="-236" w:left="-566"/>
        <w:rPr>
          <w:rFonts w:ascii="宋体" w:hAnsi="宋体"/>
          <w:b/>
          <w:bCs/>
          <w:sz w:val="28"/>
          <w:szCs w:val="28"/>
        </w:rPr>
      </w:pPr>
      <w:r w:rsidRPr="001A1EBD">
        <w:rPr>
          <w:rFonts w:ascii="宋体" w:hAnsi="宋体" w:hint="eastAsia"/>
          <w:b/>
          <w:bCs/>
          <w:sz w:val="28"/>
          <w:szCs w:val="28"/>
        </w:rPr>
        <w:t>一、公司简介</w:t>
      </w:r>
    </w:p>
    <w:p w:rsidR="0073022B" w:rsidRDefault="0073022B" w:rsidP="001A1EBD">
      <w:pPr>
        <w:ind w:leftChars="-236" w:left="-566"/>
        <w:rPr>
          <w:rFonts w:ascii="宋体" w:hAnsi="宋体"/>
        </w:rPr>
      </w:pPr>
      <w:r>
        <w:rPr>
          <w:rFonts w:ascii="宋体" w:hAnsi="宋体" w:hint="eastAsia"/>
        </w:rPr>
        <w:t xml:space="preserve">    郑州金惠计算机系统工程有限公司成立于1997年1月，注册资金2511.6278万元，是一家科技创新公司，专注于以深度学习为核心的图像智能识别技术，构建人工智能、大数据分析产品和行业解决方案。在人工智能产业兴起的大背景下，郑州金惠凭借在技术、人才、专利上近二十年的积累，在信息安全、大数据分析、机器人、智能交通等领域形成产品，应用于教育、运营商、公安、国家电网、高铁、网信办等行业，成为了人工智能行业领军企业。</w:t>
      </w:r>
    </w:p>
    <w:p w:rsidR="0073022B" w:rsidRDefault="0073022B" w:rsidP="008F440F">
      <w:pPr>
        <w:ind w:leftChars="-236" w:left="-566" w:firstLine="480"/>
        <w:rPr>
          <w:rFonts w:ascii="宋体" w:hAnsi="宋体"/>
        </w:rPr>
      </w:pPr>
      <w:r>
        <w:rPr>
          <w:rFonts w:ascii="宋体" w:hAnsi="宋体" w:hint="eastAsia"/>
        </w:rPr>
        <w:t>金惠科技拥有业内领先的自主核心技术和可持续研发能力，获得七项国家发明专利其中一项专利获得中国专利优秀奖，正在受理的发明专利五项，拥有近三十项软件著作权，是河南省发改委认定的“基于信息安全的图像识别省级企业中心”、河南省科技厅认定的“基于图像和信息内容的信息安全工程技术研究中心”。与公安部第一研究所达成战略合作关系，与北京邮电大学、解放军信息工程大学、郑州大学等高校建立了良好的合作关系，实现了产学研的密切结合。公司在图像和视频识别领域多年的长期积累和与国内著名院校和科研院所的合作，为我们在研发产品的创新上奠定了坚实的基础。</w:t>
      </w:r>
    </w:p>
    <w:p w:rsidR="008F440F" w:rsidRDefault="008F440F" w:rsidP="008F440F">
      <w:pPr>
        <w:ind w:leftChars="-236" w:left="-566" w:firstLine="480"/>
        <w:rPr>
          <w:rFonts w:ascii="宋体" w:hAnsi="宋体"/>
        </w:rPr>
      </w:pPr>
    </w:p>
    <w:p w:rsidR="006C5E8B" w:rsidRDefault="006C5E8B" w:rsidP="001A1EBD">
      <w:pPr>
        <w:widowControl/>
        <w:shd w:val="clear" w:color="auto" w:fill="FFFFFF"/>
        <w:ind w:leftChars="-236" w:left="-566"/>
        <w:jc w:val="left"/>
        <w:rPr>
          <w:rFonts w:asciiTheme="majorEastAsia" w:eastAsiaTheme="majorEastAsia" w:hAnsiTheme="majorEastAsia"/>
          <w:b/>
          <w:sz w:val="28"/>
          <w:szCs w:val="28"/>
        </w:rPr>
      </w:pPr>
      <w:bookmarkStart w:id="0" w:name="_Toc399680018"/>
      <w:r w:rsidRPr="001A1EBD">
        <w:rPr>
          <w:rFonts w:asciiTheme="majorEastAsia" w:eastAsiaTheme="majorEastAsia" w:hAnsiTheme="majorEastAsia" w:hint="eastAsia"/>
          <w:b/>
          <w:sz w:val="28"/>
          <w:szCs w:val="28"/>
        </w:rPr>
        <w:t>二</w:t>
      </w:r>
      <w:r w:rsidR="0073022B" w:rsidRPr="001A1EBD">
        <w:rPr>
          <w:rFonts w:asciiTheme="majorEastAsia" w:eastAsiaTheme="majorEastAsia" w:hAnsiTheme="majorEastAsia" w:hint="eastAsia"/>
          <w:b/>
          <w:sz w:val="28"/>
          <w:szCs w:val="28"/>
        </w:rPr>
        <w:t>、</w:t>
      </w:r>
      <w:bookmarkEnd w:id="0"/>
      <w:r w:rsidR="0073022B" w:rsidRPr="001A1EBD">
        <w:rPr>
          <w:rFonts w:asciiTheme="majorEastAsia" w:eastAsiaTheme="majorEastAsia" w:hAnsiTheme="majorEastAsia" w:hint="eastAsia"/>
          <w:b/>
          <w:sz w:val="28"/>
          <w:szCs w:val="28"/>
        </w:rPr>
        <w:t>人才需求</w:t>
      </w:r>
      <w:r w:rsidR="0073022B" w:rsidRPr="001A1EBD">
        <w:rPr>
          <w:rFonts w:asciiTheme="majorEastAsia" w:eastAsiaTheme="majorEastAsia" w:hAnsiTheme="majorEastAsia"/>
          <w:b/>
          <w:sz w:val="28"/>
          <w:szCs w:val="28"/>
        </w:rPr>
        <w:t>及要求</w:t>
      </w:r>
      <w:bookmarkStart w:id="1" w:name="_Toc399680021"/>
    </w:p>
    <w:tbl>
      <w:tblPr>
        <w:tblpPr w:leftFromText="180" w:rightFromText="180" w:vertAnchor="text" w:horzAnchor="margin" w:tblpX="-1008" w:tblpY="202"/>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276"/>
        <w:gridCol w:w="709"/>
        <w:gridCol w:w="7654"/>
      </w:tblGrid>
      <w:tr w:rsidR="00D405E5" w:rsidRPr="002E225D" w:rsidTr="0014628C">
        <w:trPr>
          <w:trHeight w:val="418"/>
        </w:trPr>
        <w:tc>
          <w:tcPr>
            <w:tcW w:w="704"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部门</w:t>
            </w:r>
          </w:p>
        </w:tc>
        <w:tc>
          <w:tcPr>
            <w:tcW w:w="1276"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岗位</w:t>
            </w:r>
          </w:p>
        </w:tc>
        <w:tc>
          <w:tcPr>
            <w:tcW w:w="709"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人数</w:t>
            </w:r>
          </w:p>
        </w:tc>
        <w:tc>
          <w:tcPr>
            <w:tcW w:w="7654"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岗位要求</w:t>
            </w:r>
          </w:p>
        </w:tc>
      </w:tr>
      <w:tr w:rsidR="00916405" w:rsidRPr="002E225D" w:rsidTr="0014628C">
        <w:trPr>
          <w:trHeight w:val="2320"/>
        </w:trPr>
        <w:tc>
          <w:tcPr>
            <w:tcW w:w="704" w:type="dxa"/>
            <w:vMerge w:val="restart"/>
            <w:vAlign w:val="center"/>
          </w:tcPr>
          <w:p w:rsidR="00916405" w:rsidRPr="00880151" w:rsidRDefault="00916405" w:rsidP="0058209D">
            <w:pPr>
              <w:spacing w:line="240" w:lineRule="auto"/>
              <w:jc w:val="center"/>
              <w:rPr>
                <w:rFonts w:asciiTheme="minorEastAsia" w:eastAsiaTheme="minorEastAsia" w:hAnsiTheme="minorEastAsia"/>
                <w:b/>
                <w:spacing w:val="-12"/>
                <w:sz w:val="21"/>
              </w:rPr>
            </w:pPr>
            <w:r w:rsidRPr="00880151">
              <w:rPr>
                <w:rFonts w:asciiTheme="minorEastAsia" w:eastAsiaTheme="minorEastAsia" w:hAnsiTheme="minorEastAsia" w:hint="eastAsia"/>
                <w:b/>
                <w:spacing w:val="-12"/>
                <w:sz w:val="21"/>
              </w:rPr>
              <w:t>机器视觉事业部</w:t>
            </w:r>
          </w:p>
        </w:tc>
        <w:tc>
          <w:tcPr>
            <w:tcW w:w="1276" w:type="dxa"/>
            <w:vAlign w:val="center"/>
          </w:tcPr>
          <w:p w:rsidR="00916405" w:rsidRPr="002E225D" w:rsidRDefault="0091640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计算机视觉工程师</w:t>
            </w:r>
          </w:p>
        </w:tc>
        <w:tc>
          <w:tcPr>
            <w:tcW w:w="709" w:type="dxa"/>
            <w:vAlign w:val="center"/>
          </w:tcPr>
          <w:p w:rsidR="00916405" w:rsidRPr="002E225D" w:rsidRDefault="0091640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5</w:t>
            </w:r>
          </w:p>
        </w:tc>
        <w:tc>
          <w:tcPr>
            <w:tcW w:w="7654" w:type="dxa"/>
            <w:vAlign w:val="center"/>
          </w:tcPr>
          <w:p w:rsidR="00916405" w:rsidRPr="0058209D" w:rsidRDefault="00916405" w:rsidP="0058209D">
            <w:pPr>
              <w:pStyle w:val="a7"/>
              <w:shd w:val="clear" w:color="auto" w:fill="FFFFFF"/>
              <w:spacing w:before="0" w:beforeAutospacing="0" w:after="0" w:afterAutospacing="0"/>
              <w:rPr>
                <w:rFonts w:asciiTheme="minorEastAsia" w:eastAsiaTheme="minorEastAsia" w:hAnsiTheme="minorEastAsia"/>
                <w:color w:val="333333"/>
                <w:spacing w:val="-12"/>
                <w:sz w:val="21"/>
                <w:szCs w:val="21"/>
              </w:rPr>
            </w:pPr>
            <w:r w:rsidRPr="0058209D">
              <w:rPr>
                <w:rFonts w:asciiTheme="minorEastAsia" w:eastAsiaTheme="minorEastAsia" w:hAnsiTheme="minorEastAsia"/>
                <w:color w:val="333333"/>
                <w:spacing w:val="-12"/>
                <w:sz w:val="21"/>
                <w:szCs w:val="21"/>
              </w:rPr>
              <w:t xml:space="preserve">1、 </w:t>
            </w:r>
            <w:r w:rsidRPr="0058209D">
              <w:rPr>
                <w:rFonts w:asciiTheme="minorEastAsia" w:eastAsiaTheme="minorEastAsia" w:hAnsiTheme="minorEastAsia" w:hint="eastAsia"/>
                <w:color w:val="333333"/>
                <w:spacing w:val="-12"/>
                <w:sz w:val="21"/>
                <w:szCs w:val="21"/>
              </w:rPr>
              <w:t>计算机</w:t>
            </w:r>
            <w:r w:rsidRPr="0058209D">
              <w:rPr>
                <w:rFonts w:asciiTheme="minorEastAsia" w:eastAsiaTheme="minorEastAsia" w:hAnsiTheme="minorEastAsia"/>
                <w:color w:val="333333"/>
                <w:spacing w:val="-12"/>
                <w:sz w:val="21"/>
                <w:szCs w:val="21"/>
              </w:rPr>
              <w:t>相关本科及以上学历；</w:t>
            </w:r>
          </w:p>
          <w:p w:rsidR="00916405" w:rsidRPr="0058209D" w:rsidRDefault="00916405" w:rsidP="0058209D">
            <w:pPr>
              <w:pStyle w:val="a7"/>
              <w:shd w:val="clear" w:color="auto" w:fill="FFFFFF"/>
              <w:spacing w:before="0" w:beforeAutospacing="0" w:after="0" w:afterAutospacing="0"/>
              <w:rPr>
                <w:rFonts w:asciiTheme="minorEastAsia" w:eastAsiaTheme="minorEastAsia" w:hAnsiTheme="minorEastAsia"/>
                <w:color w:val="333333"/>
                <w:spacing w:val="-12"/>
                <w:sz w:val="21"/>
                <w:szCs w:val="21"/>
              </w:rPr>
            </w:pPr>
            <w:r w:rsidRPr="0058209D">
              <w:rPr>
                <w:rFonts w:asciiTheme="minorEastAsia" w:eastAsiaTheme="minorEastAsia" w:hAnsiTheme="minorEastAsia"/>
                <w:color w:val="333333"/>
                <w:spacing w:val="-12"/>
                <w:sz w:val="21"/>
                <w:szCs w:val="21"/>
              </w:rPr>
              <w:t>2、扎实的图像处理基础，并能够灵活运用算子进行图像匹配、定位、分割、边缘提取；</w:t>
            </w:r>
          </w:p>
          <w:p w:rsidR="00916405" w:rsidRPr="0058209D" w:rsidRDefault="00916405" w:rsidP="0058209D">
            <w:pPr>
              <w:pStyle w:val="a7"/>
              <w:shd w:val="clear" w:color="auto" w:fill="FFFFFF"/>
              <w:spacing w:before="0" w:beforeAutospacing="0" w:after="0" w:afterAutospacing="0"/>
              <w:ind w:left="279" w:hangingChars="150" w:hanging="279"/>
              <w:rPr>
                <w:rFonts w:asciiTheme="minorEastAsia" w:eastAsiaTheme="minorEastAsia" w:hAnsiTheme="minorEastAsia"/>
                <w:color w:val="333333"/>
                <w:spacing w:val="-12"/>
                <w:sz w:val="21"/>
                <w:szCs w:val="21"/>
              </w:rPr>
            </w:pPr>
            <w:r w:rsidRPr="0058209D">
              <w:rPr>
                <w:rFonts w:asciiTheme="minorEastAsia" w:eastAsiaTheme="minorEastAsia" w:hAnsiTheme="minorEastAsia"/>
                <w:color w:val="333333"/>
                <w:spacing w:val="-12"/>
                <w:sz w:val="21"/>
                <w:szCs w:val="21"/>
              </w:rPr>
              <w:t>3、理解机器视觉各种相机成像原理（可见光相机、3D相机），掌握相机标定技术，熟练使用相机在不同应用场景拍摄取像以及光源使用；</w:t>
            </w:r>
          </w:p>
          <w:p w:rsidR="00916405" w:rsidRPr="0058209D" w:rsidRDefault="00916405" w:rsidP="00582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Theme="minorEastAsia" w:eastAsiaTheme="minorEastAsia" w:hAnsiTheme="minorEastAsia" w:cs="宋体"/>
                <w:color w:val="222222"/>
                <w:spacing w:val="-12"/>
                <w:kern w:val="0"/>
                <w:sz w:val="21"/>
              </w:rPr>
            </w:pPr>
            <w:r w:rsidRPr="0058209D">
              <w:rPr>
                <w:rFonts w:asciiTheme="minorEastAsia" w:eastAsiaTheme="minorEastAsia" w:hAnsiTheme="minorEastAsia" w:hint="eastAsia"/>
                <w:color w:val="333333"/>
                <w:spacing w:val="-12"/>
                <w:sz w:val="21"/>
              </w:rPr>
              <w:t>4、</w:t>
            </w:r>
            <w:r w:rsidRPr="0058209D">
              <w:rPr>
                <w:rFonts w:asciiTheme="minorEastAsia" w:eastAsiaTheme="minorEastAsia" w:hAnsiTheme="minorEastAsia" w:cs="宋体"/>
                <w:color w:val="222222"/>
                <w:spacing w:val="-12"/>
                <w:kern w:val="0"/>
                <w:sz w:val="21"/>
              </w:rPr>
              <w:t>对双目摄像头测距、图像校正原理有深入研究，了解双目摄像头3D重建原理</w:t>
            </w:r>
            <w:r w:rsidRPr="0058209D">
              <w:rPr>
                <w:rFonts w:asciiTheme="minorEastAsia" w:eastAsiaTheme="minorEastAsia" w:hAnsiTheme="minorEastAsia" w:cs="宋体" w:hint="eastAsia"/>
                <w:color w:val="222222"/>
                <w:spacing w:val="-12"/>
                <w:kern w:val="0"/>
                <w:sz w:val="21"/>
              </w:rPr>
              <w:t>；</w:t>
            </w:r>
          </w:p>
          <w:p w:rsidR="00916405" w:rsidRPr="0058209D" w:rsidRDefault="00916405" w:rsidP="0058209D">
            <w:pPr>
              <w:pStyle w:val="a7"/>
              <w:shd w:val="clear" w:color="auto" w:fill="FFFFFF"/>
              <w:spacing w:before="0" w:beforeAutospacing="0" w:after="0" w:afterAutospacing="0"/>
              <w:rPr>
                <w:rFonts w:asciiTheme="minorEastAsia" w:eastAsiaTheme="minorEastAsia" w:hAnsiTheme="minorEastAsia"/>
                <w:color w:val="333333"/>
                <w:spacing w:val="-12"/>
                <w:sz w:val="21"/>
                <w:szCs w:val="21"/>
              </w:rPr>
            </w:pPr>
            <w:r w:rsidRPr="0058209D">
              <w:rPr>
                <w:rFonts w:asciiTheme="minorEastAsia" w:eastAsiaTheme="minorEastAsia" w:hAnsiTheme="minorEastAsia"/>
                <w:color w:val="333333"/>
                <w:spacing w:val="-12"/>
                <w:sz w:val="21"/>
                <w:szCs w:val="21"/>
              </w:rPr>
              <w:t>5、熟练使用OpenCV视觉库进行开发；</w:t>
            </w:r>
          </w:p>
          <w:p w:rsidR="00916405" w:rsidRPr="0058209D" w:rsidRDefault="00916405" w:rsidP="0058209D">
            <w:pPr>
              <w:pStyle w:val="a7"/>
              <w:shd w:val="clear" w:color="auto" w:fill="FFFFFF"/>
              <w:spacing w:before="0" w:beforeAutospacing="0" w:after="0" w:afterAutospacing="0"/>
              <w:rPr>
                <w:rFonts w:asciiTheme="minorEastAsia" w:eastAsiaTheme="minorEastAsia" w:hAnsiTheme="minorEastAsia"/>
                <w:color w:val="333333"/>
                <w:spacing w:val="-12"/>
                <w:sz w:val="21"/>
                <w:szCs w:val="21"/>
              </w:rPr>
            </w:pPr>
            <w:r w:rsidRPr="0058209D">
              <w:rPr>
                <w:rFonts w:asciiTheme="minorEastAsia" w:eastAsiaTheme="minorEastAsia" w:hAnsiTheme="minorEastAsia"/>
                <w:color w:val="333333"/>
                <w:spacing w:val="-12"/>
                <w:sz w:val="21"/>
                <w:szCs w:val="21"/>
              </w:rPr>
              <w:t>6、精通C,C++编程语言。</w:t>
            </w:r>
          </w:p>
        </w:tc>
      </w:tr>
      <w:tr w:rsidR="00916405" w:rsidRPr="002E225D" w:rsidTr="0014628C">
        <w:trPr>
          <w:trHeight w:val="1636"/>
        </w:trPr>
        <w:tc>
          <w:tcPr>
            <w:tcW w:w="704" w:type="dxa"/>
            <w:vMerge/>
            <w:vAlign w:val="center"/>
          </w:tcPr>
          <w:p w:rsidR="00916405" w:rsidRPr="00880151" w:rsidRDefault="00916405" w:rsidP="0058209D">
            <w:pPr>
              <w:spacing w:line="240" w:lineRule="auto"/>
              <w:jc w:val="center"/>
              <w:rPr>
                <w:rFonts w:asciiTheme="minorEastAsia" w:eastAsiaTheme="minorEastAsia" w:hAnsiTheme="minorEastAsia"/>
                <w:b/>
                <w:spacing w:val="-12"/>
                <w:sz w:val="21"/>
              </w:rPr>
            </w:pPr>
          </w:p>
        </w:tc>
        <w:tc>
          <w:tcPr>
            <w:tcW w:w="1276" w:type="dxa"/>
            <w:vAlign w:val="center"/>
          </w:tcPr>
          <w:p w:rsidR="00916405" w:rsidRPr="002E225D"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人脸识别算法</w:t>
            </w:r>
            <w:r>
              <w:rPr>
                <w:rFonts w:asciiTheme="minorEastAsia" w:eastAsiaTheme="minorEastAsia" w:hAnsiTheme="minorEastAsia"/>
                <w:spacing w:val="-12"/>
                <w:sz w:val="21"/>
              </w:rPr>
              <w:t>工程师</w:t>
            </w:r>
          </w:p>
        </w:tc>
        <w:tc>
          <w:tcPr>
            <w:tcW w:w="709" w:type="dxa"/>
            <w:vAlign w:val="center"/>
          </w:tcPr>
          <w:p w:rsidR="00916405" w:rsidRPr="007C5992" w:rsidRDefault="00916405" w:rsidP="0058209D">
            <w:pPr>
              <w:spacing w:line="240" w:lineRule="auto"/>
              <w:jc w:val="center"/>
              <w:rPr>
                <w:rFonts w:asciiTheme="minorEastAsia" w:eastAsiaTheme="minorEastAsia" w:hAnsiTheme="minorEastAsia"/>
                <w:spacing w:val="-12"/>
                <w:sz w:val="21"/>
              </w:rPr>
            </w:pPr>
            <w:r w:rsidRPr="007C5992">
              <w:rPr>
                <w:rFonts w:asciiTheme="minorEastAsia" w:eastAsiaTheme="minorEastAsia" w:hAnsiTheme="minorEastAsia" w:hint="eastAsia"/>
                <w:spacing w:val="-12"/>
                <w:sz w:val="21"/>
              </w:rPr>
              <w:t>5</w:t>
            </w:r>
          </w:p>
        </w:tc>
        <w:tc>
          <w:tcPr>
            <w:tcW w:w="7654" w:type="dxa"/>
            <w:vAlign w:val="center"/>
          </w:tcPr>
          <w:p w:rsidR="00916405" w:rsidRPr="0058209D" w:rsidRDefault="00916405" w:rsidP="0058209D">
            <w:pPr>
              <w:pStyle w:val="a9"/>
              <w:numPr>
                <w:ilvl w:val="0"/>
                <w:numId w:val="1"/>
              </w:numPr>
              <w:spacing w:line="240" w:lineRule="auto"/>
              <w:ind w:firstLineChars="0"/>
              <w:rPr>
                <w:rFonts w:asciiTheme="minorEastAsia" w:eastAsiaTheme="minorEastAsia" w:hAnsiTheme="minorEastAsia" w:cs="宋体"/>
                <w:color w:val="333333"/>
                <w:kern w:val="0"/>
                <w:sz w:val="21"/>
              </w:rPr>
            </w:pPr>
            <w:r w:rsidRPr="0058209D">
              <w:rPr>
                <w:rFonts w:asciiTheme="minorEastAsia" w:eastAsiaTheme="minorEastAsia" w:hAnsiTheme="minorEastAsia" w:cs="宋体" w:hint="eastAsia"/>
                <w:color w:val="333333"/>
                <w:kern w:val="0"/>
                <w:sz w:val="21"/>
              </w:rPr>
              <w:t>精通图像处理领域理论知识，了解国内外最新学术潮流，具备了扎实的科研学术功底；</w:t>
            </w:r>
          </w:p>
          <w:p w:rsidR="00916405" w:rsidRPr="0058209D" w:rsidRDefault="00916405" w:rsidP="0058209D">
            <w:pPr>
              <w:pStyle w:val="a9"/>
              <w:numPr>
                <w:ilvl w:val="0"/>
                <w:numId w:val="1"/>
              </w:numPr>
              <w:spacing w:line="240" w:lineRule="auto"/>
              <w:ind w:firstLineChars="0"/>
              <w:rPr>
                <w:rFonts w:asciiTheme="minorEastAsia" w:eastAsiaTheme="minorEastAsia" w:hAnsiTheme="minorEastAsia" w:cs="宋体"/>
                <w:color w:val="333333"/>
                <w:kern w:val="0"/>
                <w:sz w:val="21"/>
              </w:rPr>
            </w:pPr>
            <w:r w:rsidRPr="0058209D">
              <w:rPr>
                <w:rFonts w:asciiTheme="minorEastAsia" w:eastAsiaTheme="minorEastAsia" w:hAnsiTheme="minorEastAsia" w:cs="宋体" w:hint="eastAsia"/>
                <w:color w:val="333333"/>
                <w:kern w:val="0"/>
                <w:sz w:val="21"/>
              </w:rPr>
              <w:t>精通C/C++语言，熟练使用opencv等计算机视觉</w:t>
            </w:r>
            <w:r w:rsidRPr="0058209D">
              <w:rPr>
                <w:rFonts w:asciiTheme="minorEastAsia" w:eastAsiaTheme="minorEastAsia" w:hAnsiTheme="minorEastAsia" w:cs="宋体"/>
                <w:color w:val="333333"/>
                <w:kern w:val="0"/>
                <w:sz w:val="21"/>
              </w:rPr>
              <w:t>库</w:t>
            </w:r>
            <w:r w:rsidRPr="0058209D">
              <w:rPr>
                <w:rFonts w:asciiTheme="minorEastAsia" w:eastAsiaTheme="minorEastAsia" w:hAnsiTheme="minorEastAsia" w:cs="宋体" w:hint="eastAsia"/>
                <w:color w:val="333333"/>
                <w:kern w:val="0"/>
                <w:sz w:val="21"/>
              </w:rPr>
              <w:t>，了解深度学习原理，熟悉caffe深度学习框架；</w:t>
            </w:r>
          </w:p>
          <w:p w:rsidR="00916405" w:rsidRPr="0058209D" w:rsidRDefault="00916405" w:rsidP="0058209D">
            <w:pPr>
              <w:pStyle w:val="a9"/>
              <w:numPr>
                <w:ilvl w:val="0"/>
                <w:numId w:val="1"/>
              </w:numPr>
              <w:spacing w:line="240" w:lineRule="auto"/>
              <w:ind w:firstLineChars="0"/>
              <w:rPr>
                <w:rFonts w:asciiTheme="minorEastAsia" w:eastAsiaTheme="minorEastAsia" w:hAnsiTheme="minorEastAsia" w:cs="宋体"/>
                <w:color w:val="333333"/>
                <w:kern w:val="0"/>
                <w:sz w:val="21"/>
              </w:rPr>
            </w:pPr>
            <w:r w:rsidRPr="0058209D">
              <w:rPr>
                <w:rFonts w:asciiTheme="minorEastAsia" w:eastAsiaTheme="minorEastAsia" w:hAnsiTheme="minorEastAsia" w:cs="宋体" w:hint="eastAsia"/>
                <w:color w:val="333333"/>
                <w:kern w:val="0"/>
                <w:sz w:val="21"/>
              </w:rPr>
              <w:t>具有较强的英文阅读能力，能够阅读英文论文和专利，并能够快速编程实现；</w:t>
            </w:r>
          </w:p>
          <w:p w:rsidR="00916405" w:rsidRPr="008F440F" w:rsidRDefault="00916405" w:rsidP="008F440F">
            <w:pPr>
              <w:pStyle w:val="a9"/>
              <w:numPr>
                <w:ilvl w:val="0"/>
                <w:numId w:val="1"/>
              </w:numPr>
              <w:ind w:firstLineChars="0"/>
              <w:rPr>
                <w:rFonts w:asciiTheme="minorEastAsia" w:eastAsiaTheme="minorEastAsia" w:hAnsiTheme="minorEastAsia" w:cs="宋体"/>
                <w:color w:val="333333"/>
                <w:kern w:val="0"/>
                <w:sz w:val="21"/>
              </w:rPr>
            </w:pPr>
            <w:r w:rsidRPr="0058209D">
              <w:rPr>
                <w:rFonts w:asciiTheme="minorEastAsia" w:eastAsiaTheme="minorEastAsia" w:hAnsiTheme="minorEastAsia" w:cs="宋体" w:hint="eastAsia"/>
                <w:color w:val="333333"/>
                <w:kern w:val="0"/>
                <w:sz w:val="21"/>
              </w:rPr>
              <w:t>有使用caffe框架，人脸检测，人脸特征点定位经验者优先。</w:t>
            </w:r>
          </w:p>
        </w:tc>
      </w:tr>
      <w:tr w:rsidR="00916405" w:rsidRPr="002E225D" w:rsidTr="0014628C">
        <w:trPr>
          <w:trHeight w:val="443"/>
        </w:trPr>
        <w:tc>
          <w:tcPr>
            <w:tcW w:w="704" w:type="dxa"/>
            <w:vMerge/>
            <w:vAlign w:val="center"/>
          </w:tcPr>
          <w:p w:rsidR="00916405" w:rsidRPr="00880151" w:rsidRDefault="00916405" w:rsidP="0058209D">
            <w:pPr>
              <w:spacing w:line="240" w:lineRule="auto"/>
              <w:jc w:val="center"/>
              <w:rPr>
                <w:rFonts w:asciiTheme="minorEastAsia" w:eastAsiaTheme="minorEastAsia" w:hAnsiTheme="minorEastAsia"/>
                <w:b/>
                <w:spacing w:val="-12"/>
                <w:sz w:val="21"/>
              </w:rPr>
            </w:pPr>
          </w:p>
        </w:tc>
        <w:tc>
          <w:tcPr>
            <w:tcW w:w="1276" w:type="dxa"/>
            <w:vAlign w:val="center"/>
          </w:tcPr>
          <w:p w:rsidR="00916405" w:rsidRPr="002E225D" w:rsidRDefault="0091640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图像算法工程师</w:t>
            </w:r>
          </w:p>
        </w:tc>
        <w:tc>
          <w:tcPr>
            <w:tcW w:w="709" w:type="dxa"/>
            <w:vAlign w:val="center"/>
          </w:tcPr>
          <w:p w:rsidR="00916405" w:rsidRPr="002E225D" w:rsidRDefault="0091640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spacing w:val="-12"/>
                <w:sz w:val="21"/>
              </w:rPr>
              <w:t>5</w:t>
            </w:r>
          </w:p>
        </w:tc>
        <w:tc>
          <w:tcPr>
            <w:tcW w:w="7654" w:type="dxa"/>
            <w:vAlign w:val="center"/>
          </w:tcPr>
          <w:p w:rsidR="00916405" w:rsidRPr="0058209D" w:rsidRDefault="0091640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58209D">
              <w:rPr>
                <w:rFonts w:asciiTheme="minorEastAsia" w:eastAsiaTheme="minorEastAsia" w:hAnsiTheme="minorEastAsia" w:cs="宋体"/>
                <w:color w:val="333333"/>
                <w:spacing w:val="-12"/>
                <w:kern w:val="0"/>
                <w:sz w:val="21"/>
              </w:rPr>
              <w:t>1</w:t>
            </w:r>
            <w:r w:rsidRPr="0058209D">
              <w:rPr>
                <w:rFonts w:asciiTheme="minorEastAsia" w:eastAsiaTheme="minorEastAsia" w:hAnsiTheme="minorEastAsia" w:cs="宋体" w:hint="eastAsia"/>
                <w:color w:val="333333"/>
                <w:spacing w:val="-12"/>
                <w:kern w:val="0"/>
                <w:sz w:val="21"/>
              </w:rPr>
              <w:t>、电子、自动化、计算机等相关专业硕士学历，能力突出者可适当放宽；</w:t>
            </w:r>
          </w:p>
          <w:p w:rsidR="00916405" w:rsidRPr="0058209D" w:rsidRDefault="0091640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58209D">
              <w:rPr>
                <w:rFonts w:asciiTheme="minorEastAsia" w:eastAsiaTheme="minorEastAsia" w:hAnsiTheme="minorEastAsia" w:cs="宋体"/>
                <w:color w:val="333333"/>
                <w:spacing w:val="-12"/>
                <w:kern w:val="0"/>
                <w:sz w:val="21"/>
              </w:rPr>
              <w:t>2</w:t>
            </w:r>
            <w:r w:rsidRPr="0058209D">
              <w:rPr>
                <w:rFonts w:asciiTheme="minorEastAsia" w:eastAsiaTheme="minorEastAsia" w:hAnsiTheme="minorEastAsia" w:cs="宋体" w:hint="eastAsia"/>
                <w:color w:val="333333"/>
                <w:spacing w:val="-12"/>
                <w:kern w:val="0"/>
                <w:sz w:val="21"/>
              </w:rPr>
              <w:t>、扎实的图像处理及模式识别理论基础；</w:t>
            </w:r>
          </w:p>
          <w:p w:rsidR="00916405" w:rsidRPr="0058209D" w:rsidRDefault="0091640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58209D">
              <w:rPr>
                <w:rFonts w:asciiTheme="minorEastAsia" w:eastAsiaTheme="minorEastAsia" w:hAnsiTheme="minorEastAsia" w:cs="宋体"/>
                <w:color w:val="333333"/>
                <w:spacing w:val="-12"/>
                <w:kern w:val="0"/>
                <w:sz w:val="21"/>
              </w:rPr>
              <w:t>3</w:t>
            </w:r>
            <w:r w:rsidRPr="0058209D">
              <w:rPr>
                <w:rFonts w:asciiTheme="minorEastAsia" w:eastAsiaTheme="minorEastAsia" w:hAnsiTheme="minorEastAsia" w:cs="宋体" w:hint="eastAsia"/>
                <w:color w:val="333333"/>
                <w:spacing w:val="-12"/>
                <w:kern w:val="0"/>
                <w:sz w:val="21"/>
              </w:rPr>
              <w:t>、了解背景建模、目标检测、目标跟踪等智能视频分析技术；</w:t>
            </w:r>
          </w:p>
          <w:p w:rsidR="00916405" w:rsidRPr="0058209D" w:rsidRDefault="0091640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58209D">
              <w:rPr>
                <w:rFonts w:asciiTheme="minorEastAsia" w:eastAsiaTheme="minorEastAsia" w:hAnsiTheme="minorEastAsia" w:cs="宋体"/>
                <w:color w:val="333333"/>
                <w:spacing w:val="-12"/>
                <w:kern w:val="0"/>
                <w:sz w:val="21"/>
              </w:rPr>
              <w:t>4</w:t>
            </w:r>
            <w:r w:rsidRPr="0058209D">
              <w:rPr>
                <w:rFonts w:asciiTheme="minorEastAsia" w:eastAsiaTheme="minorEastAsia" w:hAnsiTheme="minorEastAsia" w:cs="宋体" w:hint="eastAsia"/>
                <w:color w:val="333333"/>
                <w:spacing w:val="-12"/>
                <w:kern w:val="0"/>
                <w:sz w:val="21"/>
              </w:rPr>
              <w:t>、熟悉</w:t>
            </w:r>
            <w:r w:rsidRPr="0058209D">
              <w:rPr>
                <w:rFonts w:asciiTheme="minorEastAsia" w:eastAsiaTheme="minorEastAsia" w:hAnsiTheme="minorEastAsia" w:cs="宋体"/>
                <w:color w:val="333333"/>
                <w:spacing w:val="-12"/>
                <w:kern w:val="0"/>
                <w:sz w:val="21"/>
              </w:rPr>
              <w:t>C/C++</w:t>
            </w:r>
            <w:r w:rsidRPr="0058209D">
              <w:rPr>
                <w:rFonts w:asciiTheme="minorEastAsia" w:eastAsiaTheme="minorEastAsia" w:hAnsiTheme="minorEastAsia" w:cs="宋体" w:hint="eastAsia"/>
                <w:color w:val="333333"/>
                <w:spacing w:val="-12"/>
                <w:kern w:val="0"/>
                <w:sz w:val="21"/>
              </w:rPr>
              <w:t>等编程语言，熟悉</w:t>
            </w:r>
            <w:r w:rsidRPr="0058209D">
              <w:rPr>
                <w:rFonts w:asciiTheme="minorEastAsia" w:eastAsiaTheme="minorEastAsia" w:hAnsiTheme="minorEastAsia" w:cs="宋体"/>
                <w:color w:val="333333"/>
                <w:spacing w:val="-12"/>
                <w:kern w:val="0"/>
                <w:sz w:val="21"/>
              </w:rPr>
              <w:t>OpenCV</w:t>
            </w:r>
            <w:r w:rsidRPr="0058209D">
              <w:rPr>
                <w:rFonts w:asciiTheme="minorEastAsia" w:eastAsiaTheme="minorEastAsia" w:hAnsiTheme="minorEastAsia" w:cs="宋体" w:hint="eastAsia"/>
                <w:color w:val="333333"/>
                <w:spacing w:val="-12"/>
                <w:kern w:val="0"/>
                <w:sz w:val="21"/>
              </w:rPr>
              <w:t>或其他图像处理库，熟悉算法建模；</w:t>
            </w:r>
          </w:p>
          <w:p w:rsidR="00916405" w:rsidRPr="0058209D" w:rsidRDefault="0091640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58209D">
              <w:rPr>
                <w:rFonts w:asciiTheme="minorEastAsia" w:eastAsiaTheme="minorEastAsia" w:hAnsiTheme="minorEastAsia" w:cs="宋体"/>
                <w:color w:val="333333"/>
                <w:spacing w:val="-12"/>
                <w:kern w:val="0"/>
                <w:sz w:val="21"/>
              </w:rPr>
              <w:t>5</w:t>
            </w:r>
            <w:r w:rsidRPr="0058209D">
              <w:rPr>
                <w:rFonts w:asciiTheme="minorEastAsia" w:eastAsiaTheme="minorEastAsia" w:hAnsiTheme="minorEastAsia" w:cs="宋体" w:hint="eastAsia"/>
                <w:color w:val="333333"/>
                <w:spacing w:val="-12"/>
                <w:kern w:val="0"/>
                <w:sz w:val="21"/>
              </w:rPr>
              <w:t>、能够熟练阅读和理解英文资料</w:t>
            </w:r>
            <w:r w:rsidRPr="0058209D">
              <w:rPr>
                <w:rFonts w:asciiTheme="minorEastAsia" w:eastAsiaTheme="minorEastAsia" w:hAnsiTheme="minorEastAsia" w:cs="宋体"/>
                <w:color w:val="333333"/>
                <w:spacing w:val="-12"/>
                <w:kern w:val="0"/>
                <w:sz w:val="21"/>
              </w:rPr>
              <w:t> </w:t>
            </w:r>
            <w:r w:rsidRPr="0058209D">
              <w:rPr>
                <w:rFonts w:asciiTheme="minorEastAsia" w:eastAsiaTheme="minorEastAsia" w:hAnsiTheme="minorEastAsia" w:cs="宋体" w:hint="eastAsia"/>
                <w:color w:val="333333"/>
                <w:spacing w:val="-12"/>
                <w:kern w:val="0"/>
                <w:sz w:val="21"/>
              </w:rPr>
              <w:t>；</w:t>
            </w:r>
          </w:p>
          <w:p w:rsidR="00916405" w:rsidRPr="0058209D" w:rsidRDefault="0091640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58209D">
              <w:rPr>
                <w:rFonts w:asciiTheme="minorEastAsia" w:eastAsiaTheme="minorEastAsia" w:hAnsiTheme="minorEastAsia" w:cs="宋体"/>
                <w:color w:val="333333"/>
                <w:spacing w:val="-12"/>
                <w:kern w:val="0"/>
                <w:sz w:val="21"/>
              </w:rPr>
              <w:t>6</w:t>
            </w:r>
            <w:r w:rsidRPr="0058209D">
              <w:rPr>
                <w:rFonts w:asciiTheme="minorEastAsia" w:eastAsiaTheme="minorEastAsia" w:hAnsiTheme="minorEastAsia" w:cs="宋体" w:hint="eastAsia"/>
                <w:color w:val="333333"/>
                <w:spacing w:val="-12"/>
                <w:kern w:val="0"/>
                <w:sz w:val="21"/>
              </w:rPr>
              <w:t>、有实际项目经验者优先考虑。</w:t>
            </w:r>
          </w:p>
        </w:tc>
      </w:tr>
      <w:tr w:rsidR="00916405" w:rsidRPr="002E225D" w:rsidTr="0014628C">
        <w:trPr>
          <w:trHeight w:val="443"/>
        </w:trPr>
        <w:tc>
          <w:tcPr>
            <w:tcW w:w="704" w:type="dxa"/>
            <w:vMerge/>
            <w:vAlign w:val="center"/>
          </w:tcPr>
          <w:p w:rsidR="00916405" w:rsidRPr="00880151" w:rsidRDefault="00916405" w:rsidP="0058209D">
            <w:pPr>
              <w:spacing w:line="240" w:lineRule="auto"/>
              <w:jc w:val="center"/>
              <w:rPr>
                <w:rFonts w:asciiTheme="minorEastAsia" w:eastAsiaTheme="minorEastAsia" w:hAnsiTheme="minorEastAsia"/>
                <w:b/>
                <w:spacing w:val="-12"/>
                <w:sz w:val="21"/>
              </w:rPr>
            </w:pPr>
          </w:p>
        </w:tc>
        <w:tc>
          <w:tcPr>
            <w:tcW w:w="1276" w:type="dxa"/>
            <w:vAlign w:val="center"/>
          </w:tcPr>
          <w:p w:rsidR="00916405" w:rsidRPr="002E225D"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机械</w:t>
            </w:r>
            <w:r>
              <w:rPr>
                <w:rFonts w:asciiTheme="minorEastAsia" w:eastAsiaTheme="minorEastAsia" w:hAnsiTheme="minorEastAsia"/>
                <w:spacing w:val="-12"/>
                <w:sz w:val="21"/>
              </w:rPr>
              <w:t>设计工程师</w:t>
            </w:r>
          </w:p>
        </w:tc>
        <w:tc>
          <w:tcPr>
            <w:tcW w:w="709" w:type="dxa"/>
            <w:vAlign w:val="center"/>
          </w:tcPr>
          <w:p w:rsidR="00916405" w:rsidRPr="002E225D"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2</w:t>
            </w:r>
          </w:p>
        </w:tc>
        <w:tc>
          <w:tcPr>
            <w:tcW w:w="7654" w:type="dxa"/>
            <w:vAlign w:val="center"/>
          </w:tcPr>
          <w:p w:rsidR="00916405" w:rsidRPr="005E56F3" w:rsidRDefault="00916405" w:rsidP="005E56F3">
            <w:pPr>
              <w:pStyle w:val="a9"/>
              <w:widowControl/>
              <w:numPr>
                <w:ilvl w:val="0"/>
                <w:numId w:val="2"/>
              </w:numPr>
              <w:shd w:val="clear" w:color="auto" w:fill="FFFFFF"/>
              <w:spacing w:line="375" w:lineRule="atLeast"/>
              <w:ind w:firstLineChars="0"/>
              <w:jc w:val="left"/>
              <w:rPr>
                <w:rFonts w:ascii="宋体" w:hAnsi="宋体" w:cs="宋体"/>
                <w:color w:val="333333"/>
                <w:kern w:val="0"/>
                <w:sz w:val="21"/>
                <w:shd w:val="clear" w:color="auto" w:fill="FFFFFF"/>
              </w:rPr>
            </w:pPr>
            <w:r w:rsidRPr="005E56F3">
              <w:rPr>
                <w:rFonts w:ascii="宋体" w:hAnsi="宋体" w:cs="宋体" w:hint="eastAsia"/>
                <w:color w:val="333333"/>
                <w:kern w:val="0"/>
                <w:sz w:val="21"/>
                <w:shd w:val="clear" w:color="auto" w:fill="FFFFFF"/>
              </w:rPr>
              <w:t>参与或独立进行机械系统设计，包括结构设计、部件选型、设计图纸出图（即整机设计）；</w:t>
            </w:r>
          </w:p>
          <w:p w:rsidR="00916405" w:rsidRPr="00E8747E" w:rsidRDefault="00916405" w:rsidP="005E56F3">
            <w:pPr>
              <w:pStyle w:val="a9"/>
              <w:widowControl/>
              <w:numPr>
                <w:ilvl w:val="0"/>
                <w:numId w:val="2"/>
              </w:numPr>
              <w:shd w:val="clear" w:color="auto" w:fill="FFFFFF"/>
              <w:spacing w:line="375" w:lineRule="atLeast"/>
              <w:ind w:firstLineChars="0"/>
              <w:jc w:val="left"/>
              <w:rPr>
                <w:rFonts w:ascii="simsun" w:hAnsi="simsun" w:cs="宋体" w:hint="eastAsia"/>
                <w:color w:val="333333"/>
                <w:kern w:val="0"/>
                <w:sz w:val="21"/>
              </w:rPr>
            </w:pPr>
            <w:r w:rsidRPr="005E56F3">
              <w:rPr>
                <w:rFonts w:ascii="Arial" w:hAnsi="Arial" w:cs="Arial"/>
                <w:color w:val="333333"/>
                <w:kern w:val="0"/>
                <w:sz w:val="21"/>
                <w:shd w:val="clear" w:color="auto" w:fill="FFFFFF"/>
              </w:rPr>
              <w:t> </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绘制工程图，整理</w:t>
            </w:r>
            <w:r w:rsidRPr="005E56F3">
              <w:rPr>
                <w:rFonts w:ascii="Arial" w:hAnsi="Arial" w:cs="Arial"/>
                <w:color w:val="333333"/>
                <w:kern w:val="0"/>
                <w:sz w:val="21"/>
                <w:shd w:val="clear" w:color="auto" w:fill="FFFFFF"/>
              </w:rPr>
              <w:t>BOM</w:t>
            </w:r>
            <w:r w:rsidRPr="005E56F3">
              <w:rPr>
                <w:rFonts w:ascii="宋体" w:hAnsi="宋体" w:cs="宋体" w:hint="eastAsia"/>
                <w:color w:val="333333"/>
                <w:kern w:val="0"/>
                <w:sz w:val="21"/>
                <w:shd w:val="clear" w:color="auto" w:fill="FFFFFF"/>
              </w:rPr>
              <w:t>清单</w:t>
            </w:r>
            <w:r>
              <w:rPr>
                <w:rFonts w:ascii="宋体" w:hAnsi="宋体" w:cs="宋体" w:hint="eastAsia"/>
                <w:color w:val="333333"/>
                <w:kern w:val="0"/>
                <w:sz w:val="21"/>
                <w:shd w:val="clear" w:color="auto" w:fill="FFFFFF"/>
              </w:rPr>
              <w:t>，</w:t>
            </w:r>
            <w:r w:rsidRPr="00E8747E">
              <w:rPr>
                <w:rFonts w:ascii="宋体" w:hAnsi="宋体" w:cs="宋体" w:hint="eastAsia"/>
                <w:color w:val="333333"/>
                <w:kern w:val="0"/>
                <w:sz w:val="21"/>
                <w:shd w:val="clear" w:color="auto" w:fill="FFFFFF"/>
              </w:rPr>
              <w:t>设备试制及调试；</w:t>
            </w:r>
            <w:r w:rsidRPr="00E8747E">
              <w:rPr>
                <w:rFonts w:ascii="simsun" w:hAnsi="simsun" w:cs="宋体"/>
                <w:color w:val="333333"/>
                <w:kern w:val="0"/>
                <w:sz w:val="21"/>
              </w:rPr>
              <w:t xml:space="preserve"> </w:t>
            </w:r>
          </w:p>
          <w:p w:rsidR="00916405" w:rsidRPr="005E56F3" w:rsidRDefault="00916405" w:rsidP="005E56F3">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3</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Pr>
                <w:rFonts w:ascii="宋体" w:hAnsi="宋体" w:cs="宋体" w:hint="eastAsia"/>
                <w:color w:val="333333"/>
                <w:kern w:val="0"/>
                <w:sz w:val="21"/>
                <w:shd w:val="clear" w:color="auto" w:fill="FFFFFF"/>
              </w:rPr>
              <w:t>产品化工作，</w:t>
            </w:r>
            <w:r w:rsidRPr="005E56F3">
              <w:rPr>
                <w:rFonts w:ascii="宋体" w:hAnsi="宋体" w:cs="宋体" w:hint="eastAsia"/>
                <w:color w:val="333333"/>
                <w:kern w:val="0"/>
                <w:sz w:val="21"/>
                <w:shd w:val="clear" w:color="auto" w:fill="FFFFFF"/>
              </w:rPr>
              <w:t>制订机械设备的操作规程和维修保养手册；</w:t>
            </w:r>
          </w:p>
          <w:p w:rsidR="00916405" w:rsidRPr="005E56F3" w:rsidRDefault="00916405" w:rsidP="005E56F3">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4</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机械设备的现场施工安装技术指导，对设备缺陷进行改正或调整；</w:t>
            </w:r>
          </w:p>
          <w:p w:rsidR="00916405" w:rsidRPr="005E56F3" w:rsidRDefault="00916405" w:rsidP="005E56F3">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5</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Pr>
                <w:rFonts w:ascii="宋体" w:hAnsi="宋体" w:cs="宋体" w:hint="eastAsia"/>
                <w:color w:val="333333"/>
                <w:kern w:val="0"/>
                <w:sz w:val="21"/>
                <w:shd w:val="clear" w:color="auto" w:fill="FFFFFF"/>
              </w:rPr>
              <w:t>机械类本科以上学历，</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有较强学习领悟能力；</w:t>
            </w:r>
          </w:p>
          <w:p w:rsidR="00916405" w:rsidRPr="005E56F3" w:rsidRDefault="00916405" w:rsidP="005E56F3">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7</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熟悉常用机电部件及其品牌，能独立完成机械系统设计工作；</w:t>
            </w:r>
          </w:p>
          <w:p w:rsidR="00916405" w:rsidRPr="005E56F3" w:rsidRDefault="00916405" w:rsidP="005E56F3">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8</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熟悉机械加工工艺，能够在设计时兼顾功能与生产工艺；</w:t>
            </w:r>
          </w:p>
          <w:p w:rsidR="00916405" w:rsidRPr="005E56F3" w:rsidRDefault="00916405" w:rsidP="005E56F3">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9</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熟练使用</w:t>
            </w:r>
            <w:r w:rsidRPr="005E56F3">
              <w:rPr>
                <w:rFonts w:ascii="Arial" w:hAnsi="Arial" w:cs="Arial"/>
                <w:color w:val="333333"/>
                <w:kern w:val="0"/>
                <w:sz w:val="21"/>
                <w:shd w:val="clear" w:color="auto" w:fill="FFFFFF"/>
              </w:rPr>
              <w:t>AutoCAD</w:t>
            </w:r>
            <w:r w:rsidRPr="005E56F3">
              <w:rPr>
                <w:rFonts w:ascii="宋体" w:hAnsi="宋体" w:cs="宋体" w:hint="eastAsia"/>
                <w:color w:val="333333"/>
                <w:kern w:val="0"/>
                <w:sz w:val="21"/>
                <w:shd w:val="clear" w:color="auto" w:fill="FFFFFF"/>
              </w:rPr>
              <w:t>、</w:t>
            </w:r>
            <w:r w:rsidRPr="005E56F3">
              <w:rPr>
                <w:rFonts w:ascii="Arial" w:hAnsi="Arial" w:cs="Arial"/>
                <w:color w:val="333333"/>
                <w:kern w:val="0"/>
                <w:sz w:val="21"/>
                <w:shd w:val="clear" w:color="auto" w:fill="FFFFFF"/>
              </w:rPr>
              <w:t>SolidWorks</w:t>
            </w:r>
            <w:r w:rsidRPr="005E56F3">
              <w:rPr>
                <w:rFonts w:ascii="宋体" w:hAnsi="宋体" w:cs="宋体" w:hint="eastAsia"/>
                <w:color w:val="333333"/>
                <w:kern w:val="0"/>
                <w:sz w:val="21"/>
                <w:shd w:val="clear" w:color="auto" w:fill="FFFFFF"/>
              </w:rPr>
              <w:t>等设计软件；</w:t>
            </w:r>
          </w:p>
          <w:p w:rsidR="00916405" w:rsidRPr="005E56F3" w:rsidRDefault="00916405" w:rsidP="005E56F3">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10</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有</w:t>
            </w:r>
            <w:r>
              <w:rPr>
                <w:rFonts w:ascii="宋体" w:hAnsi="宋体" w:cs="宋体" w:hint="eastAsia"/>
                <w:color w:val="333333"/>
                <w:kern w:val="0"/>
                <w:sz w:val="21"/>
                <w:shd w:val="clear" w:color="auto" w:fill="FFFFFF"/>
              </w:rPr>
              <w:t>一</w:t>
            </w:r>
            <w:r w:rsidRPr="005E56F3">
              <w:rPr>
                <w:rFonts w:ascii="宋体" w:hAnsi="宋体" w:cs="宋体" w:hint="eastAsia"/>
                <w:color w:val="333333"/>
                <w:kern w:val="0"/>
                <w:sz w:val="21"/>
                <w:shd w:val="clear" w:color="auto" w:fill="FFFFFF"/>
              </w:rPr>
              <w:t>年以上机械产品设计工作经验；</w:t>
            </w:r>
          </w:p>
          <w:p w:rsidR="00916405" w:rsidRPr="005E56F3" w:rsidRDefault="00916405" w:rsidP="005E56F3">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11</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团队合作精神强，施工现场指导沟通能力强；</w:t>
            </w:r>
          </w:p>
          <w:p w:rsidR="00916405" w:rsidRPr="00E8747E" w:rsidRDefault="00916405" w:rsidP="00E8747E">
            <w:pPr>
              <w:widowControl/>
              <w:shd w:val="clear" w:color="auto" w:fill="FFFFFF"/>
              <w:spacing w:line="375" w:lineRule="atLeast"/>
              <w:jc w:val="left"/>
              <w:rPr>
                <w:rFonts w:ascii="simsun" w:hAnsi="simsun" w:cs="宋体" w:hint="eastAsia"/>
                <w:color w:val="333333"/>
                <w:kern w:val="0"/>
                <w:sz w:val="21"/>
              </w:rPr>
            </w:pPr>
            <w:r>
              <w:rPr>
                <w:rFonts w:ascii="Arial" w:hAnsi="Arial" w:cs="Arial"/>
                <w:color w:val="333333"/>
                <w:kern w:val="0"/>
                <w:sz w:val="21"/>
                <w:shd w:val="clear" w:color="auto" w:fill="FFFFFF"/>
              </w:rPr>
              <w:t>12</w:t>
            </w:r>
            <w:r w:rsidRPr="005E56F3">
              <w:rPr>
                <w:rFonts w:ascii="宋体" w:hAnsi="宋体" w:cs="宋体" w:hint="eastAsia"/>
                <w:color w:val="333333"/>
                <w:kern w:val="0"/>
                <w:sz w:val="21"/>
                <w:shd w:val="clear" w:color="auto" w:fill="FFFFFF"/>
              </w:rPr>
              <w:t>、</w:t>
            </w:r>
            <w:r w:rsidRPr="005E56F3">
              <w:rPr>
                <w:rFonts w:ascii="simsun" w:hAnsi="simsun" w:cs="宋体"/>
                <w:color w:val="333333"/>
                <w:kern w:val="0"/>
                <w:sz w:val="21"/>
              </w:rPr>
              <w:t> </w:t>
            </w:r>
            <w:r w:rsidRPr="005E56F3">
              <w:rPr>
                <w:rFonts w:ascii="宋体" w:hAnsi="宋体" w:cs="宋体" w:hint="eastAsia"/>
                <w:color w:val="333333"/>
                <w:kern w:val="0"/>
                <w:sz w:val="21"/>
                <w:shd w:val="clear" w:color="auto" w:fill="FFFFFF"/>
              </w:rPr>
              <w:t>能适应不定期现场出差。</w:t>
            </w:r>
          </w:p>
        </w:tc>
      </w:tr>
      <w:tr w:rsidR="00916405" w:rsidRPr="00343901" w:rsidTr="0014628C">
        <w:trPr>
          <w:trHeight w:val="443"/>
        </w:trPr>
        <w:tc>
          <w:tcPr>
            <w:tcW w:w="704" w:type="dxa"/>
            <w:vMerge/>
            <w:vAlign w:val="center"/>
          </w:tcPr>
          <w:p w:rsidR="00916405" w:rsidRPr="00880151" w:rsidRDefault="00916405" w:rsidP="0058209D">
            <w:pPr>
              <w:spacing w:line="240" w:lineRule="auto"/>
              <w:jc w:val="center"/>
              <w:rPr>
                <w:rFonts w:asciiTheme="minorEastAsia" w:eastAsiaTheme="minorEastAsia" w:hAnsiTheme="minorEastAsia"/>
                <w:b/>
                <w:spacing w:val="-12"/>
                <w:sz w:val="21"/>
              </w:rPr>
            </w:pPr>
          </w:p>
        </w:tc>
        <w:tc>
          <w:tcPr>
            <w:tcW w:w="1276" w:type="dxa"/>
            <w:vAlign w:val="center"/>
          </w:tcPr>
          <w:p w:rsidR="00916405"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电气</w:t>
            </w:r>
            <w:r>
              <w:rPr>
                <w:rFonts w:asciiTheme="minorEastAsia" w:eastAsiaTheme="minorEastAsia" w:hAnsiTheme="minorEastAsia"/>
                <w:spacing w:val="-12"/>
                <w:sz w:val="21"/>
              </w:rPr>
              <w:t>工程师</w:t>
            </w:r>
          </w:p>
        </w:tc>
        <w:tc>
          <w:tcPr>
            <w:tcW w:w="709" w:type="dxa"/>
            <w:vAlign w:val="center"/>
          </w:tcPr>
          <w:p w:rsidR="00916405"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1</w:t>
            </w:r>
          </w:p>
        </w:tc>
        <w:tc>
          <w:tcPr>
            <w:tcW w:w="7654" w:type="dxa"/>
            <w:vAlign w:val="center"/>
          </w:tcPr>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sidRPr="00343901">
              <w:rPr>
                <w:rFonts w:ascii="simsun" w:hAnsi="simsun" w:cs="宋体"/>
                <w:color w:val="333333"/>
                <w:kern w:val="0"/>
                <w:sz w:val="21"/>
              </w:rPr>
              <w:t>1</w:t>
            </w:r>
            <w:r w:rsidRPr="00343901">
              <w:rPr>
                <w:rFonts w:ascii="simsun" w:hAnsi="simsun" w:cs="宋体"/>
                <w:color w:val="333333"/>
                <w:kern w:val="0"/>
                <w:sz w:val="21"/>
              </w:rPr>
              <w:t>、负责非标产品的电气设计：包括电气图纸绘制、电机控制设计、电气部件选型等；</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sidRPr="00343901">
              <w:rPr>
                <w:rFonts w:ascii="simsun" w:hAnsi="simsun" w:cs="宋体"/>
                <w:color w:val="333333"/>
                <w:kern w:val="0"/>
                <w:sz w:val="21"/>
              </w:rPr>
              <w:t>2</w:t>
            </w:r>
            <w:r w:rsidRPr="00343901">
              <w:rPr>
                <w:rFonts w:ascii="simsun" w:hAnsi="simsun" w:cs="宋体"/>
                <w:color w:val="333333"/>
                <w:kern w:val="0"/>
                <w:sz w:val="21"/>
              </w:rPr>
              <w:t>、参与电气采购申请的提出及执行；</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3</w:t>
            </w:r>
            <w:r w:rsidRPr="00343901">
              <w:rPr>
                <w:rFonts w:ascii="simsun" w:hAnsi="simsun" w:cs="宋体"/>
                <w:color w:val="333333"/>
                <w:kern w:val="0"/>
                <w:sz w:val="21"/>
              </w:rPr>
              <w:t>、电子、电气或相关专业，本科及以上学历；</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4</w:t>
            </w:r>
            <w:r w:rsidRPr="00343901">
              <w:rPr>
                <w:rFonts w:ascii="simsun" w:hAnsi="simsun" w:cs="宋体"/>
                <w:color w:val="333333"/>
                <w:kern w:val="0"/>
                <w:sz w:val="21"/>
              </w:rPr>
              <w:t>、</w:t>
            </w:r>
            <w:r w:rsidR="001755EB">
              <w:rPr>
                <w:rFonts w:ascii="simsun" w:hAnsi="simsun" w:cs="宋体" w:hint="eastAsia"/>
                <w:color w:val="333333"/>
                <w:kern w:val="0"/>
                <w:sz w:val="21"/>
              </w:rPr>
              <w:t>一</w:t>
            </w:r>
            <w:r w:rsidRPr="00343901">
              <w:rPr>
                <w:rFonts w:ascii="simsun" w:hAnsi="simsun" w:cs="宋体"/>
                <w:color w:val="333333"/>
                <w:kern w:val="0"/>
                <w:sz w:val="21"/>
              </w:rPr>
              <w:t>年以上电气自动化产品设计经验，电机控制设计经验丰富者优先；</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5</w:t>
            </w:r>
            <w:r w:rsidRPr="00343901">
              <w:rPr>
                <w:rFonts w:ascii="simsun" w:hAnsi="simsun" w:cs="宋体"/>
                <w:color w:val="333333"/>
                <w:kern w:val="0"/>
                <w:sz w:val="21"/>
              </w:rPr>
              <w:t>、熟悉电气布线、电气控制柜设计、电气部件选型、西门子</w:t>
            </w:r>
            <w:r w:rsidRPr="00343901">
              <w:rPr>
                <w:rFonts w:ascii="simsun" w:hAnsi="simsun" w:cs="宋体"/>
                <w:color w:val="333333"/>
                <w:kern w:val="0"/>
                <w:sz w:val="21"/>
              </w:rPr>
              <w:t>PLC</w:t>
            </w:r>
            <w:r w:rsidRPr="00343901">
              <w:rPr>
                <w:rFonts w:ascii="simsun" w:hAnsi="simsun" w:cs="宋体"/>
                <w:color w:val="333333"/>
                <w:kern w:val="0"/>
                <w:sz w:val="21"/>
              </w:rPr>
              <w:t>编程等；</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6</w:t>
            </w:r>
            <w:r w:rsidRPr="00343901">
              <w:rPr>
                <w:rFonts w:ascii="simsun" w:hAnsi="simsun" w:cs="宋体"/>
                <w:color w:val="333333"/>
                <w:kern w:val="0"/>
                <w:sz w:val="21"/>
              </w:rPr>
              <w:t>、有较强的责任心</w:t>
            </w:r>
            <w:r w:rsidRPr="00343901">
              <w:rPr>
                <w:rFonts w:ascii="simsun" w:hAnsi="simsun" w:cs="宋体"/>
                <w:color w:val="333333"/>
                <w:kern w:val="0"/>
                <w:sz w:val="21"/>
              </w:rPr>
              <w:t>,</w:t>
            </w:r>
            <w:r w:rsidRPr="00343901">
              <w:rPr>
                <w:rFonts w:ascii="simsun" w:hAnsi="simsun" w:cs="宋体"/>
                <w:color w:val="333333"/>
                <w:kern w:val="0"/>
                <w:sz w:val="21"/>
              </w:rPr>
              <w:t>良好团队协作能力、沟通能力、谦虚踏实；</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7</w:t>
            </w:r>
            <w:r w:rsidRPr="00343901">
              <w:rPr>
                <w:rFonts w:ascii="simsun" w:hAnsi="simsun" w:cs="宋体"/>
                <w:color w:val="333333"/>
                <w:kern w:val="0"/>
                <w:sz w:val="21"/>
              </w:rPr>
              <w:t>、有相关工作经验者，能独立完成单机或者生产线电控设计及调试者优先。</w:t>
            </w:r>
          </w:p>
        </w:tc>
      </w:tr>
      <w:tr w:rsidR="00916405" w:rsidRPr="00343901" w:rsidTr="0014628C">
        <w:trPr>
          <w:trHeight w:val="443"/>
        </w:trPr>
        <w:tc>
          <w:tcPr>
            <w:tcW w:w="704" w:type="dxa"/>
            <w:vMerge/>
            <w:vAlign w:val="center"/>
          </w:tcPr>
          <w:p w:rsidR="00916405" w:rsidRPr="00880151" w:rsidRDefault="00916405" w:rsidP="0058209D">
            <w:pPr>
              <w:spacing w:line="240" w:lineRule="auto"/>
              <w:jc w:val="center"/>
              <w:rPr>
                <w:rFonts w:asciiTheme="minorEastAsia" w:eastAsiaTheme="minorEastAsia" w:hAnsiTheme="minorEastAsia"/>
                <w:b/>
                <w:spacing w:val="-12"/>
                <w:sz w:val="21"/>
              </w:rPr>
            </w:pPr>
          </w:p>
        </w:tc>
        <w:tc>
          <w:tcPr>
            <w:tcW w:w="1276" w:type="dxa"/>
            <w:vAlign w:val="center"/>
          </w:tcPr>
          <w:p w:rsidR="00916405"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光学</w:t>
            </w:r>
            <w:r>
              <w:rPr>
                <w:rFonts w:asciiTheme="minorEastAsia" w:eastAsiaTheme="minorEastAsia" w:hAnsiTheme="minorEastAsia"/>
                <w:spacing w:val="-12"/>
                <w:sz w:val="21"/>
              </w:rPr>
              <w:t>工程师</w:t>
            </w:r>
          </w:p>
        </w:tc>
        <w:tc>
          <w:tcPr>
            <w:tcW w:w="709" w:type="dxa"/>
            <w:vAlign w:val="center"/>
          </w:tcPr>
          <w:p w:rsidR="00916405"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1</w:t>
            </w:r>
          </w:p>
        </w:tc>
        <w:tc>
          <w:tcPr>
            <w:tcW w:w="7654" w:type="dxa"/>
            <w:vAlign w:val="center"/>
          </w:tcPr>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1</w:t>
            </w:r>
            <w:r>
              <w:rPr>
                <w:rFonts w:ascii="simsun" w:hAnsi="simsun" w:cs="宋体" w:hint="eastAsia"/>
                <w:color w:val="333333"/>
                <w:kern w:val="0"/>
                <w:sz w:val="21"/>
              </w:rPr>
              <w:t>、</w:t>
            </w:r>
            <w:r w:rsidRPr="00343901">
              <w:rPr>
                <w:rFonts w:ascii="simsun" w:hAnsi="simsun" w:cs="宋体"/>
                <w:color w:val="333333"/>
                <w:kern w:val="0"/>
                <w:sz w:val="21"/>
              </w:rPr>
              <w:t>配合视觉检测产品的研制，负责光学系统、照明光源的实验与分析和光学改进工作；</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2</w:t>
            </w:r>
            <w:r>
              <w:rPr>
                <w:rFonts w:ascii="simsun" w:hAnsi="simsun" w:cs="宋体" w:hint="eastAsia"/>
                <w:color w:val="333333"/>
                <w:kern w:val="0"/>
                <w:sz w:val="21"/>
              </w:rPr>
              <w:t>、</w:t>
            </w:r>
            <w:r w:rsidRPr="00343901">
              <w:rPr>
                <w:rFonts w:ascii="simsun" w:hAnsi="simsun" w:cs="宋体"/>
                <w:color w:val="333333"/>
                <w:kern w:val="0"/>
                <w:sz w:val="21"/>
              </w:rPr>
              <w:t>按照部门要求完成光学技术预研工作，跟踪机器视觉领域最新光学技术发展；</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3</w:t>
            </w:r>
            <w:r>
              <w:rPr>
                <w:rFonts w:ascii="simsun" w:hAnsi="simsun" w:cs="宋体" w:hint="eastAsia"/>
                <w:color w:val="333333"/>
                <w:kern w:val="0"/>
                <w:sz w:val="21"/>
              </w:rPr>
              <w:t>、</w:t>
            </w:r>
            <w:r w:rsidRPr="00343901">
              <w:rPr>
                <w:rFonts w:ascii="simsun" w:hAnsi="simsun" w:cs="宋体"/>
                <w:color w:val="333333"/>
                <w:kern w:val="0"/>
                <w:sz w:val="21"/>
              </w:rPr>
              <w:t>光学相关专业本科学士及以上学历；</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4</w:t>
            </w:r>
            <w:r>
              <w:rPr>
                <w:rFonts w:ascii="simsun" w:hAnsi="simsun" w:cs="宋体" w:hint="eastAsia"/>
                <w:color w:val="333333"/>
                <w:kern w:val="0"/>
                <w:sz w:val="21"/>
              </w:rPr>
              <w:t>、</w:t>
            </w:r>
            <w:r w:rsidRPr="00343901">
              <w:rPr>
                <w:rFonts w:ascii="simsun" w:hAnsi="simsun" w:cs="宋体"/>
                <w:color w:val="333333"/>
                <w:kern w:val="0"/>
                <w:sz w:val="21"/>
              </w:rPr>
              <w:t>.</w:t>
            </w:r>
            <w:r w:rsidRPr="00343901">
              <w:rPr>
                <w:rFonts w:ascii="simsun" w:hAnsi="simsun" w:cs="宋体"/>
                <w:color w:val="333333"/>
                <w:kern w:val="0"/>
                <w:sz w:val="21"/>
              </w:rPr>
              <w:t>熟悉几何光学，能独立分析和改进光路优化光学系统，了解光学装校的方法以及光学机械设计的基本知识；</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5</w:t>
            </w:r>
            <w:r>
              <w:rPr>
                <w:rFonts w:ascii="simsun" w:hAnsi="simsun" w:cs="宋体" w:hint="eastAsia"/>
                <w:color w:val="333333"/>
                <w:kern w:val="0"/>
                <w:sz w:val="21"/>
              </w:rPr>
              <w:t>、</w:t>
            </w:r>
            <w:r w:rsidRPr="00343901">
              <w:rPr>
                <w:rFonts w:ascii="simsun" w:hAnsi="simsun" w:cs="宋体"/>
                <w:color w:val="333333"/>
                <w:kern w:val="0"/>
                <w:sz w:val="21"/>
              </w:rPr>
              <w:t>熟悉激光，光学镜头、滤色片的工作原理和选型方法；</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6</w:t>
            </w:r>
            <w:r>
              <w:rPr>
                <w:rFonts w:ascii="simsun" w:hAnsi="simsun" w:cs="宋体" w:hint="eastAsia"/>
                <w:color w:val="333333"/>
                <w:kern w:val="0"/>
                <w:sz w:val="21"/>
              </w:rPr>
              <w:t>、</w:t>
            </w:r>
            <w:r w:rsidRPr="00343901">
              <w:rPr>
                <w:rFonts w:ascii="simsun" w:hAnsi="simsun" w:cs="宋体"/>
                <w:color w:val="333333"/>
                <w:kern w:val="0"/>
                <w:sz w:val="21"/>
              </w:rPr>
              <w:t>熟悉</w:t>
            </w:r>
            <w:r w:rsidRPr="00343901">
              <w:rPr>
                <w:rFonts w:ascii="simsun" w:hAnsi="simsun" w:cs="宋体"/>
                <w:color w:val="333333"/>
                <w:kern w:val="0"/>
                <w:sz w:val="21"/>
              </w:rPr>
              <w:t>zemax</w:t>
            </w:r>
            <w:r w:rsidRPr="00343901">
              <w:rPr>
                <w:rFonts w:ascii="simsun" w:hAnsi="simsun" w:cs="宋体"/>
                <w:color w:val="333333"/>
                <w:kern w:val="0"/>
                <w:sz w:val="21"/>
              </w:rPr>
              <w:t>等光学仿真软件；</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r>
              <w:rPr>
                <w:rFonts w:ascii="simsun" w:hAnsi="simsun" w:cs="宋体"/>
                <w:color w:val="333333"/>
                <w:kern w:val="0"/>
                <w:sz w:val="21"/>
              </w:rPr>
              <w:t>7</w:t>
            </w:r>
            <w:r>
              <w:rPr>
                <w:rFonts w:ascii="simsun" w:hAnsi="simsun" w:cs="宋体" w:hint="eastAsia"/>
                <w:color w:val="333333"/>
                <w:kern w:val="0"/>
                <w:sz w:val="21"/>
              </w:rPr>
              <w:t>、</w:t>
            </w:r>
            <w:r w:rsidRPr="00343901">
              <w:rPr>
                <w:rFonts w:ascii="simsun" w:hAnsi="simsun" w:cs="宋体"/>
                <w:color w:val="333333"/>
                <w:kern w:val="0"/>
                <w:sz w:val="21"/>
              </w:rPr>
              <w:t>具备独立完成光电产品的光学系统设计、集成及调试能力，参与过相关产品的全过程开发者优先。</w:t>
            </w:r>
          </w:p>
          <w:p w:rsidR="00916405" w:rsidRPr="00343901" w:rsidRDefault="00916405" w:rsidP="00343901">
            <w:pPr>
              <w:widowControl/>
              <w:shd w:val="clear" w:color="auto" w:fill="FFFFFF"/>
              <w:spacing w:line="375" w:lineRule="atLeast"/>
              <w:jc w:val="left"/>
              <w:rPr>
                <w:rFonts w:ascii="simsun" w:hAnsi="simsun" w:cs="宋体" w:hint="eastAsia"/>
                <w:color w:val="333333"/>
                <w:kern w:val="0"/>
                <w:sz w:val="21"/>
              </w:rPr>
            </w:pPr>
          </w:p>
        </w:tc>
      </w:tr>
      <w:tr w:rsidR="00916405" w:rsidRPr="00343901" w:rsidTr="0014628C">
        <w:trPr>
          <w:trHeight w:val="443"/>
        </w:trPr>
        <w:tc>
          <w:tcPr>
            <w:tcW w:w="704" w:type="dxa"/>
            <w:vMerge/>
            <w:vAlign w:val="center"/>
          </w:tcPr>
          <w:p w:rsidR="00916405" w:rsidRPr="00880151" w:rsidRDefault="00916405" w:rsidP="0058209D">
            <w:pPr>
              <w:spacing w:line="240" w:lineRule="auto"/>
              <w:jc w:val="center"/>
              <w:rPr>
                <w:rFonts w:asciiTheme="minorEastAsia" w:eastAsiaTheme="minorEastAsia" w:hAnsiTheme="minorEastAsia"/>
                <w:b/>
                <w:spacing w:val="-12"/>
                <w:sz w:val="21"/>
              </w:rPr>
            </w:pPr>
          </w:p>
        </w:tc>
        <w:tc>
          <w:tcPr>
            <w:tcW w:w="1276" w:type="dxa"/>
            <w:vAlign w:val="center"/>
          </w:tcPr>
          <w:p w:rsidR="00916405"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数据处理</w:t>
            </w:r>
            <w:r>
              <w:rPr>
                <w:rFonts w:asciiTheme="minorEastAsia" w:eastAsiaTheme="minorEastAsia" w:hAnsiTheme="minorEastAsia"/>
                <w:spacing w:val="-12"/>
                <w:sz w:val="21"/>
              </w:rPr>
              <w:t>工程师</w:t>
            </w:r>
          </w:p>
        </w:tc>
        <w:tc>
          <w:tcPr>
            <w:tcW w:w="709" w:type="dxa"/>
            <w:vAlign w:val="center"/>
          </w:tcPr>
          <w:p w:rsidR="00916405" w:rsidRDefault="0091640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2</w:t>
            </w:r>
          </w:p>
        </w:tc>
        <w:tc>
          <w:tcPr>
            <w:tcW w:w="7654" w:type="dxa"/>
            <w:vAlign w:val="center"/>
          </w:tcPr>
          <w:p w:rsidR="00916405" w:rsidRPr="00F365F1" w:rsidRDefault="00916405" w:rsidP="00F365F1">
            <w:pPr>
              <w:pStyle w:val="a9"/>
              <w:numPr>
                <w:ilvl w:val="0"/>
                <w:numId w:val="4"/>
              </w:numPr>
              <w:spacing w:line="240" w:lineRule="auto"/>
              <w:ind w:firstLineChars="0"/>
              <w:jc w:val="left"/>
              <w:rPr>
                <w:rFonts w:asciiTheme="minorEastAsia" w:eastAsiaTheme="minorEastAsia" w:hAnsiTheme="minorEastAsia"/>
                <w:color w:val="000000" w:themeColor="text1"/>
                <w:spacing w:val="-12"/>
                <w:sz w:val="21"/>
              </w:rPr>
            </w:pPr>
            <w:r w:rsidRPr="00F365F1">
              <w:rPr>
                <w:rFonts w:asciiTheme="minorEastAsia" w:eastAsiaTheme="minorEastAsia" w:hAnsiTheme="minorEastAsia"/>
                <w:color w:val="000000" w:themeColor="text1"/>
                <w:spacing w:val="-12"/>
                <w:sz w:val="21"/>
              </w:rPr>
              <w:t>计算机软件研发相关专业</w:t>
            </w:r>
            <w:r w:rsidR="00425D69">
              <w:rPr>
                <w:rFonts w:asciiTheme="minorEastAsia" w:eastAsiaTheme="minorEastAsia" w:hAnsiTheme="minorEastAsia" w:hint="eastAsia"/>
                <w:color w:val="000000" w:themeColor="text1"/>
                <w:spacing w:val="-12"/>
                <w:sz w:val="21"/>
              </w:rPr>
              <w:t>本</w:t>
            </w:r>
            <w:r w:rsidRPr="00F365F1">
              <w:rPr>
                <w:rFonts w:asciiTheme="minorEastAsia" w:eastAsiaTheme="minorEastAsia" w:hAnsiTheme="minorEastAsia"/>
                <w:color w:val="000000" w:themeColor="text1"/>
                <w:spacing w:val="-12"/>
                <w:sz w:val="21"/>
              </w:rPr>
              <w:t>科及以上学历</w:t>
            </w:r>
            <w:r>
              <w:rPr>
                <w:rFonts w:asciiTheme="minorEastAsia" w:eastAsiaTheme="minorEastAsia" w:hAnsiTheme="minorEastAsia" w:hint="eastAsia"/>
                <w:color w:val="000000" w:themeColor="text1"/>
                <w:spacing w:val="-12"/>
                <w:sz w:val="21"/>
              </w:rPr>
              <w:t>；</w:t>
            </w:r>
          </w:p>
          <w:p w:rsidR="00916405" w:rsidRPr="00F365F1" w:rsidRDefault="00916405" w:rsidP="00F365F1">
            <w:pPr>
              <w:pStyle w:val="a9"/>
              <w:widowControl/>
              <w:numPr>
                <w:ilvl w:val="0"/>
                <w:numId w:val="4"/>
              </w:numPr>
              <w:shd w:val="clear" w:color="auto" w:fill="FFFFFF"/>
              <w:spacing w:line="375" w:lineRule="atLeast"/>
              <w:ind w:firstLineChars="0"/>
              <w:jc w:val="left"/>
              <w:rPr>
                <w:rFonts w:ascii="simsun" w:hAnsi="simsun" w:cs="宋体" w:hint="eastAsia"/>
                <w:color w:val="333333"/>
                <w:kern w:val="0"/>
                <w:sz w:val="21"/>
              </w:rPr>
            </w:pPr>
            <w:r w:rsidRPr="00F365F1">
              <w:rPr>
                <w:rFonts w:ascii="simsun" w:hAnsi="simsun" w:cs="宋体"/>
                <w:color w:val="333333"/>
                <w:kern w:val="0"/>
                <w:sz w:val="21"/>
              </w:rPr>
              <w:t>批量处理标注文件（</w:t>
            </w:r>
            <w:r w:rsidRPr="00F365F1">
              <w:rPr>
                <w:rFonts w:ascii="simsun" w:hAnsi="simsun" w:cs="宋体" w:hint="eastAsia"/>
                <w:color w:val="333333"/>
                <w:kern w:val="0"/>
                <w:sz w:val="21"/>
              </w:rPr>
              <w:t>如</w:t>
            </w:r>
            <w:r w:rsidRPr="00F365F1">
              <w:rPr>
                <w:rFonts w:ascii="simsun" w:hAnsi="simsun" w:cs="宋体" w:hint="eastAsia"/>
                <w:color w:val="333333"/>
                <w:kern w:val="0"/>
                <w:sz w:val="21"/>
              </w:rPr>
              <w:t>.</w:t>
            </w:r>
            <w:r w:rsidRPr="00F365F1">
              <w:rPr>
                <w:rFonts w:ascii="simsun" w:hAnsi="simsun" w:cs="宋体"/>
                <w:color w:val="333333"/>
                <w:kern w:val="0"/>
                <w:sz w:val="21"/>
              </w:rPr>
              <w:t>xml</w:t>
            </w:r>
            <w:r w:rsidRPr="00F365F1">
              <w:rPr>
                <w:rFonts w:ascii="simsun" w:hAnsi="simsun" w:cs="宋体" w:hint="eastAsia"/>
                <w:color w:val="333333"/>
                <w:kern w:val="0"/>
                <w:sz w:val="21"/>
              </w:rPr>
              <w:t>）</w:t>
            </w:r>
            <w:r>
              <w:rPr>
                <w:rFonts w:ascii="simsun" w:hAnsi="simsun" w:cs="宋体" w:hint="eastAsia"/>
                <w:color w:val="333333"/>
                <w:kern w:val="0"/>
                <w:sz w:val="21"/>
              </w:rPr>
              <w:t>；</w:t>
            </w:r>
          </w:p>
          <w:p w:rsidR="00916405" w:rsidRPr="00F365F1" w:rsidRDefault="00916405" w:rsidP="00F365F1">
            <w:pPr>
              <w:widowControl/>
              <w:shd w:val="clear" w:color="auto" w:fill="FFFFFF"/>
              <w:spacing w:line="375" w:lineRule="atLeast"/>
              <w:jc w:val="left"/>
              <w:rPr>
                <w:rFonts w:ascii="simsun" w:hAnsi="simsun" w:cs="宋体" w:hint="eastAsia"/>
                <w:color w:val="333333"/>
                <w:kern w:val="0"/>
                <w:sz w:val="21"/>
              </w:rPr>
            </w:pPr>
            <w:r>
              <w:rPr>
                <w:rFonts w:asciiTheme="minorEastAsia" w:eastAsiaTheme="minorEastAsia" w:hAnsiTheme="minorEastAsia" w:hint="eastAsia"/>
                <w:color w:val="000000" w:themeColor="text1"/>
                <w:spacing w:val="-12"/>
                <w:sz w:val="21"/>
              </w:rPr>
              <w:t>3、</w:t>
            </w:r>
            <w:r w:rsidRPr="00F365F1">
              <w:rPr>
                <w:rFonts w:asciiTheme="minorEastAsia" w:eastAsiaTheme="minorEastAsia" w:hAnsiTheme="minorEastAsia"/>
                <w:color w:val="000000" w:themeColor="text1"/>
                <w:spacing w:val="-12"/>
                <w:sz w:val="21"/>
              </w:rPr>
              <w:t>熟练使用C++</w:t>
            </w:r>
            <w:r w:rsidRPr="00F365F1">
              <w:rPr>
                <w:rFonts w:asciiTheme="minorEastAsia" w:eastAsiaTheme="minorEastAsia" w:hAnsiTheme="minorEastAsia" w:hint="eastAsia"/>
                <w:color w:val="000000" w:themeColor="text1"/>
                <w:spacing w:val="-12"/>
                <w:sz w:val="21"/>
              </w:rPr>
              <w:t>、J</w:t>
            </w:r>
            <w:r w:rsidRPr="00F365F1">
              <w:rPr>
                <w:rFonts w:asciiTheme="minorEastAsia" w:eastAsiaTheme="minorEastAsia" w:hAnsiTheme="minorEastAsia"/>
                <w:color w:val="000000" w:themeColor="text1"/>
                <w:spacing w:val="-12"/>
                <w:sz w:val="21"/>
              </w:rPr>
              <w:t>ava</w:t>
            </w:r>
            <w:r w:rsidRPr="00F365F1">
              <w:rPr>
                <w:rFonts w:asciiTheme="minorEastAsia" w:eastAsiaTheme="minorEastAsia" w:hAnsiTheme="minorEastAsia" w:hint="eastAsia"/>
                <w:color w:val="000000" w:themeColor="text1"/>
                <w:spacing w:val="-12"/>
                <w:sz w:val="21"/>
              </w:rPr>
              <w:t>、P</w:t>
            </w:r>
            <w:r w:rsidRPr="00F365F1">
              <w:rPr>
                <w:rFonts w:asciiTheme="minorEastAsia" w:eastAsiaTheme="minorEastAsia" w:hAnsiTheme="minorEastAsia"/>
                <w:color w:val="000000" w:themeColor="text1"/>
                <w:spacing w:val="-12"/>
                <w:sz w:val="21"/>
              </w:rPr>
              <w:t>ython</w:t>
            </w:r>
            <w:r w:rsidRPr="00F365F1">
              <w:rPr>
                <w:rFonts w:asciiTheme="minorEastAsia" w:eastAsiaTheme="minorEastAsia" w:hAnsiTheme="minorEastAsia" w:hint="eastAsia"/>
                <w:color w:val="000000" w:themeColor="text1"/>
                <w:spacing w:val="-12"/>
                <w:sz w:val="21"/>
              </w:rPr>
              <w:t>中至少一种语言</w:t>
            </w:r>
            <w:r>
              <w:rPr>
                <w:rFonts w:asciiTheme="minorEastAsia" w:eastAsiaTheme="minorEastAsia" w:hAnsiTheme="minorEastAsia" w:hint="eastAsia"/>
                <w:color w:val="000000" w:themeColor="text1"/>
                <w:spacing w:val="-12"/>
                <w:sz w:val="21"/>
              </w:rPr>
              <w:t>。</w:t>
            </w:r>
          </w:p>
        </w:tc>
      </w:tr>
      <w:tr w:rsidR="00916405" w:rsidRPr="00343901" w:rsidTr="0014628C">
        <w:trPr>
          <w:trHeight w:val="443"/>
        </w:trPr>
        <w:tc>
          <w:tcPr>
            <w:tcW w:w="704" w:type="dxa"/>
            <w:vMerge/>
            <w:vAlign w:val="center"/>
          </w:tcPr>
          <w:p w:rsidR="00916405" w:rsidRPr="00880151" w:rsidRDefault="00916405" w:rsidP="0058209D">
            <w:pPr>
              <w:spacing w:line="240" w:lineRule="auto"/>
              <w:jc w:val="center"/>
              <w:rPr>
                <w:rFonts w:asciiTheme="minorEastAsia" w:eastAsiaTheme="minorEastAsia" w:hAnsiTheme="minorEastAsia"/>
                <w:b/>
                <w:spacing w:val="-12"/>
                <w:sz w:val="21"/>
              </w:rPr>
            </w:pPr>
          </w:p>
        </w:tc>
        <w:tc>
          <w:tcPr>
            <w:tcW w:w="1276" w:type="dxa"/>
            <w:vAlign w:val="center"/>
          </w:tcPr>
          <w:p w:rsidR="00916405" w:rsidRPr="003A61DC" w:rsidRDefault="00916405" w:rsidP="003A61DC">
            <w:pPr>
              <w:spacing w:line="240" w:lineRule="auto"/>
              <w:jc w:val="center"/>
              <w:rPr>
                <w:rFonts w:asciiTheme="minorEastAsia" w:eastAsiaTheme="minorEastAsia" w:hAnsiTheme="minorEastAsia"/>
                <w:spacing w:val="-12"/>
                <w:sz w:val="21"/>
              </w:rPr>
            </w:pPr>
            <w:r w:rsidRPr="003A61DC">
              <w:rPr>
                <w:rFonts w:asciiTheme="minorEastAsia" w:eastAsiaTheme="minorEastAsia" w:hAnsiTheme="minorEastAsia" w:hint="eastAsia"/>
                <w:spacing w:val="-12"/>
                <w:sz w:val="21"/>
              </w:rPr>
              <w:t>数据</w:t>
            </w:r>
            <w:r w:rsidRPr="003A61DC">
              <w:rPr>
                <w:rFonts w:asciiTheme="minorEastAsia" w:eastAsiaTheme="minorEastAsia" w:hAnsiTheme="minorEastAsia"/>
                <w:spacing w:val="-12"/>
                <w:sz w:val="21"/>
              </w:rPr>
              <w:t>标录员</w:t>
            </w:r>
          </w:p>
        </w:tc>
        <w:tc>
          <w:tcPr>
            <w:tcW w:w="709" w:type="dxa"/>
            <w:vAlign w:val="center"/>
          </w:tcPr>
          <w:p w:rsidR="00916405" w:rsidRPr="003A61DC" w:rsidRDefault="00916405" w:rsidP="003A61DC">
            <w:pPr>
              <w:spacing w:line="240" w:lineRule="auto"/>
              <w:jc w:val="center"/>
              <w:rPr>
                <w:rFonts w:asciiTheme="minorEastAsia" w:eastAsiaTheme="minorEastAsia" w:hAnsiTheme="minorEastAsia"/>
                <w:spacing w:val="-12"/>
                <w:sz w:val="21"/>
              </w:rPr>
            </w:pPr>
            <w:r w:rsidRPr="003A61DC">
              <w:rPr>
                <w:rFonts w:asciiTheme="minorEastAsia" w:eastAsiaTheme="minorEastAsia" w:hAnsiTheme="minorEastAsia" w:hint="eastAsia"/>
                <w:spacing w:val="-12"/>
                <w:sz w:val="21"/>
              </w:rPr>
              <w:t>2</w:t>
            </w:r>
          </w:p>
        </w:tc>
        <w:tc>
          <w:tcPr>
            <w:tcW w:w="7654" w:type="dxa"/>
            <w:vAlign w:val="center"/>
          </w:tcPr>
          <w:p w:rsidR="00B15372" w:rsidRPr="003A61DC" w:rsidRDefault="00B15372" w:rsidP="003A61DC">
            <w:pPr>
              <w:pStyle w:val="a7"/>
              <w:spacing w:before="75" w:beforeAutospacing="0" w:after="75" w:afterAutospacing="0"/>
              <w:rPr>
                <w:rFonts w:asciiTheme="minorEastAsia" w:eastAsiaTheme="minorEastAsia" w:hAnsiTheme="minorEastAsia" w:cs="Arial"/>
                <w:color w:val="000000"/>
                <w:sz w:val="21"/>
                <w:szCs w:val="21"/>
              </w:rPr>
            </w:pPr>
            <w:r w:rsidRPr="003A61DC">
              <w:rPr>
                <w:rFonts w:asciiTheme="minorEastAsia" w:eastAsiaTheme="minorEastAsia" w:hAnsiTheme="minorEastAsia" w:hint="eastAsia"/>
                <w:color w:val="333333"/>
                <w:sz w:val="21"/>
                <w:szCs w:val="21"/>
              </w:rPr>
              <w:t>1、</w:t>
            </w:r>
            <w:r w:rsidRPr="003A61DC">
              <w:rPr>
                <w:rFonts w:asciiTheme="minorEastAsia" w:eastAsiaTheme="minorEastAsia" w:hAnsiTheme="minorEastAsia" w:cs="Arial" w:hint="eastAsia"/>
                <w:color w:val="000000"/>
                <w:sz w:val="21"/>
                <w:szCs w:val="21"/>
              </w:rPr>
              <w:t>图像</w:t>
            </w:r>
            <w:r w:rsidRPr="003A61DC">
              <w:rPr>
                <w:rFonts w:asciiTheme="minorEastAsia" w:eastAsiaTheme="minorEastAsia" w:hAnsiTheme="minorEastAsia" w:cs="Arial"/>
                <w:color w:val="000000"/>
                <w:sz w:val="21"/>
                <w:szCs w:val="21"/>
              </w:rPr>
              <w:t>算法素材</w:t>
            </w:r>
            <w:r w:rsidRPr="003A61DC">
              <w:rPr>
                <w:rFonts w:asciiTheme="minorEastAsia" w:eastAsiaTheme="minorEastAsia" w:hAnsiTheme="minorEastAsia" w:cs="Arial" w:hint="eastAsia"/>
                <w:color w:val="000000"/>
                <w:sz w:val="21"/>
                <w:szCs w:val="21"/>
              </w:rPr>
              <w:t>收集</w:t>
            </w:r>
            <w:r w:rsidRPr="003A61DC">
              <w:rPr>
                <w:rFonts w:asciiTheme="minorEastAsia" w:eastAsiaTheme="minorEastAsia" w:hAnsiTheme="minorEastAsia" w:cs="Arial"/>
                <w:color w:val="000000"/>
                <w:sz w:val="21"/>
                <w:szCs w:val="21"/>
              </w:rPr>
              <w:t>与整理</w:t>
            </w:r>
            <w:r w:rsidRPr="003A61DC">
              <w:rPr>
                <w:rFonts w:asciiTheme="minorEastAsia" w:eastAsiaTheme="minorEastAsia" w:hAnsiTheme="minorEastAsia" w:cs="Arial" w:hint="eastAsia"/>
                <w:color w:val="000000"/>
                <w:sz w:val="21"/>
                <w:szCs w:val="21"/>
              </w:rPr>
              <w:t>（电脑办公、无需外出）；</w:t>
            </w:r>
          </w:p>
          <w:p w:rsidR="00B15372" w:rsidRPr="003A61DC" w:rsidRDefault="00B15372" w:rsidP="003A61DC">
            <w:pPr>
              <w:pStyle w:val="a7"/>
              <w:spacing w:before="75" w:beforeAutospacing="0" w:after="75" w:afterAutospacing="0"/>
              <w:rPr>
                <w:rFonts w:asciiTheme="minorEastAsia" w:eastAsiaTheme="minorEastAsia" w:hAnsiTheme="minorEastAsia" w:cs="Arial"/>
                <w:color w:val="000000"/>
                <w:sz w:val="21"/>
                <w:szCs w:val="21"/>
              </w:rPr>
            </w:pPr>
            <w:r w:rsidRPr="003A61DC">
              <w:rPr>
                <w:rFonts w:asciiTheme="minorEastAsia" w:eastAsiaTheme="minorEastAsia" w:hAnsiTheme="minorEastAsia" w:hint="eastAsia"/>
                <w:color w:val="333333"/>
                <w:sz w:val="21"/>
                <w:szCs w:val="21"/>
              </w:rPr>
              <w:t>2、</w:t>
            </w:r>
            <w:r w:rsidR="003A61DC" w:rsidRPr="003A61DC">
              <w:rPr>
                <w:rFonts w:asciiTheme="minorEastAsia" w:eastAsiaTheme="minorEastAsia" w:hAnsiTheme="minorEastAsia" w:cs="Arial" w:hint="eastAsia"/>
                <w:color w:val="000000"/>
                <w:sz w:val="21"/>
                <w:szCs w:val="21"/>
              </w:rPr>
              <w:t>算法</w:t>
            </w:r>
            <w:r w:rsidRPr="003A61DC">
              <w:rPr>
                <w:rFonts w:asciiTheme="minorEastAsia" w:eastAsiaTheme="minorEastAsia" w:hAnsiTheme="minorEastAsia" w:cs="Arial" w:hint="eastAsia"/>
                <w:color w:val="000000"/>
                <w:sz w:val="21"/>
                <w:szCs w:val="21"/>
              </w:rPr>
              <w:t>工程师项目辅助工作；</w:t>
            </w:r>
          </w:p>
          <w:p w:rsidR="00B15372" w:rsidRPr="003A61DC" w:rsidRDefault="00B15372" w:rsidP="003A61DC">
            <w:pPr>
              <w:widowControl/>
              <w:shd w:val="clear" w:color="auto" w:fill="FFFFFF"/>
              <w:spacing w:line="240" w:lineRule="auto"/>
              <w:jc w:val="left"/>
              <w:rPr>
                <w:rFonts w:asciiTheme="minorEastAsia" w:eastAsiaTheme="minorEastAsia" w:hAnsiTheme="minorEastAsia" w:cs="宋体"/>
                <w:color w:val="333333"/>
                <w:kern w:val="0"/>
                <w:sz w:val="21"/>
              </w:rPr>
            </w:pPr>
            <w:r w:rsidRPr="003A61DC">
              <w:rPr>
                <w:rFonts w:asciiTheme="minorEastAsia" w:eastAsiaTheme="minorEastAsia" w:hAnsiTheme="minorEastAsia" w:cs="宋体"/>
                <w:color w:val="333333"/>
                <w:kern w:val="0"/>
                <w:sz w:val="21"/>
              </w:rPr>
              <w:t>3</w:t>
            </w:r>
            <w:r w:rsidRPr="003A61DC">
              <w:rPr>
                <w:rFonts w:asciiTheme="minorEastAsia" w:eastAsiaTheme="minorEastAsia" w:hAnsiTheme="minorEastAsia" w:cs="宋体" w:hint="eastAsia"/>
                <w:color w:val="333333"/>
                <w:kern w:val="0"/>
                <w:sz w:val="21"/>
              </w:rPr>
              <w:t>、18周岁以上；大专以上学历，熟练操作Office软件；</w:t>
            </w:r>
          </w:p>
          <w:p w:rsidR="00B15372" w:rsidRPr="003A61DC" w:rsidRDefault="00B15372" w:rsidP="003A61DC">
            <w:pPr>
              <w:widowControl/>
              <w:shd w:val="clear" w:color="auto" w:fill="FFFFFF"/>
              <w:spacing w:line="240" w:lineRule="auto"/>
              <w:jc w:val="left"/>
              <w:rPr>
                <w:rFonts w:asciiTheme="minorEastAsia" w:eastAsiaTheme="minorEastAsia" w:hAnsiTheme="minorEastAsia" w:cs="宋体"/>
                <w:color w:val="333333"/>
                <w:kern w:val="0"/>
                <w:sz w:val="21"/>
              </w:rPr>
            </w:pPr>
            <w:r w:rsidRPr="003A61DC">
              <w:rPr>
                <w:rFonts w:asciiTheme="minorEastAsia" w:eastAsiaTheme="minorEastAsia" w:hAnsiTheme="minorEastAsia" w:cs="宋体" w:hint="eastAsia"/>
                <w:color w:val="333333"/>
                <w:kern w:val="0"/>
                <w:sz w:val="21"/>
              </w:rPr>
              <w:t>4、个性开朗、踏实细心，有较强责任感和团队意识；</w:t>
            </w:r>
          </w:p>
          <w:p w:rsidR="00A95160" w:rsidRPr="00A95160" w:rsidRDefault="00B15372" w:rsidP="00A95160">
            <w:pPr>
              <w:widowControl/>
              <w:shd w:val="clear" w:color="auto" w:fill="FFFFFF"/>
              <w:spacing w:line="240" w:lineRule="auto"/>
              <w:jc w:val="left"/>
              <w:rPr>
                <w:rFonts w:asciiTheme="minorEastAsia" w:hAnsiTheme="minorEastAsia" w:cs="宋体"/>
                <w:color w:val="333333"/>
                <w:kern w:val="0"/>
                <w:sz w:val="21"/>
              </w:rPr>
            </w:pPr>
            <w:r w:rsidRPr="003A61DC">
              <w:rPr>
                <w:rFonts w:asciiTheme="minorEastAsia" w:eastAsiaTheme="minorEastAsia" w:hAnsiTheme="minorEastAsia" w:cs="宋体" w:hint="eastAsia"/>
                <w:color w:val="333333"/>
                <w:kern w:val="0"/>
                <w:sz w:val="21"/>
              </w:rPr>
              <w:t>5、专业不限，有电脑操作基础者</w:t>
            </w:r>
            <w:r w:rsidRPr="003A61DC">
              <w:rPr>
                <w:rFonts w:asciiTheme="minorEastAsia" w:hAnsiTheme="minorEastAsia" w:cs="宋体" w:hint="eastAsia"/>
                <w:color w:val="333333"/>
                <w:kern w:val="0"/>
                <w:sz w:val="21"/>
              </w:rPr>
              <w:t>且高新区</w:t>
            </w:r>
            <w:r w:rsidRPr="003A61DC">
              <w:rPr>
                <w:rFonts w:asciiTheme="minorEastAsia" w:hAnsiTheme="minorEastAsia" w:cs="宋体"/>
                <w:color w:val="333333"/>
                <w:kern w:val="0"/>
                <w:sz w:val="21"/>
              </w:rPr>
              <w:t>居住</w:t>
            </w:r>
            <w:r w:rsidRPr="003A61DC">
              <w:rPr>
                <w:rFonts w:asciiTheme="minorEastAsia" w:hAnsiTheme="minorEastAsia" w:cs="宋体" w:hint="eastAsia"/>
                <w:color w:val="333333"/>
                <w:kern w:val="0"/>
                <w:sz w:val="21"/>
              </w:rPr>
              <w:t>已婚已育</w:t>
            </w:r>
            <w:r w:rsidRPr="003A61DC">
              <w:rPr>
                <w:rFonts w:asciiTheme="minorEastAsia" w:hAnsiTheme="minorEastAsia" w:cs="宋体"/>
                <w:color w:val="333333"/>
                <w:kern w:val="0"/>
                <w:sz w:val="21"/>
              </w:rPr>
              <w:t>女性优先。</w:t>
            </w:r>
          </w:p>
          <w:p w:rsidR="0043508C" w:rsidRPr="00A95160" w:rsidRDefault="00A95160" w:rsidP="00A95160">
            <w:pPr>
              <w:widowControl/>
              <w:shd w:val="clear" w:color="auto" w:fill="FFFFFF"/>
              <w:jc w:val="left"/>
              <w:rPr>
                <w:rFonts w:asciiTheme="minorEastAsia" w:hAnsiTheme="minorEastAsia" w:cs="宋体"/>
                <w:color w:val="333333"/>
                <w:kern w:val="0"/>
                <w:szCs w:val="24"/>
              </w:rPr>
            </w:pPr>
            <w:r>
              <w:rPr>
                <w:rFonts w:asciiTheme="minorEastAsia" w:hAnsiTheme="minorEastAsia" w:cs="宋体" w:hint="eastAsia"/>
                <w:b/>
                <w:color w:val="333333"/>
                <w:kern w:val="0"/>
                <w:szCs w:val="24"/>
              </w:rPr>
              <w:t>上班</w:t>
            </w:r>
            <w:r>
              <w:rPr>
                <w:rFonts w:asciiTheme="minorEastAsia" w:hAnsiTheme="minorEastAsia" w:cs="宋体"/>
                <w:b/>
                <w:color w:val="333333"/>
                <w:kern w:val="0"/>
                <w:szCs w:val="24"/>
              </w:rPr>
              <w:t>时间：</w:t>
            </w:r>
            <w:r w:rsidR="0043508C">
              <w:rPr>
                <w:rFonts w:asciiTheme="minorEastAsia" w:hAnsiTheme="minorEastAsia" w:cs="宋体" w:hint="eastAsia"/>
                <w:color w:val="333333"/>
                <w:kern w:val="0"/>
                <w:szCs w:val="24"/>
              </w:rPr>
              <w:t>上午8:</w:t>
            </w:r>
            <w:r w:rsidR="0043508C">
              <w:rPr>
                <w:rFonts w:asciiTheme="minorEastAsia" w:hAnsiTheme="minorEastAsia" w:cs="宋体"/>
                <w:color w:val="333333"/>
                <w:kern w:val="0"/>
                <w:szCs w:val="24"/>
              </w:rPr>
              <w:t>3</w:t>
            </w:r>
            <w:r w:rsidR="0043508C">
              <w:rPr>
                <w:rFonts w:asciiTheme="minorEastAsia" w:hAnsiTheme="minorEastAsia" w:cs="宋体" w:hint="eastAsia"/>
                <w:color w:val="333333"/>
                <w:kern w:val="0"/>
                <w:szCs w:val="24"/>
              </w:rPr>
              <w:t>0-</w:t>
            </w:r>
            <w:r>
              <w:rPr>
                <w:rFonts w:asciiTheme="minorEastAsia" w:hAnsiTheme="minorEastAsia" w:cs="宋体"/>
                <w:color w:val="333333"/>
                <w:kern w:val="0"/>
                <w:szCs w:val="24"/>
              </w:rPr>
              <w:t>11</w:t>
            </w:r>
            <w:r w:rsidR="0043508C">
              <w:rPr>
                <w:rFonts w:asciiTheme="minorEastAsia" w:hAnsiTheme="minorEastAsia" w:cs="宋体" w:hint="eastAsia"/>
                <w:color w:val="333333"/>
                <w:kern w:val="0"/>
                <w:szCs w:val="24"/>
              </w:rPr>
              <w:t>:</w:t>
            </w:r>
            <w:r>
              <w:rPr>
                <w:rFonts w:asciiTheme="minorEastAsia" w:hAnsiTheme="minorEastAsia" w:cs="宋体"/>
                <w:color w:val="333333"/>
                <w:kern w:val="0"/>
                <w:szCs w:val="24"/>
              </w:rPr>
              <w:t>45</w:t>
            </w:r>
            <w:r w:rsidR="0043508C">
              <w:rPr>
                <w:rFonts w:asciiTheme="minorEastAsia" w:hAnsiTheme="minorEastAsia" w:cs="宋体"/>
                <w:color w:val="333333"/>
                <w:kern w:val="0"/>
                <w:szCs w:val="24"/>
              </w:rPr>
              <w:t xml:space="preserve"> </w:t>
            </w:r>
            <w:r w:rsidR="0043508C">
              <w:rPr>
                <w:rFonts w:asciiTheme="minorEastAsia" w:hAnsiTheme="minorEastAsia" w:cs="宋体" w:hint="eastAsia"/>
                <w:color w:val="333333"/>
                <w:kern w:val="0"/>
                <w:szCs w:val="24"/>
              </w:rPr>
              <w:t>下午1</w:t>
            </w:r>
            <w:r>
              <w:rPr>
                <w:rFonts w:asciiTheme="minorEastAsia" w:hAnsiTheme="minorEastAsia" w:cs="宋体"/>
                <w:color w:val="333333"/>
                <w:kern w:val="0"/>
                <w:szCs w:val="24"/>
              </w:rPr>
              <w:t>2</w:t>
            </w:r>
            <w:r w:rsidR="0043508C">
              <w:rPr>
                <w:rFonts w:asciiTheme="minorEastAsia" w:hAnsiTheme="minorEastAsia" w:cs="宋体" w:hint="eastAsia"/>
                <w:color w:val="333333"/>
                <w:kern w:val="0"/>
                <w:szCs w:val="24"/>
              </w:rPr>
              <w:t>:</w:t>
            </w:r>
            <w:r>
              <w:rPr>
                <w:rFonts w:asciiTheme="minorEastAsia" w:hAnsiTheme="minorEastAsia" w:cs="宋体"/>
                <w:color w:val="333333"/>
                <w:kern w:val="0"/>
                <w:szCs w:val="24"/>
              </w:rPr>
              <w:t>45</w:t>
            </w:r>
            <w:r w:rsidR="0043508C">
              <w:rPr>
                <w:rFonts w:asciiTheme="minorEastAsia" w:hAnsiTheme="minorEastAsia" w:cs="宋体" w:hint="eastAsia"/>
                <w:color w:val="333333"/>
                <w:kern w:val="0"/>
                <w:szCs w:val="24"/>
              </w:rPr>
              <w:t>-17:</w:t>
            </w:r>
            <w:r>
              <w:rPr>
                <w:rFonts w:asciiTheme="minorEastAsia" w:hAnsiTheme="minorEastAsia" w:cs="宋体"/>
                <w:color w:val="333333"/>
                <w:kern w:val="0"/>
                <w:szCs w:val="24"/>
              </w:rPr>
              <w:t>00</w:t>
            </w:r>
          </w:p>
          <w:p w:rsidR="0043508C" w:rsidRDefault="0043508C" w:rsidP="0043508C">
            <w:pPr>
              <w:widowControl/>
              <w:shd w:val="clear" w:color="auto" w:fill="FFFFFF"/>
              <w:jc w:val="left"/>
              <w:rPr>
                <w:rFonts w:asciiTheme="minorEastAsia" w:hAnsiTheme="minorEastAsia" w:cs="宋体"/>
                <w:b/>
                <w:color w:val="333333"/>
                <w:kern w:val="0"/>
                <w:szCs w:val="24"/>
              </w:rPr>
            </w:pPr>
            <w:r>
              <w:rPr>
                <w:rFonts w:asciiTheme="minorEastAsia" w:hAnsiTheme="minorEastAsia" w:cs="宋体" w:hint="eastAsia"/>
                <w:b/>
                <w:color w:val="333333"/>
                <w:kern w:val="0"/>
                <w:szCs w:val="24"/>
              </w:rPr>
              <w:t>福利情况：</w:t>
            </w:r>
          </w:p>
          <w:p w:rsidR="0043508C" w:rsidRDefault="0043508C" w:rsidP="0043508C">
            <w:pPr>
              <w:widowControl/>
              <w:shd w:val="clear" w:color="auto" w:fill="FFFFFF"/>
              <w:jc w:val="left"/>
              <w:rPr>
                <w:rFonts w:asciiTheme="minorEastAsia" w:hAnsiTheme="minorEastAsia" w:cs="宋体"/>
                <w:color w:val="333333"/>
                <w:kern w:val="0"/>
                <w:szCs w:val="24"/>
              </w:rPr>
            </w:pPr>
            <w:r>
              <w:rPr>
                <w:rFonts w:asciiTheme="minorEastAsia" w:hAnsiTheme="minorEastAsia" w:cs="宋体" w:hint="eastAsia"/>
                <w:color w:val="333333"/>
                <w:kern w:val="0"/>
                <w:szCs w:val="24"/>
              </w:rPr>
              <w:t>五险一金、周末双休、免费</w:t>
            </w:r>
            <w:r>
              <w:rPr>
                <w:rFonts w:asciiTheme="minorEastAsia" w:hAnsiTheme="minorEastAsia" w:cs="宋体"/>
                <w:color w:val="333333"/>
                <w:kern w:val="0"/>
                <w:szCs w:val="24"/>
              </w:rPr>
              <w:t>午餐、</w:t>
            </w:r>
            <w:r>
              <w:rPr>
                <w:rFonts w:asciiTheme="minorEastAsia" w:hAnsiTheme="minorEastAsia" w:cs="宋体" w:hint="eastAsia"/>
                <w:color w:val="333333"/>
                <w:kern w:val="0"/>
                <w:szCs w:val="24"/>
              </w:rPr>
              <w:t>法定节假、</w:t>
            </w:r>
            <w:r>
              <w:rPr>
                <w:rFonts w:asciiTheme="minorEastAsia" w:hAnsiTheme="minorEastAsia" w:hint="eastAsia"/>
                <w:color w:val="333333"/>
              </w:rPr>
              <w:t>员工旅游、生日福利、节日福利、康乐活动等。</w:t>
            </w:r>
          </w:p>
          <w:p w:rsidR="0043508C" w:rsidRPr="003A61DC" w:rsidRDefault="00A95160" w:rsidP="003A61DC">
            <w:pPr>
              <w:widowControl/>
              <w:shd w:val="clear" w:color="auto" w:fill="FFFFFF"/>
              <w:spacing w:line="240" w:lineRule="auto"/>
              <w:jc w:val="left"/>
              <w:rPr>
                <w:rFonts w:asciiTheme="minorEastAsia" w:hAnsiTheme="minorEastAsia" w:cs="宋体"/>
                <w:color w:val="333333"/>
                <w:kern w:val="0"/>
                <w:sz w:val="21"/>
              </w:rPr>
            </w:pPr>
            <w:r w:rsidRPr="00A95160">
              <w:rPr>
                <w:rFonts w:asciiTheme="minorEastAsia" w:hAnsiTheme="minorEastAsia" w:cs="宋体" w:hint="eastAsia"/>
                <w:b/>
                <w:color w:val="333333"/>
                <w:kern w:val="0"/>
                <w:sz w:val="21"/>
              </w:rPr>
              <w:t>上班</w:t>
            </w:r>
            <w:r w:rsidRPr="00A95160">
              <w:rPr>
                <w:rFonts w:asciiTheme="minorEastAsia" w:hAnsiTheme="minorEastAsia" w:cs="宋体"/>
                <w:b/>
                <w:color w:val="333333"/>
                <w:kern w:val="0"/>
                <w:sz w:val="21"/>
              </w:rPr>
              <w:t>地点：</w:t>
            </w:r>
            <w:r>
              <w:rPr>
                <w:rFonts w:asciiTheme="minorEastAsia" w:hAnsiTheme="minorEastAsia" w:cs="宋体"/>
                <w:color w:val="333333"/>
                <w:kern w:val="0"/>
                <w:sz w:val="21"/>
              </w:rPr>
              <w:t>高新区国槐街</w:t>
            </w:r>
            <w:r>
              <w:rPr>
                <w:rFonts w:asciiTheme="minorEastAsia" w:hAnsiTheme="minorEastAsia" w:cs="宋体" w:hint="eastAsia"/>
                <w:color w:val="333333"/>
                <w:kern w:val="0"/>
                <w:sz w:val="21"/>
              </w:rPr>
              <w:t>8号</w:t>
            </w:r>
            <w:r>
              <w:rPr>
                <w:rFonts w:asciiTheme="minorEastAsia" w:hAnsiTheme="minorEastAsia" w:cs="宋体"/>
                <w:color w:val="333333"/>
                <w:kern w:val="0"/>
                <w:sz w:val="21"/>
              </w:rPr>
              <w:t>火炬大厦</w:t>
            </w:r>
            <w:r>
              <w:rPr>
                <w:rFonts w:asciiTheme="minorEastAsia" w:hAnsiTheme="minorEastAsia" w:cs="宋体" w:hint="eastAsia"/>
                <w:color w:val="333333"/>
                <w:kern w:val="0"/>
                <w:sz w:val="21"/>
              </w:rPr>
              <w:t>B座3楼</w:t>
            </w:r>
          </w:p>
        </w:tc>
      </w:tr>
      <w:tr w:rsidR="00D74014" w:rsidRPr="002E225D" w:rsidTr="00A84563">
        <w:trPr>
          <w:trHeight w:val="1660"/>
        </w:trPr>
        <w:tc>
          <w:tcPr>
            <w:tcW w:w="704" w:type="dxa"/>
            <w:vMerge w:val="restart"/>
            <w:vAlign w:val="center"/>
          </w:tcPr>
          <w:p w:rsidR="00D74014" w:rsidRPr="00880151" w:rsidRDefault="00D74014" w:rsidP="0058209D">
            <w:pPr>
              <w:spacing w:line="240" w:lineRule="auto"/>
              <w:jc w:val="left"/>
              <w:rPr>
                <w:rFonts w:asciiTheme="minorEastAsia" w:eastAsiaTheme="minorEastAsia" w:hAnsiTheme="minorEastAsia"/>
                <w:b/>
                <w:color w:val="000000" w:themeColor="text1"/>
                <w:spacing w:val="-12"/>
                <w:sz w:val="21"/>
              </w:rPr>
            </w:pPr>
            <w:r w:rsidRPr="00880151">
              <w:rPr>
                <w:rFonts w:asciiTheme="minorEastAsia" w:eastAsiaTheme="minorEastAsia" w:hAnsiTheme="minorEastAsia" w:hint="eastAsia"/>
                <w:b/>
                <w:color w:val="000000" w:themeColor="text1"/>
                <w:spacing w:val="-12"/>
                <w:sz w:val="21"/>
              </w:rPr>
              <w:t>智能交通事业部</w:t>
            </w:r>
          </w:p>
        </w:tc>
        <w:tc>
          <w:tcPr>
            <w:tcW w:w="1276" w:type="dxa"/>
            <w:vAlign w:val="center"/>
          </w:tcPr>
          <w:p w:rsidR="00D74014" w:rsidRPr="002E225D" w:rsidRDefault="00A84563" w:rsidP="0058209D">
            <w:pPr>
              <w:spacing w:line="240" w:lineRule="auto"/>
              <w:jc w:val="left"/>
              <w:rPr>
                <w:rFonts w:asciiTheme="minorEastAsia" w:eastAsiaTheme="minorEastAsia" w:hAnsiTheme="minorEastAsia"/>
                <w:color w:val="000000" w:themeColor="text1"/>
                <w:spacing w:val="-12"/>
                <w:sz w:val="21"/>
              </w:rPr>
            </w:pPr>
            <w:r>
              <w:rPr>
                <w:rFonts w:asciiTheme="minorEastAsia" w:eastAsiaTheme="minorEastAsia" w:hAnsiTheme="minorEastAsia" w:hint="eastAsia"/>
                <w:color w:val="000000" w:themeColor="text1"/>
                <w:spacing w:val="-12"/>
                <w:sz w:val="21"/>
              </w:rPr>
              <w:t>信息</w:t>
            </w:r>
            <w:r>
              <w:rPr>
                <w:rFonts w:asciiTheme="minorEastAsia" w:eastAsiaTheme="minorEastAsia" w:hAnsiTheme="minorEastAsia"/>
                <w:color w:val="000000" w:themeColor="text1"/>
                <w:spacing w:val="-12"/>
                <w:sz w:val="21"/>
              </w:rPr>
              <w:t>审核员</w:t>
            </w:r>
          </w:p>
        </w:tc>
        <w:tc>
          <w:tcPr>
            <w:tcW w:w="709" w:type="dxa"/>
            <w:vAlign w:val="center"/>
          </w:tcPr>
          <w:p w:rsidR="00D74014" w:rsidRDefault="00A84563" w:rsidP="0014628C">
            <w:pPr>
              <w:spacing w:line="240" w:lineRule="auto"/>
              <w:jc w:val="center"/>
              <w:rPr>
                <w:rFonts w:asciiTheme="minorEastAsia" w:eastAsiaTheme="minorEastAsia" w:hAnsiTheme="minorEastAsia"/>
                <w:color w:val="000000" w:themeColor="text1"/>
                <w:spacing w:val="-12"/>
                <w:sz w:val="21"/>
              </w:rPr>
            </w:pPr>
            <w:r>
              <w:rPr>
                <w:rFonts w:asciiTheme="minorEastAsia" w:eastAsiaTheme="minorEastAsia" w:hAnsiTheme="minorEastAsia" w:hint="eastAsia"/>
                <w:color w:val="000000" w:themeColor="text1"/>
                <w:spacing w:val="-12"/>
                <w:sz w:val="21"/>
              </w:rPr>
              <w:t>2</w:t>
            </w:r>
          </w:p>
        </w:tc>
        <w:tc>
          <w:tcPr>
            <w:tcW w:w="7654" w:type="dxa"/>
            <w:vAlign w:val="center"/>
          </w:tcPr>
          <w:p w:rsidR="00201512" w:rsidRPr="00201512" w:rsidRDefault="00201512" w:rsidP="00201512">
            <w:pPr>
              <w:pStyle w:val="a7"/>
              <w:spacing w:before="75" w:beforeAutospacing="0" w:after="75" w:afterAutospacing="0"/>
              <w:rPr>
                <w:rFonts w:asciiTheme="minorEastAsia" w:eastAsiaTheme="minorEastAsia" w:hAnsiTheme="minorEastAsia" w:cs="Arial"/>
                <w:color w:val="000000"/>
                <w:sz w:val="21"/>
                <w:szCs w:val="21"/>
              </w:rPr>
            </w:pPr>
            <w:r>
              <w:rPr>
                <w:rFonts w:asciiTheme="minorEastAsia" w:eastAsiaTheme="minorEastAsia" w:hAnsiTheme="minorEastAsia" w:hint="eastAsia"/>
                <w:color w:val="333333"/>
                <w:sz w:val="21"/>
                <w:szCs w:val="21"/>
              </w:rPr>
              <w:t>1、</w:t>
            </w:r>
            <w:r w:rsidRPr="00201512">
              <w:rPr>
                <w:rFonts w:asciiTheme="minorEastAsia" w:eastAsiaTheme="minorEastAsia" w:hAnsiTheme="minorEastAsia" w:cs="Arial" w:hint="eastAsia"/>
                <w:color w:val="000000"/>
                <w:sz w:val="21"/>
                <w:szCs w:val="21"/>
              </w:rPr>
              <w:t>智能交通素材信息收集与整理（电脑办公、无需外出）；</w:t>
            </w:r>
          </w:p>
          <w:p w:rsidR="00201512" w:rsidRPr="00201512" w:rsidRDefault="00201512" w:rsidP="00201512">
            <w:pPr>
              <w:pStyle w:val="a7"/>
              <w:spacing w:before="75" w:beforeAutospacing="0" w:after="75" w:afterAutospacing="0"/>
              <w:rPr>
                <w:rFonts w:asciiTheme="minorEastAsia" w:eastAsiaTheme="minorEastAsia" w:hAnsiTheme="minorEastAsia" w:cs="Arial"/>
                <w:color w:val="000000"/>
                <w:sz w:val="21"/>
                <w:szCs w:val="21"/>
              </w:rPr>
            </w:pPr>
            <w:r>
              <w:rPr>
                <w:rFonts w:asciiTheme="minorEastAsia" w:eastAsiaTheme="minorEastAsia" w:hAnsiTheme="minorEastAsia" w:hint="eastAsia"/>
                <w:color w:val="333333"/>
                <w:sz w:val="21"/>
                <w:szCs w:val="21"/>
              </w:rPr>
              <w:t>2、</w:t>
            </w:r>
            <w:r w:rsidRPr="00201512">
              <w:rPr>
                <w:rFonts w:asciiTheme="minorEastAsia" w:eastAsiaTheme="minorEastAsia" w:hAnsiTheme="minorEastAsia" w:cs="Arial" w:hint="eastAsia"/>
                <w:color w:val="000000"/>
                <w:sz w:val="21"/>
                <w:szCs w:val="21"/>
              </w:rPr>
              <w:t>运维</w:t>
            </w:r>
            <w:r w:rsidR="00A84563">
              <w:rPr>
                <w:rFonts w:asciiTheme="minorEastAsia" w:eastAsiaTheme="minorEastAsia" w:hAnsiTheme="minorEastAsia" w:cs="Arial" w:hint="eastAsia"/>
                <w:color w:val="000000"/>
                <w:sz w:val="21"/>
                <w:szCs w:val="21"/>
              </w:rPr>
              <w:t>工程师项目辅助工作；</w:t>
            </w:r>
          </w:p>
          <w:p w:rsidR="00201512" w:rsidRPr="00201512" w:rsidRDefault="00201512" w:rsidP="00201512">
            <w:pPr>
              <w:widowControl/>
              <w:shd w:val="clear" w:color="auto" w:fill="FFFFFF"/>
              <w:spacing w:line="240" w:lineRule="auto"/>
              <w:jc w:val="left"/>
              <w:rPr>
                <w:rFonts w:asciiTheme="minorEastAsia" w:eastAsiaTheme="minorEastAsia" w:hAnsiTheme="minorEastAsia" w:cs="宋体"/>
                <w:color w:val="333333"/>
                <w:kern w:val="0"/>
                <w:sz w:val="21"/>
              </w:rPr>
            </w:pPr>
            <w:r>
              <w:rPr>
                <w:rFonts w:asciiTheme="minorEastAsia" w:eastAsiaTheme="minorEastAsia" w:hAnsiTheme="minorEastAsia" w:cs="宋体"/>
                <w:color w:val="333333"/>
                <w:kern w:val="0"/>
                <w:sz w:val="21"/>
              </w:rPr>
              <w:t>3</w:t>
            </w:r>
            <w:r>
              <w:rPr>
                <w:rFonts w:asciiTheme="minorEastAsia" w:eastAsiaTheme="minorEastAsia" w:hAnsiTheme="minorEastAsia" w:cs="宋体" w:hint="eastAsia"/>
                <w:color w:val="333333"/>
                <w:kern w:val="0"/>
                <w:sz w:val="21"/>
              </w:rPr>
              <w:t>、</w:t>
            </w:r>
            <w:r w:rsidRPr="00201512">
              <w:rPr>
                <w:rFonts w:asciiTheme="minorEastAsia" w:eastAsiaTheme="minorEastAsia" w:hAnsiTheme="minorEastAsia" w:cs="宋体" w:hint="eastAsia"/>
                <w:color w:val="333333"/>
                <w:kern w:val="0"/>
                <w:sz w:val="21"/>
              </w:rPr>
              <w:t>18周岁以上；大专以上学历，熟练操作Office软件；</w:t>
            </w:r>
          </w:p>
          <w:p w:rsidR="00201512" w:rsidRPr="00201512" w:rsidRDefault="00201512" w:rsidP="00201512">
            <w:pPr>
              <w:widowControl/>
              <w:shd w:val="clear" w:color="auto" w:fill="FFFFFF"/>
              <w:spacing w:line="240" w:lineRule="auto"/>
              <w:jc w:val="left"/>
              <w:rPr>
                <w:rFonts w:asciiTheme="minorEastAsia" w:eastAsiaTheme="minorEastAsia" w:hAnsiTheme="minorEastAsia" w:cs="宋体"/>
                <w:color w:val="333333"/>
                <w:kern w:val="0"/>
                <w:sz w:val="21"/>
              </w:rPr>
            </w:pPr>
            <w:r>
              <w:rPr>
                <w:rFonts w:asciiTheme="minorEastAsia" w:eastAsiaTheme="minorEastAsia" w:hAnsiTheme="minorEastAsia" w:cs="宋体" w:hint="eastAsia"/>
                <w:color w:val="333333"/>
                <w:kern w:val="0"/>
                <w:sz w:val="21"/>
              </w:rPr>
              <w:t>4、</w:t>
            </w:r>
            <w:r w:rsidRPr="00201512">
              <w:rPr>
                <w:rFonts w:asciiTheme="minorEastAsia" w:eastAsiaTheme="minorEastAsia" w:hAnsiTheme="minorEastAsia" w:cs="宋体" w:hint="eastAsia"/>
                <w:color w:val="333333"/>
                <w:kern w:val="0"/>
                <w:sz w:val="21"/>
              </w:rPr>
              <w:t>个性开朗、踏实细心，有较强责任感和团队意识；</w:t>
            </w:r>
          </w:p>
          <w:p w:rsidR="00D74014" w:rsidRDefault="00201512" w:rsidP="00A84563">
            <w:pPr>
              <w:widowControl/>
              <w:shd w:val="clear" w:color="auto" w:fill="FFFFFF"/>
              <w:spacing w:line="240" w:lineRule="auto"/>
              <w:jc w:val="left"/>
              <w:rPr>
                <w:rFonts w:asciiTheme="minorEastAsia" w:eastAsiaTheme="minorEastAsia" w:hAnsiTheme="minorEastAsia" w:cs="宋体"/>
                <w:color w:val="333333"/>
                <w:kern w:val="0"/>
                <w:sz w:val="21"/>
              </w:rPr>
            </w:pPr>
            <w:r>
              <w:rPr>
                <w:rFonts w:asciiTheme="minorEastAsia" w:eastAsiaTheme="minorEastAsia" w:hAnsiTheme="minorEastAsia" w:cs="宋体" w:hint="eastAsia"/>
                <w:color w:val="333333"/>
                <w:kern w:val="0"/>
                <w:sz w:val="21"/>
              </w:rPr>
              <w:t>5、</w:t>
            </w:r>
            <w:r w:rsidRPr="00201512">
              <w:rPr>
                <w:rFonts w:asciiTheme="minorEastAsia" w:eastAsiaTheme="minorEastAsia" w:hAnsiTheme="minorEastAsia" w:cs="宋体" w:hint="eastAsia"/>
                <w:color w:val="333333"/>
                <w:kern w:val="0"/>
                <w:sz w:val="21"/>
              </w:rPr>
              <w:t>专业不限，有电脑操作基础者优先。</w:t>
            </w:r>
          </w:p>
          <w:p w:rsidR="0043508C" w:rsidRPr="00F75BE6" w:rsidRDefault="0043508C" w:rsidP="00F75BE6">
            <w:pPr>
              <w:widowControl/>
              <w:shd w:val="clear" w:color="auto" w:fill="FFFFFF"/>
              <w:spacing w:line="240" w:lineRule="auto"/>
              <w:jc w:val="left"/>
              <w:rPr>
                <w:rFonts w:asciiTheme="minorEastAsia" w:hAnsiTheme="minorEastAsia" w:cs="宋体"/>
                <w:b/>
                <w:color w:val="333333"/>
                <w:kern w:val="0"/>
                <w:sz w:val="21"/>
              </w:rPr>
            </w:pPr>
            <w:r w:rsidRPr="00F75BE6">
              <w:rPr>
                <w:rFonts w:asciiTheme="minorEastAsia" w:hAnsiTheme="minorEastAsia" w:cs="宋体" w:hint="eastAsia"/>
                <w:b/>
                <w:color w:val="333333"/>
                <w:kern w:val="0"/>
                <w:sz w:val="21"/>
              </w:rPr>
              <w:t>工作时间：</w:t>
            </w:r>
          </w:p>
          <w:p w:rsidR="0043508C" w:rsidRPr="00F75BE6" w:rsidRDefault="0043508C" w:rsidP="00F75BE6">
            <w:pPr>
              <w:widowControl/>
              <w:shd w:val="clear" w:color="auto" w:fill="FFFFFF"/>
              <w:spacing w:line="240" w:lineRule="auto"/>
              <w:jc w:val="left"/>
              <w:rPr>
                <w:rFonts w:asciiTheme="minorEastAsia" w:hAnsiTheme="minorEastAsia" w:cs="宋体"/>
                <w:color w:val="333333"/>
                <w:kern w:val="0"/>
                <w:sz w:val="21"/>
              </w:rPr>
            </w:pPr>
            <w:r w:rsidRPr="00F75BE6">
              <w:rPr>
                <w:rFonts w:asciiTheme="minorEastAsia" w:hAnsiTheme="minorEastAsia" w:cs="宋体" w:hint="eastAsia"/>
                <w:color w:val="333333"/>
                <w:kern w:val="0"/>
                <w:sz w:val="21"/>
              </w:rPr>
              <w:t>行政班制（冬</w:t>
            </w:r>
            <w:r w:rsidRPr="00F75BE6">
              <w:rPr>
                <w:rFonts w:asciiTheme="minorEastAsia" w:hAnsiTheme="minorEastAsia" w:cs="宋体"/>
                <w:color w:val="333333"/>
                <w:kern w:val="0"/>
                <w:sz w:val="21"/>
              </w:rPr>
              <w:t>：</w:t>
            </w:r>
            <w:r w:rsidRPr="00F75BE6">
              <w:rPr>
                <w:rFonts w:asciiTheme="minorEastAsia" w:hAnsiTheme="minorEastAsia" w:cs="宋体" w:hint="eastAsia"/>
                <w:color w:val="333333"/>
                <w:kern w:val="0"/>
                <w:sz w:val="21"/>
              </w:rPr>
              <w:t>上午8:</w:t>
            </w:r>
            <w:r w:rsidRPr="00F75BE6">
              <w:rPr>
                <w:rFonts w:asciiTheme="minorEastAsia" w:hAnsiTheme="minorEastAsia" w:cs="宋体"/>
                <w:color w:val="333333"/>
                <w:kern w:val="0"/>
                <w:sz w:val="21"/>
              </w:rPr>
              <w:t>3</w:t>
            </w:r>
            <w:r w:rsidRPr="00F75BE6">
              <w:rPr>
                <w:rFonts w:asciiTheme="minorEastAsia" w:hAnsiTheme="minorEastAsia" w:cs="宋体" w:hint="eastAsia"/>
                <w:color w:val="333333"/>
                <w:kern w:val="0"/>
                <w:sz w:val="21"/>
              </w:rPr>
              <w:t>0-</w:t>
            </w:r>
            <w:r w:rsidRPr="00F75BE6">
              <w:rPr>
                <w:rFonts w:asciiTheme="minorEastAsia" w:hAnsiTheme="minorEastAsia" w:cs="宋体"/>
                <w:color w:val="333333"/>
                <w:kern w:val="0"/>
                <w:sz w:val="21"/>
              </w:rPr>
              <w:t>12</w:t>
            </w:r>
            <w:r w:rsidRPr="00F75BE6">
              <w:rPr>
                <w:rFonts w:asciiTheme="minorEastAsia" w:hAnsiTheme="minorEastAsia" w:cs="宋体" w:hint="eastAsia"/>
                <w:color w:val="333333"/>
                <w:kern w:val="0"/>
                <w:sz w:val="21"/>
              </w:rPr>
              <w:t>:00</w:t>
            </w:r>
            <w:r w:rsidRPr="00F75BE6">
              <w:rPr>
                <w:rFonts w:asciiTheme="minorEastAsia" w:hAnsiTheme="minorEastAsia" w:cs="宋体"/>
                <w:color w:val="333333"/>
                <w:kern w:val="0"/>
                <w:sz w:val="21"/>
              </w:rPr>
              <w:t xml:space="preserve">   </w:t>
            </w:r>
            <w:r w:rsidRPr="00F75BE6">
              <w:rPr>
                <w:rFonts w:asciiTheme="minorEastAsia" w:hAnsiTheme="minorEastAsia" w:cs="宋体" w:hint="eastAsia"/>
                <w:color w:val="333333"/>
                <w:kern w:val="0"/>
                <w:sz w:val="21"/>
              </w:rPr>
              <w:t>下午14:00-17:30</w:t>
            </w:r>
          </w:p>
          <w:p w:rsidR="0043508C" w:rsidRPr="00F75BE6" w:rsidRDefault="0043508C" w:rsidP="00F75BE6">
            <w:pPr>
              <w:widowControl/>
              <w:shd w:val="clear" w:color="auto" w:fill="FFFFFF"/>
              <w:spacing w:line="240" w:lineRule="auto"/>
              <w:ind w:firstLineChars="500" w:firstLine="1050"/>
              <w:jc w:val="left"/>
              <w:rPr>
                <w:rFonts w:asciiTheme="minorEastAsia" w:hAnsiTheme="minorEastAsia" w:cs="宋体"/>
                <w:color w:val="333333"/>
                <w:kern w:val="0"/>
                <w:sz w:val="21"/>
              </w:rPr>
            </w:pPr>
            <w:r w:rsidRPr="00F75BE6">
              <w:rPr>
                <w:rFonts w:asciiTheme="minorEastAsia" w:hAnsiTheme="minorEastAsia" w:cs="宋体" w:hint="eastAsia"/>
                <w:color w:val="333333"/>
                <w:kern w:val="0"/>
                <w:sz w:val="21"/>
              </w:rPr>
              <w:t>夏</w:t>
            </w:r>
            <w:r w:rsidRPr="00F75BE6">
              <w:rPr>
                <w:rFonts w:asciiTheme="minorEastAsia" w:hAnsiTheme="minorEastAsia" w:cs="宋体"/>
                <w:color w:val="333333"/>
                <w:kern w:val="0"/>
                <w:sz w:val="21"/>
              </w:rPr>
              <w:t>：</w:t>
            </w:r>
            <w:r w:rsidRPr="00F75BE6">
              <w:rPr>
                <w:rFonts w:asciiTheme="minorEastAsia" w:hAnsiTheme="minorEastAsia" w:cs="宋体" w:hint="eastAsia"/>
                <w:color w:val="333333"/>
                <w:kern w:val="0"/>
                <w:sz w:val="21"/>
              </w:rPr>
              <w:t>上午8:</w:t>
            </w:r>
            <w:r w:rsidRPr="00F75BE6">
              <w:rPr>
                <w:rFonts w:asciiTheme="minorEastAsia" w:hAnsiTheme="minorEastAsia" w:cs="宋体"/>
                <w:color w:val="333333"/>
                <w:kern w:val="0"/>
                <w:sz w:val="21"/>
              </w:rPr>
              <w:t>3</w:t>
            </w:r>
            <w:r w:rsidRPr="00F75BE6">
              <w:rPr>
                <w:rFonts w:asciiTheme="minorEastAsia" w:hAnsiTheme="minorEastAsia" w:cs="宋体" w:hint="eastAsia"/>
                <w:color w:val="333333"/>
                <w:kern w:val="0"/>
                <w:sz w:val="21"/>
              </w:rPr>
              <w:t>0-</w:t>
            </w:r>
            <w:r w:rsidRPr="00F75BE6">
              <w:rPr>
                <w:rFonts w:asciiTheme="minorEastAsia" w:hAnsiTheme="minorEastAsia" w:cs="宋体"/>
                <w:color w:val="333333"/>
                <w:kern w:val="0"/>
                <w:sz w:val="21"/>
              </w:rPr>
              <w:t>12</w:t>
            </w:r>
            <w:r w:rsidRPr="00F75BE6">
              <w:rPr>
                <w:rFonts w:asciiTheme="minorEastAsia" w:hAnsiTheme="minorEastAsia" w:cs="宋体" w:hint="eastAsia"/>
                <w:color w:val="333333"/>
                <w:kern w:val="0"/>
                <w:sz w:val="21"/>
              </w:rPr>
              <w:t>:00</w:t>
            </w:r>
            <w:r w:rsidRPr="00F75BE6">
              <w:rPr>
                <w:rFonts w:asciiTheme="minorEastAsia" w:hAnsiTheme="minorEastAsia" w:cs="宋体"/>
                <w:color w:val="333333"/>
                <w:kern w:val="0"/>
                <w:sz w:val="21"/>
              </w:rPr>
              <w:t xml:space="preserve">   </w:t>
            </w:r>
            <w:r w:rsidRPr="00F75BE6">
              <w:rPr>
                <w:rFonts w:asciiTheme="minorEastAsia" w:hAnsiTheme="minorEastAsia" w:cs="宋体" w:hint="eastAsia"/>
                <w:color w:val="333333"/>
                <w:kern w:val="0"/>
                <w:sz w:val="21"/>
              </w:rPr>
              <w:t>下午1</w:t>
            </w:r>
            <w:r w:rsidRPr="00F75BE6">
              <w:rPr>
                <w:rFonts w:asciiTheme="minorEastAsia" w:hAnsiTheme="minorEastAsia" w:cs="宋体"/>
                <w:color w:val="333333"/>
                <w:kern w:val="0"/>
                <w:sz w:val="21"/>
              </w:rPr>
              <w:t>5</w:t>
            </w:r>
            <w:r w:rsidRPr="00F75BE6">
              <w:rPr>
                <w:rFonts w:asciiTheme="minorEastAsia" w:hAnsiTheme="minorEastAsia" w:cs="宋体" w:hint="eastAsia"/>
                <w:color w:val="333333"/>
                <w:kern w:val="0"/>
                <w:sz w:val="21"/>
              </w:rPr>
              <w:t>:00-1</w:t>
            </w:r>
            <w:r w:rsidRPr="00F75BE6">
              <w:rPr>
                <w:rFonts w:asciiTheme="minorEastAsia" w:hAnsiTheme="minorEastAsia" w:cs="宋体"/>
                <w:color w:val="333333"/>
                <w:kern w:val="0"/>
                <w:sz w:val="21"/>
              </w:rPr>
              <w:t>8</w:t>
            </w:r>
            <w:r w:rsidRPr="00F75BE6">
              <w:rPr>
                <w:rFonts w:asciiTheme="minorEastAsia" w:hAnsiTheme="minorEastAsia" w:cs="宋体" w:hint="eastAsia"/>
                <w:color w:val="333333"/>
                <w:kern w:val="0"/>
                <w:sz w:val="21"/>
              </w:rPr>
              <w:t>:30）；</w:t>
            </w:r>
          </w:p>
          <w:p w:rsidR="0043508C" w:rsidRPr="00F75BE6" w:rsidRDefault="0043508C" w:rsidP="00F75BE6">
            <w:pPr>
              <w:widowControl/>
              <w:shd w:val="clear" w:color="auto" w:fill="FFFFFF"/>
              <w:spacing w:line="240" w:lineRule="auto"/>
              <w:jc w:val="left"/>
              <w:rPr>
                <w:rFonts w:asciiTheme="minorEastAsia" w:hAnsiTheme="minorEastAsia" w:cs="宋体"/>
                <w:b/>
                <w:color w:val="333333"/>
                <w:kern w:val="0"/>
                <w:sz w:val="21"/>
              </w:rPr>
            </w:pPr>
            <w:r w:rsidRPr="00F75BE6">
              <w:rPr>
                <w:rFonts w:asciiTheme="minorEastAsia" w:hAnsiTheme="minorEastAsia" w:cs="宋体" w:hint="eastAsia"/>
                <w:b/>
                <w:color w:val="333333"/>
                <w:kern w:val="0"/>
                <w:sz w:val="21"/>
              </w:rPr>
              <w:t>福利情况：</w:t>
            </w:r>
          </w:p>
          <w:p w:rsidR="0043508C" w:rsidRPr="00F75BE6" w:rsidRDefault="0043508C" w:rsidP="00F75BE6">
            <w:pPr>
              <w:widowControl/>
              <w:shd w:val="clear" w:color="auto" w:fill="FFFFFF"/>
              <w:spacing w:line="240" w:lineRule="auto"/>
              <w:jc w:val="left"/>
              <w:rPr>
                <w:rFonts w:asciiTheme="minorEastAsia" w:hAnsiTheme="minorEastAsia" w:cs="宋体"/>
                <w:color w:val="333333"/>
                <w:kern w:val="0"/>
                <w:sz w:val="21"/>
              </w:rPr>
            </w:pPr>
            <w:r w:rsidRPr="00F75BE6">
              <w:rPr>
                <w:rFonts w:asciiTheme="minorEastAsia" w:hAnsiTheme="minorEastAsia" w:cs="宋体" w:hint="eastAsia"/>
                <w:color w:val="333333"/>
                <w:kern w:val="0"/>
                <w:sz w:val="21"/>
              </w:rPr>
              <w:t>五险一金、周末双休、免费</w:t>
            </w:r>
            <w:r w:rsidRPr="00F75BE6">
              <w:rPr>
                <w:rFonts w:asciiTheme="minorEastAsia" w:hAnsiTheme="minorEastAsia" w:cs="宋体"/>
                <w:color w:val="333333"/>
                <w:kern w:val="0"/>
                <w:sz w:val="21"/>
              </w:rPr>
              <w:t>午餐、</w:t>
            </w:r>
            <w:r w:rsidRPr="00F75BE6">
              <w:rPr>
                <w:rFonts w:asciiTheme="minorEastAsia" w:hAnsiTheme="minorEastAsia" w:cs="宋体" w:hint="eastAsia"/>
                <w:color w:val="333333"/>
                <w:kern w:val="0"/>
                <w:sz w:val="21"/>
              </w:rPr>
              <w:t>法定节假、</w:t>
            </w:r>
            <w:r w:rsidRPr="00F75BE6">
              <w:rPr>
                <w:rFonts w:asciiTheme="minorEastAsia" w:hAnsiTheme="minorEastAsia" w:hint="eastAsia"/>
                <w:color w:val="333333"/>
                <w:sz w:val="21"/>
              </w:rPr>
              <w:t>员工旅游、生日福利、节日福利、康乐活动等。</w:t>
            </w:r>
          </w:p>
          <w:p w:rsidR="0043508C" w:rsidRPr="00F75BE6" w:rsidRDefault="00A95160" w:rsidP="00F75BE6">
            <w:pPr>
              <w:spacing w:line="240" w:lineRule="auto"/>
              <w:rPr>
                <w:sz w:val="21"/>
              </w:rPr>
            </w:pPr>
            <w:r w:rsidRPr="00F75BE6">
              <w:rPr>
                <w:rFonts w:asciiTheme="minorEastAsia" w:eastAsiaTheme="minorEastAsia" w:hAnsiTheme="minorEastAsia" w:cs="宋体" w:hint="eastAsia"/>
                <w:b/>
                <w:color w:val="333333"/>
                <w:kern w:val="0"/>
                <w:sz w:val="21"/>
              </w:rPr>
              <w:t>上班</w:t>
            </w:r>
            <w:r w:rsidRPr="00F75BE6">
              <w:rPr>
                <w:rFonts w:asciiTheme="minorEastAsia" w:eastAsiaTheme="minorEastAsia" w:hAnsiTheme="minorEastAsia" w:cs="宋体"/>
                <w:b/>
                <w:color w:val="333333"/>
                <w:kern w:val="0"/>
                <w:sz w:val="21"/>
              </w:rPr>
              <w:t>地点：</w:t>
            </w:r>
            <w:r w:rsidR="002E3F2C" w:rsidRPr="00F75BE6">
              <w:rPr>
                <w:sz w:val="21"/>
              </w:rPr>
              <w:t>郑州市金水区</w:t>
            </w:r>
            <w:r w:rsidR="002E3F2C" w:rsidRPr="00F75BE6">
              <w:rPr>
                <w:rFonts w:hint="eastAsia"/>
                <w:sz w:val="21"/>
              </w:rPr>
              <w:t>公安局交警巡逻警察支队（三全路）</w:t>
            </w:r>
          </w:p>
          <w:p w:rsidR="0043508C" w:rsidRPr="00A84563" w:rsidRDefault="0043508C" w:rsidP="00A84563">
            <w:pPr>
              <w:widowControl/>
              <w:shd w:val="clear" w:color="auto" w:fill="FFFFFF"/>
              <w:spacing w:line="240" w:lineRule="auto"/>
              <w:jc w:val="left"/>
              <w:rPr>
                <w:rFonts w:asciiTheme="minorEastAsia" w:eastAsiaTheme="minorEastAsia" w:hAnsiTheme="minorEastAsia" w:cs="宋体"/>
                <w:color w:val="333333"/>
                <w:kern w:val="0"/>
                <w:szCs w:val="24"/>
              </w:rPr>
            </w:pPr>
          </w:p>
        </w:tc>
      </w:tr>
      <w:tr w:rsidR="00D74014" w:rsidRPr="002E225D" w:rsidTr="0014628C">
        <w:trPr>
          <w:trHeight w:val="417"/>
        </w:trPr>
        <w:tc>
          <w:tcPr>
            <w:tcW w:w="704" w:type="dxa"/>
            <w:vMerge/>
            <w:vAlign w:val="center"/>
          </w:tcPr>
          <w:p w:rsidR="00D74014" w:rsidRPr="00880151" w:rsidRDefault="00D74014" w:rsidP="0058209D">
            <w:pPr>
              <w:spacing w:line="240" w:lineRule="auto"/>
              <w:jc w:val="left"/>
              <w:rPr>
                <w:rFonts w:asciiTheme="minorEastAsia" w:eastAsiaTheme="minorEastAsia" w:hAnsiTheme="minorEastAsia"/>
                <w:b/>
                <w:color w:val="000000" w:themeColor="text1"/>
                <w:spacing w:val="-12"/>
                <w:sz w:val="21"/>
              </w:rPr>
            </w:pPr>
          </w:p>
        </w:tc>
        <w:tc>
          <w:tcPr>
            <w:tcW w:w="1276" w:type="dxa"/>
            <w:vAlign w:val="center"/>
          </w:tcPr>
          <w:p w:rsidR="00D74014" w:rsidRPr="002E225D" w:rsidRDefault="00E54D44" w:rsidP="0058209D">
            <w:pPr>
              <w:spacing w:line="240" w:lineRule="auto"/>
              <w:jc w:val="left"/>
              <w:rPr>
                <w:rFonts w:asciiTheme="minorEastAsia" w:eastAsiaTheme="minorEastAsia" w:hAnsiTheme="minorEastAsia"/>
                <w:color w:val="000000" w:themeColor="text1"/>
                <w:spacing w:val="-12"/>
                <w:sz w:val="21"/>
              </w:rPr>
            </w:pPr>
            <w:r>
              <w:rPr>
                <w:rFonts w:asciiTheme="minorEastAsia" w:eastAsiaTheme="minorEastAsia" w:hAnsiTheme="minorEastAsia" w:hint="eastAsia"/>
                <w:color w:val="000000" w:themeColor="text1"/>
                <w:spacing w:val="-12"/>
                <w:sz w:val="21"/>
              </w:rPr>
              <w:t>售前</w:t>
            </w:r>
            <w:r>
              <w:rPr>
                <w:rFonts w:asciiTheme="minorEastAsia" w:eastAsiaTheme="minorEastAsia" w:hAnsiTheme="minorEastAsia"/>
                <w:color w:val="000000" w:themeColor="text1"/>
                <w:spacing w:val="-12"/>
                <w:sz w:val="21"/>
              </w:rPr>
              <w:t>技术支持</w:t>
            </w:r>
          </w:p>
        </w:tc>
        <w:tc>
          <w:tcPr>
            <w:tcW w:w="709" w:type="dxa"/>
            <w:vAlign w:val="center"/>
          </w:tcPr>
          <w:p w:rsidR="00D74014" w:rsidRDefault="00E54D44" w:rsidP="0014628C">
            <w:pPr>
              <w:spacing w:line="240" w:lineRule="auto"/>
              <w:jc w:val="center"/>
              <w:rPr>
                <w:rFonts w:asciiTheme="minorEastAsia" w:eastAsiaTheme="minorEastAsia" w:hAnsiTheme="minorEastAsia"/>
                <w:color w:val="000000" w:themeColor="text1"/>
                <w:spacing w:val="-12"/>
                <w:sz w:val="21"/>
              </w:rPr>
            </w:pPr>
            <w:r>
              <w:rPr>
                <w:rFonts w:asciiTheme="minorEastAsia" w:eastAsiaTheme="minorEastAsia" w:hAnsiTheme="minorEastAsia" w:hint="eastAsia"/>
                <w:color w:val="000000" w:themeColor="text1"/>
                <w:spacing w:val="-12"/>
                <w:sz w:val="21"/>
              </w:rPr>
              <w:t>2</w:t>
            </w:r>
          </w:p>
        </w:tc>
        <w:tc>
          <w:tcPr>
            <w:tcW w:w="7654" w:type="dxa"/>
            <w:vAlign w:val="center"/>
          </w:tcPr>
          <w:p w:rsidR="00E54D44" w:rsidRPr="00E54D44" w:rsidRDefault="00E54D44" w:rsidP="00E54D44">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1、 协助销售进行必要的技术支持，讲解解决方案；</w:t>
            </w:r>
          </w:p>
          <w:p w:rsidR="00E54D44" w:rsidRPr="00E54D44" w:rsidRDefault="00E54D44" w:rsidP="00E54D44">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2、 负责智能交通项目售前支持，包括业务咨询、方案规划、产品演示、指导销售等工作；</w:t>
            </w:r>
          </w:p>
          <w:p w:rsidR="00E54D44" w:rsidRPr="00E54D44" w:rsidRDefault="00E54D44" w:rsidP="00E54D44">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3、 负责销售人员的售前产品、行业知识以及演示技能培训；</w:t>
            </w:r>
          </w:p>
          <w:p w:rsidR="00E54D44" w:rsidRPr="00E54D44" w:rsidRDefault="00E54D44" w:rsidP="00E54D44">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4、 协助市场推广活动的策划和执行。</w:t>
            </w:r>
          </w:p>
          <w:p w:rsidR="00E54D44" w:rsidRPr="00E54D44" w:rsidRDefault="00E54D44" w:rsidP="00E54D44">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5、具有有优秀的沟通和演讲能力、文案写作能力；</w:t>
            </w:r>
          </w:p>
          <w:p w:rsidR="00D74014" w:rsidRPr="00E54D44" w:rsidRDefault="00E54D44" w:rsidP="00E54D44">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6、善于学习新知识、应用新知识、善于语言表达与沟通、良好的人际关系处理能力。</w:t>
            </w:r>
          </w:p>
        </w:tc>
      </w:tr>
      <w:tr w:rsidR="00D74014" w:rsidRPr="002E225D" w:rsidTr="0014628C">
        <w:trPr>
          <w:trHeight w:val="417"/>
        </w:trPr>
        <w:tc>
          <w:tcPr>
            <w:tcW w:w="704" w:type="dxa"/>
            <w:vAlign w:val="center"/>
          </w:tcPr>
          <w:p w:rsidR="00D74014" w:rsidRPr="00880151" w:rsidRDefault="00D74014" w:rsidP="004D5E20">
            <w:pPr>
              <w:spacing w:line="240" w:lineRule="auto"/>
              <w:jc w:val="left"/>
              <w:rPr>
                <w:rFonts w:asciiTheme="minorEastAsia" w:eastAsiaTheme="minorEastAsia" w:hAnsiTheme="minorEastAsia"/>
                <w:b/>
                <w:color w:val="000000" w:themeColor="text1"/>
                <w:spacing w:val="-12"/>
                <w:sz w:val="21"/>
              </w:rPr>
            </w:pPr>
            <w:r w:rsidRPr="00880151">
              <w:rPr>
                <w:rFonts w:asciiTheme="minorEastAsia" w:eastAsiaTheme="minorEastAsia" w:hAnsiTheme="minorEastAsia" w:hint="eastAsia"/>
                <w:b/>
                <w:color w:val="000000" w:themeColor="text1"/>
                <w:spacing w:val="-12"/>
                <w:sz w:val="21"/>
              </w:rPr>
              <w:t>教育</w:t>
            </w:r>
            <w:r w:rsidRPr="00880151">
              <w:rPr>
                <w:rFonts w:asciiTheme="minorEastAsia" w:eastAsiaTheme="minorEastAsia" w:hAnsiTheme="minorEastAsia"/>
                <w:b/>
                <w:color w:val="000000" w:themeColor="text1"/>
                <w:spacing w:val="-12"/>
                <w:sz w:val="21"/>
              </w:rPr>
              <w:t>事业部</w:t>
            </w:r>
          </w:p>
        </w:tc>
        <w:tc>
          <w:tcPr>
            <w:tcW w:w="1276" w:type="dxa"/>
            <w:vAlign w:val="center"/>
          </w:tcPr>
          <w:p w:rsidR="00D74014" w:rsidRPr="004D5E20" w:rsidRDefault="00E54D44" w:rsidP="004D5E20">
            <w:pPr>
              <w:spacing w:line="240" w:lineRule="auto"/>
              <w:jc w:val="left"/>
              <w:rPr>
                <w:rFonts w:asciiTheme="minorEastAsia" w:eastAsiaTheme="minorEastAsia" w:hAnsiTheme="minorEastAsia"/>
                <w:color w:val="000000" w:themeColor="text1"/>
                <w:spacing w:val="-12"/>
                <w:sz w:val="21"/>
              </w:rPr>
            </w:pPr>
            <w:r w:rsidRPr="004D5E20">
              <w:rPr>
                <w:rFonts w:asciiTheme="minorEastAsia" w:eastAsiaTheme="minorEastAsia" w:hAnsiTheme="minorEastAsia" w:hint="eastAsia"/>
                <w:color w:val="000000" w:themeColor="text1"/>
                <w:spacing w:val="-12"/>
                <w:sz w:val="21"/>
              </w:rPr>
              <w:t>销售</w:t>
            </w:r>
            <w:r w:rsidRPr="004D5E20">
              <w:rPr>
                <w:rFonts w:asciiTheme="minorEastAsia" w:eastAsiaTheme="minorEastAsia" w:hAnsiTheme="minorEastAsia"/>
                <w:color w:val="000000" w:themeColor="text1"/>
                <w:spacing w:val="-12"/>
                <w:sz w:val="21"/>
              </w:rPr>
              <w:t>经理</w:t>
            </w:r>
          </w:p>
        </w:tc>
        <w:tc>
          <w:tcPr>
            <w:tcW w:w="709" w:type="dxa"/>
            <w:vAlign w:val="center"/>
          </w:tcPr>
          <w:p w:rsidR="00D74014" w:rsidRPr="004D5E20" w:rsidRDefault="00E54D44" w:rsidP="004D5E20">
            <w:pPr>
              <w:spacing w:line="240" w:lineRule="auto"/>
              <w:jc w:val="center"/>
              <w:rPr>
                <w:rFonts w:asciiTheme="minorEastAsia" w:eastAsiaTheme="minorEastAsia" w:hAnsiTheme="minorEastAsia"/>
                <w:color w:val="000000" w:themeColor="text1"/>
                <w:spacing w:val="-12"/>
                <w:sz w:val="21"/>
              </w:rPr>
            </w:pPr>
            <w:r w:rsidRPr="004D5E20">
              <w:rPr>
                <w:rFonts w:asciiTheme="minorEastAsia" w:eastAsiaTheme="minorEastAsia" w:hAnsiTheme="minorEastAsia" w:hint="eastAsia"/>
                <w:color w:val="000000" w:themeColor="text1"/>
                <w:spacing w:val="-12"/>
                <w:sz w:val="21"/>
              </w:rPr>
              <w:t>2</w:t>
            </w:r>
          </w:p>
        </w:tc>
        <w:tc>
          <w:tcPr>
            <w:tcW w:w="7654" w:type="dxa"/>
            <w:vAlign w:val="center"/>
          </w:tcPr>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1、负责所属区域的产品、集成项目在教育行业、文化行业的销售及开拓，完成本区域的销售任务；</w:t>
            </w:r>
          </w:p>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2、全面完成项目整个过程操作，根据公司要求督促管理合同项目全过程；</w:t>
            </w:r>
          </w:p>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3、有教育行业、文化行业销售经验者优先。</w:t>
            </w:r>
          </w:p>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任职要求：</w:t>
            </w:r>
          </w:p>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1、具有良好的口头表达能力和沟通技巧；</w:t>
            </w:r>
          </w:p>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lastRenderedPageBreak/>
              <w:t>2、善于沟通，反应敏锐；</w:t>
            </w:r>
          </w:p>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3、对销售推广工作有强烈兴趣和自信心，个性成熟，乐观，进取富有协作和团队精神；</w:t>
            </w:r>
          </w:p>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4、良好的敬业精神和职业道德操守；</w:t>
            </w:r>
          </w:p>
          <w:p w:rsidR="00E54D44" w:rsidRPr="00E54D44"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5、一年以上软件产品、系统集成项目、计算机销售经验，熟悉电脑操作；</w:t>
            </w:r>
          </w:p>
          <w:p w:rsidR="00D74014" w:rsidRPr="004D5E20" w:rsidRDefault="00E54D44" w:rsidP="004D5E20">
            <w:pPr>
              <w:widowControl/>
              <w:spacing w:line="240" w:lineRule="auto"/>
              <w:jc w:val="left"/>
              <w:rPr>
                <w:rFonts w:asciiTheme="minorEastAsia" w:eastAsiaTheme="minorEastAsia" w:hAnsiTheme="minorEastAsia" w:cs="Arial"/>
                <w:color w:val="444444"/>
                <w:kern w:val="0"/>
                <w:sz w:val="21"/>
              </w:rPr>
            </w:pPr>
            <w:r w:rsidRPr="00E54D44">
              <w:rPr>
                <w:rFonts w:asciiTheme="minorEastAsia" w:eastAsiaTheme="minorEastAsia" w:hAnsiTheme="minorEastAsia" w:cs="Arial"/>
                <w:color w:val="444444"/>
                <w:kern w:val="0"/>
                <w:sz w:val="21"/>
              </w:rPr>
              <w:t>6、有信息安全产品、教育等行业销售经验者优先。</w:t>
            </w:r>
          </w:p>
        </w:tc>
      </w:tr>
      <w:tr w:rsidR="003C4054" w:rsidRPr="002E225D" w:rsidTr="0014628C">
        <w:trPr>
          <w:trHeight w:val="417"/>
        </w:trPr>
        <w:tc>
          <w:tcPr>
            <w:tcW w:w="704" w:type="dxa"/>
            <w:vMerge w:val="restart"/>
            <w:vAlign w:val="center"/>
          </w:tcPr>
          <w:p w:rsidR="003C4054" w:rsidRPr="00880151" w:rsidRDefault="003C4054" w:rsidP="004D5E20">
            <w:pPr>
              <w:spacing w:line="240" w:lineRule="auto"/>
              <w:jc w:val="left"/>
              <w:rPr>
                <w:rFonts w:asciiTheme="minorEastAsia" w:eastAsiaTheme="minorEastAsia" w:hAnsiTheme="minorEastAsia"/>
                <w:b/>
                <w:color w:val="000000" w:themeColor="text1"/>
                <w:spacing w:val="-12"/>
                <w:sz w:val="21"/>
              </w:rPr>
            </w:pPr>
            <w:r w:rsidRPr="00880151">
              <w:rPr>
                <w:rFonts w:asciiTheme="minorEastAsia" w:eastAsiaTheme="minorEastAsia" w:hAnsiTheme="minorEastAsia" w:hint="eastAsia"/>
                <w:b/>
                <w:color w:val="000000" w:themeColor="text1"/>
                <w:spacing w:val="-12"/>
                <w:sz w:val="21"/>
              </w:rPr>
              <w:lastRenderedPageBreak/>
              <w:t>财务部</w:t>
            </w:r>
          </w:p>
        </w:tc>
        <w:tc>
          <w:tcPr>
            <w:tcW w:w="1276" w:type="dxa"/>
            <w:vAlign w:val="center"/>
          </w:tcPr>
          <w:p w:rsidR="003C4054" w:rsidRPr="004D5E20" w:rsidRDefault="003C4054" w:rsidP="004D5E20">
            <w:pPr>
              <w:spacing w:line="240" w:lineRule="auto"/>
              <w:jc w:val="left"/>
              <w:rPr>
                <w:rFonts w:asciiTheme="minorEastAsia" w:eastAsiaTheme="minorEastAsia" w:hAnsiTheme="minorEastAsia"/>
                <w:color w:val="000000" w:themeColor="text1"/>
                <w:spacing w:val="-12"/>
                <w:sz w:val="21"/>
              </w:rPr>
            </w:pPr>
            <w:r w:rsidRPr="004D5E20">
              <w:rPr>
                <w:rFonts w:asciiTheme="minorEastAsia" w:eastAsiaTheme="minorEastAsia" w:hAnsiTheme="minorEastAsia" w:hint="eastAsia"/>
                <w:b/>
                <w:color w:val="333333"/>
                <w:sz w:val="21"/>
              </w:rPr>
              <w:t>总账报表会计</w:t>
            </w:r>
          </w:p>
        </w:tc>
        <w:tc>
          <w:tcPr>
            <w:tcW w:w="709" w:type="dxa"/>
            <w:vAlign w:val="center"/>
          </w:tcPr>
          <w:p w:rsidR="003C4054" w:rsidRPr="004D5E20" w:rsidRDefault="003C4054" w:rsidP="004D5E20">
            <w:pPr>
              <w:spacing w:line="240" w:lineRule="auto"/>
              <w:jc w:val="center"/>
              <w:rPr>
                <w:rFonts w:asciiTheme="minorEastAsia" w:eastAsiaTheme="minorEastAsia" w:hAnsiTheme="minorEastAsia"/>
                <w:color w:val="000000" w:themeColor="text1"/>
                <w:spacing w:val="-12"/>
                <w:sz w:val="21"/>
              </w:rPr>
            </w:pPr>
            <w:r w:rsidRPr="004D5E20">
              <w:rPr>
                <w:rFonts w:asciiTheme="minorEastAsia" w:eastAsiaTheme="minorEastAsia" w:hAnsiTheme="minorEastAsia" w:hint="eastAsia"/>
                <w:color w:val="000000" w:themeColor="text1"/>
                <w:spacing w:val="-12"/>
                <w:sz w:val="21"/>
              </w:rPr>
              <w:t>1</w:t>
            </w:r>
          </w:p>
        </w:tc>
        <w:tc>
          <w:tcPr>
            <w:tcW w:w="7654" w:type="dxa"/>
            <w:vAlign w:val="center"/>
          </w:tcPr>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 xml:space="preserve">1、编制损益结转的记账凭证； </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 xml:space="preserve">2、登记股权投资、实收资本、盈余公积、未分配利润等科目明细账； </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3、审核所有科目余额表的正确性、完整性，并对坏账、呆账报废资产等账项及时提报处理建议并清理；</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 xml:space="preserve">4、主动与各明细账会计核算对其账户余额，审核除自制凭证以外的所有记账凭证，审核出纳编制的关于资金的报表，并不定期对出纳现金进行抽盘，月末对实存现金进行监盘； </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 xml:space="preserve">5、保管会计档案； </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6、每月编制</w:t>
            </w:r>
            <w:hyperlink r:id="rId7" w:tgtFrame="_blank" w:tooltip="资产负债表" w:history="1">
              <w:r w:rsidRPr="004D5E20">
                <w:rPr>
                  <w:rFonts w:asciiTheme="minorEastAsia" w:eastAsiaTheme="minorEastAsia" w:hAnsiTheme="minorEastAsia" w:hint="eastAsia"/>
                  <w:color w:val="333333"/>
                  <w:sz w:val="21"/>
                  <w:szCs w:val="21"/>
                </w:rPr>
                <w:t>资产负债表</w:t>
              </w:r>
            </w:hyperlink>
            <w:r w:rsidRPr="004D5E20">
              <w:rPr>
                <w:rFonts w:asciiTheme="minorEastAsia" w:eastAsiaTheme="minorEastAsia" w:hAnsiTheme="minorEastAsia" w:hint="eastAsia"/>
                <w:color w:val="333333"/>
                <w:sz w:val="21"/>
                <w:szCs w:val="21"/>
              </w:rPr>
              <w:t>、损益表、现金流量表等财务报表并出具相关财务分析报告。</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color w:val="333333"/>
                <w:sz w:val="21"/>
                <w:szCs w:val="21"/>
              </w:rPr>
              <w:t>7</w:t>
            </w:r>
            <w:r w:rsidRPr="004D5E20">
              <w:rPr>
                <w:rFonts w:asciiTheme="minorEastAsia" w:eastAsiaTheme="minorEastAsia" w:hAnsiTheme="minorEastAsia" w:hint="eastAsia"/>
                <w:color w:val="333333"/>
                <w:sz w:val="21"/>
                <w:szCs w:val="21"/>
              </w:rPr>
              <w:t>、5年以上总账会计岗位工作经验；</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color w:val="333333"/>
                <w:sz w:val="21"/>
                <w:szCs w:val="21"/>
              </w:rPr>
              <w:t>8</w:t>
            </w:r>
            <w:r w:rsidRPr="004D5E20">
              <w:rPr>
                <w:rFonts w:asciiTheme="minorEastAsia" w:eastAsiaTheme="minorEastAsia" w:hAnsiTheme="minorEastAsia" w:hint="eastAsia"/>
                <w:color w:val="333333"/>
                <w:sz w:val="21"/>
                <w:szCs w:val="21"/>
              </w:rPr>
              <w:t>、中级以上职称、有上市公司财务者优先、能熟练操作EXCEL工作表格、金蝶及相关财务软件。</w:t>
            </w:r>
          </w:p>
        </w:tc>
      </w:tr>
      <w:tr w:rsidR="003C4054" w:rsidRPr="002E225D" w:rsidTr="0014628C">
        <w:trPr>
          <w:trHeight w:val="417"/>
        </w:trPr>
        <w:tc>
          <w:tcPr>
            <w:tcW w:w="704" w:type="dxa"/>
            <w:vMerge/>
            <w:vAlign w:val="center"/>
          </w:tcPr>
          <w:p w:rsidR="003C4054" w:rsidRPr="004D5E20" w:rsidRDefault="003C4054" w:rsidP="004D5E20">
            <w:pPr>
              <w:spacing w:line="240" w:lineRule="auto"/>
              <w:jc w:val="left"/>
              <w:rPr>
                <w:rFonts w:asciiTheme="minorEastAsia" w:eastAsiaTheme="minorEastAsia" w:hAnsiTheme="minorEastAsia"/>
                <w:color w:val="000000" w:themeColor="text1"/>
                <w:spacing w:val="-12"/>
                <w:sz w:val="21"/>
              </w:rPr>
            </w:pPr>
          </w:p>
        </w:tc>
        <w:tc>
          <w:tcPr>
            <w:tcW w:w="1276" w:type="dxa"/>
            <w:vAlign w:val="center"/>
          </w:tcPr>
          <w:p w:rsidR="003C4054" w:rsidRPr="004D5E20" w:rsidRDefault="003C4054" w:rsidP="004D5E20">
            <w:pPr>
              <w:spacing w:line="240" w:lineRule="auto"/>
              <w:jc w:val="left"/>
              <w:rPr>
                <w:rFonts w:asciiTheme="minorEastAsia" w:eastAsiaTheme="minorEastAsia" w:hAnsiTheme="minorEastAsia"/>
                <w:color w:val="000000" w:themeColor="text1"/>
                <w:spacing w:val="-12"/>
                <w:sz w:val="21"/>
              </w:rPr>
            </w:pPr>
            <w:r w:rsidRPr="004D5E20">
              <w:rPr>
                <w:rFonts w:asciiTheme="minorEastAsia" w:eastAsiaTheme="minorEastAsia" w:hAnsiTheme="minorEastAsia" w:hint="eastAsia"/>
                <w:b/>
                <w:color w:val="333333"/>
                <w:sz w:val="21"/>
              </w:rPr>
              <w:t>内审稽核会计</w:t>
            </w:r>
          </w:p>
        </w:tc>
        <w:tc>
          <w:tcPr>
            <w:tcW w:w="709" w:type="dxa"/>
            <w:vAlign w:val="center"/>
          </w:tcPr>
          <w:p w:rsidR="003C4054" w:rsidRPr="004D5E20" w:rsidRDefault="003C4054" w:rsidP="004D5E20">
            <w:pPr>
              <w:spacing w:line="240" w:lineRule="auto"/>
              <w:jc w:val="center"/>
              <w:rPr>
                <w:rFonts w:asciiTheme="minorEastAsia" w:eastAsiaTheme="minorEastAsia" w:hAnsiTheme="minorEastAsia"/>
                <w:color w:val="000000" w:themeColor="text1"/>
                <w:spacing w:val="-12"/>
                <w:sz w:val="21"/>
              </w:rPr>
            </w:pPr>
            <w:r w:rsidRPr="004D5E20">
              <w:rPr>
                <w:rFonts w:asciiTheme="minorEastAsia" w:eastAsiaTheme="minorEastAsia" w:hAnsiTheme="minorEastAsia" w:hint="eastAsia"/>
                <w:color w:val="000000" w:themeColor="text1"/>
                <w:spacing w:val="-12"/>
                <w:sz w:val="21"/>
              </w:rPr>
              <w:t>1</w:t>
            </w:r>
          </w:p>
        </w:tc>
        <w:tc>
          <w:tcPr>
            <w:tcW w:w="7654" w:type="dxa"/>
            <w:vAlign w:val="center"/>
          </w:tcPr>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1、负责财务稽核和会计报告工作；</w:t>
            </w:r>
            <w:r w:rsidRPr="004D5E20">
              <w:rPr>
                <w:rFonts w:asciiTheme="minorEastAsia" w:eastAsiaTheme="minorEastAsia" w:hAnsiTheme="minorEastAsia" w:hint="eastAsia"/>
                <w:color w:val="333333"/>
                <w:sz w:val="21"/>
                <w:szCs w:val="21"/>
              </w:rPr>
              <w:br/>
              <w:t>2、抽查原始凭证、记帐凭证的签章的完整性，对不合格的记帐凭证，责成有关人员查明原因，更正处理；</w:t>
            </w:r>
            <w:r w:rsidRPr="004D5E20">
              <w:rPr>
                <w:rFonts w:asciiTheme="minorEastAsia" w:eastAsiaTheme="minorEastAsia" w:hAnsiTheme="minorEastAsia" w:hint="eastAsia"/>
                <w:color w:val="333333"/>
                <w:sz w:val="21"/>
                <w:szCs w:val="21"/>
              </w:rPr>
              <w:br/>
              <w:t>3、负责审核会计报告，并核对相符；</w:t>
            </w:r>
            <w:r w:rsidRPr="004D5E20">
              <w:rPr>
                <w:rFonts w:asciiTheme="minorEastAsia" w:eastAsiaTheme="minorEastAsia" w:hAnsiTheme="minorEastAsia" w:hint="eastAsia"/>
                <w:color w:val="333333"/>
                <w:sz w:val="21"/>
                <w:szCs w:val="21"/>
              </w:rPr>
              <w:br/>
              <w:t>4、参加起草、修订、有关财务管理、会计核算方面的制度；</w:t>
            </w:r>
            <w:r w:rsidRPr="004D5E20">
              <w:rPr>
                <w:rFonts w:asciiTheme="minorEastAsia" w:eastAsiaTheme="minorEastAsia" w:hAnsiTheme="minorEastAsia" w:hint="eastAsia"/>
                <w:color w:val="333333"/>
                <w:sz w:val="21"/>
                <w:szCs w:val="21"/>
              </w:rPr>
              <w:br/>
              <w:t>5、参与有关经济合同、协议的谈判、签订，对经济业务事项进行事前审核，对采购计划、采购合同审批，做出意见；</w:t>
            </w:r>
            <w:r w:rsidRPr="004D5E20">
              <w:rPr>
                <w:rFonts w:asciiTheme="minorEastAsia" w:eastAsiaTheme="minorEastAsia" w:hAnsiTheme="minorEastAsia" w:hint="eastAsia"/>
                <w:color w:val="333333"/>
                <w:sz w:val="21"/>
                <w:szCs w:val="21"/>
              </w:rPr>
              <w:br/>
              <w:t>6、配合有关部门对各分子公司单位核算制度执行情况进行指导、检查和监督。</w:t>
            </w:r>
            <w:r w:rsidRPr="004D5E20">
              <w:rPr>
                <w:rFonts w:asciiTheme="minorEastAsia" w:eastAsiaTheme="minorEastAsia" w:hAnsiTheme="minorEastAsia" w:hint="eastAsia"/>
                <w:color w:val="333333"/>
                <w:sz w:val="21"/>
                <w:szCs w:val="21"/>
              </w:rPr>
              <w:br/>
            </w:r>
            <w:r w:rsidRPr="004D5E20">
              <w:rPr>
                <w:rFonts w:asciiTheme="minorEastAsia" w:eastAsiaTheme="minorEastAsia" w:hAnsiTheme="minorEastAsia"/>
                <w:color w:val="333333"/>
                <w:sz w:val="21"/>
                <w:szCs w:val="21"/>
              </w:rPr>
              <w:t>7</w:t>
            </w:r>
            <w:r w:rsidRPr="004D5E20">
              <w:rPr>
                <w:rFonts w:asciiTheme="minorEastAsia" w:eastAsiaTheme="minorEastAsia" w:hAnsiTheme="minorEastAsia" w:hint="eastAsia"/>
                <w:color w:val="333333"/>
                <w:sz w:val="21"/>
                <w:szCs w:val="21"/>
              </w:rPr>
              <w:t>、6年以上总账会计岗位工作经验以及相关岗位会计工作经验；</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color w:val="333333"/>
                <w:sz w:val="21"/>
                <w:szCs w:val="21"/>
              </w:rPr>
              <w:t>8</w:t>
            </w:r>
            <w:r w:rsidRPr="004D5E20">
              <w:rPr>
                <w:rFonts w:asciiTheme="minorEastAsia" w:eastAsiaTheme="minorEastAsia" w:hAnsiTheme="minorEastAsia" w:hint="eastAsia"/>
                <w:color w:val="333333"/>
                <w:sz w:val="21"/>
                <w:szCs w:val="21"/>
              </w:rPr>
              <w:t>、本科以上学历，中级以上职称；、能熟练操作EXCEL工作表格、金蝶及相关财务软件；</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color w:val="333333"/>
                <w:sz w:val="21"/>
                <w:szCs w:val="21"/>
              </w:rPr>
              <w:t>9</w:t>
            </w:r>
            <w:r w:rsidRPr="004D5E20">
              <w:rPr>
                <w:rFonts w:asciiTheme="minorEastAsia" w:eastAsiaTheme="minorEastAsia" w:hAnsiTheme="minorEastAsia" w:hint="eastAsia"/>
                <w:color w:val="333333"/>
                <w:sz w:val="21"/>
                <w:szCs w:val="21"/>
              </w:rPr>
              <w:t>、有大中型企业内审稽核岗位经验者优先。</w:t>
            </w:r>
          </w:p>
        </w:tc>
      </w:tr>
      <w:tr w:rsidR="003C4054" w:rsidRPr="002E225D" w:rsidTr="0014628C">
        <w:trPr>
          <w:trHeight w:val="417"/>
        </w:trPr>
        <w:tc>
          <w:tcPr>
            <w:tcW w:w="704" w:type="dxa"/>
            <w:vMerge/>
            <w:vAlign w:val="center"/>
          </w:tcPr>
          <w:p w:rsidR="003C4054" w:rsidRPr="004D5E20" w:rsidRDefault="003C4054" w:rsidP="004D5E20">
            <w:pPr>
              <w:spacing w:line="240" w:lineRule="auto"/>
              <w:jc w:val="left"/>
              <w:rPr>
                <w:rFonts w:asciiTheme="minorEastAsia" w:eastAsiaTheme="minorEastAsia" w:hAnsiTheme="minorEastAsia"/>
                <w:color w:val="000000" w:themeColor="text1"/>
                <w:spacing w:val="-12"/>
                <w:sz w:val="21"/>
              </w:rPr>
            </w:pPr>
          </w:p>
        </w:tc>
        <w:tc>
          <w:tcPr>
            <w:tcW w:w="1276" w:type="dxa"/>
            <w:vAlign w:val="center"/>
          </w:tcPr>
          <w:p w:rsidR="003C4054" w:rsidRPr="004D5E20" w:rsidRDefault="003C4054" w:rsidP="004D5E20">
            <w:pPr>
              <w:pStyle w:val="HTML"/>
              <w:shd w:val="clear" w:color="auto" w:fill="FFFFFF"/>
              <w:rPr>
                <w:rFonts w:asciiTheme="minorEastAsia" w:eastAsiaTheme="minorEastAsia" w:hAnsiTheme="minorEastAsia"/>
                <w:b/>
                <w:color w:val="333333"/>
                <w:sz w:val="21"/>
                <w:szCs w:val="21"/>
              </w:rPr>
            </w:pPr>
            <w:r w:rsidRPr="004D5E20">
              <w:rPr>
                <w:rFonts w:asciiTheme="minorEastAsia" w:eastAsiaTheme="minorEastAsia" w:hAnsiTheme="minorEastAsia" w:hint="eastAsia"/>
                <w:b/>
                <w:color w:val="333333"/>
                <w:sz w:val="21"/>
                <w:szCs w:val="21"/>
              </w:rPr>
              <w:t>分子公司管控会计</w:t>
            </w:r>
          </w:p>
          <w:p w:rsidR="003C4054" w:rsidRPr="004D5E20" w:rsidRDefault="003C4054" w:rsidP="004D5E20">
            <w:pPr>
              <w:spacing w:line="240" w:lineRule="auto"/>
              <w:jc w:val="left"/>
              <w:rPr>
                <w:rFonts w:asciiTheme="minorEastAsia" w:eastAsiaTheme="minorEastAsia" w:hAnsiTheme="minorEastAsia"/>
                <w:color w:val="000000" w:themeColor="text1"/>
                <w:spacing w:val="-12"/>
                <w:sz w:val="21"/>
              </w:rPr>
            </w:pPr>
          </w:p>
        </w:tc>
        <w:tc>
          <w:tcPr>
            <w:tcW w:w="709" w:type="dxa"/>
            <w:vAlign w:val="center"/>
          </w:tcPr>
          <w:p w:rsidR="003C4054" w:rsidRPr="004D5E20" w:rsidRDefault="003C4054" w:rsidP="004D5E20">
            <w:pPr>
              <w:spacing w:line="240" w:lineRule="auto"/>
              <w:jc w:val="center"/>
              <w:rPr>
                <w:rFonts w:asciiTheme="minorEastAsia" w:eastAsiaTheme="minorEastAsia" w:hAnsiTheme="minorEastAsia"/>
                <w:color w:val="000000" w:themeColor="text1"/>
                <w:spacing w:val="-12"/>
                <w:sz w:val="21"/>
              </w:rPr>
            </w:pPr>
            <w:r w:rsidRPr="004D5E20">
              <w:rPr>
                <w:rFonts w:asciiTheme="minorEastAsia" w:eastAsiaTheme="minorEastAsia" w:hAnsiTheme="minorEastAsia" w:hint="eastAsia"/>
                <w:color w:val="000000" w:themeColor="text1"/>
                <w:spacing w:val="-12"/>
                <w:sz w:val="21"/>
              </w:rPr>
              <w:t>1</w:t>
            </w:r>
          </w:p>
        </w:tc>
        <w:tc>
          <w:tcPr>
            <w:tcW w:w="7654" w:type="dxa"/>
            <w:vAlign w:val="center"/>
          </w:tcPr>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1、负责分子公司日常付款申请单据处理</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2、负责分子公司日常业务收支监督</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3、负责核查分子公司预算与实际执行情况</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hint="eastAsia"/>
                <w:color w:val="333333"/>
                <w:sz w:val="21"/>
                <w:szCs w:val="21"/>
              </w:rPr>
              <w:t>4、定期与稽核会计对分子公司进行业务内审</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color w:val="333333"/>
                <w:sz w:val="21"/>
                <w:szCs w:val="21"/>
              </w:rPr>
              <w:t>5</w:t>
            </w:r>
            <w:r w:rsidRPr="004D5E20">
              <w:rPr>
                <w:rFonts w:asciiTheme="minorEastAsia" w:eastAsiaTheme="minorEastAsia" w:hAnsiTheme="minorEastAsia" w:hint="eastAsia"/>
                <w:color w:val="333333"/>
                <w:sz w:val="21"/>
                <w:szCs w:val="21"/>
              </w:rPr>
              <w:t>、本科以上学历、2年以上分子公司财务管控经验；</w:t>
            </w:r>
          </w:p>
          <w:p w:rsidR="003C4054" w:rsidRPr="004D5E20" w:rsidRDefault="003C4054" w:rsidP="004D5E20">
            <w:pPr>
              <w:pStyle w:val="HTML"/>
              <w:shd w:val="clear" w:color="auto" w:fill="FFFFFF"/>
              <w:rPr>
                <w:rFonts w:asciiTheme="minorEastAsia" w:eastAsiaTheme="minorEastAsia" w:hAnsiTheme="minorEastAsia"/>
                <w:color w:val="333333"/>
                <w:sz w:val="21"/>
                <w:szCs w:val="21"/>
              </w:rPr>
            </w:pPr>
            <w:r w:rsidRPr="004D5E20">
              <w:rPr>
                <w:rFonts w:asciiTheme="minorEastAsia" w:eastAsiaTheme="minorEastAsia" w:hAnsiTheme="minorEastAsia"/>
                <w:color w:val="333333"/>
                <w:sz w:val="21"/>
                <w:szCs w:val="21"/>
              </w:rPr>
              <w:t>6</w:t>
            </w:r>
            <w:r w:rsidRPr="004D5E20">
              <w:rPr>
                <w:rFonts w:asciiTheme="minorEastAsia" w:eastAsiaTheme="minorEastAsia" w:hAnsiTheme="minorEastAsia" w:hint="eastAsia"/>
                <w:color w:val="333333"/>
                <w:sz w:val="21"/>
                <w:szCs w:val="21"/>
              </w:rPr>
              <w:t>、中级以上职称、能熟练操作能熟练操作EXCEL工作表格、金蝶及相关财务软件。</w:t>
            </w:r>
          </w:p>
        </w:tc>
      </w:tr>
    </w:tbl>
    <w:p w:rsidR="00D405E5" w:rsidRDefault="00D405E5" w:rsidP="00D405E5">
      <w:pPr>
        <w:widowControl/>
        <w:shd w:val="clear" w:color="auto" w:fill="FFFFFF"/>
        <w:ind w:leftChars="-413" w:left="-991"/>
        <w:jc w:val="left"/>
        <w:rPr>
          <w:rFonts w:asciiTheme="majorEastAsia" w:eastAsiaTheme="majorEastAsia" w:hAnsiTheme="majorEastAsia"/>
          <w:b/>
          <w:sz w:val="28"/>
          <w:szCs w:val="28"/>
        </w:rPr>
      </w:pPr>
    </w:p>
    <w:p w:rsidR="00F75BE6" w:rsidRDefault="00F75BE6" w:rsidP="00D405E5">
      <w:pPr>
        <w:widowControl/>
        <w:shd w:val="clear" w:color="auto" w:fill="FFFFFF"/>
        <w:ind w:leftChars="-413" w:left="-991"/>
        <w:jc w:val="left"/>
        <w:rPr>
          <w:rFonts w:asciiTheme="majorEastAsia" w:eastAsiaTheme="majorEastAsia" w:hAnsiTheme="majorEastAsia"/>
          <w:b/>
          <w:sz w:val="28"/>
          <w:szCs w:val="28"/>
        </w:rPr>
      </w:pPr>
    </w:p>
    <w:p w:rsidR="00F75BE6" w:rsidRPr="000E135C" w:rsidRDefault="00F75BE6" w:rsidP="00D405E5">
      <w:pPr>
        <w:widowControl/>
        <w:shd w:val="clear" w:color="auto" w:fill="FFFFFF"/>
        <w:ind w:leftChars="-413" w:left="-991"/>
        <w:jc w:val="left"/>
        <w:rPr>
          <w:rFonts w:asciiTheme="majorEastAsia" w:eastAsiaTheme="majorEastAsia" w:hAnsiTheme="majorEastAsia"/>
          <w:b/>
          <w:sz w:val="28"/>
          <w:szCs w:val="28"/>
        </w:rPr>
      </w:pPr>
    </w:p>
    <w:p w:rsidR="0073022B" w:rsidRPr="001A1EBD" w:rsidRDefault="006C5E8B" w:rsidP="001A1EBD">
      <w:pPr>
        <w:widowControl/>
        <w:shd w:val="clear" w:color="auto" w:fill="FFFFFF"/>
        <w:ind w:leftChars="-236" w:left="-566"/>
        <w:jc w:val="left"/>
        <w:rPr>
          <w:rFonts w:asciiTheme="majorEastAsia" w:eastAsiaTheme="majorEastAsia" w:hAnsiTheme="majorEastAsia"/>
          <w:b/>
          <w:sz w:val="28"/>
          <w:szCs w:val="28"/>
        </w:rPr>
      </w:pPr>
      <w:r w:rsidRPr="001A1EBD">
        <w:rPr>
          <w:rFonts w:hint="eastAsia"/>
          <w:b/>
          <w:sz w:val="28"/>
          <w:szCs w:val="28"/>
        </w:rPr>
        <w:lastRenderedPageBreak/>
        <w:t>三</w:t>
      </w:r>
      <w:r w:rsidR="001A1EBD" w:rsidRPr="001A1EBD">
        <w:rPr>
          <w:rFonts w:hint="eastAsia"/>
          <w:b/>
          <w:sz w:val="28"/>
          <w:szCs w:val="28"/>
        </w:rPr>
        <w:t>、</w:t>
      </w:r>
      <w:r w:rsidR="0073022B" w:rsidRPr="001A1EBD">
        <w:rPr>
          <w:rFonts w:hint="eastAsia"/>
          <w:b/>
          <w:sz w:val="28"/>
          <w:szCs w:val="28"/>
        </w:rPr>
        <w:t>薪酬及福利</w:t>
      </w:r>
      <w:bookmarkStart w:id="2" w:name="_Toc399680022"/>
      <w:bookmarkEnd w:id="1"/>
    </w:p>
    <w:p w:rsidR="0073022B" w:rsidRPr="006B0CD3" w:rsidRDefault="0073022B" w:rsidP="006B0CD3">
      <w:pPr>
        <w:pStyle w:val="2"/>
        <w:ind w:leftChars="-236" w:left="-566"/>
        <w:rPr>
          <w:rFonts w:ascii="宋体" w:eastAsia="宋体" w:hAnsi="宋体" w:cs="宋体"/>
          <w:b w:val="0"/>
          <w:sz w:val="24"/>
          <w:szCs w:val="24"/>
        </w:rPr>
      </w:pPr>
      <w:bookmarkStart w:id="3" w:name="_Toc399680024"/>
      <w:bookmarkEnd w:id="2"/>
      <w:r w:rsidRPr="006B0CD3">
        <w:rPr>
          <w:rFonts w:ascii="宋体" w:eastAsia="宋体" w:hAnsi="宋体" w:cs="宋体" w:hint="eastAsia"/>
          <w:b w:val="0"/>
          <w:sz w:val="24"/>
          <w:szCs w:val="24"/>
        </w:rPr>
        <w:t>（一）、薪酬待遇</w:t>
      </w:r>
    </w:p>
    <w:p w:rsidR="0073022B" w:rsidRPr="00B85B37" w:rsidRDefault="0073022B" w:rsidP="006B0CD3">
      <w:pPr>
        <w:pStyle w:val="2"/>
        <w:ind w:leftChars="-236" w:left="-566" w:firstLineChars="200" w:firstLine="480"/>
        <w:rPr>
          <w:rFonts w:ascii="Helvetica Neue" w:eastAsiaTheme="minorEastAsia" w:hAnsi="Helvetica Neue" w:cs="Helvetica Neue" w:hint="eastAsia"/>
          <w:b w:val="0"/>
          <w:color w:val="3E3E3E"/>
          <w:sz w:val="24"/>
          <w:szCs w:val="24"/>
        </w:rPr>
      </w:pPr>
      <w:bookmarkStart w:id="4" w:name="_Toc399680023"/>
      <w:r w:rsidRPr="00B85B37">
        <w:rPr>
          <w:rFonts w:ascii="宋体" w:eastAsia="宋体" w:hAnsi="宋体" w:cs="宋体" w:hint="eastAsia"/>
          <w:b w:val="0"/>
          <w:sz w:val="24"/>
          <w:szCs w:val="24"/>
        </w:rPr>
        <w:t>聘用人员的工资、劳动保护及聘用、解聘、辞职等事宜，按照《劳动法》及相关法律、政策、规定执行。薪酬制度坚持“优绩优酬、高才高薪、多劳多得、不劳</w:t>
      </w:r>
      <w:r w:rsidRPr="00B85B37">
        <w:rPr>
          <w:rFonts w:hint="eastAsia"/>
          <w:b w:val="0"/>
          <w:color w:val="3E3E3E"/>
          <w:sz w:val="24"/>
          <w:szCs w:val="24"/>
          <w:shd w:val="clear" w:color="auto" w:fill="FFFFFF"/>
        </w:rPr>
        <w:t>不得”的原则。新入职员工根据学历、考核情况，起薪不同。入职后公司定期考核、调整薪酬。起薪标准见下表：</w:t>
      </w:r>
    </w:p>
    <w:tbl>
      <w:tblPr>
        <w:tblW w:w="9781" w:type="dxa"/>
        <w:tblInd w:w="-604" w:type="dxa"/>
        <w:shd w:val="clear" w:color="auto" w:fill="FFFFFF"/>
        <w:tblLayout w:type="fixed"/>
        <w:tblCellMar>
          <w:left w:w="0" w:type="dxa"/>
          <w:right w:w="0" w:type="dxa"/>
        </w:tblCellMar>
        <w:tblLook w:val="04A0" w:firstRow="1" w:lastRow="0" w:firstColumn="1" w:lastColumn="0" w:noHBand="0" w:noVBand="1"/>
      </w:tblPr>
      <w:tblGrid>
        <w:gridCol w:w="2470"/>
        <w:gridCol w:w="3570"/>
        <w:gridCol w:w="3741"/>
      </w:tblGrid>
      <w:tr w:rsidR="0073022B" w:rsidTr="00B40CFF">
        <w:trPr>
          <w:trHeight w:val="465"/>
        </w:trPr>
        <w:tc>
          <w:tcPr>
            <w:tcW w:w="9781" w:type="dxa"/>
            <w:gridSpan w:val="3"/>
            <w:tcBorders>
              <w:top w:val="single" w:sz="6" w:space="0" w:color="auto"/>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jc w:val="center"/>
            </w:pPr>
            <w:r>
              <w:rPr>
                <w:rFonts w:hint="eastAsia"/>
                <w:b/>
                <w:color w:val="3E3E3E"/>
                <w:shd w:val="clear" w:color="auto" w:fill="FFFFFF"/>
              </w:rPr>
              <w:t>应届</w:t>
            </w:r>
            <w:r>
              <w:rPr>
                <w:b/>
                <w:color w:val="3E3E3E"/>
                <w:shd w:val="clear" w:color="auto" w:fill="FFFFFF"/>
              </w:rPr>
              <w:t>生</w:t>
            </w:r>
            <w:r w:rsidRPr="008C77E4">
              <w:rPr>
                <w:rFonts w:hint="eastAsia"/>
                <w:b/>
                <w:color w:val="3E3E3E"/>
                <w:shd w:val="clear" w:color="auto" w:fill="FFFFFF"/>
              </w:rPr>
              <w:t>起薪表</w:t>
            </w:r>
          </w:p>
        </w:tc>
      </w:tr>
      <w:tr w:rsidR="0073022B" w:rsidTr="00B40CFF">
        <w:trPr>
          <w:trHeight w:val="368"/>
        </w:trPr>
        <w:tc>
          <w:tcPr>
            <w:tcW w:w="2470" w:type="dxa"/>
            <w:tcBorders>
              <w:top w:val="single" w:sz="6" w:space="0" w:color="auto"/>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jc w:val="center"/>
            </w:pPr>
            <w:r>
              <w:rPr>
                <w:rFonts w:hint="eastAsia"/>
                <w:color w:val="3E3E3E"/>
              </w:rPr>
              <w:t>岗位</w:t>
            </w:r>
            <w:r>
              <w:rPr>
                <w:color w:val="3E3E3E"/>
              </w:rPr>
              <w:t>学历</w:t>
            </w:r>
          </w:p>
        </w:tc>
        <w:tc>
          <w:tcPr>
            <w:tcW w:w="3570" w:type="dxa"/>
            <w:tcBorders>
              <w:top w:val="single" w:sz="6" w:space="0" w:color="auto"/>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jc w:val="center"/>
            </w:pPr>
            <w:r>
              <w:rPr>
                <w:rFonts w:hint="eastAsia"/>
                <w:color w:val="3E3E3E"/>
              </w:rPr>
              <w:t>收入范围</w:t>
            </w:r>
          </w:p>
        </w:tc>
        <w:tc>
          <w:tcPr>
            <w:tcW w:w="3741" w:type="dxa"/>
            <w:tcBorders>
              <w:top w:val="single" w:sz="6" w:space="0" w:color="auto"/>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jc w:val="center"/>
            </w:pPr>
            <w:r>
              <w:rPr>
                <w:rFonts w:hint="eastAsia"/>
                <w:color w:val="3E3E3E"/>
              </w:rPr>
              <w:t>备注</w:t>
            </w:r>
          </w:p>
        </w:tc>
      </w:tr>
      <w:tr w:rsidR="0073022B" w:rsidTr="00B40CFF">
        <w:tc>
          <w:tcPr>
            <w:tcW w:w="2470" w:type="dxa"/>
            <w:tcBorders>
              <w:top w:val="nil"/>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jc w:val="center"/>
            </w:pPr>
            <w:r>
              <w:rPr>
                <w:rFonts w:hint="eastAsia"/>
                <w:color w:val="3E3E3E"/>
              </w:rPr>
              <w:t>博士研究生</w:t>
            </w:r>
          </w:p>
        </w:tc>
        <w:tc>
          <w:tcPr>
            <w:tcW w:w="3570" w:type="dxa"/>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pPr>
            <w:r>
              <w:rPr>
                <w:rFonts w:hint="eastAsia"/>
                <w:color w:val="3E3E3E"/>
              </w:rPr>
              <w:t>年收入12-16万元+奖金</w:t>
            </w:r>
          </w:p>
        </w:tc>
        <w:tc>
          <w:tcPr>
            <w:tcW w:w="3741" w:type="dxa"/>
            <w:vMerge w:val="restart"/>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E3066E">
            <w:pPr>
              <w:pStyle w:val="a7"/>
              <w:spacing w:line="360" w:lineRule="auto"/>
              <w:jc w:val="center"/>
            </w:pPr>
            <w:r>
              <w:rPr>
                <w:rFonts w:hint="eastAsia"/>
                <w:color w:val="3E3E3E"/>
              </w:rPr>
              <w:t>奖金根据工作实绩发放</w:t>
            </w:r>
          </w:p>
        </w:tc>
      </w:tr>
      <w:tr w:rsidR="0073022B" w:rsidTr="00B40CFF">
        <w:tc>
          <w:tcPr>
            <w:tcW w:w="2470" w:type="dxa"/>
            <w:tcBorders>
              <w:top w:val="nil"/>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jc w:val="center"/>
            </w:pPr>
            <w:r>
              <w:rPr>
                <w:rFonts w:hint="eastAsia"/>
                <w:color w:val="3E3E3E"/>
              </w:rPr>
              <w:t>硕士研究生</w:t>
            </w:r>
          </w:p>
        </w:tc>
        <w:tc>
          <w:tcPr>
            <w:tcW w:w="3570" w:type="dxa"/>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pPr>
            <w:r>
              <w:rPr>
                <w:rFonts w:hint="eastAsia"/>
                <w:color w:val="3E3E3E"/>
              </w:rPr>
              <w:t>年收入7.5-10.5万元+奖金</w:t>
            </w:r>
          </w:p>
        </w:tc>
        <w:tc>
          <w:tcPr>
            <w:tcW w:w="3741" w:type="dxa"/>
            <w:vMerge/>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rPr>
                <w:rFonts w:ascii="Helvetica Neue" w:eastAsia="Helvetica Neue" w:hAnsi="Helvetica Neue" w:cs="Helvetica Neue"/>
                <w:color w:val="3E3E3E"/>
              </w:rPr>
            </w:pPr>
          </w:p>
        </w:tc>
      </w:tr>
      <w:tr w:rsidR="0073022B" w:rsidTr="00B40CFF">
        <w:tc>
          <w:tcPr>
            <w:tcW w:w="2470" w:type="dxa"/>
            <w:tcBorders>
              <w:top w:val="nil"/>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jc w:val="center"/>
            </w:pPr>
            <w:r>
              <w:rPr>
                <w:rFonts w:hint="eastAsia"/>
                <w:color w:val="3E3E3E"/>
              </w:rPr>
              <w:t>本科生</w:t>
            </w:r>
          </w:p>
        </w:tc>
        <w:tc>
          <w:tcPr>
            <w:tcW w:w="3570" w:type="dxa"/>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7"/>
              <w:wordWrap w:val="0"/>
              <w:spacing w:line="360" w:lineRule="auto"/>
            </w:pPr>
            <w:r>
              <w:rPr>
                <w:rFonts w:hint="eastAsia"/>
                <w:color w:val="3E3E3E"/>
              </w:rPr>
              <w:t>年收入4.5-6.5万元+奖金</w:t>
            </w:r>
          </w:p>
        </w:tc>
        <w:tc>
          <w:tcPr>
            <w:tcW w:w="3741" w:type="dxa"/>
            <w:vMerge/>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rPr>
                <w:rFonts w:ascii="Helvetica Neue" w:eastAsia="Helvetica Neue" w:hAnsi="Helvetica Neue" w:cs="Helvetica Neue"/>
                <w:color w:val="3E3E3E"/>
              </w:rPr>
            </w:pPr>
          </w:p>
        </w:tc>
      </w:tr>
    </w:tbl>
    <w:p w:rsidR="0073022B" w:rsidRDefault="0073022B" w:rsidP="001A1EBD">
      <w:pPr>
        <w:pStyle w:val="a7"/>
        <w:shd w:val="clear" w:color="auto" w:fill="FFFFFF"/>
        <w:spacing w:line="360" w:lineRule="auto"/>
        <w:ind w:leftChars="-236" w:left="-566" w:firstLine="555"/>
      </w:pPr>
      <w:r>
        <w:rPr>
          <w:rFonts w:hint="eastAsia"/>
          <w:color w:val="3E3E3E"/>
          <w:shd w:val="clear" w:color="auto" w:fill="FFFFFF"/>
        </w:rPr>
        <w:t>公司向实习学生发放实习津贴及餐饮补贴，硕士研究生100元/天+餐补，本科生60元/天+餐补。</w:t>
      </w:r>
    </w:p>
    <w:p w:rsidR="0073022B" w:rsidRDefault="0073022B" w:rsidP="001A1EBD">
      <w:pPr>
        <w:pStyle w:val="2"/>
        <w:ind w:leftChars="-236" w:left="-566"/>
        <w:rPr>
          <w:rFonts w:ascii="宋体" w:eastAsia="宋体" w:hAnsi="宋体" w:cs="宋体"/>
          <w:sz w:val="24"/>
          <w:szCs w:val="24"/>
        </w:rPr>
      </w:pPr>
      <w:r>
        <w:rPr>
          <w:rFonts w:ascii="宋体" w:eastAsia="宋体" w:hAnsi="宋体" w:cs="宋体" w:hint="eastAsia"/>
          <w:sz w:val="24"/>
          <w:szCs w:val="24"/>
        </w:rPr>
        <w:t>（二）、福利体系</w:t>
      </w:r>
      <w:bookmarkEnd w:id="4"/>
    </w:p>
    <w:p w:rsidR="0073022B" w:rsidRDefault="0073022B" w:rsidP="001A1EBD">
      <w:pPr>
        <w:widowControl/>
        <w:ind w:leftChars="-236" w:left="-566" w:firstLineChars="200" w:firstLine="480"/>
        <w:jc w:val="left"/>
        <w:rPr>
          <w:rFonts w:ascii="宋体" w:hAnsi="宋体" w:cs="宋体"/>
          <w:kern w:val="0"/>
        </w:rPr>
      </w:pPr>
      <w:r>
        <w:rPr>
          <w:rFonts w:ascii="宋体" w:hAnsi="宋体" w:cs="宋体" w:hint="eastAsia"/>
          <w:kern w:val="0"/>
        </w:rPr>
        <w:t>公司立足当前，兼顾长远，努力保障员工全面的生活品质，公司的福利体系主要有以下几项：</w:t>
      </w:r>
    </w:p>
    <w:p w:rsidR="0073022B" w:rsidRDefault="0073022B" w:rsidP="001A1EBD">
      <w:pPr>
        <w:widowControl/>
        <w:ind w:leftChars="-236" w:left="-566" w:firstLineChars="200" w:firstLine="480"/>
        <w:jc w:val="left"/>
        <w:rPr>
          <w:rFonts w:ascii="宋体" w:hAnsi="宋体" w:cs="宋体"/>
          <w:kern w:val="0"/>
        </w:rPr>
      </w:pPr>
      <w:r>
        <w:rPr>
          <w:rFonts w:ascii="宋体" w:hAnsi="宋体" w:cs="宋体" w:hint="eastAsia"/>
          <w:kern w:val="0"/>
        </w:rPr>
        <w:t>五险一金、周末双休、带薪年假、年底奖金、在岗培训、员工旅游、餐饮补贴、节日福利、生日礼金、全勤奖等。</w:t>
      </w:r>
    </w:p>
    <w:p w:rsidR="000645BD" w:rsidRDefault="000645BD" w:rsidP="000645BD">
      <w:pPr>
        <w:pStyle w:val="2"/>
        <w:ind w:leftChars="-236" w:left="-566"/>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三</w:t>
      </w:r>
      <w:r>
        <w:rPr>
          <w:rFonts w:ascii="宋体" w:eastAsia="宋体" w:hAnsi="宋体" w:cs="宋体" w:hint="eastAsia"/>
          <w:sz w:val="24"/>
          <w:szCs w:val="24"/>
        </w:rPr>
        <w:t>）、</w:t>
      </w:r>
      <w:r>
        <w:rPr>
          <w:rFonts w:ascii="宋体" w:eastAsia="宋体" w:hAnsi="宋体" w:cs="宋体" w:hint="eastAsia"/>
          <w:sz w:val="24"/>
          <w:szCs w:val="24"/>
        </w:rPr>
        <w:t>联系方式</w:t>
      </w:r>
    </w:p>
    <w:p w:rsidR="000645BD" w:rsidRPr="000645BD" w:rsidRDefault="000645BD" w:rsidP="000645BD">
      <w:pPr>
        <w:rPr>
          <w:rFonts w:hint="eastAsia"/>
        </w:rPr>
      </w:pPr>
      <w:r>
        <w:rPr>
          <w:rFonts w:ascii="仿宋_GB2312" w:eastAsia="仿宋_GB2312" w:hAnsi="宋体" w:cs="宋体" w:hint="eastAsia"/>
          <w:kern w:val="0"/>
          <w:sz w:val="28"/>
          <w:szCs w:val="28"/>
        </w:rPr>
        <w:t>人资</w:t>
      </w:r>
      <w:r>
        <w:rPr>
          <w:rFonts w:ascii="仿宋_GB2312" w:eastAsia="仿宋_GB2312" w:hAnsi="宋体" w:cs="宋体"/>
          <w:kern w:val="0"/>
          <w:sz w:val="28"/>
          <w:szCs w:val="28"/>
        </w:rPr>
        <w:t>经理</w:t>
      </w:r>
      <w:r>
        <w:rPr>
          <w:rFonts w:ascii="仿宋_GB2312" w:eastAsia="仿宋_GB2312" w:hAnsi="宋体" w:cs="宋体" w:hint="eastAsia"/>
          <w:kern w:val="0"/>
          <w:sz w:val="28"/>
          <w:szCs w:val="28"/>
        </w:rPr>
        <w:t xml:space="preserve"> </w:t>
      </w:r>
      <w:r>
        <w:rPr>
          <w:rFonts w:ascii="仿宋_GB2312" w:eastAsia="仿宋_GB2312" w:hAnsi="宋体" w:cs="宋体"/>
          <w:kern w:val="0"/>
          <w:sz w:val="28"/>
          <w:szCs w:val="28"/>
        </w:rPr>
        <w:t xml:space="preserve"> </w:t>
      </w:r>
      <w:r>
        <w:rPr>
          <w:rFonts w:ascii="仿宋_GB2312" w:eastAsia="仿宋_GB2312" w:hAnsi="宋体" w:cs="宋体" w:hint="eastAsia"/>
          <w:kern w:val="0"/>
          <w:sz w:val="28"/>
          <w:szCs w:val="28"/>
        </w:rPr>
        <w:t>陈瑶</w:t>
      </w:r>
      <w:r>
        <w:rPr>
          <w:rFonts w:ascii="仿宋_GB2312" w:eastAsia="仿宋_GB2312" w:hAnsi="宋体" w:cs="宋体"/>
          <w:kern w:val="0"/>
          <w:sz w:val="28"/>
          <w:szCs w:val="28"/>
        </w:rPr>
        <w:t>13838211394</w:t>
      </w:r>
    </w:p>
    <w:p w:rsidR="000645BD" w:rsidRDefault="000645BD" w:rsidP="001A1EBD">
      <w:pPr>
        <w:widowControl/>
        <w:ind w:leftChars="-236" w:left="-566" w:firstLineChars="200" w:firstLine="480"/>
        <w:jc w:val="left"/>
        <w:rPr>
          <w:rFonts w:ascii="宋体" w:hAnsi="宋体" w:cs="宋体" w:hint="eastAsia"/>
          <w:kern w:val="0"/>
        </w:rPr>
      </w:pPr>
      <w:bookmarkStart w:id="5" w:name="_GoBack"/>
      <w:bookmarkEnd w:id="5"/>
    </w:p>
    <w:p w:rsidR="00F95394" w:rsidRDefault="00F95394" w:rsidP="001A1EBD">
      <w:pPr>
        <w:pStyle w:val="2"/>
        <w:ind w:leftChars="-236" w:left="-566"/>
        <w:rPr>
          <w:rFonts w:ascii="宋体" w:eastAsia="宋体" w:hAnsi="宋体" w:cs="宋体"/>
          <w:sz w:val="24"/>
          <w:szCs w:val="24"/>
        </w:rPr>
      </w:pPr>
    </w:p>
    <w:p w:rsidR="006C5E8B" w:rsidRPr="006C5E8B" w:rsidRDefault="006C5E8B" w:rsidP="001A1EBD">
      <w:pPr>
        <w:pStyle w:val="2"/>
        <w:ind w:leftChars="-236" w:left="-566"/>
        <w:rPr>
          <w:rFonts w:ascii="宋体" w:eastAsia="宋体" w:hAnsi="宋体" w:cs="宋体"/>
          <w:sz w:val="24"/>
          <w:szCs w:val="24"/>
        </w:rPr>
      </w:pPr>
      <w:r w:rsidRPr="00B85B37">
        <w:rPr>
          <w:rFonts w:ascii="宋体" w:eastAsia="宋体" w:hAnsi="宋体" w:cs="宋体" w:hint="eastAsia"/>
          <w:sz w:val="24"/>
          <w:szCs w:val="24"/>
        </w:rPr>
        <w:t>四</w:t>
      </w:r>
      <w:r w:rsidRPr="006C5E8B">
        <w:rPr>
          <w:rFonts w:ascii="宋体" w:eastAsia="宋体" w:hAnsi="宋体" w:cs="宋体" w:hint="eastAsia"/>
          <w:sz w:val="24"/>
          <w:szCs w:val="24"/>
        </w:rPr>
        <w:t>、应聘须知</w:t>
      </w:r>
    </w:p>
    <w:p w:rsidR="006C5E8B" w:rsidRPr="006C5E8B" w:rsidRDefault="006C5E8B" w:rsidP="001A1EBD">
      <w:pPr>
        <w:pStyle w:val="2"/>
        <w:ind w:leftChars="-236" w:left="-566"/>
        <w:rPr>
          <w:rFonts w:ascii="宋体" w:eastAsia="宋体" w:hAnsi="宋体" w:cs="宋体"/>
          <w:sz w:val="24"/>
          <w:szCs w:val="24"/>
        </w:rPr>
      </w:pPr>
      <w:r w:rsidRPr="006C5E8B">
        <w:rPr>
          <w:rFonts w:ascii="宋体" w:eastAsia="宋体" w:hAnsi="宋体" w:cs="宋体" w:hint="eastAsia"/>
          <w:sz w:val="24"/>
          <w:szCs w:val="24"/>
        </w:rPr>
        <w:t>（一）简历投递</w:t>
      </w:r>
    </w:p>
    <w:p w:rsidR="006C5E8B" w:rsidRPr="006C5E8B" w:rsidRDefault="006C5E8B" w:rsidP="001A1EBD">
      <w:pPr>
        <w:pStyle w:val="2"/>
        <w:ind w:leftChars="-236" w:left="-566"/>
        <w:rPr>
          <w:rFonts w:ascii="宋体" w:eastAsia="宋体" w:hAnsi="宋体" w:cs="宋体"/>
          <w:b w:val="0"/>
          <w:sz w:val="24"/>
          <w:szCs w:val="24"/>
        </w:rPr>
      </w:pPr>
      <w:r w:rsidRPr="006C5E8B">
        <w:rPr>
          <w:rFonts w:ascii="宋体" w:eastAsia="宋体" w:hAnsi="宋体" w:cs="宋体" w:hint="eastAsia"/>
          <w:b w:val="0"/>
          <w:sz w:val="24"/>
          <w:szCs w:val="24"/>
        </w:rPr>
        <w:t>网上投递：</w:t>
      </w:r>
      <w:r w:rsidR="006B0CD3" w:rsidRPr="00B85B37">
        <w:rPr>
          <w:rFonts w:ascii="宋体" w:eastAsia="宋体" w:hAnsi="宋体" w:cs="宋体" w:hint="eastAsia"/>
          <w:b w:val="0"/>
          <w:sz w:val="24"/>
          <w:szCs w:val="24"/>
        </w:rPr>
        <w:t>智联</w:t>
      </w:r>
      <w:r w:rsidR="006B0CD3" w:rsidRPr="00B85B37">
        <w:rPr>
          <w:rFonts w:ascii="宋体" w:eastAsia="宋体" w:hAnsi="宋体" w:cs="宋体"/>
          <w:b w:val="0"/>
          <w:sz w:val="24"/>
          <w:szCs w:val="24"/>
        </w:rPr>
        <w:t>、前程等</w:t>
      </w:r>
      <w:r w:rsidR="006B0CD3" w:rsidRPr="00B85B37">
        <w:rPr>
          <w:rFonts w:ascii="宋体" w:eastAsia="宋体" w:hAnsi="宋体" w:cs="宋体" w:hint="eastAsia"/>
          <w:b w:val="0"/>
          <w:sz w:val="24"/>
          <w:szCs w:val="24"/>
        </w:rPr>
        <w:t>招聘</w:t>
      </w:r>
      <w:r w:rsidR="006B0CD3" w:rsidRPr="00B85B37">
        <w:rPr>
          <w:rFonts w:ascii="宋体" w:eastAsia="宋体" w:hAnsi="宋体" w:cs="宋体"/>
          <w:b w:val="0"/>
          <w:sz w:val="24"/>
          <w:szCs w:val="24"/>
        </w:rPr>
        <w:t>网站</w:t>
      </w:r>
      <w:r w:rsidR="006B0CD3" w:rsidRPr="00B85B37">
        <w:rPr>
          <w:rFonts w:ascii="宋体" w:eastAsia="宋体" w:hAnsi="宋体" w:cs="宋体" w:hint="eastAsia"/>
          <w:b w:val="0"/>
          <w:sz w:val="24"/>
          <w:szCs w:val="24"/>
        </w:rPr>
        <w:t>，投递简历</w:t>
      </w:r>
      <w:r w:rsidRPr="006C5E8B">
        <w:rPr>
          <w:rFonts w:ascii="宋体" w:eastAsia="宋体" w:hAnsi="宋体" w:cs="宋体" w:hint="eastAsia"/>
          <w:b w:val="0"/>
          <w:sz w:val="24"/>
          <w:szCs w:val="24"/>
        </w:rPr>
        <w:t>。</w:t>
      </w:r>
    </w:p>
    <w:p w:rsidR="006C5E8B" w:rsidRPr="006C5E8B" w:rsidRDefault="006C5E8B" w:rsidP="001A1EBD">
      <w:pPr>
        <w:pStyle w:val="2"/>
        <w:ind w:leftChars="-236" w:left="-566"/>
        <w:rPr>
          <w:rFonts w:ascii="宋体" w:eastAsia="宋体" w:hAnsi="宋体" w:cs="宋体"/>
          <w:b w:val="0"/>
          <w:sz w:val="24"/>
          <w:szCs w:val="24"/>
        </w:rPr>
      </w:pPr>
      <w:r w:rsidRPr="006C5E8B">
        <w:rPr>
          <w:rFonts w:ascii="宋体" w:eastAsia="宋体" w:hAnsi="宋体" w:cs="宋体" w:hint="eastAsia"/>
          <w:b w:val="0"/>
          <w:sz w:val="24"/>
          <w:szCs w:val="24"/>
        </w:rPr>
        <w:t>宣讲</w:t>
      </w:r>
      <w:r w:rsidR="00E3066E">
        <w:rPr>
          <w:rFonts w:ascii="宋体" w:eastAsia="宋体" w:hAnsi="宋体" w:cs="宋体" w:hint="eastAsia"/>
          <w:b w:val="0"/>
          <w:sz w:val="24"/>
          <w:szCs w:val="24"/>
        </w:rPr>
        <w:t>（双选）</w:t>
      </w:r>
      <w:r w:rsidRPr="006C5E8B">
        <w:rPr>
          <w:rFonts w:ascii="宋体" w:eastAsia="宋体" w:hAnsi="宋体" w:cs="宋体" w:hint="eastAsia"/>
          <w:b w:val="0"/>
          <w:sz w:val="24"/>
          <w:szCs w:val="24"/>
        </w:rPr>
        <w:t>会现场携带个人简历、有效成绩单、就业推荐表复印件、身份证复印件。</w:t>
      </w:r>
    </w:p>
    <w:p w:rsidR="006C5E8B" w:rsidRPr="006C5E8B" w:rsidRDefault="006C5E8B" w:rsidP="001A1EBD">
      <w:pPr>
        <w:pStyle w:val="2"/>
        <w:ind w:leftChars="-236" w:left="-566"/>
        <w:rPr>
          <w:rFonts w:ascii="宋体" w:eastAsia="宋体" w:hAnsi="宋体" w:cs="宋体"/>
          <w:sz w:val="24"/>
          <w:szCs w:val="24"/>
        </w:rPr>
      </w:pPr>
      <w:r w:rsidRPr="006C5E8B">
        <w:rPr>
          <w:rFonts w:ascii="宋体" w:eastAsia="宋体" w:hAnsi="宋体" w:cs="宋体" w:hint="eastAsia"/>
          <w:sz w:val="24"/>
          <w:szCs w:val="24"/>
        </w:rPr>
        <w:t>（二）招聘流程</w:t>
      </w:r>
    </w:p>
    <w:p w:rsidR="0073022B" w:rsidRPr="001A1EBD" w:rsidRDefault="006C5E8B" w:rsidP="001A1EBD">
      <w:pPr>
        <w:pStyle w:val="2"/>
        <w:ind w:leftChars="-236" w:left="-566"/>
        <w:rPr>
          <w:rFonts w:ascii="宋体" w:eastAsia="宋体" w:hAnsi="宋体" w:cs="宋体"/>
          <w:b w:val="0"/>
          <w:sz w:val="24"/>
          <w:szCs w:val="24"/>
        </w:rPr>
      </w:pPr>
      <w:r w:rsidRPr="006C5E8B">
        <w:rPr>
          <w:rFonts w:ascii="宋体" w:eastAsia="宋体" w:hAnsi="宋体" w:cs="宋体" w:hint="eastAsia"/>
          <w:b w:val="0"/>
          <w:sz w:val="24"/>
          <w:szCs w:val="24"/>
        </w:rPr>
        <w:t>宣讲</w:t>
      </w:r>
      <w:r w:rsidR="008F440F">
        <w:rPr>
          <w:rFonts w:ascii="宋体" w:eastAsia="宋体" w:hAnsi="宋体" w:cs="宋体" w:hint="eastAsia"/>
          <w:b w:val="0"/>
          <w:sz w:val="24"/>
          <w:szCs w:val="24"/>
        </w:rPr>
        <w:t>（双选）</w:t>
      </w:r>
      <w:r w:rsidRPr="006C5E8B">
        <w:rPr>
          <w:rFonts w:ascii="宋体" w:eastAsia="宋体" w:hAnsi="宋体" w:cs="宋体" w:hint="eastAsia"/>
          <w:b w:val="0"/>
          <w:sz w:val="24"/>
          <w:szCs w:val="24"/>
        </w:rPr>
        <w:t>会--&gt;初试--&gt;复试--&gt;签订三方协议进入录用流程。</w:t>
      </w:r>
    </w:p>
    <w:p w:rsidR="008F440F" w:rsidRDefault="008F440F" w:rsidP="001A1EBD">
      <w:pPr>
        <w:pStyle w:val="1"/>
        <w:ind w:leftChars="-236" w:left="-566"/>
        <w:rPr>
          <w:sz w:val="28"/>
          <w:szCs w:val="28"/>
        </w:rPr>
      </w:pPr>
    </w:p>
    <w:p w:rsidR="0073022B" w:rsidRPr="001A1EBD" w:rsidRDefault="006C5E8B" w:rsidP="001A1EBD">
      <w:pPr>
        <w:pStyle w:val="1"/>
        <w:ind w:leftChars="-236" w:left="-566"/>
        <w:rPr>
          <w:sz w:val="28"/>
          <w:szCs w:val="28"/>
        </w:rPr>
      </w:pPr>
      <w:r w:rsidRPr="001A1EBD">
        <w:rPr>
          <w:rFonts w:hint="eastAsia"/>
          <w:sz w:val="28"/>
          <w:szCs w:val="28"/>
        </w:rPr>
        <w:t>五、</w:t>
      </w:r>
      <w:r w:rsidR="0073022B" w:rsidRPr="001A1EBD">
        <w:rPr>
          <w:rFonts w:hint="eastAsia"/>
          <w:sz w:val="28"/>
          <w:szCs w:val="28"/>
        </w:rPr>
        <w:t>公司地址及联系人</w:t>
      </w:r>
      <w:bookmarkEnd w:id="3"/>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公司名称：郑州金惠计算机系统工程有限公司</w:t>
      </w:r>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公司地址：郑州市高新区国槐街8号火炬大厦B座3楼</w:t>
      </w:r>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企业</w:t>
      </w:r>
      <w:r>
        <w:rPr>
          <w:rFonts w:ascii="新宋体" w:eastAsia="新宋体" w:hAnsi="新宋体"/>
          <w:kern w:val="0"/>
          <w:szCs w:val="24"/>
        </w:rPr>
        <w:t>网址：</w:t>
      </w:r>
      <w:hyperlink r:id="rId8" w:history="1">
        <w:r>
          <w:rPr>
            <w:rStyle w:val="a8"/>
            <w:rFonts w:ascii="新宋体" w:eastAsia="新宋体" w:hAnsi="新宋体" w:hint="eastAsia"/>
            <w:kern w:val="0"/>
            <w:szCs w:val="24"/>
          </w:rPr>
          <w:t>www.zzjinhui.com</w:t>
        </w:r>
      </w:hyperlink>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联系人：陈瑶</w:t>
      </w:r>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电  话：0371-60923362</w:t>
      </w:r>
      <w:r>
        <w:rPr>
          <w:rFonts w:ascii="新宋体" w:eastAsia="新宋体" w:hAnsi="新宋体"/>
          <w:kern w:val="0"/>
          <w:szCs w:val="24"/>
        </w:rPr>
        <w:t xml:space="preserve">    13838211394 </w:t>
      </w:r>
    </w:p>
    <w:p w:rsidR="00DD79C3"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邮  箱：</w:t>
      </w:r>
      <w:hyperlink r:id="rId9" w:history="1">
        <w:r w:rsidR="00D5573F" w:rsidRPr="007303A7">
          <w:rPr>
            <w:rStyle w:val="a8"/>
            <w:rFonts w:ascii="新宋体" w:eastAsia="新宋体" w:hAnsi="新宋体"/>
            <w:kern w:val="0"/>
            <w:szCs w:val="24"/>
          </w:rPr>
          <w:t>hrjl</w:t>
        </w:r>
        <w:r w:rsidR="00D5573F" w:rsidRPr="007303A7">
          <w:rPr>
            <w:rStyle w:val="a8"/>
            <w:rFonts w:ascii="新宋体" w:eastAsia="新宋体" w:hAnsi="新宋体" w:hint="eastAsia"/>
            <w:kern w:val="0"/>
            <w:szCs w:val="24"/>
          </w:rPr>
          <w:t>@zzjinhui.com</w:t>
        </w:r>
      </w:hyperlink>
      <w:r>
        <w:rPr>
          <w:rFonts w:ascii="新宋体" w:eastAsia="新宋体" w:hAnsi="新宋体"/>
          <w:kern w:val="0"/>
          <w:szCs w:val="24"/>
        </w:rPr>
        <w:t xml:space="preserve">         </w:t>
      </w:r>
      <w:r>
        <w:rPr>
          <w:rFonts w:ascii="新宋体" w:eastAsia="新宋体" w:hAnsi="新宋体" w:hint="eastAsia"/>
          <w:kern w:val="0"/>
          <w:szCs w:val="24"/>
        </w:rPr>
        <w:t>工作QQ：</w:t>
      </w:r>
      <w:r w:rsidRPr="000C20F8">
        <w:rPr>
          <w:rFonts w:ascii="新宋体" w:eastAsia="新宋体" w:hAnsi="新宋体"/>
          <w:kern w:val="0"/>
          <w:szCs w:val="24"/>
        </w:rPr>
        <w:t>3154712819</w:t>
      </w:r>
      <w:r>
        <w:rPr>
          <w:rFonts w:ascii="新宋体" w:eastAsia="新宋体" w:hAnsi="新宋体"/>
          <w:kern w:val="0"/>
          <w:szCs w:val="24"/>
        </w:rPr>
        <w:t xml:space="preserve">     </w:t>
      </w:r>
    </w:p>
    <w:p w:rsidR="009902A3" w:rsidRDefault="009902A3" w:rsidP="001A1EBD">
      <w:pPr>
        <w:ind w:leftChars="-177" w:left="-425"/>
        <w:rPr>
          <w:rFonts w:ascii="新宋体" w:eastAsia="新宋体" w:hAnsi="新宋体"/>
          <w:kern w:val="0"/>
          <w:szCs w:val="24"/>
        </w:rPr>
      </w:pPr>
    </w:p>
    <w:p w:rsidR="009902A3" w:rsidRDefault="009902A3" w:rsidP="001A1EBD">
      <w:pPr>
        <w:ind w:leftChars="-177" w:left="-425"/>
      </w:pPr>
    </w:p>
    <w:sectPr w:rsidR="00990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AC0" w:rsidRDefault="008A3AC0" w:rsidP="0073022B">
      <w:pPr>
        <w:spacing w:line="240" w:lineRule="auto"/>
      </w:pPr>
      <w:r>
        <w:separator/>
      </w:r>
    </w:p>
  </w:endnote>
  <w:endnote w:type="continuationSeparator" w:id="0">
    <w:p w:rsidR="008A3AC0" w:rsidRDefault="008A3AC0" w:rsidP="00730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Helvetica Neue">
    <w:altName w:val="Arial"/>
    <w:charset w:val="00"/>
    <w:family w:val="auto"/>
    <w:pitch w:val="default"/>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AC0" w:rsidRDefault="008A3AC0" w:rsidP="0073022B">
      <w:pPr>
        <w:spacing w:line="240" w:lineRule="auto"/>
      </w:pPr>
      <w:r>
        <w:separator/>
      </w:r>
    </w:p>
  </w:footnote>
  <w:footnote w:type="continuationSeparator" w:id="0">
    <w:p w:rsidR="008A3AC0" w:rsidRDefault="008A3AC0" w:rsidP="007302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813"/>
    <w:multiLevelType w:val="hybridMultilevel"/>
    <w:tmpl w:val="45985B4A"/>
    <w:lvl w:ilvl="0" w:tplc="8E8E85B8">
      <w:start w:val="1"/>
      <w:numFmt w:val="decimal"/>
      <w:lvlText w:val="%1、"/>
      <w:lvlJc w:val="left"/>
      <w:pPr>
        <w:ind w:left="375" w:hanging="375"/>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70F97"/>
    <w:multiLevelType w:val="hybridMultilevel"/>
    <w:tmpl w:val="544C55F4"/>
    <w:lvl w:ilvl="0" w:tplc="4DD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3A4203"/>
    <w:multiLevelType w:val="hybridMultilevel"/>
    <w:tmpl w:val="313E9824"/>
    <w:lvl w:ilvl="0" w:tplc="DF848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505AEC"/>
    <w:multiLevelType w:val="hybridMultilevel"/>
    <w:tmpl w:val="FC7E35F2"/>
    <w:lvl w:ilvl="0" w:tplc="19B0C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AE"/>
    <w:rsid w:val="0005673B"/>
    <w:rsid w:val="000645BD"/>
    <w:rsid w:val="000E135C"/>
    <w:rsid w:val="0014628C"/>
    <w:rsid w:val="001755EB"/>
    <w:rsid w:val="001A1EBD"/>
    <w:rsid w:val="00201512"/>
    <w:rsid w:val="00214B34"/>
    <w:rsid w:val="002A2127"/>
    <w:rsid w:val="002E3F2C"/>
    <w:rsid w:val="00343901"/>
    <w:rsid w:val="003A61DC"/>
    <w:rsid w:val="003C4054"/>
    <w:rsid w:val="003F32CC"/>
    <w:rsid w:val="00425D69"/>
    <w:rsid w:val="0043508C"/>
    <w:rsid w:val="00471ABE"/>
    <w:rsid w:val="004D5E20"/>
    <w:rsid w:val="0050735F"/>
    <w:rsid w:val="005631D5"/>
    <w:rsid w:val="0058209D"/>
    <w:rsid w:val="005E557A"/>
    <w:rsid w:val="005E56F3"/>
    <w:rsid w:val="00694C97"/>
    <w:rsid w:val="006B0CD3"/>
    <w:rsid w:val="006C5E8B"/>
    <w:rsid w:val="0070174B"/>
    <w:rsid w:val="0073022B"/>
    <w:rsid w:val="00854F5E"/>
    <w:rsid w:val="00880151"/>
    <w:rsid w:val="008A3AC0"/>
    <w:rsid w:val="008B5750"/>
    <w:rsid w:val="008F440F"/>
    <w:rsid w:val="009106BC"/>
    <w:rsid w:val="00916405"/>
    <w:rsid w:val="009902A3"/>
    <w:rsid w:val="009E53BD"/>
    <w:rsid w:val="00A84563"/>
    <w:rsid w:val="00A95160"/>
    <w:rsid w:val="00AB28E0"/>
    <w:rsid w:val="00B15372"/>
    <w:rsid w:val="00B836AE"/>
    <w:rsid w:val="00B85B37"/>
    <w:rsid w:val="00BB5CB5"/>
    <w:rsid w:val="00C16F7B"/>
    <w:rsid w:val="00C846D2"/>
    <w:rsid w:val="00CB2AC5"/>
    <w:rsid w:val="00D405E5"/>
    <w:rsid w:val="00D5573F"/>
    <w:rsid w:val="00D56379"/>
    <w:rsid w:val="00D74014"/>
    <w:rsid w:val="00DD79C3"/>
    <w:rsid w:val="00E3066E"/>
    <w:rsid w:val="00E54D44"/>
    <w:rsid w:val="00E8747E"/>
    <w:rsid w:val="00F365F1"/>
    <w:rsid w:val="00F75BE6"/>
    <w:rsid w:val="00F95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07371"/>
  <w15:chartTrackingRefBased/>
  <w15:docId w15:val="{12E87FD7-6581-4C78-A7AC-92BEEA00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022B"/>
    <w:pPr>
      <w:widowControl w:val="0"/>
      <w:spacing w:line="360" w:lineRule="auto"/>
      <w:jc w:val="both"/>
    </w:pPr>
    <w:rPr>
      <w:rFonts w:ascii="Calibri" w:eastAsia="宋体" w:hAnsi="Calibri" w:cs="Calibri"/>
      <w:sz w:val="24"/>
      <w:szCs w:val="21"/>
    </w:rPr>
  </w:style>
  <w:style w:type="paragraph" w:styleId="1">
    <w:name w:val="heading 1"/>
    <w:basedOn w:val="a"/>
    <w:next w:val="a"/>
    <w:link w:val="10"/>
    <w:uiPriority w:val="9"/>
    <w:qFormat/>
    <w:rsid w:val="0073022B"/>
    <w:pPr>
      <w:keepNext/>
      <w:keepLines/>
      <w:outlineLvl w:val="0"/>
    </w:pPr>
    <w:rPr>
      <w:rFonts w:eastAsiaTheme="minorEastAsia"/>
      <w:b/>
      <w:bCs/>
      <w:kern w:val="44"/>
      <w:sz w:val="30"/>
      <w:szCs w:val="44"/>
    </w:rPr>
  </w:style>
  <w:style w:type="paragraph" w:styleId="2">
    <w:name w:val="heading 2"/>
    <w:basedOn w:val="a"/>
    <w:next w:val="a"/>
    <w:link w:val="20"/>
    <w:uiPriority w:val="9"/>
    <w:unhideWhenUsed/>
    <w:qFormat/>
    <w:rsid w:val="0073022B"/>
    <w:pPr>
      <w:keepNext/>
      <w:keepLines/>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2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022B"/>
    <w:rPr>
      <w:sz w:val="18"/>
      <w:szCs w:val="18"/>
    </w:rPr>
  </w:style>
  <w:style w:type="paragraph" w:styleId="a5">
    <w:name w:val="footer"/>
    <w:basedOn w:val="a"/>
    <w:link w:val="a6"/>
    <w:uiPriority w:val="99"/>
    <w:unhideWhenUsed/>
    <w:rsid w:val="0073022B"/>
    <w:pPr>
      <w:tabs>
        <w:tab w:val="center" w:pos="4153"/>
        <w:tab w:val="right" w:pos="8306"/>
      </w:tabs>
      <w:snapToGrid w:val="0"/>
      <w:jc w:val="left"/>
    </w:pPr>
    <w:rPr>
      <w:sz w:val="18"/>
      <w:szCs w:val="18"/>
    </w:rPr>
  </w:style>
  <w:style w:type="character" w:customStyle="1" w:styleId="a6">
    <w:name w:val="页脚 字符"/>
    <w:basedOn w:val="a0"/>
    <w:link w:val="a5"/>
    <w:uiPriority w:val="99"/>
    <w:rsid w:val="0073022B"/>
    <w:rPr>
      <w:sz w:val="18"/>
      <w:szCs w:val="18"/>
    </w:rPr>
  </w:style>
  <w:style w:type="character" w:customStyle="1" w:styleId="10">
    <w:name w:val="标题 1 字符"/>
    <w:basedOn w:val="a0"/>
    <w:link w:val="1"/>
    <w:uiPriority w:val="9"/>
    <w:qFormat/>
    <w:rsid w:val="0073022B"/>
    <w:rPr>
      <w:rFonts w:ascii="Calibri" w:hAnsi="Calibri" w:cs="Calibri"/>
      <w:b/>
      <w:bCs/>
      <w:kern w:val="44"/>
      <w:sz w:val="30"/>
      <w:szCs w:val="44"/>
    </w:rPr>
  </w:style>
  <w:style w:type="character" w:customStyle="1" w:styleId="20">
    <w:name w:val="标题 2 字符"/>
    <w:basedOn w:val="a0"/>
    <w:link w:val="2"/>
    <w:uiPriority w:val="9"/>
    <w:qFormat/>
    <w:rsid w:val="0073022B"/>
    <w:rPr>
      <w:rFonts w:asciiTheme="majorHAnsi" w:eastAsiaTheme="majorEastAsia" w:hAnsiTheme="majorHAnsi" w:cstheme="majorBidi"/>
      <w:b/>
      <w:bCs/>
      <w:sz w:val="28"/>
      <w:szCs w:val="32"/>
    </w:rPr>
  </w:style>
  <w:style w:type="paragraph" w:styleId="a7">
    <w:name w:val="Normal (Web)"/>
    <w:basedOn w:val="a"/>
    <w:uiPriority w:val="99"/>
    <w:unhideWhenUsed/>
    <w:qFormat/>
    <w:rsid w:val="0073022B"/>
    <w:pPr>
      <w:widowControl/>
      <w:spacing w:before="100" w:beforeAutospacing="1" w:after="100" w:afterAutospacing="1" w:line="240" w:lineRule="auto"/>
      <w:jc w:val="left"/>
    </w:pPr>
    <w:rPr>
      <w:rFonts w:ascii="宋体" w:hAnsi="宋体" w:cs="宋体"/>
      <w:kern w:val="0"/>
      <w:szCs w:val="24"/>
    </w:rPr>
  </w:style>
  <w:style w:type="character" w:styleId="a8">
    <w:name w:val="Hyperlink"/>
    <w:basedOn w:val="a0"/>
    <w:uiPriority w:val="99"/>
    <w:unhideWhenUsed/>
    <w:qFormat/>
    <w:rsid w:val="0073022B"/>
    <w:rPr>
      <w:color w:val="0563C1" w:themeColor="hyperlink"/>
      <w:u w:val="single"/>
    </w:rPr>
  </w:style>
  <w:style w:type="paragraph" w:styleId="a9">
    <w:name w:val="List Paragraph"/>
    <w:basedOn w:val="a"/>
    <w:uiPriority w:val="34"/>
    <w:qFormat/>
    <w:rsid w:val="00D405E5"/>
    <w:pPr>
      <w:ind w:firstLineChars="200" w:firstLine="420"/>
    </w:pPr>
  </w:style>
  <w:style w:type="paragraph" w:styleId="HTML">
    <w:name w:val="HTML Preformatted"/>
    <w:basedOn w:val="a"/>
    <w:link w:val="HTML0"/>
    <w:uiPriority w:val="99"/>
    <w:unhideWhenUsed/>
    <w:rsid w:val="00E54D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rsid w:val="00E54D44"/>
    <w:rPr>
      <w:rFonts w:ascii="宋体" w:eastAsia="宋体" w:hAnsi="宋体" w:cs="宋体"/>
      <w:kern w:val="0"/>
      <w:sz w:val="24"/>
      <w:szCs w:val="24"/>
    </w:rPr>
  </w:style>
  <w:style w:type="character" w:styleId="aa">
    <w:name w:val="Strong"/>
    <w:basedOn w:val="a0"/>
    <w:uiPriority w:val="22"/>
    <w:qFormat/>
    <w:rsid w:val="005E56F3"/>
    <w:rPr>
      <w:b/>
      <w:bCs/>
    </w:rPr>
  </w:style>
  <w:style w:type="character" w:customStyle="1" w:styleId="apple-converted-space">
    <w:name w:val="apple-converted-space"/>
    <w:basedOn w:val="a0"/>
    <w:rsid w:val="005E56F3"/>
  </w:style>
  <w:style w:type="paragraph" w:styleId="ab">
    <w:name w:val="Balloon Text"/>
    <w:basedOn w:val="a"/>
    <w:link w:val="ac"/>
    <w:uiPriority w:val="99"/>
    <w:semiHidden/>
    <w:unhideWhenUsed/>
    <w:rsid w:val="001755EB"/>
    <w:pPr>
      <w:spacing w:line="240" w:lineRule="auto"/>
    </w:pPr>
    <w:rPr>
      <w:sz w:val="18"/>
      <w:szCs w:val="18"/>
    </w:rPr>
  </w:style>
  <w:style w:type="character" w:customStyle="1" w:styleId="ac">
    <w:name w:val="批注框文本 字符"/>
    <w:basedOn w:val="a0"/>
    <w:link w:val="ab"/>
    <w:uiPriority w:val="99"/>
    <w:semiHidden/>
    <w:rsid w:val="001755EB"/>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88763">
      <w:bodyDiv w:val="1"/>
      <w:marLeft w:val="0"/>
      <w:marRight w:val="0"/>
      <w:marTop w:val="0"/>
      <w:marBottom w:val="0"/>
      <w:divBdr>
        <w:top w:val="none" w:sz="0" w:space="0" w:color="auto"/>
        <w:left w:val="none" w:sz="0" w:space="0" w:color="auto"/>
        <w:bottom w:val="none" w:sz="0" w:space="0" w:color="auto"/>
        <w:right w:val="none" w:sz="0" w:space="0" w:color="auto"/>
      </w:divBdr>
    </w:div>
    <w:div w:id="1081563751">
      <w:bodyDiv w:val="1"/>
      <w:marLeft w:val="0"/>
      <w:marRight w:val="0"/>
      <w:marTop w:val="0"/>
      <w:marBottom w:val="0"/>
      <w:divBdr>
        <w:top w:val="none" w:sz="0" w:space="0" w:color="auto"/>
        <w:left w:val="none" w:sz="0" w:space="0" w:color="auto"/>
        <w:bottom w:val="none" w:sz="0" w:space="0" w:color="auto"/>
        <w:right w:val="none" w:sz="0" w:space="0" w:color="auto"/>
      </w:divBdr>
    </w:div>
    <w:div w:id="1642005824">
      <w:bodyDiv w:val="1"/>
      <w:marLeft w:val="0"/>
      <w:marRight w:val="0"/>
      <w:marTop w:val="0"/>
      <w:marBottom w:val="0"/>
      <w:divBdr>
        <w:top w:val="none" w:sz="0" w:space="0" w:color="auto"/>
        <w:left w:val="none" w:sz="0" w:space="0" w:color="auto"/>
        <w:bottom w:val="none" w:sz="0" w:space="0" w:color="auto"/>
        <w:right w:val="none" w:sz="0" w:space="0" w:color="auto"/>
      </w:divBdr>
    </w:div>
    <w:div w:id="1699886781">
      <w:bodyDiv w:val="1"/>
      <w:marLeft w:val="0"/>
      <w:marRight w:val="0"/>
      <w:marTop w:val="0"/>
      <w:marBottom w:val="0"/>
      <w:divBdr>
        <w:top w:val="none" w:sz="0" w:space="0" w:color="auto"/>
        <w:left w:val="none" w:sz="0" w:space="0" w:color="auto"/>
        <w:bottom w:val="none" w:sz="0" w:space="0" w:color="auto"/>
        <w:right w:val="none" w:sz="0" w:space="0" w:color="auto"/>
      </w:divBdr>
    </w:div>
    <w:div w:id="1798789559">
      <w:bodyDiv w:val="1"/>
      <w:marLeft w:val="0"/>
      <w:marRight w:val="0"/>
      <w:marTop w:val="0"/>
      <w:marBottom w:val="0"/>
      <w:divBdr>
        <w:top w:val="none" w:sz="0" w:space="0" w:color="auto"/>
        <w:left w:val="none" w:sz="0" w:space="0" w:color="auto"/>
        <w:bottom w:val="none" w:sz="0" w:space="0" w:color="auto"/>
        <w:right w:val="none" w:sz="0" w:space="0" w:color="auto"/>
      </w:divBdr>
    </w:div>
    <w:div w:id="21009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zjinhui.com" TargetMode="External"/><Relationship Id="rId3" Type="http://schemas.openxmlformats.org/officeDocument/2006/relationships/settings" Target="settings.xml"/><Relationship Id="rId7" Type="http://schemas.openxmlformats.org/officeDocument/2006/relationships/hyperlink" Target="http://www.chinaacc.com/kuaijishiw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rjl@zzjinhu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lenovo</cp:lastModifiedBy>
  <cp:revision>16</cp:revision>
  <cp:lastPrinted>2018-03-12T08:50:00Z</cp:lastPrinted>
  <dcterms:created xsi:type="dcterms:W3CDTF">2017-09-12T07:32:00Z</dcterms:created>
  <dcterms:modified xsi:type="dcterms:W3CDTF">2018-03-15T03:46:00Z</dcterms:modified>
</cp:coreProperties>
</file>