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1412B" w14:textId="77777777" w:rsidR="00DE6BA8" w:rsidRPr="00DE6BA8" w:rsidRDefault="00DE6BA8" w:rsidP="00DE6BA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DE6BA8">
        <w:rPr>
          <w:rFonts w:ascii="Nunito Sans" w:eastAsia="Times New Roman" w:hAnsi="Nunito Sans" w:cs="Times New Roman"/>
          <w:b/>
          <w:bCs/>
          <w:color w:val="000000"/>
          <w:spacing w:val="-6"/>
          <w:kern w:val="36"/>
          <w:sz w:val="60"/>
          <w:szCs w:val="60"/>
          <w:lang w:eastAsia="en-IN"/>
        </w:rPr>
        <w:t>Introduction to Micro Frontends</w:t>
      </w:r>
    </w:p>
    <w:p w14:paraId="3A7DCE76" w14:textId="77777777" w:rsidR="00DE6BA8" w:rsidRPr="00DE6BA8" w:rsidRDefault="00DE6BA8" w:rsidP="00DE6BA8">
      <w:pPr>
        <w:shd w:val="clear" w:color="auto" w:fill="FFFFFF"/>
        <w:spacing w:after="150" w:line="240" w:lineRule="auto"/>
        <w:rPr>
          <w:rFonts w:ascii="Nunito Sans" w:eastAsia="Times New Roman" w:hAnsi="Nunito Sans" w:cs="Times New Roman"/>
          <w:color w:val="000000"/>
          <w:sz w:val="21"/>
          <w:szCs w:val="21"/>
          <w:lang w:eastAsia="en-IN"/>
        </w:rPr>
      </w:pPr>
      <w:r w:rsidRPr="00DE6BA8">
        <w:rPr>
          <w:rFonts w:ascii="Nunito Sans" w:eastAsia="Times New Roman" w:hAnsi="Nunito Sans" w:cs="Times New Roman"/>
          <w:color w:val="000000"/>
          <w:sz w:val="21"/>
          <w:szCs w:val="21"/>
          <w:lang w:eastAsia="en-IN"/>
        </w:rPr>
        <w:t>In this lesson, we will understand micro frontends.</w:t>
      </w:r>
    </w:p>
    <w:p w14:paraId="0766556B" w14:textId="77777777" w:rsidR="00DE6BA8" w:rsidRPr="00DE6BA8" w:rsidRDefault="00DE6BA8" w:rsidP="00DE6BA8">
      <w:pPr>
        <w:shd w:val="clear" w:color="auto" w:fill="FFFFFF"/>
        <w:spacing w:after="0" w:line="240" w:lineRule="auto"/>
        <w:rPr>
          <w:rFonts w:ascii="Nunito Sans" w:eastAsia="Times New Roman" w:hAnsi="Nunito Sans" w:cs="Times New Roman"/>
          <w:color w:val="000000"/>
          <w:sz w:val="21"/>
          <w:szCs w:val="21"/>
          <w:lang w:eastAsia="en-IN"/>
        </w:rPr>
      </w:pPr>
      <w:r w:rsidRPr="00DE6BA8">
        <w:rPr>
          <w:rFonts w:ascii="Nunito Sans" w:eastAsia="Times New Roman" w:hAnsi="Nunito Sans" w:cs="Times New Roman"/>
          <w:b/>
          <w:bCs/>
          <w:color w:val="000000"/>
          <w:spacing w:val="6"/>
          <w:sz w:val="21"/>
          <w:szCs w:val="21"/>
          <w:lang w:eastAsia="en-IN"/>
        </w:rPr>
        <w:t>We'll cover the following</w:t>
      </w:r>
    </w:p>
    <w:p w14:paraId="7BE7A775" w14:textId="77777777" w:rsidR="00DE6BA8" w:rsidRPr="00DE6BA8" w:rsidRDefault="00DE6BA8" w:rsidP="00DE6BA8">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What-are-micro-frontends?" w:history="1">
        <w:r w:rsidRPr="00DE6BA8">
          <w:rPr>
            <w:rFonts w:ascii="Nunito Sans" w:eastAsia="Times New Roman" w:hAnsi="Nunito Sans" w:cs="Times New Roman"/>
            <w:color w:val="0000FF"/>
            <w:sz w:val="27"/>
            <w:szCs w:val="27"/>
            <w:lang w:eastAsia="en-IN"/>
          </w:rPr>
          <w:t>What are micro frontends?</w:t>
        </w:r>
      </w:hyperlink>
    </w:p>
    <w:p w14:paraId="01103F8D" w14:textId="77777777" w:rsidR="00DE6BA8" w:rsidRPr="00DE6BA8" w:rsidRDefault="00DE6BA8" w:rsidP="00DE6BA8">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6" w:anchor="Micro-frontends-e-commerce-application-example" w:history="1">
        <w:r w:rsidRPr="00DE6BA8">
          <w:rPr>
            <w:rFonts w:ascii="Nunito Sans" w:eastAsia="Times New Roman" w:hAnsi="Nunito Sans" w:cs="Times New Roman"/>
            <w:color w:val="0000FF"/>
            <w:sz w:val="27"/>
            <w:szCs w:val="27"/>
            <w:lang w:eastAsia="en-IN"/>
          </w:rPr>
          <w:t>Micro frontends e-commerce application example</w:t>
        </w:r>
      </w:hyperlink>
    </w:p>
    <w:p w14:paraId="6762A411" w14:textId="77777777" w:rsidR="00DE6BA8" w:rsidRPr="00DE6BA8" w:rsidRDefault="00DE6BA8" w:rsidP="00DE6BA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DE6BA8">
        <w:rPr>
          <w:rFonts w:ascii="Nunito Sans" w:eastAsia="Times New Roman" w:hAnsi="Nunito Sans" w:cs="Times New Roman"/>
          <w:b/>
          <w:bCs/>
          <w:color w:val="000000"/>
          <w:spacing w:val="6"/>
          <w:sz w:val="36"/>
          <w:szCs w:val="36"/>
          <w:lang w:eastAsia="en-IN"/>
        </w:rPr>
        <w:t>What are micro frontends?</w:t>
      </w:r>
      <w:hyperlink r:id="rId7" w:anchor="What-are-micro-frontends?" w:history="1">
        <w:r w:rsidRPr="00DE6BA8">
          <w:rPr>
            <w:rFonts w:ascii="Nunito Sans" w:eastAsia="Times New Roman" w:hAnsi="Nunito Sans" w:cs="Times New Roman"/>
            <w:color w:val="0000FF"/>
            <w:spacing w:val="6"/>
            <w:sz w:val="36"/>
            <w:szCs w:val="36"/>
            <w:lang w:eastAsia="en-IN"/>
          </w:rPr>
          <w:t>#</w:t>
        </w:r>
      </w:hyperlink>
    </w:p>
    <w:p w14:paraId="4E3D0195"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000000"/>
          <w:sz w:val="27"/>
          <w:szCs w:val="27"/>
          <w:lang w:eastAsia="en-IN"/>
        </w:rPr>
      </w:pPr>
      <w:r w:rsidRPr="00DE6BA8">
        <w:rPr>
          <w:rFonts w:ascii="Georgia" w:eastAsia="Times New Roman" w:hAnsi="Georgia" w:cs="Times New Roman"/>
          <w:i/>
          <w:iCs/>
          <w:color w:val="000000"/>
          <w:sz w:val="27"/>
          <w:szCs w:val="27"/>
          <w:lang w:eastAsia="en-IN"/>
        </w:rPr>
        <w:t>Micro frontends</w:t>
      </w:r>
      <w:r w:rsidRPr="00DE6BA8">
        <w:rPr>
          <w:rFonts w:ascii="Georgia" w:eastAsia="Times New Roman" w:hAnsi="Georgia" w:cs="Times New Roman"/>
          <w:color w:val="000000"/>
          <w:sz w:val="27"/>
          <w:szCs w:val="27"/>
          <w:lang w:eastAsia="en-IN"/>
        </w:rPr>
        <w:t> are distinct loosely coupled components of an application’s user interface developed applying the concept of </w:t>
      </w:r>
      <w:r w:rsidRPr="00DE6BA8">
        <w:rPr>
          <w:rFonts w:ascii="Georgia" w:eastAsia="Times New Roman" w:hAnsi="Georgia" w:cs="Times New Roman"/>
          <w:i/>
          <w:iCs/>
          <w:color w:val="000000"/>
          <w:sz w:val="27"/>
          <w:szCs w:val="27"/>
          <w:lang w:eastAsia="en-IN"/>
        </w:rPr>
        <w:t>microservices</w:t>
      </w:r>
      <w:r w:rsidRPr="00DE6BA8">
        <w:rPr>
          <w:rFonts w:ascii="Georgia" w:eastAsia="Times New Roman" w:hAnsi="Georgia" w:cs="Times New Roman"/>
          <w:color w:val="000000"/>
          <w:sz w:val="27"/>
          <w:szCs w:val="27"/>
          <w:lang w:eastAsia="en-IN"/>
        </w:rPr>
        <w:t> to the frontend.</w:t>
      </w:r>
    </w:p>
    <w:p w14:paraId="15729B88"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000000"/>
          <w:sz w:val="27"/>
          <w:szCs w:val="27"/>
          <w:lang w:eastAsia="en-IN"/>
        </w:rPr>
      </w:pPr>
      <w:r w:rsidRPr="00DE6BA8">
        <w:rPr>
          <w:rFonts w:ascii="Georgia" w:eastAsia="Times New Roman" w:hAnsi="Georgia" w:cs="Times New Roman"/>
          <w:color w:val="000000"/>
          <w:sz w:val="27"/>
          <w:szCs w:val="27"/>
          <w:lang w:eastAsia="en-IN"/>
        </w:rPr>
        <w:t>Writing </w:t>
      </w:r>
      <w:r w:rsidRPr="00DE6BA8">
        <w:rPr>
          <w:rFonts w:ascii="Georgia" w:eastAsia="Times New Roman" w:hAnsi="Georgia" w:cs="Times New Roman"/>
          <w:i/>
          <w:iCs/>
          <w:color w:val="000000"/>
          <w:sz w:val="27"/>
          <w:szCs w:val="27"/>
          <w:lang w:eastAsia="en-IN"/>
        </w:rPr>
        <w:t>micro frontends</w:t>
      </w:r>
      <w:r w:rsidRPr="00DE6BA8">
        <w:rPr>
          <w:rFonts w:ascii="Georgia" w:eastAsia="Times New Roman" w:hAnsi="Georgia" w:cs="Times New Roman"/>
          <w:color w:val="000000"/>
          <w:sz w:val="27"/>
          <w:szCs w:val="27"/>
          <w:lang w:eastAsia="en-IN"/>
        </w:rPr>
        <w:t> is more of an architectural design decision and a development approach as opposed to it being a technology.</w:t>
      </w:r>
    </w:p>
    <w:p w14:paraId="68C5612F"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000000"/>
          <w:sz w:val="27"/>
          <w:szCs w:val="27"/>
          <w:lang w:eastAsia="en-IN"/>
        </w:rPr>
      </w:pPr>
      <w:r w:rsidRPr="00DE6BA8">
        <w:rPr>
          <w:rFonts w:ascii="Georgia" w:eastAsia="Times New Roman" w:hAnsi="Georgia" w:cs="Times New Roman"/>
          <w:color w:val="000000"/>
          <w:sz w:val="27"/>
          <w:szCs w:val="27"/>
          <w:lang w:eastAsia="en-IN"/>
        </w:rPr>
        <w:t>What does applying the concept of microservices to the front end mean?</w:t>
      </w:r>
    </w:p>
    <w:p w14:paraId="772E2B6D"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000000"/>
          <w:sz w:val="27"/>
          <w:szCs w:val="27"/>
          <w:lang w:eastAsia="en-IN"/>
        </w:rPr>
      </w:pPr>
      <w:r w:rsidRPr="00DE6BA8">
        <w:rPr>
          <w:rFonts w:ascii="Georgia" w:eastAsia="Times New Roman" w:hAnsi="Georgia" w:cs="Times New Roman"/>
          <w:i/>
          <w:iCs/>
          <w:color w:val="000000"/>
          <w:sz w:val="27"/>
          <w:szCs w:val="27"/>
          <w:lang w:eastAsia="en-IN"/>
        </w:rPr>
        <w:t>Microservices</w:t>
      </w:r>
      <w:r w:rsidRPr="00DE6BA8">
        <w:rPr>
          <w:rFonts w:ascii="Georgia" w:eastAsia="Times New Roman" w:hAnsi="Georgia" w:cs="Times New Roman"/>
          <w:color w:val="000000"/>
          <w:sz w:val="27"/>
          <w:szCs w:val="27"/>
          <w:lang w:eastAsia="en-IN"/>
        </w:rPr>
        <w:t> provide complete autonomy to the teams developing them. They are loosely coupled, provide fault isolation, and offer the freedom to pick the desired technology stack to the dedicated teams, to develop a certain service. Micro frontends offer the same upsides to frontend development.</w:t>
      </w:r>
    </w:p>
    <w:p w14:paraId="4144EF41"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000000"/>
          <w:sz w:val="27"/>
          <w:szCs w:val="27"/>
          <w:lang w:eastAsia="en-IN"/>
        </w:rPr>
      </w:pPr>
      <w:r w:rsidRPr="00DE6BA8">
        <w:rPr>
          <w:rFonts w:ascii="Georgia" w:eastAsia="Times New Roman" w:hAnsi="Georgia" w:cs="Times New Roman"/>
          <w:color w:val="000000"/>
          <w:sz w:val="27"/>
          <w:szCs w:val="27"/>
          <w:lang w:eastAsia="en-IN"/>
        </w:rPr>
        <w:t>Typically, in application architecture, despite having microservices on the backend, our frontend is a monolith that is developed by a dedicated frontend development team.</w:t>
      </w:r>
    </w:p>
    <w:p w14:paraId="3BD1025E" w14:textId="3DF42AA3" w:rsidR="00321F85" w:rsidRDefault="00DE6BA8">
      <w:r>
        <w:rPr>
          <w:noProof/>
        </w:rPr>
        <w:lastRenderedPageBreak/>
        <w:drawing>
          <wp:inline distT="0" distB="0" distL="0" distR="0" wp14:anchorId="7E970631" wp14:editId="775B302E">
            <wp:extent cx="5731510" cy="4428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28490"/>
                    </a:xfrm>
                    <a:prstGeom prst="rect">
                      <a:avLst/>
                    </a:prstGeom>
                  </pic:spPr>
                </pic:pic>
              </a:graphicData>
            </a:graphic>
          </wp:inline>
        </w:drawing>
      </w:r>
    </w:p>
    <w:p w14:paraId="36D355A0"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3D3D4E"/>
          <w:sz w:val="27"/>
          <w:szCs w:val="27"/>
          <w:lang w:eastAsia="en-IN"/>
        </w:rPr>
      </w:pPr>
      <w:r w:rsidRPr="00DE6BA8">
        <w:rPr>
          <w:rFonts w:ascii="Georgia" w:eastAsia="Times New Roman" w:hAnsi="Georgia" w:cs="Times New Roman"/>
          <w:color w:val="3D3D4E"/>
          <w:sz w:val="27"/>
          <w:szCs w:val="27"/>
          <w:lang w:eastAsia="en-IN"/>
        </w:rPr>
        <w:t>With the micro frontends approach, we split our application into vertical slices, where a single slice goes end to end right from the user interface to the database. And every slice is owned by a dedicated team.</w:t>
      </w:r>
    </w:p>
    <w:p w14:paraId="6488A65A"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3D3D4E"/>
          <w:sz w:val="27"/>
          <w:szCs w:val="27"/>
          <w:lang w:eastAsia="en-IN"/>
        </w:rPr>
      </w:pPr>
      <w:r w:rsidRPr="00DE6BA8">
        <w:rPr>
          <w:rFonts w:ascii="Georgia" w:eastAsia="Times New Roman" w:hAnsi="Georgia" w:cs="Times New Roman"/>
          <w:color w:val="3D3D4E"/>
          <w:sz w:val="27"/>
          <w:szCs w:val="27"/>
          <w:lang w:eastAsia="en-IN"/>
        </w:rPr>
        <w:t>Besides having the backend devs, the micro frontend team of a particular vertical slice also includes the frontend developers who develop the user interface component only for that specific service.</w:t>
      </w:r>
    </w:p>
    <w:p w14:paraId="6962B29E" w14:textId="77777777" w:rsidR="00DE6BA8" w:rsidRPr="00DE6BA8" w:rsidRDefault="00DE6BA8" w:rsidP="00DE6BA8">
      <w:pPr>
        <w:shd w:val="clear" w:color="auto" w:fill="FFFFFF"/>
        <w:spacing w:before="240" w:after="240" w:line="240" w:lineRule="auto"/>
        <w:rPr>
          <w:rFonts w:ascii="Georgia" w:eastAsia="Times New Roman" w:hAnsi="Georgia" w:cs="Times New Roman"/>
          <w:color w:val="3D3D4E"/>
          <w:sz w:val="27"/>
          <w:szCs w:val="27"/>
          <w:lang w:eastAsia="en-IN"/>
        </w:rPr>
      </w:pPr>
      <w:r w:rsidRPr="00DE6BA8">
        <w:rPr>
          <w:rFonts w:ascii="Georgia" w:eastAsia="Times New Roman" w:hAnsi="Georgia" w:cs="Times New Roman"/>
          <w:color w:val="3D3D4E"/>
          <w:sz w:val="27"/>
          <w:szCs w:val="27"/>
          <w:lang w:eastAsia="en-IN"/>
        </w:rPr>
        <w:t>Every team builds their user interface component choosing their desired technology, and later all these components are integrated, forming the complete user interface of the application. This micro frontend approach averts the need for a dedicated centralized user interface team. Every micro frontend team becomes more of a full-stack team.</w:t>
      </w:r>
    </w:p>
    <w:p w14:paraId="5B1471C0" w14:textId="0D3192A7" w:rsidR="00DE6BA8" w:rsidRDefault="00DE6BA8">
      <w:r>
        <w:rPr>
          <w:noProof/>
        </w:rPr>
        <w:lastRenderedPageBreak/>
        <w:drawing>
          <wp:inline distT="0" distB="0" distL="0" distR="0" wp14:anchorId="1AE69D54" wp14:editId="67E9BE2C">
            <wp:extent cx="5731510" cy="4278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78630"/>
                    </a:xfrm>
                    <a:prstGeom prst="rect">
                      <a:avLst/>
                    </a:prstGeom>
                  </pic:spPr>
                </pic:pic>
              </a:graphicData>
            </a:graphic>
          </wp:inline>
        </w:drawing>
      </w:r>
    </w:p>
    <w:p w14:paraId="375551A6"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break this down further with the help of an example.</w:t>
      </w:r>
    </w:p>
    <w:p w14:paraId="5F2A1310" w14:textId="77777777" w:rsidR="00DE6BA8" w:rsidRDefault="00DE6BA8" w:rsidP="00DE6BA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Micro frontends e-commerce application example</w:t>
      </w:r>
      <w:hyperlink r:id="rId10" w:anchor="Micro-frontends-e-commerce-application-example" w:history="1">
        <w:r>
          <w:rPr>
            <w:rStyle w:val="anchor-link"/>
            <w:rFonts w:ascii="Nunito Sans" w:hAnsi="Nunito Sans"/>
            <w:b w:val="0"/>
            <w:bCs w:val="0"/>
            <w:color w:val="0000FF"/>
            <w:spacing w:val="6"/>
          </w:rPr>
          <w:t>#</w:t>
        </w:r>
      </w:hyperlink>
    </w:p>
    <w:p w14:paraId="6C2A2AC5"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I’ve picked the example of an e-commerce application because the micro frontends approach is pretty popular with e-commerce websites.</w:t>
      </w:r>
    </w:p>
    <w:p w14:paraId="28B7BF3B"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Imagine an online game store that delivers video games for desktops and consoles such as Xbox, Nintendo Switch, PlayStation, and the related hardware.</w:t>
      </w:r>
    </w:p>
    <w:p w14:paraId="2C2FF10F"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Our online gaming store will have several different UI components. A few of the key components would be:</w:t>
      </w:r>
    </w:p>
    <w:p w14:paraId="463F8FE2"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The search component</w:t>
      </w:r>
      <w:r>
        <w:rPr>
          <w:rFonts w:ascii="Georgia" w:hAnsi="Georgia"/>
          <w:color w:val="000000"/>
          <w:sz w:val="27"/>
          <w:szCs w:val="27"/>
        </w:rPr>
        <w:t> – This is a search bar at the top center of the website that enables the users to search games based on the keywords they enter.</w:t>
      </w:r>
    </w:p>
    <w:p w14:paraId="0F7FBD3A"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Once the user runs a search, the component enables the user to filter their search results based on several options, including the price range, type of console, game genre, and so on.</w:t>
      </w:r>
    </w:p>
    <w:p w14:paraId="328B11AB"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The game category component</w:t>
      </w:r>
      <w:r>
        <w:rPr>
          <w:rFonts w:ascii="Georgia" w:hAnsi="Georgia"/>
          <w:color w:val="000000"/>
          <w:sz w:val="27"/>
          <w:szCs w:val="27"/>
        </w:rPr>
        <w:t> – This component displays the popular and widely searched games for different categories on the website’s homepage.</w:t>
      </w:r>
    </w:p>
    <w:p w14:paraId="1C319E6C"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Add to cart and checkout component</w:t>
      </w:r>
      <w:r>
        <w:rPr>
          <w:rFonts w:ascii="Georgia" w:hAnsi="Georgia"/>
          <w:color w:val="000000"/>
          <w:sz w:val="27"/>
          <w:szCs w:val="27"/>
        </w:rPr>
        <w:t> – This user interface component enables users to add games of their liking to their cart and proceed to the checkout filling in their address and other required information to make the final payment.</w:t>
      </w:r>
    </w:p>
    <w:p w14:paraId="36974BC8"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During the checkout, the website may also recommend related games to the user as upsells. The user can also feed in coupons and gift cards if they have any.</w:t>
      </w:r>
    </w:p>
    <w:p w14:paraId="65431A7C"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The payment component</w:t>
      </w:r>
      <w:r>
        <w:rPr>
          <w:rFonts w:ascii="Georgia" w:hAnsi="Georgia"/>
          <w:color w:val="000000"/>
          <w:sz w:val="27"/>
          <w:szCs w:val="27"/>
        </w:rPr>
        <w:t> – The payment UI component offers different payment options to the user and facilitates the order payment once the user enters their card details on the page.</w:t>
      </w:r>
    </w:p>
    <w:p w14:paraId="5A5BF74A"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Every UI component has a dedicated microservice running on the backend powering that particular user interface component. All these different components are developed and managed by dedicated full-stack (micro frontend) teams.</w:t>
      </w:r>
    </w:p>
    <w:p w14:paraId="152AAF79"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application’s complete user interface is rendered combining all these different UI components, also called micro frontends.</w:t>
      </w:r>
    </w:p>
    <w:p w14:paraId="219A636A" w14:textId="77777777" w:rsidR="00DE6BA8" w:rsidRDefault="00DE6BA8" w:rsidP="00DE6BA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continue this discussion in the next lesson.</w:t>
      </w:r>
    </w:p>
    <w:p w14:paraId="603B3BBA" w14:textId="77777777" w:rsidR="003F7A58" w:rsidRPr="003F7A58" w:rsidRDefault="003F7A58" w:rsidP="003F7A5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3F7A58">
        <w:rPr>
          <w:rFonts w:ascii="Nunito Sans" w:eastAsia="Times New Roman" w:hAnsi="Nunito Sans" w:cs="Times New Roman"/>
          <w:b/>
          <w:bCs/>
          <w:color w:val="000000"/>
          <w:spacing w:val="-6"/>
          <w:kern w:val="36"/>
          <w:sz w:val="60"/>
          <w:szCs w:val="60"/>
          <w:lang w:eastAsia="en-IN"/>
        </w:rPr>
        <w:t>The need For Micro Frontends</w:t>
      </w:r>
    </w:p>
    <w:p w14:paraId="5B6F3C30" w14:textId="77777777" w:rsidR="003F7A58" w:rsidRPr="003F7A58" w:rsidRDefault="003F7A58" w:rsidP="003F7A58">
      <w:pPr>
        <w:shd w:val="clear" w:color="auto" w:fill="FFFFFF"/>
        <w:spacing w:after="150" w:line="240" w:lineRule="auto"/>
        <w:rPr>
          <w:rFonts w:ascii="Nunito Sans" w:eastAsia="Times New Roman" w:hAnsi="Nunito Sans" w:cs="Times New Roman"/>
          <w:color w:val="000000"/>
          <w:sz w:val="21"/>
          <w:szCs w:val="21"/>
          <w:lang w:eastAsia="en-IN"/>
        </w:rPr>
      </w:pPr>
      <w:r w:rsidRPr="003F7A58">
        <w:rPr>
          <w:rFonts w:ascii="Nunito Sans" w:eastAsia="Times New Roman" w:hAnsi="Nunito Sans" w:cs="Times New Roman"/>
          <w:color w:val="000000"/>
          <w:sz w:val="21"/>
          <w:szCs w:val="21"/>
          <w:lang w:eastAsia="en-IN"/>
        </w:rPr>
        <w:t>This lesson continues the discussion on micro frontends from the previous lesson.</w:t>
      </w:r>
    </w:p>
    <w:p w14:paraId="5564F3AC" w14:textId="77777777" w:rsidR="003F7A58" w:rsidRPr="003F7A58" w:rsidRDefault="003F7A58" w:rsidP="003F7A58">
      <w:pPr>
        <w:shd w:val="clear" w:color="auto" w:fill="FFFFFF"/>
        <w:spacing w:after="0" w:line="240" w:lineRule="auto"/>
        <w:rPr>
          <w:rFonts w:ascii="Nunito Sans" w:eastAsia="Times New Roman" w:hAnsi="Nunito Sans" w:cs="Times New Roman"/>
          <w:color w:val="000000"/>
          <w:sz w:val="21"/>
          <w:szCs w:val="21"/>
          <w:lang w:eastAsia="en-IN"/>
        </w:rPr>
      </w:pPr>
      <w:r w:rsidRPr="003F7A58">
        <w:rPr>
          <w:rFonts w:ascii="Nunito Sans" w:eastAsia="Times New Roman" w:hAnsi="Nunito Sans" w:cs="Times New Roman"/>
          <w:b/>
          <w:bCs/>
          <w:color w:val="000000"/>
          <w:spacing w:val="6"/>
          <w:sz w:val="21"/>
          <w:szCs w:val="21"/>
          <w:lang w:eastAsia="en-IN"/>
        </w:rPr>
        <w:t>We'll cover the following</w:t>
      </w:r>
    </w:p>
    <w:p w14:paraId="1CE4FF74" w14:textId="77777777" w:rsidR="003F7A58" w:rsidRPr="003F7A58" w:rsidRDefault="003F7A58" w:rsidP="003F7A58">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1" w:anchor="Easier-coordination-between-the-frontend-and-the-backend-devs" w:history="1">
        <w:r w:rsidRPr="003F7A58">
          <w:rPr>
            <w:rFonts w:ascii="Nunito Sans" w:eastAsia="Times New Roman" w:hAnsi="Nunito Sans" w:cs="Times New Roman"/>
            <w:color w:val="0000FF"/>
            <w:sz w:val="27"/>
            <w:szCs w:val="27"/>
            <w:u w:val="single"/>
            <w:lang w:eastAsia="en-IN"/>
          </w:rPr>
          <w:t>Easier coordination between the frontend and the backend devs</w:t>
        </w:r>
      </w:hyperlink>
    </w:p>
    <w:p w14:paraId="1828C32F" w14:textId="77777777" w:rsidR="003F7A58" w:rsidRPr="003F7A58" w:rsidRDefault="003F7A58" w:rsidP="003F7A58">
      <w:pPr>
        <w:numPr>
          <w:ilvl w:val="1"/>
          <w:numId w:val="2"/>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12" w:anchor="Leveraging-the-right-technology" w:history="1">
        <w:r w:rsidRPr="003F7A58">
          <w:rPr>
            <w:rFonts w:ascii="Nunito Sans" w:eastAsia="Times New Roman" w:hAnsi="Nunito Sans" w:cs="Times New Roman"/>
            <w:color w:val="0000FF"/>
            <w:sz w:val="27"/>
            <w:szCs w:val="27"/>
            <w:u w:val="single"/>
            <w:lang w:eastAsia="en-IN"/>
          </w:rPr>
          <w:t>Leveraging the right technology</w:t>
        </w:r>
      </w:hyperlink>
    </w:p>
    <w:p w14:paraId="6ED4A4D5" w14:textId="77777777" w:rsidR="003F7A58" w:rsidRPr="003F7A58" w:rsidRDefault="003F7A58" w:rsidP="003F7A58">
      <w:pPr>
        <w:shd w:val="clear" w:color="auto" w:fill="FFFFFF"/>
        <w:spacing w:before="240" w:after="240" w:line="240" w:lineRule="auto"/>
        <w:rPr>
          <w:rFonts w:ascii="Georgia" w:eastAsia="Times New Roman" w:hAnsi="Georgia" w:cs="Times New Roman"/>
          <w:color w:val="000000"/>
          <w:sz w:val="27"/>
          <w:szCs w:val="27"/>
          <w:lang w:eastAsia="en-IN"/>
        </w:rPr>
      </w:pPr>
      <w:r w:rsidRPr="003F7A58">
        <w:rPr>
          <w:rFonts w:ascii="Georgia" w:eastAsia="Times New Roman" w:hAnsi="Georgia" w:cs="Times New Roman"/>
          <w:color w:val="000000"/>
          <w:sz w:val="27"/>
          <w:szCs w:val="27"/>
          <w:lang w:eastAsia="en-IN"/>
        </w:rPr>
        <w:t>A micro frontend team may own a more extensive UI component like the </w:t>
      </w:r>
      <w:r w:rsidRPr="003F7A58">
        <w:rPr>
          <w:rFonts w:ascii="Georgia" w:eastAsia="Times New Roman" w:hAnsi="Georgia" w:cs="Times New Roman"/>
          <w:i/>
          <w:iCs/>
          <w:color w:val="000000"/>
          <w:sz w:val="27"/>
          <w:szCs w:val="27"/>
          <w:lang w:eastAsia="en-IN"/>
        </w:rPr>
        <w:t>checkout page</w:t>
      </w:r>
      <w:r w:rsidRPr="003F7A58">
        <w:rPr>
          <w:rFonts w:ascii="Georgia" w:eastAsia="Times New Roman" w:hAnsi="Georgia" w:cs="Times New Roman"/>
          <w:color w:val="000000"/>
          <w:sz w:val="27"/>
          <w:szCs w:val="27"/>
          <w:lang w:eastAsia="en-IN"/>
        </w:rPr>
        <w:t>. They may own a minor component that fits in a particular component like the </w:t>
      </w:r>
      <w:r w:rsidRPr="003F7A58">
        <w:rPr>
          <w:rFonts w:ascii="Georgia" w:eastAsia="Times New Roman" w:hAnsi="Georgia" w:cs="Times New Roman"/>
          <w:i/>
          <w:iCs/>
          <w:color w:val="000000"/>
          <w:sz w:val="27"/>
          <w:szCs w:val="27"/>
          <w:lang w:eastAsia="en-IN"/>
        </w:rPr>
        <w:t>game category</w:t>
      </w:r>
      <w:r w:rsidRPr="003F7A58">
        <w:rPr>
          <w:rFonts w:ascii="Georgia" w:eastAsia="Times New Roman" w:hAnsi="Georgia" w:cs="Times New Roman"/>
          <w:color w:val="000000"/>
          <w:sz w:val="27"/>
          <w:szCs w:val="27"/>
          <w:lang w:eastAsia="en-IN"/>
        </w:rPr>
        <w:t> component on the </w:t>
      </w:r>
      <w:r w:rsidRPr="003F7A58">
        <w:rPr>
          <w:rFonts w:ascii="Georgia" w:eastAsia="Times New Roman" w:hAnsi="Georgia" w:cs="Times New Roman"/>
          <w:i/>
          <w:iCs/>
          <w:color w:val="000000"/>
          <w:sz w:val="27"/>
          <w:szCs w:val="27"/>
          <w:lang w:eastAsia="en-IN"/>
        </w:rPr>
        <w:t>home page</w:t>
      </w:r>
      <w:r w:rsidRPr="003F7A58">
        <w:rPr>
          <w:rFonts w:ascii="Georgia" w:eastAsia="Times New Roman" w:hAnsi="Georgia" w:cs="Times New Roman"/>
          <w:color w:val="000000"/>
          <w:sz w:val="27"/>
          <w:szCs w:val="27"/>
          <w:lang w:eastAsia="en-IN"/>
        </w:rPr>
        <w:t>. Or they might own both.</w:t>
      </w:r>
    </w:p>
    <w:p w14:paraId="6EC47982" w14:textId="77777777" w:rsidR="003F7A58" w:rsidRPr="003F7A58" w:rsidRDefault="003F7A58" w:rsidP="003F7A58">
      <w:pPr>
        <w:shd w:val="clear" w:color="auto" w:fill="FFFFFF"/>
        <w:spacing w:before="240" w:after="240" w:line="240" w:lineRule="auto"/>
        <w:rPr>
          <w:rFonts w:ascii="Georgia" w:eastAsia="Times New Roman" w:hAnsi="Georgia" w:cs="Times New Roman"/>
          <w:color w:val="000000"/>
          <w:sz w:val="27"/>
          <w:szCs w:val="27"/>
          <w:lang w:eastAsia="en-IN"/>
        </w:rPr>
      </w:pPr>
      <w:r w:rsidRPr="003F7A58">
        <w:rPr>
          <w:rFonts w:ascii="Georgia" w:eastAsia="Times New Roman" w:hAnsi="Georgia" w:cs="Times New Roman"/>
          <w:color w:val="000000"/>
          <w:sz w:val="27"/>
          <w:szCs w:val="27"/>
          <w:lang w:eastAsia="en-IN"/>
        </w:rPr>
        <w:t>The smaller components that integrate into other pages/components of the application are known as </w:t>
      </w:r>
      <w:r w:rsidRPr="003F7A58">
        <w:rPr>
          <w:rFonts w:ascii="Georgia" w:eastAsia="Times New Roman" w:hAnsi="Georgia" w:cs="Times New Roman"/>
          <w:i/>
          <w:iCs/>
          <w:color w:val="000000"/>
          <w:sz w:val="27"/>
          <w:szCs w:val="27"/>
          <w:lang w:eastAsia="en-IN"/>
        </w:rPr>
        <w:t>fragments</w:t>
      </w:r>
      <w:r w:rsidRPr="003F7A58">
        <w:rPr>
          <w:rFonts w:ascii="Georgia" w:eastAsia="Times New Roman" w:hAnsi="Georgia" w:cs="Times New Roman"/>
          <w:color w:val="000000"/>
          <w:sz w:val="27"/>
          <w:szCs w:val="27"/>
          <w:lang w:eastAsia="en-IN"/>
        </w:rPr>
        <w:t>.</w:t>
      </w:r>
    </w:p>
    <w:p w14:paraId="41D3BD07" w14:textId="22F050BF" w:rsidR="00DE6BA8" w:rsidRDefault="003F7A58">
      <w:r>
        <w:rPr>
          <w:noProof/>
        </w:rPr>
        <w:lastRenderedPageBreak/>
        <w:drawing>
          <wp:inline distT="0" distB="0" distL="0" distR="0" wp14:anchorId="3A142928" wp14:editId="5B067CD8">
            <wp:extent cx="5731510" cy="4045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45585"/>
                    </a:xfrm>
                    <a:prstGeom prst="rect">
                      <a:avLst/>
                    </a:prstGeom>
                  </pic:spPr>
                </pic:pic>
              </a:graphicData>
            </a:graphic>
          </wp:inline>
        </w:drawing>
      </w:r>
    </w:p>
    <w:p w14:paraId="1255AC32"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you might be wondering, what are the significant upsides of splitting an application into micro frontends?</w:t>
      </w:r>
    </w:p>
    <w:p w14:paraId="7BBBC204"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find out.</w:t>
      </w:r>
    </w:p>
    <w:p w14:paraId="6D0F1B12" w14:textId="77777777" w:rsidR="003F7A58" w:rsidRDefault="003F7A58" w:rsidP="003F7A5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Easier coordination between the frontend and the backend devs</w:t>
      </w:r>
      <w:hyperlink r:id="rId14" w:anchor="Easier-coordination-between-the-frontend-and-the-backend-devs" w:history="1">
        <w:r>
          <w:rPr>
            <w:rStyle w:val="anchor-link"/>
            <w:rFonts w:ascii="Nunito Sans" w:hAnsi="Nunito Sans"/>
            <w:b w:val="0"/>
            <w:bCs w:val="0"/>
            <w:color w:val="0000FF"/>
            <w:spacing w:val="6"/>
          </w:rPr>
          <w:t>#</w:t>
        </w:r>
      </w:hyperlink>
    </w:p>
    <w:p w14:paraId="778E790C"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we have full-stack teams owning an entire service end to end, this averts the need for a dedicated frontend team. In addition, since the frontend devs now work alongside the backend devs on the same team, this saves a lot of time that was initially spent in the cross-team coordination.</w:t>
      </w:r>
    </w:p>
    <w:p w14:paraId="2FC6B6C6"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this new approach, communication is quick and not so formal. This improves the team’s productivity and enables them to deliver a better user experience by having more effective coordination between the backend and the frontend devs.</w:t>
      </w:r>
    </w:p>
    <w:p w14:paraId="755E95AE" w14:textId="77777777" w:rsidR="003F7A58" w:rsidRDefault="003F7A58" w:rsidP="003F7A5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Leveraging the right technology</w:t>
      </w:r>
      <w:hyperlink r:id="rId15" w:anchor="Leveraging-the-right-technology" w:history="1">
        <w:r>
          <w:rPr>
            <w:rStyle w:val="anchor-link"/>
            <w:rFonts w:ascii="Nunito Sans" w:hAnsi="Nunito Sans"/>
            <w:b w:val="0"/>
            <w:bCs w:val="0"/>
            <w:color w:val="0000FF"/>
            <w:spacing w:val="6"/>
          </w:rPr>
          <w:t>#</w:t>
        </w:r>
      </w:hyperlink>
    </w:p>
    <w:p w14:paraId="48A1268D"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Since the micro frontends are loosely coupled, we can develop them leveraging different technologies, just like microservices. This opens up our </w:t>
      </w:r>
      <w:r>
        <w:rPr>
          <w:rFonts w:ascii="Georgia" w:hAnsi="Georgia"/>
          <w:color w:val="000000"/>
          <w:sz w:val="27"/>
          <w:szCs w:val="27"/>
        </w:rPr>
        <w:lastRenderedPageBreak/>
        <w:t>options as opposed to sticking to just one UI technology to build the complete front end of the website.</w:t>
      </w:r>
    </w:p>
    <w:p w14:paraId="6950D041"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a plethora of existing frontend technologies in the industry that cater to different use cases, in addition to the new waves of </w:t>
      </w:r>
      <w:r>
        <w:rPr>
          <w:rStyle w:val="Emphasis"/>
          <w:rFonts w:ascii="Georgia" w:hAnsi="Georgia"/>
          <w:color w:val="000000"/>
          <w:sz w:val="27"/>
          <w:szCs w:val="27"/>
        </w:rPr>
        <w:t>JavaScript</w:t>
      </w:r>
      <w:r>
        <w:rPr>
          <w:rFonts w:ascii="Georgia" w:hAnsi="Georgia"/>
          <w:color w:val="000000"/>
          <w:sz w:val="27"/>
          <w:szCs w:val="27"/>
        </w:rPr>
        <w:t> frameworks that hit us every year.</w:t>
      </w:r>
    </w:p>
    <w:p w14:paraId="5C523011"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the micro frontends approach, we can pick the right technology to build our frontend components. We often have use cases where just </w:t>
      </w:r>
      <w:r>
        <w:rPr>
          <w:rStyle w:val="Emphasis"/>
          <w:rFonts w:ascii="Georgia" w:hAnsi="Georgia"/>
          <w:color w:val="000000"/>
          <w:sz w:val="27"/>
          <w:szCs w:val="27"/>
        </w:rPr>
        <w:t>plain JavaScript, HTML,</w:t>
      </w:r>
      <w:r>
        <w:rPr>
          <w:rFonts w:ascii="Georgia" w:hAnsi="Georgia"/>
          <w:color w:val="000000"/>
          <w:sz w:val="27"/>
          <w:szCs w:val="27"/>
        </w:rPr>
        <w:t> and </w:t>
      </w:r>
      <w:r>
        <w:rPr>
          <w:rStyle w:val="Emphasis"/>
          <w:rFonts w:ascii="Georgia" w:hAnsi="Georgia"/>
          <w:color w:val="000000"/>
          <w:sz w:val="27"/>
          <w:szCs w:val="27"/>
        </w:rPr>
        <w:t>CSS</w:t>
      </w:r>
      <w:r>
        <w:rPr>
          <w:rFonts w:ascii="Georgia" w:hAnsi="Georgia"/>
          <w:color w:val="000000"/>
          <w:sz w:val="27"/>
          <w:szCs w:val="27"/>
        </w:rPr>
        <w:t> suffice to build a feature, and then there are other cases where we need advanced frameworks like </w:t>
      </w:r>
      <w:r>
        <w:rPr>
          <w:rStyle w:val="Emphasis"/>
          <w:rFonts w:ascii="Georgia" w:hAnsi="Georgia"/>
          <w:color w:val="000000"/>
          <w:sz w:val="27"/>
          <w:szCs w:val="27"/>
        </w:rPr>
        <w:t>React, Angular,</w:t>
      </w:r>
      <w:r>
        <w:rPr>
          <w:rFonts w:ascii="Georgia" w:hAnsi="Georgia"/>
          <w:color w:val="000000"/>
          <w:sz w:val="27"/>
          <w:szCs w:val="27"/>
        </w:rPr>
        <w:t> and </w:t>
      </w:r>
      <w:r>
        <w:rPr>
          <w:rStyle w:val="Emphasis"/>
          <w:rFonts w:ascii="Georgia" w:hAnsi="Georgia"/>
          <w:color w:val="000000"/>
          <w:sz w:val="27"/>
          <w:szCs w:val="27"/>
        </w:rPr>
        <w:t>Vue</w:t>
      </w:r>
      <w:r>
        <w:rPr>
          <w:rFonts w:ascii="Georgia" w:hAnsi="Georgia"/>
          <w:color w:val="000000"/>
          <w:sz w:val="27"/>
          <w:szCs w:val="27"/>
        </w:rPr>
        <w:t> to implement our features.</w:t>
      </w:r>
    </w:p>
    <w:p w14:paraId="580AEFF0"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micro frontends, we don’t necessarily have to use </w:t>
      </w:r>
      <w:r>
        <w:rPr>
          <w:rStyle w:val="Emphasis"/>
          <w:rFonts w:ascii="Georgia" w:hAnsi="Georgia"/>
          <w:color w:val="000000"/>
          <w:sz w:val="27"/>
          <w:szCs w:val="27"/>
        </w:rPr>
        <w:t>React</w:t>
      </w:r>
      <w:r>
        <w:rPr>
          <w:rFonts w:ascii="Georgia" w:hAnsi="Georgia"/>
          <w:color w:val="000000"/>
          <w:sz w:val="27"/>
          <w:szCs w:val="27"/>
        </w:rPr>
        <w:t> or a similar framework to build a certain component if we don’t need it, despite having other components being implemented using it.</w:t>
      </w:r>
    </w:p>
    <w:p w14:paraId="36A3BC61"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 the flip side, if our website is built on </w:t>
      </w:r>
      <w:r>
        <w:rPr>
          <w:rStyle w:val="Emphasis"/>
          <w:rFonts w:ascii="Georgia" w:hAnsi="Georgia"/>
          <w:color w:val="000000"/>
          <w:sz w:val="27"/>
          <w:szCs w:val="27"/>
        </w:rPr>
        <w:t>plain JavaScript</w:t>
      </w:r>
      <w:r>
        <w:rPr>
          <w:rFonts w:ascii="Georgia" w:hAnsi="Georgia"/>
          <w:color w:val="000000"/>
          <w:sz w:val="27"/>
          <w:szCs w:val="27"/>
        </w:rPr>
        <w:t> and we want to use </w:t>
      </w:r>
      <w:r>
        <w:rPr>
          <w:rStyle w:val="Emphasis"/>
          <w:rFonts w:ascii="Georgia" w:hAnsi="Georgia"/>
          <w:color w:val="000000"/>
          <w:sz w:val="27"/>
          <w:szCs w:val="27"/>
        </w:rPr>
        <w:t>React,</w:t>
      </w:r>
      <w:r>
        <w:rPr>
          <w:rFonts w:ascii="Georgia" w:hAnsi="Georgia"/>
          <w:color w:val="000000"/>
          <w:sz w:val="27"/>
          <w:szCs w:val="27"/>
        </w:rPr>
        <w:t> we don’t have to re-write the entire website to use </w:t>
      </w:r>
      <w:r>
        <w:rPr>
          <w:rStyle w:val="Emphasis"/>
          <w:rFonts w:ascii="Georgia" w:hAnsi="Georgia"/>
          <w:color w:val="000000"/>
          <w:sz w:val="27"/>
          <w:szCs w:val="27"/>
        </w:rPr>
        <w:t>React</w:t>
      </w:r>
      <w:r>
        <w:rPr>
          <w:rFonts w:ascii="Georgia" w:hAnsi="Georgia"/>
          <w:color w:val="000000"/>
          <w:sz w:val="27"/>
          <w:szCs w:val="27"/>
        </w:rPr>
        <w:t>. We can just write specific components that need </w:t>
      </w:r>
      <w:r>
        <w:rPr>
          <w:rStyle w:val="Emphasis"/>
          <w:rFonts w:ascii="Georgia" w:hAnsi="Georgia"/>
          <w:color w:val="000000"/>
          <w:sz w:val="27"/>
          <w:szCs w:val="27"/>
        </w:rPr>
        <w:t>React</w:t>
      </w:r>
      <w:r>
        <w:rPr>
          <w:rFonts w:ascii="Georgia" w:hAnsi="Georgia"/>
          <w:color w:val="000000"/>
          <w:sz w:val="27"/>
          <w:szCs w:val="27"/>
        </w:rPr>
        <w:t> and integrate them into the website.</w:t>
      </w:r>
    </w:p>
    <w:p w14:paraId="427EA82F" w14:textId="77777777" w:rsidR="003F7A58" w:rsidRDefault="003F7A58" w:rsidP="003F7A5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Even if multiple teams use the same technology to build their UI components, they can work on different versions of the technology. They can easily upgrade their libraries without impacting the website’s other UI components.</w:t>
      </w:r>
    </w:p>
    <w:p w14:paraId="785686E6" w14:textId="145C39FF" w:rsidR="003F7A58" w:rsidRDefault="003F7A58">
      <w:r>
        <w:rPr>
          <w:noProof/>
        </w:rPr>
        <w:lastRenderedPageBreak/>
        <w:drawing>
          <wp:inline distT="0" distB="0" distL="0" distR="0" wp14:anchorId="7881D11B" wp14:editId="7315549F">
            <wp:extent cx="5731510" cy="4088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88130"/>
                    </a:xfrm>
                    <a:prstGeom prst="rect">
                      <a:avLst/>
                    </a:prstGeom>
                  </pic:spPr>
                </pic:pic>
              </a:graphicData>
            </a:graphic>
          </wp:inline>
        </w:drawing>
      </w:r>
    </w:p>
    <w:p w14:paraId="032D48EF" w14:textId="77777777" w:rsidR="003F7A58" w:rsidRPr="003F7A58" w:rsidRDefault="003F7A58" w:rsidP="003F7A58">
      <w:pPr>
        <w:shd w:val="clear" w:color="auto" w:fill="FFFFFF"/>
        <w:spacing w:before="240" w:after="240" w:line="240" w:lineRule="auto"/>
        <w:rPr>
          <w:rFonts w:ascii="Georgia" w:eastAsia="Times New Roman" w:hAnsi="Georgia" w:cs="Times New Roman"/>
          <w:color w:val="3D3D4E"/>
          <w:sz w:val="27"/>
          <w:szCs w:val="27"/>
          <w:lang w:eastAsia="en-IN"/>
        </w:rPr>
      </w:pPr>
      <w:r w:rsidRPr="003F7A58">
        <w:rPr>
          <w:rFonts w:ascii="Georgia" w:eastAsia="Times New Roman" w:hAnsi="Georgia" w:cs="Times New Roman"/>
          <w:color w:val="3D3D4E"/>
          <w:sz w:val="27"/>
          <w:szCs w:val="27"/>
          <w:lang w:eastAsia="en-IN"/>
        </w:rPr>
        <w:t>Now, moving forward with the micro frontends approach may sound delightful, but it’s only fit for medium to large websites. This approach won’t be that advantageous for simple use cases. Rather, it will make things more complex and prove to be overkill.</w:t>
      </w:r>
    </w:p>
    <w:p w14:paraId="7B53A7A7" w14:textId="77777777" w:rsidR="003F7A58" w:rsidRPr="003F7A58" w:rsidRDefault="003F7A58" w:rsidP="003F7A58">
      <w:pPr>
        <w:shd w:val="clear" w:color="auto" w:fill="FFFFFF"/>
        <w:spacing w:before="240" w:after="240" w:line="240" w:lineRule="auto"/>
        <w:rPr>
          <w:rFonts w:ascii="Georgia" w:eastAsia="Times New Roman" w:hAnsi="Georgia" w:cs="Times New Roman"/>
          <w:color w:val="3D3D4E"/>
          <w:sz w:val="27"/>
          <w:szCs w:val="27"/>
          <w:lang w:eastAsia="en-IN"/>
        </w:rPr>
      </w:pPr>
      <w:r w:rsidRPr="003F7A58">
        <w:rPr>
          <w:rFonts w:ascii="Georgia" w:eastAsia="Times New Roman" w:hAnsi="Georgia" w:cs="Times New Roman"/>
          <w:color w:val="3D3D4E"/>
          <w:sz w:val="27"/>
          <w:szCs w:val="27"/>
          <w:lang w:eastAsia="en-IN"/>
        </w:rPr>
        <w:t>Using multiple technologies in a project brings along a lot of architectural and maintenance complexities with it.</w:t>
      </w:r>
    </w:p>
    <w:p w14:paraId="53539FAA" w14:textId="77777777" w:rsidR="003F7A58" w:rsidRPr="003F7A58" w:rsidRDefault="003F7A58" w:rsidP="003F7A58">
      <w:pPr>
        <w:shd w:val="clear" w:color="auto" w:fill="FFFFFF"/>
        <w:spacing w:before="240" w:after="240" w:line="240" w:lineRule="auto"/>
        <w:rPr>
          <w:rFonts w:ascii="Georgia" w:eastAsia="Times New Roman" w:hAnsi="Georgia" w:cs="Times New Roman"/>
          <w:color w:val="3D3D4E"/>
          <w:sz w:val="27"/>
          <w:szCs w:val="27"/>
          <w:lang w:eastAsia="en-IN"/>
        </w:rPr>
      </w:pPr>
      <w:r w:rsidRPr="003F7A58">
        <w:rPr>
          <w:rFonts w:ascii="Georgia" w:eastAsia="Times New Roman" w:hAnsi="Georgia" w:cs="Times New Roman"/>
          <w:color w:val="3D3D4E"/>
          <w:sz w:val="27"/>
          <w:szCs w:val="27"/>
          <w:lang w:eastAsia="en-IN"/>
        </w:rPr>
        <w:t>With micro frontends, we need to write additional code to combine all the components built with heterogeneous tech. We also have to deal with compatibility and performance issues when using multiple technologies together. So, there are always trade-offs involved. There is no silver bullet.</w:t>
      </w:r>
    </w:p>
    <w:p w14:paraId="4A212030" w14:textId="4237A02C" w:rsidR="003F7A58" w:rsidRPr="003F7A58" w:rsidRDefault="003F7A58" w:rsidP="003F7A58">
      <w:pPr>
        <w:shd w:val="clear" w:color="auto" w:fill="FFFFFF"/>
        <w:spacing w:before="240" w:after="240" w:line="240" w:lineRule="auto"/>
        <w:rPr>
          <w:rFonts w:ascii="Georgia" w:eastAsia="Times New Roman" w:hAnsi="Georgia" w:cs="Times New Roman"/>
          <w:color w:val="3D3D4E"/>
          <w:sz w:val="27"/>
          <w:szCs w:val="27"/>
          <w:lang w:eastAsia="en-IN"/>
        </w:rPr>
      </w:pPr>
      <w:r w:rsidRPr="003F7A58">
        <w:rPr>
          <w:rFonts w:ascii="Georgia" w:eastAsia="Times New Roman" w:hAnsi="Georgia" w:cs="Times New Roman"/>
          <w:b/>
          <w:bCs/>
          <w:color w:val="3D3D4E"/>
          <w:sz w:val="27"/>
          <w:szCs w:val="27"/>
          <w:lang w:eastAsia="en-IN"/>
        </w:rPr>
        <w:t>Here is an interesting watch</w:t>
      </w:r>
      <w:r w:rsidRPr="003F7A58">
        <w:rPr>
          <w:rFonts w:ascii="Georgia" w:eastAsia="Times New Roman" w:hAnsi="Georgia" w:cs="Times New Roman"/>
          <w:color w:val="3D3D4E"/>
          <w:sz w:val="27"/>
          <w:szCs w:val="27"/>
          <w:lang w:eastAsia="en-IN"/>
        </w:rPr>
        <w:t> – </w:t>
      </w:r>
      <w:hyperlink r:id="rId17" w:tgtFrame="_blank" w:history="1">
        <w:r w:rsidRPr="003F7A58">
          <w:rPr>
            <w:rFonts w:ascii="Georgia" w:eastAsia="Times New Roman" w:hAnsi="Georgia" w:cs="Times New Roman"/>
            <w:color w:val="0000FF"/>
            <w:sz w:val="27"/>
            <w:szCs w:val="27"/>
            <w:u w:val="single"/>
            <w:lang w:eastAsia="en-IN"/>
          </w:rPr>
          <w:t>Engineering culture at Spotify</w:t>
        </w:r>
      </w:hyperlink>
      <w:r>
        <w:rPr>
          <w:rFonts w:ascii="Georgia" w:eastAsia="Times New Roman" w:hAnsi="Georgia" w:cs="Times New Roman"/>
          <w:color w:val="3D3D4E"/>
          <w:sz w:val="27"/>
          <w:szCs w:val="27"/>
          <w:lang w:eastAsia="en-IN"/>
        </w:rPr>
        <w:t xml:space="preserve"> (</w:t>
      </w:r>
      <w:hyperlink r:id="rId18" w:history="1">
        <w:r w:rsidRPr="00D94B90">
          <w:rPr>
            <w:rStyle w:val="Hyperlink"/>
            <w:rFonts w:ascii="Georgia" w:eastAsia="Times New Roman" w:hAnsi="Georgia" w:cs="Times New Roman"/>
            <w:sz w:val="27"/>
            <w:szCs w:val="27"/>
            <w:lang w:eastAsia="en-IN"/>
          </w:rPr>
          <w:t>https://engineering.atspotify.com/2014/03/spotify-engineering-culture-part-1/</w:t>
        </w:r>
      </w:hyperlink>
      <w:r>
        <w:rPr>
          <w:rFonts w:ascii="Georgia" w:eastAsia="Times New Roman" w:hAnsi="Georgia" w:cs="Times New Roman"/>
          <w:color w:val="3D3D4E"/>
          <w:sz w:val="27"/>
          <w:szCs w:val="27"/>
          <w:lang w:eastAsia="en-IN"/>
        </w:rPr>
        <w:t>)</w:t>
      </w:r>
    </w:p>
    <w:p w14:paraId="73DCACB3" w14:textId="6B087DBE" w:rsidR="003F7A58" w:rsidRDefault="003F7A58" w:rsidP="003F7A58">
      <w:pPr>
        <w:shd w:val="clear" w:color="auto" w:fill="FFFFFF"/>
        <w:spacing w:before="240" w:after="240" w:line="240" w:lineRule="auto"/>
        <w:rPr>
          <w:rFonts w:ascii="Georgia" w:eastAsia="Times New Roman" w:hAnsi="Georgia" w:cs="Times New Roman"/>
          <w:color w:val="3D3D4E"/>
          <w:sz w:val="27"/>
          <w:szCs w:val="27"/>
          <w:lang w:eastAsia="en-IN"/>
        </w:rPr>
      </w:pPr>
      <w:r w:rsidRPr="003F7A58">
        <w:rPr>
          <w:rFonts w:ascii="Georgia" w:eastAsia="Times New Roman" w:hAnsi="Georgia" w:cs="Times New Roman"/>
          <w:color w:val="3D3D4E"/>
          <w:sz w:val="27"/>
          <w:szCs w:val="27"/>
          <w:lang w:eastAsia="en-IN"/>
        </w:rPr>
        <w:t>In the next lesson, let’s have a quick insight into how these micro frontends are integrated with each other.</w:t>
      </w:r>
    </w:p>
    <w:p w14:paraId="5B551849" w14:textId="77777777" w:rsidR="00C333BB" w:rsidRPr="00C333BB" w:rsidRDefault="00C333BB" w:rsidP="00C333B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C333BB">
        <w:rPr>
          <w:rFonts w:ascii="Nunito Sans" w:eastAsia="Times New Roman" w:hAnsi="Nunito Sans" w:cs="Times New Roman"/>
          <w:b/>
          <w:bCs/>
          <w:color w:val="000000"/>
          <w:spacing w:val="-6"/>
          <w:kern w:val="36"/>
          <w:sz w:val="60"/>
          <w:szCs w:val="60"/>
          <w:lang w:eastAsia="en-IN"/>
        </w:rPr>
        <w:t>Micro Frontends Integration</w:t>
      </w:r>
    </w:p>
    <w:p w14:paraId="6A919DA1" w14:textId="77777777" w:rsidR="00C333BB" w:rsidRPr="00C333BB" w:rsidRDefault="00C333BB" w:rsidP="00C333BB">
      <w:pPr>
        <w:shd w:val="clear" w:color="auto" w:fill="FFFFFF"/>
        <w:spacing w:after="150" w:line="240" w:lineRule="auto"/>
        <w:rPr>
          <w:rFonts w:ascii="Nunito Sans" w:eastAsia="Times New Roman" w:hAnsi="Nunito Sans" w:cs="Times New Roman"/>
          <w:color w:val="000000"/>
          <w:sz w:val="21"/>
          <w:szCs w:val="21"/>
          <w:lang w:eastAsia="en-IN"/>
        </w:rPr>
      </w:pPr>
      <w:r w:rsidRPr="00C333BB">
        <w:rPr>
          <w:rFonts w:ascii="Nunito Sans" w:eastAsia="Times New Roman" w:hAnsi="Nunito Sans" w:cs="Times New Roman"/>
          <w:color w:val="000000"/>
          <w:sz w:val="21"/>
          <w:szCs w:val="21"/>
          <w:lang w:eastAsia="en-IN"/>
        </w:rPr>
        <w:lastRenderedPageBreak/>
        <w:t>In this lesson, we will discuss how micro frontends are integrated with each other to make the complete UI of a website.</w:t>
      </w:r>
    </w:p>
    <w:p w14:paraId="6F592604" w14:textId="77777777" w:rsidR="00C333BB" w:rsidRPr="00C333BB" w:rsidRDefault="00C333BB" w:rsidP="00C333BB">
      <w:pPr>
        <w:shd w:val="clear" w:color="auto" w:fill="FFFFFF"/>
        <w:spacing w:after="0" w:line="240" w:lineRule="auto"/>
        <w:rPr>
          <w:rFonts w:ascii="Nunito Sans" w:eastAsia="Times New Roman" w:hAnsi="Nunito Sans" w:cs="Times New Roman"/>
          <w:color w:val="000000"/>
          <w:sz w:val="21"/>
          <w:szCs w:val="21"/>
          <w:lang w:eastAsia="en-IN"/>
        </w:rPr>
      </w:pPr>
      <w:r w:rsidRPr="00C333BB">
        <w:rPr>
          <w:rFonts w:ascii="Nunito Sans" w:eastAsia="Times New Roman" w:hAnsi="Nunito Sans" w:cs="Times New Roman"/>
          <w:b/>
          <w:bCs/>
          <w:color w:val="000000"/>
          <w:spacing w:val="6"/>
          <w:sz w:val="21"/>
          <w:szCs w:val="21"/>
          <w:lang w:eastAsia="en-IN"/>
        </w:rPr>
        <w:t>We'll cover the following</w:t>
      </w:r>
    </w:p>
    <w:p w14:paraId="4A14634F" w14:textId="77777777" w:rsidR="00C333BB" w:rsidRPr="00C333BB" w:rsidRDefault="00C333BB" w:rsidP="00C333BB">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9" w:anchor="Client-side-integration-of-micro-frontends" w:history="1">
        <w:r w:rsidRPr="00C333BB">
          <w:rPr>
            <w:rFonts w:ascii="Nunito Sans" w:eastAsia="Times New Roman" w:hAnsi="Nunito Sans" w:cs="Times New Roman"/>
            <w:color w:val="0000FF"/>
            <w:sz w:val="27"/>
            <w:szCs w:val="27"/>
            <w:lang w:eastAsia="en-IN"/>
          </w:rPr>
          <w:t>Client-side integration of micro frontends</w:t>
        </w:r>
      </w:hyperlink>
    </w:p>
    <w:p w14:paraId="0B32B148" w14:textId="77777777" w:rsidR="00C333BB" w:rsidRPr="00C333BB" w:rsidRDefault="00C333BB" w:rsidP="00C333BB">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20" w:anchor="Server-side-integration" w:history="1">
        <w:r w:rsidRPr="00C333BB">
          <w:rPr>
            <w:rFonts w:ascii="Nunito Sans" w:eastAsia="Times New Roman" w:hAnsi="Nunito Sans" w:cs="Times New Roman"/>
            <w:color w:val="0000FF"/>
            <w:sz w:val="27"/>
            <w:szCs w:val="27"/>
            <w:lang w:eastAsia="en-IN"/>
          </w:rPr>
          <w:t>Server side integration</w:t>
        </w:r>
      </w:hyperlink>
    </w:p>
    <w:p w14:paraId="32C7D9FE" w14:textId="77777777" w:rsidR="00C333BB" w:rsidRPr="00C333BB" w:rsidRDefault="00C333BB" w:rsidP="00C333BB">
      <w:pPr>
        <w:numPr>
          <w:ilvl w:val="1"/>
          <w:numId w:val="3"/>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21" w:anchor="Technology-and-frameworks-facilitating-server-side-integration" w:history="1">
        <w:r w:rsidRPr="00C333BB">
          <w:rPr>
            <w:rFonts w:ascii="Nunito Sans" w:eastAsia="Times New Roman" w:hAnsi="Nunito Sans" w:cs="Times New Roman"/>
            <w:color w:val="0000FF"/>
            <w:sz w:val="27"/>
            <w:szCs w:val="27"/>
            <w:lang w:eastAsia="en-IN"/>
          </w:rPr>
          <w:t>Technology and frameworks facilitating server-side integration</w:t>
        </w:r>
      </w:hyperlink>
    </w:p>
    <w:p w14:paraId="3802C003"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Once we have respective micro frontends ready for our online game store, we need to integrate them together to have a functional website. There are two ways we can do this -</w:t>
      </w:r>
    </w:p>
    <w:p w14:paraId="5C8D0BA7" w14:textId="77777777" w:rsidR="00C333BB" w:rsidRPr="00C333BB" w:rsidRDefault="00C333BB" w:rsidP="00C333BB">
      <w:pPr>
        <w:numPr>
          <w:ilvl w:val="0"/>
          <w:numId w:val="4"/>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By integrating micro frontends on the client</w:t>
      </w:r>
    </w:p>
    <w:p w14:paraId="2A04FA55" w14:textId="77777777" w:rsidR="00C333BB" w:rsidRPr="00C333BB" w:rsidRDefault="00C333BB" w:rsidP="00C333BB">
      <w:pPr>
        <w:numPr>
          <w:ilvl w:val="0"/>
          <w:numId w:val="4"/>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By integrating micro frontends on the server</w:t>
      </w:r>
    </w:p>
    <w:p w14:paraId="1C04619A"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This concept is similar to the </w:t>
      </w:r>
      <w:r w:rsidRPr="00C333BB">
        <w:rPr>
          <w:rFonts w:ascii="Georgia" w:eastAsia="Times New Roman" w:hAnsi="Georgia" w:cs="Times New Roman"/>
          <w:i/>
          <w:iCs/>
          <w:color w:val="000000"/>
          <w:sz w:val="27"/>
          <w:szCs w:val="27"/>
          <w:lang w:eastAsia="en-IN"/>
        </w:rPr>
        <w:t>client-side</w:t>
      </w:r>
      <w:r w:rsidRPr="00C333BB">
        <w:rPr>
          <w:rFonts w:ascii="Georgia" w:eastAsia="Times New Roman" w:hAnsi="Georgia" w:cs="Times New Roman"/>
          <w:color w:val="000000"/>
          <w:sz w:val="27"/>
          <w:szCs w:val="27"/>
          <w:lang w:eastAsia="en-IN"/>
        </w:rPr>
        <w:t> and </w:t>
      </w:r>
      <w:r w:rsidRPr="00C333BB">
        <w:rPr>
          <w:rFonts w:ascii="Georgia" w:eastAsia="Times New Roman" w:hAnsi="Georgia" w:cs="Times New Roman"/>
          <w:i/>
          <w:iCs/>
          <w:color w:val="000000"/>
          <w:sz w:val="27"/>
          <w:szCs w:val="27"/>
          <w:lang w:eastAsia="en-IN"/>
        </w:rPr>
        <w:t>server-side rendering</w:t>
      </w:r>
      <w:r w:rsidRPr="00C333BB">
        <w:rPr>
          <w:rFonts w:ascii="Georgia" w:eastAsia="Times New Roman" w:hAnsi="Georgia" w:cs="Times New Roman"/>
          <w:color w:val="000000"/>
          <w:sz w:val="27"/>
          <w:szCs w:val="27"/>
          <w:lang w:eastAsia="en-IN"/>
        </w:rPr>
        <w:t>, which we discussed earlier in the course.</w:t>
      </w:r>
    </w:p>
    <w:p w14:paraId="6F2118CD"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In this micro frontend scenario, we need to write additional logic to enable the integration of the UI components.</w:t>
      </w:r>
    </w:p>
    <w:p w14:paraId="63C151BA"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Let’s discuss the </w:t>
      </w:r>
      <w:r w:rsidRPr="00C333BB">
        <w:rPr>
          <w:rFonts w:ascii="Georgia" w:eastAsia="Times New Roman" w:hAnsi="Georgia" w:cs="Times New Roman"/>
          <w:i/>
          <w:iCs/>
          <w:color w:val="000000"/>
          <w:sz w:val="27"/>
          <w:szCs w:val="27"/>
          <w:lang w:eastAsia="en-IN"/>
        </w:rPr>
        <w:t>client-side integration</w:t>
      </w:r>
      <w:r w:rsidRPr="00C333BB">
        <w:rPr>
          <w:rFonts w:ascii="Georgia" w:eastAsia="Times New Roman" w:hAnsi="Georgia" w:cs="Times New Roman"/>
          <w:color w:val="000000"/>
          <w:sz w:val="27"/>
          <w:szCs w:val="27"/>
          <w:lang w:eastAsia="en-IN"/>
        </w:rPr>
        <w:t> process first.</w:t>
      </w:r>
    </w:p>
    <w:p w14:paraId="0A694416" w14:textId="77777777" w:rsidR="00C333BB" w:rsidRPr="00C333BB" w:rsidRDefault="00C333BB" w:rsidP="00C333B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333BB">
        <w:rPr>
          <w:rFonts w:ascii="Nunito Sans" w:eastAsia="Times New Roman" w:hAnsi="Nunito Sans" w:cs="Times New Roman"/>
          <w:b/>
          <w:bCs/>
          <w:color w:val="000000"/>
          <w:spacing w:val="6"/>
          <w:sz w:val="36"/>
          <w:szCs w:val="36"/>
          <w:lang w:eastAsia="en-IN"/>
        </w:rPr>
        <w:t>Client-side integration of micro frontends</w:t>
      </w:r>
      <w:hyperlink r:id="rId22" w:anchor="Client-side-integration-of-micro-frontends" w:history="1">
        <w:r w:rsidRPr="00C333BB">
          <w:rPr>
            <w:rFonts w:ascii="Nunito Sans" w:eastAsia="Times New Roman" w:hAnsi="Nunito Sans" w:cs="Times New Roman"/>
            <w:color w:val="0000FF"/>
            <w:spacing w:val="6"/>
            <w:sz w:val="36"/>
            <w:szCs w:val="36"/>
            <w:lang w:eastAsia="en-IN"/>
          </w:rPr>
          <w:t>#</w:t>
        </w:r>
      </w:hyperlink>
    </w:p>
    <w:p w14:paraId="0365A89B"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000000"/>
          <w:sz w:val="27"/>
          <w:szCs w:val="27"/>
          <w:lang w:eastAsia="en-IN"/>
        </w:rPr>
      </w:pPr>
      <w:r w:rsidRPr="00C333BB">
        <w:rPr>
          <w:rFonts w:ascii="Georgia" w:eastAsia="Times New Roman" w:hAnsi="Georgia" w:cs="Times New Roman"/>
          <w:color w:val="000000"/>
          <w:sz w:val="27"/>
          <w:szCs w:val="27"/>
          <w:lang w:eastAsia="en-IN"/>
        </w:rPr>
        <w:t>A very basic naïve way of integrating components on the client is rendering micro frontends with unique links. We just place the links on the website to enable the user to navigate to a certain micro frontend, like so:</w:t>
      </w:r>
    </w:p>
    <w:p w14:paraId="3FCCBFFC" w14:textId="1BD25F4B" w:rsidR="006471CE" w:rsidRDefault="00C333BB" w:rsidP="003F7A58">
      <w:pPr>
        <w:shd w:val="clear" w:color="auto" w:fill="FFFFFF"/>
        <w:spacing w:before="240" w:after="240" w:line="240" w:lineRule="auto"/>
        <w:rPr>
          <w:rFonts w:ascii="Georgia" w:eastAsia="Times New Roman" w:hAnsi="Georgia" w:cs="Times New Roman"/>
          <w:color w:val="3D3D4E"/>
          <w:sz w:val="27"/>
          <w:szCs w:val="27"/>
          <w:lang w:eastAsia="en-IN"/>
        </w:rPr>
      </w:pPr>
      <w:r>
        <w:rPr>
          <w:noProof/>
        </w:rPr>
        <w:drawing>
          <wp:inline distT="0" distB="0" distL="0" distR="0" wp14:anchorId="2A714879" wp14:editId="3AE91B8A">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0680"/>
                    </a:xfrm>
                    <a:prstGeom prst="rect">
                      <a:avLst/>
                    </a:prstGeom>
                  </pic:spPr>
                </pic:pic>
              </a:graphicData>
            </a:graphic>
          </wp:inline>
        </w:drawing>
      </w:r>
    </w:p>
    <w:p w14:paraId="215F6F76"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lastRenderedPageBreak/>
        <w:t>Consider this scenario - our order checkout microservice is hosted on AWS having the URL - </w:t>
      </w:r>
      <w:r w:rsidRPr="00C333BB">
        <w:rPr>
          <w:rFonts w:ascii="Consolas" w:eastAsia="Times New Roman" w:hAnsi="Consolas" w:cs="Courier New"/>
          <w:color w:val="C7254E"/>
          <w:sz w:val="20"/>
          <w:szCs w:val="20"/>
          <w:shd w:val="clear" w:color="auto" w:fill="F9F2F4"/>
          <w:lang w:eastAsia="en-IN"/>
        </w:rPr>
        <w:t>https://www.aws.amazon.com/onlinegamestore/checkout</w:t>
      </w:r>
      <w:r w:rsidRPr="00C333BB">
        <w:rPr>
          <w:rFonts w:ascii="Georgia" w:eastAsia="Times New Roman" w:hAnsi="Georgia" w:cs="Times New Roman"/>
          <w:color w:val="3D3D4E"/>
          <w:sz w:val="27"/>
          <w:szCs w:val="27"/>
          <w:lang w:eastAsia="en-IN"/>
        </w:rPr>
        <w:t> and our payment service is hosted on Google Cloud with the URL </w:t>
      </w:r>
      <w:r w:rsidRPr="00C333BB">
        <w:rPr>
          <w:rFonts w:ascii="Consolas" w:eastAsia="Times New Roman" w:hAnsi="Consolas" w:cs="Courier New"/>
          <w:color w:val="C7254E"/>
          <w:sz w:val="20"/>
          <w:szCs w:val="20"/>
          <w:shd w:val="clear" w:color="auto" w:fill="F9F2F4"/>
          <w:lang w:eastAsia="en-IN"/>
        </w:rPr>
        <w:t>https://www.cloud.google.com/onlinegamestore/payment</w:t>
      </w:r>
    </w:p>
    <w:p w14:paraId="6543D2DD"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When we integrate these micro frontends via basic links and the user navigates from the checkout page to the payment page clicking on the micro frontend link, the address in the user’s browser changes from the AWS URL to the Google Cloud URL. This will be visible to the end-user.</w:t>
      </w:r>
    </w:p>
    <w:p w14:paraId="75FD4FAF"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Also, following this basic approach, the micro frontends that need to be integrated within a specific page can be done using </w:t>
      </w:r>
      <w:r w:rsidRPr="00C333BB">
        <w:rPr>
          <w:rFonts w:ascii="Georgia" w:eastAsia="Times New Roman" w:hAnsi="Georgia" w:cs="Times New Roman"/>
          <w:i/>
          <w:iCs/>
          <w:color w:val="3D3D4E"/>
          <w:sz w:val="27"/>
          <w:szCs w:val="27"/>
          <w:lang w:eastAsia="en-IN"/>
        </w:rPr>
        <w:t>Iframes</w:t>
      </w:r>
      <w:r w:rsidRPr="00C333BB">
        <w:rPr>
          <w:rFonts w:ascii="Georgia" w:eastAsia="Times New Roman" w:hAnsi="Georgia" w:cs="Times New Roman"/>
          <w:color w:val="3D3D4E"/>
          <w:sz w:val="27"/>
          <w:szCs w:val="27"/>
          <w:lang w:eastAsia="en-IN"/>
        </w:rPr>
        <w:t>.</w:t>
      </w:r>
    </w:p>
    <w:p w14:paraId="709E71C5" w14:textId="4D32CAB7" w:rsidR="00C333BB" w:rsidRDefault="00C333BB" w:rsidP="003F7A58">
      <w:pPr>
        <w:shd w:val="clear" w:color="auto" w:fill="FFFFFF"/>
        <w:spacing w:before="240" w:after="240" w:line="240" w:lineRule="auto"/>
        <w:rPr>
          <w:rFonts w:ascii="Georgia" w:eastAsia="Times New Roman" w:hAnsi="Georgia" w:cs="Times New Roman"/>
          <w:color w:val="3D3D4E"/>
          <w:sz w:val="27"/>
          <w:szCs w:val="27"/>
          <w:lang w:eastAsia="en-IN"/>
        </w:rPr>
      </w:pPr>
      <w:r>
        <w:rPr>
          <w:noProof/>
        </w:rPr>
        <w:drawing>
          <wp:inline distT="0" distB="0" distL="0" distR="0" wp14:anchorId="4846BFA0" wp14:editId="074A6C8B">
            <wp:extent cx="5731510" cy="35096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09645"/>
                    </a:xfrm>
                    <a:prstGeom prst="rect">
                      <a:avLst/>
                    </a:prstGeom>
                  </pic:spPr>
                </pic:pic>
              </a:graphicData>
            </a:graphic>
          </wp:inline>
        </w:drawing>
      </w:r>
    </w:p>
    <w:p w14:paraId="3A249DB2"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Well, you would have realized that this approach is not ideal. This is more like the </w:t>
      </w:r>
      <w:r w:rsidRPr="00C333BB">
        <w:rPr>
          <w:rFonts w:ascii="Georgia" w:eastAsia="Times New Roman" w:hAnsi="Georgia" w:cs="Times New Roman"/>
          <w:i/>
          <w:iCs/>
          <w:color w:val="3D3D4E"/>
          <w:sz w:val="27"/>
          <w:szCs w:val="27"/>
          <w:lang w:eastAsia="en-IN"/>
        </w:rPr>
        <w:t>90s</w:t>
      </w:r>
      <w:r w:rsidRPr="00C333BB">
        <w:rPr>
          <w:rFonts w:ascii="Georgia" w:eastAsia="Times New Roman" w:hAnsi="Georgia" w:cs="Times New Roman"/>
          <w:color w:val="3D3D4E"/>
          <w:sz w:val="27"/>
          <w:szCs w:val="27"/>
          <w:lang w:eastAsia="en-IN"/>
        </w:rPr>
        <w:t> way of building websites, connecting web pages via </w:t>
      </w:r>
      <w:r w:rsidRPr="00C333BB">
        <w:rPr>
          <w:rFonts w:ascii="Georgia" w:eastAsia="Times New Roman" w:hAnsi="Georgia" w:cs="Times New Roman"/>
          <w:i/>
          <w:iCs/>
          <w:color w:val="3D3D4E"/>
          <w:sz w:val="27"/>
          <w:szCs w:val="27"/>
          <w:lang w:eastAsia="en-IN"/>
        </w:rPr>
        <w:t>direct links</w:t>
      </w:r>
      <w:r w:rsidRPr="00C333BB">
        <w:rPr>
          <w:rFonts w:ascii="Georgia" w:eastAsia="Times New Roman" w:hAnsi="Georgia" w:cs="Times New Roman"/>
          <w:color w:val="3D3D4E"/>
          <w:sz w:val="27"/>
          <w:szCs w:val="27"/>
          <w:lang w:eastAsia="en-IN"/>
        </w:rPr>
        <w:t> and </w:t>
      </w:r>
      <w:r w:rsidRPr="00C333BB">
        <w:rPr>
          <w:rFonts w:ascii="Georgia" w:eastAsia="Times New Roman" w:hAnsi="Georgia" w:cs="Times New Roman"/>
          <w:i/>
          <w:iCs/>
          <w:color w:val="3D3D4E"/>
          <w:sz w:val="27"/>
          <w:szCs w:val="27"/>
          <w:lang w:eastAsia="en-IN"/>
        </w:rPr>
        <w:t>Iframes</w:t>
      </w:r>
      <w:r w:rsidRPr="00C333BB">
        <w:rPr>
          <w:rFonts w:ascii="Georgia" w:eastAsia="Times New Roman" w:hAnsi="Georgia" w:cs="Times New Roman"/>
          <w:color w:val="3D3D4E"/>
          <w:sz w:val="27"/>
          <w:szCs w:val="27"/>
          <w:lang w:eastAsia="en-IN"/>
        </w:rPr>
        <w:t>.</w:t>
      </w:r>
    </w:p>
    <w:p w14:paraId="29C27E92"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Using </w:t>
      </w:r>
      <w:r w:rsidRPr="00C333BB">
        <w:rPr>
          <w:rFonts w:ascii="Georgia" w:eastAsia="Times New Roman" w:hAnsi="Georgia" w:cs="Times New Roman"/>
          <w:i/>
          <w:iCs/>
          <w:color w:val="3D3D4E"/>
          <w:sz w:val="27"/>
          <w:szCs w:val="27"/>
          <w:lang w:eastAsia="en-IN"/>
        </w:rPr>
        <w:t>IFrames</w:t>
      </w:r>
      <w:r w:rsidRPr="00C333BB">
        <w:rPr>
          <w:rFonts w:ascii="Georgia" w:eastAsia="Times New Roman" w:hAnsi="Georgia" w:cs="Times New Roman"/>
          <w:color w:val="3D3D4E"/>
          <w:sz w:val="27"/>
          <w:szCs w:val="27"/>
          <w:lang w:eastAsia="en-IN"/>
        </w:rPr>
        <w:t> has several downsides: they can’t be bookmarked, they aren’t good from an SEO standpoint, they have stability and performance issues and so on. Besides, IFrames are an obsolete thing in the modern web dev landscape.</w:t>
      </w:r>
    </w:p>
    <w:p w14:paraId="257E76C4" w14:textId="69191E16"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A recommended way to integrate components on the client-side is by leveraging a technology called the Web Components and frameworks such as </w:t>
      </w:r>
      <w:hyperlink r:id="rId25" w:tgtFrame="_blank" w:history="1">
        <w:r w:rsidRPr="00C333BB">
          <w:rPr>
            <w:rFonts w:ascii="Georgia" w:eastAsia="Times New Roman" w:hAnsi="Georgia" w:cs="Times New Roman"/>
            <w:color w:val="0000FF"/>
            <w:sz w:val="27"/>
            <w:szCs w:val="27"/>
            <w:u w:val="single"/>
            <w:lang w:eastAsia="en-IN"/>
          </w:rPr>
          <w:t>Single SPA</w:t>
        </w:r>
      </w:hyperlink>
      <w:r w:rsidR="00774000">
        <w:rPr>
          <w:rFonts w:ascii="Georgia" w:eastAsia="Times New Roman" w:hAnsi="Georgia" w:cs="Times New Roman"/>
          <w:color w:val="3D3D4E"/>
          <w:sz w:val="27"/>
          <w:szCs w:val="27"/>
          <w:lang w:eastAsia="en-IN"/>
        </w:rPr>
        <w:t xml:space="preserve"> (</w:t>
      </w:r>
      <w:hyperlink r:id="rId26" w:history="1">
        <w:r w:rsidR="00774000" w:rsidRPr="00D94B90">
          <w:rPr>
            <w:rStyle w:val="Hyperlink"/>
            <w:rFonts w:ascii="Georgia" w:eastAsia="Times New Roman" w:hAnsi="Georgia" w:cs="Times New Roman"/>
            <w:sz w:val="27"/>
            <w:szCs w:val="27"/>
            <w:lang w:eastAsia="en-IN"/>
          </w:rPr>
          <w:t>https://single-spa.js.org/</w:t>
        </w:r>
      </w:hyperlink>
      <w:r w:rsidR="00774000">
        <w:rPr>
          <w:rFonts w:ascii="Georgia" w:eastAsia="Times New Roman" w:hAnsi="Georgia" w:cs="Times New Roman"/>
          <w:color w:val="3D3D4E"/>
          <w:sz w:val="27"/>
          <w:szCs w:val="27"/>
          <w:lang w:eastAsia="en-IN"/>
        </w:rPr>
        <w:t xml:space="preserve"> )</w:t>
      </w:r>
    </w:p>
    <w:p w14:paraId="7F9EFADE"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i/>
          <w:iCs/>
          <w:color w:val="3D3D4E"/>
          <w:sz w:val="27"/>
          <w:szCs w:val="27"/>
          <w:lang w:eastAsia="en-IN"/>
        </w:rPr>
        <w:lastRenderedPageBreak/>
        <w:t>Single SPA</w:t>
      </w:r>
      <w:r w:rsidRPr="00C333BB">
        <w:rPr>
          <w:rFonts w:ascii="Georgia" w:eastAsia="Times New Roman" w:hAnsi="Georgia" w:cs="Times New Roman"/>
          <w:color w:val="3D3D4E"/>
          <w:sz w:val="27"/>
          <w:szCs w:val="27"/>
          <w:lang w:eastAsia="en-IN"/>
        </w:rPr>
        <w:t> is a </w:t>
      </w:r>
      <w:r w:rsidRPr="00C333BB">
        <w:rPr>
          <w:rFonts w:ascii="Georgia" w:eastAsia="Times New Roman" w:hAnsi="Georgia" w:cs="Times New Roman"/>
          <w:i/>
          <w:iCs/>
          <w:color w:val="3D3D4E"/>
          <w:sz w:val="27"/>
          <w:szCs w:val="27"/>
          <w:lang w:eastAsia="en-IN"/>
        </w:rPr>
        <w:t>JavaScript</w:t>
      </w:r>
      <w:r w:rsidRPr="00C333BB">
        <w:rPr>
          <w:rFonts w:ascii="Georgia" w:eastAsia="Times New Roman" w:hAnsi="Georgia" w:cs="Times New Roman"/>
          <w:color w:val="3D3D4E"/>
          <w:sz w:val="27"/>
          <w:szCs w:val="27"/>
          <w:lang w:eastAsia="en-IN"/>
        </w:rPr>
        <w:t> framework for frontend microservices that enables developers to build their frontend while leveraging different JavaScript frameworks.</w:t>
      </w:r>
    </w:p>
    <w:p w14:paraId="110B034C" w14:textId="6922FD9E"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If you wish to know more on web components, this </w:t>
      </w:r>
      <w:hyperlink r:id="rId27" w:tgtFrame="_blank" w:history="1">
        <w:r w:rsidRPr="00C333BB">
          <w:rPr>
            <w:rFonts w:ascii="Georgia" w:eastAsia="Times New Roman" w:hAnsi="Georgia" w:cs="Times New Roman"/>
            <w:color w:val="0000FF"/>
            <w:sz w:val="27"/>
            <w:szCs w:val="27"/>
            <w:u w:val="single"/>
            <w:lang w:eastAsia="en-IN"/>
          </w:rPr>
          <w:t>Google Chrome devs video</w:t>
        </w:r>
      </w:hyperlink>
      <w:r w:rsidRPr="00C333BB">
        <w:rPr>
          <w:rFonts w:ascii="Georgia" w:eastAsia="Times New Roman" w:hAnsi="Georgia" w:cs="Times New Roman"/>
          <w:color w:val="3D3D4E"/>
          <w:sz w:val="27"/>
          <w:szCs w:val="27"/>
          <w:lang w:eastAsia="en-IN"/>
        </w:rPr>
        <w:t> </w:t>
      </w:r>
      <w:r w:rsidR="00774000">
        <w:rPr>
          <w:rFonts w:ascii="Georgia" w:eastAsia="Times New Roman" w:hAnsi="Georgia" w:cs="Times New Roman"/>
          <w:color w:val="3D3D4E"/>
          <w:sz w:val="27"/>
          <w:szCs w:val="27"/>
          <w:lang w:eastAsia="en-IN"/>
        </w:rPr>
        <w:t>(</w:t>
      </w:r>
      <w:hyperlink r:id="rId28" w:history="1">
        <w:r w:rsidR="00774000" w:rsidRPr="00D94B90">
          <w:rPr>
            <w:rStyle w:val="Hyperlink"/>
            <w:rFonts w:ascii="Georgia" w:eastAsia="Times New Roman" w:hAnsi="Georgia" w:cs="Times New Roman"/>
            <w:sz w:val="27"/>
            <w:szCs w:val="27"/>
            <w:lang w:eastAsia="en-IN"/>
          </w:rPr>
          <w:t>https://www.youtube.com/watch?v=YBwgkr_Sbx0</w:t>
        </w:r>
      </w:hyperlink>
      <w:r w:rsidR="00774000">
        <w:rPr>
          <w:rFonts w:ascii="Georgia" w:eastAsia="Times New Roman" w:hAnsi="Georgia" w:cs="Times New Roman"/>
          <w:color w:val="3D3D4E"/>
          <w:sz w:val="27"/>
          <w:szCs w:val="27"/>
          <w:lang w:eastAsia="en-IN"/>
        </w:rPr>
        <w:t xml:space="preserve"> ) </w:t>
      </w:r>
      <w:r w:rsidRPr="00C333BB">
        <w:rPr>
          <w:rFonts w:ascii="Georgia" w:eastAsia="Times New Roman" w:hAnsi="Georgia" w:cs="Times New Roman"/>
          <w:color w:val="3D3D4E"/>
          <w:sz w:val="27"/>
          <w:szCs w:val="27"/>
          <w:lang w:eastAsia="en-IN"/>
        </w:rPr>
        <w:t>is a good resource.</w:t>
      </w:r>
    </w:p>
    <w:p w14:paraId="6E8A3CC5" w14:textId="77777777" w:rsidR="00C333BB" w:rsidRPr="00C333BB" w:rsidRDefault="00C333BB" w:rsidP="00C333BB">
      <w:pPr>
        <w:shd w:val="clear" w:color="auto" w:fill="FFFFFF"/>
        <w:spacing w:before="240" w:after="240" w:line="240" w:lineRule="auto"/>
        <w:rPr>
          <w:rFonts w:ascii="Georgia" w:eastAsia="Times New Roman" w:hAnsi="Georgia" w:cs="Times New Roman"/>
          <w:color w:val="3D3D4E"/>
          <w:sz w:val="27"/>
          <w:szCs w:val="27"/>
          <w:lang w:eastAsia="en-IN"/>
        </w:rPr>
      </w:pPr>
      <w:r w:rsidRPr="00C333BB">
        <w:rPr>
          <w:rFonts w:ascii="Georgia" w:eastAsia="Times New Roman" w:hAnsi="Georgia" w:cs="Times New Roman"/>
          <w:color w:val="3D3D4E"/>
          <w:sz w:val="27"/>
          <w:szCs w:val="27"/>
          <w:lang w:eastAsia="en-IN"/>
        </w:rPr>
        <w:t>Alright, let’s move on to understand the server-side integration process of micro frontends.</w:t>
      </w:r>
    </w:p>
    <w:p w14:paraId="1D93B943" w14:textId="77777777" w:rsidR="00C333BB" w:rsidRDefault="00C333BB" w:rsidP="00C333B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Server side integration</w:t>
      </w:r>
      <w:hyperlink r:id="rId29" w:anchor="Server-side-integration" w:history="1">
        <w:r>
          <w:rPr>
            <w:rStyle w:val="anchor-link"/>
            <w:rFonts w:ascii="Nunito Sans" w:hAnsi="Nunito Sans"/>
            <w:b w:val="0"/>
            <w:bCs w:val="0"/>
            <w:spacing w:val="6"/>
          </w:rPr>
          <w:t>#</w:t>
        </w:r>
      </w:hyperlink>
    </w:p>
    <w:p w14:paraId="47370EEA"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the UI components are integrated on the server, on the user request, the complete pre-built page of the website is delivered to the client from the server as opposed to sending individual micro frontends to the client and having them clubbed there.</w:t>
      </w:r>
    </w:p>
    <w:p w14:paraId="2643FD1A"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cuts down the website’s loading time on the client significantly since the browser does not have to do any sort of heavy lifting.</w:t>
      </w:r>
    </w:p>
    <w:p w14:paraId="19519CF9"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Just like the client-side integration process, we have to write additional logic on the server to integrate the micro frontends that are requested by the user.</w:t>
      </w:r>
    </w:p>
    <w:p w14:paraId="6AFFBDB8"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several technologies and frameworks available that help us to achieve this.</w:t>
      </w:r>
    </w:p>
    <w:p w14:paraId="701E1DB3" w14:textId="77777777" w:rsidR="00C333BB" w:rsidRDefault="00C333BB" w:rsidP="00C333B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Technology and frameworks facilitating server-side integration</w:t>
      </w:r>
      <w:hyperlink r:id="rId30" w:anchor="Technology-and-frameworks-facilitating-server-side-integration" w:history="1">
        <w:r>
          <w:rPr>
            <w:rStyle w:val="anchor-link"/>
            <w:rFonts w:ascii="Nunito Sans" w:hAnsi="Nunito Sans"/>
            <w:b w:val="0"/>
            <w:bCs w:val="0"/>
            <w:spacing w:val="6"/>
          </w:rPr>
          <w:t>#</w:t>
        </w:r>
      </w:hyperlink>
    </w:p>
    <w:p w14:paraId="4E663E8F"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Some of the popular frameworks that facilitate server-side integration of micro frontends are Project Mosaic, Open Components and Podium. Server Side Includes SSI is a server-side scripting language used for clubbing the content of multiple web pages on the webserver.</w:t>
      </w:r>
    </w:p>
    <w:p w14:paraId="437AC865" w14:textId="521EFCCF"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Zalando is a famous fashion e-commerce company in Europe that uses Project Mosaic to manage its micro frontends. Here is a talk on the micro frontends from their engineering team - </w:t>
      </w:r>
      <w:hyperlink r:id="rId31" w:tgtFrame="_blank" w:history="1">
        <w:r>
          <w:rPr>
            <w:rStyle w:val="Hyperlink"/>
            <w:rFonts w:ascii="Georgia" w:hAnsi="Georgia"/>
            <w:sz w:val="27"/>
            <w:szCs w:val="27"/>
          </w:rPr>
          <w:t>The Zalando recipe for scalable frontends</w:t>
        </w:r>
      </w:hyperlink>
      <w:r>
        <w:rPr>
          <w:rFonts w:ascii="Georgia" w:hAnsi="Georgia"/>
          <w:color w:val="000000"/>
          <w:sz w:val="27"/>
          <w:szCs w:val="27"/>
        </w:rPr>
        <w:t>.</w:t>
      </w:r>
      <w:r>
        <w:rPr>
          <w:rFonts w:ascii="Georgia" w:hAnsi="Georgia"/>
          <w:color w:val="000000"/>
          <w:sz w:val="27"/>
          <w:szCs w:val="27"/>
        </w:rPr>
        <w:t>(</w:t>
      </w:r>
      <w:r w:rsidRPr="00C333BB">
        <w:t xml:space="preserve"> </w:t>
      </w:r>
      <w:hyperlink r:id="rId32" w:history="1">
        <w:r w:rsidRPr="00D94B90">
          <w:rPr>
            <w:rStyle w:val="Hyperlink"/>
            <w:rFonts w:ascii="Georgia" w:hAnsi="Georgia"/>
            <w:sz w:val="27"/>
            <w:szCs w:val="27"/>
          </w:rPr>
          <w:t>https://www.youtube.com/watch?v=m32EdvitXy4</w:t>
        </w:r>
      </w:hyperlink>
      <w:r>
        <w:rPr>
          <w:rFonts w:ascii="Georgia" w:hAnsi="Georgia"/>
          <w:color w:val="000000"/>
          <w:sz w:val="27"/>
          <w:szCs w:val="27"/>
        </w:rPr>
        <w:t xml:space="preserve"> )</w:t>
      </w:r>
    </w:p>
    <w:p w14:paraId="5866995D" w14:textId="5C725FFD"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AutoScout24 is one of the leading internet car portals in Europe. Their engineering team leverages SSI technology to build their micro frontends. </w:t>
      </w:r>
      <w:hyperlink r:id="rId33" w:tgtFrame="_blank" w:history="1">
        <w:r>
          <w:rPr>
            <w:rStyle w:val="Hyperlink"/>
            <w:rFonts w:ascii="Georgia" w:hAnsi="Georgia"/>
            <w:sz w:val="27"/>
            <w:szCs w:val="27"/>
          </w:rPr>
          <w:t>They gave a talk</w:t>
        </w:r>
      </w:hyperlink>
      <w:r>
        <w:rPr>
          <w:rFonts w:ascii="Georgia" w:hAnsi="Georgia"/>
          <w:color w:val="000000"/>
          <w:sz w:val="27"/>
          <w:szCs w:val="27"/>
        </w:rPr>
        <w:t> </w:t>
      </w:r>
      <w:r>
        <w:rPr>
          <w:rFonts w:ascii="Georgia" w:hAnsi="Georgia"/>
          <w:color w:val="000000"/>
          <w:sz w:val="27"/>
          <w:szCs w:val="27"/>
        </w:rPr>
        <w:t>(</w:t>
      </w:r>
      <w:hyperlink r:id="rId34" w:history="1">
        <w:r w:rsidRPr="00D94B90">
          <w:rPr>
            <w:rStyle w:val="Hyperlink"/>
            <w:rFonts w:ascii="Georgia" w:hAnsi="Georgia"/>
            <w:sz w:val="27"/>
            <w:szCs w:val="27"/>
          </w:rPr>
          <w:t>https://www.thoughtworks.com/talks/a-high-</w:t>
        </w:r>
        <w:r w:rsidRPr="00D94B90">
          <w:rPr>
            <w:rStyle w:val="Hyperlink"/>
            <w:rFonts w:ascii="Georgia" w:hAnsi="Georgia"/>
            <w:sz w:val="27"/>
            <w:szCs w:val="27"/>
          </w:rPr>
          <w:lastRenderedPageBreak/>
          <w:t>performmance-solution-to-microservice-ui-composition</w:t>
        </w:r>
      </w:hyperlink>
      <w:r>
        <w:rPr>
          <w:rFonts w:ascii="Georgia" w:hAnsi="Georgia"/>
          <w:color w:val="000000"/>
          <w:sz w:val="27"/>
          <w:szCs w:val="27"/>
        </w:rPr>
        <w:t xml:space="preserve"> )</w:t>
      </w:r>
      <w:r>
        <w:rPr>
          <w:rFonts w:ascii="Georgia" w:hAnsi="Georgia"/>
          <w:color w:val="000000"/>
          <w:sz w:val="27"/>
          <w:szCs w:val="27"/>
        </w:rPr>
        <w:t>about their micro frontends approach.</w:t>
      </w:r>
    </w:p>
    <w:p w14:paraId="73167A58" w14:textId="77777777" w:rsidR="00C333BB" w:rsidRDefault="00C333BB" w:rsidP="00C333B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this pretty much sums up our micro frontends chapter. Let’s move on to databases in the next one.</w:t>
      </w:r>
    </w:p>
    <w:p w14:paraId="3097AD7E" w14:textId="77777777" w:rsidR="00C333BB" w:rsidRPr="003F7A58" w:rsidRDefault="00C333BB" w:rsidP="003F7A58">
      <w:pPr>
        <w:shd w:val="clear" w:color="auto" w:fill="FFFFFF"/>
        <w:spacing w:before="240" w:after="240" w:line="240" w:lineRule="auto"/>
        <w:rPr>
          <w:rFonts w:ascii="Georgia" w:eastAsia="Times New Roman" w:hAnsi="Georgia" w:cs="Times New Roman"/>
          <w:color w:val="3D3D4E"/>
          <w:sz w:val="27"/>
          <w:szCs w:val="27"/>
          <w:lang w:eastAsia="en-IN"/>
        </w:rPr>
      </w:pPr>
    </w:p>
    <w:p w14:paraId="3129A435" w14:textId="77777777" w:rsidR="003F7A58" w:rsidRDefault="003F7A58"/>
    <w:sectPr w:rsidR="003F7A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E34D5"/>
    <w:multiLevelType w:val="multilevel"/>
    <w:tmpl w:val="FB488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F5A19"/>
    <w:multiLevelType w:val="multilevel"/>
    <w:tmpl w:val="6A3CD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D1D25"/>
    <w:multiLevelType w:val="multilevel"/>
    <w:tmpl w:val="98800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E77184"/>
    <w:multiLevelType w:val="multilevel"/>
    <w:tmpl w:val="54687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501902">
    <w:abstractNumId w:val="2"/>
  </w:num>
  <w:num w:numId="2" w16cid:durableId="442772766">
    <w:abstractNumId w:val="0"/>
  </w:num>
  <w:num w:numId="3" w16cid:durableId="1165897543">
    <w:abstractNumId w:val="3"/>
  </w:num>
  <w:num w:numId="4" w16cid:durableId="2132630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79F"/>
    <w:rsid w:val="00321F85"/>
    <w:rsid w:val="003F7A58"/>
    <w:rsid w:val="0053379F"/>
    <w:rsid w:val="006471CE"/>
    <w:rsid w:val="00774000"/>
    <w:rsid w:val="00C333BB"/>
    <w:rsid w:val="00DE6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452AB"/>
  <w15:chartTrackingRefBased/>
  <w15:docId w15:val="{C5A466D5-E4EB-4849-BFB6-939D15F7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B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E6B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B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E6BA8"/>
    <w:rPr>
      <w:rFonts w:ascii="Times New Roman" w:eastAsia="Times New Roman" w:hAnsi="Times New Roman" w:cs="Times New Roman"/>
      <w:b/>
      <w:bCs/>
      <w:sz w:val="36"/>
      <w:szCs w:val="36"/>
      <w:lang w:eastAsia="en-IN"/>
    </w:rPr>
  </w:style>
  <w:style w:type="paragraph" w:customStyle="1" w:styleId="text-base">
    <w:name w:val="text-base"/>
    <w:basedOn w:val="Normal"/>
    <w:rsid w:val="00DE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DE6BA8"/>
  </w:style>
  <w:style w:type="character" w:styleId="Hyperlink">
    <w:name w:val="Hyperlink"/>
    <w:basedOn w:val="DefaultParagraphFont"/>
    <w:uiPriority w:val="99"/>
    <w:unhideWhenUsed/>
    <w:rsid w:val="00DE6BA8"/>
    <w:rPr>
      <w:color w:val="0000FF"/>
      <w:u w:val="single"/>
    </w:rPr>
  </w:style>
  <w:style w:type="character" w:customStyle="1" w:styleId="anchor-link">
    <w:name w:val="anchor-link"/>
    <w:basedOn w:val="DefaultParagraphFont"/>
    <w:rsid w:val="00DE6BA8"/>
  </w:style>
  <w:style w:type="paragraph" w:styleId="NormalWeb">
    <w:name w:val="Normal (Web)"/>
    <w:basedOn w:val="Normal"/>
    <w:uiPriority w:val="99"/>
    <w:semiHidden/>
    <w:unhideWhenUsed/>
    <w:rsid w:val="00DE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6BA8"/>
    <w:rPr>
      <w:i/>
      <w:iCs/>
    </w:rPr>
  </w:style>
  <w:style w:type="character" w:styleId="Strong">
    <w:name w:val="Strong"/>
    <w:basedOn w:val="DefaultParagraphFont"/>
    <w:uiPriority w:val="22"/>
    <w:qFormat/>
    <w:rsid w:val="00DE6BA8"/>
    <w:rPr>
      <w:b/>
      <w:bCs/>
    </w:rPr>
  </w:style>
  <w:style w:type="character" w:styleId="UnresolvedMention">
    <w:name w:val="Unresolved Mention"/>
    <w:basedOn w:val="DefaultParagraphFont"/>
    <w:uiPriority w:val="99"/>
    <w:semiHidden/>
    <w:unhideWhenUsed/>
    <w:rsid w:val="003F7A58"/>
    <w:rPr>
      <w:color w:val="605E5C"/>
      <w:shd w:val="clear" w:color="auto" w:fill="E1DFDD"/>
    </w:rPr>
  </w:style>
  <w:style w:type="character" w:styleId="HTMLCode">
    <w:name w:val="HTML Code"/>
    <w:basedOn w:val="DefaultParagraphFont"/>
    <w:uiPriority w:val="99"/>
    <w:semiHidden/>
    <w:unhideWhenUsed/>
    <w:rsid w:val="00C333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5462">
      <w:bodyDiv w:val="1"/>
      <w:marLeft w:val="0"/>
      <w:marRight w:val="0"/>
      <w:marTop w:val="0"/>
      <w:marBottom w:val="0"/>
      <w:divBdr>
        <w:top w:val="none" w:sz="0" w:space="0" w:color="auto"/>
        <w:left w:val="none" w:sz="0" w:space="0" w:color="auto"/>
        <w:bottom w:val="none" w:sz="0" w:space="0" w:color="auto"/>
        <w:right w:val="none" w:sz="0" w:space="0" w:color="auto"/>
      </w:divBdr>
      <w:divsChild>
        <w:div w:id="2035030267">
          <w:marLeft w:val="0"/>
          <w:marRight w:val="0"/>
          <w:marTop w:val="0"/>
          <w:marBottom w:val="300"/>
          <w:divBdr>
            <w:top w:val="none" w:sz="0" w:space="0" w:color="auto"/>
            <w:left w:val="none" w:sz="0" w:space="0" w:color="auto"/>
            <w:bottom w:val="none" w:sz="0" w:space="0" w:color="auto"/>
            <w:right w:val="none" w:sz="0" w:space="0" w:color="auto"/>
          </w:divBdr>
          <w:divsChild>
            <w:div w:id="1499080616">
              <w:marLeft w:val="0"/>
              <w:marRight w:val="0"/>
              <w:marTop w:val="0"/>
              <w:marBottom w:val="0"/>
              <w:divBdr>
                <w:top w:val="none" w:sz="0" w:space="0" w:color="auto"/>
                <w:left w:val="none" w:sz="0" w:space="0" w:color="auto"/>
                <w:bottom w:val="none" w:sz="0" w:space="0" w:color="auto"/>
                <w:right w:val="none" w:sz="0" w:space="0" w:color="auto"/>
              </w:divBdr>
              <w:divsChild>
                <w:div w:id="281108829">
                  <w:marLeft w:val="0"/>
                  <w:marRight w:val="0"/>
                  <w:marTop w:val="0"/>
                  <w:marBottom w:val="0"/>
                  <w:divBdr>
                    <w:top w:val="none" w:sz="0" w:space="0" w:color="auto"/>
                    <w:left w:val="none" w:sz="0" w:space="0" w:color="auto"/>
                    <w:bottom w:val="none" w:sz="0" w:space="0" w:color="auto"/>
                    <w:right w:val="none" w:sz="0" w:space="0" w:color="auto"/>
                  </w:divBdr>
                </w:div>
                <w:div w:id="620112538">
                  <w:marLeft w:val="0"/>
                  <w:marRight w:val="0"/>
                  <w:marTop w:val="0"/>
                  <w:marBottom w:val="0"/>
                  <w:divBdr>
                    <w:top w:val="none" w:sz="0" w:space="0" w:color="auto"/>
                    <w:left w:val="none" w:sz="0" w:space="0" w:color="auto"/>
                    <w:bottom w:val="none" w:sz="0" w:space="0" w:color="auto"/>
                    <w:right w:val="none" w:sz="0" w:space="0" w:color="auto"/>
                  </w:divBdr>
                  <w:divsChild>
                    <w:div w:id="40446096">
                      <w:marLeft w:val="0"/>
                      <w:marRight w:val="0"/>
                      <w:marTop w:val="0"/>
                      <w:marBottom w:val="0"/>
                      <w:divBdr>
                        <w:top w:val="none" w:sz="0" w:space="0" w:color="auto"/>
                        <w:left w:val="none" w:sz="0" w:space="0" w:color="auto"/>
                        <w:bottom w:val="none" w:sz="0" w:space="0" w:color="auto"/>
                        <w:right w:val="none" w:sz="0" w:space="0" w:color="auto"/>
                      </w:divBdr>
                      <w:divsChild>
                        <w:div w:id="1152060957">
                          <w:marLeft w:val="0"/>
                          <w:marRight w:val="0"/>
                          <w:marTop w:val="0"/>
                          <w:marBottom w:val="0"/>
                          <w:divBdr>
                            <w:top w:val="none" w:sz="0" w:space="0" w:color="auto"/>
                            <w:left w:val="none" w:sz="0" w:space="0" w:color="auto"/>
                            <w:bottom w:val="none" w:sz="0" w:space="0" w:color="auto"/>
                            <w:right w:val="none" w:sz="0" w:space="0" w:color="auto"/>
                          </w:divBdr>
                        </w:div>
                        <w:div w:id="1691443887">
                          <w:marLeft w:val="0"/>
                          <w:marRight w:val="0"/>
                          <w:marTop w:val="225"/>
                          <w:marBottom w:val="150"/>
                          <w:divBdr>
                            <w:top w:val="none" w:sz="0" w:space="0" w:color="auto"/>
                            <w:left w:val="none" w:sz="0" w:space="0" w:color="auto"/>
                            <w:bottom w:val="none" w:sz="0" w:space="0" w:color="auto"/>
                            <w:right w:val="none" w:sz="0" w:space="0" w:color="auto"/>
                          </w:divBdr>
                          <w:divsChild>
                            <w:div w:id="1862685">
                              <w:marLeft w:val="0"/>
                              <w:marRight w:val="0"/>
                              <w:marTop w:val="0"/>
                              <w:marBottom w:val="0"/>
                              <w:divBdr>
                                <w:top w:val="none" w:sz="0" w:space="0" w:color="auto"/>
                                <w:left w:val="none" w:sz="0" w:space="0" w:color="auto"/>
                                <w:bottom w:val="none" w:sz="0" w:space="0" w:color="auto"/>
                                <w:right w:val="none" w:sz="0" w:space="0" w:color="auto"/>
                              </w:divBdr>
                            </w:div>
                            <w:div w:id="993684664">
                              <w:marLeft w:val="0"/>
                              <w:marRight w:val="0"/>
                              <w:marTop w:val="0"/>
                              <w:marBottom w:val="0"/>
                              <w:divBdr>
                                <w:top w:val="none" w:sz="0" w:space="0" w:color="auto"/>
                                <w:left w:val="none" w:sz="0" w:space="0" w:color="auto"/>
                                <w:bottom w:val="none" w:sz="0" w:space="0" w:color="auto"/>
                                <w:right w:val="none" w:sz="0" w:space="0" w:color="auto"/>
                              </w:divBdr>
                              <w:divsChild>
                                <w:div w:id="1179348634">
                                  <w:marLeft w:val="0"/>
                                  <w:marRight w:val="0"/>
                                  <w:marTop w:val="0"/>
                                  <w:marBottom w:val="0"/>
                                  <w:divBdr>
                                    <w:top w:val="none" w:sz="0" w:space="0" w:color="auto"/>
                                    <w:left w:val="none" w:sz="0" w:space="0" w:color="auto"/>
                                    <w:bottom w:val="none" w:sz="0" w:space="0" w:color="auto"/>
                                    <w:right w:val="none" w:sz="0" w:space="0" w:color="auto"/>
                                  </w:divBdr>
                                  <w:divsChild>
                                    <w:div w:id="10857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516407">
          <w:marLeft w:val="0"/>
          <w:marRight w:val="0"/>
          <w:marTop w:val="0"/>
          <w:marBottom w:val="0"/>
          <w:divBdr>
            <w:top w:val="none" w:sz="0" w:space="0" w:color="auto"/>
            <w:left w:val="none" w:sz="0" w:space="0" w:color="auto"/>
            <w:bottom w:val="none" w:sz="0" w:space="0" w:color="auto"/>
            <w:right w:val="none" w:sz="0" w:space="0" w:color="auto"/>
          </w:divBdr>
          <w:divsChild>
            <w:div w:id="1635059975">
              <w:marLeft w:val="0"/>
              <w:marRight w:val="0"/>
              <w:marTop w:val="0"/>
              <w:marBottom w:val="0"/>
              <w:divBdr>
                <w:top w:val="none" w:sz="0" w:space="0" w:color="auto"/>
                <w:left w:val="none" w:sz="0" w:space="0" w:color="auto"/>
                <w:bottom w:val="none" w:sz="0" w:space="0" w:color="auto"/>
                <w:right w:val="none" w:sz="0" w:space="0" w:color="auto"/>
              </w:divBdr>
              <w:divsChild>
                <w:div w:id="763888356">
                  <w:marLeft w:val="0"/>
                  <w:marRight w:val="0"/>
                  <w:marTop w:val="0"/>
                  <w:marBottom w:val="0"/>
                  <w:divBdr>
                    <w:top w:val="none" w:sz="0" w:space="0" w:color="auto"/>
                    <w:left w:val="none" w:sz="0" w:space="0" w:color="auto"/>
                    <w:bottom w:val="none" w:sz="0" w:space="0" w:color="auto"/>
                    <w:right w:val="none" w:sz="0" w:space="0" w:color="auto"/>
                  </w:divBdr>
                  <w:divsChild>
                    <w:div w:id="1473594557">
                      <w:marLeft w:val="0"/>
                      <w:marRight w:val="0"/>
                      <w:marTop w:val="0"/>
                      <w:marBottom w:val="0"/>
                      <w:divBdr>
                        <w:top w:val="none" w:sz="0" w:space="0" w:color="auto"/>
                        <w:left w:val="none" w:sz="0" w:space="0" w:color="auto"/>
                        <w:bottom w:val="none" w:sz="0" w:space="0" w:color="auto"/>
                        <w:right w:val="none" w:sz="0" w:space="0" w:color="auto"/>
                      </w:divBdr>
                      <w:divsChild>
                        <w:div w:id="1657881193">
                          <w:marLeft w:val="0"/>
                          <w:marRight w:val="0"/>
                          <w:marTop w:val="0"/>
                          <w:marBottom w:val="0"/>
                          <w:divBdr>
                            <w:top w:val="none" w:sz="0" w:space="0" w:color="auto"/>
                            <w:left w:val="none" w:sz="0" w:space="0" w:color="auto"/>
                            <w:bottom w:val="none" w:sz="0" w:space="0" w:color="auto"/>
                            <w:right w:val="none" w:sz="0" w:space="0" w:color="auto"/>
                          </w:divBdr>
                          <w:divsChild>
                            <w:div w:id="1716931382">
                              <w:marLeft w:val="0"/>
                              <w:marRight w:val="0"/>
                              <w:marTop w:val="0"/>
                              <w:marBottom w:val="0"/>
                              <w:divBdr>
                                <w:top w:val="none" w:sz="0" w:space="0" w:color="auto"/>
                                <w:left w:val="none" w:sz="0" w:space="0" w:color="auto"/>
                                <w:bottom w:val="none" w:sz="0" w:space="0" w:color="auto"/>
                                <w:right w:val="none" w:sz="0" w:space="0" w:color="auto"/>
                              </w:divBdr>
                              <w:divsChild>
                                <w:div w:id="225188985">
                                  <w:marLeft w:val="0"/>
                                  <w:marRight w:val="0"/>
                                  <w:marTop w:val="0"/>
                                  <w:marBottom w:val="0"/>
                                  <w:divBdr>
                                    <w:top w:val="none" w:sz="0" w:space="0" w:color="auto"/>
                                    <w:left w:val="none" w:sz="0" w:space="0" w:color="auto"/>
                                    <w:bottom w:val="none" w:sz="0" w:space="0" w:color="auto"/>
                                    <w:right w:val="none" w:sz="0" w:space="0" w:color="auto"/>
                                  </w:divBdr>
                                  <w:divsChild>
                                    <w:div w:id="2087335903">
                                      <w:marLeft w:val="0"/>
                                      <w:marRight w:val="0"/>
                                      <w:marTop w:val="0"/>
                                      <w:marBottom w:val="0"/>
                                      <w:divBdr>
                                        <w:top w:val="none" w:sz="0" w:space="0" w:color="auto"/>
                                        <w:left w:val="none" w:sz="0" w:space="0" w:color="auto"/>
                                        <w:bottom w:val="none" w:sz="0" w:space="0" w:color="auto"/>
                                        <w:right w:val="none" w:sz="0" w:space="0" w:color="auto"/>
                                      </w:divBdr>
                                      <w:divsChild>
                                        <w:div w:id="893809495">
                                          <w:marLeft w:val="0"/>
                                          <w:marRight w:val="0"/>
                                          <w:marTop w:val="0"/>
                                          <w:marBottom w:val="0"/>
                                          <w:divBdr>
                                            <w:top w:val="none" w:sz="0" w:space="0" w:color="auto"/>
                                            <w:left w:val="none" w:sz="0" w:space="0" w:color="auto"/>
                                            <w:bottom w:val="none" w:sz="0" w:space="0" w:color="auto"/>
                                            <w:right w:val="none" w:sz="0" w:space="0" w:color="auto"/>
                                          </w:divBdr>
                                          <w:divsChild>
                                            <w:div w:id="9450731">
                                              <w:marLeft w:val="0"/>
                                              <w:marRight w:val="0"/>
                                              <w:marTop w:val="0"/>
                                              <w:marBottom w:val="0"/>
                                              <w:divBdr>
                                                <w:top w:val="none" w:sz="0" w:space="0" w:color="auto"/>
                                                <w:left w:val="none" w:sz="0" w:space="0" w:color="auto"/>
                                                <w:bottom w:val="none" w:sz="0" w:space="0" w:color="auto"/>
                                                <w:right w:val="none" w:sz="0" w:space="0" w:color="auto"/>
                                              </w:divBdr>
                                              <w:divsChild>
                                                <w:div w:id="14808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385994">
      <w:bodyDiv w:val="1"/>
      <w:marLeft w:val="0"/>
      <w:marRight w:val="0"/>
      <w:marTop w:val="0"/>
      <w:marBottom w:val="0"/>
      <w:divBdr>
        <w:top w:val="none" w:sz="0" w:space="0" w:color="auto"/>
        <w:left w:val="none" w:sz="0" w:space="0" w:color="auto"/>
        <w:bottom w:val="none" w:sz="0" w:space="0" w:color="auto"/>
        <w:right w:val="none" w:sz="0" w:space="0" w:color="auto"/>
      </w:divBdr>
    </w:div>
    <w:div w:id="512575042">
      <w:bodyDiv w:val="1"/>
      <w:marLeft w:val="0"/>
      <w:marRight w:val="0"/>
      <w:marTop w:val="0"/>
      <w:marBottom w:val="0"/>
      <w:divBdr>
        <w:top w:val="none" w:sz="0" w:space="0" w:color="auto"/>
        <w:left w:val="none" w:sz="0" w:space="0" w:color="auto"/>
        <w:bottom w:val="none" w:sz="0" w:space="0" w:color="auto"/>
        <w:right w:val="none" w:sz="0" w:space="0" w:color="auto"/>
      </w:divBdr>
      <w:divsChild>
        <w:div w:id="1185293234">
          <w:marLeft w:val="0"/>
          <w:marRight w:val="0"/>
          <w:marTop w:val="0"/>
          <w:marBottom w:val="0"/>
          <w:divBdr>
            <w:top w:val="none" w:sz="0" w:space="0" w:color="auto"/>
            <w:left w:val="none" w:sz="0" w:space="0" w:color="auto"/>
            <w:bottom w:val="none" w:sz="0" w:space="0" w:color="auto"/>
            <w:right w:val="none" w:sz="0" w:space="0" w:color="auto"/>
          </w:divBdr>
          <w:divsChild>
            <w:div w:id="1608778480">
              <w:marLeft w:val="0"/>
              <w:marRight w:val="0"/>
              <w:marTop w:val="0"/>
              <w:marBottom w:val="0"/>
              <w:divBdr>
                <w:top w:val="none" w:sz="0" w:space="0" w:color="auto"/>
                <w:left w:val="none" w:sz="0" w:space="0" w:color="auto"/>
                <w:bottom w:val="none" w:sz="0" w:space="0" w:color="auto"/>
                <w:right w:val="none" w:sz="0" w:space="0" w:color="auto"/>
              </w:divBdr>
              <w:divsChild>
                <w:div w:id="2099203800">
                  <w:marLeft w:val="0"/>
                  <w:marRight w:val="0"/>
                  <w:marTop w:val="0"/>
                  <w:marBottom w:val="0"/>
                  <w:divBdr>
                    <w:top w:val="none" w:sz="0" w:space="0" w:color="auto"/>
                    <w:left w:val="none" w:sz="0" w:space="0" w:color="auto"/>
                    <w:bottom w:val="none" w:sz="0" w:space="0" w:color="auto"/>
                    <w:right w:val="none" w:sz="0" w:space="0" w:color="auto"/>
                  </w:divBdr>
                  <w:divsChild>
                    <w:div w:id="591167113">
                      <w:marLeft w:val="0"/>
                      <w:marRight w:val="0"/>
                      <w:marTop w:val="0"/>
                      <w:marBottom w:val="0"/>
                      <w:divBdr>
                        <w:top w:val="none" w:sz="0" w:space="0" w:color="auto"/>
                        <w:left w:val="none" w:sz="0" w:space="0" w:color="auto"/>
                        <w:bottom w:val="none" w:sz="0" w:space="0" w:color="auto"/>
                        <w:right w:val="none" w:sz="0" w:space="0" w:color="auto"/>
                      </w:divBdr>
                      <w:divsChild>
                        <w:div w:id="326634498">
                          <w:marLeft w:val="0"/>
                          <w:marRight w:val="0"/>
                          <w:marTop w:val="0"/>
                          <w:marBottom w:val="0"/>
                          <w:divBdr>
                            <w:top w:val="none" w:sz="0" w:space="0" w:color="auto"/>
                            <w:left w:val="none" w:sz="0" w:space="0" w:color="auto"/>
                            <w:bottom w:val="none" w:sz="0" w:space="0" w:color="auto"/>
                            <w:right w:val="none" w:sz="0" w:space="0" w:color="auto"/>
                          </w:divBdr>
                          <w:divsChild>
                            <w:div w:id="1745029318">
                              <w:marLeft w:val="0"/>
                              <w:marRight w:val="0"/>
                              <w:marTop w:val="0"/>
                              <w:marBottom w:val="0"/>
                              <w:divBdr>
                                <w:top w:val="none" w:sz="0" w:space="0" w:color="auto"/>
                                <w:left w:val="none" w:sz="0" w:space="0" w:color="auto"/>
                                <w:bottom w:val="none" w:sz="0" w:space="0" w:color="auto"/>
                                <w:right w:val="none" w:sz="0" w:space="0" w:color="auto"/>
                              </w:divBdr>
                              <w:divsChild>
                                <w:div w:id="1930041301">
                                  <w:marLeft w:val="0"/>
                                  <w:marRight w:val="0"/>
                                  <w:marTop w:val="0"/>
                                  <w:marBottom w:val="0"/>
                                  <w:divBdr>
                                    <w:top w:val="none" w:sz="0" w:space="0" w:color="auto"/>
                                    <w:left w:val="none" w:sz="0" w:space="0" w:color="auto"/>
                                    <w:bottom w:val="none" w:sz="0" w:space="0" w:color="auto"/>
                                    <w:right w:val="none" w:sz="0" w:space="0" w:color="auto"/>
                                  </w:divBdr>
                                  <w:divsChild>
                                    <w:div w:id="870067333">
                                      <w:marLeft w:val="0"/>
                                      <w:marRight w:val="0"/>
                                      <w:marTop w:val="0"/>
                                      <w:marBottom w:val="0"/>
                                      <w:divBdr>
                                        <w:top w:val="none" w:sz="0" w:space="0" w:color="auto"/>
                                        <w:left w:val="none" w:sz="0" w:space="0" w:color="auto"/>
                                        <w:bottom w:val="none" w:sz="0" w:space="0" w:color="auto"/>
                                        <w:right w:val="none" w:sz="0" w:space="0" w:color="auto"/>
                                      </w:divBdr>
                                      <w:divsChild>
                                        <w:div w:id="120809397">
                                          <w:marLeft w:val="0"/>
                                          <w:marRight w:val="0"/>
                                          <w:marTop w:val="0"/>
                                          <w:marBottom w:val="0"/>
                                          <w:divBdr>
                                            <w:top w:val="none" w:sz="0" w:space="0" w:color="auto"/>
                                            <w:left w:val="none" w:sz="0" w:space="0" w:color="auto"/>
                                            <w:bottom w:val="none" w:sz="0" w:space="0" w:color="auto"/>
                                            <w:right w:val="none" w:sz="0" w:space="0" w:color="auto"/>
                                          </w:divBdr>
                                          <w:divsChild>
                                            <w:div w:id="10355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146157">
          <w:marLeft w:val="0"/>
          <w:marRight w:val="0"/>
          <w:marTop w:val="0"/>
          <w:marBottom w:val="0"/>
          <w:divBdr>
            <w:top w:val="none" w:sz="0" w:space="0" w:color="auto"/>
            <w:left w:val="none" w:sz="0" w:space="0" w:color="auto"/>
            <w:bottom w:val="none" w:sz="0" w:space="0" w:color="auto"/>
            <w:right w:val="none" w:sz="0" w:space="0" w:color="auto"/>
          </w:divBdr>
          <w:divsChild>
            <w:div w:id="75053886">
              <w:marLeft w:val="0"/>
              <w:marRight w:val="0"/>
              <w:marTop w:val="0"/>
              <w:marBottom w:val="0"/>
              <w:divBdr>
                <w:top w:val="none" w:sz="0" w:space="0" w:color="auto"/>
                <w:left w:val="none" w:sz="0" w:space="0" w:color="auto"/>
                <w:bottom w:val="none" w:sz="0" w:space="0" w:color="auto"/>
                <w:right w:val="none" w:sz="0" w:space="0" w:color="auto"/>
              </w:divBdr>
              <w:divsChild>
                <w:div w:id="944506780">
                  <w:marLeft w:val="0"/>
                  <w:marRight w:val="0"/>
                  <w:marTop w:val="0"/>
                  <w:marBottom w:val="0"/>
                  <w:divBdr>
                    <w:top w:val="none" w:sz="0" w:space="0" w:color="auto"/>
                    <w:left w:val="none" w:sz="0" w:space="0" w:color="auto"/>
                    <w:bottom w:val="none" w:sz="0" w:space="0" w:color="auto"/>
                    <w:right w:val="none" w:sz="0" w:space="0" w:color="auto"/>
                  </w:divBdr>
                  <w:divsChild>
                    <w:div w:id="1149057997">
                      <w:marLeft w:val="0"/>
                      <w:marRight w:val="0"/>
                      <w:marTop w:val="0"/>
                      <w:marBottom w:val="0"/>
                      <w:divBdr>
                        <w:top w:val="none" w:sz="0" w:space="0" w:color="auto"/>
                        <w:left w:val="none" w:sz="0" w:space="0" w:color="auto"/>
                        <w:bottom w:val="none" w:sz="0" w:space="0" w:color="auto"/>
                        <w:right w:val="none" w:sz="0" w:space="0" w:color="auto"/>
                      </w:divBdr>
                      <w:divsChild>
                        <w:div w:id="794568812">
                          <w:marLeft w:val="0"/>
                          <w:marRight w:val="0"/>
                          <w:marTop w:val="0"/>
                          <w:marBottom w:val="0"/>
                          <w:divBdr>
                            <w:top w:val="none" w:sz="0" w:space="0" w:color="auto"/>
                            <w:left w:val="none" w:sz="0" w:space="0" w:color="auto"/>
                            <w:bottom w:val="none" w:sz="0" w:space="0" w:color="auto"/>
                            <w:right w:val="none" w:sz="0" w:space="0" w:color="auto"/>
                          </w:divBdr>
                          <w:divsChild>
                            <w:div w:id="1531529649">
                              <w:marLeft w:val="0"/>
                              <w:marRight w:val="0"/>
                              <w:marTop w:val="0"/>
                              <w:marBottom w:val="0"/>
                              <w:divBdr>
                                <w:top w:val="none" w:sz="0" w:space="0" w:color="auto"/>
                                <w:left w:val="none" w:sz="0" w:space="0" w:color="auto"/>
                                <w:bottom w:val="none" w:sz="0" w:space="0" w:color="auto"/>
                                <w:right w:val="none" w:sz="0" w:space="0" w:color="auto"/>
                              </w:divBdr>
                              <w:divsChild>
                                <w:div w:id="1432555520">
                                  <w:marLeft w:val="0"/>
                                  <w:marRight w:val="0"/>
                                  <w:marTop w:val="0"/>
                                  <w:marBottom w:val="0"/>
                                  <w:divBdr>
                                    <w:top w:val="none" w:sz="0" w:space="0" w:color="auto"/>
                                    <w:left w:val="none" w:sz="0" w:space="0" w:color="auto"/>
                                    <w:bottom w:val="none" w:sz="0" w:space="0" w:color="auto"/>
                                    <w:right w:val="none" w:sz="0" w:space="0" w:color="auto"/>
                                  </w:divBdr>
                                  <w:divsChild>
                                    <w:div w:id="642924591">
                                      <w:marLeft w:val="0"/>
                                      <w:marRight w:val="0"/>
                                      <w:marTop w:val="0"/>
                                      <w:marBottom w:val="0"/>
                                      <w:divBdr>
                                        <w:top w:val="none" w:sz="0" w:space="0" w:color="auto"/>
                                        <w:left w:val="none" w:sz="0" w:space="0" w:color="auto"/>
                                        <w:bottom w:val="none" w:sz="0" w:space="0" w:color="auto"/>
                                        <w:right w:val="none" w:sz="0" w:space="0" w:color="auto"/>
                                      </w:divBdr>
                                      <w:divsChild>
                                        <w:div w:id="1575050788">
                                          <w:marLeft w:val="0"/>
                                          <w:marRight w:val="0"/>
                                          <w:marTop w:val="0"/>
                                          <w:marBottom w:val="0"/>
                                          <w:divBdr>
                                            <w:top w:val="none" w:sz="0" w:space="0" w:color="auto"/>
                                            <w:left w:val="none" w:sz="0" w:space="0" w:color="auto"/>
                                            <w:bottom w:val="none" w:sz="0" w:space="0" w:color="auto"/>
                                            <w:right w:val="none" w:sz="0" w:space="0" w:color="auto"/>
                                          </w:divBdr>
                                          <w:divsChild>
                                            <w:div w:id="668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910829">
      <w:bodyDiv w:val="1"/>
      <w:marLeft w:val="0"/>
      <w:marRight w:val="0"/>
      <w:marTop w:val="0"/>
      <w:marBottom w:val="0"/>
      <w:divBdr>
        <w:top w:val="none" w:sz="0" w:space="0" w:color="auto"/>
        <w:left w:val="none" w:sz="0" w:space="0" w:color="auto"/>
        <w:bottom w:val="none" w:sz="0" w:space="0" w:color="auto"/>
        <w:right w:val="none" w:sz="0" w:space="0" w:color="auto"/>
      </w:divBdr>
    </w:div>
    <w:div w:id="1003126135">
      <w:bodyDiv w:val="1"/>
      <w:marLeft w:val="0"/>
      <w:marRight w:val="0"/>
      <w:marTop w:val="0"/>
      <w:marBottom w:val="0"/>
      <w:divBdr>
        <w:top w:val="none" w:sz="0" w:space="0" w:color="auto"/>
        <w:left w:val="none" w:sz="0" w:space="0" w:color="auto"/>
        <w:bottom w:val="none" w:sz="0" w:space="0" w:color="auto"/>
        <w:right w:val="none" w:sz="0" w:space="0" w:color="auto"/>
      </w:divBdr>
    </w:div>
    <w:div w:id="1415202132">
      <w:bodyDiv w:val="1"/>
      <w:marLeft w:val="0"/>
      <w:marRight w:val="0"/>
      <w:marTop w:val="0"/>
      <w:marBottom w:val="0"/>
      <w:divBdr>
        <w:top w:val="none" w:sz="0" w:space="0" w:color="auto"/>
        <w:left w:val="none" w:sz="0" w:space="0" w:color="auto"/>
        <w:bottom w:val="none" w:sz="0" w:space="0" w:color="auto"/>
        <w:right w:val="none" w:sz="0" w:space="0" w:color="auto"/>
      </w:divBdr>
      <w:divsChild>
        <w:div w:id="1939630622">
          <w:marLeft w:val="0"/>
          <w:marRight w:val="0"/>
          <w:marTop w:val="0"/>
          <w:marBottom w:val="0"/>
          <w:divBdr>
            <w:top w:val="none" w:sz="0" w:space="0" w:color="auto"/>
            <w:left w:val="none" w:sz="0" w:space="0" w:color="auto"/>
            <w:bottom w:val="none" w:sz="0" w:space="0" w:color="auto"/>
            <w:right w:val="none" w:sz="0" w:space="0" w:color="auto"/>
          </w:divBdr>
          <w:divsChild>
            <w:div w:id="157308173">
              <w:marLeft w:val="0"/>
              <w:marRight w:val="0"/>
              <w:marTop w:val="0"/>
              <w:marBottom w:val="0"/>
              <w:divBdr>
                <w:top w:val="none" w:sz="0" w:space="0" w:color="auto"/>
                <w:left w:val="none" w:sz="0" w:space="0" w:color="auto"/>
                <w:bottom w:val="none" w:sz="0" w:space="0" w:color="auto"/>
                <w:right w:val="none" w:sz="0" w:space="0" w:color="auto"/>
              </w:divBdr>
              <w:divsChild>
                <w:div w:id="265890289">
                  <w:marLeft w:val="0"/>
                  <w:marRight w:val="0"/>
                  <w:marTop w:val="0"/>
                  <w:marBottom w:val="0"/>
                  <w:divBdr>
                    <w:top w:val="none" w:sz="0" w:space="0" w:color="auto"/>
                    <w:left w:val="none" w:sz="0" w:space="0" w:color="auto"/>
                    <w:bottom w:val="none" w:sz="0" w:space="0" w:color="auto"/>
                    <w:right w:val="none" w:sz="0" w:space="0" w:color="auto"/>
                  </w:divBdr>
                  <w:divsChild>
                    <w:div w:id="1293707762">
                      <w:marLeft w:val="0"/>
                      <w:marRight w:val="0"/>
                      <w:marTop w:val="0"/>
                      <w:marBottom w:val="0"/>
                      <w:divBdr>
                        <w:top w:val="none" w:sz="0" w:space="0" w:color="auto"/>
                        <w:left w:val="none" w:sz="0" w:space="0" w:color="auto"/>
                        <w:bottom w:val="none" w:sz="0" w:space="0" w:color="auto"/>
                        <w:right w:val="none" w:sz="0" w:space="0" w:color="auto"/>
                      </w:divBdr>
                      <w:divsChild>
                        <w:div w:id="1662930891">
                          <w:marLeft w:val="0"/>
                          <w:marRight w:val="0"/>
                          <w:marTop w:val="0"/>
                          <w:marBottom w:val="0"/>
                          <w:divBdr>
                            <w:top w:val="none" w:sz="0" w:space="0" w:color="auto"/>
                            <w:left w:val="none" w:sz="0" w:space="0" w:color="auto"/>
                            <w:bottom w:val="none" w:sz="0" w:space="0" w:color="auto"/>
                            <w:right w:val="none" w:sz="0" w:space="0" w:color="auto"/>
                          </w:divBdr>
                          <w:divsChild>
                            <w:div w:id="1391617040">
                              <w:marLeft w:val="0"/>
                              <w:marRight w:val="0"/>
                              <w:marTop w:val="0"/>
                              <w:marBottom w:val="0"/>
                              <w:divBdr>
                                <w:top w:val="none" w:sz="0" w:space="0" w:color="auto"/>
                                <w:left w:val="none" w:sz="0" w:space="0" w:color="auto"/>
                                <w:bottom w:val="none" w:sz="0" w:space="0" w:color="auto"/>
                                <w:right w:val="none" w:sz="0" w:space="0" w:color="auto"/>
                              </w:divBdr>
                              <w:divsChild>
                                <w:div w:id="4793849">
                                  <w:marLeft w:val="0"/>
                                  <w:marRight w:val="0"/>
                                  <w:marTop w:val="0"/>
                                  <w:marBottom w:val="0"/>
                                  <w:divBdr>
                                    <w:top w:val="none" w:sz="0" w:space="0" w:color="auto"/>
                                    <w:left w:val="none" w:sz="0" w:space="0" w:color="auto"/>
                                    <w:bottom w:val="none" w:sz="0" w:space="0" w:color="auto"/>
                                    <w:right w:val="none" w:sz="0" w:space="0" w:color="auto"/>
                                  </w:divBdr>
                                  <w:divsChild>
                                    <w:div w:id="98722623">
                                      <w:marLeft w:val="0"/>
                                      <w:marRight w:val="0"/>
                                      <w:marTop w:val="0"/>
                                      <w:marBottom w:val="0"/>
                                      <w:divBdr>
                                        <w:top w:val="none" w:sz="0" w:space="0" w:color="auto"/>
                                        <w:left w:val="none" w:sz="0" w:space="0" w:color="auto"/>
                                        <w:bottom w:val="none" w:sz="0" w:space="0" w:color="auto"/>
                                        <w:right w:val="none" w:sz="0" w:space="0" w:color="auto"/>
                                      </w:divBdr>
                                      <w:divsChild>
                                        <w:div w:id="278224389">
                                          <w:marLeft w:val="0"/>
                                          <w:marRight w:val="0"/>
                                          <w:marTop w:val="0"/>
                                          <w:marBottom w:val="0"/>
                                          <w:divBdr>
                                            <w:top w:val="none" w:sz="0" w:space="0" w:color="auto"/>
                                            <w:left w:val="none" w:sz="0" w:space="0" w:color="auto"/>
                                            <w:bottom w:val="none" w:sz="0" w:space="0" w:color="auto"/>
                                            <w:right w:val="none" w:sz="0" w:space="0" w:color="auto"/>
                                          </w:divBdr>
                                          <w:divsChild>
                                            <w:div w:id="9335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83904">
          <w:marLeft w:val="0"/>
          <w:marRight w:val="0"/>
          <w:marTop w:val="0"/>
          <w:marBottom w:val="0"/>
          <w:divBdr>
            <w:top w:val="none" w:sz="0" w:space="0" w:color="auto"/>
            <w:left w:val="none" w:sz="0" w:space="0" w:color="auto"/>
            <w:bottom w:val="none" w:sz="0" w:space="0" w:color="auto"/>
            <w:right w:val="none" w:sz="0" w:space="0" w:color="auto"/>
          </w:divBdr>
          <w:divsChild>
            <w:div w:id="931818897">
              <w:marLeft w:val="0"/>
              <w:marRight w:val="0"/>
              <w:marTop w:val="0"/>
              <w:marBottom w:val="0"/>
              <w:divBdr>
                <w:top w:val="none" w:sz="0" w:space="0" w:color="auto"/>
                <w:left w:val="none" w:sz="0" w:space="0" w:color="auto"/>
                <w:bottom w:val="none" w:sz="0" w:space="0" w:color="auto"/>
                <w:right w:val="none" w:sz="0" w:space="0" w:color="auto"/>
              </w:divBdr>
              <w:divsChild>
                <w:div w:id="571238402">
                  <w:marLeft w:val="0"/>
                  <w:marRight w:val="0"/>
                  <w:marTop w:val="0"/>
                  <w:marBottom w:val="0"/>
                  <w:divBdr>
                    <w:top w:val="none" w:sz="0" w:space="0" w:color="auto"/>
                    <w:left w:val="none" w:sz="0" w:space="0" w:color="auto"/>
                    <w:bottom w:val="none" w:sz="0" w:space="0" w:color="auto"/>
                    <w:right w:val="none" w:sz="0" w:space="0" w:color="auto"/>
                  </w:divBdr>
                  <w:divsChild>
                    <w:div w:id="1954551493">
                      <w:marLeft w:val="0"/>
                      <w:marRight w:val="0"/>
                      <w:marTop w:val="0"/>
                      <w:marBottom w:val="0"/>
                      <w:divBdr>
                        <w:top w:val="none" w:sz="0" w:space="0" w:color="auto"/>
                        <w:left w:val="none" w:sz="0" w:space="0" w:color="auto"/>
                        <w:bottom w:val="none" w:sz="0" w:space="0" w:color="auto"/>
                        <w:right w:val="none" w:sz="0" w:space="0" w:color="auto"/>
                      </w:divBdr>
                      <w:divsChild>
                        <w:div w:id="1052465198">
                          <w:marLeft w:val="0"/>
                          <w:marRight w:val="0"/>
                          <w:marTop w:val="0"/>
                          <w:marBottom w:val="0"/>
                          <w:divBdr>
                            <w:top w:val="none" w:sz="0" w:space="0" w:color="auto"/>
                            <w:left w:val="none" w:sz="0" w:space="0" w:color="auto"/>
                            <w:bottom w:val="none" w:sz="0" w:space="0" w:color="auto"/>
                            <w:right w:val="none" w:sz="0" w:space="0" w:color="auto"/>
                          </w:divBdr>
                          <w:divsChild>
                            <w:div w:id="662011461">
                              <w:marLeft w:val="0"/>
                              <w:marRight w:val="0"/>
                              <w:marTop w:val="0"/>
                              <w:marBottom w:val="0"/>
                              <w:divBdr>
                                <w:top w:val="none" w:sz="0" w:space="0" w:color="auto"/>
                                <w:left w:val="none" w:sz="0" w:space="0" w:color="auto"/>
                                <w:bottom w:val="none" w:sz="0" w:space="0" w:color="auto"/>
                                <w:right w:val="none" w:sz="0" w:space="0" w:color="auto"/>
                              </w:divBdr>
                              <w:divsChild>
                                <w:div w:id="71777088">
                                  <w:marLeft w:val="0"/>
                                  <w:marRight w:val="0"/>
                                  <w:marTop w:val="0"/>
                                  <w:marBottom w:val="0"/>
                                  <w:divBdr>
                                    <w:top w:val="none" w:sz="0" w:space="0" w:color="auto"/>
                                    <w:left w:val="none" w:sz="0" w:space="0" w:color="auto"/>
                                    <w:bottom w:val="none" w:sz="0" w:space="0" w:color="auto"/>
                                    <w:right w:val="none" w:sz="0" w:space="0" w:color="auto"/>
                                  </w:divBdr>
                                  <w:divsChild>
                                    <w:div w:id="21319656">
                                      <w:marLeft w:val="0"/>
                                      <w:marRight w:val="0"/>
                                      <w:marTop w:val="0"/>
                                      <w:marBottom w:val="0"/>
                                      <w:divBdr>
                                        <w:top w:val="none" w:sz="0" w:space="0" w:color="auto"/>
                                        <w:left w:val="none" w:sz="0" w:space="0" w:color="auto"/>
                                        <w:bottom w:val="none" w:sz="0" w:space="0" w:color="auto"/>
                                        <w:right w:val="none" w:sz="0" w:space="0" w:color="auto"/>
                                      </w:divBdr>
                                      <w:divsChild>
                                        <w:div w:id="269825938">
                                          <w:marLeft w:val="0"/>
                                          <w:marRight w:val="0"/>
                                          <w:marTop w:val="0"/>
                                          <w:marBottom w:val="0"/>
                                          <w:divBdr>
                                            <w:top w:val="none" w:sz="0" w:space="0" w:color="auto"/>
                                            <w:left w:val="none" w:sz="0" w:space="0" w:color="auto"/>
                                            <w:bottom w:val="none" w:sz="0" w:space="0" w:color="auto"/>
                                            <w:right w:val="none" w:sz="0" w:space="0" w:color="auto"/>
                                          </w:divBdr>
                                          <w:divsChild>
                                            <w:div w:id="4259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107221">
          <w:marLeft w:val="0"/>
          <w:marRight w:val="0"/>
          <w:marTop w:val="0"/>
          <w:marBottom w:val="0"/>
          <w:divBdr>
            <w:top w:val="none" w:sz="0" w:space="0" w:color="auto"/>
            <w:left w:val="none" w:sz="0" w:space="0" w:color="auto"/>
            <w:bottom w:val="none" w:sz="0" w:space="0" w:color="auto"/>
            <w:right w:val="none" w:sz="0" w:space="0" w:color="auto"/>
          </w:divBdr>
          <w:divsChild>
            <w:div w:id="1884174897">
              <w:marLeft w:val="0"/>
              <w:marRight w:val="0"/>
              <w:marTop w:val="0"/>
              <w:marBottom w:val="0"/>
              <w:divBdr>
                <w:top w:val="none" w:sz="0" w:space="0" w:color="auto"/>
                <w:left w:val="none" w:sz="0" w:space="0" w:color="auto"/>
                <w:bottom w:val="none" w:sz="0" w:space="0" w:color="auto"/>
                <w:right w:val="none" w:sz="0" w:space="0" w:color="auto"/>
              </w:divBdr>
              <w:divsChild>
                <w:div w:id="1478953314">
                  <w:marLeft w:val="0"/>
                  <w:marRight w:val="0"/>
                  <w:marTop w:val="0"/>
                  <w:marBottom w:val="0"/>
                  <w:divBdr>
                    <w:top w:val="none" w:sz="0" w:space="0" w:color="auto"/>
                    <w:left w:val="none" w:sz="0" w:space="0" w:color="auto"/>
                    <w:bottom w:val="none" w:sz="0" w:space="0" w:color="auto"/>
                    <w:right w:val="none" w:sz="0" w:space="0" w:color="auto"/>
                  </w:divBdr>
                  <w:divsChild>
                    <w:div w:id="1241408668">
                      <w:marLeft w:val="0"/>
                      <w:marRight w:val="0"/>
                      <w:marTop w:val="0"/>
                      <w:marBottom w:val="0"/>
                      <w:divBdr>
                        <w:top w:val="none" w:sz="0" w:space="0" w:color="auto"/>
                        <w:left w:val="none" w:sz="0" w:space="0" w:color="auto"/>
                        <w:bottom w:val="none" w:sz="0" w:space="0" w:color="auto"/>
                        <w:right w:val="none" w:sz="0" w:space="0" w:color="auto"/>
                      </w:divBdr>
                      <w:divsChild>
                        <w:div w:id="749081590">
                          <w:marLeft w:val="0"/>
                          <w:marRight w:val="0"/>
                          <w:marTop w:val="0"/>
                          <w:marBottom w:val="0"/>
                          <w:divBdr>
                            <w:top w:val="none" w:sz="0" w:space="0" w:color="auto"/>
                            <w:left w:val="none" w:sz="0" w:space="0" w:color="auto"/>
                            <w:bottom w:val="none" w:sz="0" w:space="0" w:color="auto"/>
                            <w:right w:val="none" w:sz="0" w:space="0" w:color="auto"/>
                          </w:divBdr>
                          <w:divsChild>
                            <w:div w:id="1586264647">
                              <w:marLeft w:val="0"/>
                              <w:marRight w:val="0"/>
                              <w:marTop w:val="0"/>
                              <w:marBottom w:val="0"/>
                              <w:divBdr>
                                <w:top w:val="none" w:sz="0" w:space="0" w:color="auto"/>
                                <w:left w:val="none" w:sz="0" w:space="0" w:color="auto"/>
                                <w:bottom w:val="none" w:sz="0" w:space="0" w:color="auto"/>
                                <w:right w:val="none" w:sz="0" w:space="0" w:color="auto"/>
                              </w:divBdr>
                              <w:divsChild>
                                <w:div w:id="1862157739">
                                  <w:marLeft w:val="0"/>
                                  <w:marRight w:val="0"/>
                                  <w:marTop w:val="0"/>
                                  <w:marBottom w:val="0"/>
                                  <w:divBdr>
                                    <w:top w:val="none" w:sz="0" w:space="0" w:color="auto"/>
                                    <w:left w:val="none" w:sz="0" w:space="0" w:color="auto"/>
                                    <w:bottom w:val="none" w:sz="0" w:space="0" w:color="auto"/>
                                    <w:right w:val="none" w:sz="0" w:space="0" w:color="auto"/>
                                  </w:divBdr>
                                  <w:divsChild>
                                    <w:div w:id="1164475443">
                                      <w:marLeft w:val="0"/>
                                      <w:marRight w:val="0"/>
                                      <w:marTop w:val="0"/>
                                      <w:marBottom w:val="0"/>
                                      <w:divBdr>
                                        <w:top w:val="none" w:sz="0" w:space="0" w:color="auto"/>
                                        <w:left w:val="none" w:sz="0" w:space="0" w:color="auto"/>
                                        <w:bottom w:val="none" w:sz="0" w:space="0" w:color="auto"/>
                                        <w:right w:val="none" w:sz="0" w:space="0" w:color="auto"/>
                                      </w:divBdr>
                                      <w:divsChild>
                                        <w:div w:id="1646079414">
                                          <w:marLeft w:val="0"/>
                                          <w:marRight w:val="0"/>
                                          <w:marTop w:val="0"/>
                                          <w:marBottom w:val="0"/>
                                          <w:divBdr>
                                            <w:top w:val="none" w:sz="0" w:space="0" w:color="auto"/>
                                            <w:left w:val="none" w:sz="0" w:space="0" w:color="auto"/>
                                            <w:bottom w:val="none" w:sz="0" w:space="0" w:color="auto"/>
                                            <w:right w:val="none" w:sz="0" w:space="0" w:color="auto"/>
                                          </w:divBdr>
                                          <w:divsChild>
                                            <w:div w:id="16393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2984519">
      <w:bodyDiv w:val="1"/>
      <w:marLeft w:val="0"/>
      <w:marRight w:val="0"/>
      <w:marTop w:val="0"/>
      <w:marBottom w:val="0"/>
      <w:divBdr>
        <w:top w:val="none" w:sz="0" w:space="0" w:color="auto"/>
        <w:left w:val="none" w:sz="0" w:space="0" w:color="auto"/>
        <w:bottom w:val="none" w:sz="0" w:space="0" w:color="auto"/>
        <w:right w:val="none" w:sz="0" w:space="0" w:color="auto"/>
      </w:divBdr>
      <w:divsChild>
        <w:div w:id="1301838740">
          <w:marLeft w:val="0"/>
          <w:marRight w:val="0"/>
          <w:marTop w:val="0"/>
          <w:marBottom w:val="300"/>
          <w:divBdr>
            <w:top w:val="none" w:sz="0" w:space="0" w:color="auto"/>
            <w:left w:val="none" w:sz="0" w:space="0" w:color="auto"/>
            <w:bottom w:val="none" w:sz="0" w:space="0" w:color="auto"/>
            <w:right w:val="none" w:sz="0" w:space="0" w:color="auto"/>
          </w:divBdr>
          <w:divsChild>
            <w:div w:id="91710323">
              <w:marLeft w:val="0"/>
              <w:marRight w:val="0"/>
              <w:marTop w:val="0"/>
              <w:marBottom w:val="0"/>
              <w:divBdr>
                <w:top w:val="none" w:sz="0" w:space="0" w:color="auto"/>
                <w:left w:val="none" w:sz="0" w:space="0" w:color="auto"/>
                <w:bottom w:val="none" w:sz="0" w:space="0" w:color="auto"/>
                <w:right w:val="none" w:sz="0" w:space="0" w:color="auto"/>
              </w:divBdr>
              <w:divsChild>
                <w:div w:id="598950774">
                  <w:marLeft w:val="0"/>
                  <w:marRight w:val="0"/>
                  <w:marTop w:val="0"/>
                  <w:marBottom w:val="0"/>
                  <w:divBdr>
                    <w:top w:val="none" w:sz="0" w:space="0" w:color="auto"/>
                    <w:left w:val="none" w:sz="0" w:space="0" w:color="auto"/>
                    <w:bottom w:val="none" w:sz="0" w:space="0" w:color="auto"/>
                    <w:right w:val="none" w:sz="0" w:space="0" w:color="auto"/>
                  </w:divBdr>
                </w:div>
                <w:div w:id="1739749391">
                  <w:marLeft w:val="0"/>
                  <w:marRight w:val="0"/>
                  <w:marTop w:val="0"/>
                  <w:marBottom w:val="0"/>
                  <w:divBdr>
                    <w:top w:val="none" w:sz="0" w:space="0" w:color="auto"/>
                    <w:left w:val="none" w:sz="0" w:space="0" w:color="auto"/>
                    <w:bottom w:val="none" w:sz="0" w:space="0" w:color="auto"/>
                    <w:right w:val="none" w:sz="0" w:space="0" w:color="auto"/>
                  </w:divBdr>
                  <w:divsChild>
                    <w:div w:id="371881775">
                      <w:marLeft w:val="0"/>
                      <w:marRight w:val="0"/>
                      <w:marTop w:val="0"/>
                      <w:marBottom w:val="0"/>
                      <w:divBdr>
                        <w:top w:val="none" w:sz="0" w:space="0" w:color="auto"/>
                        <w:left w:val="none" w:sz="0" w:space="0" w:color="auto"/>
                        <w:bottom w:val="none" w:sz="0" w:space="0" w:color="auto"/>
                        <w:right w:val="none" w:sz="0" w:space="0" w:color="auto"/>
                      </w:divBdr>
                      <w:divsChild>
                        <w:div w:id="439450824">
                          <w:marLeft w:val="0"/>
                          <w:marRight w:val="0"/>
                          <w:marTop w:val="0"/>
                          <w:marBottom w:val="0"/>
                          <w:divBdr>
                            <w:top w:val="none" w:sz="0" w:space="0" w:color="auto"/>
                            <w:left w:val="none" w:sz="0" w:space="0" w:color="auto"/>
                            <w:bottom w:val="none" w:sz="0" w:space="0" w:color="auto"/>
                            <w:right w:val="none" w:sz="0" w:space="0" w:color="auto"/>
                          </w:divBdr>
                        </w:div>
                        <w:div w:id="1510677687">
                          <w:marLeft w:val="0"/>
                          <w:marRight w:val="0"/>
                          <w:marTop w:val="225"/>
                          <w:marBottom w:val="150"/>
                          <w:divBdr>
                            <w:top w:val="none" w:sz="0" w:space="0" w:color="auto"/>
                            <w:left w:val="none" w:sz="0" w:space="0" w:color="auto"/>
                            <w:bottom w:val="none" w:sz="0" w:space="0" w:color="auto"/>
                            <w:right w:val="none" w:sz="0" w:space="0" w:color="auto"/>
                          </w:divBdr>
                          <w:divsChild>
                            <w:div w:id="1062946598">
                              <w:marLeft w:val="0"/>
                              <w:marRight w:val="0"/>
                              <w:marTop w:val="0"/>
                              <w:marBottom w:val="0"/>
                              <w:divBdr>
                                <w:top w:val="none" w:sz="0" w:space="0" w:color="auto"/>
                                <w:left w:val="none" w:sz="0" w:space="0" w:color="auto"/>
                                <w:bottom w:val="none" w:sz="0" w:space="0" w:color="auto"/>
                                <w:right w:val="none" w:sz="0" w:space="0" w:color="auto"/>
                              </w:divBdr>
                            </w:div>
                            <w:div w:id="719865333">
                              <w:marLeft w:val="0"/>
                              <w:marRight w:val="0"/>
                              <w:marTop w:val="0"/>
                              <w:marBottom w:val="0"/>
                              <w:divBdr>
                                <w:top w:val="none" w:sz="0" w:space="0" w:color="auto"/>
                                <w:left w:val="none" w:sz="0" w:space="0" w:color="auto"/>
                                <w:bottom w:val="none" w:sz="0" w:space="0" w:color="auto"/>
                                <w:right w:val="none" w:sz="0" w:space="0" w:color="auto"/>
                              </w:divBdr>
                              <w:divsChild>
                                <w:div w:id="677928848">
                                  <w:marLeft w:val="0"/>
                                  <w:marRight w:val="0"/>
                                  <w:marTop w:val="0"/>
                                  <w:marBottom w:val="0"/>
                                  <w:divBdr>
                                    <w:top w:val="none" w:sz="0" w:space="0" w:color="auto"/>
                                    <w:left w:val="none" w:sz="0" w:space="0" w:color="auto"/>
                                    <w:bottom w:val="none" w:sz="0" w:space="0" w:color="auto"/>
                                    <w:right w:val="none" w:sz="0" w:space="0" w:color="auto"/>
                                  </w:divBdr>
                                  <w:divsChild>
                                    <w:div w:id="18154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159816">
          <w:marLeft w:val="0"/>
          <w:marRight w:val="0"/>
          <w:marTop w:val="0"/>
          <w:marBottom w:val="0"/>
          <w:divBdr>
            <w:top w:val="none" w:sz="0" w:space="0" w:color="auto"/>
            <w:left w:val="none" w:sz="0" w:space="0" w:color="auto"/>
            <w:bottom w:val="none" w:sz="0" w:space="0" w:color="auto"/>
            <w:right w:val="none" w:sz="0" w:space="0" w:color="auto"/>
          </w:divBdr>
          <w:divsChild>
            <w:div w:id="2120835546">
              <w:marLeft w:val="0"/>
              <w:marRight w:val="0"/>
              <w:marTop w:val="0"/>
              <w:marBottom w:val="0"/>
              <w:divBdr>
                <w:top w:val="none" w:sz="0" w:space="0" w:color="auto"/>
                <w:left w:val="none" w:sz="0" w:space="0" w:color="auto"/>
                <w:bottom w:val="none" w:sz="0" w:space="0" w:color="auto"/>
                <w:right w:val="none" w:sz="0" w:space="0" w:color="auto"/>
              </w:divBdr>
              <w:divsChild>
                <w:div w:id="24986986">
                  <w:marLeft w:val="0"/>
                  <w:marRight w:val="0"/>
                  <w:marTop w:val="0"/>
                  <w:marBottom w:val="0"/>
                  <w:divBdr>
                    <w:top w:val="none" w:sz="0" w:space="0" w:color="auto"/>
                    <w:left w:val="none" w:sz="0" w:space="0" w:color="auto"/>
                    <w:bottom w:val="none" w:sz="0" w:space="0" w:color="auto"/>
                    <w:right w:val="none" w:sz="0" w:space="0" w:color="auto"/>
                  </w:divBdr>
                  <w:divsChild>
                    <w:div w:id="1887259273">
                      <w:marLeft w:val="0"/>
                      <w:marRight w:val="0"/>
                      <w:marTop w:val="0"/>
                      <w:marBottom w:val="0"/>
                      <w:divBdr>
                        <w:top w:val="none" w:sz="0" w:space="0" w:color="auto"/>
                        <w:left w:val="none" w:sz="0" w:space="0" w:color="auto"/>
                        <w:bottom w:val="none" w:sz="0" w:space="0" w:color="auto"/>
                        <w:right w:val="none" w:sz="0" w:space="0" w:color="auto"/>
                      </w:divBdr>
                      <w:divsChild>
                        <w:div w:id="1946495876">
                          <w:marLeft w:val="0"/>
                          <w:marRight w:val="0"/>
                          <w:marTop w:val="0"/>
                          <w:marBottom w:val="0"/>
                          <w:divBdr>
                            <w:top w:val="none" w:sz="0" w:space="0" w:color="auto"/>
                            <w:left w:val="none" w:sz="0" w:space="0" w:color="auto"/>
                            <w:bottom w:val="none" w:sz="0" w:space="0" w:color="auto"/>
                            <w:right w:val="none" w:sz="0" w:space="0" w:color="auto"/>
                          </w:divBdr>
                          <w:divsChild>
                            <w:div w:id="733235421">
                              <w:marLeft w:val="0"/>
                              <w:marRight w:val="0"/>
                              <w:marTop w:val="0"/>
                              <w:marBottom w:val="0"/>
                              <w:divBdr>
                                <w:top w:val="none" w:sz="0" w:space="0" w:color="auto"/>
                                <w:left w:val="none" w:sz="0" w:space="0" w:color="auto"/>
                                <w:bottom w:val="none" w:sz="0" w:space="0" w:color="auto"/>
                                <w:right w:val="none" w:sz="0" w:space="0" w:color="auto"/>
                              </w:divBdr>
                              <w:divsChild>
                                <w:div w:id="333186006">
                                  <w:marLeft w:val="0"/>
                                  <w:marRight w:val="0"/>
                                  <w:marTop w:val="0"/>
                                  <w:marBottom w:val="0"/>
                                  <w:divBdr>
                                    <w:top w:val="none" w:sz="0" w:space="0" w:color="auto"/>
                                    <w:left w:val="none" w:sz="0" w:space="0" w:color="auto"/>
                                    <w:bottom w:val="none" w:sz="0" w:space="0" w:color="auto"/>
                                    <w:right w:val="none" w:sz="0" w:space="0" w:color="auto"/>
                                  </w:divBdr>
                                  <w:divsChild>
                                    <w:div w:id="1151872554">
                                      <w:marLeft w:val="0"/>
                                      <w:marRight w:val="0"/>
                                      <w:marTop w:val="0"/>
                                      <w:marBottom w:val="0"/>
                                      <w:divBdr>
                                        <w:top w:val="none" w:sz="0" w:space="0" w:color="auto"/>
                                        <w:left w:val="none" w:sz="0" w:space="0" w:color="auto"/>
                                        <w:bottom w:val="none" w:sz="0" w:space="0" w:color="auto"/>
                                        <w:right w:val="none" w:sz="0" w:space="0" w:color="auto"/>
                                      </w:divBdr>
                                      <w:divsChild>
                                        <w:div w:id="1046485773">
                                          <w:marLeft w:val="0"/>
                                          <w:marRight w:val="0"/>
                                          <w:marTop w:val="0"/>
                                          <w:marBottom w:val="0"/>
                                          <w:divBdr>
                                            <w:top w:val="none" w:sz="0" w:space="0" w:color="auto"/>
                                            <w:left w:val="none" w:sz="0" w:space="0" w:color="auto"/>
                                            <w:bottom w:val="none" w:sz="0" w:space="0" w:color="auto"/>
                                            <w:right w:val="none" w:sz="0" w:space="0" w:color="auto"/>
                                          </w:divBdr>
                                          <w:divsChild>
                                            <w:div w:id="857933616">
                                              <w:marLeft w:val="0"/>
                                              <w:marRight w:val="0"/>
                                              <w:marTop w:val="0"/>
                                              <w:marBottom w:val="0"/>
                                              <w:divBdr>
                                                <w:top w:val="none" w:sz="0" w:space="0" w:color="auto"/>
                                                <w:left w:val="none" w:sz="0" w:space="0" w:color="auto"/>
                                                <w:bottom w:val="none" w:sz="0" w:space="0" w:color="auto"/>
                                                <w:right w:val="none" w:sz="0" w:space="0" w:color="auto"/>
                                              </w:divBdr>
                                              <w:divsChild>
                                                <w:div w:id="4058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8783966">
      <w:bodyDiv w:val="1"/>
      <w:marLeft w:val="0"/>
      <w:marRight w:val="0"/>
      <w:marTop w:val="0"/>
      <w:marBottom w:val="0"/>
      <w:divBdr>
        <w:top w:val="none" w:sz="0" w:space="0" w:color="auto"/>
        <w:left w:val="none" w:sz="0" w:space="0" w:color="auto"/>
        <w:bottom w:val="none" w:sz="0" w:space="0" w:color="auto"/>
        <w:right w:val="none" w:sz="0" w:space="0" w:color="auto"/>
      </w:divBdr>
      <w:divsChild>
        <w:div w:id="1830055958">
          <w:marLeft w:val="0"/>
          <w:marRight w:val="0"/>
          <w:marTop w:val="0"/>
          <w:marBottom w:val="300"/>
          <w:divBdr>
            <w:top w:val="none" w:sz="0" w:space="0" w:color="auto"/>
            <w:left w:val="none" w:sz="0" w:space="0" w:color="auto"/>
            <w:bottom w:val="none" w:sz="0" w:space="0" w:color="auto"/>
            <w:right w:val="none" w:sz="0" w:space="0" w:color="auto"/>
          </w:divBdr>
          <w:divsChild>
            <w:div w:id="1541825252">
              <w:marLeft w:val="0"/>
              <w:marRight w:val="0"/>
              <w:marTop w:val="0"/>
              <w:marBottom w:val="0"/>
              <w:divBdr>
                <w:top w:val="none" w:sz="0" w:space="0" w:color="auto"/>
                <w:left w:val="none" w:sz="0" w:space="0" w:color="auto"/>
                <w:bottom w:val="none" w:sz="0" w:space="0" w:color="auto"/>
                <w:right w:val="none" w:sz="0" w:space="0" w:color="auto"/>
              </w:divBdr>
              <w:divsChild>
                <w:div w:id="1993606702">
                  <w:marLeft w:val="0"/>
                  <w:marRight w:val="0"/>
                  <w:marTop w:val="0"/>
                  <w:marBottom w:val="0"/>
                  <w:divBdr>
                    <w:top w:val="none" w:sz="0" w:space="0" w:color="auto"/>
                    <w:left w:val="none" w:sz="0" w:space="0" w:color="auto"/>
                    <w:bottom w:val="none" w:sz="0" w:space="0" w:color="auto"/>
                    <w:right w:val="none" w:sz="0" w:space="0" w:color="auto"/>
                  </w:divBdr>
                </w:div>
                <w:div w:id="2040154980">
                  <w:marLeft w:val="0"/>
                  <w:marRight w:val="0"/>
                  <w:marTop w:val="0"/>
                  <w:marBottom w:val="0"/>
                  <w:divBdr>
                    <w:top w:val="none" w:sz="0" w:space="0" w:color="auto"/>
                    <w:left w:val="none" w:sz="0" w:space="0" w:color="auto"/>
                    <w:bottom w:val="none" w:sz="0" w:space="0" w:color="auto"/>
                    <w:right w:val="none" w:sz="0" w:space="0" w:color="auto"/>
                  </w:divBdr>
                  <w:divsChild>
                    <w:div w:id="510410009">
                      <w:marLeft w:val="0"/>
                      <w:marRight w:val="0"/>
                      <w:marTop w:val="0"/>
                      <w:marBottom w:val="0"/>
                      <w:divBdr>
                        <w:top w:val="none" w:sz="0" w:space="0" w:color="auto"/>
                        <w:left w:val="none" w:sz="0" w:space="0" w:color="auto"/>
                        <w:bottom w:val="none" w:sz="0" w:space="0" w:color="auto"/>
                        <w:right w:val="none" w:sz="0" w:space="0" w:color="auto"/>
                      </w:divBdr>
                      <w:divsChild>
                        <w:div w:id="289170540">
                          <w:marLeft w:val="0"/>
                          <w:marRight w:val="0"/>
                          <w:marTop w:val="0"/>
                          <w:marBottom w:val="0"/>
                          <w:divBdr>
                            <w:top w:val="none" w:sz="0" w:space="0" w:color="auto"/>
                            <w:left w:val="none" w:sz="0" w:space="0" w:color="auto"/>
                            <w:bottom w:val="none" w:sz="0" w:space="0" w:color="auto"/>
                            <w:right w:val="none" w:sz="0" w:space="0" w:color="auto"/>
                          </w:divBdr>
                        </w:div>
                        <w:div w:id="1021516819">
                          <w:marLeft w:val="0"/>
                          <w:marRight w:val="0"/>
                          <w:marTop w:val="225"/>
                          <w:marBottom w:val="150"/>
                          <w:divBdr>
                            <w:top w:val="none" w:sz="0" w:space="0" w:color="auto"/>
                            <w:left w:val="none" w:sz="0" w:space="0" w:color="auto"/>
                            <w:bottom w:val="none" w:sz="0" w:space="0" w:color="auto"/>
                            <w:right w:val="none" w:sz="0" w:space="0" w:color="auto"/>
                          </w:divBdr>
                          <w:divsChild>
                            <w:div w:id="624654583">
                              <w:marLeft w:val="0"/>
                              <w:marRight w:val="0"/>
                              <w:marTop w:val="0"/>
                              <w:marBottom w:val="0"/>
                              <w:divBdr>
                                <w:top w:val="none" w:sz="0" w:space="0" w:color="auto"/>
                                <w:left w:val="none" w:sz="0" w:space="0" w:color="auto"/>
                                <w:bottom w:val="none" w:sz="0" w:space="0" w:color="auto"/>
                                <w:right w:val="none" w:sz="0" w:space="0" w:color="auto"/>
                              </w:divBdr>
                            </w:div>
                            <w:div w:id="485509824">
                              <w:marLeft w:val="0"/>
                              <w:marRight w:val="0"/>
                              <w:marTop w:val="0"/>
                              <w:marBottom w:val="0"/>
                              <w:divBdr>
                                <w:top w:val="none" w:sz="0" w:space="0" w:color="auto"/>
                                <w:left w:val="none" w:sz="0" w:space="0" w:color="auto"/>
                                <w:bottom w:val="none" w:sz="0" w:space="0" w:color="auto"/>
                                <w:right w:val="none" w:sz="0" w:space="0" w:color="auto"/>
                              </w:divBdr>
                              <w:divsChild>
                                <w:div w:id="896553063">
                                  <w:marLeft w:val="0"/>
                                  <w:marRight w:val="0"/>
                                  <w:marTop w:val="0"/>
                                  <w:marBottom w:val="0"/>
                                  <w:divBdr>
                                    <w:top w:val="none" w:sz="0" w:space="0" w:color="auto"/>
                                    <w:left w:val="none" w:sz="0" w:space="0" w:color="auto"/>
                                    <w:bottom w:val="none" w:sz="0" w:space="0" w:color="auto"/>
                                    <w:right w:val="none" w:sz="0" w:space="0" w:color="auto"/>
                                  </w:divBdr>
                                  <w:divsChild>
                                    <w:div w:id="3686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126630">
          <w:marLeft w:val="0"/>
          <w:marRight w:val="0"/>
          <w:marTop w:val="0"/>
          <w:marBottom w:val="0"/>
          <w:divBdr>
            <w:top w:val="none" w:sz="0" w:space="0" w:color="auto"/>
            <w:left w:val="none" w:sz="0" w:space="0" w:color="auto"/>
            <w:bottom w:val="none" w:sz="0" w:space="0" w:color="auto"/>
            <w:right w:val="none" w:sz="0" w:space="0" w:color="auto"/>
          </w:divBdr>
          <w:divsChild>
            <w:div w:id="111560161">
              <w:marLeft w:val="0"/>
              <w:marRight w:val="0"/>
              <w:marTop w:val="0"/>
              <w:marBottom w:val="0"/>
              <w:divBdr>
                <w:top w:val="none" w:sz="0" w:space="0" w:color="auto"/>
                <w:left w:val="none" w:sz="0" w:space="0" w:color="auto"/>
                <w:bottom w:val="none" w:sz="0" w:space="0" w:color="auto"/>
                <w:right w:val="none" w:sz="0" w:space="0" w:color="auto"/>
              </w:divBdr>
              <w:divsChild>
                <w:div w:id="663626244">
                  <w:marLeft w:val="0"/>
                  <w:marRight w:val="0"/>
                  <w:marTop w:val="0"/>
                  <w:marBottom w:val="0"/>
                  <w:divBdr>
                    <w:top w:val="none" w:sz="0" w:space="0" w:color="auto"/>
                    <w:left w:val="none" w:sz="0" w:space="0" w:color="auto"/>
                    <w:bottom w:val="none" w:sz="0" w:space="0" w:color="auto"/>
                    <w:right w:val="none" w:sz="0" w:space="0" w:color="auto"/>
                  </w:divBdr>
                  <w:divsChild>
                    <w:div w:id="1387528403">
                      <w:marLeft w:val="0"/>
                      <w:marRight w:val="0"/>
                      <w:marTop w:val="0"/>
                      <w:marBottom w:val="0"/>
                      <w:divBdr>
                        <w:top w:val="none" w:sz="0" w:space="0" w:color="auto"/>
                        <w:left w:val="none" w:sz="0" w:space="0" w:color="auto"/>
                        <w:bottom w:val="none" w:sz="0" w:space="0" w:color="auto"/>
                        <w:right w:val="none" w:sz="0" w:space="0" w:color="auto"/>
                      </w:divBdr>
                      <w:divsChild>
                        <w:div w:id="21172864">
                          <w:marLeft w:val="0"/>
                          <w:marRight w:val="0"/>
                          <w:marTop w:val="0"/>
                          <w:marBottom w:val="0"/>
                          <w:divBdr>
                            <w:top w:val="none" w:sz="0" w:space="0" w:color="auto"/>
                            <w:left w:val="none" w:sz="0" w:space="0" w:color="auto"/>
                            <w:bottom w:val="none" w:sz="0" w:space="0" w:color="auto"/>
                            <w:right w:val="none" w:sz="0" w:space="0" w:color="auto"/>
                          </w:divBdr>
                          <w:divsChild>
                            <w:div w:id="804199162">
                              <w:marLeft w:val="0"/>
                              <w:marRight w:val="0"/>
                              <w:marTop w:val="0"/>
                              <w:marBottom w:val="0"/>
                              <w:divBdr>
                                <w:top w:val="none" w:sz="0" w:space="0" w:color="auto"/>
                                <w:left w:val="none" w:sz="0" w:space="0" w:color="auto"/>
                                <w:bottom w:val="none" w:sz="0" w:space="0" w:color="auto"/>
                                <w:right w:val="none" w:sz="0" w:space="0" w:color="auto"/>
                              </w:divBdr>
                              <w:divsChild>
                                <w:div w:id="1772436475">
                                  <w:marLeft w:val="0"/>
                                  <w:marRight w:val="0"/>
                                  <w:marTop w:val="0"/>
                                  <w:marBottom w:val="0"/>
                                  <w:divBdr>
                                    <w:top w:val="none" w:sz="0" w:space="0" w:color="auto"/>
                                    <w:left w:val="none" w:sz="0" w:space="0" w:color="auto"/>
                                    <w:bottom w:val="none" w:sz="0" w:space="0" w:color="auto"/>
                                    <w:right w:val="none" w:sz="0" w:space="0" w:color="auto"/>
                                  </w:divBdr>
                                  <w:divsChild>
                                    <w:div w:id="1324890259">
                                      <w:marLeft w:val="0"/>
                                      <w:marRight w:val="0"/>
                                      <w:marTop w:val="0"/>
                                      <w:marBottom w:val="0"/>
                                      <w:divBdr>
                                        <w:top w:val="none" w:sz="0" w:space="0" w:color="auto"/>
                                        <w:left w:val="none" w:sz="0" w:space="0" w:color="auto"/>
                                        <w:bottom w:val="none" w:sz="0" w:space="0" w:color="auto"/>
                                        <w:right w:val="none" w:sz="0" w:space="0" w:color="auto"/>
                                      </w:divBdr>
                                      <w:divsChild>
                                        <w:div w:id="777258156">
                                          <w:marLeft w:val="0"/>
                                          <w:marRight w:val="0"/>
                                          <w:marTop w:val="0"/>
                                          <w:marBottom w:val="0"/>
                                          <w:divBdr>
                                            <w:top w:val="none" w:sz="0" w:space="0" w:color="auto"/>
                                            <w:left w:val="none" w:sz="0" w:space="0" w:color="auto"/>
                                            <w:bottom w:val="none" w:sz="0" w:space="0" w:color="auto"/>
                                            <w:right w:val="none" w:sz="0" w:space="0" w:color="auto"/>
                                          </w:divBdr>
                                          <w:divsChild>
                                            <w:div w:id="1047334864">
                                              <w:marLeft w:val="0"/>
                                              <w:marRight w:val="0"/>
                                              <w:marTop w:val="0"/>
                                              <w:marBottom w:val="0"/>
                                              <w:divBdr>
                                                <w:top w:val="none" w:sz="0" w:space="0" w:color="auto"/>
                                                <w:left w:val="none" w:sz="0" w:space="0" w:color="auto"/>
                                                <w:bottom w:val="none" w:sz="0" w:space="0" w:color="auto"/>
                                                <w:right w:val="none" w:sz="0" w:space="0" w:color="auto"/>
                                              </w:divBdr>
                                              <w:divsChild>
                                                <w:div w:id="5167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490628">
              <w:marLeft w:val="0"/>
              <w:marRight w:val="0"/>
              <w:marTop w:val="0"/>
              <w:marBottom w:val="0"/>
              <w:divBdr>
                <w:top w:val="none" w:sz="0" w:space="0" w:color="auto"/>
                <w:left w:val="none" w:sz="0" w:space="0" w:color="auto"/>
                <w:bottom w:val="none" w:sz="0" w:space="0" w:color="auto"/>
                <w:right w:val="none" w:sz="0" w:space="0" w:color="auto"/>
              </w:divBdr>
              <w:divsChild>
                <w:div w:id="108278445">
                  <w:marLeft w:val="0"/>
                  <w:marRight w:val="0"/>
                  <w:marTop w:val="0"/>
                  <w:marBottom w:val="0"/>
                  <w:divBdr>
                    <w:top w:val="none" w:sz="0" w:space="0" w:color="auto"/>
                    <w:left w:val="none" w:sz="0" w:space="0" w:color="auto"/>
                    <w:bottom w:val="none" w:sz="0" w:space="0" w:color="auto"/>
                    <w:right w:val="none" w:sz="0" w:space="0" w:color="auto"/>
                  </w:divBdr>
                  <w:divsChild>
                    <w:div w:id="1284265106">
                      <w:marLeft w:val="0"/>
                      <w:marRight w:val="0"/>
                      <w:marTop w:val="0"/>
                      <w:marBottom w:val="0"/>
                      <w:divBdr>
                        <w:top w:val="none" w:sz="0" w:space="0" w:color="auto"/>
                        <w:left w:val="none" w:sz="0" w:space="0" w:color="auto"/>
                        <w:bottom w:val="none" w:sz="0" w:space="0" w:color="auto"/>
                        <w:right w:val="none" w:sz="0" w:space="0" w:color="auto"/>
                      </w:divBdr>
                      <w:divsChild>
                        <w:div w:id="171727944">
                          <w:marLeft w:val="0"/>
                          <w:marRight w:val="0"/>
                          <w:marTop w:val="0"/>
                          <w:marBottom w:val="0"/>
                          <w:divBdr>
                            <w:top w:val="none" w:sz="0" w:space="0" w:color="auto"/>
                            <w:left w:val="none" w:sz="0" w:space="0" w:color="auto"/>
                            <w:bottom w:val="none" w:sz="0" w:space="0" w:color="auto"/>
                            <w:right w:val="none" w:sz="0" w:space="0" w:color="auto"/>
                          </w:divBdr>
                          <w:divsChild>
                            <w:div w:id="475225408">
                              <w:marLeft w:val="0"/>
                              <w:marRight w:val="0"/>
                              <w:marTop w:val="0"/>
                              <w:marBottom w:val="0"/>
                              <w:divBdr>
                                <w:top w:val="none" w:sz="0" w:space="0" w:color="auto"/>
                                <w:left w:val="none" w:sz="0" w:space="0" w:color="auto"/>
                                <w:bottom w:val="none" w:sz="0" w:space="0" w:color="auto"/>
                                <w:right w:val="none" w:sz="0" w:space="0" w:color="auto"/>
                              </w:divBdr>
                              <w:divsChild>
                                <w:div w:id="898980230">
                                  <w:marLeft w:val="0"/>
                                  <w:marRight w:val="0"/>
                                  <w:marTop w:val="0"/>
                                  <w:marBottom w:val="0"/>
                                  <w:divBdr>
                                    <w:top w:val="none" w:sz="0" w:space="0" w:color="auto"/>
                                    <w:left w:val="none" w:sz="0" w:space="0" w:color="auto"/>
                                    <w:bottom w:val="none" w:sz="0" w:space="0" w:color="auto"/>
                                    <w:right w:val="none" w:sz="0" w:space="0" w:color="auto"/>
                                  </w:divBdr>
                                  <w:divsChild>
                                    <w:div w:id="1416365441">
                                      <w:marLeft w:val="0"/>
                                      <w:marRight w:val="0"/>
                                      <w:marTop w:val="0"/>
                                      <w:marBottom w:val="0"/>
                                      <w:divBdr>
                                        <w:top w:val="none" w:sz="0" w:space="0" w:color="auto"/>
                                        <w:left w:val="none" w:sz="0" w:space="0" w:color="auto"/>
                                        <w:bottom w:val="none" w:sz="0" w:space="0" w:color="auto"/>
                                        <w:right w:val="none" w:sz="0" w:space="0" w:color="auto"/>
                                      </w:divBdr>
                                      <w:divsChild>
                                        <w:div w:id="734357754">
                                          <w:marLeft w:val="0"/>
                                          <w:marRight w:val="0"/>
                                          <w:marTop w:val="0"/>
                                          <w:marBottom w:val="0"/>
                                          <w:divBdr>
                                            <w:top w:val="none" w:sz="0" w:space="0" w:color="auto"/>
                                            <w:left w:val="none" w:sz="0" w:space="0" w:color="auto"/>
                                            <w:bottom w:val="none" w:sz="0" w:space="0" w:color="auto"/>
                                            <w:right w:val="none" w:sz="0" w:space="0" w:color="auto"/>
                                          </w:divBdr>
                                          <w:divsChild>
                                            <w:div w:id="98566325">
                                              <w:marLeft w:val="0"/>
                                              <w:marRight w:val="0"/>
                                              <w:marTop w:val="0"/>
                                              <w:marBottom w:val="0"/>
                                              <w:divBdr>
                                                <w:top w:val="none" w:sz="0" w:space="0" w:color="auto"/>
                                                <w:left w:val="none" w:sz="0" w:space="0" w:color="auto"/>
                                                <w:bottom w:val="none" w:sz="0" w:space="0" w:color="auto"/>
                                                <w:right w:val="none" w:sz="0" w:space="0" w:color="auto"/>
                                              </w:divBdr>
                                              <w:divsChild>
                                                <w:div w:id="19917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613652">
      <w:bodyDiv w:val="1"/>
      <w:marLeft w:val="0"/>
      <w:marRight w:val="0"/>
      <w:marTop w:val="0"/>
      <w:marBottom w:val="0"/>
      <w:divBdr>
        <w:top w:val="none" w:sz="0" w:space="0" w:color="auto"/>
        <w:left w:val="none" w:sz="0" w:space="0" w:color="auto"/>
        <w:bottom w:val="none" w:sz="0" w:space="0" w:color="auto"/>
        <w:right w:val="none" w:sz="0" w:space="0" w:color="auto"/>
      </w:divBdr>
    </w:div>
    <w:div w:id="2143619839">
      <w:bodyDiv w:val="1"/>
      <w:marLeft w:val="0"/>
      <w:marRight w:val="0"/>
      <w:marTop w:val="0"/>
      <w:marBottom w:val="0"/>
      <w:divBdr>
        <w:top w:val="none" w:sz="0" w:space="0" w:color="auto"/>
        <w:left w:val="none" w:sz="0" w:space="0" w:color="auto"/>
        <w:bottom w:val="none" w:sz="0" w:space="0" w:color="auto"/>
        <w:right w:val="none" w:sz="0" w:space="0" w:color="auto"/>
      </w:divBdr>
      <w:divsChild>
        <w:div w:id="441078148">
          <w:marLeft w:val="0"/>
          <w:marRight w:val="0"/>
          <w:marTop w:val="0"/>
          <w:marBottom w:val="0"/>
          <w:divBdr>
            <w:top w:val="none" w:sz="0" w:space="0" w:color="auto"/>
            <w:left w:val="none" w:sz="0" w:space="0" w:color="auto"/>
            <w:bottom w:val="none" w:sz="0" w:space="0" w:color="auto"/>
            <w:right w:val="none" w:sz="0" w:space="0" w:color="auto"/>
          </w:divBdr>
          <w:divsChild>
            <w:div w:id="579217675">
              <w:marLeft w:val="0"/>
              <w:marRight w:val="0"/>
              <w:marTop w:val="0"/>
              <w:marBottom w:val="0"/>
              <w:divBdr>
                <w:top w:val="none" w:sz="0" w:space="0" w:color="auto"/>
                <w:left w:val="none" w:sz="0" w:space="0" w:color="auto"/>
                <w:bottom w:val="none" w:sz="0" w:space="0" w:color="auto"/>
                <w:right w:val="none" w:sz="0" w:space="0" w:color="auto"/>
              </w:divBdr>
              <w:divsChild>
                <w:div w:id="519199741">
                  <w:marLeft w:val="0"/>
                  <w:marRight w:val="0"/>
                  <w:marTop w:val="0"/>
                  <w:marBottom w:val="0"/>
                  <w:divBdr>
                    <w:top w:val="none" w:sz="0" w:space="0" w:color="auto"/>
                    <w:left w:val="none" w:sz="0" w:space="0" w:color="auto"/>
                    <w:bottom w:val="none" w:sz="0" w:space="0" w:color="auto"/>
                    <w:right w:val="none" w:sz="0" w:space="0" w:color="auto"/>
                  </w:divBdr>
                  <w:divsChild>
                    <w:div w:id="856970940">
                      <w:marLeft w:val="0"/>
                      <w:marRight w:val="0"/>
                      <w:marTop w:val="0"/>
                      <w:marBottom w:val="0"/>
                      <w:divBdr>
                        <w:top w:val="none" w:sz="0" w:space="0" w:color="auto"/>
                        <w:left w:val="none" w:sz="0" w:space="0" w:color="auto"/>
                        <w:bottom w:val="none" w:sz="0" w:space="0" w:color="auto"/>
                        <w:right w:val="none" w:sz="0" w:space="0" w:color="auto"/>
                      </w:divBdr>
                      <w:divsChild>
                        <w:div w:id="1834949415">
                          <w:marLeft w:val="0"/>
                          <w:marRight w:val="0"/>
                          <w:marTop w:val="0"/>
                          <w:marBottom w:val="0"/>
                          <w:divBdr>
                            <w:top w:val="none" w:sz="0" w:space="0" w:color="auto"/>
                            <w:left w:val="none" w:sz="0" w:space="0" w:color="auto"/>
                            <w:bottom w:val="none" w:sz="0" w:space="0" w:color="auto"/>
                            <w:right w:val="none" w:sz="0" w:space="0" w:color="auto"/>
                          </w:divBdr>
                          <w:divsChild>
                            <w:div w:id="420684058">
                              <w:marLeft w:val="0"/>
                              <w:marRight w:val="0"/>
                              <w:marTop w:val="0"/>
                              <w:marBottom w:val="0"/>
                              <w:divBdr>
                                <w:top w:val="none" w:sz="0" w:space="0" w:color="auto"/>
                                <w:left w:val="none" w:sz="0" w:space="0" w:color="auto"/>
                                <w:bottom w:val="none" w:sz="0" w:space="0" w:color="auto"/>
                                <w:right w:val="none" w:sz="0" w:space="0" w:color="auto"/>
                              </w:divBdr>
                              <w:divsChild>
                                <w:div w:id="1773940156">
                                  <w:marLeft w:val="0"/>
                                  <w:marRight w:val="0"/>
                                  <w:marTop w:val="0"/>
                                  <w:marBottom w:val="0"/>
                                  <w:divBdr>
                                    <w:top w:val="none" w:sz="0" w:space="0" w:color="auto"/>
                                    <w:left w:val="none" w:sz="0" w:space="0" w:color="auto"/>
                                    <w:bottom w:val="none" w:sz="0" w:space="0" w:color="auto"/>
                                    <w:right w:val="none" w:sz="0" w:space="0" w:color="auto"/>
                                  </w:divBdr>
                                  <w:divsChild>
                                    <w:div w:id="442111474">
                                      <w:marLeft w:val="0"/>
                                      <w:marRight w:val="0"/>
                                      <w:marTop w:val="0"/>
                                      <w:marBottom w:val="0"/>
                                      <w:divBdr>
                                        <w:top w:val="none" w:sz="0" w:space="0" w:color="auto"/>
                                        <w:left w:val="none" w:sz="0" w:space="0" w:color="auto"/>
                                        <w:bottom w:val="none" w:sz="0" w:space="0" w:color="auto"/>
                                        <w:right w:val="none" w:sz="0" w:space="0" w:color="auto"/>
                                      </w:divBdr>
                                      <w:divsChild>
                                        <w:div w:id="343164867">
                                          <w:marLeft w:val="0"/>
                                          <w:marRight w:val="0"/>
                                          <w:marTop w:val="0"/>
                                          <w:marBottom w:val="0"/>
                                          <w:divBdr>
                                            <w:top w:val="none" w:sz="0" w:space="0" w:color="auto"/>
                                            <w:left w:val="none" w:sz="0" w:space="0" w:color="auto"/>
                                            <w:bottom w:val="none" w:sz="0" w:space="0" w:color="auto"/>
                                            <w:right w:val="none" w:sz="0" w:space="0" w:color="auto"/>
                                          </w:divBdr>
                                          <w:divsChild>
                                            <w:div w:id="7970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071614">
          <w:marLeft w:val="0"/>
          <w:marRight w:val="0"/>
          <w:marTop w:val="0"/>
          <w:marBottom w:val="0"/>
          <w:divBdr>
            <w:top w:val="none" w:sz="0" w:space="0" w:color="auto"/>
            <w:left w:val="none" w:sz="0" w:space="0" w:color="auto"/>
            <w:bottom w:val="none" w:sz="0" w:space="0" w:color="auto"/>
            <w:right w:val="none" w:sz="0" w:space="0" w:color="auto"/>
          </w:divBdr>
          <w:divsChild>
            <w:div w:id="467599783">
              <w:marLeft w:val="0"/>
              <w:marRight w:val="0"/>
              <w:marTop w:val="0"/>
              <w:marBottom w:val="0"/>
              <w:divBdr>
                <w:top w:val="none" w:sz="0" w:space="0" w:color="auto"/>
                <w:left w:val="none" w:sz="0" w:space="0" w:color="auto"/>
                <w:bottom w:val="none" w:sz="0" w:space="0" w:color="auto"/>
                <w:right w:val="none" w:sz="0" w:space="0" w:color="auto"/>
              </w:divBdr>
              <w:divsChild>
                <w:div w:id="1213809906">
                  <w:marLeft w:val="0"/>
                  <w:marRight w:val="0"/>
                  <w:marTop w:val="0"/>
                  <w:marBottom w:val="0"/>
                  <w:divBdr>
                    <w:top w:val="none" w:sz="0" w:space="0" w:color="auto"/>
                    <w:left w:val="none" w:sz="0" w:space="0" w:color="auto"/>
                    <w:bottom w:val="none" w:sz="0" w:space="0" w:color="auto"/>
                    <w:right w:val="none" w:sz="0" w:space="0" w:color="auto"/>
                  </w:divBdr>
                  <w:divsChild>
                    <w:div w:id="687101463">
                      <w:marLeft w:val="0"/>
                      <w:marRight w:val="0"/>
                      <w:marTop w:val="0"/>
                      <w:marBottom w:val="0"/>
                      <w:divBdr>
                        <w:top w:val="none" w:sz="0" w:space="0" w:color="auto"/>
                        <w:left w:val="none" w:sz="0" w:space="0" w:color="auto"/>
                        <w:bottom w:val="none" w:sz="0" w:space="0" w:color="auto"/>
                        <w:right w:val="none" w:sz="0" w:space="0" w:color="auto"/>
                      </w:divBdr>
                      <w:divsChild>
                        <w:div w:id="1034649543">
                          <w:marLeft w:val="0"/>
                          <w:marRight w:val="0"/>
                          <w:marTop w:val="0"/>
                          <w:marBottom w:val="0"/>
                          <w:divBdr>
                            <w:top w:val="none" w:sz="0" w:space="0" w:color="auto"/>
                            <w:left w:val="none" w:sz="0" w:space="0" w:color="auto"/>
                            <w:bottom w:val="none" w:sz="0" w:space="0" w:color="auto"/>
                            <w:right w:val="none" w:sz="0" w:space="0" w:color="auto"/>
                          </w:divBdr>
                          <w:divsChild>
                            <w:div w:id="214659735">
                              <w:marLeft w:val="0"/>
                              <w:marRight w:val="0"/>
                              <w:marTop w:val="0"/>
                              <w:marBottom w:val="0"/>
                              <w:divBdr>
                                <w:top w:val="none" w:sz="0" w:space="0" w:color="auto"/>
                                <w:left w:val="none" w:sz="0" w:space="0" w:color="auto"/>
                                <w:bottom w:val="none" w:sz="0" w:space="0" w:color="auto"/>
                                <w:right w:val="none" w:sz="0" w:space="0" w:color="auto"/>
                              </w:divBdr>
                              <w:divsChild>
                                <w:div w:id="2023705702">
                                  <w:marLeft w:val="0"/>
                                  <w:marRight w:val="0"/>
                                  <w:marTop w:val="0"/>
                                  <w:marBottom w:val="0"/>
                                  <w:divBdr>
                                    <w:top w:val="none" w:sz="0" w:space="0" w:color="auto"/>
                                    <w:left w:val="none" w:sz="0" w:space="0" w:color="auto"/>
                                    <w:bottom w:val="none" w:sz="0" w:space="0" w:color="auto"/>
                                    <w:right w:val="none" w:sz="0" w:space="0" w:color="auto"/>
                                  </w:divBdr>
                                  <w:divsChild>
                                    <w:div w:id="1091588158">
                                      <w:marLeft w:val="0"/>
                                      <w:marRight w:val="0"/>
                                      <w:marTop w:val="0"/>
                                      <w:marBottom w:val="0"/>
                                      <w:divBdr>
                                        <w:top w:val="none" w:sz="0" w:space="0" w:color="auto"/>
                                        <w:left w:val="none" w:sz="0" w:space="0" w:color="auto"/>
                                        <w:bottom w:val="none" w:sz="0" w:space="0" w:color="auto"/>
                                        <w:right w:val="none" w:sz="0" w:space="0" w:color="auto"/>
                                      </w:divBdr>
                                      <w:divsChild>
                                        <w:div w:id="979726706">
                                          <w:marLeft w:val="0"/>
                                          <w:marRight w:val="0"/>
                                          <w:marTop w:val="0"/>
                                          <w:marBottom w:val="0"/>
                                          <w:divBdr>
                                            <w:top w:val="none" w:sz="0" w:space="0" w:color="auto"/>
                                            <w:left w:val="none" w:sz="0" w:space="0" w:color="auto"/>
                                            <w:bottom w:val="none" w:sz="0" w:space="0" w:color="auto"/>
                                            <w:right w:val="none" w:sz="0" w:space="0" w:color="auto"/>
                                          </w:divBdr>
                                          <w:divsChild>
                                            <w:div w:id="17012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ngineering.atspotify.com/2014/03/spotify-engineering-culture-part-1/" TargetMode="External"/><Relationship Id="rId26" Type="http://schemas.openxmlformats.org/officeDocument/2006/relationships/hyperlink" Target="https://single-spa.js.org/" TargetMode="External"/><Relationship Id="rId3" Type="http://schemas.openxmlformats.org/officeDocument/2006/relationships/settings" Target="settings.xml"/><Relationship Id="rId21" Type="http://schemas.openxmlformats.org/officeDocument/2006/relationships/hyperlink" Target="https://www.educative.io/module/lesson/web-application-architecture-101/JQOM9AMRNr9" TargetMode="External"/><Relationship Id="rId34" Type="http://schemas.openxmlformats.org/officeDocument/2006/relationships/hyperlink" Target="https://www.thoughtworks.com/talks/a-high-performmance-solution-to-microservice-ui-composition" TargetMode="External"/><Relationship Id="rId7" Type="http://schemas.openxmlformats.org/officeDocument/2006/relationships/hyperlink" Target="https://www.educative.io/module/lesson/web-application-architecture-101/g758262jyGY" TargetMode="External"/><Relationship Id="rId12" Type="http://schemas.openxmlformats.org/officeDocument/2006/relationships/hyperlink" Target="https://www.educative.io/module/lesson/web-application-architecture-101/xVpmrq1Ro33" TargetMode="External"/><Relationship Id="rId17" Type="http://schemas.openxmlformats.org/officeDocument/2006/relationships/hyperlink" Target="https://labs.spotify.com/2014/03/27/spotify-engineering-culture-part-1/" TargetMode="External"/><Relationship Id="rId25" Type="http://schemas.openxmlformats.org/officeDocument/2006/relationships/hyperlink" Target="https://single-spa.js.org/" TargetMode="External"/><Relationship Id="rId33" Type="http://schemas.openxmlformats.org/officeDocument/2006/relationships/hyperlink" Target="https://www.thoughtworks.com/talks/a-high-performmance-solution-to-microservice-ui-compositio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educative.io/module/lesson/web-application-architecture-101/JQOM9AMRNr9" TargetMode="External"/><Relationship Id="rId29" Type="http://schemas.openxmlformats.org/officeDocument/2006/relationships/hyperlink" Target="https://www.educative.io/module/lesson/web-application-architecture-101/JQOM9AMRNr9"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g758262jyGY" TargetMode="External"/><Relationship Id="rId11" Type="http://schemas.openxmlformats.org/officeDocument/2006/relationships/hyperlink" Target="https://www.educative.io/module/lesson/web-application-architecture-101/xVpmrq1Ro33" TargetMode="External"/><Relationship Id="rId24" Type="http://schemas.openxmlformats.org/officeDocument/2006/relationships/image" Target="media/image6.png"/><Relationship Id="rId32" Type="http://schemas.openxmlformats.org/officeDocument/2006/relationships/hyperlink" Target="https://www.youtube.com/watch?v=m32EdvitXy4" TargetMode="External"/><Relationship Id="rId5" Type="http://schemas.openxmlformats.org/officeDocument/2006/relationships/hyperlink" Target="https://www.educative.io/module/lesson/web-application-architecture-101/g758262jyGY" TargetMode="External"/><Relationship Id="rId15" Type="http://schemas.openxmlformats.org/officeDocument/2006/relationships/hyperlink" Target="https://www.educative.io/module/lesson/web-application-architecture-101/xVpmrq1Ro33" TargetMode="External"/><Relationship Id="rId23" Type="http://schemas.openxmlformats.org/officeDocument/2006/relationships/image" Target="media/image5.png"/><Relationship Id="rId28" Type="http://schemas.openxmlformats.org/officeDocument/2006/relationships/hyperlink" Target="https://www.youtube.com/watch?v=YBwgkr_Sbx0" TargetMode="External"/><Relationship Id="rId36" Type="http://schemas.openxmlformats.org/officeDocument/2006/relationships/theme" Target="theme/theme1.xml"/><Relationship Id="rId10" Type="http://schemas.openxmlformats.org/officeDocument/2006/relationships/hyperlink" Target="https://www.educative.io/module/lesson/web-application-architecture-101/g758262jyGY" TargetMode="External"/><Relationship Id="rId19" Type="http://schemas.openxmlformats.org/officeDocument/2006/relationships/hyperlink" Target="https://www.educative.io/module/lesson/web-application-architecture-101/JQOM9AMRNr9" TargetMode="External"/><Relationship Id="rId31" Type="http://schemas.openxmlformats.org/officeDocument/2006/relationships/hyperlink" Target="https://www.youtube.com/watch?v=m32EdvitXy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educative.io/module/lesson/web-application-architecture-101/xVpmrq1Ro33" TargetMode="External"/><Relationship Id="rId22" Type="http://schemas.openxmlformats.org/officeDocument/2006/relationships/hyperlink" Target="https://www.educative.io/module/lesson/web-application-architecture-101/JQOM9AMRNr9" TargetMode="External"/><Relationship Id="rId27" Type="http://schemas.openxmlformats.org/officeDocument/2006/relationships/hyperlink" Target="https://www.youtube.com/watch?v=YBwgkr_Sbx0" TargetMode="External"/><Relationship Id="rId30" Type="http://schemas.openxmlformats.org/officeDocument/2006/relationships/hyperlink" Target="https://www.educative.io/module/lesson/web-application-architecture-101/JQOM9AMRNr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1811</TotalTime>
  <Pages>11</Pages>
  <Words>2191</Words>
  <Characters>12493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5</cp:revision>
  <dcterms:created xsi:type="dcterms:W3CDTF">2022-06-26T08:54:00Z</dcterms:created>
  <dcterms:modified xsi:type="dcterms:W3CDTF">2022-06-27T15:05:00Z</dcterms:modified>
</cp:coreProperties>
</file>