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866" w:rsidRPr="00B74F14" w:rsidRDefault="002E5866" w:rsidP="00B74F14">
      <w:pPr>
        <w:bidi/>
        <w:rPr>
          <w:b/>
          <w:bCs/>
          <w:rtl/>
          <w:lang w:bidi="fa-IR"/>
        </w:rPr>
      </w:pPr>
      <w:r w:rsidRPr="00B74F14">
        <w:rPr>
          <w:rFonts w:hint="cs"/>
          <w:b/>
          <w:bCs/>
          <w:rtl/>
          <w:lang w:bidi="fa-IR"/>
        </w:rPr>
        <w:t>چکیده :</w:t>
      </w:r>
    </w:p>
    <w:p w:rsidR="002E5866" w:rsidRDefault="002E5866" w:rsidP="00B74F14">
      <w:pPr>
        <w:bidi/>
        <w:rPr>
          <w:rFonts w:hint="cs"/>
          <w:rtl/>
          <w:lang w:bidi="fa-IR"/>
        </w:rPr>
      </w:pPr>
      <w:r>
        <w:rPr>
          <w:rFonts w:hint="cs"/>
          <w:rtl/>
          <w:lang w:bidi="fa-IR"/>
        </w:rPr>
        <w:t>صورت  مسیله پیاده سازی</w:t>
      </w:r>
      <w:r>
        <w:rPr>
          <w:lang w:bidi="fa-IR"/>
        </w:rPr>
        <w:t xml:space="preserve">  </w:t>
      </w:r>
      <w:r>
        <w:rPr>
          <w:rFonts w:hint="cs"/>
          <w:rtl/>
          <w:lang w:bidi="fa-IR"/>
        </w:rPr>
        <w:t xml:space="preserve">الگوریتم </w:t>
      </w:r>
      <w:r>
        <w:rPr>
          <w:lang w:bidi="fa-IR"/>
        </w:rPr>
        <w:t xml:space="preserve">SVM </w:t>
      </w:r>
      <w:r>
        <w:rPr>
          <w:rFonts w:hint="cs"/>
          <w:rtl/>
          <w:lang w:bidi="fa-IR"/>
        </w:rPr>
        <w:t xml:space="preserve">یا  </w:t>
      </w:r>
      <w:r>
        <w:rPr>
          <w:lang w:bidi="fa-IR"/>
        </w:rPr>
        <w:t xml:space="preserve">Support Vector Machine </w:t>
      </w:r>
      <w:r>
        <w:rPr>
          <w:rFonts w:hint="cs"/>
          <w:rtl/>
          <w:lang w:bidi="fa-IR"/>
        </w:rPr>
        <w:t xml:space="preserve"> روی تعدادی (241 نفر با 47 ویژگی ) است که برای آن از </w:t>
      </w:r>
      <w:r>
        <w:rPr>
          <w:lang w:bidi="fa-IR"/>
        </w:rPr>
        <w:t xml:space="preserve">linear </w:t>
      </w:r>
      <w:proofErr w:type="spellStart"/>
      <w:r>
        <w:rPr>
          <w:lang w:bidi="fa-IR"/>
        </w:rPr>
        <w:t>svm</w:t>
      </w:r>
      <w:proofErr w:type="spellEnd"/>
      <w:r>
        <w:rPr>
          <w:lang w:bidi="fa-IR"/>
        </w:rPr>
        <w:t xml:space="preserve"> ,kernel </w:t>
      </w:r>
      <w:proofErr w:type="spellStart"/>
      <w:r>
        <w:rPr>
          <w:lang w:bidi="fa-IR"/>
        </w:rPr>
        <w:t>svm</w:t>
      </w:r>
      <w:proofErr w:type="spellEnd"/>
      <w:r>
        <w:rPr>
          <w:lang w:bidi="fa-IR"/>
        </w:rPr>
        <w:t xml:space="preserve"> </w:t>
      </w:r>
      <w:r>
        <w:rPr>
          <w:rFonts w:hint="cs"/>
          <w:rtl/>
          <w:lang w:bidi="fa-IR"/>
        </w:rPr>
        <w:t xml:space="preserve">استفاده کردیم ودر کرنل نیز  از کرنل های مختلف استفاده کردیم و در هر حالت دقت الگوریتم را اندازه گیری کردیم </w:t>
      </w:r>
    </w:p>
    <w:p w:rsidR="002E5866" w:rsidRDefault="002E5866" w:rsidP="00B74F14">
      <w:pPr>
        <w:bidi/>
        <w:rPr>
          <w:rFonts w:hint="cs"/>
          <w:rtl/>
          <w:lang w:bidi="fa-IR"/>
        </w:rPr>
      </w:pPr>
      <w:r>
        <w:rPr>
          <w:rFonts w:hint="cs"/>
          <w:rtl/>
          <w:lang w:bidi="fa-IR"/>
        </w:rPr>
        <w:t xml:space="preserve">دیتاست از : </w:t>
      </w:r>
      <w:r w:rsidR="00B74F14">
        <w:fldChar w:fldCharType="begin"/>
      </w:r>
      <w:r w:rsidR="00B74F14">
        <w:instrText xml:space="preserve"> HYPERLINK "https://archive.ics.uci.edu/ml/machine-learning-databases/00489/" </w:instrText>
      </w:r>
      <w:r w:rsidR="00B74F14">
        <w:fldChar w:fldCharType="separate"/>
      </w:r>
      <w:r w:rsidR="00B74F14">
        <w:rPr>
          <w:rStyle w:val="Hyperlink"/>
        </w:rPr>
        <w:t>https://archive.ics.uci.edu/ml/machine-learning-databases/00489/</w:t>
      </w:r>
      <w:r w:rsidR="00B74F14">
        <w:fldChar w:fldCharType="end"/>
      </w:r>
    </w:p>
    <w:p w:rsidR="002E5866" w:rsidRDefault="002E5866" w:rsidP="00B74F14">
      <w:pPr>
        <w:bidi/>
        <w:rPr>
          <w:rtl/>
          <w:lang w:bidi="fa-IR"/>
        </w:rPr>
      </w:pPr>
      <w:r>
        <w:rPr>
          <w:rFonts w:hint="cs"/>
          <w:rtl/>
          <w:lang w:bidi="fa-IR"/>
        </w:rPr>
        <w:t>تهیه شده است.</w:t>
      </w:r>
    </w:p>
    <w:p w:rsidR="00B74F14" w:rsidRDefault="00B74F14" w:rsidP="00B74F14">
      <w:pPr>
        <w:bidi/>
        <w:rPr>
          <w:rtl/>
          <w:lang w:bidi="fa-IR"/>
        </w:rPr>
      </w:pPr>
    </w:p>
    <w:p w:rsidR="00B74F14" w:rsidRPr="00B74F14" w:rsidRDefault="00B74F14" w:rsidP="00B74F14">
      <w:pPr>
        <w:bidi/>
        <w:rPr>
          <w:b/>
          <w:bCs/>
          <w:lang w:bidi="fa-IR"/>
        </w:rPr>
      </w:pPr>
      <w:r w:rsidRPr="00B74F14">
        <w:rPr>
          <w:rFonts w:hint="cs"/>
          <w:b/>
          <w:bCs/>
          <w:rtl/>
          <w:lang w:bidi="fa-IR"/>
        </w:rPr>
        <w:t xml:space="preserve">مروری بر </w:t>
      </w:r>
      <w:r w:rsidRPr="00B74F14">
        <w:rPr>
          <w:b/>
          <w:bCs/>
          <w:lang w:bidi="fa-IR"/>
        </w:rPr>
        <w:t xml:space="preserve">SVM : </w:t>
      </w:r>
    </w:p>
    <w:p w:rsidR="000354F4" w:rsidRDefault="000354F4" w:rsidP="000354F4">
      <w:pPr>
        <w:bidi/>
        <w:rPr>
          <w:rtl/>
          <w:lang w:bidi="fa-IR"/>
        </w:rPr>
      </w:pPr>
      <w:r>
        <w:rPr>
          <w:rFonts w:hint="cs"/>
          <w:rtl/>
          <w:lang w:bidi="fa-IR"/>
        </w:rPr>
        <w:t xml:space="preserve">یکی های از روش های نظارتی برای پیش بینی مقادیر است یعنی داده ها دارای لیبل هستند و هدف آموزش الگوریتم است که بتواند روش کلاس بندی شدن </w:t>
      </w:r>
      <w:r>
        <w:rPr>
          <w:lang w:bidi="fa-IR"/>
        </w:rPr>
        <w:t xml:space="preserve">n </w:t>
      </w:r>
      <w:r>
        <w:rPr>
          <w:rFonts w:hint="cs"/>
          <w:rtl/>
          <w:lang w:bidi="fa-IR"/>
        </w:rPr>
        <w:t xml:space="preserve">داده را یاد بگیرد تا بتواند کلاس داده ی </w:t>
      </w:r>
      <w:r>
        <w:rPr>
          <w:lang w:bidi="fa-IR"/>
        </w:rPr>
        <w:t xml:space="preserve">n+1 </w:t>
      </w:r>
      <w:r>
        <w:rPr>
          <w:rFonts w:hint="cs"/>
          <w:rtl/>
          <w:lang w:bidi="fa-IR"/>
        </w:rPr>
        <w:t>را پیش بینی کند</w:t>
      </w:r>
    </w:p>
    <w:p w:rsidR="000354F4" w:rsidRDefault="000354F4" w:rsidP="000354F4">
      <w:pPr>
        <w:bidi/>
        <w:rPr>
          <w:rFonts w:hint="cs"/>
          <w:rtl/>
          <w:lang w:bidi="fa-IR"/>
        </w:rPr>
      </w:pPr>
      <w:r>
        <w:rPr>
          <w:rFonts w:hint="cs"/>
          <w:rtl/>
          <w:lang w:bidi="fa-IR"/>
        </w:rPr>
        <w:t xml:space="preserve">در حل این مسیله 2 کلاس داریم کلاس 0 و کلاس 1 که کلاس صفر افراد دارای بیماری پارکینسون هستند و 1 افرادی که بیماری پارکینسون ندارند </w:t>
      </w:r>
    </w:p>
    <w:p w:rsidR="000354F4" w:rsidRDefault="000354F4" w:rsidP="000354F4">
      <w:pPr>
        <w:bidi/>
        <w:rPr>
          <w:rFonts w:hint="cs"/>
          <w:rtl/>
          <w:lang w:bidi="fa-IR"/>
        </w:rPr>
      </w:pPr>
      <w:r>
        <w:rPr>
          <w:rFonts w:hint="cs"/>
          <w:rtl/>
          <w:lang w:bidi="fa-IR"/>
        </w:rPr>
        <w:t xml:space="preserve">در ساده ترین حالت </w:t>
      </w:r>
      <w:proofErr w:type="spellStart"/>
      <w:r>
        <w:rPr>
          <w:lang w:bidi="fa-IR"/>
        </w:rPr>
        <w:t>svm</w:t>
      </w:r>
      <w:proofErr w:type="spellEnd"/>
      <w:r>
        <w:rPr>
          <w:lang w:bidi="fa-IR"/>
        </w:rPr>
        <w:t xml:space="preserve"> </w:t>
      </w:r>
      <w:r w:rsidR="00DD6B78">
        <w:rPr>
          <w:rFonts w:hint="cs"/>
          <w:rtl/>
          <w:lang w:bidi="fa-IR"/>
        </w:rPr>
        <w:t xml:space="preserve"> داده ها خطی است و می توان خط مستقیم رسم کرد که داده هارا به 2 دسته ی مجزا تقسیم کند در این حالت از </w:t>
      </w:r>
      <w:r w:rsidR="00DD6B78">
        <w:rPr>
          <w:lang w:bidi="fa-IR"/>
        </w:rPr>
        <w:t xml:space="preserve">linear </w:t>
      </w:r>
      <w:proofErr w:type="spellStart"/>
      <w:r w:rsidR="00DD6B78">
        <w:rPr>
          <w:lang w:bidi="fa-IR"/>
        </w:rPr>
        <w:t>svm</w:t>
      </w:r>
      <w:proofErr w:type="spellEnd"/>
      <w:r w:rsidR="00DD6B78">
        <w:rPr>
          <w:lang w:bidi="fa-IR"/>
        </w:rPr>
        <w:t xml:space="preserve"> </w:t>
      </w:r>
      <w:r w:rsidR="00DD6B78">
        <w:rPr>
          <w:rFonts w:hint="cs"/>
          <w:rtl/>
          <w:lang w:bidi="fa-IR"/>
        </w:rPr>
        <w:t xml:space="preserve">استفاده می کنیم </w:t>
      </w:r>
    </w:p>
    <w:p w:rsidR="00DD6B78" w:rsidRDefault="00DD6B78" w:rsidP="00DD6B78">
      <w:pPr>
        <w:bidi/>
        <w:rPr>
          <w:rFonts w:hint="cs"/>
          <w:rtl/>
          <w:lang w:bidi="fa-IR"/>
        </w:rPr>
      </w:pPr>
      <w:r>
        <w:rPr>
          <w:rFonts w:hint="cs"/>
          <w:rtl/>
          <w:lang w:bidi="fa-IR"/>
        </w:rPr>
        <w:t xml:space="preserve">اما زمانی که داده هابه طور خطی قابل جداسازی نیستند یعنی نمی توان هیچ خط مستقیمی  رسم کرد که با دقت بالایی داده ها را به 2 دسته تقسیم کرد در این حالت از </w:t>
      </w:r>
      <w:r>
        <w:rPr>
          <w:lang w:bidi="fa-IR"/>
        </w:rPr>
        <w:t xml:space="preserve">kernel </w:t>
      </w:r>
      <w:proofErr w:type="spellStart"/>
      <w:r>
        <w:rPr>
          <w:lang w:bidi="fa-IR"/>
        </w:rPr>
        <w:t>svm</w:t>
      </w:r>
      <w:proofErr w:type="spellEnd"/>
      <w:r>
        <w:rPr>
          <w:lang w:bidi="fa-IR"/>
        </w:rPr>
        <w:t xml:space="preserve"> </w:t>
      </w:r>
      <w:r>
        <w:rPr>
          <w:rFonts w:hint="cs"/>
          <w:rtl/>
          <w:lang w:bidi="fa-IR"/>
        </w:rPr>
        <w:t>استفاده میکنیم که هدف آن ایجاد تابع تشابه است</w:t>
      </w:r>
    </w:p>
    <w:p w:rsidR="00DD6B78" w:rsidRDefault="00DD6B78" w:rsidP="00DD6B78">
      <w:pPr>
        <w:bidi/>
        <w:rPr>
          <w:rFonts w:hint="cs"/>
          <w:rtl/>
          <w:lang w:bidi="fa-IR"/>
        </w:rPr>
      </w:pPr>
      <w:r>
        <w:rPr>
          <w:rFonts w:hint="cs"/>
          <w:rtl/>
          <w:lang w:bidi="fa-IR"/>
        </w:rPr>
        <w:t xml:space="preserve">مثلا داده هایی داریم که در 2 بعدی که می بینیم قابل جدا سازی نیستند اما اگر به آن ها یه بعد دیگر اضافه کنیم (که این کار با ضرب داخلی یا دات کردن انها قابل اعمال است )می توان آن هارا به طور خطی جدا کرد </w:t>
      </w:r>
    </w:p>
    <w:p w:rsidR="00DD6B78" w:rsidRDefault="00840BE8" w:rsidP="00840BE8">
      <w:pPr>
        <w:bidi/>
        <w:rPr>
          <w:rFonts w:hint="cs"/>
          <w:rtl/>
          <w:lang w:bidi="fa-IR"/>
        </w:rPr>
      </w:pPr>
      <w:r>
        <w:rPr>
          <w:rFonts w:hint="cs"/>
          <w:rtl/>
          <w:lang w:bidi="fa-IR"/>
        </w:rPr>
        <w:t xml:space="preserve">در اینجا </w:t>
      </w:r>
      <w:r w:rsidR="00DD6B78">
        <w:rPr>
          <w:rFonts w:hint="cs"/>
          <w:rtl/>
          <w:lang w:bidi="fa-IR"/>
        </w:rPr>
        <w:t xml:space="preserve"> </w:t>
      </w:r>
      <w:r>
        <w:rPr>
          <w:rFonts w:hint="cs"/>
          <w:rtl/>
          <w:lang w:bidi="fa-IR"/>
        </w:rPr>
        <w:t>4از</w:t>
      </w:r>
      <w:r w:rsidR="00DD6B78">
        <w:rPr>
          <w:rFonts w:hint="cs"/>
          <w:rtl/>
          <w:lang w:bidi="fa-IR"/>
        </w:rPr>
        <w:t>کرنل استفاده کردیم که دقت هرکدام از روش ها با توجه به مقادیر متفاوت داده ی تست و داده ی ترین  در فایل ضمیمه وجود دارد</w:t>
      </w:r>
    </w:p>
    <w:p w:rsidR="00DD6B78" w:rsidRDefault="00FE495F" w:rsidP="00DD6B78">
      <w:pPr>
        <w:bidi/>
        <w:rPr>
          <w:rFonts w:hint="cs"/>
          <w:rtl/>
          <w:lang w:bidi="fa-IR"/>
        </w:rPr>
      </w:pPr>
      <w:r>
        <w:rPr>
          <w:rFonts w:hint="cs"/>
          <w:rtl/>
          <w:lang w:bidi="fa-IR"/>
        </w:rPr>
        <w:t xml:space="preserve">هدف </w:t>
      </w:r>
      <w:proofErr w:type="spellStart"/>
      <w:r>
        <w:rPr>
          <w:lang w:bidi="fa-IR"/>
        </w:rPr>
        <w:t>svm</w:t>
      </w:r>
      <w:proofErr w:type="spellEnd"/>
      <w:r>
        <w:rPr>
          <w:lang w:bidi="fa-IR"/>
        </w:rPr>
        <w:t xml:space="preserve"> </w:t>
      </w:r>
      <w:r w:rsidR="005317F0">
        <w:rPr>
          <w:rFonts w:hint="cs"/>
          <w:rtl/>
          <w:lang w:bidi="fa-IR"/>
        </w:rPr>
        <w:t xml:space="preserve">فیت کردن </w:t>
      </w:r>
      <w:r>
        <w:rPr>
          <w:rFonts w:hint="cs"/>
          <w:rtl/>
          <w:lang w:bidi="fa-IR"/>
        </w:rPr>
        <w:t xml:space="preserve"> بهینه ترین خطی است که می توان برای </w:t>
      </w:r>
      <w:r w:rsidR="005317F0">
        <w:rPr>
          <w:rFonts w:hint="cs"/>
          <w:rtl/>
          <w:lang w:bidi="fa-IR"/>
        </w:rPr>
        <w:t xml:space="preserve">جدا سازی کلاس ها رسم کرد </w:t>
      </w:r>
    </w:p>
    <w:p w:rsidR="005317F0" w:rsidRDefault="005317F0" w:rsidP="005317F0">
      <w:pPr>
        <w:bidi/>
        <w:rPr>
          <w:rFonts w:hint="cs"/>
          <w:rtl/>
          <w:lang w:bidi="fa-IR"/>
        </w:rPr>
      </w:pPr>
      <w:r>
        <w:rPr>
          <w:rFonts w:hint="cs"/>
          <w:rtl/>
          <w:lang w:bidi="fa-IR"/>
        </w:rPr>
        <w:t xml:space="preserve">اصطلاحات : </w:t>
      </w:r>
    </w:p>
    <w:p w:rsidR="005317F0" w:rsidRDefault="005317F0" w:rsidP="005317F0">
      <w:pPr>
        <w:bidi/>
        <w:jc w:val="right"/>
        <w:rPr>
          <w:lang w:bidi="fa-IR"/>
        </w:rPr>
      </w:pPr>
      <w:r>
        <w:rPr>
          <w:lang w:bidi="fa-IR"/>
        </w:rPr>
        <w:t xml:space="preserve">Support </w:t>
      </w:r>
      <w:proofErr w:type="gramStart"/>
      <w:r>
        <w:rPr>
          <w:lang w:bidi="fa-IR"/>
        </w:rPr>
        <w:t>Vectors :</w:t>
      </w:r>
      <w:proofErr w:type="gramEnd"/>
    </w:p>
    <w:p w:rsidR="005317F0" w:rsidRDefault="005317F0" w:rsidP="005317F0">
      <w:pPr>
        <w:bidi/>
        <w:rPr>
          <w:rFonts w:hint="cs"/>
          <w:rtl/>
          <w:lang w:bidi="fa-IR"/>
        </w:rPr>
      </w:pPr>
      <w:r>
        <w:rPr>
          <w:rFonts w:hint="cs"/>
          <w:rtl/>
          <w:lang w:bidi="fa-IR"/>
        </w:rPr>
        <w:t xml:space="preserve">نزدیک ترین نقطه داده هایی که است که در کنار هایپرپلین یا سطح جداسازی وجود دارد و به ساختار طبقه بندی نزدیک تر است </w:t>
      </w:r>
    </w:p>
    <w:p w:rsidR="005317F0" w:rsidRDefault="005317F0" w:rsidP="005317F0">
      <w:pPr>
        <w:bidi/>
        <w:jc w:val="right"/>
        <w:rPr>
          <w:lang w:bidi="fa-IR"/>
        </w:rPr>
      </w:pPr>
      <w:proofErr w:type="gramStart"/>
      <w:r>
        <w:rPr>
          <w:lang w:bidi="fa-IR"/>
        </w:rPr>
        <w:t>Hyperplane :</w:t>
      </w:r>
      <w:proofErr w:type="gramEnd"/>
    </w:p>
    <w:p w:rsidR="005317F0" w:rsidRDefault="005317F0" w:rsidP="005317F0">
      <w:pPr>
        <w:bidi/>
        <w:rPr>
          <w:rtl/>
          <w:lang w:bidi="fa-IR"/>
        </w:rPr>
      </w:pPr>
      <w:r>
        <w:rPr>
          <w:rFonts w:hint="cs"/>
          <w:rtl/>
          <w:lang w:bidi="fa-IR"/>
        </w:rPr>
        <w:t xml:space="preserve">سطح جداسازی که داده هارا جدا میکند </w:t>
      </w:r>
    </w:p>
    <w:p w:rsidR="005317F0" w:rsidRDefault="005317F0" w:rsidP="005317F0">
      <w:pPr>
        <w:bidi/>
        <w:jc w:val="right"/>
        <w:rPr>
          <w:lang w:bidi="fa-IR"/>
        </w:rPr>
      </w:pPr>
      <w:proofErr w:type="gramStart"/>
      <w:r>
        <w:rPr>
          <w:lang w:bidi="fa-IR"/>
        </w:rPr>
        <w:t>Margin :</w:t>
      </w:r>
      <w:proofErr w:type="gramEnd"/>
    </w:p>
    <w:p w:rsidR="005317F0" w:rsidRDefault="005317F0" w:rsidP="005317F0">
      <w:pPr>
        <w:bidi/>
        <w:rPr>
          <w:rtl/>
          <w:lang w:bidi="fa-IR"/>
        </w:rPr>
      </w:pPr>
      <w:r>
        <w:rPr>
          <w:rFonts w:hint="cs"/>
          <w:rtl/>
          <w:lang w:bidi="fa-IR"/>
        </w:rPr>
        <w:t xml:space="preserve">گپ یا فضای خالی یا فاصله ی موجود بین نزدیک ترین نقطه از هر 2 کلاس </w:t>
      </w:r>
    </w:p>
    <w:p w:rsidR="005317F0" w:rsidRDefault="005317F0" w:rsidP="005317F0">
      <w:pPr>
        <w:bidi/>
        <w:rPr>
          <w:rFonts w:hint="cs"/>
          <w:rtl/>
          <w:lang w:bidi="fa-IR"/>
        </w:rPr>
      </w:pPr>
    </w:p>
    <w:p w:rsidR="005317F0" w:rsidRDefault="00840BE8" w:rsidP="005317F0">
      <w:pPr>
        <w:bidi/>
        <w:rPr>
          <w:rFonts w:hint="cs"/>
          <w:rtl/>
          <w:lang w:bidi="fa-IR"/>
        </w:rPr>
      </w:pPr>
      <w:r>
        <w:rPr>
          <w:rFonts w:hint="cs"/>
          <w:rtl/>
          <w:lang w:bidi="fa-IR"/>
        </w:rPr>
        <w:t>اطلاعات بیشتر درباره ی هر کرنل و عملکرد آن :</w:t>
      </w:r>
    </w:p>
    <w:p w:rsidR="00840BE8" w:rsidRDefault="00840BE8" w:rsidP="00840BE8">
      <w:pPr>
        <w:bidi/>
        <w:jc w:val="right"/>
        <w:rPr>
          <w:rtl/>
        </w:rPr>
      </w:pPr>
      <w:hyperlink r:id="rId5" w:history="1">
        <w:r>
          <w:rPr>
            <w:rStyle w:val="Hyperlink"/>
          </w:rPr>
          <w:t>https://www.datacamp.com/community/tutorials/svm-classification-scikit-learn-python</w:t>
        </w:r>
      </w:hyperlink>
    </w:p>
    <w:p w:rsidR="00840BE8" w:rsidRDefault="00840BE8" w:rsidP="00840BE8">
      <w:pPr>
        <w:bidi/>
        <w:jc w:val="right"/>
        <w:rPr>
          <w:rtl/>
        </w:rPr>
      </w:pPr>
      <w:hyperlink r:id="rId6" w:history="1">
        <w:r>
          <w:rPr>
            <w:rStyle w:val="Hyperlink"/>
          </w:rPr>
          <w:t>https://www.youtube.com/watch?v=mA5nwGoRAOo&amp;feature=youtu.be</w:t>
        </w:r>
      </w:hyperlink>
    </w:p>
    <w:p w:rsidR="00840BE8" w:rsidRDefault="00840BE8" w:rsidP="00840BE8">
      <w:pPr>
        <w:bidi/>
        <w:rPr>
          <w:rtl/>
        </w:rPr>
      </w:pPr>
      <w:r>
        <w:rPr>
          <w:rFonts w:hint="cs"/>
          <w:rtl/>
        </w:rPr>
        <w:lastRenderedPageBreak/>
        <w:t>ویدیوهای سری 20 تا 33</w:t>
      </w:r>
    </w:p>
    <w:p w:rsidR="00840BE8" w:rsidRDefault="00840BE8" w:rsidP="00840BE8">
      <w:pPr>
        <w:bidi/>
        <w:rPr>
          <w:rtl/>
        </w:rPr>
      </w:pPr>
      <w:hyperlink r:id="rId7" w:history="1">
        <w:r>
          <w:rPr>
            <w:rStyle w:val="Hyperlink"/>
          </w:rPr>
          <w:t>https://jakevdp.github.io/PythonDataScienceHandbook/05.07-support-vector-machines.html</w:t>
        </w:r>
      </w:hyperlink>
    </w:p>
    <w:p w:rsidR="00840BE8" w:rsidRDefault="006C7EE5" w:rsidP="006C7EE5">
      <w:pPr>
        <w:bidi/>
        <w:jc w:val="right"/>
        <w:rPr>
          <w:b/>
          <w:bCs/>
        </w:rPr>
      </w:pPr>
      <w:r w:rsidRPr="006C7EE5">
        <w:rPr>
          <w:b/>
          <w:bCs/>
        </w:rPr>
        <w:t>PCA</w:t>
      </w:r>
    </w:p>
    <w:p w:rsidR="006C7EE5" w:rsidRDefault="006C7EE5" w:rsidP="006C7EE5">
      <w:pPr>
        <w:bidi/>
        <w:jc w:val="right"/>
      </w:pPr>
      <w:r>
        <w:t xml:space="preserve">Principle component </w:t>
      </w:r>
      <w:proofErr w:type="spellStart"/>
      <w:r>
        <w:t>anlysis</w:t>
      </w:r>
      <w:proofErr w:type="spellEnd"/>
    </w:p>
    <w:p w:rsidR="006C7EE5" w:rsidRDefault="006C7EE5" w:rsidP="006C7EE5">
      <w:pPr>
        <w:bidi/>
        <w:rPr>
          <w:rtl/>
          <w:lang w:bidi="fa-IR"/>
        </w:rPr>
      </w:pPr>
      <w:r>
        <w:rPr>
          <w:rFonts w:hint="cs"/>
          <w:rtl/>
          <w:lang w:bidi="fa-IR"/>
        </w:rPr>
        <w:t xml:space="preserve">روشی برای تغییر داده های با ابعاد بالا به داد های با ابعاد پایین تر با استفاده از انتخاب ویژگی هایی که بیشتر توصیف از کلاس بندی داده هارا دارند که این انتخاب با استفاده از انتخاب داده هایی است که بیشترین واریانس را در خروجی </w:t>
      </w:r>
      <w:bookmarkStart w:id="0" w:name="_GoBack"/>
      <w:bookmarkEnd w:id="0"/>
      <w:r>
        <w:rPr>
          <w:rFonts w:hint="cs"/>
          <w:rtl/>
          <w:lang w:bidi="fa-IR"/>
        </w:rPr>
        <w:t xml:space="preserve">ایجاد کرده اند </w:t>
      </w:r>
    </w:p>
    <w:p w:rsidR="00682C6E" w:rsidRDefault="00682C6E" w:rsidP="00682C6E">
      <w:pPr>
        <w:bidi/>
        <w:rPr>
          <w:rtl/>
          <w:lang w:bidi="fa-IR"/>
        </w:rPr>
      </w:pPr>
    </w:p>
    <w:p w:rsidR="00682C6E" w:rsidRPr="006C7EE5" w:rsidRDefault="00682C6E" w:rsidP="00682C6E">
      <w:pPr>
        <w:bidi/>
        <w:rPr>
          <w:rFonts w:hint="cs"/>
          <w:rtl/>
          <w:lang w:bidi="fa-IR"/>
        </w:rPr>
      </w:pPr>
      <w:r>
        <w:rPr>
          <w:rFonts w:hint="cs"/>
          <w:rtl/>
          <w:lang w:bidi="fa-IR"/>
        </w:rPr>
        <w:t xml:space="preserve">داده هارا با </w:t>
      </w:r>
      <w:proofErr w:type="spellStart"/>
      <w:r>
        <w:rPr>
          <w:lang w:bidi="fa-IR"/>
        </w:rPr>
        <w:t>pca</w:t>
      </w:r>
      <w:proofErr w:type="spellEnd"/>
      <w:r>
        <w:rPr>
          <w:lang w:bidi="fa-IR"/>
        </w:rPr>
        <w:t xml:space="preserve"> </w:t>
      </w:r>
      <w:r>
        <w:rPr>
          <w:rFonts w:hint="cs"/>
          <w:rtl/>
          <w:lang w:bidi="fa-IR"/>
        </w:rPr>
        <w:t xml:space="preserve"> و بدون </w:t>
      </w:r>
      <w:proofErr w:type="spellStart"/>
      <w:r>
        <w:rPr>
          <w:lang w:bidi="fa-IR"/>
        </w:rPr>
        <w:t>pca</w:t>
      </w:r>
      <w:proofErr w:type="spellEnd"/>
      <w:r>
        <w:rPr>
          <w:lang w:bidi="fa-IR"/>
        </w:rPr>
        <w:t xml:space="preserve"> </w:t>
      </w:r>
      <w:r>
        <w:rPr>
          <w:rFonts w:hint="cs"/>
          <w:rtl/>
          <w:lang w:bidi="fa-IR"/>
        </w:rPr>
        <w:t xml:space="preserve">اعمال کردیم و دقت  بااعمال </w:t>
      </w:r>
      <w:proofErr w:type="spellStart"/>
      <w:r>
        <w:rPr>
          <w:lang w:bidi="fa-IR"/>
        </w:rPr>
        <w:t>pca</w:t>
      </w:r>
      <w:proofErr w:type="spellEnd"/>
      <w:r>
        <w:rPr>
          <w:lang w:bidi="fa-IR"/>
        </w:rPr>
        <w:t xml:space="preserve"> </w:t>
      </w:r>
      <w:r>
        <w:rPr>
          <w:rFonts w:hint="cs"/>
          <w:rtl/>
          <w:lang w:bidi="fa-IR"/>
        </w:rPr>
        <w:t xml:space="preserve"> 4 درصد بالا تر است.  </w:t>
      </w:r>
    </w:p>
    <w:p w:rsidR="00840BE8" w:rsidRDefault="00840BE8" w:rsidP="00840BE8">
      <w:pPr>
        <w:bidi/>
        <w:rPr>
          <w:b/>
          <w:bCs/>
          <w:rtl/>
        </w:rPr>
      </w:pPr>
      <w:r w:rsidRPr="00840BE8">
        <w:rPr>
          <w:rFonts w:hint="cs"/>
          <w:b/>
          <w:bCs/>
          <w:rtl/>
        </w:rPr>
        <w:t xml:space="preserve">نتیجه گیری :  </w:t>
      </w:r>
    </w:p>
    <w:p w:rsidR="00840BE8" w:rsidRDefault="00840BE8" w:rsidP="00840BE8">
      <w:pPr>
        <w:bidi/>
        <w:rPr>
          <w:rFonts w:hint="cs"/>
          <w:rtl/>
        </w:rPr>
      </w:pPr>
      <w:r>
        <w:rPr>
          <w:rFonts w:hint="cs"/>
          <w:rtl/>
        </w:rPr>
        <w:t xml:space="preserve">پس از اعمال هر 4 کرنل و مقایسه دقت ها با یکدیگر نهایتا بیشتر دقت برای کرنل سیگمویید </w:t>
      </w:r>
      <w:r w:rsidR="00111BB1">
        <w:rPr>
          <w:rFonts w:hint="cs"/>
          <w:rtl/>
        </w:rPr>
        <w:t xml:space="preserve">می باشد به این علت که تابع سیگمویید 2 عدد 0 و 1 را برمیگرداند پس برای کلاس بندی ها مناسب تراست </w:t>
      </w:r>
    </w:p>
    <w:p w:rsidR="00111BB1" w:rsidRDefault="00111BB1" w:rsidP="00111BB1">
      <w:pPr>
        <w:bidi/>
        <w:rPr>
          <w:rtl/>
        </w:rPr>
      </w:pPr>
    </w:p>
    <w:p w:rsidR="009C2240" w:rsidRDefault="009C2240" w:rsidP="009C2240">
      <w:pPr>
        <w:bidi/>
        <w:rPr>
          <w:rtl/>
        </w:rPr>
      </w:pPr>
    </w:p>
    <w:p w:rsidR="009C2240" w:rsidRDefault="009C2240" w:rsidP="009C2240">
      <w:pPr>
        <w:bidi/>
        <w:rPr>
          <w:rtl/>
        </w:rPr>
      </w:pPr>
    </w:p>
    <w:p w:rsidR="009C2240" w:rsidRDefault="009C2240" w:rsidP="009C2240">
      <w:pPr>
        <w:bidi/>
        <w:rPr>
          <w:rFonts w:hint="cs"/>
          <w:rtl/>
        </w:rPr>
      </w:pPr>
      <w:r>
        <w:rPr>
          <w:rFonts w:hint="cs"/>
          <w:rtl/>
        </w:rPr>
        <w:t xml:space="preserve">باتشکر </w:t>
      </w:r>
    </w:p>
    <w:p w:rsidR="009C2240" w:rsidRDefault="009C2240" w:rsidP="009C2240">
      <w:pPr>
        <w:bidi/>
        <w:rPr>
          <w:rFonts w:hint="cs"/>
          <w:rtl/>
        </w:rPr>
      </w:pPr>
      <w:r>
        <w:rPr>
          <w:rFonts w:hint="cs"/>
          <w:rtl/>
        </w:rPr>
        <w:t xml:space="preserve">اعضا گروه </w:t>
      </w:r>
    </w:p>
    <w:p w:rsidR="009C2240" w:rsidRDefault="009C2240" w:rsidP="009C2240">
      <w:pPr>
        <w:bidi/>
        <w:rPr>
          <w:rFonts w:hint="cs"/>
          <w:rtl/>
        </w:rPr>
      </w:pPr>
      <w:r>
        <w:rPr>
          <w:rFonts w:hint="cs"/>
          <w:rtl/>
        </w:rPr>
        <w:t xml:space="preserve">طهورا مروتی </w:t>
      </w:r>
    </w:p>
    <w:p w:rsidR="009C2240" w:rsidRDefault="009C2240" w:rsidP="009C2240">
      <w:pPr>
        <w:bidi/>
        <w:rPr>
          <w:rFonts w:hint="cs"/>
          <w:rtl/>
        </w:rPr>
      </w:pPr>
      <w:r>
        <w:rPr>
          <w:rFonts w:hint="cs"/>
          <w:rtl/>
        </w:rPr>
        <w:t xml:space="preserve">مریم حجازی </w:t>
      </w:r>
    </w:p>
    <w:p w:rsidR="009C2240" w:rsidRPr="00840BE8" w:rsidRDefault="009C2240" w:rsidP="009C2240">
      <w:pPr>
        <w:bidi/>
        <w:rPr>
          <w:rFonts w:hint="cs"/>
          <w:rtl/>
        </w:rPr>
      </w:pPr>
      <w:r>
        <w:rPr>
          <w:rFonts w:hint="cs"/>
          <w:rtl/>
        </w:rPr>
        <w:t xml:space="preserve">زهرا بخشی </w:t>
      </w:r>
    </w:p>
    <w:sectPr w:rsidR="009C2240" w:rsidRPr="0084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DA3"/>
    <w:rsid w:val="000354F4"/>
    <w:rsid w:val="00111BB1"/>
    <w:rsid w:val="002E5866"/>
    <w:rsid w:val="00414832"/>
    <w:rsid w:val="00441906"/>
    <w:rsid w:val="00486198"/>
    <w:rsid w:val="005317F0"/>
    <w:rsid w:val="005845D3"/>
    <w:rsid w:val="00682C6E"/>
    <w:rsid w:val="006C7EE5"/>
    <w:rsid w:val="007F1995"/>
    <w:rsid w:val="00840BE8"/>
    <w:rsid w:val="009C2240"/>
    <w:rsid w:val="00B74F14"/>
    <w:rsid w:val="00C62DA3"/>
    <w:rsid w:val="00C85F50"/>
    <w:rsid w:val="00DD6B78"/>
    <w:rsid w:val="00FE4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13CB"/>
  <w15:chartTrackingRefBased/>
  <w15:docId w15:val="{A9A7C711-A036-48BA-9FB8-C162CDE8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4F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99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kevdp.github.io/PythonDataScienceHandbook/05.07-support-vector-machine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mA5nwGoRAOo&amp;feature=youtu.be" TargetMode="External"/><Relationship Id="rId5" Type="http://schemas.openxmlformats.org/officeDocument/2006/relationships/hyperlink" Target="https://www.datacamp.com/community/tutorials/svm-classification-scikit-lear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AA49-8800-4D18-9644-B4F94AB3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cmos</dc:creator>
  <cp:keywords/>
  <dc:description/>
  <cp:lastModifiedBy>cmos</cp:lastModifiedBy>
  <cp:revision>2</cp:revision>
  <dcterms:created xsi:type="dcterms:W3CDTF">2019-07-09T19:11:00Z</dcterms:created>
  <dcterms:modified xsi:type="dcterms:W3CDTF">2019-07-09T19:11:00Z</dcterms:modified>
</cp:coreProperties>
</file>