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2AA6D8" w14:textId="77777777" w:rsidR="00A15ACE" w:rsidRPr="00A15ACE" w:rsidRDefault="00A15ACE" w:rsidP="00A15ACE">
      <w:pPr>
        <w:shd w:val="clear" w:color="auto" w:fill="FFFFFF"/>
        <w:spacing w:before="132" w:after="0" w:line="900" w:lineRule="atLeast"/>
        <w:outlineLvl w:val="0"/>
        <w:rPr>
          <w:rFonts w:ascii="Georgia" w:eastAsia="Times New Roman" w:hAnsi="Georgia" w:cs="Times New Roman"/>
          <w:color w:val="292929"/>
          <w:kern w:val="36"/>
          <w:sz w:val="72"/>
          <w:szCs w:val="72"/>
          <w:lang w:eastAsia="en-GB"/>
        </w:rPr>
      </w:pPr>
      <w:r w:rsidRPr="00A15ACE">
        <w:rPr>
          <w:rFonts w:ascii="Georgia" w:eastAsia="Times New Roman" w:hAnsi="Georgia" w:cs="Times New Roman"/>
          <w:color w:val="292929"/>
          <w:kern w:val="36"/>
          <w:sz w:val="72"/>
          <w:szCs w:val="72"/>
          <w:lang w:eastAsia="en-GB"/>
        </w:rPr>
        <w:t>How to make a vehicle autonomous</w:t>
      </w:r>
    </w:p>
    <w:p w14:paraId="741BD326" w14:textId="6673E7A5" w:rsidR="00A15ACE" w:rsidRDefault="00A15ACE"/>
    <w:p w14:paraId="078A92DD" w14:textId="378FFF4A" w:rsidR="00A15ACE" w:rsidRDefault="00A15AC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Various levels of autonomy have been defined by SAE International (Society of Automotive Engineers). Ranging from level 0 which are our daily-use utility vehicles, until level 5 which are vehicles where no human interaction is required. Currently, we are far from a level 5 automation since there are many situations in which autonomous vehicles are not good dealing with.</w:t>
      </w:r>
    </w:p>
    <w:p w14:paraId="2A418530" w14:textId="29B2F1BD" w:rsidR="00A15ACE" w:rsidRDefault="00A15ACE">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First, </w:t>
      </w:r>
      <w:proofErr w:type="gramStart"/>
      <w:r>
        <w:rPr>
          <w:rFonts w:ascii="Georgia" w:hAnsi="Georgia"/>
          <w:color w:val="292929"/>
          <w:spacing w:val="-1"/>
          <w:sz w:val="32"/>
          <w:szCs w:val="32"/>
          <w:shd w:val="clear" w:color="auto" w:fill="FFFFFF"/>
        </w:rPr>
        <w:t>let’s</w:t>
      </w:r>
      <w:proofErr w:type="gramEnd"/>
      <w:r>
        <w:rPr>
          <w:rFonts w:ascii="Georgia" w:hAnsi="Georgia"/>
          <w:color w:val="292929"/>
          <w:spacing w:val="-1"/>
          <w:sz w:val="32"/>
          <w:szCs w:val="32"/>
          <w:shd w:val="clear" w:color="auto" w:fill="FFFFFF"/>
        </w:rPr>
        <w:t xml:space="preserve"> imagine we have a car and we wish to make our car autonomous. There are three main elements this car will need to become self-driving, namely, </w:t>
      </w:r>
      <w:proofErr w:type="spellStart"/>
      <w:r>
        <w:rPr>
          <w:rFonts w:ascii="Georgia" w:hAnsi="Georgia"/>
          <w:color w:val="292929"/>
          <w:spacing w:val="-1"/>
          <w:sz w:val="32"/>
          <w:szCs w:val="32"/>
          <w:shd w:val="clear" w:color="auto" w:fill="FFFFFF"/>
        </w:rPr>
        <w:t>HDMap</w:t>
      </w:r>
      <w:proofErr w:type="spellEnd"/>
      <w:r>
        <w:rPr>
          <w:rFonts w:ascii="Georgia" w:hAnsi="Georgia"/>
          <w:color w:val="292929"/>
          <w:spacing w:val="-1"/>
          <w:sz w:val="32"/>
          <w:szCs w:val="32"/>
          <w:shd w:val="clear" w:color="auto" w:fill="FFFFFF"/>
        </w:rPr>
        <w:t xml:space="preserve"> (High Definition Map); State and geolocation estimator; and a motion manager.</w:t>
      </w:r>
      <w:r>
        <w:rPr>
          <w:rFonts w:ascii="Georgia" w:hAnsi="Georgia"/>
          <w:color w:val="292929"/>
          <w:spacing w:val="-1"/>
          <w:sz w:val="32"/>
          <w:szCs w:val="32"/>
          <w:shd w:val="clear" w:color="auto" w:fill="FFFFFF"/>
        </w:rPr>
        <w:t xml:space="preserve"> </w:t>
      </w:r>
      <w:r>
        <w:rPr>
          <w:rFonts w:ascii="Georgia" w:hAnsi="Georgia"/>
          <w:color w:val="292929"/>
          <w:spacing w:val="-1"/>
          <w:sz w:val="32"/>
          <w:szCs w:val="32"/>
          <w:shd w:val="clear" w:color="auto" w:fill="FFFFFF"/>
        </w:rPr>
        <w:t>Before we jumped into addressing these key aspects of autonomous vehicles there are a few background concepts that we need to address, such as the sensors used in autonomous vehicles.</w:t>
      </w:r>
    </w:p>
    <w:p w14:paraId="23B376BE" w14:textId="77777777" w:rsidR="00A15ACE" w:rsidRDefault="00A15ACE" w:rsidP="00A15ACE">
      <w:pPr>
        <w:pStyle w:val="Heading2"/>
        <w:shd w:val="clear" w:color="auto" w:fill="FFFFFF"/>
        <w:spacing w:before="413" w:line="480" w:lineRule="atLeast"/>
        <w:rPr>
          <w:rFonts w:ascii="Lucida Sans Unicode" w:hAnsi="Lucida Sans Unicode" w:cs="Lucida Sans Unicode"/>
          <w:color w:val="292929"/>
          <w:spacing w:val="-5"/>
          <w:sz w:val="39"/>
          <w:szCs w:val="39"/>
        </w:rPr>
      </w:pPr>
      <w:r>
        <w:rPr>
          <w:rStyle w:val="Emphasis"/>
          <w:rFonts w:ascii="Lucida Sans Unicode" w:hAnsi="Lucida Sans Unicode" w:cs="Lucida Sans Unicode"/>
          <w:color w:val="292929"/>
          <w:spacing w:val="-5"/>
          <w:sz w:val="39"/>
          <w:szCs w:val="39"/>
        </w:rPr>
        <w:t>Sensors used in Autonomous Vehicles:</w:t>
      </w:r>
    </w:p>
    <w:p w14:paraId="36DF240D" w14:textId="77777777" w:rsidR="00A15ACE" w:rsidRDefault="00A15ACE" w:rsidP="00A15ACE">
      <w:pPr>
        <w:pStyle w:val="jv"/>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following are some sensors used in Autonomous </w:t>
      </w:r>
      <w:proofErr w:type="gramStart"/>
      <w:r>
        <w:rPr>
          <w:rFonts w:ascii="Georgia" w:hAnsi="Georgia"/>
          <w:color w:val="292929"/>
          <w:spacing w:val="-1"/>
          <w:sz w:val="32"/>
          <w:szCs w:val="32"/>
        </w:rPr>
        <w:t>Vehicles :</w:t>
      </w:r>
      <w:proofErr w:type="gramEnd"/>
    </w:p>
    <w:p w14:paraId="2976D613" w14:textId="77777777" w:rsidR="00A15ACE" w:rsidRDefault="00A15ACE" w:rsidP="00A15ACE">
      <w:pPr>
        <w:pStyle w:val="jv"/>
        <w:shd w:val="clear" w:color="auto" w:fill="FFFFFF"/>
        <w:spacing w:before="480" w:beforeAutospacing="0" w:after="0" w:afterAutospacing="0" w:line="480" w:lineRule="atLeast"/>
        <w:rPr>
          <w:rFonts w:ascii="Georgia" w:hAnsi="Georgia"/>
          <w:color w:val="292929"/>
          <w:spacing w:val="-1"/>
          <w:sz w:val="32"/>
          <w:szCs w:val="32"/>
        </w:rPr>
      </w:pPr>
      <w:r>
        <w:rPr>
          <w:rStyle w:val="Emphasis"/>
          <w:rFonts w:ascii="Georgia" w:hAnsi="Georgia"/>
          <w:color w:val="292929"/>
          <w:spacing w:val="-1"/>
          <w:sz w:val="32"/>
          <w:szCs w:val="32"/>
        </w:rPr>
        <w:t>LIDAR</w:t>
      </w:r>
      <w:r>
        <w:rPr>
          <w:rFonts w:ascii="Georgia" w:hAnsi="Georgia"/>
          <w:color w:val="292929"/>
          <w:spacing w:val="-1"/>
          <w:sz w:val="32"/>
          <w:szCs w:val="32"/>
        </w:rPr>
        <w:t>: Stands for Light Detection and Ranging, is a remote sensing method that uses light in the form of a pulsed laser to measure ranges (variable distances) to the Earth. This technology is used to scan roads and buildings. With a LIDAR scan, we generate a cloud point (literally a dataset of points) which can be loaded and used to represent the real world.</w:t>
      </w:r>
    </w:p>
    <w:p w14:paraId="4EFF5817" w14:textId="17758F8F" w:rsidR="00A15ACE" w:rsidRDefault="00A15ACE" w:rsidP="00A15ACE">
      <w:pPr>
        <w:rPr>
          <w:rFonts w:ascii="Times New Roman" w:hAnsi="Times New Roman"/>
          <w:sz w:val="24"/>
          <w:szCs w:val="24"/>
        </w:rPr>
      </w:pPr>
      <w:r>
        <w:rPr>
          <w:noProof/>
        </w:rPr>
        <w:lastRenderedPageBreak/>
        <w:drawing>
          <wp:inline distT="0" distB="0" distL="0" distR="0" wp14:anchorId="12558D67" wp14:editId="58E9ABED">
            <wp:extent cx="5731510" cy="3820795"/>
            <wp:effectExtent l="0" t="0" r="2540" b="825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8C5CC9B" w14:textId="0AF96931" w:rsidR="00A15ACE" w:rsidRDefault="00A15ACE" w:rsidP="00A15ACE">
      <w:pPr>
        <w:shd w:val="clear" w:color="auto" w:fill="F2F2F2"/>
      </w:pPr>
      <w:r>
        <w:rPr>
          <w:noProof/>
        </w:rPr>
        <w:drawing>
          <wp:inline distT="0" distB="0" distL="0" distR="0" wp14:anchorId="64C63A32" wp14:editId="087BA86F">
            <wp:extent cx="5731510" cy="3237230"/>
            <wp:effectExtent l="0" t="0" r="2540" b="127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1B4DC448" w14:textId="22563286" w:rsidR="00A15ACE" w:rsidRDefault="00A15ACE">
      <w:pPr>
        <w:rPr>
          <w:rFonts w:ascii="Georgia" w:hAnsi="Georgia"/>
          <w:color w:val="292929"/>
          <w:spacing w:val="-1"/>
          <w:sz w:val="32"/>
          <w:szCs w:val="32"/>
          <w:shd w:val="clear" w:color="auto" w:fill="FFFFFF"/>
        </w:rPr>
      </w:pPr>
      <w:r>
        <w:rPr>
          <w:rStyle w:val="Emphasis"/>
          <w:rFonts w:ascii="Georgia" w:hAnsi="Georgia"/>
          <w:color w:val="292929"/>
          <w:spacing w:val="-1"/>
          <w:sz w:val="32"/>
          <w:szCs w:val="32"/>
          <w:shd w:val="clear" w:color="auto" w:fill="FFFFFF"/>
        </w:rPr>
        <w:t>Radar:</w:t>
      </w:r>
      <w:r>
        <w:rPr>
          <w:rFonts w:ascii="Georgia" w:hAnsi="Georgia"/>
          <w:color w:val="292929"/>
          <w:spacing w:val="-1"/>
          <w:sz w:val="32"/>
          <w:szCs w:val="32"/>
          <w:shd w:val="clear" w:color="auto" w:fill="FFFFFF"/>
        </w:rPr>
        <w:t> Is a detection system that uses </w:t>
      </w:r>
      <w:hyperlink r:id="rId6" w:history="1">
        <w:r w:rsidRPr="00037DDF">
          <w:rPr>
            <w:rStyle w:val="Hyperlink"/>
            <w:rFonts w:ascii="Georgia" w:hAnsi="Georgia"/>
            <w:color w:val="auto"/>
            <w:spacing w:val="-1"/>
            <w:sz w:val="32"/>
            <w:szCs w:val="32"/>
            <w:u w:val="none"/>
            <w:shd w:val="clear" w:color="auto" w:fill="FFFFFF"/>
          </w:rPr>
          <w:t>radio waves</w:t>
        </w:r>
      </w:hyperlink>
      <w:r>
        <w:rPr>
          <w:rFonts w:ascii="Georgia" w:hAnsi="Georgia"/>
          <w:color w:val="292929"/>
          <w:spacing w:val="-1"/>
          <w:sz w:val="32"/>
          <w:szCs w:val="32"/>
          <w:shd w:val="clear" w:color="auto" w:fill="FFFFFF"/>
        </w:rPr>
        <w:t> to determine the range, angle, or velocity of objects</w:t>
      </w:r>
      <w:r w:rsidR="00037DDF">
        <w:rPr>
          <w:rFonts w:ascii="Georgia" w:hAnsi="Georgia"/>
          <w:color w:val="292929"/>
          <w:spacing w:val="-1"/>
          <w:sz w:val="32"/>
          <w:szCs w:val="32"/>
          <w:shd w:val="clear" w:color="auto" w:fill="FFFFFF"/>
        </w:rPr>
        <w:t>.</w:t>
      </w:r>
      <w:r>
        <w:rPr>
          <w:rFonts w:ascii="Georgia" w:hAnsi="Georgia"/>
          <w:color w:val="292929"/>
          <w:spacing w:val="-1"/>
          <w:sz w:val="32"/>
          <w:szCs w:val="32"/>
          <w:shd w:val="clear" w:color="auto" w:fill="FFFFFF"/>
        </w:rPr>
        <w:t xml:space="preserve"> Radars are one of the simplest sensors we can have in an autonomous vehicle, the distance they reach is </w:t>
      </w:r>
      <w:proofErr w:type="gramStart"/>
      <w:r>
        <w:rPr>
          <w:rFonts w:ascii="Georgia" w:hAnsi="Georgia"/>
          <w:color w:val="292929"/>
          <w:spacing w:val="-1"/>
          <w:sz w:val="32"/>
          <w:szCs w:val="32"/>
          <w:shd w:val="clear" w:color="auto" w:fill="FFFFFF"/>
        </w:rPr>
        <w:t>short</w:t>
      </w:r>
      <w:proofErr w:type="gramEnd"/>
      <w:r>
        <w:rPr>
          <w:rFonts w:ascii="Georgia" w:hAnsi="Georgia"/>
          <w:color w:val="292929"/>
          <w:spacing w:val="-1"/>
          <w:sz w:val="32"/>
          <w:szCs w:val="32"/>
          <w:shd w:val="clear" w:color="auto" w:fill="FFFFFF"/>
        </w:rPr>
        <w:t xml:space="preserve"> but they are relatively cheap when compare to LIDAR. Currently, many vehicles already use Radar technology for collision prevention during parking.</w:t>
      </w:r>
    </w:p>
    <w:p w14:paraId="5FDCFB4C" w14:textId="241CF29D" w:rsidR="00037DDF" w:rsidRDefault="00037DDF">
      <w:pPr>
        <w:rPr>
          <w:rFonts w:ascii="Georgia" w:hAnsi="Georgia"/>
          <w:color w:val="292929"/>
          <w:spacing w:val="-1"/>
          <w:sz w:val="32"/>
          <w:szCs w:val="32"/>
          <w:shd w:val="clear" w:color="auto" w:fill="FFFFFF"/>
        </w:rPr>
      </w:pPr>
      <w:r>
        <w:rPr>
          <w:rStyle w:val="Emphasis"/>
          <w:rFonts w:ascii="Georgia" w:hAnsi="Georgia"/>
          <w:color w:val="292929"/>
          <w:spacing w:val="-1"/>
          <w:sz w:val="32"/>
          <w:szCs w:val="32"/>
          <w:shd w:val="clear" w:color="auto" w:fill="FFFFFF"/>
        </w:rPr>
        <w:lastRenderedPageBreak/>
        <w:t>GPS:</w:t>
      </w:r>
      <w:r>
        <w:rPr>
          <w:rFonts w:ascii="Georgia" w:hAnsi="Georgia"/>
          <w:color w:val="292929"/>
          <w:spacing w:val="-1"/>
          <w:sz w:val="32"/>
          <w:szCs w:val="32"/>
          <w:shd w:val="clear" w:color="auto" w:fill="FFFFFF"/>
        </w:rPr>
        <w:t xml:space="preserve"> When you use your </w:t>
      </w:r>
      <w:proofErr w:type="gramStart"/>
      <w:r>
        <w:rPr>
          <w:rFonts w:ascii="Georgia" w:hAnsi="Georgia"/>
          <w:color w:val="292929"/>
          <w:spacing w:val="-1"/>
          <w:sz w:val="32"/>
          <w:szCs w:val="32"/>
          <w:shd w:val="clear" w:color="auto" w:fill="FFFFFF"/>
        </w:rPr>
        <w:t>smartphone</w:t>
      </w:r>
      <w:proofErr w:type="gramEnd"/>
      <w:r>
        <w:rPr>
          <w:rFonts w:ascii="Georgia" w:hAnsi="Georgia"/>
          <w:color w:val="292929"/>
          <w:spacing w:val="-1"/>
          <w:sz w:val="32"/>
          <w:szCs w:val="32"/>
          <w:shd w:val="clear" w:color="auto" w:fill="FFFFFF"/>
        </w:rPr>
        <w:t xml:space="preserve"> you might need to geolocate yourself in the planet; you activate your GPS</w:t>
      </w:r>
      <w:r>
        <w:rPr>
          <w:rFonts w:ascii="Georgia" w:hAnsi="Georgia"/>
          <w:color w:val="292929"/>
          <w:spacing w:val="-1"/>
          <w:sz w:val="32"/>
          <w:szCs w:val="32"/>
          <w:shd w:val="clear" w:color="auto" w:fill="FFFFFF"/>
        </w:rPr>
        <w:t>.</w:t>
      </w:r>
      <w:r>
        <w:rPr>
          <w:rFonts w:ascii="Georgia" w:hAnsi="Georgia"/>
          <w:color w:val="292929"/>
          <w:spacing w:val="-1"/>
          <w:sz w:val="32"/>
          <w:szCs w:val="32"/>
          <w:shd w:val="clear" w:color="auto" w:fill="FFFFFF"/>
        </w:rPr>
        <w:t xml:space="preserve"> The </w:t>
      </w:r>
      <w:r>
        <w:rPr>
          <w:rStyle w:val="Strong"/>
          <w:rFonts w:ascii="Georgia" w:hAnsi="Georgia"/>
          <w:color w:val="292929"/>
          <w:spacing w:val="-1"/>
          <w:sz w:val="32"/>
          <w:szCs w:val="32"/>
          <w:shd w:val="clear" w:color="auto" w:fill="FFFFFF"/>
        </w:rPr>
        <w:t>Global Positioning System</w:t>
      </w:r>
      <w:r>
        <w:rPr>
          <w:rFonts w:ascii="Georgia" w:hAnsi="Georgia"/>
          <w:color w:val="292929"/>
          <w:spacing w:val="-1"/>
          <w:sz w:val="32"/>
          <w:szCs w:val="32"/>
          <w:shd w:val="clear" w:color="auto" w:fill="FFFFFF"/>
        </w:rPr>
        <w:t> (</w:t>
      </w:r>
      <w:r>
        <w:rPr>
          <w:rStyle w:val="Strong"/>
          <w:rFonts w:ascii="Georgia" w:hAnsi="Georgia"/>
          <w:color w:val="292929"/>
          <w:spacing w:val="-1"/>
          <w:sz w:val="32"/>
          <w:szCs w:val="32"/>
          <w:shd w:val="clear" w:color="auto" w:fill="FFFFFF"/>
        </w:rPr>
        <w:t>GPS</w:t>
      </w:r>
      <w:r>
        <w:rPr>
          <w:rFonts w:ascii="Georgia" w:hAnsi="Georgia"/>
          <w:color w:val="292929"/>
          <w:spacing w:val="-1"/>
          <w:sz w:val="32"/>
          <w:szCs w:val="32"/>
          <w:shd w:val="clear" w:color="auto" w:fill="FFFFFF"/>
        </w:rPr>
        <w:t>), is a satellite-based radio navigation system owned by the United States government and operated by the United States Air Force. It is a global navigation satellite system (GNSS) that provides geolocation and time information to a GPS receiver anywhere on or near the Earth where there is an unobstructed line of sight to four or more GPS satellites.</w:t>
      </w:r>
    </w:p>
    <w:p w14:paraId="127229EC" w14:textId="79D53BD5" w:rsidR="00037DDF" w:rsidRPr="00037DDF" w:rsidRDefault="00037DDF" w:rsidP="00037DDF">
      <w:pPr>
        <w:pStyle w:val="jv"/>
        <w:shd w:val="clear" w:color="auto" w:fill="FFFFFF"/>
        <w:spacing w:before="480" w:beforeAutospacing="0" w:after="0" w:afterAutospacing="0" w:line="480" w:lineRule="atLeast"/>
        <w:rPr>
          <w:rFonts w:ascii="Georgia" w:hAnsi="Georgia"/>
          <w:color w:val="292929"/>
          <w:spacing w:val="-1"/>
          <w:sz w:val="32"/>
          <w:szCs w:val="32"/>
        </w:rPr>
      </w:pPr>
      <w:r>
        <w:rPr>
          <w:rStyle w:val="Emphasis"/>
          <w:rFonts w:ascii="Georgia" w:hAnsi="Georgia"/>
          <w:color w:val="292929"/>
          <w:spacing w:val="-1"/>
          <w:sz w:val="32"/>
          <w:szCs w:val="32"/>
        </w:rPr>
        <w:t>Camera: </w:t>
      </w:r>
      <w:r>
        <w:rPr>
          <w:rFonts w:ascii="Georgia" w:hAnsi="Georgia"/>
          <w:color w:val="292929"/>
          <w:spacing w:val="-1"/>
          <w:sz w:val="32"/>
          <w:szCs w:val="32"/>
        </w:rPr>
        <w:t xml:space="preserve">A camera is an important sensor in autonomous vehicles. It allows them to identify objects and people in the real world. This is all thanks to the advances in </w:t>
      </w:r>
      <w:r w:rsidRPr="0049128E">
        <w:rPr>
          <w:rFonts w:ascii="Georgia" w:hAnsi="Georgia"/>
          <w:color w:val="292929"/>
          <w:spacing w:val="-1"/>
          <w:sz w:val="32"/>
          <w:szCs w:val="32"/>
          <w:highlight w:val="yellow"/>
        </w:rPr>
        <w:t>Computer-vision</w:t>
      </w:r>
      <w:r>
        <w:rPr>
          <w:rFonts w:ascii="Georgia" w:hAnsi="Georgia"/>
          <w:color w:val="292929"/>
          <w:spacing w:val="-1"/>
          <w:sz w:val="32"/>
          <w:szCs w:val="32"/>
        </w:rPr>
        <w:t xml:space="preserve"> that have occurred in the latest years. Thanks to the latest development in Machine learning techniques, particularly in convolutional neural networks, Autonomous vehicles can use Cameras for object detection and object identification.</w:t>
      </w:r>
    </w:p>
    <w:p w14:paraId="40BEED38" w14:textId="6930EA0D" w:rsidR="00037DDF" w:rsidRDefault="00037DDF" w:rsidP="00037DDF">
      <w:pPr>
        <w:shd w:val="clear" w:color="auto" w:fill="F2F2F2"/>
      </w:pPr>
      <w:r>
        <w:rPr>
          <w:noProof/>
        </w:rPr>
        <w:drawing>
          <wp:inline distT="0" distB="0" distL="0" distR="0" wp14:anchorId="7045A2DB" wp14:editId="47E64D51">
            <wp:extent cx="5731510" cy="2773045"/>
            <wp:effectExtent l="0" t="0" r="2540" b="825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p>
    <w:p w14:paraId="36D21865" w14:textId="77777777" w:rsidR="00037DDF" w:rsidRDefault="00037DDF" w:rsidP="00037DDF">
      <w:pPr>
        <w:pStyle w:val="Heading2"/>
        <w:shd w:val="clear" w:color="auto" w:fill="FFFFFF"/>
        <w:spacing w:before="413" w:line="480" w:lineRule="atLeast"/>
        <w:rPr>
          <w:rFonts w:ascii="Lucida Sans Unicode" w:hAnsi="Lucida Sans Unicode" w:cs="Lucida Sans Unicode"/>
          <w:color w:val="292929"/>
          <w:spacing w:val="-5"/>
          <w:sz w:val="39"/>
          <w:szCs w:val="39"/>
        </w:rPr>
      </w:pPr>
      <w:r>
        <w:rPr>
          <w:rStyle w:val="Emphasis"/>
          <w:rFonts w:ascii="Lucida Sans Unicode" w:hAnsi="Lucida Sans Unicode" w:cs="Lucida Sans Unicode"/>
          <w:color w:val="292929"/>
          <w:spacing w:val="-5"/>
          <w:sz w:val="39"/>
          <w:szCs w:val="39"/>
        </w:rPr>
        <w:t xml:space="preserve">1st Key aspect: </w:t>
      </w:r>
      <w:proofErr w:type="spellStart"/>
      <w:r w:rsidRPr="0049128E">
        <w:rPr>
          <w:rStyle w:val="Emphasis"/>
          <w:rFonts w:ascii="Lucida Sans Unicode" w:hAnsi="Lucida Sans Unicode" w:cs="Lucida Sans Unicode"/>
          <w:color w:val="292929"/>
          <w:spacing w:val="-5"/>
          <w:sz w:val="39"/>
          <w:szCs w:val="39"/>
          <w:highlight w:val="yellow"/>
        </w:rPr>
        <w:t>HDMap</w:t>
      </w:r>
      <w:proofErr w:type="spellEnd"/>
      <w:r w:rsidRPr="0049128E">
        <w:rPr>
          <w:rStyle w:val="Emphasis"/>
          <w:rFonts w:ascii="Lucida Sans Unicode" w:hAnsi="Lucida Sans Unicode" w:cs="Lucida Sans Unicode"/>
          <w:color w:val="292929"/>
          <w:spacing w:val="-5"/>
          <w:sz w:val="39"/>
          <w:szCs w:val="39"/>
          <w:highlight w:val="yellow"/>
        </w:rPr>
        <w:t xml:space="preserve"> (High Definition Map)</w:t>
      </w:r>
    </w:p>
    <w:p w14:paraId="34FEA266" w14:textId="77777777" w:rsidR="00037DDF" w:rsidRDefault="00037DDF" w:rsidP="00037DDF">
      <w:pPr>
        <w:pStyle w:val="jv"/>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very first thing the car needs is to be able to detect its location in the world. For doing this an Automated Vehicle </w:t>
      </w:r>
      <w:r>
        <w:rPr>
          <w:rFonts w:ascii="Georgia" w:hAnsi="Georgia"/>
          <w:color w:val="292929"/>
          <w:spacing w:val="-1"/>
          <w:sz w:val="32"/>
          <w:szCs w:val="32"/>
        </w:rPr>
        <w:lastRenderedPageBreak/>
        <w:t xml:space="preserve">needs to have an </w:t>
      </w:r>
      <w:proofErr w:type="spellStart"/>
      <w:r>
        <w:rPr>
          <w:rFonts w:ascii="Georgia" w:hAnsi="Georgia"/>
          <w:color w:val="292929"/>
          <w:spacing w:val="-1"/>
          <w:sz w:val="32"/>
          <w:szCs w:val="32"/>
        </w:rPr>
        <w:t>HDMap</w:t>
      </w:r>
      <w:proofErr w:type="spellEnd"/>
      <w:r>
        <w:rPr>
          <w:rFonts w:ascii="Georgia" w:hAnsi="Georgia"/>
          <w:color w:val="292929"/>
          <w:spacing w:val="-1"/>
          <w:sz w:val="32"/>
          <w:szCs w:val="32"/>
        </w:rPr>
        <w:t xml:space="preserve"> (High Definition Map) which includes a lot of data about the road and the surroundings. Building an </w:t>
      </w:r>
      <w:proofErr w:type="spellStart"/>
      <w:r>
        <w:rPr>
          <w:rFonts w:ascii="Georgia" w:hAnsi="Georgia"/>
          <w:color w:val="292929"/>
          <w:spacing w:val="-1"/>
          <w:sz w:val="32"/>
          <w:szCs w:val="32"/>
        </w:rPr>
        <w:t>HDMap</w:t>
      </w:r>
      <w:proofErr w:type="spellEnd"/>
      <w:r>
        <w:rPr>
          <w:rFonts w:ascii="Georgia" w:hAnsi="Georgia"/>
          <w:color w:val="292929"/>
          <w:spacing w:val="-1"/>
          <w:sz w:val="32"/>
          <w:szCs w:val="32"/>
        </w:rPr>
        <w:t xml:space="preserve"> requires a lot of effort. There are companies whose only purposes is to create and keep </w:t>
      </w:r>
      <w:proofErr w:type="spellStart"/>
      <w:r>
        <w:rPr>
          <w:rFonts w:ascii="Georgia" w:hAnsi="Georgia"/>
          <w:color w:val="292929"/>
          <w:spacing w:val="-1"/>
          <w:sz w:val="32"/>
          <w:szCs w:val="32"/>
        </w:rPr>
        <w:t>HDMaps</w:t>
      </w:r>
      <w:proofErr w:type="spellEnd"/>
      <w:r>
        <w:rPr>
          <w:rFonts w:ascii="Georgia" w:hAnsi="Georgia"/>
          <w:color w:val="292929"/>
          <w:spacing w:val="-1"/>
          <w:sz w:val="32"/>
          <w:szCs w:val="32"/>
        </w:rPr>
        <w:t xml:space="preserve"> </w:t>
      </w:r>
      <w:proofErr w:type="gramStart"/>
      <w:r>
        <w:rPr>
          <w:rFonts w:ascii="Georgia" w:hAnsi="Georgia"/>
          <w:color w:val="292929"/>
          <w:spacing w:val="-1"/>
          <w:sz w:val="32"/>
          <w:szCs w:val="32"/>
        </w:rPr>
        <w:t>up-to-date</w:t>
      </w:r>
      <w:proofErr w:type="gramEnd"/>
      <w:r>
        <w:rPr>
          <w:rFonts w:ascii="Georgia" w:hAnsi="Georgia"/>
          <w:color w:val="292929"/>
          <w:spacing w:val="-1"/>
          <w:sz w:val="32"/>
          <w:szCs w:val="32"/>
        </w:rPr>
        <w:t>.</w:t>
      </w:r>
    </w:p>
    <w:p w14:paraId="18009A1E" w14:textId="19DE2D03" w:rsidR="00037DDF" w:rsidRPr="00037DDF" w:rsidRDefault="00037DDF" w:rsidP="00037DDF">
      <w:pPr>
        <w:pStyle w:val="jv"/>
        <w:shd w:val="clear" w:color="auto" w:fill="FFFFFF"/>
        <w:spacing w:before="480" w:beforeAutospacing="0" w:after="0" w:afterAutospacing="0" w:line="480" w:lineRule="atLeast"/>
        <w:rPr>
          <w:rFonts w:ascii="Georgia" w:hAnsi="Georgia"/>
          <w:color w:val="292929"/>
          <w:spacing w:val="-1"/>
          <w:sz w:val="32"/>
          <w:szCs w:val="32"/>
        </w:rPr>
      </w:pPr>
      <w:r w:rsidRPr="0049128E">
        <w:rPr>
          <w:rFonts w:ascii="Georgia" w:hAnsi="Georgia"/>
          <w:color w:val="292929"/>
          <w:spacing w:val="-1"/>
          <w:sz w:val="32"/>
          <w:szCs w:val="32"/>
          <w:highlight w:val="yellow"/>
          <w:u w:val="single"/>
        </w:rPr>
        <w:t>LIDAR</w:t>
      </w:r>
      <w:r w:rsidRPr="0049128E">
        <w:rPr>
          <w:rFonts w:ascii="Georgia" w:hAnsi="Georgia"/>
          <w:color w:val="292929"/>
          <w:spacing w:val="-1"/>
          <w:sz w:val="32"/>
          <w:szCs w:val="32"/>
          <w:highlight w:val="yellow"/>
        </w:rPr>
        <w:t xml:space="preserve"> scans for the road surface, </w:t>
      </w:r>
      <w:r w:rsidRPr="0049128E">
        <w:rPr>
          <w:rFonts w:ascii="Georgia" w:hAnsi="Georgia"/>
          <w:color w:val="292929"/>
          <w:spacing w:val="-1"/>
          <w:sz w:val="32"/>
          <w:szCs w:val="32"/>
          <w:highlight w:val="yellow"/>
          <w:u w:val="single"/>
        </w:rPr>
        <w:t>computer vision</w:t>
      </w:r>
      <w:r w:rsidRPr="0049128E">
        <w:rPr>
          <w:rFonts w:ascii="Georgia" w:hAnsi="Georgia"/>
          <w:color w:val="292929"/>
          <w:spacing w:val="-1"/>
          <w:sz w:val="32"/>
          <w:szCs w:val="32"/>
          <w:highlight w:val="yellow"/>
        </w:rPr>
        <w:t xml:space="preserve"> analysis to extract road signalization and creation of lane objects. These and more steps are required when creating an </w:t>
      </w:r>
      <w:proofErr w:type="spellStart"/>
      <w:r w:rsidRPr="0049128E">
        <w:rPr>
          <w:rFonts w:ascii="Georgia" w:hAnsi="Georgia"/>
          <w:color w:val="292929"/>
          <w:spacing w:val="-1"/>
          <w:sz w:val="32"/>
          <w:szCs w:val="32"/>
          <w:highlight w:val="yellow"/>
          <w:u w:val="single"/>
        </w:rPr>
        <w:t>HDMap</w:t>
      </w:r>
      <w:proofErr w:type="spellEnd"/>
      <w:r>
        <w:rPr>
          <w:rFonts w:ascii="Georgia" w:hAnsi="Georgia"/>
          <w:color w:val="292929"/>
          <w:spacing w:val="-1"/>
          <w:sz w:val="32"/>
          <w:szCs w:val="32"/>
        </w:rPr>
        <w:t xml:space="preserve">. Autonomous vehicles must always know in which lane they are </w:t>
      </w:r>
      <w:proofErr w:type="gramStart"/>
      <w:r>
        <w:rPr>
          <w:rFonts w:ascii="Georgia" w:hAnsi="Georgia"/>
          <w:color w:val="292929"/>
          <w:spacing w:val="-1"/>
          <w:sz w:val="32"/>
          <w:szCs w:val="32"/>
        </w:rPr>
        <w:t>located</w:t>
      </w:r>
      <w:proofErr w:type="gramEnd"/>
      <w:r>
        <w:rPr>
          <w:rFonts w:ascii="Georgia" w:hAnsi="Georgia"/>
          <w:color w:val="292929"/>
          <w:spacing w:val="-1"/>
          <w:sz w:val="32"/>
          <w:szCs w:val="32"/>
        </w:rPr>
        <w:t xml:space="preserve"> and the route must include all the</w:t>
      </w:r>
      <w:r w:rsidR="0049128E">
        <w:rPr>
          <w:rFonts w:ascii="Georgia" w:hAnsi="Georgia"/>
          <w:color w:val="292929"/>
          <w:spacing w:val="-1"/>
          <w:sz w:val="32"/>
          <w:szCs w:val="32"/>
        </w:rPr>
        <w:t xml:space="preserve"> </w:t>
      </w:r>
      <w:r>
        <w:rPr>
          <w:rFonts w:ascii="Georgia" w:hAnsi="Georgia"/>
          <w:color w:val="292929"/>
          <w:spacing w:val="-1"/>
          <w:sz w:val="32"/>
          <w:szCs w:val="32"/>
        </w:rPr>
        <w:t>necessary lane changes.</w:t>
      </w:r>
    </w:p>
    <w:p w14:paraId="6A25312F" w14:textId="081A56A0" w:rsidR="00037DDF" w:rsidRDefault="00037DDF" w:rsidP="00037DDF">
      <w:pPr>
        <w:shd w:val="clear" w:color="auto" w:fill="F2F2F2"/>
      </w:pPr>
      <w:r>
        <w:rPr>
          <w:noProof/>
        </w:rPr>
        <w:drawing>
          <wp:inline distT="0" distB="0" distL="0" distR="0" wp14:anchorId="33DC17DE" wp14:editId="29644E3E">
            <wp:extent cx="5731510" cy="4050030"/>
            <wp:effectExtent l="0" t="0" r="2540" b="762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50030"/>
                    </a:xfrm>
                    <a:prstGeom prst="rect">
                      <a:avLst/>
                    </a:prstGeom>
                    <a:noFill/>
                    <a:ln>
                      <a:noFill/>
                    </a:ln>
                  </pic:spPr>
                </pic:pic>
              </a:graphicData>
            </a:graphic>
          </wp:inline>
        </w:drawing>
      </w:r>
    </w:p>
    <w:p w14:paraId="4581B78D" w14:textId="77777777" w:rsidR="00037DDF" w:rsidRDefault="00037DDF" w:rsidP="00037DDF">
      <w:pPr>
        <w:pStyle w:val="Heading2"/>
        <w:shd w:val="clear" w:color="auto" w:fill="FFFFFF"/>
        <w:spacing w:before="413" w:line="480" w:lineRule="atLeast"/>
        <w:rPr>
          <w:rFonts w:ascii="Lucida Sans Unicode" w:hAnsi="Lucida Sans Unicode" w:cs="Lucida Sans Unicode"/>
          <w:color w:val="292929"/>
          <w:spacing w:val="-5"/>
          <w:sz w:val="39"/>
          <w:szCs w:val="39"/>
        </w:rPr>
      </w:pPr>
      <w:r>
        <w:rPr>
          <w:rStyle w:val="Emphasis"/>
          <w:rFonts w:ascii="Lucida Sans Unicode" w:hAnsi="Lucida Sans Unicode" w:cs="Lucida Sans Unicode"/>
          <w:color w:val="292929"/>
          <w:spacing w:val="-5"/>
          <w:sz w:val="39"/>
          <w:szCs w:val="39"/>
        </w:rPr>
        <w:t xml:space="preserve">2nd Key aspect: </w:t>
      </w:r>
      <w:r w:rsidRPr="0049128E">
        <w:rPr>
          <w:rStyle w:val="Emphasis"/>
          <w:rFonts w:ascii="Lucida Sans Unicode" w:hAnsi="Lucida Sans Unicode" w:cs="Lucida Sans Unicode"/>
          <w:color w:val="292929"/>
          <w:spacing w:val="-5"/>
          <w:sz w:val="39"/>
          <w:szCs w:val="39"/>
          <w:highlight w:val="yellow"/>
        </w:rPr>
        <w:t>State estimator</w:t>
      </w:r>
    </w:p>
    <w:p w14:paraId="1C6B8427" w14:textId="2CC7468F" w:rsidR="00037DDF" w:rsidRDefault="00037DDF" w:rsidP="00037DDF">
      <w:pPr>
        <w:pStyle w:val="jv"/>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Secondly, the car needs a state estimator. The state estimator will coordinate the </w:t>
      </w:r>
      <w:r w:rsidRPr="0049128E">
        <w:rPr>
          <w:rFonts w:ascii="Georgia" w:hAnsi="Georgia"/>
          <w:color w:val="292929"/>
          <w:spacing w:val="-1"/>
          <w:sz w:val="32"/>
          <w:szCs w:val="32"/>
          <w:highlight w:val="yellow"/>
        </w:rPr>
        <w:t>input from all the sensors in the autonomous</w:t>
      </w:r>
      <w:r>
        <w:rPr>
          <w:rFonts w:ascii="Georgia" w:hAnsi="Georgia"/>
          <w:color w:val="292929"/>
          <w:spacing w:val="-1"/>
          <w:sz w:val="32"/>
          <w:szCs w:val="32"/>
        </w:rPr>
        <w:t xml:space="preserve"> </w:t>
      </w:r>
      <w:r w:rsidRPr="0049128E">
        <w:rPr>
          <w:rFonts w:ascii="Georgia" w:hAnsi="Georgia"/>
          <w:color w:val="292929"/>
          <w:spacing w:val="-1"/>
          <w:sz w:val="32"/>
          <w:szCs w:val="32"/>
          <w:highlight w:val="yellow"/>
        </w:rPr>
        <w:lastRenderedPageBreak/>
        <w:t>vehicle</w:t>
      </w:r>
      <w:r>
        <w:rPr>
          <w:rFonts w:ascii="Georgia" w:hAnsi="Georgia"/>
          <w:color w:val="292929"/>
          <w:spacing w:val="-1"/>
          <w:sz w:val="32"/>
          <w:szCs w:val="32"/>
        </w:rPr>
        <w:t xml:space="preserve"> and create a</w:t>
      </w:r>
      <w:r w:rsidR="0049128E">
        <w:rPr>
          <w:rFonts w:ascii="Georgia" w:hAnsi="Georgia"/>
          <w:color w:val="292929"/>
          <w:spacing w:val="-1"/>
          <w:sz w:val="32"/>
          <w:szCs w:val="32"/>
        </w:rPr>
        <w:t>nd</w:t>
      </w:r>
      <w:r>
        <w:rPr>
          <w:rFonts w:ascii="Georgia" w:hAnsi="Georgia"/>
          <w:color w:val="292929"/>
          <w:spacing w:val="-1"/>
          <w:sz w:val="32"/>
          <w:szCs w:val="32"/>
        </w:rPr>
        <w:t xml:space="preserve"> keep the geolocation of the vehicle within the </w:t>
      </w:r>
      <w:proofErr w:type="spellStart"/>
      <w:r>
        <w:rPr>
          <w:rFonts w:ascii="Georgia" w:hAnsi="Georgia"/>
          <w:color w:val="292929"/>
          <w:spacing w:val="-1"/>
          <w:sz w:val="32"/>
          <w:szCs w:val="32"/>
        </w:rPr>
        <w:t>HDMap</w:t>
      </w:r>
      <w:proofErr w:type="spellEnd"/>
      <w:r>
        <w:rPr>
          <w:rFonts w:ascii="Georgia" w:hAnsi="Georgia"/>
          <w:color w:val="292929"/>
          <w:spacing w:val="-1"/>
          <w:sz w:val="32"/>
          <w:szCs w:val="32"/>
        </w:rPr>
        <w:t xml:space="preserve"> </w:t>
      </w:r>
      <w:proofErr w:type="gramStart"/>
      <w:r>
        <w:rPr>
          <w:rFonts w:ascii="Georgia" w:hAnsi="Georgia"/>
          <w:color w:val="292929"/>
          <w:spacing w:val="-1"/>
          <w:sz w:val="32"/>
          <w:szCs w:val="32"/>
        </w:rPr>
        <w:t>up-to-date</w:t>
      </w:r>
      <w:proofErr w:type="gramEnd"/>
      <w:r>
        <w:rPr>
          <w:rFonts w:ascii="Georgia" w:hAnsi="Georgia"/>
          <w:color w:val="292929"/>
          <w:spacing w:val="-1"/>
          <w:sz w:val="32"/>
          <w:szCs w:val="32"/>
        </w:rPr>
        <w:t xml:space="preserve">. </w:t>
      </w:r>
      <w:r w:rsidRPr="0049128E">
        <w:rPr>
          <w:rFonts w:ascii="Georgia" w:hAnsi="Georgia"/>
          <w:color w:val="292929"/>
          <w:spacing w:val="-1"/>
          <w:sz w:val="32"/>
          <w:szCs w:val="32"/>
          <w:highlight w:val="yellow"/>
        </w:rPr>
        <w:t>It will receive input from all sorts of different parts of the vehicle.</w:t>
      </w:r>
    </w:p>
    <w:p w14:paraId="5E03D2E1" w14:textId="286A8633" w:rsidR="00037DDF" w:rsidRPr="00037DDF" w:rsidRDefault="00037DDF" w:rsidP="00037DDF">
      <w:pPr>
        <w:pStyle w:val="j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Different situations might </w:t>
      </w:r>
      <w:proofErr w:type="spellStart"/>
      <w:r>
        <w:rPr>
          <w:rFonts w:ascii="Georgia" w:hAnsi="Georgia"/>
          <w:color w:val="292929"/>
          <w:spacing w:val="-1"/>
          <w:sz w:val="32"/>
          <w:szCs w:val="32"/>
        </w:rPr>
        <w:t>favor</w:t>
      </w:r>
      <w:proofErr w:type="spellEnd"/>
      <w:r>
        <w:rPr>
          <w:rFonts w:ascii="Georgia" w:hAnsi="Georgia"/>
          <w:color w:val="292929"/>
          <w:spacing w:val="-1"/>
          <w:sz w:val="32"/>
          <w:szCs w:val="32"/>
        </w:rPr>
        <w:t xml:space="preserve"> different sensors. For example, if the vehicle is inside a building the GPS signal might not be reliable and the state estimator might have to rely on other sensors such as lidar, radar and the motion of the tires to update the geolocation of the vehicle. At the same time, in a </w:t>
      </w:r>
      <w:r w:rsidR="0037404A">
        <w:rPr>
          <w:rFonts w:ascii="Georgia" w:hAnsi="Georgia"/>
          <w:color w:val="292929"/>
          <w:spacing w:val="-1"/>
          <w:sz w:val="32"/>
          <w:szCs w:val="32"/>
        </w:rPr>
        <w:t>h</w:t>
      </w:r>
      <w:r>
        <w:rPr>
          <w:rFonts w:ascii="Georgia" w:hAnsi="Georgia"/>
          <w:color w:val="292929"/>
          <w:spacing w:val="-1"/>
          <w:sz w:val="32"/>
          <w:szCs w:val="32"/>
        </w:rPr>
        <w:t xml:space="preserve">ighway a </w:t>
      </w:r>
      <w:r w:rsidR="0037404A">
        <w:rPr>
          <w:rFonts w:ascii="Georgia" w:hAnsi="Georgia"/>
          <w:color w:val="292929"/>
          <w:spacing w:val="-1"/>
          <w:sz w:val="32"/>
          <w:szCs w:val="32"/>
        </w:rPr>
        <w:t>t</w:t>
      </w:r>
      <w:r>
        <w:rPr>
          <w:rFonts w:ascii="Georgia" w:hAnsi="Georgia"/>
          <w:color w:val="292929"/>
          <w:spacing w:val="-1"/>
          <w:sz w:val="32"/>
          <w:szCs w:val="32"/>
        </w:rPr>
        <w:t xml:space="preserve">ruck might be in front of the vehicle blocking the LIDAR sensor from perceiving the whole world ahead of the vehicle. In this situation, our self-driving car will be blind. But with a reliable </w:t>
      </w:r>
      <w:proofErr w:type="spellStart"/>
      <w:r>
        <w:rPr>
          <w:rFonts w:ascii="Georgia" w:hAnsi="Georgia"/>
          <w:color w:val="292929"/>
          <w:spacing w:val="-1"/>
          <w:sz w:val="32"/>
          <w:szCs w:val="32"/>
        </w:rPr>
        <w:t>HDMap</w:t>
      </w:r>
      <w:proofErr w:type="spellEnd"/>
      <w:r>
        <w:rPr>
          <w:rFonts w:ascii="Georgia" w:hAnsi="Georgia"/>
          <w:color w:val="292929"/>
          <w:spacing w:val="-1"/>
          <w:sz w:val="32"/>
          <w:szCs w:val="32"/>
        </w:rPr>
        <w:t xml:space="preserve"> and GPS signal, our vehicle can have </w:t>
      </w:r>
      <w:proofErr w:type="gramStart"/>
      <w:r>
        <w:rPr>
          <w:rFonts w:ascii="Georgia" w:hAnsi="Georgia"/>
          <w:color w:val="292929"/>
          <w:spacing w:val="-1"/>
          <w:sz w:val="32"/>
          <w:szCs w:val="32"/>
        </w:rPr>
        <w:t>a very good</w:t>
      </w:r>
      <w:proofErr w:type="gramEnd"/>
      <w:r>
        <w:rPr>
          <w:rFonts w:ascii="Georgia" w:hAnsi="Georgia"/>
          <w:color w:val="292929"/>
          <w:spacing w:val="-1"/>
          <w:sz w:val="32"/>
          <w:szCs w:val="32"/>
        </w:rPr>
        <w:t xml:space="preserve"> idea of what is ahead of it</w:t>
      </w:r>
      <w:r w:rsidR="0037404A">
        <w:rPr>
          <w:rFonts w:ascii="Georgia" w:hAnsi="Georgia"/>
          <w:color w:val="292929"/>
          <w:spacing w:val="-1"/>
          <w:sz w:val="32"/>
          <w:szCs w:val="32"/>
        </w:rPr>
        <w:t>.</w:t>
      </w:r>
    </w:p>
    <w:p w14:paraId="53BDF008" w14:textId="00AE435C" w:rsidR="00037DDF" w:rsidRDefault="00037DDF" w:rsidP="00037DDF">
      <w:pPr>
        <w:shd w:val="clear" w:color="auto" w:fill="F2F2F2"/>
      </w:pPr>
      <w:r>
        <w:rPr>
          <w:noProof/>
        </w:rPr>
        <w:lastRenderedPageBreak/>
        <w:drawing>
          <wp:inline distT="0" distB="0" distL="0" distR="0" wp14:anchorId="309C27E7" wp14:editId="6691C137">
            <wp:extent cx="5731510" cy="6877685"/>
            <wp:effectExtent l="0" t="0" r="254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p>
    <w:p w14:paraId="38AE4B22" w14:textId="77777777" w:rsidR="00037DDF" w:rsidRDefault="00037DDF" w:rsidP="00037DDF">
      <w:pPr>
        <w:pStyle w:val="jv"/>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Ultimately, </w:t>
      </w:r>
      <w:r w:rsidRPr="0037404A">
        <w:rPr>
          <w:rFonts w:ascii="Georgia" w:hAnsi="Georgia"/>
          <w:color w:val="292929"/>
          <w:spacing w:val="-1"/>
          <w:sz w:val="32"/>
          <w:szCs w:val="32"/>
          <w:highlight w:val="yellow"/>
        </w:rPr>
        <w:t>a state estimator will receive and combine data from multiple sensors within the autonomous vehicle</w:t>
      </w:r>
      <w:r>
        <w:rPr>
          <w:rFonts w:ascii="Georgia" w:hAnsi="Georgia"/>
          <w:color w:val="292929"/>
          <w:spacing w:val="-1"/>
          <w:sz w:val="32"/>
          <w:szCs w:val="32"/>
        </w:rPr>
        <w:t>. Not all sensors send data at the same rate. A LIDAR system can provide many pulsations per millisecond, while GPS takes longer to update. The state estimator is supposed to harmonize this information.</w:t>
      </w:r>
    </w:p>
    <w:p w14:paraId="1185243B" w14:textId="77777777" w:rsidR="00037DDF" w:rsidRDefault="00037DDF" w:rsidP="00037DDF">
      <w:pPr>
        <w:pStyle w:val="Heading2"/>
        <w:shd w:val="clear" w:color="auto" w:fill="FFFFFF"/>
        <w:spacing w:before="413" w:line="480" w:lineRule="atLeast"/>
        <w:rPr>
          <w:rFonts w:ascii="Lucida Sans Unicode" w:hAnsi="Lucida Sans Unicode" w:cs="Lucida Sans Unicode"/>
          <w:color w:val="292929"/>
          <w:spacing w:val="-5"/>
          <w:sz w:val="39"/>
          <w:szCs w:val="39"/>
        </w:rPr>
      </w:pPr>
      <w:r>
        <w:rPr>
          <w:rStyle w:val="Emphasis"/>
          <w:rFonts w:ascii="Lucida Sans Unicode" w:hAnsi="Lucida Sans Unicode" w:cs="Lucida Sans Unicode"/>
          <w:color w:val="292929"/>
          <w:spacing w:val="-5"/>
          <w:sz w:val="39"/>
          <w:szCs w:val="39"/>
        </w:rPr>
        <w:lastRenderedPageBreak/>
        <w:t xml:space="preserve">3rd Key aspect: </w:t>
      </w:r>
      <w:r w:rsidRPr="0037404A">
        <w:rPr>
          <w:rStyle w:val="Emphasis"/>
          <w:rFonts w:ascii="Lucida Sans Unicode" w:hAnsi="Lucida Sans Unicode" w:cs="Lucida Sans Unicode"/>
          <w:color w:val="292929"/>
          <w:spacing w:val="-5"/>
          <w:sz w:val="39"/>
          <w:szCs w:val="39"/>
          <w:highlight w:val="yellow"/>
        </w:rPr>
        <w:t>Motion planner</w:t>
      </w:r>
    </w:p>
    <w:p w14:paraId="3BCBACD9" w14:textId="77777777" w:rsidR="00037DDF" w:rsidRDefault="00037DDF" w:rsidP="00037DDF">
      <w:pPr>
        <w:pStyle w:val="jv"/>
        <w:shd w:val="clear" w:color="auto" w:fill="FFFFFF"/>
        <w:spacing w:before="206" w:beforeAutospacing="0" w:after="0" w:afterAutospacing="0" w:line="480" w:lineRule="atLeast"/>
        <w:rPr>
          <w:rFonts w:ascii="Georgia" w:hAnsi="Georgia"/>
          <w:color w:val="292929"/>
          <w:spacing w:val="-1"/>
          <w:sz w:val="32"/>
          <w:szCs w:val="32"/>
        </w:rPr>
      </w:pPr>
      <w:r w:rsidRPr="0037404A">
        <w:rPr>
          <w:rFonts w:ascii="Georgia" w:hAnsi="Georgia"/>
          <w:color w:val="292929"/>
          <w:spacing w:val="-1"/>
          <w:sz w:val="32"/>
          <w:szCs w:val="32"/>
          <w:highlight w:val="yellow"/>
        </w:rPr>
        <w:t>The motion planner is the part of the autonomous vehicle in charge of the movement</w:t>
      </w:r>
      <w:r>
        <w:rPr>
          <w:rFonts w:ascii="Georgia" w:hAnsi="Georgia"/>
          <w:color w:val="292929"/>
          <w:spacing w:val="-1"/>
          <w:sz w:val="32"/>
          <w:szCs w:val="32"/>
        </w:rPr>
        <w:t xml:space="preserve">. If we were intending to move a self-driving car from point A to B the first option might be going forward (or </w:t>
      </w:r>
      <w:proofErr w:type="gramStart"/>
      <w:r>
        <w:rPr>
          <w:rFonts w:ascii="Georgia" w:hAnsi="Georgia"/>
          <w:color w:val="292929"/>
          <w:spacing w:val="-1"/>
          <w:sz w:val="32"/>
          <w:szCs w:val="32"/>
        </w:rPr>
        <w:t>reverse, or</w:t>
      </w:r>
      <w:proofErr w:type="gramEnd"/>
      <w:r>
        <w:rPr>
          <w:rFonts w:ascii="Georgia" w:hAnsi="Georgia"/>
          <w:color w:val="292929"/>
          <w:spacing w:val="-1"/>
          <w:sz w:val="32"/>
          <w:szCs w:val="32"/>
        </w:rPr>
        <w:t xml:space="preserve"> turning). The motion planner </w:t>
      </w:r>
      <w:proofErr w:type="gramStart"/>
      <w:r>
        <w:rPr>
          <w:rFonts w:ascii="Georgia" w:hAnsi="Georgia"/>
          <w:color w:val="292929"/>
          <w:spacing w:val="-1"/>
          <w:sz w:val="32"/>
          <w:szCs w:val="32"/>
        </w:rPr>
        <w:t>is in charge of</w:t>
      </w:r>
      <w:proofErr w:type="gramEnd"/>
      <w:r>
        <w:rPr>
          <w:rFonts w:ascii="Georgia" w:hAnsi="Georgia"/>
          <w:color w:val="292929"/>
          <w:spacing w:val="-1"/>
          <w:sz w:val="32"/>
          <w:szCs w:val="32"/>
        </w:rPr>
        <w:t xml:space="preserve"> determining which </w:t>
      </w:r>
      <w:proofErr w:type="spellStart"/>
      <w:r>
        <w:rPr>
          <w:rFonts w:ascii="Georgia" w:hAnsi="Georgia"/>
          <w:color w:val="292929"/>
          <w:spacing w:val="-1"/>
          <w:sz w:val="32"/>
          <w:szCs w:val="32"/>
        </w:rPr>
        <w:t>maneuvers</w:t>
      </w:r>
      <w:proofErr w:type="spellEnd"/>
      <w:r>
        <w:rPr>
          <w:rFonts w:ascii="Georgia" w:hAnsi="Georgia"/>
          <w:color w:val="292929"/>
          <w:spacing w:val="-1"/>
          <w:sz w:val="32"/>
          <w:szCs w:val="32"/>
        </w:rPr>
        <w:t xml:space="preserve"> are required for the vehicle to reach its destination. </w:t>
      </w:r>
      <w:r w:rsidRPr="0037404A">
        <w:rPr>
          <w:rFonts w:ascii="Georgia" w:hAnsi="Georgia"/>
          <w:color w:val="292929"/>
          <w:spacing w:val="-1"/>
          <w:sz w:val="32"/>
          <w:szCs w:val="32"/>
          <w:highlight w:val="yellow"/>
        </w:rPr>
        <w:t>From the state estimator, the vehicle can know when an obstacle is in obstructing the vehicle’s route, then the motion planner should call for an emergency stop</w:t>
      </w:r>
      <w:r>
        <w:rPr>
          <w:rFonts w:ascii="Georgia" w:hAnsi="Georgia"/>
          <w:color w:val="292929"/>
          <w:spacing w:val="-1"/>
          <w:sz w:val="32"/>
          <w:szCs w:val="32"/>
        </w:rPr>
        <w:t xml:space="preserve">. When it is time for the vehicle to change lanes, the motion planner will call a </w:t>
      </w:r>
      <w:proofErr w:type="spellStart"/>
      <w:r>
        <w:rPr>
          <w:rFonts w:ascii="Georgia" w:hAnsi="Georgia"/>
          <w:color w:val="292929"/>
          <w:spacing w:val="-1"/>
          <w:sz w:val="32"/>
          <w:szCs w:val="32"/>
        </w:rPr>
        <w:t>maneuver</w:t>
      </w:r>
      <w:proofErr w:type="spellEnd"/>
      <w:r>
        <w:rPr>
          <w:rFonts w:ascii="Georgia" w:hAnsi="Georgia"/>
          <w:color w:val="292929"/>
          <w:spacing w:val="-1"/>
          <w:sz w:val="32"/>
          <w:szCs w:val="32"/>
        </w:rPr>
        <w:t xml:space="preserve"> for changing lanes. </w:t>
      </w:r>
      <w:r w:rsidRPr="0037404A">
        <w:rPr>
          <w:rFonts w:ascii="Georgia" w:hAnsi="Georgia"/>
          <w:color w:val="292929"/>
          <w:spacing w:val="-1"/>
          <w:sz w:val="32"/>
          <w:szCs w:val="32"/>
          <w:highlight w:val="yellow"/>
        </w:rPr>
        <w:t>A motion planner is a large algorithmic dataset which acts based on the vehicle’s route.</w:t>
      </w:r>
    </w:p>
    <w:p w14:paraId="0FB2CA44" w14:textId="77777777" w:rsidR="00037DDF" w:rsidRDefault="00037DDF" w:rsidP="00037DDF">
      <w:pPr>
        <w:pStyle w:val="Heading2"/>
        <w:shd w:val="clear" w:color="auto" w:fill="FFFFFF"/>
        <w:spacing w:before="413" w:line="480" w:lineRule="atLeast"/>
        <w:rPr>
          <w:rFonts w:ascii="Lucida Sans Unicode" w:hAnsi="Lucida Sans Unicode" w:cs="Lucida Sans Unicode"/>
          <w:color w:val="292929"/>
          <w:spacing w:val="-5"/>
          <w:sz w:val="39"/>
          <w:szCs w:val="39"/>
        </w:rPr>
      </w:pPr>
      <w:r>
        <w:rPr>
          <w:rStyle w:val="Emphasis"/>
          <w:rFonts w:ascii="Lucida Sans Unicode" w:hAnsi="Lucida Sans Unicode" w:cs="Lucida Sans Unicode"/>
          <w:color w:val="292929"/>
          <w:spacing w:val="-5"/>
          <w:sz w:val="39"/>
          <w:szCs w:val="39"/>
        </w:rPr>
        <w:t>Conclusions</w:t>
      </w:r>
    </w:p>
    <w:p w14:paraId="05ECC3A2" w14:textId="5E939CC2" w:rsidR="00037DDF" w:rsidRPr="009D41CF" w:rsidRDefault="00037DDF" w:rsidP="009D41CF">
      <w:pPr>
        <w:pStyle w:val="jv"/>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There are many more classes and algorithms to consider in the development of an Autonomous Vehicle, hopefully, this article pointed you in the right direction.</w:t>
      </w:r>
    </w:p>
    <w:sectPr w:rsidR="00037DDF" w:rsidRPr="009D41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ACE"/>
    <w:rsid w:val="00037DDF"/>
    <w:rsid w:val="0037404A"/>
    <w:rsid w:val="0049128E"/>
    <w:rsid w:val="0062350C"/>
    <w:rsid w:val="009D41CF"/>
    <w:rsid w:val="00A15A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1F5D1"/>
  <w15:chartTrackingRefBased/>
  <w15:docId w15:val="{5F73F8ED-42FB-4DD2-8D9B-FA663A646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5A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A15A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AC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A15AC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A15ACE"/>
    <w:rPr>
      <w:i/>
      <w:iCs/>
    </w:rPr>
  </w:style>
  <w:style w:type="paragraph" w:customStyle="1" w:styleId="jv">
    <w:name w:val="jv"/>
    <w:basedOn w:val="Normal"/>
    <w:rsid w:val="00A15AC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A15ACE"/>
    <w:rPr>
      <w:color w:val="0000FF"/>
      <w:u w:val="single"/>
    </w:rPr>
  </w:style>
  <w:style w:type="character" w:styleId="Strong">
    <w:name w:val="Strong"/>
    <w:basedOn w:val="DefaultParagraphFont"/>
    <w:uiPriority w:val="22"/>
    <w:qFormat/>
    <w:rsid w:val="00037D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63565">
      <w:bodyDiv w:val="1"/>
      <w:marLeft w:val="0"/>
      <w:marRight w:val="0"/>
      <w:marTop w:val="0"/>
      <w:marBottom w:val="0"/>
      <w:divBdr>
        <w:top w:val="none" w:sz="0" w:space="0" w:color="auto"/>
        <w:left w:val="none" w:sz="0" w:space="0" w:color="auto"/>
        <w:bottom w:val="none" w:sz="0" w:space="0" w:color="auto"/>
        <w:right w:val="none" w:sz="0" w:space="0" w:color="auto"/>
      </w:divBdr>
      <w:divsChild>
        <w:div w:id="1826241421">
          <w:marLeft w:val="0"/>
          <w:marRight w:val="0"/>
          <w:marTop w:val="0"/>
          <w:marBottom w:val="0"/>
          <w:divBdr>
            <w:top w:val="none" w:sz="0" w:space="0" w:color="auto"/>
            <w:left w:val="none" w:sz="0" w:space="0" w:color="auto"/>
            <w:bottom w:val="none" w:sz="0" w:space="0" w:color="auto"/>
            <w:right w:val="none" w:sz="0" w:space="0" w:color="auto"/>
          </w:divBdr>
        </w:div>
        <w:div w:id="189497259">
          <w:marLeft w:val="0"/>
          <w:marRight w:val="0"/>
          <w:marTop w:val="0"/>
          <w:marBottom w:val="0"/>
          <w:divBdr>
            <w:top w:val="none" w:sz="0" w:space="0" w:color="auto"/>
            <w:left w:val="none" w:sz="0" w:space="0" w:color="auto"/>
            <w:bottom w:val="none" w:sz="0" w:space="0" w:color="auto"/>
            <w:right w:val="none" w:sz="0" w:space="0" w:color="auto"/>
          </w:divBdr>
          <w:divsChild>
            <w:div w:id="1172067407">
              <w:marLeft w:val="0"/>
              <w:marRight w:val="0"/>
              <w:marTop w:val="0"/>
              <w:marBottom w:val="0"/>
              <w:divBdr>
                <w:top w:val="none" w:sz="0" w:space="0" w:color="auto"/>
                <w:left w:val="none" w:sz="0" w:space="0" w:color="auto"/>
                <w:bottom w:val="none" w:sz="0" w:space="0" w:color="auto"/>
                <w:right w:val="none" w:sz="0" w:space="0" w:color="auto"/>
              </w:divBdr>
              <w:divsChild>
                <w:div w:id="1769540604">
                  <w:marLeft w:val="0"/>
                  <w:marRight w:val="0"/>
                  <w:marTop w:val="100"/>
                  <w:marBottom w:val="100"/>
                  <w:divBdr>
                    <w:top w:val="none" w:sz="0" w:space="0" w:color="auto"/>
                    <w:left w:val="none" w:sz="0" w:space="0" w:color="auto"/>
                    <w:bottom w:val="none" w:sz="0" w:space="0" w:color="auto"/>
                    <w:right w:val="none" w:sz="0" w:space="0" w:color="auto"/>
                  </w:divBdr>
                  <w:divsChild>
                    <w:div w:id="1532958130">
                      <w:marLeft w:val="0"/>
                      <w:marRight w:val="0"/>
                      <w:marTop w:val="0"/>
                      <w:marBottom w:val="0"/>
                      <w:divBdr>
                        <w:top w:val="none" w:sz="0" w:space="0" w:color="auto"/>
                        <w:left w:val="none" w:sz="0" w:space="0" w:color="auto"/>
                        <w:bottom w:val="none" w:sz="0" w:space="0" w:color="auto"/>
                        <w:right w:val="none" w:sz="0" w:space="0" w:color="auto"/>
                      </w:divBdr>
                      <w:divsChild>
                        <w:div w:id="6032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078007">
      <w:bodyDiv w:val="1"/>
      <w:marLeft w:val="0"/>
      <w:marRight w:val="0"/>
      <w:marTop w:val="0"/>
      <w:marBottom w:val="0"/>
      <w:divBdr>
        <w:top w:val="none" w:sz="0" w:space="0" w:color="auto"/>
        <w:left w:val="none" w:sz="0" w:space="0" w:color="auto"/>
        <w:bottom w:val="none" w:sz="0" w:space="0" w:color="auto"/>
        <w:right w:val="none" w:sz="0" w:space="0" w:color="auto"/>
      </w:divBdr>
    </w:div>
    <w:div w:id="1200044316">
      <w:bodyDiv w:val="1"/>
      <w:marLeft w:val="0"/>
      <w:marRight w:val="0"/>
      <w:marTop w:val="0"/>
      <w:marBottom w:val="0"/>
      <w:divBdr>
        <w:top w:val="none" w:sz="0" w:space="0" w:color="auto"/>
        <w:left w:val="none" w:sz="0" w:space="0" w:color="auto"/>
        <w:bottom w:val="none" w:sz="0" w:space="0" w:color="auto"/>
        <w:right w:val="none" w:sz="0" w:space="0" w:color="auto"/>
      </w:divBdr>
      <w:divsChild>
        <w:div w:id="193546267">
          <w:marLeft w:val="0"/>
          <w:marRight w:val="0"/>
          <w:marTop w:val="0"/>
          <w:marBottom w:val="0"/>
          <w:divBdr>
            <w:top w:val="none" w:sz="0" w:space="0" w:color="auto"/>
            <w:left w:val="none" w:sz="0" w:space="0" w:color="auto"/>
            <w:bottom w:val="none" w:sz="0" w:space="0" w:color="auto"/>
            <w:right w:val="none" w:sz="0" w:space="0" w:color="auto"/>
          </w:divBdr>
          <w:divsChild>
            <w:div w:id="789130490">
              <w:marLeft w:val="0"/>
              <w:marRight w:val="0"/>
              <w:marTop w:val="0"/>
              <w:marBottom w:val="0"/>
              <w:divBdr>
                <w:top w:val="none" w:sz="0" w:space="0" w:color="auto"/>
                <w:left w:val="none" w:sz="0" w:space="0" w:color="auto"/>
                <w:bottom w:val="none" w:sz="0" w:space="0" w:color="auto"/>
                <w:right w:val="none" w:sz="0" w:space="0" w:color="auto"/>
              </w:divBdr>
              <w:divsChild>
                <w:div w:id="800268975">
                  <w:marLeft w:val="0"/>
                  <w:marRight w:val="0"/>
                  <w:marTop w:val="100"/>
                  <w:marBottom w:val="100"/>
                  <w:divBdr>
                    <w:top w:val="none" w:sz="0" w:space="0" w:color="auto"/>
                    <w:left w:val="none" w:sz="0" w:space="0" w:color="auto"/>
                    <w:bottom w:val="none" w:sz="0" w:space="0" w:color="auto"/>
                    <w:right w:val="none" w:sz="0" w:space="0" w:color="auto"/>
                  </w:divBdr>
                  <w:divsChild>
                    <w:div w:id="1631857701">
                      <w:marLeft w:val="0"/>
                      <w:marRight w:val="0"/>
                      <w:marTop w:val="0"/>
                      <w:marBottom w:val="0"/>
                      <w:divBdr>
                        <w:top w:val="none" w:sz="0" w:space="0" w:color="auto"/>
                        <w:left w:val="none" w:sz="0" w:space="0" w:color="auto"/>
                        <w:bottom w:val="none" w:sz="0" w:space="0" w:color="auto"/>
                        <w:right w:val="none" w:sz="0" w:space="0" w:color="auto"/>
                      </w:divBdr>
                      <w:divsChild>
                        <w:div w:id="15044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463945">
          <w:marLeft w:val="0"/>
          <w:marRight w:val="0"/>
          <w:marTop w:val="0"/>
          <w:marBottom w:val="0"/>
          <w:divBdr>
            <w:top w:val="none" w:sz="0" w:space="0" w:color="auto"/>
            <w:left w:val="none" w:sz="0" w:space="0" w:color="auto"/>
            <w:bottom w:val="none" w:sz="0" w:space="0" w:color="auto"/>
            <w:right w:val="none" w:sz="0" w:space="0" w:color="auto"/>
          </w:divBdr>
          <w:divsChild>
            <w:div w:id="486748319">
              <w:marLeft w:val="0"/>
              <w:marRight w:val="0"/>
              <w:marTop w:val="0"/>
              <w:marBottom w:val="0"/>
              <w:divBdr>
                <w:top w:val="none" w:sz="0" w:space="0" w:color="auto"/>
                <w:left w:val="none" w:sz="0" w:space="0" w:color="auto"/>
                <w:bottom w:val="none" w:sz="0" w:space="0" w:color="auto"/>
                <w:right w:val="none" w:sz="0" w:space="0" w:color="auto"/>
              </w:divBdr>
              <w:divsChild>
                <w:div w:id="874193780">
                  <w:marLeft w:val="0"/>
                  <w:marRight w:val="0"/>
                  <w:marTop w:val="100"/>
                  <w:marBottom w:val="100"/>
                  <w:divBdr>
                    <w:top w:val="none" w:sz="0" w:space="0" w:color="auto"/>
                    <w:left w:val="none" w:sz="0" w:space="0" w:color="auto"/>
                    <w:bottom w:val="none" w:sz="0" w:space="0" w:color="auto"/>
                    <w:right w:val="none" w:sz="0" w:space="0" w:color="auto"/>
                  </w:divBdr>
                  <w:divsChild>
                    <w:div w:id="1155879166">
                      <w:marLeft w:val="0"/>
                      <w:marRight w:val="0"/>
                      <w:marTop w:val="0"/>
                      <w:marBottom w:val="0"/>
                      <w:divBdr>
                        <w:top w:val="none" w:sz="0" w:space="0" w:color="auto"/>
                        <w:left w:val="none" w:sz="0" w:space="0" w:color="auto"/>
                        <w:bottom w:val="none" w:sz="0" w:space="0" w:color="auto"/>
                        <w:right w:val="none" w:sz="0" w:space="0" w:color="auto"/>
                      </w:divBdr>
                      <w:divsChild>
                        <w:div w:id="13459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477444">
          <w:marLeft w:val="0"/>
          <w:marRight w:val="0"/>
          <w:marTop w:val="0"/>
          <w:marBottom w:val="0"/>
          <w:divBdr>
            <w:top w:val="none" w:sz="0" w:space="0" w:color="auto"/>
            <w:left w:val="none" w:sz="0" w:space="0" w:color="auto"/>
            <w:bottom w:val="none" w:sz="0" w:space="0" w:color="auto"/>
            <w:right w:val="none" w:sz="0" w:space="0" w:color="auto"/>
          </w:divBdr>
          <w:divsChild>
            <w:div w:id="78604461">
              <w:marLeft w:val="0"/>
              <w:marRight w:val="0"/>
              <w:marTop w:val="100"/>
              <w:marBottom w:val="100"/>
              <w:divBdr>
                <w:top w:val="none" w:sz="0" w:space="0" w:color="auto"/>
                <w:left w:val="none" w:sz="0" w:space="0" w:color="auto"/>
                <w:bottom w:val="none" w:sz="0" w:space="0" w:color="auto"/>
                <w:right w:val="none" w:sz="0" w:space="0" w:color="auto"/>
              </w:divBdr>
              <w:divsChild>
                <w:div w:id="1482310317">
                  <w:marLeft w:val="0"/>
                  <w:marRight w:val="0"/>
                  <w:marTop w:val="0"/>
                  <w:marBottom w:val="0"/>
                  <w:divBdr>
                    <w:top w:val="none" w:sz="0" w:space="0" w:color="auto"/>
                    <w:left w:val="none" w:sz="0" w:space="0" w:color="auto"/>
                    <w:bottom w:val="none" w:sz="0" w:space="0" w:color="auto"/>
                    <w:right w:val="none" w:sz="0" w:space="0" w:color="auto"/>
                  </w:divBdr>
                  <w:divsChild>
                    <w:div w:id="7578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6899">
      <w:bodyDiv w:val="1"/>
      <w:marLeft w:val="0"/>
      <w:marRight w:val="0"/>
      <w:marTop w:val="0"/>
      <w:marBottom w:val="0"/>
      <w:divBdr>
        <w:top w:val="none" w:sz="0" w:space="0" w:color="auto"/>
        <w:left w:val="none" w:sz="0" w:space="0" w:color="auto"/>
        <w:bottom w:val="none" w:sz="0" w:space="0" w:color="auto"/>
        <w:right w:val="none" w:sz="0" w:space="0" w:color="auto"/>
      </w:divBdr>
      <w:divsChild>
        <w:div w:id="2017146350">
          <w:marLeft w:val="0"/>
          <w:marRight w:val="0"/>
          <w:marTop w:val="0"/>
          <w:marBottom w:val="0"/>
          <w:divBdr>
            <w:top w:val="none" w:sz="0" w:space="0" w:color="auto"/>
            <w:left w:val="none" w:sz="0" w:space="0" w:color="auto"/>
            <w:bottom w:val="none" w:sz="0" w:space="0" w:color="auto"/>
            <w:right w:val="none" w:sz="0" w:space="0" w:color="auto"/>
          </w:divBdr>
        </w:div>
        <w:div w:id="1730838286">
          <w:marLeft w:val="0"/>
          <w:marRight w:val="0"/>
          <w:marTop w:val="0"/>
          <w:marBottom w:val="0"/>
          <w:divBdr>
            <w:top w:val="none" w:sz="0" w:space="0" w:color="auto"/>
            <w:left w:val="none" w:sz="0" w:space="0" w:color="auto"/>
            <w:bottom w:val="none" w:sz="0" w:space="0" w:color="auto"/>
            <w:right w:val="none" w:sz="0" w:space="0" w:color="auto"/>
          </w:divBdr>
          <w:divsChild>
            <w:div w:id="647394965">
              <w:marLeft w:val="0"/>
              <w:marRight w:val="0"/>
              <w:marTop w:val="0"/>
              <w:marBottom w:val="0"/>
              <w:divBdr>
                <w:top w:val="none" w:sz="0" w:space="0" w:color="auto"/>
                <w:left w:val="none" w:sz="0" w:space="0" w:color="auto"/>
                <w:bottom w:val="none" w:sz="0" w:space="0" w:color="auto"/>
                <w:right w:val="none" w:sz="0" w:space="0" w:color="auto"/>
              </w:divBdr>
              <w:divsChild>
                <w:div w:id="2090957737">
                  <w:marLeft w:val="0"/>
                  <w:marRight w:val="0"/>
                  <w:marTop w:val="100"/>
                  <w:marBottom w:val="100"/>
                  <w:divBdr>
                    <w:top w:val="none" w:sz="0" w:space="0" w:color="auto"/>
                    <w:left w:val="none" w:sz="0" w:space="0" w:color="auto"/>
                    <w:bottom w:val="none" w:sz="0" w:space="0" w:color="auto"/>
                    <w:right w:val="none" w:sz="0" w:space="0" w:color="auto"/>
                  </w:divBdr>
                  <w:divsChild>
                    <w:div w:id="225990602">
                      <w:marLeft w:val="0"/>
                      <w:marRight w:val="0"/>
                      <w:marTop w:val="0"/>
                      <w:marBottom w:val="0"/>
                      <w:divBdr>
                        <w:top w:val="none" w:sz="0" w:space="0" w:color="auto"/>
                        <w:left w:val="none" w:sz="0" w:space="0" w:color="auto"/>
                        <w:bottom w:val="none" w:sz="0" w:space="0" w:color="auto"/>
                        <w:right w:val="none" w:sz="0" w:space="0" w:color="auto"/>
                      </w:divBdr>
                      <w:divsChild>
                        <w:div w:id="500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Radio_wave" TargetMode="External"/><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7</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Scala</dc:creator>
  <cp:keywords/>
  <dc:description/>
  <cp:lastModifiedBy>Tobias Scala</cp:lastModifiedBy>
  <cp:revision>1</cp:revision>
  <dcterms:created xsi:type="dcterms:W3CDTF">2020-09-17T01:28:00Z</dcterms:created>
  <dcterms:modified xsi:type="dcterms:W3CDTF">2020-09-17T02:11:00Z</dcterms:modified>
</cp:coreProperties>
</file>