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5B4" w:rsidRDefault="001405B4">
      <w:r>
        <w:t>Generation of Pathway analysis in Panther</w:t>
      </w:r>
    </w:p>
    <w:p w:rsidR="001405B4" w:rsidRDefault="001405B4"/>
    <w:p w:rsidR="001405B4" w:rsidRDefault="001405B4">
      <w:r>
        <w:t xml:space="preserve">1.  </w:t>
      </w:r>
      <w:hyperlink r:id="rId4" w:history="1">
        <w:r w:rsidRPr="00122524">
          <w:rPr>
            <w:rStyle w:val="Hyperlink"/>
          </w:rPr>
          <w:t>www.pantherdb.org</w:t>
        </w:r>
      </w:hyperlink>
    </w:p>
    <w:p w:rsidR="001405B4" w:rsidRDefault="001405B4">
      <w:r>
        <w:t>2.  Login</w:t>
      </w:r>
    </w:p>
    <w:p w:rsidR="001405B4" w:rsidRDefault="001405B4">
      <w:r>
        <w:t xml:space="preserve">3.  </w:t>
      </w:r>
      <w:proofErr w:type="gramStart"/>
      <w:r>
        <w:t>upload</w:t>
      </w:r>
      <w:proofErr w:type="gramEnd"/>
      <w:r>
        <w:t xml:space="preserve"> files to my workspace from home page</w:t>
      </w:r>
    </w:p>
    <w:p w:rsidR="001405B4" w:rsidRDefault="001405B4">
      <w:r>
        <w:tab/>
        <w:t xml:space="preserve">a) Manually enter </w:t>
      </w:r>
      <w:proofErr w:type="spellStart"/>
      <w:r>
        <w:t>ID’s</w:t>
      </w:r>
      <w:proofErr w:type="spellEnd"/>
      <w:r>
        <w:t xml:space="preserve"> in top field or upload the document containing the list of </w:t>
      </w:r>
      <w:r>
        <w:tab/>
      </w:r>
      <w:r>
        <w:tab/>
        <w:t>IDs</w:t>
      </w:r>
    </w:p>
    <w:p w:rsidR="001405B4" w:rsidRDefault="001405B4">
      <w:r>
        <w:tab/>
        <w:t>b) Select list type-“ID list”</w:t>
      </w:r>
    </w:p>
    <w:p w:rsidR="001405B4" w:rsidRDefault="001405B4">
      <w:r>
        <w:tab/>
        <w:t>c) Select organism</w:t>
      </w:r>
    </w:p>
    <w:p w:rsidR="001405B4" w:rsidRDefault="001405B4">
      <w:r>
        <w:tab/>
        <w:t>d) Submit</w:t>
      </w:r>
    </w:p>
    <w:p w:rsidR="001405B4" w:rsidRDefault="001405B4">
      <w:r>
        <w:tab/>
        <w:t>e) On top of list select drop down box next and select “work space”</w:t>
      </w:r>
    </w:p>
    <w:p w:rsidR="001405B4" w:rsidRDefault="001405B4">
      <w:r>
        <w:tab/>
        <w:t>f) Name list and hit save</w:t>
      </w:r>
    </w:p>
    <w:p w:rsidR="001405B4" w:rsidRDefault="001405B4">
      <w:r>
        <w:tab/>
        <w:t>g) Repeat if necessary for any list you’d like to compare to first</w:t>
      </w:r>
    </w:p>
    <w:p w:rsidR="001405B4" w:rsidRDefault="001405B4">
      <w:r>
        <w:t>4. From home page, select a list from the workspace</w:t>
      </w:r>
    </w:p>
    <w:p w:rsidR="001405B4" w:rsidRDefault="001405B4">
      <w:r>
        <w:t>5.  Select list type “workspace list”</w:t>
      </w:r>
    </w:p>
    <w:p w:rsidR="001405B4" w:rsidRDefault="001405B4">
      <w:r>
        <w:t>6.  Select organism</w:t>
      </w:r>
    </w:p>
    <w:p w:rsidR="001405B4" w:rsidRDefault="001405B4">
      <w:r>
        <w:t>7.  Select analysis- “</w:t>
      </w:r>
      <w:r w:rsidR="001D36F3">
        <w:t>statistical</w:t>
      </w:r>
      <w:r>
        <w:t xml:space="preserve"> overrepresentation test”</w:t>
      </w:r>
    </w:p>
    <w:p w:rsidR="001405B4" w:rsidRDefault="001405B4">
      <w:r>
        <w:t>8.  Select 2</w:t>
      </w:r>
      <w:r w:rsidRPr="001405B4">
        <w:rPr>
          <w:vertAlign w:val="superscript"/>
        </w:rPr>
        <w:t>nd</w:t>
      </w:r>
      <w:r>
        <w:t xml:space="preserve"> reference list- “select reference list” button in box 2, select 2</w:t>
      </w:r>
      <w:r w:rsidRPr="001405B4">
        <w:rPr>
          <w:vertAlign w:val="superscript"/>
        </w:rPr>
        <w:t>nd</w:t>
      </w:r>
      <w:r>
        <w:t xml:space="preserve"> list and hit “select” button</w:t>
      </w:r>
    </w:p>
    <w:p w:rsidR="001405B4" w:rsidRDefault="001405B4">
      <w:r>
        <w:t>9.  Search options –“panther pathways”</w:t>
      </w:r>
    </w:p>
    <w:p w:rsidR="001405B4" w:rsidRDefault="001405B4">
      <w:r>
        <w:t>10 launch analysis</w:t>
      </w:r>
    </w:p>
    <w:p w:rsidR="001405B4" w:rsidRDefault="001405B4">
      <w:r>
        <w:t>11.  You can change how the data is reviewed (pie chart, bar</w:t>
      </w:r>
      <w:r w:rsidR="001D36F3">
        <w:t xml:space="preserve"> </w:t>
      </w:r>
      <w:r>
        <w:t>graph, list etc) from the drop down box next to</w:t>
      </w:r>
      <w:r w:rsidR="001D36F3">
        <w:t xml:space="preserve"> ”</w:t>
      </w:r>
      <w:r>
        <w:t>view”</w:t>
      </w:r>
    </w:p>
    <w:p w:rsidR="001405B4" w:rsidRDefault="001405B4"/>
    <w:p w:rsidR="001D36F3" w:rsidRDefault="001D36F3"/>
    <w:sectPr w:rsidR="001D36F3" w:rsidSect="001D36F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405B4"/>
    <w:rsid w:val="001405B4"/>
    <w:rsid w:val="001D36F3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5F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05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pantherdb.or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VanVactor Lab</dc:creator>
  <cp:keywords/>
  <cp:lastModifiedBy>VanVactor Lab</cp:lastModifiedBy>
  <cp:revision>2</cp:revision>
  <dcterms:created xsi:type="dcterms:W3CDTF">2013-03-21T15:17:00Z</dcterms:created>
  <dcterms:modified xsi:type="dcterms:W3CDTF">2013-03-21T15:36:00Z</dcterms:modified>
</cp:coreProperties>
</file>