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0E9657" w14:textId="77777777" w:rsidR="00B364A7" w:rsidRPr="00B364A7" w:rsidRDefault="00B364A7" w:rsidP="00B364A7">
      <w:pPr>
        <w:spacing w:after="0" w:line="240" w:lineRule="auto"/>
        <w:outlineLvl w:val="0"/>
        <w:rPr>
          <w:rFonts w:ascii="Helvetica Neue" w:eastAsia="Times New Roman" w:hAnsi="Helvetica Neue" w:cs="Times New Roman"/>
          <w:b/>
          <w:bCs/>
          <w:color w:val="1F1F1F"/>
          <w:kern w:val="36"/>
          <w:sz w:val="56"/>
          <w:szCs w:val="56"/>
          <w14:ligatures w14:val="none"/>
        </w:rPr>
      </w:pPr>
      <w:r w:rsidRPr="00B364A7">
        <w:rPr>
          <w:rFonts w:ascii="Helvetica Neue" w:eastAsia="Times New Roman" w:hAnsi="Helvetica Neue" w:cs="Times New Roman"/>
          <w:b/>
          <w:bCs/>
          <w:color w:val="1F1F1F"/>
          <w:kern w:val="36"/>
          <w:sz w:val="56"/>
          <w:szCs w:val="56"/>
          <w14:ligatures w14:val="none"/>
        </w:rPr>
        <w:t xml:space="preserve">Read </w:t>
      </w:r>
      <w:proofErr w:type="spellStart"/>
      <w:r w:rsidRPr="00B364A7">
        <w:rPr>
          <w:rFonts w:ascii="Helvetica Neue" w:eastAsia="Times New Roman" w:hAnsi="Helvetica Neue" w:cs="Times New Roman"/>
          <w:b/>
          <w:bCs/>
          <w:color w:val="1F1F1F"/>
          <w:kern w:val="36"/>
          <w:sz w:val="56"/>
          <w:szCs w:val="56"/>
          <w14:ligatures w14:val="none"/>
        </w:rPr>
        <w:t>tcpdump</w:t>
      </w:r>
      <w:proofErr w:type="spellEnd"/>
      <w:r w:rsidRPr="00B364A7">
        <w:rPr>
          <w:rFonts w:ascii="Helvetica Neue" w:eastAsia="Times New Roman" w:hAnsi="Helvetica Neue" w:cs="Times New Roman"/>
          <w:b/>
          <w:bCs/>
          <w:color w:val="1F1F1F"/>
          <w:kern w:val="36"/>
          <w:sz w:val="56"/>
          <w:szCs w:val="56"/>
          <w14:ligatures w14:val="none"/>
        </w:rPr>
        <w:t xml:space="preserve"> </w:t>
      </w:r>
      <w:proofErr w:type="gramStart"/>
      <w:r w:rsidRPr="00B364A7">
        <w:rPr>
          <w:rFonts w:ascii="Helvetica Neue" w:eastAsia="Times New Roman" w:hAnsi="Helvetica Neue" w:cs="Times New Roman"/>
          <w:b/>
          <w:bCs/>
          <w:color w:val="1F1F1F"/>
          <w:kern w:val="36"/>
          <w:sz w:val="56"/>
          <w:szCs w:val="56"/>
          <w14:ligatures w14:val="none"/>
        </w:rPr>
        <w:t>logs</w:t>
      </w:r>
      <w:proofErr w:type="gramEnd"/>
    </w:p>
    <w:p w14:paraId="1DAA7407" w14:textId="77777777" w:rsidR="00B364A7" w:rsidRPr="00B364A7" w:rsidRDefault="00B364A7" w:rsidP="00B364A7">
      <w:pPr>
        <w:spacing w:after="100" w:afterAutospacing="1" w:line="240" w:lineRule="auto"/>
        <w:rPr>
          <w:rFonts w:ascii="Helvetica Neue" w:eastAsia="Times New Roman" w:hAnsi="Helvetica Neue" w:cs="Times New Roman"/>
          <w:color w:val="1F1F1F"/>
          <w:kern w:val="0"/>
          <w14:ligatures w14:val="none"/>
        </w:rPr>
      </w:pPr>
      <w:r w:rsidRPr="00B364A7">
        <w:rPr>
          <w:rFonts w:ascii="Helvetica Neue" w:eastAsia="Times New Roman" w:hAnsi="Helvetica Neue" w:cs="Times New Roman"/>
          <w:color w:val="1F1F1F"/>
          <w:kern w:val="0"/>
          <w14:ligatures w14:val="none"/>
        </w:rPr>
        <w:t xml:space="preserve">A </w:t>
      </w:r>
      <w:r w:rsidRPr="00B364A7">
        <w:rPr>
          <w:rFonts w:ascii="unset" w:eastAsia="Times New Roman" w:hAnsi="unset" w:cs="Times New Roman"/>
          <w:b/>
          <w:bCs/>
          <w:color w:val="1F1F1F"/>
          <w:kern w:val="0"/>
          <w:sz w:val="25"/>
          <w14:ligatures w14:val="none"/>
        </w:rPr>
        <w:t>network protocol analyzer</w:t>
      </w:r>
      <w:r w:rsidRPr="00B364A7">
        <w:rPr>
          <w:rFonts w:ascii="Helvetica Neue" w:eastAsia="Times New Roman" w:hAnsi="Helvetica Neue" w:cs="Times New Roman"/>
          <w:color w:val="1F1F1F"/>
          <w:kern w:val="0"/>
          <w14:ligatures w14:val="none"/>
        </w:rPr>
        <w:t xml:space="preserve">, sometimes called a packet sniffer or a packet analyzer, is a tool designed to capture and analyze data traffic within a network. They are commonly used as investigative tools to monitor networks and identify suspicious activity. There are a wide variety of network protocol analyzers available, but some of the most common </w:t>
      </w:r>
      <w:proofErr w:type="gramStart"/>
      <w:r w:rsidRPr="00B364A7">
        <w:rPr>
          <w:rFonts w:ascii="Helvetica Neue" w:eastAsia="Times New Roman" w:hAnsi="Helvetica Neue" w:cs="Times New Roman"/>
          <w:color w:val="1F1F1F"/>
          <w:kern w:val="0"/>
          <w14:ligatures w14:val="none"/>
        </w:rPr>
        <w:t>analyzers  include</w:t>
      </w:r>
      <w:proofErr w:type="gramEnd"/>
      <w:r w:rsidRPr="00B364A7">
        <w:rPr>
          <w:rFonts w:ascii="Helvetica Neue" w:eastAsia="Times New Roman" w:hAnsi="Helvetica Neue" w:cs="Times New Roman"/>
          <w:color w:val="1F1F1F"/>
          <w:kern w:val="0"/>
          <w14:ligatures w14:val="none"/>
        </w:rPr>
        <w:t>:</w:t>
      </w:r>
    </w:p>
    <w:p w14:paraId="2F320417" w14:textId="77777777" w:rsidR="00B364A7" w:rsidRPr="00B364A7" w:rsidRDefault="00B364A7" w:rsidP="00B364A7">
      <w:pPr>
        <w:numPr>
          <w:ilvl w:val="0"/>
          <w:numId w:val="1"/>
        </w:numPr>
        <w:spacing w:after="100" w:afterAutospacing="1" w:line="240" w:lineRule="auto"/>
        <w:rPr>
          <w:rFonts w:ascii="Helvetica Neue" w:eastAsia="Times New Roman" w:hAnsi="Helvetica Neue" w:cs="Times New Roman"/>
          <w:color w:val="1F1F1F"/>
          <w:kern w:val="0"/>
          <w14:ligatures w14:val="none"/>
        </w:rPr>
      </w:pPr>
      <w:r w:rsidRPr="00B364A7">
        <w:rPr>
          <w:rFonts w:ascii="Helvetica Neue" w:eastAsia="Times New Roman" w:hAnsi="Helvetica Neue" w:cs="Times New Roman"/>
          <w:color w:val="1F1F1F"/>
          <w:kern w:val="0"/>
          <w14:ligatures w14:val="none"/>
        </w:rPr>
        <w:t>SolarWinds NetFlow Traffic Analyzer</w:t>
      </w:r>
    </w:p>
    <w:p w14:paraId="2CD3AE23" w14:textId="77777777" w:rsidR="00B364A7" w:rsidRPr="00B364A7" w:rsidRDefault="00B364A7" w:rsidP="00B364A7">
      <w:pPr>
        <w:numPr>
          <w:ilvl w:val="0"/>
          <w:numId w:val="1"/>
        </w:numPr>
        <w:spacing w:after="100" w:afterAutospacing="1" w:line="240" w:lineRule="auto"/>
        <w:rPr>
          <w:rFonts w:ascii="Helvetica Neue" w:eastAsia="Times New Roman" w:hAnsi="Helvetica Neue" w:cs="Times New Roman"/>
          <w:color w:val="1F1F1F"/>
          <w:kern w:val="0"/>
          <w14:ligatures w14:val="none"/>
        </w:rPr>
      </w:pPr>
      <w:r w:rsidRPr="00B364A7">
        <w:rPr>
          <w:rFonts w:ascii="Helvetica Neue" w:eastAsia="Times New Roman" w:hAnsi="Helvetica Neue" w:cs="Times New Roman"/>
          <w:color w:val="1F1F1F"/>
          <w:kern w:val="0"/>
          <w14:ligatures w14:val="none"/>
        </w:rPr>
        <w:t xml:space="preserve">ManageEngine </w:t>
      </w:r>
      <w:proofErr w:type="spellStart"/>
      <w:r w:rsidRPr="00B364A7">
        <w:rPr>
          <w:rFonts w:ascii="Helvetica Neue" w:eastAsia="Times New Roman" w:hAnsi="Helvetica Neue" w:cs="Times New Roman"/>
          <w:color w:val="1F1F1F"/>
          <w:kern w:val="0"/>
          <w14:ligatures w14:val="none"/>
        </w:rPr>
        <w:t>OpManager</w:t>
      </w:r>
      <w:proofErr w:type="spellEnd"/>
    </w:p>
    <w:p w14:paraId="4FCC4F01" w14:textId="77777777" w:rsidR="00B364A7" w:rsidRPr="00B364A7" w:rsidRDefault="00B364A7" w:rsidP="00B364A7">
      <w:pPr>
        <w:numPr>
          <w:ilvl w:val="0"/>
          <w:numId w:val="1"/>
        </w:numPr>
        <w:spacing w:after="100" w:afterAutospacing="1" w:line="240" w:lineRule="auto"/>
        <w:rPr>
          <w:rFonts w:ascii="Helvetica Neue" w:eastAsia="Times New Roman" w:hAnsi="Helvetica Neue" w:cs="Times New Roman"/>
          <w:color w:val="1F1F1F"/>
          <w:kern w:val="0"/>
          <w14:ligatures w14:val="none"/>
        </w:rPr>
      </w:pPr>
      <w:r w:rsidRPr="00B364A7">
        <w:rPr>
          <w:rFonts w:ascii="Helvetica Neue" w:eastAsia="Times New Roman" w:hAnsi="Helvetica Neue" w:cs="Times New Roman"/>
          <w:color w:val="1F1F1F"/>
          <w:kern w:val="0"/>
          <w14:ligatures w14:val="none"/>
        </w:rPr>
        <w:t>Azure Network Watcher</w:t>
      </w:r>
    </w:p>
    <w:p w14:paraId="6BFFAE7B" w14:textId="77777777" w:rsidR="00B364A7" w:rsidRPr="00B364A7" w:rsidRDefault="00B364A7" w:rsidP="00B364A7">
      <w:pPr>
        <w:numPr>
          <w:ilvl w:val="0"/>
          <w:numId w:val="1"/>
        </w:numPr>
        <w:spacing w:after="100" w:afterAutospacing="1" w:line="240" w:lineRule="auto"/>
        <w:rPr>
          <w:rFonts w:ascii="Helvetica Neue" w:eastAsia="Times New Roman" w:hAnsi="Helvetica Neue" w:cs="Times New Roman"/>
          <w:color w:val="1F1F1F"/>
          <w:kern w:val="0"/>
          <w14:ligatures w14:val="none"/>
        </w:rPr>
      </w:pPr>
      <w:r w:rsidRPr="00B364A7">
        <w:rPr>
          <w:rFonts w:ascii="Helvetica Neue" w:eastAsia="Times New Roman" w:hAnsi="Helvetica Neue" w:cs="Times New Roman"/>
          <w:color w:val="1F1F1F"/>
          <w:kern w:val="0"/>
          <w14:ligatures w14:val="none"/>
        </w:rPr>
        <w:t>Wireshark</w:t>
      </w:r>
    </w:p>
    <w:p w14:paraId="4AD58BB6" w14:textId="77777777" w:rsidR="00B364A7" w:rsidRPr="00B364A7" w:rsidRDefault="00B364A7" w:rsidP="00B364A7">
      <w:pPr>
        <w:numPr>
          <w:ilvl w:val="0"/>
          <w:numId w:val="1"/>
        </w:numPr>
        <w:spacing w:after="100" w:afterAutospacing="1" w:line="240" w:lineRule="auto"/>
        <w:rPr>
          <w:rFonts w:ascii="Helvetica Neue" w:eastAsia="Times New Roman" w:hAnsi="Helvetica Neue" w:cs="Times New Roman"/>
          <w:color w:val="1F1F1F"/>
          <w:kern w:val="0"/>
          <w14:ligatures w14:val="none"/>
        </w:rPr>
      </w:pPr>
      <w:proofErr w:type="spellStart"/>
      <w:r w:rsidRPr="00B364A7">
        <w:rPr>
          <w:rFonts w:ascii="Helvetica Neue" w:eastAsia="Times New Roman" w:hAnsi="Helvetica Neue" w:cs="Times New Roman"/>
          <w:color w:val="1F1F1F"/>
          <w:kern w:val="0"/>
          <w14:ligatures w14:val="none"/>
        </w:rPr>
        <w:t>tcpdump</w:t>
      </w:r>
      <w:proofErr w:type="spellEnd"/>
    </w:p>
    <w:p w14:paraId="7D5D95A9" w14:textId="77777777" w:rsidR="00B364A7" w:rsidRPr="00B364A7" w:rsidRDefault="00B364A7" w:rsidP="00B364A7">
      <w:pPr>
        <w:spacing w:after="100" w:afterAutospacing="1" w:line="240" w:lineRule="auto"/>
        <w:rPr>
          <w:rFonts w:ascii="Helvetica Neue" w:eastAsia="Times New Roman" w:hAnsi="Helvetica Neue" w:cs="Times New Roman"/>
          <w:color w:val="1F1F1F"/>
          <w:kern w:val="0"/>
          <w14:ligatures w14:val="none"/>
        </w:rPr>
      </w:pPr>
      <w:r w:rsidRPr="00B364A7">
        <w:rPr>
          <w:rFonts w:ascii="Helvetica Neue" w:eastAsia="Times New Roman" w:hAnsi="Helvetica Neue" w:cs="Times New Roman"/>
          <w:color w:val="1F1F1F"/>
          <w:kern w:val="0"/>
          <w14:ligatures w14:val="none"/>
        </w:rPr>
        <w:t xml:space="preserve">This reading will focus exclusively on </w:t>
      </w:r>
      <w:proofErr w:type="spellStart"/>
      <w:r w:rsidRPr="00B364A7">
        <w:rPr>
          <w:rFonts w:ascii="Helvetica Neue" w:eastAsia="Times New Roman" w:hAnsi="Helvetica Neue" w:cs="Times New Roman"/>
          <w:color w:val="1F1F1F"/>
          <w:kern w:val="0"/>
          <w14:ligatures w14:val="none"/>
        </w:rPr>
        <w:t>tcpdump</w:t>
      </w:r>
      <w:proofErr w:type="spellEnd"/>
      <w:r w:rsidRPr="00B364A7">
        <w:rPr>
          <w:rFonts w:ascii="Helvetica Neue" w:eastAsia="Times New Roman" w:hAnsi="Helvetica Neue" w:cs="Times New Roman"/>
          <w:color w:val="1F1F1F"/>
          <w:kern w:val="0"/>
          <w14:ligatures w14:val="none"/>
        </w:rPr>
        <w:t xml:space="preserve">, though you can apply what you learn here to many of the other network protocol analyzers you'll use as a cybersecurity analyst to defend against any network intrusions. In an upcoming activity, you’ll review a </w:t>
      </w:r>
      <w:proofErr w:type="spellStart"/>
      <w:r w:rsidRPr="00B364A7">
        <w:rPr>
          <w:rFonts w:ascii="Helvetica Neue" w:eastAsia="Times New Roman" w:hAnsi="Helvetica Neue" w:cs="Times New Roman"/>
          <w:color w:val="1F1F1F"/>
          <w:kern w:val="0"/>
          <w14:ligatures w14:val="none"/>
        </w:rPr>
        <w:t>tcpdump</w:t>
      </w:r>
      <w:proofErr w:type="spellEnd"/>
      <w:r w:rsidRPr="00B364A7">
        <w:rPr>
          <w:rFonts w:ascii="Helvetica Neue" w:eastAsia="Times New Roman" w:hAnsi="Helvetica Neue" w:cs="Times New Roman"/>
          <w:color w:val="1F1F1F"/>
          <w:kern w:val="0"/>
          <w14:ligatures w14:val="none"/>
        </w:rPr>
        <w:t xml:space="preserve"> data traffic log and identify a DoS attack to practice these skills. </w:t>
      </w:r>
    </w:p>
    <w:p w14:paraId="0A437EB7" w14:textId="77777777" w:rsidR="00B364A7" w:rsidRPr="00B364A7" w:rsidRDefault="00B364A7" w:rsidP="00B364A7">
      <w:pPr>
        <w:spacing w:after="100" w:afterAutospacing="1" w:line="240" w:lineRule="auto"/>
        <w:outlineLvl w:val="1"/>
        <w:rPr>
          <w:rFonts w:ascii="Helvetica Neue" w:eastAsia="Times New Roman" w:hAnsi="Helvetica Neue" w:cs="Times New Roman"/>
          <w:b/>
          <w:bCs/>
          <w:color w:val="1F1F1F"/>
          <w:kern w:val="0"/>
          <w:sz w:val="44"/>
          <w:szCs w:val="44"/>
          <w14:ligatures w14:val="none"/>
        </w:rPr>
      </w:pPr>
      <w:proofErr w:type="spellStart"/>
      <w:r w:rsidRPr="00B364A7">
        <w:rPr>
          <w:rFonts w:ascii="Helvetica Neue" w:eastAsia="Times New Roman" w:hAnsi="Helvetica Neue" w:cs="Times New Roman"/>
          <w:b/>
          <w:bCs/>
          <w:color w:val="1F1F1F"/>
          <w:kern w:val="0"/>
          <w:sz w:val="44"/>
          <w:szCs w:val="44"/>
          <w14:ligatures w14:val="none"/>
        </w:rPr>
        <w:t>tcpdump</w:t>
      </w:r>
      <w:proofErr w:type="spellEnd"/>
      <w:r w:rsidRPr="00B364A7">
        <w:rPr>
          <w:rFonts w:ascii="unset" w:eastAsia="Times New Roman" w:hAnsi="unset" w:cs="Times New Roman"/>
          <w:b/>
          <w:bCs/>
          <w:color w:val="1F1F1F"/>
          <w:kern w:val="0"/>
          <w:sz w:val="40"/>
          <w:szCs w:val="44"/>
          <w14:ligatures w14:val="none"/>
        </w:rPr>
        <w:t> </w:t>
      </w:r>
    </w:p>
    <w:p w14:paraId="5A60F1F2" w14:textId="77777777" w:rsidR="00B364A7" w:rsidRPr="00B364A7" w:rsidRDefault="00B364A7" w:rsidP="00B364A7">
      <w:pPr>
        <w:spacing w:after="100" w:afterAutospacing="1" w:line="240" w:lineRule="auto"/>
        <w:rPr>
          <w:rFonts w:ascii="Helvetica Neue" w:eastAsia="Times New Roman" w:hAnsi="Helvetica Neue" w:cs="Times New Roman"/>
          <w:color w:val="1F1F1F"/>
          <w:kern w:val="0"/>
          <w14:ligatures w14:val="none"/>
        </w:rPr>
      </w:pPr>
      <w:proofErr w:type="spellStart"/>
      <w:r w:rsidRPr="00B364A7">
        <w:rPr>
          <w:rFonts w:ascii="unset" w:eastAsia="Times New Roman" w:hAnsi="unset" w:cs="Times New Roman"/>
          <w:b/>
          <w:bCs/>
          <w:color w:val="1F1F1F"/>
          <w:kern w:val="0"/>
          <w:sz w:val="25"/>
          <w14:ligatures w14:val="none"/>
        </w:rPr>
        <w:t>tcpdump</w:t>
      </w:r>
      <w:proofErr w:type="spellEnd"/>
      <w:r w:rsidRPr="00B364A7">
        <w:rPr>
          <w:rFonts w:ascii="Helvetica Neue" w:eastAsia="Times New Roman" w:hAnsi="Helvetica Neue" w:cs="Times New Roman"/>
          <w:color w:val="1F1F1F"/>
          <w:kern w:val="0"/>
          <w14:ligatures w14:val="none"/>
        </w:rPr>
        <w:t xml:space="preserve"> is a command-line network protocol analyzer. It is popular, lightweight–meaning it uses little memory and has a low CPU usage–and uses the open-source </w:t>
      </w:r>
      <w:proofErr w:type="spellStart"/>
      <w:r w:rsidRPr="00B364A7">
        <w:rPr>
          <w:rFonts w:ascii="Helvetica Neue" w:eastAsia="Times New Roman" w:hAnsi="Helvetica Neue" w:cs="Times New Roman"/>
          <w:color w:val="1F1F1F"/>
          <w:kern w:val="0"/>
          <w14:ligatures w14:val="none"/>
        </w:rPr>
        <w:t>libpcap</w:t>
      </w:r>
      <w:proofErr w:type="spellEnd"/>
      <w:r w:rsidRPr="00B364A7">
        <w:rPr>
          <w:rFonts w:ascii="Helvetica Neue" w:eastAsia="Times New Roman" w:hAnsi="Helvetica Neue" w:cs="Times New Roman"/>
          <w:color w:val="1F1F1F"/>
          <w:kern w:val="0"/>
          <w14:ligatures w14:val="none"/>
        </w:rPr>
        <w:t xml:space="preserve"> library. </w:t>
      </w:r>
      <w:proofErr w:type="spellStart"/>
      <w:r w:rsidRPr="00B364A7">
        <w:rPr>
          <w:rFonts w:ascii="Helvetica Neue" w:eastAsia="Times New Roman" w:hAnsi="Helvetica Neue" w:cs="Times New Roman"/>
          <w:color w:val="1F1F1F"/>
          <w:kern w:val="0"/>
          <w14:ligatures w14:val="none"/>
        </w:rPr>
        <w:t>tcpdump</w:t>
      </w:r>
      <w:proofErr w:type="spellEnd"/>
      <w:r w:rsidRPr="00B364A7">
        <w:rPr>
          <w:rFonts w:ascii="Helvetica Neue" w:eastAsia="Times New Roman" w:hAnsi="Helvetica Neue" w:cs="Times New Roman"/>
          <w:color w:val="1F1F1F"/>
          <w:kern w:val="0"/>
          <w14:ligatures w14:val="none"/>
        </w:rPr>
        <w:t xml:space="preserve"> is text based, meaning all commands in </w:t>
      </w:r>
      <w:proofErr w:type="spellStart"/>
      <w:r w:rsidRPr="00B364A7">
        <w:rPr>
          <w:rFonts w:ascii="Helvetica Neue" w:eastAsia="Times New Roman" w:hAnsi="Helvetica Neue" w:cs="Times New Roman"/>
          <w:color w:val="1F1F1F"/>
          <w:kern w:val="0"/>
          <w14:ligatures w14:val="none"/>
        </w:rPr>
        <w:t>tcpdump</w:t>
      </w:r>
      <w:proofErr w:type="spellEnd"/>
      <w:r w:rsidRPr="00B364A7">
        <w:rPr>
          <w:rFonts w:ascii="Helvetica Neue" w:eastAsia="Times New Roman" w:hAnsi="Helvetica Neue" w:cs="Times New Roman"/>
          <w:color w:val="1F1F1F"/>
          <w:kern w:val="0"/>
          <w14:ligatures w14:val="none"/>
        </w:rPr>
        <w:t xml:space="preserve"> are executed in the terminal. It can also be installed on other Unix-based operating systems, such as macOS®. It is preinstalled on many Linux distributions.</w:t>
      </w:r>
    </w:p>
    <w:p w14:paraId="542EA4FC" w14:textId="77777777" w:rsidR="00B364A7" w:rsidRPr="00B364A7" w:rsidRDefault="00B364A7" w:rsidP="00B364A7">
      <w:pPr>
        <w:spacing w:after="100" w:afterAutospacing="1" w:line="240" w:lineRule="auto"/>
        <w:rPr>
          <w:rFonts w:ascii="Helvetica Neue" w:eastAsia="Times New Roman" w:hAnsi="Helvetica Neue" w:cs="Times New Roman"/>
          <w:color w:val="1F1F1F"/>
          <w:kern w:val="0"/>
          <w14:ligatures w14:val="none"/>
        </w:rPr>
      </w:pPr>
      <w:proofErr w:type="spellStart"/>
      <w:r w:rsidRPr="00B364A7">
        <w:rPr>
          <w:rFonts w:ascii="Helvetica Neue" w:eastAsia="Times New Roman" w:hAnsi="Helvetica Neue" w:cs="Times New Roman"/>
          <w:color w:val="1F1F1F"/>
          <w:kern w:val="0"/>
          <w14:ligatures w14:val="none"/>
        </w:rPr>
        <w:t>tcpdump</w:t>
      </w:r>
      <w:proofErr w:type="spellEnd"/>
      <w:r w:rsidRPr="00B364A7">
        <w:rPr>
          <w:rFonts w:ascii="Helvetica Neue" w:eastAsia="Times New Roman" w:hAnsi="Helvetica Neue" w:cs="Times New Roman"/>
          <w:color w:val="1F1F1F"/>
          <w:kern w:val="0"/>
          <w14:ligatures w14:val="none"/>
        </w:rPr>
        <w:t xml:space="preserve"> provides a brief packet analysis and converts key information about network traffic into formats easily read by humans. It prints information about each packet directly into your terminal. </w:t>
      </w:r>
      <w:proofErr w:type="spellStart"/>
      <w:r w:rsidRPr="00B364A7">
        <w:rPr>
          <w:rFonts w:ascii="Helvetica Neue" w:eastAsia="Times New Roman" w:hAnsi="Helvetica Neue" w:cs="Times New Roman"/>
          <w:color w:val="1F1F1F"/>
          <w:kern w:val="0"/>
          <w14:ligatures w14:val="none"/>
        </w:rPr>
        <w:t>tcpdump</w:t>
      </w:r>
      <w:proofErr w:type="spellEnd"/>
      <w:r w:rsidRPr="00B364A7">
        <w:rPr>
          <w:rFonts w:ascii="Helvetica Neue" w:eastAsia="Times New Roman" w:hAnsi="Helvetica Neue" w:cs="Times New Roman"/>
          <w:color w:val="1F1F1F"/>
          <w:kern w:val="0"/>
          <w14:ligatures w14:val="none"/>
        </w:rPr>
        <w:t xml:space="preserve"> also displays the source IP address, destination IP addresses, and the port numbers being used in the communications. </w:t>
      </w:r>
    </w:p>
    <w:p w14:paraId="1C7C29BF" w14:textId="77777777" w:rsidR="00B364A7" w:rsidRPr="00B364A7" w:rsidRDefault="00B364A7" w:rsidP="00B364A7">
      <w:pPr>
        <w:spacing w:before="100" w:beforeAutospacing="1" w:after="100" w:afterAutospacing="1" w:line="240" w:lineRule="auto"/>
        <w:outlineLvl w:val="1"/>
        <w:rPr>
          <w:rFonts w:ascii="Helvetica Neue" w:eastAsia="Times New Roman" w:hAnsi="Helvetica Neue" w:cs="Times New Roman"/>
          <w:b/>
          <w:bCs/>
          <w:color w:val="1F1F1F"/>
          <w:kern w:val="0"/>
          <w:sz w:val="44"/>
          <w:szCs w:val="44"/>
          <w14:ligatures w14:val="none"/>
        </w:rPr>
      </w:pPr>
      <w:r w:rsidRPr="00B364A7">
        <w:rPr>
          <w:rFonts w:ascii="Helvetica Neue" w:eastAsia="Times New Roman" w:hAnsi="Helvetica Neue" w:cs="Times New Roman"/>
          <w:b/>
          <w:bCs/>
          <w:color w:val="1F1F1F"/>
          <w:kern w:val="0"/>
          <w:sz w:val="44"/>
          <w:szCs w:val="44"/>
          <w14:ligatures w14:val="none"/>
        </w:rPr>
        <w:t>Interpreting output</w:t>
      </w:r>
    </w:p>
    <w:p w14:paraId="625A41D3" w14:textId="77777777" w:rsidR="00B364A7" w:rsidRPr="00B364A7" w:rsidRDefault="00B364A7" w:rsidP="00B364A7">
      <w:pPr>
        <w:spacing w:after="100" w:afterAutospacing="1" w:line="240" w:lineRule="auto"/>
        <w:rPr>
          <w:rFonts w:ascii="Helvetica Neue" w:eastAsia="Times New Roman" w:hAnsi="Helvetica Neue" w:cs="Times New Roman"/>
          <w:color w:val="1F1F1F"/>
          <w:kern w:val="0"/>
          <w14:ligatures w14:val="none"/>
        </w:rPr>
      </w:pPr>
      <w:proofErr w:type="spellStart"/>
      <w:r w:rsidRPr="00B364A7">
        <w:rPr>
          <w:rFonts w:ascii="Helvetica Neue" w:eastAsia="Times New Roman" w:hAnsi="Helvetica Neue" w:cs="Times New Roman"/>
          <w:color w:val="1F1F1F"/>
          <w:kern w:val="0"/>
          <w14:ligatures w14:val="none"/>
        </w:rPr>
        <w:t>tcpdump</w:t>
      </w:r>
      <w:proofErr w:type="spellEnd"/>
      <w:r w:rsidRPr="00B364A7">
        <w:rPr>
          <w:rFonts w:ascii="Helvetica Neue" w:eastAsia="Times New Roman" w:hAnsi="Helvetica Neue" w:cs="Times New Roman"/>
          <w:color w:val="1F1F1F"/>
          <w:kern w:val="0"/>
          <w14:ligatures w14:val="none"/>
        </w:rPr>
        <w:t xml:space="preserve"> prints the output of the command as the sniffed packets in the command line, and optionally to a log file, after a command is executed. The output of a packet capture contains many pieces of important information about the network traffic. </w:t>
      </w:r>
    </w:p>
    <w:p w14:paraId="3B9C39C2" w14:textId="7F1D2696" w:rsidR="00B364A7" w:rsidRPr="00B364A7" w:rsidRDefault="00B364A7" w:rsidP="00B364A7">
      <w:pPr>
        <w:spacing w:after="0" w:line="240" w:lineRule="auto"/>
        <w:rPr>
          <w:rFonts w:ascii="Helvetica Neue" w:eastAsia="Times New Roman" w:hAnsi="Helvetica Neue" w:cs="Times New Roman"/>
          <w:color w:val="1F1F1F"/>
          <w:kern w:val="0"/>
          <w14:ligatures w14:val="none"/>
        </w:rPr>
      </w:pPr>
      <w:r w:rsidRPr="00B364A7">
        <w:rPr>
          <w:rFonts w:ascii="Helvetica Neue" w:eastAsia="Times New Roman" w:hAnsi="Helvetica Neue" w:cs="Times New Roman"/>
          <w:color w:val="1F1F1F"/>
          <w:kern w:val="0"/>
          <w14:ligatures w14:val="none"/>
        </w:rPr>
        <w:lastRenderedPageBreak/>
        <w:fldChar w:fldCharType="begin"/>
      </w:r>
      <w:r w:rsidRPr="00B364A7">
        <w:rPr>
          <w:rFonts w:ascii="Helvetica Neue" w:eastAsia="Times New Roman" w:hAnsi="Helvetica Neue" w:cs="Times New Roman"/>
          <w:color w:val="1F1F1F"/>
          <w:kern w:val="0"/>
          <w14:ligatures w14:val="none"/>
        </w:rPr>
        <w:instrText xml:space="preserve"> INCLUDEPICTURE "/Users/thomasgonzales/Library/Group Containers/UBF8T346G9.ms/WebArchiveCopyPasteTempFiles/com.microsoft.Word/B-PaECh0ToSFgBWpFczYZg_4896abe8c06443f08eec4dc003dcf8f1_image.png?expiry=1715040000000&amp;hmac=tvLTgOxmbiPARoLVnw83VBxQ1p2XxJ9xX8tegG_vh9Q" \* MERGEFORMATINET </w:instrText>
      </w:r>
      <w:r w:rsidRPr="00B364A7">
        <w:rPr>
          <w:rFonts w:ascii="Helvetica Neue" w:eastAsia="Times New Roman" w:hAnsi="Helvetica Neue" w:cs="Times New Roman"/>
          <w:color w:val="1F1F1F"/>
          <w:kern w:val="0"/>
          <w14:ligatures w14:val="none"/>
        </w:rPr>
        <w:fldChar w:fldCharType="separate"/>
      </w:r>
      <w:r w:rsidRPr="00932736">
        <w:rPr>
          <w:rFonts w:ascii="Helvetica Neue" w:eastAsia="Times New Roman" w:hAnsi="Helvetica Neue" w:cs="Times New Roman"/>
          <w:noProof/>
          <w:color w:val="1F1F1F"/>
          <w:kern w:val="0"/>
          <w14:ligatures w14:val="none"/>
        </w:rPr>
        <w:drawing>
          <wp:inline distT="0" distB="0" distL="0" distR="0" wp14:anchorId="7836F2D4" wp14:editId="39929C99">
            <wp:extent cx="5943600" cy="1277620"/>
            <wp:effectExtent l="0" t="0" r="0" b="5080"/>
            <wp:docPr id="1680015961" name="Picture 1" descr="types of information presented in a tcpdump packet 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 of information presented in a tcpdump packet captur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1277620"/>
                    </a:xfrm>
                    <a:prstGeom prst="rect">
                      <a:avLst/>
                    </a:prstGeom>
                    <a:noFill/>
                    <a:ln>
                      <a:noFill/>
                    </a:ln>
                  </pic:spPr>
                </pic:pic>
              </a:graphicData>
            </a:graphic>
          </wp:inline>
        </w:drawing>
      </w:r>
      <w:r w:rsidRPr="00B364A7">
        <w:rPr>
          <w:rFonts w:ascii="Helvetica Neue" w:eastAsia="Times New Roman" w:hAnsi="Helvetica Neue" w:cs="Times New Roman"/>
          <w:color w:val="1F1F1F"/>
          <w:kern w:val="0"/>
          <w14:ligatures w14:val="none"/>
        </w:rPr>
        <w:fldChar w:fldCharType="end"/>
      </w:r>
    </w:p>
    <w:p w14:paraId="736095D9" w14:textId="77777777" w:rsidR="00B364A7" w:rsidRPr="00B364A7" w:rsidRDefault="00B364A7" w:rsidP="00B364A7">
      <w:pPr>
        <w:spacing w:after="100" w:afterAutospacing="1" w:line="240" w:lineRule="auto"/>
        <w:rPr>
          <w:rFonts w:ascii="Helvetica Neue" w:eastAsia="Times New Roman" w:hAnsi="Helvetica Neue" w:cs="Times New Roman"/>
          <w:color w:val="1F1F1F"/>
          <w:kern w:val="0"/>
          <w14:ligatures w14:val="none"/>
        </w:rPr>
      </w:pPr>
      <w:r w:rsidRPr="00B364A7">
        <w:rPr>
          <w:rFonts w:ascii="Helvetica Neue" w:eastAsia="Times New Roman" w:hAnsi="Helvetica Neue" w:cs="Times New Roman"/>
          <w:color w:val="1F1F1F"/>
          <w:kern w:val="0"/>
          <w14:ligatures w14:val="none"/>
        </w:rPr>
        <w:t>Some information you receive from a packet capture includes: </w:t>
      </w:r>
    </w:p>
    <w:p w14:paraId="5B61A5E2" w14:textId="77777777" w:rsidR="00B364A7" w:rsidRPr="00B364A7" w:rsidRDefault="00B364A7" w:rsidP="00B364A7">
      <w:pPr>
        <w:numPr>
          <w:ilvl w:val="0"/>
          <w:numId w:val="2"/>
        </w:numPr>
        <w:spacing w:after="100" w:afterAutospacing="1" w:line="240" w:lineRule="auto"/>
        <w:rPr>
          <w:rFonts w:ascii="Helvetica Neue" w:eastAsia="Times New Roman" w:hAnsi="Helvetica Neue" w:cs="Times New Roman"/>
          <w:color w:val="1F1F1F"/>
          <w:kern w:val="0"/>
          <w14:ligatures w14:val="none"/>
        </w:rPr>
      </w:pPr>
      <w:r w:rsidRPr="00B364A7">
        <w:rPr>
          <w:rFonts w:ascii="unset" w:eastAsia="Times New Roman" w:hAnsi="unset" w:cs="Times New Roman"/>
          <w:b/>
          <w:bCs/>
          <w:color w:val="1F1F1F"/>
          <w:kern w:val="0"/>
          <w:sz w:val="25"/>
          <w14:ligatures w14:val="none"/>
        </w:rPr>
        <w:t>Timestamp</w:t>
      </w:r>
      <w:r w:rsidRPr="00B364A7">
        <w:rPr>
          <w:rFonts w:ascii="Helvetica Neue" w:eastAsia="Times New Roman" w:hAnsi="Helvetica Neue" w:cs="Times New Roman"/>
          <w:color w:val="1F1F1F"/>
          <w:kern w:val="0"/>
          <w14:ligatures w14:val="none"/>
        </w:rPr>
        <w:t>: The output begins with the timestamp, formatted as hours, minutes, seconds, and fractions of a second.  </w:t>
      </w:r>
    </w:p>
    <w:p w14:paraId="4C25B946" w14:textId="77777777" w:rsidR="00B364A7" w:rsidRPr="00B364A7" w:rsidRDefault="00B364A7" w:rsidP="00B364A7">
      <w:pPr>
        <w:numPr>
          <w:ilvl w:val="0"/>
          <w:numId w:val="2"/>
        </w:numPr>
        <w:spacing w:after="100" w:afterAutospacing="1" w:line="240" w:lineRule="auto"/>
        <w:rPr>
          <w:rFonts w:ascii="Helvetica Neue" w:eastAsia="Times New Roman" w:hAnsi="Helvetica Neue" w:cs="Times New Roman"/>
          <w:color w:val="1F1F1F"/>
          <w:kern w:val="0"/>
          <w14:ligatures w14:val="none"/>
        </w:rPr>
      </w:pPr>
      <w:r w:rsidRPr="00B364A7">
        <w:rPr>
          <w:rFonts w:ascii="unset" w:eastAsia="Times New Roman" w:hAnsi="unset" w:cs="Times New Roman"/>
          <w:b/>
          <w:bCs/>
          <w:color w:val="1F1F1F"/>
          <w:kern w:val="0"/>
          <w:sz w:val="25"/>
          <w14:ligatures w14:val="none"/>
        </w:rPr>
        <w:t>Source IP</w:t>
      </w:r>
      <w:r w:rsidRPr="00B364A7">
        <w:rPr>
          <w:rFonts w:ascii="Helvetica Neue" w:eastAsia="Times New Roman" w:hAnsi="Helvetica Neue" w:cs="Times New Roman"/>
          <w:color w:val="1F1F1F"/>
          <w:kern w:val="0"/>
          <w14:ligatures w14:val="none"/>
        </w:rPr>
        <w:t>: The packet’s origin is provided by its source IP address.</w:t>
      </w:r>
    </w:p>
    <w:p w14:paraId="5E419B07" w14:textId="77777777" w:rsidR="00B364A7" w:rsidRPr="00B364A7" w:rsidRDefault="00B364A7" w:rsidP="00B364A7">
      <w:pPr>
        <w:numPr>
          <w:ilvl w:val="0"/>
          <w:numId w:val="2"/>
        </w:numPr>
        <w:spacing w:after="100" w:afterAutospacing="1" w:line="240" w:lineRule="auto"/>
        <w:rPr>
          <w:rFonts w:ascii="Helvetica Neue" w:eastAsia="Times New Roman" w:hAnsi="Helvetica Neue" w:cs="Times New Roman"/>
          <w:color w:val="1F1F1F"/>
          <w:kern w:val="0"/>
          <w14:ligatures w14:val="none"/>
        </w:rPr>
      </w:pPr>
      <w:r w:rsidRPr="00B364A7">
        <w:rPr>
          <w:rFonts w:ascii="unset" w:eastAsia="Times New Roman" w:hAnsi="unset" w:cs="Times New Roman"/>
          <w:b/>
          <w:bCs/>
          <w:color w:val="1F1F1F"/>
          <w:kern w:val="0"/>
          <w:sz w:val="25"/>
          <w14:ligatures w14:val="none"/>
        </w:rPr>
        <w:t>Source port</w:t>
      </w:r>
      <w:r w:rsidRPr="00B364A7">
        <w:rPr>
          <w:rFonts w:ascii="Helvetica Neue" w:eastAsia="Times New Roman" w:hAnsi="Helvetica Neue" w:cs="Times New Roman"/>
          <w:color w:val="1F1F1F"/>
          <w:kern w:val="0"/>
          <w14:ligatures w14:val="none"/>
        </w:rPr>
        <w:t>: This port number is where the packet originated.</w:t>
      </w:r>
    </w:p>
    <w:p w14:paraId="15E54B44" w14:textId="77777777" w:rsidR="00B364A7" w:rsidRPr="00B364A7" w:rsidRDefault="00B364A7" w:rsidP="00B364A7">
      <w:pPr>
        <w:numPr>
          <w:ilvl w:val="0"/>
          <w:numId w:val="2"/>
        </w:numPr>
        <w:spacing w:after="100" w:afterAutospacing="1" w:line="240" w:lineRule="auto"/>
        <w:rPr>
          <w:rFonts w:ascii="Helvetica Neue" w:eastAsia="Times New Roman" w:hAnsi="Helvetica Neue" w:cs="Times New Roman"/>
          <w:color w:val="1F1F1F"/>
          <w:kern w:val="0"/>
          <w14:ligatures w14:val="none"/>
        </w:rPr>
      </w:pPr>
      <w:r w:rsidRPr="00B364A7">
        <w:rPr>
          <w:rFonts w:ascii="unset" w:eastAsia="Times New Roman" w:hAnsi="unset" w:cs="Times New Roman"/>
          <w:b/>
          <w:bCs/>
          <w:color w:val="1F1F1F"/>
          <w:kern w:val="0"/>
          <w:sz w:val="25"/>
          <w14:ligatures w14:val="none"/>
        </w:rPr>
        <w:t>Destination IP</w:t>
      </w:r>
      <w:r w:rsidRPr="00B364A7">
        <w:rPr>
          <w:rFonts w:ascii="Helvetica Neue" w:eastAsia="Times New Roman" w:hAnsi="Helvetica Neue" w:cs="Times New Roman"/>
          <w:color w:val="1F1F1F"/>
          <w:kern w:val="0"/>
          <w14:ligatures w14:val="none"/>
        </w:rPr>
        <w:t>: The destination IP address is where the packet is being transmitted to.</w:t>
      </w:r>
    </w:p>
    <w:p w14:paraId="18851C83" w14:textId="77777777" w:rsidR="00B364A7" w:rsidRPr="00B364A7" w:rsidRDefault="00B364A7" w:rsidP="00B364A7">
      <w:pPr>
        <w:numPr>
          <w:ilvl w:val="0"/>
          <w:numId w:val="2"/>
        </w:numPr>
        <w:spacing w:after="100" w:afterAutospacing="1" w:line="240" w:lineRule="auto"/>
        <w:rPr>
          <w:rFonts w:ascii="Helvetica Neue" w:eastAsia="Times New Roman" w:hAnsi="Helvetica Neue" w:cs="Times New Roman"/>
          <w:color w:val="1F1F1F"/>
          <w:kern w:val="0"/>
          <w14:ligatures w14:val="none"/>
        </w:rPr>
      </w:pPr>
      <w:r w:rsidRPr="00B364A7">
        <w:rPr>
          <w:rFonts w:ascii="unset" w:eastAsia="Times New Roman" w:hAnsi="unset" w:cs="Times New Roman"/>
          <w:b/>
          <w:bCs/>
          <w:color w:val="1F1F1F"/>
          <w:kern w:val="0"/>
          <w:sz w:val="25"/>
          <w14:ligatures w14:val="none"/>
        </w:rPr>
        <w:t>Destination port</w:t>
      </w:r>
      <w:r w:rsidRPr="00B364A7">
        <w:rPr>
          <w:rFonts w:ascii="Helvetica Neue" w:eastAsia="Times New Roman" w:hAnsi="Helvetica Neue" w:cs="Times New Roman"/>
          <w:color w:val="1F1F1F"/>
          <w:kern w:val="0"/>
          <w14:ligatures w14:val="none"/>
        </w:rPr>
        <w:t>: This port number is where the packet is being transmitted to.</w:t>
      </w:r>
    </w:p>
    <w:p w14:paraId="45A398E5" w14:textId="77777777" w:rsidR="00B364A7" w:rsidRPr="00B364A7" w:rsidRDefault="00B364A7" w:rsidP="00B364A7">
      <w:pPr>
        <w:spacing w:after="100" w:afterAutospacing="1" w:line="240" w:lineRule="auto"/>
        <w:rPr>
          <w:rFonts w:ascii="Helvetica Neue" w:eastAsia="Times New Roman" w:hAnsi="Helvetica Neue" w:cs="Times New Roman"/>
          <w:color w:val="1F1F1F"/>
          <w:kern w:val="0"/>
          <w14:ligatures w14:val="none"/>
        </w:rPr>
      </w:pPr>
      <w:r w:rsidRPr="00B364A7">
        <w:rPr>
          <w:rFonts w:ascii="unset" w:eastAsia="Times New Roman" w:hAnsi="unset" w:cs="Times New Roman"/>
          <w:b/>
          <w:bCs/>
          <w:color w:val="1F1F1F"/>
          <w:kern w:val="0"/>
          <w:sz w:val="25"/>
          <w14:ligatures w14:val="none"/>
        </w:rPr>
        <w:t xml:space="preserve">Note: </w:t>
      </w:r>
      <w:r w:rsidRPr="00B364A7">
        <w:rPr>
          <w:rFonts w:ascii="Helvetica Neue" w:eastAsia="Times New Roman" w:hAnsi="Helvetica Neue" w:cs="Times New Roman"/>
          <w:color w:val="1F1F1F"/>
          <w:kern w:val="0"/>
          <w14:ligatures w14:val="none"/>
        </w:rPr>
        <w:t xml:space="preserve">By default, </w:t>
      </w:r>
      <w:proofErr w:type="spellStart"/>
      <w:r w:rsidRPr="00B364A7">
        <w:rPr>
          <w:rFonts w:ascii="Helvetica Neue" w:eastAsia="Times New Roman" w:hAnsi="Helvetica Neue" w:cs="Times New Roman"/>
          <w:color w:val="1F1F1F"/>
          <w:kern w:val="0"/>
          <w14:ligatures w14:val="none"/>
        </w:rPr>
        <w:t>tcpdump</w:t>
      </w:r>
      <w:proofErr w:type="spellEnd"/>
      <w:r w:rsidRPr="00B364A7">
        <w:rPr>
          <w:rFonts w:ascii="Helvetica Neue" w:eastAsia="Times New Roman" w:hAnsi="Helvetica Neue" w:cs="Times New Roman"/>
          <w:color w:val="1F1F1F"/>
          <w:kern w:val="0"/>
          <w14:ligatures w14:val="none"/>
        </w:rPr>
        <w:t xml:space="preserve"> will attempt to resolve host addresses to hostnames. It'll also replace port numbers with commonly associated services that use these ports.</w:t>
      </w:r>
    </w:p>
    <w:p w14:paraId="302D51B9" w14:textId="77777777" w:rsidR="00B364A7" w:rsidRPr="00B364A7" w:rsidRDefault="00B364A7" w:rsidP="00B364A7">
      <w:pPr>
        <w:spacing w:before="100" w:beforeAutospacing="1" w:after="100" w:afterAutospacing="1" w:line="240" w:lineRule="auto"/>
        <w:outlineLvl w:val="1"/>
        <w:rPr>
          <w:rFonts w:ascii="Helvetica Neue" w:eastAsia="Times New Roman" w:hAnsi="Helvetica Neue" w:cs="Times New Roman"/>
          <w:b/>
          <w:bCs/>
          <w:color w:val="1F1F1F"/>
          <w:kern w:val="0"/>
          <w:sz w:val="44"/>
          <w:szCs w:val="44"/>
          <w14:ligatures w14:val="none"/>
        </w:rPr>
      </w:pPr>
      <w:r w:rsidRPr="00B364A7">
        <w:rPr>
          <w:rFonts w:ascii="Helvetica Neue" w:eastAsia="Times New Roman" w:hAnsi="Helvetica Neue" w:cs="Times New Roman"/>
          <w:b/>
          <w:bCs/>
          <w:color w:val="1F1F1F"/>
          <w:kern w:val="0"/>
          <w:sz w:val="44"/>
          <w:szCs w:val="44"/>
          <w14:ligatures w14:val="none"/>
        </w:rPr>
        <w:t>Common uses</w:t>
      </w:r>
    </w:p>
    <w:p w14:paraId="55A4F974" w14:textId="77777777" w:rsidR="00B364A7" w:rsidRPr="00B364A7" w:rsidRDefault="00B364A7" w:rsidP="00B364A7">
      <w:pPr>
        <w:spacing w:after="100" w:afterAutospacing="1" w:line="240" w:lineRule="auto"/>
        <w:rPr>
          <w:rFonts w:ascii="Helvetica Neue" w:eastAsia="Times New Roman" w:hAnsi="Helvetica Neue" w:cs="Times New Roman"/>
          <w:color w:val="1F1F1F"/>
          <w:kern w:val="0"/>
          <w14:ligatures w14:val="none"/>
        </w:rPr>
      </w:pPr>
      <w:proofErr w:type="spellStart"/>
      <w:r w:rsidRPr="00B364A7">
        <w:rPr>
          <w:rFonts w:ascii="Helvetica Neue" w:eastAsia="Times New Roman" w:hAnsi="Helvetica Neue" w:cs="Times New Roman"/>
          <w:color w:val="1F1F1F"/>
          <w:kern w:val="0"/>
          <w14:ligatures w14:val="none"/>
        </w:rPr>
        <w:t>tcpdump</w:t>
      </w:r>
      <w:proofErr w:type="spellEnd"/>
      <w:r w:rsidRPr="00B364A7">
        <w:rPr>
          <w:rFonts w:ascii="Helvetica Neue" w:eastAsia="Times New Roman" w:hAnsi="Helvetica Neue" w:cs="Times New Roman"/>
          <w:color w:val="1F1F1F"/>
          <w:kern w:val="0"/>
          <w14:ligatures w14:val="none"/>
        </w:rPr>
        <w:t xml:space="preserve"> and other network protocol analyzers are commonly used to capture and view network communications and to collect statistics about the network, such as troubleshooting network performance issues. They can also be used to:</w:t>
      </w:r>
    </w:p>
    <w:p w14:paraId="3502A96A" w14:textId="77777777" w:rsidR="00B364A7" w:rsidRPr="00B364A7" w:rsidRDefault="00B364A7" w:rsidP="00B364A7">
      <w:pPr>
        <w:numPr>
          <w:ilvl w:val="0"/>
          <w:numId w:val="3"/>
        </w:numPr>
        <w:spacing w:after="100" w:afterAutospacing="1" w:line="240" w:lineRule="auto"/>
        <w:rPr>
          <w:rFonts w:ascii="Helvetica Neue" w:eastAsia="Times New Roman" w:hAnsi="Helvetica Neue" w:cs="Times New Roman"/>
          <w:color w:val="1F1F1F"/>
          <w:kern w:val="0"/>
          <w14:ligatures w14:val="none"/>
        </w:rPr>
      </w:pPr>
      <w:r w:rsidRPr="00B364A7">
        <w:rPr>
          <w:rFonts w:ascii="Helvetica Neue" w:eastAsia="Times New Roman" w:hAnsi="Helvetica Neue" w:cs="Times New Roman"/>
          <w:color w:val="1F1F1F"/>
          <w:kern w:val="0"/>
          <w14:ligatures w14:val="none"/>
        </w:rPr>
        <w:t>Establish a baseline for network traffic patterns and network utilization metrics.</w:t>
      </w:r>
    </w:p>
    <w:p w14:paraId="422A0BEB" w14:textId="77777777" w:rsidR="00B364A7" w:rsidRPr="00B364A7" w:rsidRDefault="00B364A7" w:rsidP="00B364A7">
      <w:pPr>
        <w:numPr>
          <w:ilvl w:val="0"/>
          <w:numId w:val="3"/>
        </w:numPr>
        <w:spacing w:after="0" w:line="240" w:lineRule="auto"/>
        <w:rPr>
          <w:rFonts w:ascii="Helvetica Neue" w:eastAsia="Times New Roman" w:hAnsi="Helvetica Neue" w:cs="Times New Roman"/>
          <w:color w:val="1F1F1F"/>
          <w:kern w:val="0"/>
          <w14:ligatures w14:val="none"/>
        </w:rPr>
      </w:pPr>
      <w:r w:rsidRPr="00B364A7">
        <w:rPr>
          <w:rFonts w:ascii="Helvetica Neue" w:eastAsia="Times New Roman" w:hAnsi="Helvetica Neue" w:cs="Times New Roman"/>
          <w:color w:val="1F1F1F"/>
          <w:kern w:val="0"/>
          <w14:ligatures w14:val="none"/>
        </w:rPr>
        <w:t xml:space="preserve">Detect and identify malicious </w:t>
      </w:r>
      <w:proofErr w:type="gramStart"/>
      <w:r w:rsidRPr="00B364A7">
        <w:rPr>
          <w:rFonts w:ascii="Helvetica Neue" w:eastAsia="Times New Roman" w:hAnsi="Helvetica Neue" w:cs="Times New Roman"/>
          <w:color w:val="1F1F1F"/>
          <w:kern w:val="0"/>
          <w14:ligatures w14:val="none"/>
        </w:rPr>
        <w:t>traffic</w:t>
      </w:r>
      <w:proofErr w:type="gramEnd"/>
    </w:p>
    <w:p w14:paraId="621809FD" w14:textId="77777777" w:rsidR="00B364A7" w:rsidRPr="00B364A7" w:rsidRDefault="00B364A7" w:rsidP="00B364A7">
      <w:pPr>
        <w:numPr>
          <w:ilvl w:val="0"/>
          <w:numId w:val="3"/>
        </w:numPr>
        <w:spacing w:after="100" w:afterAutospacing="1" w:line="240" w:lineRule="auto"/>
        <w:rPr>
          <w:rFonts w:ascii="Helvetica Neue" w:eastAsia="Times New Roman" w:hAnsi="Helvetica Neue" w:cs="Times New Roman"/>
          <w:color w:val="1F1F1F"/>
          <w:kern w:val="0"/>
          <w14:ligatures w14:val="none"/>
        </w:rPr>
      </w:pPr>
      <w:r w:rsidRPr="00B364A7">
        <w:rPr>
          <w:rFonts w:ascii="Helvetica Neue" w:eastAsia="Times New Roman" w:hAnsi="Helvetica Neue" w:cs="Times New Roman"/>
          <w:color w:val="1F1F1F"/>
          <w:kern w:val="0"/>
          <w14:ligatures w14:val="none"/>
        </w:rPr>
        <w:t>Create customized alerts to send the right notifications when network issues or security threats arise.</w:t>
      </w:r>
    </w:p>
    <w:p w14:paraId="4F442406" w14:textId="77777777" w:rsidR="00B364A7" w:rsidRPr="00B364A7" w:rsidRDefault="00B364A7" w:rsidP="00B364A7">
      <w:pPr>
        <w:numPr>
          <w:ilvl w:val="0"/>
          <w:numId w:val="3"/>
        </w:numPr>
        <w:spacing w:after="100" w:afterAutospacing="1" w:line="240" w:lineRule="auto"/>
        <w:rPr>
          <w:rFonts w:ascii="Helvetica Neue" w:eastAsia="Times New Roman" w:hAnsi="Helvetica Neue" w:cs="Times New Roman"/>
          <w:color w:val="1F1F1F"/>
          <w:kern w:val="0"/>
          <w14:ligatures w14:val="none"/>
        </w:rPr>
      </w:pPr>
      <w:r w:rsidRPr="00B364A7">
        <w:rPr>
          <w:rFonts w:ascii="Helvetica Neue" w:eastAsia="Times New Roman" w:hAnsi="Helvetica Neue" w:cs="Times New Roman"/>
          <w:color w:val="1F1F1F"/>
          <w:kern w:val="0"/>
          <w14:ligatures w14:val="none"/>
        </w:rPr>
        <w:t>Locate unauthorized instant messaging (IM), traffic, or wireless access points.</w:t>
      </w:r>
    </w:p>
    <w:p w14:paraId="0426D05A" w14:textId="77777777" w:rsidR="00B364A7" w:rsidRPr="00B364A7" w:rsidRDefault="00B364A7" w:rsidP="00B364A7">
      <w:pPr>
        <w:spacing w:after="100" w:afterAutospacing="1" w:line="240" w:lineRule="auto"/>
        <w:rPr>
          <w:rFonts w:ascii="Helvetica Neue" w:eastAsia="Times New Roman" w:hAnsi="Helvetica Neue" w:cs="Times New Roman"/>
          <w:color w:val="1F1F1F"/>
          <w:kern w:val="0"/>
          <w14:ligatures w14:val="none"/>
        </w:rPr>
      </w:pPr>
      <w:r w:rsidRPr="00B364A7">
        <w:rPr>
          <w:rFonts w:ascii="Helvetica Neue" w:eastAsia="Times New Roman" w:hAnsi="Helvetica Neue" w:cs="Times New Roman"/>
          <w:color w:val="1F1F1F"/>
          <w:kern w:val="0"/>
          <w14:ligatures w14:val="none"/>
        </w:rPr>
        <w:t xml:space="preserve">However, attackers can also use network protocol analyzers maliciously to gain information about a specific network. For example, attackers can capture data packets that contain sensitive information, such as account usernames and passwords. As a cybersecurity analyst, </w:t>
      </w:r>
      <w:proofErr w:type="gramStart"/>
      <w:r w:rsidRPr="00B364A7">
        <w:rPr>
          <w:rFonts w:ascii="Helvetica Neue" w:eastAsia="Times New Roman" w:hAnsi="Helvetica Neue" w:cs="Times New Roman"/>
          <w:color w:val="1F1F1F"/>
          <w:kern w:val="0"/>
          <w14:ligatures w14:val="none"/>
        </w:rPr>
        <w:t>It’s</w:t>
      </w:r>
      <w:proofErr w:type="gramEnd"/>
      <w:r w:rsidRPr="00B364A7">
        <w:rPr>
          <w:rFonts w:ascii="Helvetica Neue" w:eastAsia="Times New Roman" w:hAnsi="Helvetica Neue" w:cs="Times New Roman"/>
          <w:color w:val="1F1F1F"/>
          <w:kern w:val="0"/>
          <w14:ligatures w14:val="none"/>
        </w:rPr>
        <w:t xml:space="preserve"> important to understand the purpose and uses of network protocol analyzers. </w:t>
      </w:r>
    </w:p>
    <w:p w14:paraId="6013BBD3" w14:textId="77777777" w:rsidR="00B364A7" w:rsidRPr="00B364A7" w:rsidRDefault="00B364A7" w:rsidP="00B364A7">
      <w:pPr>
        <w:spacing w:before="100" w:beforeAutospacing="1" w:after="100" w:afterAutospacing="1" w:line="240" w:lineRule="auto"/>
        <w:outlineLvl w:val="1"/>
        <w:rPr>
          <w:rFonts w:ascii="Helvetica Neue" w:eastAsia="Times New Roman" w:hAnsi="Helvetica Neue" w:cs="Times New Roman"/>
          <w:b/>
          <w:bCs/>
          <w:color w:val="1F1F1F"/>
          <w:kern w:val="0"/>
          <w:sz w:val="44"/>
          <w:szCs w:val="44"/>
          <w14:ligatures w14:val="none"/>
        </w:rPr>
      </w:pPr>
      <w:r w:rsidRPr="00B364A7">
        <w:rPr>
          <w:rFonts w:ascii="Helvetica Neue" w:eastAsia="Times New Roman" w:hAnsi="Helvetica Neue" w:cs="Times New Roman"/>
          <w:b/>
          <w:bCs/>
          <w:color w:val="1F1F1F"/>
          <w:kern w:val="0"/>
          <w:sz w:val="44"/>
          <w:szCs w:val="44"/>
          <w14:ligatures w14:val="none"/>
        </w:rPr>
        <w:t>Key takeaways</w:t>
      </w:r>
    </w:p>
    <w:p w14:paraId="70197128" w14:textId="77777777" w:rsidR="00B364A7" w:rsidRPr="00B364A7" w:rsidRDefault="00B364A7" w:rsidP="00B364A7">
      <w:pPr>
        <w:spacing w:after="100" w:afterAutospacing="1" w:line="240" w:lineRule="auto"/>
        <w:rPr>
          <w:rFonts w:ascii="Helvetica Neue" w:eastAsia="Times New Roman" w:hAnsi="Helvetica Neue" w:cs="Times New Roman"/>
          <w:color w:val="1F1F1F"/>
          <w:kern w:val="0"/>
          <w14:ligatures w14:val="none"/>
        </w:rPr>
      </w:pPr>
      <w:r w:rsidRPr="00B364A7">
        <w:rPr>
          <w:rFonts w:ascii="Helvetica Neue" w:eastAsia="Times New Roman" w:hAnsi="Helvetica Neue" w:cs="Times New Roman"/>
          <w:color w:val="1F1F1F"/>
          <w:kern w:val="0"/>
          <w14:ligatures w14:val="none"/>
        </w:rPr>
        <w:t xml:space="preserve">Network protocol analyzers, like </w:t>
      </w:r>
      <w:proofErr w:type="spellStart"/>
      <w:r w:rsidRPr="00B364A7">
        <w:rPr>
          <w:rFonts w:ascii="Helvetica Neue" w:eastAsia="Times New Roman" w:hAnsi="Helvetica Neue" w:cs="Times New Roman"/>
          <w:color w:val="1F1F1F"/>
          <w:kern w:val="0"/>
          <w14:ligatures w14:val="none"/>
        </w:rPr>
        <w:t>tcpdump</w:t>
      </w:r>
      <w:proofErr w:type="spellEnd"/>
      <w:r w:rsidRPr="00B364A7">
        <w:rPr>
          <w:rFonts w:ascii="Helvetica Neue" w:eastAsia="Times New Roman" w:hAnsi="Helvetica Neue" w:cs="Times New Roman"/>
          <w:color w:val="1F1F1F"/>
          <w:kern w:val="0"/>
          <w14:ligatures w14:val="none"/>
        </w:rPr>
        <w:t xml:space="preserve">, are common tools that can be used to monitor network traffic patterns and investigate suspicious activity. </w:t>
      </w:r>
      <w:proofErr w:type="spellStart"/>
      <w:r w:rsidRPr="00B364A7">
        <w:rPr>
          <w:rFonts w:ascii="Helvetica Neue" w:eastAsia="Times New Roman" w:hAnsi="Helvetica Neue" w:cs="Times New Roman"/>
          <w:color w:val="1F1F1F"/>
          <w:kern w:val="0"/>
          <w14:ligatures w14:val="none"/>
        </w:rPr>
        <w:t>tcpdump</w:t>
      </w:r>
      <w:proofErr w:type="spellEnd"/>
      <w:r w:rsidRPr="00B364A7">
        <w:rPr>
          <w:rFonts w:ascii="Helvetica Neue" w:eastAsia="Times New Roman" w:hAnsi="Helvetica Neue" w:cs="Times New Roman"/>
          <w:color w:val="1F1F1F"/>
          <w:kern w:val="0"/>
          <w14:ligatures w14:val="none"/>
        </w:rPr>
        <w:t xml:space="preserve"> is a command-line network protocol analyzer that is compatible with Linux/Unix and </w:t>
      </w:r>
      <w:r w:rsidRPr="00B364A7">
        <w:rPr>
          <w:rFonts w:ascii="Helvetica Neue" w:eastAsia="Times New Roman" w:hAnsi="Helvetica Neue" w:cs="Times New Roman"/>
          <w:color w:val="1F1F1F"/>
          <w:kern w:val="0"/>
          <w14:ligatures w14:val="none"/>
        </w:rPr>
        <w:lastRenderedPageBreak/>
        <w:t xml:space="preserve">macOS®. When you run a </w:t>
      </w:r>
      <w:proofErr w:type="spellStart"/>
      <w:r w:rsidRPr="00B364A7">
        <w:rPr>
          <w:rFonts w:ascii="Helvetica Neue" w:eastAsia="Times New Roman" w:hAnsi="Helvetica Neue" w:cs="Times New Roman"/>
          <w:color w:val="1F1F1F"/>
          <w:kern w:val="0"/>
          <w14:ligatures w14:val="none"/>
        </w:rPr>
        <w:t>tcpdump</w:t>
      </w:r>
      <w:proofErr w:type="spellEnd"/>
      <w:r w:rsidRPr="00B364A7">
        <w:rPr>
          <w:rFonts w:ascii="Helvetica Neue" w:eastAsia="Times New Roman" w:hAnsi="Helvetica Neue" w:cs="Times New Roman"/>
          <w:color w:val="1F1F1F"/>
          <w:kern w:val="0"/>
          <w14:ligatures w14:val="none"/>
        </w:rPr>
        <w:t xml:space="preserve"> command, the tool will output packet routing information, like the timestamp, source IP address and port number, and the destination IP address and port number. Unfortunately, attackers can also use network protocol analyzers to capture data packets that contain sensitive information, such as account usernames and passwords.</w:t>
      </w:r>
    </w:p>
    <w:p w14:paraId="5E4D97FD" w14:textId="77777777" w:rsidR="00B364A7" w:rsidRPr="00932736" w:rsidRDefault="00B364A7">
      <w:pPr>
        <w:rPr>
          <w:sz w:val="32"/>
          <w:szCs w:val="32"/>
        </w:rPr>
      </w:pPr>
    </w:p>
    <w:sectPr w:rsidR="00B364A7" w:rsidRPr="009327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unse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F17D4E"/>
    <w:multiLevelType w:val="multilevel"/>
    <w:tmpl w:val="F0E89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3B94C9A"/>
    <w:multiLevelType w:val="multilevel"/>
    <w:tmpl w:val="F96C4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84D5B3E"/>
    <w:multiLevelType w:val="multilevel"/>
    <w:tmpl w:val="24FAE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39048727">
    <w:abstractNumId w:val="2"/>
  </w:num>
  <w:num w:numId="2" w16cid:durableId="1620604380">
    <w:abstractNumId w:val="0"/>
  </w:num>
  <w:num w:numId="3" w16cid:durableId="11071969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4A7"/>
    <w:rsid w:val="0030381D"/>
    <w:rsid w:val="00932736"/>
    <w:rsid w:val="00B364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CF191B"/>
  <w15:chartTrackingRefBased/>
  <w15:docId w15:val="{529FAE2C-C730-1C4E-9459-BE6F87C4C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64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364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64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64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64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64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64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64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64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64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364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364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64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64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64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64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64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64A7"/>
    <w:rPr>
      <w:rFonts w:eastAsiaTheme="majorEastAsia" w:cstheme="majorBidi"/>
      <w:color w:val="272727" w:themeColor="text1" w:themeTint="D8"/>
    </w:rPr>
  </w:style>
  <w:style w:type="paragraph" w:styleId="Title">
    <w:name w:val="Title"/>
    <w:basedOn w:val="Normal"/>
    <w:next w:val="Normal"/>
    <w:link w:val="TitleChar"/>
    <w:uiPriority w:val="10"/>
    <w:qFormat/>
    <w:rsid w:val="00B364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64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64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64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64A7"/>
    <w:pPr>
      <w:spacing w:before="160"/>
      <w:jc w:val="center"/>
    </w:pPr>
    <w:rPr>
      <w:i/>
      <w:iCs/>
      <w:color w:val="404040" w:themeColor="text1" w:themeTint="BF"/>
    </w:rPr>
  </w:style>
  <w:style w:type="character" w:customStyle="1" w:styleId="QuoteChar">
    <w:name w:val="Quote Char"/>
    <w:basedOn w:val="DefaultParagraphFont"/>
    <w:link w:val="Quote"/>
    <w:uiPriority w:val="29"/>
    <w:rsid w:val="00B364A7"/>
    <w:rPr>
      <w:i/>
      <w:iCs/>
      <w:color w:val="404040" w:themeColor="text1" w:themeTint="BF"/>
    </w:rPr>
  </w:style>
  <w:style w:type="paragraph" w:styleId="ListParagraph">
    <w:name w:val="List Paragraph"/>
    <w:basedOn w:val="Normal"/>
    <w:uiPriority w:val="34"/>
    <w:qFormat/>
    <w:rsid w:val="00B364A7"/>
    <w:pPr>
      <w:ind w:left="720"/>
      <w:contextualSpacing/>
    </w:pPr>
  </w:style>
  <w:style w:type="character" w:styleId="IntenseEmphasis">
    <w:name w:val="Intense Emphasis"/>
    <w:basedOn w:val="DefaultParagraphFont"/>
    <w:uiPriority w:val="21"/>
    <w:qFormat/>
    <w:rsid w:val="00B364A7"/>
    <w:rPr>
      <w:i/>
      <w:iCs/>
      <w:color w:val="0F4761" w:themeColor="accent1" w:themeShade="BF"/>
    </w:rPr>
  </w:style>
  <w:style w:type="paragraph" w:styleId="IntenseQuote">
    <w:name w:val="Intense Quote"/>
    <w:basedOn w:val="Normal"/>
    <w:next w:val="Normal"/>
    <w:link w:val="IntenseQuoteChar"/>
    <w:uiPriority w:val="30"/>
    <w:qFormat/>
    <w:rsid w:val="00B364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64A7"/>
    <w:rPr>
      <w:i/>
      <w:iCs/>
      <w:color w:val="0F4761" w:themeColor="accent1" w:themeShade="BF"/>
    </w:rPr>
  </w:style>
  <w:style w:type="character" w:styleId="IntenseReference">
    <w:name w:val="Intense Reference"/>
    <w:basedOn w:val="DefaultParagraphFont"/>
    <w:uiPriority w:val="32"/>
    <w:qFormat/>
    <w:rsid w:val="00B364A7"/>
    <w:rPr>
      <w:b/>
      <w:bCs/>
      <w:smallCaps/>
      <w:color w:val="0F4761" w:themeColor="accent1" w:themeShade="BF"/>
      <w:spacing w:val="5"/>
    </w:rPr>
  </w:style>
  <w:style w:type="paragraph" w:styleId="NormalWeb">
    <w:name w:val="Normal (Web)"/>
    <w:basedOn w:val="Normal"/>
    <w:uiPriority w:val="99"/>
    <w:semiHidden/>
    <w:unhideWhenUsed/>
    <w:rsid w:val="00B364A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B364A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1980587">
      <w:bodyDiv w:val="1"/>
      <w:marLeft w:val="0"/>
      <w:marRight w:val="0"/>
      <w:marTop w:val="0"/>
      <w:marBottom w:val="0"/>
      <w:divBdr>
        <w:top w:val="none" w:sz="0" w:space="0" w:color="auto"/>
        <w:left w:val="none" w:sz="0" w:space="0" w:color="auto"/>
        <w:bottom w:val="none" w:sz="0" w:space="0" w:color="auto"/>
        <w:right w:val="none" w:sz="0" w:space="0" w:color="auto"/>
      </w:divBdr>
      <w:divsChild>
        <w:div w:id="321474464">
          <w:marLeft w:val="0"/>
          <w:marRight w:val="0"/>
          <w:marTop w:val="0"/>
          <w:marBottom w:val="0"/>
          <w:divBdr>
            <w:top w:val="none" w:sz="0" w:space="0" w:color="auto"/>
            <w:left w:val="none" w:sz="0" w:space="0" w:color="auto"/>
            <w:bottom w:val="none" w:sz="0" w:space="0" w:color="auto"/>
            <w:right w:val="none" w:sz="0" w:space="0" w:color="auto"/>
          </w:divBdr>
        </w:div>
        <w:div w:id="397099716">
          <w:marLeft w:val="0"/>
          <w:marRight w:val="0"/>
          <w:marTop w:val="0"/>
          <w:marBottom w:val="0"/>
          <w:divBdr>
            <w:top w:val="none" w:sz="0" w:space="0" w:color="auto"/>
            <w:left w:val="none" w:sz="0" w:space="0" w:color="auto"/>
            <w:bottom w:val="none" w:sz="0" w:space="0" w:color="auto"/>
            <w:right w:val="none" w:sz="0" w:space="0" w:color="auto"/>
          </w:divBdr>
          <w:divsChild>
            <w:div w:id="1372462920">
              <w:marLeft w:val="0"/>
              <w:marRight w:val="0"/>
              <w:marTop w:val="0"/>
              <w:marBottom w:val="0"/>
              <w:divBdr>
                <w:top w:val="none" w:sz="0" w:space="0" w:color="auto"/>
                <w:left w:val="none" w:sz="0" w:space="0" w:color="auto"/>
                <w:bottom w:val="none" w:sz="0" w:space="0" w:color="auto"/>
                <w:right w:val="none" w:sz="0" w:space="0" w:color="auto"/>
              </w:divBdr>
              <w:divsChild>
                <w:div w:id="1555702602">
                  <w:marLeft w:val="0"/>
                  <w:marRight w:val="0"/>
                  <w:marTop w:val="0"/>
                  <w:marBottom w:val="0"/>
                  <w:divBdr>
                    <w:top w:val="none" w:sz="0" w:space="0" w:color="auto"/>
                    <w:left w:val="none" w:sz="0" w:space="0" w:color="auto"/>
                    <w:bottom w:val="none" w:sz="0" w:space="0" w:color="auto"/>
                    <w:right w:val="none" w:sz="0" w:space="0" w:color="auto"/>
                  </w:divBdr>
                  <w:divsChild>
                    <w:div w:id="475874328">
                      <w:marLeft w:val="0"/>
                      <w:marRight w:val="0"/>
                      <w:marTop w:val="0"/>
                      <w:marBottom w:val="0"/>
                      <w:divBdr>
                        <w:top w:val="none" w:sz="0" w:space="0" w:color="auto"/>
                        <w:left w:val="none" w:sz="0" w:space="0" w:color="auto"/>
                        <w:bottom w:val="none" w:sz="0" w:space="0" w:color="auto"/>
                        <w:right w:val="none" w:sz="0" w:space="0" w:color="auto"/>
                      </w:divBdr>
                      <w:divsChild>
                        <w:div w:id="877160513">
                          <w:marLeft w:val="0"/>
                          <w:marRight w:val="0"/>
                          <w:marTop w:val="0"/>
                          <w:marBottom w:val="0"/>
                          <w:divBdr>
                            <w:top w:val="none" w:sz="0" w:space="0" w:color="auto"/>
                            <w:left w:val="none" w:sz="0" w:space="0" w:color="auto"/>
                            <w:bottom w:val="none" w:sz="0" w:space="0" w:color="auto"/>
                            <w:right w:val="none" w:sz="0" w:space="0" w:color="auto"/>
                          </w:divBdr>
                          <w:divsChild>
                            <w:div w:id="63275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635</Words>
  <Characters>3623</Characters>
  <Application>Microsoft Office Word</Application>
  <DocSecurity>0</DocSecurity>
  <Lines>30</Lines>
  <Paragraphs>8</Paragraphs>
  <ScaleCrop>false</ScaleCrop>
  <Company/>
  <LinksUpToDate>false</LinksUpToDate>
  <CharactersWithSpaces>4250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Gonzales</dc:creator>
  <cp:keywords/>
  <dc:description/>
  <cp:lastModifiedBy>Thomas Gonzales</cp:lastModifiedBy>
  <cp:revision>3</cp:revision>
  <dcterms:created xsi:type="dcterms:W3CDTF">2024-05-05T01:06:00Z</dcterms:created>
  <dcterms:modified xsi:type="dcterms:W3CDTF">2024-05-05T16:05:00Z</dcterms:modified>
</cp:coreProperties>
</file>