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EMERALD ROYAL INTERNATIONAL SCHOOL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AND PLAN AND NOTE FOR WEEK 9 ENDING 21/06/2024   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THIRD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17/06/2024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NATURE STUDY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COLOURS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MEANING OF COLOUR AND TYPES OF COLOURS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  PERIOD AFTER LONG BREAK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10: 40- 11: 20am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</w:t>
      </w:r>
      <w:r>
        <w:rPr>
          <w:rFonts w:hint="default"/>
          <w:b/>
          <w:bCs/>
          <w:lang w:val="en-GB"/>
        </w:rPr>
        <w:t>LE</w:t>
      </w:r>
      <w:r>
        <w:rPr>
          <w:rFonts w:hint="default"/>
          <w:b/>
          <w:bCs/>
          <w:lang w:val="en-US"/>
        </w:rPr>
        <w:t xml:space="preserve">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EXPLAIN THE MEANING OF COLOURS.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MENTION THE TYPES OF COLOURS.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 COLOURS.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COLOURS.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BEEN SEEING THINGS WITH DIFFERENT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COLOURS.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     DIFFERED COLOURS OF CHAIRS AND TABLES IN THE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CLASSROOM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REFERENCE MATERIALS: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BASIC SCIENCE AND TECHNOLOGY NURSERY SCHOOLS 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BOOK 3 BY OPEMIPO DADA.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39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the pupils the following question; what colour of chair are you sitting on?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answer the question ask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explains the meaning of colour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mentions the types of colours to pupils and also asks them to repeat after 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3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guides pupils to identify different colours in the school environment.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to the teacher and identify the colours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Ie COLOURS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Colour is the appearance of objects or light sources.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TYPES OF COLOURS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Primary colours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Secondary colours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primary colours are;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Red,blue,yellow. While, The secondary colours are;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Orange,green,violet.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colour?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types of colours.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primary colours are made up of 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secondary colours are made up of?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colours?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two types of colours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What are the primary colours?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List the secondary colours.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1FE0"/>
    <w:rsid w:val="21760275"/>
    <w:rsid w:val="2C9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440</Words>
  <Characters>2354</Characters>
  <Paragraphs>118</Paragraphs>
  <TotalTime>11</TotalTime>
  <ScaleCrop>false</ScaleCrop>
  <LinksUpToDate>false</LinksUpToDate>
  <CharactersWithSpaces>3043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2023-04-19T09:07:00Z</dcterms:created>
  <dc:creator>ERIS</dc:creator>
  <cp:lastModifiedBy>PERPETUAL</cp:lastModifiedBy>
  <dcterms:modified xsi:type="dcterms:W3CDTF">2024-04-24T21:09:49Z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6BB242EDFEBF462390354D1ADDC1102C_13</vt:lpwstr>
  </property>
</Properties>
</file>