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D973C" w14:textId="77777777" w:rsidR="00806B79" w:rsidRPr="00F24500" w:rsidRDefault="00806B79" w:rsidP="00806B79">
      <w:pPr>
        <w:jc w:val="center"/>
      </w:pPr>
    </w:p>
    <w:p w14:paraId="364FDE2C" w14:textId="77777777" w:rsidR="00806B79" w:rsidRPr="00F24500" w:rsidRDefault="00806B79" w:rsidP="00806B79">
      <w:pPr>
        <w:jc w:val="center"/>
      </w:pPr>
    </w:p>
    <w:p w14:paraId="310AFDC0" w14:textId="77777777" w:rsidR="00806B79" w:rsidRPr="00F24500" w:rsidRDefault="00806B79" w:rsidP="00806B79">
      <w:pPr>
        <w:jc w:val="center"/>
      </w:pPr>
    </w:p>
    <w:p w14:paraId="0DB57855" w14:textId="77777777" w:rsidR="00806B79" w:rsidRPr="00F24500" w:rsidRDefault="00806B79" w:rsidP="00806B79">
      <w:pPr>
        <w:jc w:val="center"/>
        <w:rPr>
          <w:color w:val="595959"/>
          <w:sz w:val="32"/>
          <w:szCs w:val="32"/>
        </w:rPr>
      </w:pPr>
    </w:p>
    <w:p w14:paraId="05D61698" w14:textId="77777777" w:rsidR="00806B79" w:rsidRPr="00F24500" w:rsidRDefault="00806B79" w:rsidP="00806B79">
      <w:pPr>
        <w:jc w:val="center"/>
      </w:pPr>
    </w:p>
    <w:p w14:paraId="012D842A" w14:textId="77777777" w:rsidR="00806B79" w:rsidRPr="00F24500" w:rsidRDefault="001962FC" w:rsidP="00806B79">
      <w:pPr>
        <w:jc w:val="center"/>
      </w:pPr>
      <w:r>
        <w:object w:dxaOrig="1440" w:dyaOrig="1440" w14:anchorId="5E634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49.1pt;margin-top:9.75pt;width:98.7pt;height:77.9pt;z-index:251658240;visibility:visible;mso-wrap-edited:f" fillcolor="window">
            <v:imagedata r:id="rId8" o:title=""/>
          </v:shape>
          <o:OLEObject Type="Embed" ProgID="Word.Picture.8" ShapeID="_x0000_s2051" DrawAspect="Content" ObjectID="_1793430530" r:id="rId9"/>
        </w:object>
      </w:r>
    </w:p>
    <w:p w14:paraId="4A33E28C" w14:textId="77777777" w:rsidR="00806B79" w:rsidRPr="00F24500" w:rsidRDefault="00806B79" w:rsidP="00806B79">
      <w:pPr>
        <w:jc w:val="center"/>
      </w:pPr>
    </w:p>
    <w:p w14:paraId="438703E8" w14:textId="77777777" w:rsidR="00806B79" w:rsidRPr="00F24500" w:rsidRDefault="00806B79" w:rsidP="00806B79">
      <w:pPr>
        <w:jc w:val="center"/>
      </w:pPr>
    </w:p>
    <w:p w14:paraId="2DADA191" w14:textId="77777777" w:rsidR="00806B79" w:rsidRPr="00F24500" w:rsidRDefault="00806B79" w:rsidP="00806B79">
      <w:pPr>
        <w:jc w:val="center"/>
      </w:pPr>
    </w:p>
    <w:p w14:paraId="791BF9AF" w14:textId="77777777" w:rsidR="00806B79" w:rsidRPr="00F24500" w:rsidRDefault="00E66013" w:rsidP="00806B79">
      <w:pPr>
        <w:jc w:val="center"/>
      </w:pPr>
      <w:r w:rsidRPr="00F24500">
        <w:t>s</w:t>
      </w:r>
    </w:p>
    <w:p w14:paraId="4146AFC0" w14:textId="77777777" w:rsidR="00806B79" w:rsidRPr="00F24500" w:rsidRDefault="00806B79" w:rsidP="00806B79">
      <w:pPr>
        <w:jc w:val="center"/>
      </w:pPr>
    </w:p>
    <w:p w14:paraId="4FD13848" w14:textId="77777777" w:rsidR="00806B79" w:rsidRPr="00F24500" w:rsidRDefault="00806B79" w:rsidP="00806B79">
      <w:pPr>
        <w:jc w:val="center"/>
      </w:pPr>
      <w:r w:rsidRPr="00F24500">
        <mc:AlternateContent>
          <mc:Choice Requires="wps">
            <w:drawing>
              <wp:anchor distT="0" distB="0" distL="114300" distR="114300" simplePos="0" relativeHeight="251657216" behindDoc="0" locked="0" layoutInCell="1" allowOverlap="1" wp14:anchorId="223F6B6D" wp14:editId="760906F1">
                <wp:simplePos x="0" y="0"/>
                <wp:positionH relativeFrom="column">
                  <wp:posOffset>1807845</wp:posOffset>
                </wp:positionH>
                <wp:positionV relativeFrom="paragraph">
                  <wp:posOffset>154940</wp:posOffset>
                </wp:positionV>
                <wp:extent cx="1654175" cy="538480"/>
                <wp:effectExtent l="0" t="0" r="0" b="0"/>
                <wp:wrapNone/>
                <wp:docPr id="10" name="Text Box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54175"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84159" w14:textId="77777777" w:rsidR="00A21A68" w:rsidRPr="00F24500" w:rsidRDefault="00A21A68" w:rsidP="00806B79">
                            <w:pPr>
                              <w:rPr>
                                <w:rFonts w:ascii="ITCBenguiatGothic Medium" w:hAnsi="ITCBenguiatGothic Medium"/>
                                <w:spacing w:val="22"/>
                                <w:sz w:val="40"/>
                              </w:rPr>
                            </w:pPr>
                            <w:r w:rsidRPr="00F24500">
                              <w:rPr>
                                <w:rFonts w:ascii="ITCBenguiatGothic Medium" w:hAnsi="ITCBenguiatGothic Medium"/>
                                <w:spacing w:val="22"/>
                                <w:sz w:val="40"/>
                              </w:rPr>
                              <w:t>TASCOMP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F6B6D" id="_x0000_t202" coordsize="21600,21600" o:spt="202" path="m,l,21600r21600,l21600,xe">
                <v:stroke joinstyle="miter"/>
                <v:path gradientshapeok="t" o:connecttype="rect"/>
              </v:shapetype>
              <v:shape id="Text Box 10" o:spid="_x0000_s1026" type="#_x0000_t202" style="position:absolute;left:0;text-align:left;margin-left:142.35pt;margin-top:12.2pt;width:130.25pt;height:4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" filled="f" stroked="f">
                <o:lock v:ext="edit" aspectratio="t"/>
                <v:textbox>
                  <w:txbxContent>
                    <w:p w14:paraId="2A184159" w14:textId="77777777" w:rsidR="00A21A68" w:rsidRPr="00F24500" w:rsidRDefault="00A21A68" w:rsidP="00806B79">
                      <w:pPr>
                        <w:rPr>
                          <w:rFonts w:ascii="ITCBenguiatGothic Medium" w:hAnsi="ITCBenguiatGothic Medium"/>
                          <w:spacing w:val="22"/>
                          <w:sz w:val="40"/>
                        </w:rPr>
                      </w:pPr>
                      <w:r w:rsidRPr="00F24500">
                        <w:rPr>
                          <w:rFonts w:ascii="ITCBenguiatGothic Medium" w:hAnsi="ITCBenguiatGothic Medium"/>
                          <w:spacing w:val="22"/>
                          <w:sz w:val="40"/>
                        </w:rPr>
                        <w:t>TASCOMP</w:t>
                      </w:r>
                    </w:p>
                  </w:txbxContent>
                </v:textbox>
              </v:shape>
            </w:pict>
          </mc:Fallback>
        </mc:AlternateContent>
      </w:r>
    </w:p>
    <w:p w14:paraId="286912B3" w14:textId="77777777" w:rsidR="00806B79" w:rsidRPr="00F24500" w:rsidRDefault="00806B79" w:rsidP="00806B79">
      <w:pPr>
        <w:jc w:val="center"/>
      </w:pPr>
    </w:p>
    <w:p w14:paraId="61FF301F" w14:textId="77777777" w:rsidR="00806B79" w:rsidRPr="00F24500" w:rsidRDefault="00806B79" w:rsidP="00806B79">
      <w:pPr>
        <w:jc w:val="center"/>
      </w:pPr>
    </w:p>
    <w:p w14:paraId="15E5FFF6" w14:textId="77777777" w:rsidR="00806B79" w:rsidRPr="00F24500" w:rsidRDefault="00806B79" w:rsidP="00806B79">
      <w:pPr>
        <w:jc w:val="center"/>
      </w:pPr>
    </w:p>
    <w:p w14:paraId="33994D05" w14:textId="77777777" w:rsidR="00806B79" w:rsidRPr="00F24500" w:rsidRDefault="00806B79" w:rsidP="00806B79">
      <w:pPr>
        <w:jc w:val="center"/>
        <w:rPr>
          <w:color w:val="595959"/>
          <w:sz w:val="32"/>
          <w:szCs w:val="32"/>
        </w:rPr>
      </w:pPr>
    </w:p>
    <w:p w14:paraId="1B2C8BB1" w14:textId="77777777" w:rsidR="00806B79" w:rsidRPr="00F24500" w:rsidRDefault="00806B79" w:rsidP="00806B79">
      <w:pPr>
        <w:jc w:val="center"/>
      </w:pPr>
    </w:p>
    <w:p w14:paraId="16F7B4BC" w14:textId="77777777" w:rsidR="00806B79" w:rsidRPr="00F24500" w:rsidRDefault="00806B79" w:rsidP="00806B79">
      <w:pPr>
        <w:jc w:val="center"/>
      </w:pPr>
    </w:p>
    <w:p w14:paraId="37DD42F3" w14:textId="77777777" w:rsidR="00806B79" w:rsidRPr="00F24500" w:rsidRDefault="00806B79" w:rsidP="00806B79">
      <w:pPr>
        <w:jc w:val="center"/>
      </w:pPr>
    </w:p>
    <w:p w14:paraId="3E5E3606" w14:textId="77777777" w:rsidR="00806B79" w:rsidRPr="00F24500" w:rsidRDefault="00806B79" w:rsidP="00806B79">
      <w:pPr>
        <w:jc w:val="center"/>
      </w:pPr>
    </w:p>
    <w:p w14:paraId="3F4B648A" w14:textId="77777777" w:rsidR="00806B79" w:rsidRPr="00F24500" w:rsidRDefault="00806B79" w:rsidP="00806B79">
      <w:pPr>
        <w:jc w:val="center"/>
      </w:pPr>
    </w:p>
    <w:p w14:paraId="4A5CCC3D" w14:textId="77777777" w:rsidR="00806B79" w:rsidRPr="00F24500" w:rsidRDefault="00806B79" w:rsidP="00806B79">
      <w:pPr>
        <w:jc w:val="center"/>
      </w:pPr>
    </w:p>
    <w:p w14:paraId="65140C49" w14:textId="6479F0D5" w:rsidR="00806B79" w:rsidRPr="00F24500" w:rsidRDefault="00D965B2" w:rsidP="00806B79">
      <w:pPr>
        <w:jc w:val="center"/>
        <w:rPr>
          <w:b/>
          <w:sz w:val="28"/>
          <w:szCs w:val="28"/>
        </w:rPr>
      </w:pPr>
      <w:r w:rsidRPr="00F24500">
        <w:rPr>
          <w:b/>
          <w:sz w:val="28"/>
          <w:szCs w:val="28"/>
        </w:rPr>
        <w:t>Software Design Document</w:t>
      </w:r>
    </w:p>
    <w:p w14:paraId="4D283B57" w14:textId="77777777" w:rsidR="00806B79" w:rsidRPr="00F24500" w:rsidRDefault="00806B79" w:rsidP="00806B79">
      <w:pPr>
        <w:jc w:val="center"/>
      </w:pPr>
    </w:p>
    <w:p w14:paraId="1B7944E3" w14:textId="77777777" w:rsidR="00806B79" w:rsidRPr="00F24500" w:rsidRDefault="00806B79" w:rsidP="00806B79">
      <w:pPr>
        <w:jc w:val="center"/>
      </w:pPr>
    </w:p>
    <w:p w14:paraId="1654687F" w14:textId="302C3E29" w:rsidR="00806B79" w:rsidRPr="00F24500" w:rsidRDefault="00B52D48" w:rsidP="00806B79">
      <w:pPr>
        <w:jc w:val="center"/>
        <w:rPr>
          <w:sz w:val="28"/>
          <w:szCs w:val="28"/>
        </w:rPr>
      </w:pPr>
      <w:r w:rsidRPr="00F24500">
        <w:rPr>
          <w:sz w:val="28"/>
          <w:szCs w:val="28"/>
        </w:rPr>
        <w:t>ReportPro</w:t>
      </w:r>
    </w:p>
    <w:p w14:paraId="3F39942C" w14:textId="77777777" w:rsidR="00806B79" w:rsidRPr="00F24500" w:rsidRDefault="00806B79" w:rsidP="00806B79">
      <w:pPr>
        <w:jc w:val="center"/>
        <w:rPr>
          <w:sz w:val="28"/>
          <w:szCs w:val="28"/>
        </w:rPr>
      </w:pPr>
    </w:p>
    <w:p w14:paraId="1EF63321" w14:textId="77777777" w:rsidR="00806B79" w:rsidRPr="00F24500" w:rsidRDefault="00806B79" w:rsidP="00806B79">
      <w:pPr>
        <w:jc w:val="center"/>
      </w:pPr>
    </w:p>
    <w:p w14:paraId="661435FA" w14:textId="77777777" w:rsidR="00806B79" w:rsidRPr="00F24500" w:rsidRDefault="00806B79" w:rsidP="00806B79">
      <w:pPr>
        <w:jc w:val="center"/>
      </w:pPr>
    </w:p>
    <w:p w14:paraId="3067B27B" w14:textId="77777777" w:rsidR="00806B79" w:rsidRPr="00F24500" w:rsidRDefault="00806B79" w:rsidP="00806B79">
      <w:pPr>
        <w:jc w:val="center"/>
      </w:pPr>
    </w:p>
    <w:p w14:paraId="1536D96D" w14:textId="77777777" w:rsidR="00806B79" w:rsidRPr="00F24500" w:rsidRDefault="00806B79" w:rsidP="00806B79">
      <w:pPr>
        <w:jc w:val="center"/>
      </w:pPr>
    </w:p>
    <w:tbl>
      <w:tblPr>
        <w:tblW w:w="7088" w:type="dxa"/>
        <w:tblInd w:w="1951" w:type="dxa"/>
        <w:tblLook w:val="04A0" w:firstRow="1" w:lastRow="0" w:firstColumn="1" w:lastColumn="0" w:noHBand="0" w:noVBand="1"/>
      </w:tblPr>
      <w:tblGrid>
        <w:gridCol w:w="2410"/>
        <w:gridCol w:w="4678"/>
      </w:tblGrid>
      <w:tr w:rsidR="00806B79" w:rsidRPr="00F24500" w14:paraId="094DB472" w14:textId="77777777" w:rsidTr="00A21A68">
        <w:tc>
          <w:tcPr>
            <w:tcW w:w="2410" w:type="dxa"/>
            <w:shd w:val="clear" w:color="auto" w:fill="auto"/>
          </w:tcPr>
          <w:p w14:paraId="743FDBAC" w14:textId="77777777" w:rsidR="00806B79" w:rsidRPr="00F24500" w:rsidRDefault="00806B79" w:rsidP="00A21A68">
            <w:pPr>
              <w:spacing w:line="360" w:lineRule="auto"/>
            </w:pPr>
          </w:p>
        </w:tc>
        <w:tc>
          <w:tcPr>
            <w:tcW w:w="4678" w:type="dxa"/>
            <w:shd w:val="clear" w:color="auto" w:fill="auto"/>
          </w:tcPr>
          <w:p w14:paraId="50DB54B6" w14:textId="77777777" w:rsidR="00806B79" w:rsidRPr="00F24500" w:rsidRDefault="00806B79" w:rsidP="00A21A68">
            <w:pPr>
              <w:spacing w:line="360" w:lineRule="auto"/>
            </w:pPr>
          </w:p>
        </w:tc>
      </w:tr>
      <w:tr w:rsidR="00806B79" w:rsidRPr="00F24500" w14:paraId="214CC3FF" w14:textId="77777777" w:rsidTr="00A21A68">
        <w:tc>
          <w:tcPr>
            <w:tcW w:w="2410" w:type="dxa"/>
            <w:shd w:val="clear" w:color="auto" w:fill="auto"/>
          </w:tcPr>
          <w:p w14:paraId="0510233A" w14:textId="77777777" w:rsidR="00806B79" w:rsidRPr="00F24500" w:rsidRDefault="00806B79" w:rsidP="00A21A68">
            <w:pPr>
              <w:spacing w:line="360" w:lineRule="auto"/>
            </w:pPr>
          </w:p>
        </w:tc>
        <w:tc>
          <w:tcPr>
            <w:tcW w:w="4678" w:type="dxa"/>
            <w:shd w:val="clear" w:color="auto" w:fill="auto"/>
          </w:tcPr>
          <w:p w14:paraId="5724292F" w14:textId="77777777" w:rsidR="00806B79" w:rsidRPr="00F24500" w:rsidRDefault="00806B79" w:rsidP="00A21A68">
            <w:pPr>
              <w:spacing w:line="360" w:lineRule="auto"/>
            </w:pPr>
          </w:p>
        </w:tc>
      </w:tr>
      <w:tr w:rsidR="00750CF4" w:rsidRPr="00F24500" w14:paraId="59BD3D27" w14:textId="77777777" w:rsidTr="00A21A68">
        <w:tc>
          <w:tcPr>
            <w:tcW w:w="2410" w:type="dxa"/>
            <w:shd w:val="clear" w:color="auto" w:fill="auto"/>
          </w:tcPr>
          <w:p w14:paraId="1907D1E6" w14:textId="77777777" w:rsidR="00750CF4" w:rsidRPr="00F24500" w:rsidRDefault="00750CF4" w:rsidP="00750CF4">
            <w:pPr>
              <w:spacing w:line="360" w:lineRule="auto"/>
            </w:pPr>
            <w:r w:rsidRPr="00F24500">
              <w:t>Reference:</w:t>
            </w:r>
          </w:p>
        </w:tc>
        <w:tc>
          <w:tcPr>
            <w:tcW w:w="4678" w:type="dxa"/>
            <w:shd w:val="clear" w:color="auto" w:fill="auto"/>
          </w:tcPr>
          <w:p w14:paraId="5C0C2A3D" w14:textId="3A97B34F" w:rsidR="00750CF4" w:rsidRPr="00F24500" w:rsidRDefault="000363DE" w:rsidP="00750CF4">
            <w:pPr>
              <w:spacing w:line="360" w:lineRule="auto"/>
            </w:pPr>
            <w:r w:rsidRPr="00F24500">
              <w:t>SDD</w:t>
            </w:r>
            <w:r w:rsidR="000128F6" w:rsidRPr="00F24500">
              <w:t>-TA-24</w:t>
            </w:r>
            <w:r w:rsidR="00A91C6A" w:rsidRPr="00F24500">
              <w:t>10</w:t>
            </w:r>
            <w:r w:rsidR="00386FAC" w:rsidRPr="00F24500">
              <w:t>25</w:t>
            </w:r>
            <w:r w:rsidR="000128F6" w:rsidRPr="00F24500">
              <w:t>.0</w:t>
            </w:r>
          </w:p>
        </w:tc>
      </w:tr>
      <w:tr w:rsidR="00750CF4" w:rsidRPr="00F24500" w14:paraId="338B93E5" w14:textId="77777777" w:rsidTr="00A21A68">
        <w:tc>
          <w:tcPr>
            <w:tcW w:w="2410" w:type="dxa"/>
            <w:shd w:val="clear" w:color="auto" w:fill="auto"/>
          </w:tcPr>
          <w:p w14:paraId="4BDFD696" w14:textId="77777777" w:rsidR="00750CF4" w:rsidRPr="00F24500" w:rsidRDefault="00750CF4" w:rsidP="00750CF4">
            <w:pPr>
              <w:spacing w:line="360" w:lineRule="auto"/>
            </w:pPr>
            <w:r w:rsidRPr="00F24500">
              <w:t>Revision:</w:t>
            </w:r>
          </w:p>
        </w:tc>
        <w:tc>
          <w:tcPr>
            <w:tcW w:w="4678" w:type="dxa"/>
            <w:shd w:val="clear" w:color="auto" w:fill="auto"/>
          </w:tcPr>
          <w:p w14:paraId="65381507" w14:textId="2694D3A8" w:rsidR="00750CF4" w:rsidRPr="00F24500" w:rsidRDefault="00386FAC" w:rsidP="00750CF4">
            <w:pPr>
              <w:spacing w:line="360" w:lineRule="auto"/>
            </w:pPr>
            <w:r w:rsidRPr="00F24500">
              <w:t>1</w:t>
            </w:r>
          </w:p>
        </w:tc>
      </w:tr>
      <w:tr w:rsidR="00750CF4" w:rsidRPr="00F24500" w14:paraId="2E39C261" w14:textId="77777777" w:rsidTr="00A21A68">
        <w:tc>
          <w:tcPr>
            <w:tcW w:w="2410" w:type="dxa"/>
            <w:shd w:val="clear" w:color="auto" w:fill="auto"/>
          </w:tcPr>
          <w:p w14:paraId="0CB596AE" w14:textId="77777777" w:rsidR="00750CF4" w:rsidRPr="00F24500" w:rsidRDefault="00750CF4" w:rsidP="00750CF4">
            <w:pPr>
              <w:spacing w:line="360" w:lineRule="auto"/>
            </w:pPr>
            <w:r w:rsidRPr="00F24500">
              <w:t>Revision Date:</w:t>
            </w:r>
          </w:p>
        </w:tc>
        <w:tc>
          <w:tcPr>
            <w:tcW w:w="4678" w:type="dxa"/>
            <w:shd w:val="clear" w:color="auto" w:fill="auto"/>
          </w:tcPr>
          <w:p w14:paraId="2D624690" w14:textId="201953A5" w:rsidR="00750CF4" w:rsidRPr="00F24500" w:rsidRDefault="00386FAC" w:rsidP="00750CF4">
            <w:pPr>
              <w:spacing w:line="360" w:lineRule="auto"/>
            </w:pPr>
            <w:r w:rsidRPr="00F24500">
              <w:t>11</w:t>
            </w:r>
            <w:r w:rsidRPr="00F24500">
              <w:rPr>
                <w:vertAlign w:val="superscript"/>
              </w:rPr>
              <w:t>th</w:t>
            </w:r>
            <w:r w:rsidRPr="00F24500">
              <w:t xml:space="preserve"> November</w:t>
            </w:r>
            <w:r w:rsidR="000128F6" w:rsidRPr="00F24500">
              <w:t xml:space="preserve"> 2024</w:t>
            </w:r>
          </w:p>
        </w:tc>
      </w:tr>
      <w:tr w:rsidR="00750CF4" w:rsidRPr="00F24500" w14:paraId="4AE63AAF" w14:textId="77777777" w:rsidTr="00A21A68">
        <w:tc>
          <w:tcPr>
            <w:tcW w:w="2410" w:type="dxa"/>
            <w:shd w:val="clear" w:color="auto" w:fill="auto"/>
          </w:tcPr>
          <w:p w14:paraId="78E2C253" w14:textId="77777777" w:rsidR="00750CF4" w:rsidRPr="00F24500" w:rsidRDefault="00750CF4" w:rsidP="00750CF4">
            <w:pPr>
              <w:spacing w:line="360" w:lineRule="auto"/>
            </w:pPr>
            <w:r w:rsidRPr="00F24500">
              <w:t>Revision Author:</w:t>
            </w:r>
          </w:p>
        </w:tc>
        <w:tc>
          <w:tcPr>
            <w:tcW w:w="4678" w:type="dxa"/>
            <w:shd w:val="clear" w:color="auto" w:fill="auto"/>
          </w:tcPr>
          <w:p w14:paraId="2E45E81C" w14:textId="77777777" w:rsidR="00750CF4" w:rsidRPr="00F24500" w:rsidRDefault="00750CF4" w:rsidP="00750CF4">
            <w:pPr>
              <w:spacing w:line="360" w:lineRule="auto"/>
            </w:pPr>
            <w:r w:rsidRPr="00F24500">
              <w:t>Tom Atkinson</w:t>
            </w:r>
          </w:p>
        </w:tc>
      </w:tr>
    </w:tbl>
    <w:p w14:paraId="7D663478" w14:textId="77777777" w:rsidR="00806B79" w:rsidRPr="00F24500" w:rsidRDefault="00806B79" w:rsidP="00806B79">
      <w:pPr>
        <w:jc w:val="center"/>
      </w:pPr>
    </w:p>
    <w:p w14:paraId="54F7EB2F" w14:textId="77777777" w:rsidR="00806B79" w:rsidRPr="00F24500" w:rsidRDefault="00806B79" w:rsidP="00806B79">
      <w:pPr>
        <w:jc w:val="center"/>
      </w:pPr>
    </w:p>
    <w:p w14:paraId="46065333" w14:textId="77777777" w:rsidR="00806B79" w:rsidRPr="00F24500" w:rsidRDefault="00806B79" w:rsidP="00806B79">
      <w:pPr>
        <w:jc w:val="center"/>
        <w:rPr>
          <w:b/>
          <w:sz w:val="12"/>
          <w:szCs w:val="12"/>
        </w:rPr>
      </w:pPr>
    </w:p>
    <w:p w14:paraId="7BB29F4B" w14:textId="77777777" w:rsidR="00806B79" w:rsidRPr="00F24500" w:rsidRDefault="00806B79" w:rsidP="00806B79">
      <w:pPr>
        <w:pStyle w:val="BodyText"/>
        <w:ind w:left="0"/>
        <w:rPr>
          <w:b/>
          <w:sz w:val="32"/>
          <w:szCs w:val="32"/>
        </w:rPr>
        <w:sectPr w:rsidR="00806B79" w:rsidRPr="00F24500" w:rsidSect="00127A9F">
          <w:headerReference w:type="default" r:id="rId10"/>
          <w:footerReference w:type="default" r:id="rId11"/>
          <w:pgSz w:w="11906" w:h="16838"/>
          <w:pgMar w:top="1440" w:right="1800" w:bottom="1440" w:left="1800" w:header="708" w:footer="708" w:gutter="0"/>
          <w:cols w:space="708"/>
          <w:docGrid w:linePitch="360"/>
        </w:sectPr>
      </w:pPr>
    </w:p>
    <w:p w14:paraId="0E96034D" w14:textId="77777777" w:rsidR="00806B79" w:rsidRPr="00F24500" w:rsidRDefault="00806B79" w:rsidP="00806B79">
      <w:pPr>
        <w:pStyle w:val="BodyText"/>
        <w:spacing w:before="60" w:after="60"/>
        <w:ind w:left="0" w:right="391"/>
        <w:rPr>
          <w:b/>
          <w:sz w:val="24"/>
          <w:szCs w:val="24"/>
        </w:rPr>
      </w:pPr>
      <w:r w:rsidRPr="00F24500">
        <w:rPr>
          <w:b/>
          <w:sz w:val="24"/>
          <w:szCs w:val="24"/>
        </w:rPr>
        <w:lastRenderedPageBreak/>
        <w:t>Revision History</w:t>
      </w:r>
    </w:p>
    <w:p w14:paraId="2C09489C" w14:textId="77777777" w:rsidR="00806B79" w:rsidRPr="00F24500" w:rsidRDefault="00806B79" w:rsidP="00806B79"/>
    <w:tbl>
      <w:tblPr>
        <w:tblW w:w="8931"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027"/>
        <w:gridCol w:w="1695"/>
        <w:gridCol w:w="2410"/>
        <w:gridCol w:w="2189"/>
        <w:gridCol w:w="1610"/>
      </w:tblGrid>
      <w:tr w:rsidR="00806B79" w:rsidRPr="00F24500" w14:paraId="0BDFB90A" w14:textId="77777777" w:rsidTr="00963754">
        <w:tc>
          <w:tcPr>
            <w:tcW w:w="1027" w:type="dxa"/>
            <w:shd w:val="clear" w:color="auto" w:fill="99CCFF"/>
          </w:tcPr>
          <w:p w14:paraId="7B3365E1" w14:textId="77777777" w:rsidR="00806B79" w:rsidRPr="00F24500" w:rsidRDefault="00806B79" w:rsidP="00A21A68">
            <w:pPr>
              <w:spacing w:before="60" w:after="60"/>
              <w:jc w:val="center"/>
              <w:rPr>
                <w:b/>
                <w:sz w:val="18"/>
                <w:szCs w:val="18"/>
              </w:rPr>
            </w:pPr>
            <w:r w:rsidRPr="00F24500">
              <w:rPr>
                <w:b/>
                <w:sz w:val="18"/>
                <w:szCs w:val="18"/>
              </w:rPr>
              <w:t>Revision</w:t>
            </w:r>
          </w:p>
        </w:tc>
        <w:tc>
          <w:tcPr>
            <w:tcW w:w="1695" w:type="dxa"/>
            <w:shd w:val="clear" w:color="auto" w:fill="99CCFF"/>
          </w:tcPr>
          <w:p w14:paraId="7DD86770" w14:textId="77777777" w:rsidR="00806B79" w:rsidRPr="00F24500" w:rsidRDefault="00806B79" w:rsidP="00A21A68">
            <w:pPr>
              <w:spacing w:before="60" w:after="60"/>
              <w:jc w:val="center"/>
              <w:rPr>
                <w:b/>
                <w:sz w:val="18"/>
                <w:szCs w:val="18"/>
              </w:rPr>
            </w:pPr>
            <w:r w:rsidRPr="00F24500">
              <w:rPr>
                <w:b/>
                <w:sz w:val="18"/>
                <w:szCs w:val="18"/>
              </w:rPr>
              <w:t>Revision Date</w:t>
            </w:r>
          </w:p>
        </w:tc>
        <w:tc>
          <w:tcPr>
            <w:tcW w:w="2410" w:type="dxa"/>
            <w:shd w:val="clear" w:color="auto" w:fill="99CCFF"/>
          </w:tcPr>
          <w:p w14:paraId="720539E2" w14:textId="77777777" w:rsidR="00806B79" w:rsidRPr="00F24500" w:rsidRDefault="00806B79" w:rsidP="00A21A68">
            <w:pPr>
              <w:spacing w:before="60" w:after="60"/>
              <w:jc w:val="center"/>
              <w:rPr>
                <w:b/>
                <w:sz w:val="18"/>
                <w:szCs w:val="18"/>
              </w:rPr>
            </w:pPr>
            <w:r w:rsidRPr="00F24500">
              <w:rPr>
                <w:b/>
                <w:sz w:val="18"/>
                <w:szCs w:val="18"/>
              </w:rPr>
              <w:t>Revision Author</w:t>
            </w:r>
          </w:p>
        </w:tc>
        <w:tc>
          <w:tcPr>
            <w:tcW w:w="2189" w:type="dxa"/>
            <w:shd w:val="clear" w:color="auto" w:fill="99CCFF"/>
          </w:tcPr>
          <w:p w14:paraId="4D8A793A" w14:textId="77777777" w:rsidR="00806B79" w:rsidRPr="00F24500" w:rsidRDefault="00806B79" w:rsidP="00A21A68">
            <w:pPr>
              <w:spacing w:before="60" w:after="60"/>
              <w:jc w:val="center"/>
              <w:rPr>
                <w:b/>
                <w:sz w:val="18"/>
                <w:szCs w:val="18"/>
              </w:rPr>
            </w:pPr>
            <w:r w:rsidRPr="00F24500">
              <w:rPr>
                <w:b/>
                <w:sz w:val="18"/>
                <w:szCs w:val="18"/>
              </w:rPr>
              <w:t>Reviewed by</w:t>
            </w:r>
          </w:p>
        </w:tc>
        <w:tc>
          <w:tcPr>
            <w:tcW w:w="1610" w:type="dxa"/>
            <w:shd w:val="clear" w:color="auto" w:fill="99CCFF"/>
          </w:tcPr>
          <w:p w14:paraId="54599616" w14:textId="77777777" w:rsidR="00806B79" w:rsidRPr="00F24500" w:rsidRDefault="00806B79" w:rsidP="00A21A68">
            <w:pPr>
              <w:spacing w:before="60" w:after="60"/>
              <w:jc w:val="center"/>
              <w:rPr>
                <w:b/>
                <w:sz w:val="18"/>
                <w:szCs w:val="18"/>
              </w:rPr>
            </w:pPr>
            <w:r w:rsidRPr="00F24500">
              <w:rPr>
                <w:b/>
                <w:sz w:val="18"/>
                <w:szCs w:val="18"/>
              </w:rPr>
              <w:t>Review Date</w:t>
            </w:r>
          </w:p>
        </w:tc>
      </w:tr>
      <w:tr w:rsidR="00750CF4" w:rsidRPr="00F24500" w14:paraId="73664392" w14:textId="77777777" w:rsidTr="00963754">
        <w:tc>
          <w:tcPr>
            <w:tcW w:w="1027" w:type="dxa"/>
            <w:tcBorders>
              <w:bottom w:val="single" w:sz="4" w:space="0" w:color="999999"/>
            </w:tcBorders>
            <w:shd w:val="clear" w:color="auto" w:fill="auto"/>
          </w:tcPr>
          <w:p w14:paraId="20CA6F74" w14:textId="77777777" w:rsidR="00750CF4" w:rsidRPr="00F24500" w:rsidRDefault="00750CF4" w:rsidP="00750CF4">
            <w:pPr>
              <w:spacing w:before="60" w:after="60"/>
              <w:jc w:val="center"/>
              <w:rPr>
                <w:sz w:val="18"/>
                <w:szCs w:val="18"/>
              </w:rPr>
            </w:pPr>
            <w:r w:rsidRPr="00F24500">
              <w:rPr>
                <w:sz w:val="18"/>
                <w:szCs w:val="18"/>
              </w:rPr>
              <w:t>0</w:t>
            </w:r>
          </w:p>
        </w:tc>
        <w:tc>
          <w:tcPr>
            <w:tcW w:w="1695" w:type="dxa"/>
            <w:tcBorders>
              <w:bottom w:val="single" w:sz="4" w:space="0" w:color="999999"/>
            </w:tcBorders>
            <w:shd w:val="clear" w:color="auto" w:fill="auto"/>
          </w:tcPr>
          <w:p w14:paraId="11227F2C" w14:textId="6A061C2C" w:rsidR="00750CF4" w:rsidRPr="00F24500" w:rsidRDefault="006F55EC" w:rsidP="00750CF4">
            <w:pPr>
              <w:spacing w:before="60" w:after="60"/>
              <w:jc w:val="center"/>
              <w:rPr>
                <w:sz w:val="18"/>
                <w:szCs w:val="18"/>
              </w:rPr>
            </w:pPr>
            <w:r w:rsidRPr="00F24500">
              <w:rPr>
                <w:sz w:val="18"/>
                <w:szCs w:val="18"/>
              </w:rPr>
              <w:t>25</w:t>
            </w:r>
            <w:r w:rsidR="00386FAC" w:rsidRPr="00F24500">
              <w:rPr>
                <w:sz w:val="18"/>
                <w:szCs w:val="18"/>
                <w:vertAlign w:val="superscript"/>
              </w:rPr>
              <w:t>th</w:t>
            </w:r>
            <w:r w:rsidR="000128F6" w:rsidRPr="00F24500">
              <w:rPr>
                <w:sz w:val="18"/>
                <w:szCs w:val="18"/>
              </w:rPr>
              <w:t xml:space="preserve"> </w:t>
            </w:r>
            <w:r w:rsidR="00CF425E" w:rsidRPr="00F24500">
              <w:rPr>
                <w:sz w:val="18"/>
                <w:szCs w:val="18"/>
              </w:rPr>
              <w:t>Oct</w:t>
            </w:r>
            <w:r w:rsidR="000128F6" w:rsidRPr="00F24500">
              <w:rPr>
                <w:sz w:val="18"/>
                <w:szCs w:val="18"/>
              </w:rPr>
              <w:t xml:space="preserve"> 2024</w:t>
            </w:r>
          </w:p>
        </w:tc>
        <w:tc>
          <w:tcPr>
            <w:tcW w:w="2410" w:type="dxa"/>
            <w:tcBorders>
              <w:bottom w:val="single" w:sz="4" w:space="0" w:color="999999"/>
            </w:tcBorders>
            <w:shd w:val="clear" w:color="auto" w:fill="auto"/>
          </w:tcPr>
          <w:p w14:paraId="73758024" w14:textId="77777777" w:rsidR="00750CF4" w:rsidRPr="00F24500" w:rsidRDefault="00750CF4" w:rsidP="00750CF4">
            <w:pPr>
              <w:spacing w:before="60" w:after="60"/>
              <w:jc w:val="center"/>
              <w:rPr>
                <w:sz w:val="18"/>
                <w:szCs w:val="18"/>
              </w:rPr>
            </w:pPr>
            <w:r w:rsidRPr="00F24500">
              <w:rPr>
                <w:sz w:val="18"/>
                <w:szCs w:val="18"/>
              </w:rPr>
              <w:t>Tom Atkinson</w:t>
            </w:r>
          </w:p>
        </w:tc>
        <w:tc>
          <w:tcPr>
            <w:tcW w:w="2189" w:type="dxa"/>
            <w:tcBorders>
              <w:bottom w:val="single" w:sz="4" w:space="0" w:color="999999"/>
            </w:tcBorders>
            <w:shd w:val="clear" w:color="auto" w:fill="auto"/>
          </w:tcPr>
          <w:p w14:paraId="7DC1D804" w14:textId="3597D6BC" w:rsidR="00750CF4" w:rsidRPr="00F24500" w:rsidRDefault="0014291C" w:rsidP="00750CF4">
            <w:pPr>
              <w:spacing w:before="60" w:after="60"/>
              <w:jc w:val="center"/>
              <w:rPr>
                <w:sz w:val="18"/>
                <w:szCs w:val="18"/>
              </w:rPr>
            </w:pPr>
            <w:r w:rsidRPr="00F24500">
              <w:rPr>
                <w:sz w:val="18"/>
                <w:szCs w:val="18"/>
              </w:rPr>
              <w:t>Ashley Tizard</w:t>
            </w:r>
          </w:p>
        </w:tc>
        <w:tc>
          <w:tcPr>
            <w:tcW w:w="1610" w:type="dxa"/>
            <w:tcBorders>
              <w:bottom w:val="single" w:sz="4" w:space="0" w:color="999999"/>
            </w:tcBorders>
          </w:tcPr>
          <w:p w14:paraId="108903DF" w14:textId="0773C29E" w:rsidR="00750CF4" w:rsidRPr="00F24500" w:rsidRDefault="0014291C" w:rsidP="00750CF4">
            <w:pPr>
              <w:spacing w:before="60" w:after="60"/>
              <w:jc w:val="center"/>
              <w:rPr>
                <w:sz w:val="18"/>
                <w:szCs w:val="18"/>
              </w:rPr>
            </w:pPr>
            <w:r w:rsidRPr="00F24500">
              <w:rPr>
                <w:sz w:val="18"/>
                <w:szCs w:val="18"/>
              </w:rPr>
              <w:t>6</w:t>
            </w:r>
            <w:r w:rsidRPr="00F24500">
              <w:rPr>
                <w:sz w:val="18"/>
                <w:szCs w:val="18"/>
                <w:vertAlign w:val="superscript"/>
              </w:rPr>
              <w:t>th</w:t>
            </w:r>
            <w:r w:rsidRPr="00F24500">
              <w:rPr>
                <w:sz w:val="18"/>
                <w:szCs w:val="18"/>
              </w:rPr>
              <w:t xml:space="preserve"> Nov 2024</w:t>
            </w:r>
          </w:p>
        </w:tc>
      </w:tr>
      <w:tr w:rsidR="00806B79" w:rsidRPr="00F24500" w14:paraId="3B8A989D" w14:textId="77777777" w:rsidTr="00A21A68">
        <w:tc>
          <w:tcPr>
            <w:tcW w:w="8931" w:type="dxa"/>
            <w:gridSpan w:val="5"/>
            <w:shd w:val="clear" w:color="auto" w:fill="D9D9D9"/>
          </w:tcPr>
          <w:p w14:paraId="353B35C5" w14:textId="77777777" w:rsidR="00806B79" w:rsidRPr="00F24500" w:rsidRDefault="00806B79" w:rsidP="00A21A68">
            <w:pPr>
              <w:spacing w:before="60" w:after="60"/>
              <w:rPr>
                <w:sz w:val="18"/>
                <w:szCs w:val="18"/>
              </w:rPr>
            </w:pPr>
            <w:r w:rsidRPr="00F24500">
              <w:rPr>
                <w:b/>
                <w:sz w:val="18"/>
                <w:szCs w:val="18"/>
              </w:rPr>
              <w:t>Description</w:t>
            </w:r>
          </w:p>
        </w:tc>
      </w:tr>
      <w:tr w:rsidR="00806B79" w:rsidRPr="00F24500" w14:paraId="571641E6" w14:textId="77777777" w:rsidTr="00A21A68">
        <w:tc>
          <w:tcPr>
            <w:tcW w:w="8931" w:type="dxa"/>
            <w:gridSpan w:val="5"/>
            <w:shd w:val="clear" w:color="auto" w:fill="auto"/>
          </w:tcPr>
          <w:p w14:paraId="4F0D94E7" w14:textId="77777777" w:rsidR="00806B79" w:rsidRPr="00F24500" w:rsidRDefault="00750CF4" w:rsidP="00A21A68">
            <w:pPr>
              <w:spacing w:before="60" w:after="60"/>
              <w:rPr>
                <w:sz w:val="18"/>
                <w:szCs w:val="18"/>
              </w:rPr>
            </w:pPr>
            <w:r w:rsidRPr="00F24500">
              <w:rPr>
                <w:sz w:val="18"/>
                <w:szCs w:val="18"/>
              </w:rPr>
              <w:t xml:space="preserve">Initial version of </w:t>
            </w:r>
            <w:r w:rsidR="003A03F9" w:rsidRPr="00F24500">
              <w:rPr>
                <w:sz w:val="18"/>
                <w:szCs w:val="18"/>
              </w:rPr>
              <w:t>d</w:t>
            </w:r>
            <w:r w:rsidRPr="00F24500">
              <w:rPr>
                <w:sz w:val="18"/>
                <w:szCs w:val="18"/>
              </w:rPr>
              <w:t>ocument created</w:t>
            </w:r>
          </w:p>
        </w:tc>
      </w:tr>
    </w:tbl>
    <w:p w14:paraId="52B39D3A" w14:textId="77777777" w:rsidR="00806B79" w:rsidRPr="00F24500" w:rsidRDefault="00806B79" w:rsidP="00806B79">
      <w:pPr>
        <w:spacing w:line="480" w:lineRule="auto"/>
        <w:rPr>
          <w:b/>
        </w:rPr>
      </w:pPr>
    </w:p>
    <w:tbl>
      <w:tblPr>
        <w:tblW w:w="8931"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027"/>
        <w:gridCol w:w="1695"/>
        <w:gridCol w:w="2410"/>
        <w:gridCol w:w="2189"/>
        <w:gridCol w:w="1610"/>
      </w:tblGrid>
      <w:tr w:rsidR="00386FAC" w:rsidRPr="00F24500" w14:paraId="6E58A095" w14:textId="77777777" w:rsidTr="00027A36">
        <w:tc>
          <w:tcPr>
            <w:tcW w:w="1027" w:type="dxa"/>
            <w:shd w:val="clear" w:color="auto" w:fill="99CCFF"/>
          </w:tcPr>
          <w:p w14:paraId="098FD91B" w14:textId="77777777" w:rsidR="00386FAC" w:rsidRPr="00F24500" w:rsidRDefault="00386FAC" w:rsidP="00027A36">
            <w:pPr>
              <w:spacing w:before="60" w:after="60"/>
              <w:jc w:val="center"/>
              <w:rPr>
                <w:b/>
                <w:sz w:val="18"/>
                <w:szCs w:val="18"/>
              </w:rPr>
            </w:pPr>
            <w:r w:rsidRPr="00F24500">
              <w:rPr>
                <w:b/>
                <w:sz w:val="18"/>
                <w:szCs w:val="18"/>
              </w:rPr>
              <w:t>Revision</w:t>
            </w:r>
          </w:p>
        </w:tc>
        <w:tc>
          <w:tcPr>
            <w:tcW w:w="1695" w:type="dxa"/>
            <w:shd w:val="clear" w:color="auto" w:fill="99CCFF"/>
          </w:tcPr>
          <w:p w14:paraId="6E888A9E" w14:textId="77777777" w:rsidR="00386FAC" w:rsidRPr="00F24500" w:rsidRDefault="00386FAC" w:rsidP="00027A36">
            <w:pPr>
              <w:spacing w:before="60" w:after="60"/>
              <w:jc w:val="center"/>
              <w:rPr>
                <w:b/>
                <w:sz w:val="18"/>
                <w:szCs w:val="18"/>
              </w:rPr>
            </w:pPr>
            <w:r w:rsidRPr="00F24500">
              <w:rPr>
                <w:b/>
                <w:sz w:val="18"/>
                <w:szCs w:val="18"/>
              </w:rPr>
              <w:t>Revision Date</w:t>
            </w:r>
          </w:p>
        </w:tc>
        <w:tc>
          <w:tcPr>
            <w:tcW w:w="2410" w:type="dxa"/>
            <w:shd w:val="clear" w:color="auto" w:fill="99CCFF"/>
          </w:tcPr>
          <w:p w14:paraId="073AB6E1" w14:textId="77777777" w:rsidR="00386FAC" w:rsidRPr="00F24500" w:rsidRDefault="00386FAC" w:rsidP="00027A36">
            <w:pPr>
              <w:spacing w:before="60" w:after="60"/>
              <w:jc w:val="center"/>
              <w:rPr>
                <w:b/>
                <w:sz w:val="18"/>
                <w:szCs w:val="18"/>
              </w:rPr>
            </w:pPr>
            <w:r w:rsidRPr="00F24500">
              <w:rPr>
                <w:b/>
                <w:sz w:val="18"/>
                <w:szCs w:val="18"/>
              </w:rPr>
              <w:t>Revision Author</w:t>
            </w:r>
          </w:p>
        </w:tc>
        <w:tc>
          <w:tcPr>
            <w:tcW w:w="2189" w:type="dxa"/>
            <w:shd w:val="clear" w:color="auto" w:fill="99CCFF"/>
          </w:tcPr>
          <w:p w14:paraId="7286835E" w14:textId="77777777" w:rsidR="00386FAC" w:rsidRPr="00F24500" w:rsidRDefault="00386FAC" w:rsidP="00027A36">
            <w:pPr>
              <w:spacing w:before="60" w:after="60"/>
              <w:jc w:val="center"/>
              <w:rPr>
                <w:b/>
                <w:sz w:val="18"/>
                <w:szCs w:val="18"/>
              </w:rPr>
            </w:pPr>
            <w:r w:rsidRPr="00F24500">
              <w:rPr>
                <w:b/>
                <w:sz w:val="18"/>
                <w:szCs w:val="18"/>
              </w:rPr>
              <w:t>Reviewed by</w:t>
            </w:r>
          </w:p>
        </w:tc>
        <w:tc>
          <w:tcPr>
            <w:tcW w:w="1610" w:type="dxa"/>
            <w:shd w:val="clear" w:color="auto" w:fill="99CCFF"/>
          </w:tcPr>
          <w:p w14:paraId="2D6A9EBE" w14:textId="77777777" w:rsidR="00386FAC" w:rsidRPr="00F24500" w:rsidRDefault="00386FAC" w:rsidP="00027A36">
            <w:pPr>
              <w:spacing w:before="60" w:after="60"/>
              <w:jc w:val="center"/>
              <w:rPr>
                <w:b/>
                <w:sz w:val="18"/>
                <w:szCs w:val="18"/>
              </w:rPr>
            </w:pPr>
            <w:r w:rsidRPr="00F24500">
              <w:rPr>
                <w:b/>
                <w:sz w:val="18"/>
                <w:szCs w:val="18"/>
              </w:rPr>
              <w:t>Review Date</w:t>
            </w:r>
          </w:p>
        </w:tc>
      </w:tr>
      <w:tr w:rsidR="00386FAC" w:rsidRPr="00F24500" w14:paraId="76802285" w14:textId="77777777" w:rsidTr="00027A36">
        <w:tc>
          <w:tcPr>
            <w:tcW w:w="1027" w:type="dxa"/>
            <w:tcBorders>
              <w:bottom w:val="single" w:sz="4" w:space="0" w:color="999999"/>
            </w:tcBorders>
            <w:shd w:val="clear" w:color="auto" w:fill="auto"/>
          </w:tcPr>
          <w:p w14:paraId="591571DB" w14:textId="6DA93B8C" w:rsidR="00386FAC" w:rsidRPr="00F24500" w:rsidRDefault="00386FAC" w:rsidP="00027A36">
            <w:pPr>
              <w:spacing w:before="60" w:after="60"/>
              <w:jc w:val="center"/>
              <w:rPr>
                <w:sz w:val="18"/>
                <w:szCs w:val="18"/>
              </w:rPr>
            </w:pPr>
            <w:r w:rsidRPr="00F24500">
              <w:rPr>
                <w:sz w:val="18"/>
                <w:szCs w:val="18"/>
              </w:rPr>
              <w:t>1</w:t>
            </w:r>
          </w:p>
        </w:tc>
        <w:tc>
          <w:tcPr>
            <w:tcW w:w="1695" w:type="dxa"/>
            <w:tcBorders>
              <w:bottom w:val="single" w:sz="4" w:space="0" w:color="999999"/>
            </w:tcBorders>
            <w:shd w:val="clear" w:color="auto" w:fill="auto"/>
          </w:tcPr>
          <w:p w14:paraId="26BDD6F8" w14:textId="5C951F36" w:rsidR="00386FAC" w:rsidRPr="00F24500" w:rsidRDefault="00386FAC" w:rsidP="00027A36">
            <w:pPr>
              <w:spacing w:before="60" w:after="60"/>
              <w:jc w:val="center"/>
              <w:rPr>
                <w:sz w:val="18"/>
                <w:szCs w:val="18"/>
              </w:rPr>
            </w:pPr>
            <w:r w:rsidRPr="00F24500">
              <w:rPr>
                <w:sz w:val="18"/>
                <w:szCs w:val="18"/>
              </w:rPr>
              <w:t>11</w:t>
            </w:r>
            <w:r w:rsidRPr="00F24500">
              <w:rPr>
                <w:sz w:val="18"/>
                <w:szCs w:val="18"/>
                <w:vertAlign w:val="superscript"/>
              </w:rPr>
              <w:t>th</w:t>
            </w:r>
            <w:r w:rsidRPr="00F24500">
              <w:rPr>
                <w:sz w:val="18"/>
                <w:szCs w:val="18"/>
              </w:rPr>
              <w:t xml:space="preserve"> Nov 2024</w:t>
            </w:r>
          </w:p>
        </w:tc>
        <w:tc>
          <w:tcPr>
            <w:tcW w:w="2410" w:type="dxa"/>
            <w:tcBorders>
              <w:bottom w:val="single" w:sz="4" w:space="0" w:color="999999"/>
            </w:tcBorders>
            <w:shd w:val="clear" w:color="auto" w:fill="auto"/>
          </w:tcPr>
          <w:p w14:paraId="5BECBDF6" w14:textId="77777777" w:rsidR="00386FAC" w:rsidRPr="00F24500" w:rsidRDefault="00386FAC" w:rsidP="00027A36">
            <w:pPr>
              <w:spacing w:before="60" w:after="60"/>
              <w:jc w:val="center"/>
              <w:rPr>
                <w:sz w:val="18"/>
                <w:szCs w:val="18"/>
              </w:rPr>
            </w:pPr>
            <w:r w:rsidRPr="00F24500">
              <w:rPr>
                <w:sz w:val="18"/>
                <w:szCs w:val="18"/>
              </w:rPr>
              <w:t>Tom Atkinson</w:t>
            </w:r>
          </w:p>
        </w:tc>
        <w:tc>
          <w:tcPr>
            <w:tcW w:w="2189" w:type="dxa"/>
            <w:tcBorders>
              <w:bottom w:val="single" w:sz="4" w:space="0" w:color="999999"/>
            </w:tcBorders>
            <w:shd w:val="clear" w:color="auto" w:fill="auto"/>
          </w:tcPr>
          <w:p w14:paraId="2440665A" w14:textId="0E37DAAC" w:rsidR="00386FAC" w:rsidRPr="00F24500" w:rsidRDefault="00386FAC" w:rsidP="00027A36">
            <w:pPr>
              <w:spacing w:before="60" w:after="60"/>
              <w:jc w:val="center"/>
              <w:rPr>
                <w:sz w:val="18"/>
                <w:szCs w:val="18"/>
              </w:rPr>
            </w:pPr>
          </w:p>
        </w:tc>
        <w:tc>
          <w:tcPr>
            <w:tcW w:w="1610" w:type="dxa"/>
            <w:tcBorders>
              <w:bottom w:val="single" w:sz="4" w:space="0" w:color="999999"/>
            </w:tcBorders>
          </w:tcPr>
          <w:p w14:paraId="55A35852" w14:textId="105E56E2" w:rsidR="00386FAC" w:rsidRPr="00F24500" w:rsidRDefault="00386FAC" w:rsidP="00027A36">
            <w:pPr>
              <w:spacing w:before="60" w:after="60"/>
              <w:jc w:val="center"/>
              <w:rPr>
                <w:sz w:val="18"/>
                <w:szCs w:val="18"/>
              </w:rPr>
            </w:pPr>
          </w:p>
        </w:tc>
      </w:tr>
      <w:tr w:rsidR="00386FAC" w:rsidRPr="00F24500" w14:paraId="583D2960" w14:textId="77777777" w:rsidTr="00027A36">
        <w:tc>
          <w:tcPr>
            <w:tcW w:w="8931" w:type="dxa"/>
            <w:gridSpan w:val="5"/>
            <w:shd w:val="clear" w:color="auto" w:fill="D9D9D9"/>
          </w:tcPr>
          <w:p w14:paraId="2CB93543" w14:textId="77777777" w:rsidR="00386FAC" w:rsidRPr="00F24500" w:rsidRDefault="00386FAC" w:rsidP="00027A36">
            <w:pPr>
              <w:spacing w:before="60" w:after="60"/>
              <w:rPr>
                <w:sz w:val="18"/>
                <w:szCs w:val="18"/>
              </w:rPr>
            </w:pPr>
            <w:r w:rsidRPr="00F24500">
              <w:rPr>
                <w:b/>
                <w:sz w:val="18"/>
                <w:szCs w:val="18"/>
              </w:rPr>
              <w:t>Description</w:t>
            </w:r>
          </w:p>
        </w:tc>
      </w:tr>
      <w:tr w:rsidR="00386FAC" w:rsidRPr="00F24500" w14:paraId="0502DDDF" w14:textId="77777777" w:rsidTr="00027A36">
        <w:tc>
          <w:tcPr>
            <w:tcW w:w="8931" w:type="dxa"/>
            <w:gridSpan w:val="5"/>
            <w:shd w:val="clear" w:color="auto" w:fill="auto"/>
          </w:tcPr>
          <w:p w14:paraId="3D692024" w14:textId="621B52F6" w:rsidR="00386FAC" w:rsidRPr="00F24500" w:rsidRDefault="00EC621A" w:rsidP="00027A36">
            <w:pPr>
              <w:spacing w:before="60" w:after="60"/>
              <w:rPr>
                <w:sz w:val="18"/>
                <w:szCs w:val="18"/>
              </w:rPr>
            </w:pPr>
            <w:r>
              <w:rPr>
                <w:sz w:val="18"/>
                <w:szCs w:val="18"/>
              </w:rPr>
              <w:t>Changes made based on feedback from initial review.</w:t>
            </w:r>
          </w:p>
        </w:tc>
      </w:tr>
    </w:tbl>
    <w:p w14:paraId="2D574F74" w14:textId="77777777" w:rsidR="00386FAC" w:rsidRPr="00F24500" w:rsidRDefault="00386FAC" w:rsidP="00806B79">
      <w:pPr>
        <w:spacing w:line="480" w:lineRule="auto"/>
        <w:rPr>
          <w:b/>
        </w:rPr>
      </w:pPr>
    </w:p>
    <w:p w14:paraId="4FA3A704" w14:textId="77777777" w:rsidR="00806B79" w:rsidRPr="00F24500" w:rsidRDefault="00806B79" w:rsidP="00806B79">
      <w:pPr>
        <w:pStyle w:val="BodyText"/>
        <w:spacing w:before="60" w:after="60"/>
        <w:ind w:left="0" w:right="391"/>
        <w:jc w:val="center"/>
        <w:rPr>
          <w:b/>
          <w:sz w:val="32"/>
          <w:szCs w:val="32"/>
        </w:rPr>
      </w:pPr>
    </w:p>
    <w:p w14:paraId="638CBA6A" w14:textId="77777777" w:rsidR="007C0211" w:rsidRDefault="00806B79" w:rsidP="0003069E">
      <w:pPr>
        <w:pStyle w:val="BodyText"/>
        <w:spacing w:before="60" w:after="60"/>
        <w:ind w:left="0" w:right="391"/>
      </w:pPr>
      <w:r w:rsidRPr="00F24500">
        <w:br w:type="page"/>
      </w:r>
      <w:r w:rsidRPr="00F24500">
        <w:rPr>
          <w:b/>
          <w:sz w:val="24"/>
          <w:szCs w:val="24"/>
        </w:rPr>
        <w:lastRenderedPageBreak/>
        <w:t>Contents</w:t>
      </w:r>
      <w:r w:rsidRPr="00F24500">
        <w:fldChar w:fldCharType="begin"/>
      </w:r>
      <w:r w:rsidRPr="00F24500">
        <w:instrText xml:space="preserve"> TOC \o "1-2" \h \z \u </w:instrText>
      </w:r>
      <w:r w:rsidRPr="00F24500">
        <w:fldChar w:fldCharType="separate"/>
      </w:r>
    </w:p>
    <w:p w14:paraId="28D8540B" w14:textId="17205EA3" w:rsidR="007C0211" w:rsidRDefault="007C0211">
      <w:pPr>
        <w:pStyle w:val="TOC1"/>
        <w:rPr>
          <w:rFonts w:asciiTheme="minorHAnsi" w:eastAsiaTheme="minorEastAsia" w:hAnsiTheme="minorHAnsi" w:cstheme="minorBidi"/>
          <w:kern w:val="2"/>
          <w:sz w:val="24"/>
          <w:szCs w:val="24"/>
          <w14:ligatures w14:val="standardContextual"/>
        </w:rPr>
      </w:pPr>
      <w:hyperlink w:anchor="_Toc182816975" w:history="1">
        <w:r w:rsidRPr="00C43772">
          <w:rPr>
            <w:rStyle w:val="Hyperlink"/>
          </w:rPr>
          <w:t>1.</w:t>
        </w:r>
        <w:r>
          <w:rPr>
            <w:rFonts w:asciiTheme="minorHAnsi" w:eastAsiaTheme="minorEastAsia" w:hAnsiTheme="minorHAnsi" w:cstheme="minorBidi"/>
            <w:kern w:val="2"/>
            <w:sz w:val="24"/>
            <w:szCs w:val="24"/>
            <w14:ligatures w14:val="standardContextual"/>
          </w:rPr>
          <w:tab/>
        </w:r>
        <w:r w:rsidRPr="00C43772">
          <w:rPr>
            <w:rStyle w:val="Hyperlink"/>
          </w:rPr>
          <w:t>Introduction</w:t>
        </w:r>
        <w:r>
          <w:rPr>
            <w:webHidden/>
          </w:rPr>
          <w:tab/>
        </w:r>
        <w:r>
          <w:rPr>
            <w:webHidden/>
          </w:rPr>
          <w:fldChar w:fldCharType="begin"/>
        </w:r>
        <w:r>
          <w:rPr>
            <w:webHidden/>
          </w:rPr>
          <w:instrText xml:space="preserve"> PAGEREF _Toc182816975 \h </w:instrText>
        </w:r>
        <w:r>
          <w:rPr>
            <w:webHidden/>
          </w:rPr>
        </w:r>
        <w:r>
          <w:rPr>
            <w:webHidden/>
          </w:rPr>
          <w:fldChar w:fldCharType="separate"/>
        </w:r>
        <w:r>
          <w:rPr>
            <w:webHidden/>
          </w:rPr>
          <w:t>1</w:t>
        </w:r>
        <w:r>
          <w:rPr>
            <w:webHidden/>
          </w:rPr>
          <w:fldChar w:fldCharType="end"/>
        </w:r>
      </w:hyperlink>
    </w:p>
    <w:p w14:paraId="0E1CF42E" w14:textId="6FE5C1D0" w:rsidR="007C0211" w:rsidRDefault="007C0211">
      <w:pPr>
        <w:pStyle w:val="TOC1"/>
        <w:rPr>
          <w:rFonts w:asciiTheme="minorHAnsi" w:eastAsiaTheme="minorEastAsia" w:hAnsiTheme="minorHAnsi" w:cstheme="minorBidi"/>
          <w:kern w:val="2"/>
          <w:sz w:val="24"/>
          <w:szCs w:val="24"/>
          <w14:ligatures w14:val="standardContextual"/>
        </w:rPr>
      </w:pPr>
      <w:hyperlink w:anchor="_Toc182816976" w:history="1">
        <w:r w:rsidRPr="00C43772">
          <w:rPr>
            <w:rStyle w:val="Hyperlink"/>
          </w:rPr>
          <w:t>2.</w:t>
        </w:r>
        <w:r>
          <w:rPr>
            <w:rFonts w:asciiTheme="minorHAnsi" w:eastAsiaTheme="minorEastAsia" w:hAnsiTheme="minorHAnsi" w:cstheme="minorBidi"/>
            <w:kern w:val="2"/>
            <w:sz w:val="24"/>
            <w:szCs w:val="24"/>
            <w14:ligatures w14:val="standardContextual"/>
          </w:rPr>
          <w:tab/>
        </w:r>
        <w:r w:rsidRPr="00C43772">
          <w:rPr>
            <w:rStyle w:val="Hyperlink"/>
          </w:rPr>
          <w:t>Overview</w:t>
        </w:r>
        <w:r>
          <w:rPr>
            <w:webHidden/>
          </w:rPr>
          <w:tab/>
        </w:r>
        <w:r>
          <w:rPr>
            <w:webHidden/>
          </w:rPr>
          <w:fldChar w:fldCharType="begin"/>
        </w:r>
        <w:r>
          <w:rPr>
            <w:webHidden/>
          </w:rPr>
          <w:instrText xml:space="preserve"> PAGEREF _Toc182816976 \h </w:instrText>
        </w:r>
        <w:r>
          <w:rPr>
            <w:webHidden/>
          </w:rPr>
        </w:r>
        <w:r>
          <w:rPr>
            <w:webHidden/>
          </w:rPr>
          <w:fldChar w:fldCharType="separate"/>
        </w:r>
        <w:r>
          <w:rPr>
            <w:webHidden/>
          </w:rPr>
          <w:t>2</w:t>
        </w:r>
        <w:r>
          <w:rPr>
            <w:webHidden/>
          </w:rPr>
          <w:fldChar w:fldCharType="end"/>
        </w:r>
      </w:hyperlink>
    </w:p>
    <w:p w14:paraId="07D03572" w14:textId="52FA284E" w:rsidR="007C0211" w:rsidRDefault="007C0211">
      <w:pPr>
        <w:pStyle w:val="TOC1"/>
        <w:rPr>
          <w:rFonts w:asciiTheme="minorHAnsi" w:eastAsiaTheme="minorEastAsia" w:hAnsiTheme="minorHAnsi" w:cstheme="minorBidi"/>
          <w:kern w:val="2"/>
          <w:sz w:val="24"/>
          <w:szCs w:val="24"/>
          <w14:ligatures w14:val="standardContextual"/>
        </w:rPr>
      </w:pPr>
      <w:hyperlink w:anchor="_Toc182816977" w:history="1">
        <w:r w:rsidRPr="00C43772">
          <w:rPr>
            <w:rStyle w:val="Hyperlink"/>
          </w:rPr>
          <w:t>3.</w:t>
        </w:r>
        <w:r>
          <w:rPr>
            <w:rFonts w:asciiTheme="minorHAnsi" w:eastAsiaTheme="minorEastAsia" w:hAnsiTheme="minorHAnsi" w:cstheme="minorBidi"/>
            <w:kern w:val="2"/>
            <w:sz w:val="24"/>
            <w:szCs w:val="24"/>
            <w14:ligatures w14:val="standardContextual"/>
          </w:rPr>
          <w:tab/>
        </w:r>
        <w:r w:rsidRPr="00C43772">
          <w:rPr>
            <w:rStyle w:val="Hyperlink"/>
          </w:rPr>
          <w:t>Structure Diagram</w:t>
        </w:r>
        <w:r>
          <w:rPr>
            <w:webHidden/>
          </w:rPr>
          <w:tab/>
        </w:r>
        <w:r>
          <w:rPr>
            <w:webHidden/>
          </w:rPr>
          <w:fldChar w:fldCharType="begin"/>
        </w:r>
        <w:r>
          <w:rPr>
            <w:webHidden/>
          </w:rPr>
          <w:instrText xml:space="preserve"> PAGEREF _Toc182816977 \h </w:instrText>
        </w:r>
        <w:r>
          <w:rPr>
            <w:webHidden/>
          </w:rPr>
        </w:r>
        <w:r>
          <w:rPr>
            <w:webHidden/>
          </w:rPr>
          <w:fldChar w:fldCharType="separate"/>
        </w:r>
        <w:r>
          <w:rPr>
            <w:webHidden/>
          </w:rPr>
          <w:t>3</w:t>
        </w:r>
        <w:r>
          <w:rPr>
            <w:webHidden/>
          </w:rPr>
          <w:fldChar w:fldCharType="end"/>
        </w:r>
      </w:hyperlink>
    </w:p>
    <w:p w14:paraId="599F1ABF" w14:textId="1E86037A" w:rsidR="007C0211" w:rsidRDefault="007C0211">
      <w:pPr>
        <w:pStyle w:val="TOC1"/>
        <w:rPr>
          <w:rFonts w:asciiTheme="minorHAnsi" w:eastAsiaTheme="minorEastAsia" w:hAnsiTheme="minorHAnsi" w:cstheme="minorBidi"/>
          <w:kern w:val="2"/>
          <w:sz w:val="24"/>
          <w:szCs w:val="24"/>
          <w14:ligatures w14:val="standardContextual"/>
        </w:rPr>
      </w:pPr>
      <w:hyperlink w:anchor="_Toc182816978" w:history="1">
        <w:r w:rsidRPr="00C43772">
          <w:rPr>
            <w:rStyle w:val="Hyperlink"/>
          </w:rPr>
          <w:t>4.</w:t>
        </w:r>
        <w:r>
          <w:rPr>
            <w:rFonts w:asciiTheme="minorHAnsi" w:eastAsiaTheme="minorEastAsia" w:hAnsiTheme="minorHAnsi" w:cstheme="minorBidi"/>
            <w:kern w:val="2"/>
            <w:sz w:val="24"/>
            <w:szCs w:val="24"/>
            <w14:ligatures w14:val="standardContextual"/>
          </w:rPr>
          <w:tab/>
        </w:r>
        <w:r w:rsidRPr="00C43772">
          <w:rPr>
            <w:rStyle w:val="Hyperlink"/>
          </w:rPr>
          <w:t>QuickStats Data</w:t>
        </w:r>
        <w:r>
          <w:rPr>
            <w:webHidden/>
          </w:rPr>
          <w:tab/>
        </w:r>
        <w:r>
          <w:rPr>
            <w:webHidden/>
          </w:rPr>
          <w:fldChar w:fldCharType="begin"/>
        </w:r>
        <w:r>
          <w:rPr>
            <w:webHidden/>
          </w:rPr>
          <w:instrText xml:space="preserve"> PAGEREF _Toc182816978 \h </w:instrText>
        </w:r>
        <w:r>
          <w:rPr>
            <w:webHidden/>
          </w:rPr>
        </w:r>
        <w:r>
          <w:rPr>
            <w:webHidden/>
          </w:rPr>
          <w:fldChar w:fldCharType="separate"/>
        </w:r>
        <w:r>
          <w:rPr>
            <w:webHidden/>
          </w:rPr>
          <w:t>4</w:t>
        </w:r>
        <w:r>
          <w:rPr>
            <w:webHidden/>
          </w:rPr>
          <w:fldChar w:fldCharType="end"/>
        </w:r>
      </w:hyperlink>
    </w:p>
    <w:p w14:paraId="47D20467" w14:textId="01E3DAA9" w:rsidR="007C0211" w:rsidRDefault="007C0211">
      <w:pPr>
        <w:pStyle w:val="TOC1"/>
        <w:rPr>
          <w:rFonts w:asciiTheme="minorHAnsi" w:eastAsiaTheme="minorEastAsia" w:hAnsiTheme="minorHAnsi" w:cstheme="minorBidi"/>
          <w:kern w:val="2"/>
          <w:sz w:val="24"/>
          <w:szCs w:val="24"/>
          <w14:ligatures w14:val="standardContextual"/>
        </w:rPr>
      </w:pPr>
      <w:hyperlink w:anchor="_Toc182816979" w:history="1">
        <w:r w:rsidRPr="00C43772">
          <w:rPr>
            <w:rStyle w:val="Hyperlink"/>
          </w:rPr>
          <w:t>5.</w:t>
        </w:r>
        <w:r>
          <w:rPr>
            <w:rFonts w:asciiTheme="minorHAnsi" w:eastAsiaTheme="minorEastAsia" w:hAnsiTheme="minorHAnsi" w:cstheme="minorBidi"/>
            <w:kern w:val="2"/>
            <w:sz w:val="24"/>
            <w:szCs w:val="24"/>
            <w14:ligatures w14:val="standardContextual"/>
          </w:rPr>
          <w:tab/>
        </w:r>
        <w:r w:rsidRPr="00C43772">
          <w:rPr>
            <w:rStyle w:val="Hyperlink"/>
          </w:rPr>
          <w:t>Machine Learning Data Analysis</w:t>
        </w:r>
        <w:r>
          <w:rPr>
            <w:webHidden/>
          </w:rPr>
          <w:tab/>
        </w:r>
        <w:r>
          <w:rPr>
            <w:webHidden/>
          </w:rPr>
          <w:fldChar w:fldCharType="begin"/>
        </w:r>
        <w:r>
          <w:rPr>
            <w:webHidden/>
          </w:rPr>
          <w:instrText xml:space="preserve"> PAGEREF _Toc182816979 \h </w:instrText>
        </w:r>
        <w:r>
          <w:rPr>
            <w:webHidden/>
          </w:rPr>
        </w:r>
        <w:r>
          <w:rPr>
            <w:webHidden/>
          </w:rPr>
          <w:fldChar w:fldCharType="separate"/>
        </w:r>
        <w:r>
          <w:rPr>
            <w:webHidden/>
          </w:rPr>
          <w:t>5</w:t>
        </w:r>
        <w:r>
          <w:rPr>
            <w:webHidden/>
          </w:rPr>
          <w:fldChar w:fldCharType="end"/>
        </w:r>
      </w:hyperlink>
    </w:p>
    <w:p w14:paraId="5EFFB649" w14:textId="69515EE1" w:rsidR="007C0211" w:rsidRDefault="007C0211">
      <w:pPr>
        <w:pStyle w:val="TOC2"/>
        <w:rPr>
          <w:rFonts w:asciiTheme="minorHAnsi" w:eastAsiaTheme="minorEastAsia" w:hAnsiTheme="minorHAnsi" w:cstheme="minorBidi"/>
          <w:kern w:val="2"/>
          <w:sz w:val="24"/>
          <w:szCs w:val="24"/>
          <w14:ligatures w14:val="standardContextual"/>
        </w:rPr>
      </w:pPr>
      <w:hyperlink w:anchor="_Toc182816980" w:history="1">
        <w:r w:rsidRPr="00C43772">
          <w:rPr>
            <w:rStyle w:val="Hyperlink"/>
          </w:rPr>
          <w:t>5.1</w:t>
        </w:r>
        <w:r>
          <w:rPr>
            <w:rFonts w:asciiTheme="minorHAnsi" w:eastAsiaTheme="minorEastAsia" w:hAnsiTheme="minorHAnsi" w:cstheme="minorBidi"/>
            <w:kern w:val="2"/>
            <w:sz w:val="24"/>
            <w:szCs w:val="24"/>
            <w14:ligatures w14:val="standardContextual"/>
          </w:rPr>
          <w:tab/>
        </w:r>
        <w:r w:rsidRPr="00C43772">
          <w:rPr>
            <w:rStyle w:val="Hyperlink"/>
          </w:rPr>
          <w:t>Data Core</w:t>
        </w:r>
        <w:r>
          <w:rPr>
            <w:webHidden/>
          </w:rPr>
          <w:tab/>
        </w:r>
        <w:r>
          <w:rPr>
            <w:webHidden/>
          </w:rPr>
          <w:fldChar w:fldCharType="begin"/>
        </w:r>
        <w:r>
          <w:rPr>
            <w:webHidden/>
          </w:rPr>
          <w:instrText xml:space="preserve"> PAGEREF _Toc182816980 \h </w:instrText>
        </w:r>
        <w:r>
          <w:rPr>
            <w:webHidden/>
          </w:rPr>
        </w:r>
        <w:r>
          <w:rPr>
            <w:webHidden/>
          </w:rPr>
          <w:fldChar w:fldCharType="separate"/>
        </w:r>
        <w:r>
          <w:rPr>
            <w:webHidden/>
          </w:rPr>
          <w:t>5</w:t>
        </w:r>
        <w:r>
          <w:rPr>
            <w:webHidden/>
          </w:rPr>
          <w:fldChar w:fldCharType="end"/>
        </w:r>
      </w:hyperlink>
    </w:p>
    <w:p w14:paraId="13010AAE" w14:textId="3F3DC0EE" w:rsidR="007C0211" w:rsidRDefault="007C0211">
      <w:pPr>
        <w:pStyle w:val="TOC2"/>
        <w:rPr>
          <w:rFonts w:asciiTheme="minorHAnsi" w:eastAsiaTheme="minorEastAsia" w:hAnsiTheme="minorHAnsi" w:cstheme="minorBidi"/>
          <w:kern w:val="2"/>
          <w:sz w:val="24"/>
          <w:szCs w:val="24"/>
          <w14:ligatures w14:val="standardContextual"/>
        </w:rPr>
      </w:pPr>
      <w:hyperlink w:anchor="_Toc182816981" w:history="1">
        <w:r w:rsidRPr="00C43772">
          <w:rPr>
            <w:rStyle w:val="Hyperlink"/>
          </w:rPr>
          <w:t>5.2</w:t>
        </w:r>
        <w:r>
          <w:rPr>
            <w:rFonts w:asciiTheme="minorHAnsi" w:eastAsiaTheme="minorEastAsia" w:hAnsiTheme="minorHAnsi" w:cstheme="minorBidi"/>
            <w:kern w:val="2"/>
            <w:sz w:val="24"/>
            <w:szCs w:val="24"/>
            <w14:ligatures w14:val="standardContextual"/>
          </w:rPr>
          <w:tab/>
        </w:r>
        <w:r w:rsidRPr="00C43772">
          <w:rPr>
            <w:rStyle w:val="Hyperlink"/>
          </w:rPr>
          <w:t>AI Data Analysis</w:t>
        </w:r>
        <w:r>
          <w:rPr>
            <w:webHidden/>
          </w:rPr>
          <w:tab/>
        </w:r>
        <w:r>
          <w:rPr>
            <w:webHidden/>
          </w:rPr>
          <w:fldChar w:fldCharType="begin"/>
        </w:r>
        <w:r>
          <w:rPr>
            <w:webHidden/>
          </w:rPr>
          <w:instrText xml:space="preserve"> PAGEREF _Toc182816981 \h </w:instrText>
        </w:r>
        <w:r>
          <w:rPr>
            <w:webHidden/>
          </w:rPr>
        </w:r>
        <w:r>
          <w:rPr>
            <w:webHidden/>
          </w:rPr>
          <w:fldChar w:fldCharType="separate"/>
        </w:r>
        <w:r>
          <w:rPr>
            <w:webHidden/>
          </w:rPr>
          <w:t>5</w:t>
        </w:r>
        <w:r>
          <w:rPr>
            <w:webHidden/>
          </w:rPr>
          <w:fldChar w:fldCharType="end"/>
        </w:r>
      </w:hyperlink>
    </w:p>
    <w:p w14:paraId="2A0367DD" w14:textId="0113B861" w:rsidR="007C0211" w:rsidRDefault="007C0211">
      <w:pPr>
        <w:pStyle w:val="TOC1"/>
        <w:rPr>
          <w:rFonts w:asciiTheme="minorHAnsi" w:eastAsiaTheme="minorEastAsia" w:hAnsiTheme="minorHAnsi" w:cstheme="minorBidi"/>
          <w:kern w:val="2"/>
          <w:sz w:val="24"/>
          <w:szCs w:val="24"/>
          <w14:ligatures w14:val="standardContextual"/>
        </w:rPr>
      </w:pPr>
      <w:hyperlink w:anchor="_Toc182816982" w:history="1">
        <w:r w:rsidRPr="00C43772">
          <w:rPr>
            <w:rStyle w:val="Hyperlink"/>
          </w:rPr>
          <w:t>6.</w:t>
        </w:r>
        <w:r>
          <w:rPr>
            <w:rFonts w:asciiTheme="minorHAnsi" w:eastAsiaTheme="minorEastAsia" w:hAnsiTheme="minorHAnsi" w:cstheme="minorBidi"/>
            <w:kern w:val="2"/>
            <w:sz w:val="24"/>
            <w:szCs w:val="24"/>
            <w14:ligatures w14:val="standardContextual"/>
          </w:rPr>
          <w:tab/>
        </w:r>
        <w:r w:rsidRPr="00C43772">
          <w:rPr>
            <w:rStyle w:val="Hyperlink"/>
          </w:rPr>
          <w:t>Databases</w:t>
        </w:r>
        <w:r>
          <w:rPr>
            <w:webHidden/>
          </w:rPr>
          <w:tab/>
        </w:r>
        <w:r>
          <w:rPr>
            <w:webHidden/>
          </w:rPr>
          <w:fldChar w:fldCharType="begin"/>
        </w:r>
        <w:r>
          <w:rPr>
            <w:webHidden/>
          </w:rPr>
          <w:instrText xml:space="preserve"> PAGEREF _Toc182816982 \h </w:instrText>
        </w:r>
        <w:r>
          <w:rPr>
            <w:webHidden/>
          </w:rPr>
        </w:r>
        <w:r>
          <w:rPr>
            <w:webHidden/>
          </w:rPr>
          <w:fldChar w:fldCharType="separate"/>
        </w:r>
        <w:r>
          <w:rPr>
            <w:webHidden/>
          </w:rPr>
          <w:t>8</w:t>
        </w:r>
        <w:r>
          <w:rPr>
            <w:webHidden/>
          </w:rPr>
          <w:fldChar w:fldCharType="end"/>
        </w:r>
      </w:hyperlink>
    </w:p>
    <w:p w14:paraId="5FB45B08" w14:textId="46051C4A" w:rsidR="007C0211" w:rsidRDefault="007C0211">
      <w:pPr>
        <w:pStyle w:val="TOC2"/>
        <w:rPr>
          <w:rFonts w:asciiTheme="minorHAnsi" w:eastAsiaTheme="minorEastAsia" w:hAnsiTheme="minorHAnsi" w:cstheme="minorBidi"/>
          <w:kern w:val="2"/>
          <w:sz w:val="24"/>
          <w:szCs w:val="24"/>
          <w14:ligatures w14:val="standardContextual"/>
        </w:rPr>
      </w:pPr>
      <w:hyperlink w:anchor="_Toc182816983" w:history="1">
        <w:r w:rsidRPr="00C43772">
          <w:rPr>
            <w:rStyle w:val="Hyperlink"/>
          </w:rPr>
          <w:t>6.1</w:t>
        </w:r>
        <w:r>
          <w:rPr>
            <w:rFonts w:asciiTheme="minorHAnsi" w:eastAsiaTheme="minorEastAsia" w:hAnsiTheme="minorHAnsi" w:cstheme="minorBidi"/>
            <w:kern w:val="2"/>
            <w:sz w:val="24"/>
            <w:szCs w:val="24"/>
            <w14:ligatures w14:val="standardContextual"/>
          </w:rPr>
          <w:tab/>
        </w:r>
        <w:r w:rsidRPr="00C43772">
          <w:rPr>
            <w:rStyle w:val="Hyperlink"/>
          </w:rPr>
          <w:t>Output Database</w:t>
        </w:r>
        <w:r>
          <w:rPr>
            <w:webHidden/>
          </w:rPr>
          <w:tab/>
        </w:r>
        <w:r>
          <w:rPr>
            <w:webHidden/>
          </w:rPr>
          <w:fldChar w:fldCharType="begin"/>
        </w:r>
        <w:r>
          <w:rPr>
            <w:webHidden/>
          </w:rPr>
          <w:instrText xml:space="preserve"> PAGEREF _Toc182816983 \h </w:instrText>
        </w:r>
        <w:r>
          <w:rPr>
            <w:webHidden/>
          </w:rPr>
        </w:r>
        <w:r>
          <w:rPr>
            <w:webHidden/>
          </w:rPr>
          <w:fldChar w:fldCharType="separate"/>
        </w:r>
        <w:r>
          <w:rPr>
            <w:webHidden/>
          </w:rPr>
          <w:t>8</w:t>
        </w:r>
        <w:r>
          <w:rPr>
            <w:webHidden/>
          </w:rPr>
          <w:fldChar w:fldCharType="end"/>
        </w:r>
      </w:hyperlink>
    </w:p>
    <w:p w14:paraId="25152244" w14:textId="0A95B98F" w:rsidR="007C0211" w:rsidRDefault="007C0211">
      <w:pPr>
        <w:pStyle w:val="TOC2"/>
        <w:rPr>
          <w:rFonts w:asciiTheme="minorHAnsi" w:eastAsiaTheme="minorEastAsia" w:hAnsiTheme="minorHAnsi" w:cstheme="minorBidi"/>
          <w:kern w:val="2"/>
          <w:sz w:val="24"/>
          <w:szCs w:val="24"/>
          <w14:ligatures w14:val="standardContextual"/>
        </w:rPr>
      </w:pPr>
      <w:hyperlink w:anchor="_Toc182816984" w:history="1">
        <w:r w:rsidRPr="00C43772">
          <w:rPr>
            <w:rStyle w:val="Hyperlink"/>
          </w:rPr>
          <w:t>6.2</w:t>
        </w:r>
        <w:r>
          <w:rPr>
            <w:rFonts w:asciiTheme="minorHAnsi" w:eastAsiaTheme="minorEastAsia" w:hAnsiTheme="minorHAnsi" w:cstheme="minorBidi"/>
            <w:kern w:val="2"/>
            <w:sz w:val="24"/>
            <w:szCs w:val="24"/>
            <w14:ligatures w14:val="standardContextual"/>
          </w:rPr>
          <w:tab/>
        </w:r>
        <w:r w:rsidRPr="00C43772">
          <w:rPr>
            <w:rStyle w:val="Hyperlink"/>
          </w:rPr>
          <w:t>Forecast Database</w:t>
        </w:r>
        <w:r>
          <w:rPr>
            <w:webHidden/>
          </w:rPr>
          <w:tab/>
        </w:r>
        <w:r>
          <w:rPr>
            <w:webHidden/>
          </w:rPr>
          <w:fldChar w:fldCharType="begin"/>
        </w:r>
        <w:r>
          <w:rPr>
            <w:webHidden/>
          </w:rPr>
          <w:instrText xml:space="preserve"> PAGEREF _Toc182816984 \h </w:instrText>
        </w:r>
        <w:r>
          <w:rPr>
            <w:webHidden/>
          </w:rPr>
        </w:r>
        <w:r>
          <w:rPr>
            <w:webHidden/>
          </w:rPr>
          <w:fldChar w:fldCharType="separate"/>
        </w:r>
        <w:r>
          <w:rPr>
            <w:webHidden/>
          </w:rPr>
          <w:t>9</w:t>
        </w:r>
        <w:r>
          <w:rPr>
            <w:webHidden/>
          </w:rPr>
          <w:fldChar w:fldCharType="end"/>
        </w:r>
      </w:hyperlink>
    </w:p>
    <w:p w14:paraId="36D054CF" w14:textId="46CC3087" w:rsidR="007C0211" w:rsidRDefault="007C0211">
      <w:pPr>
        <w:pStyle w:val="TOC1"/>
        <w:rPr>
          <w:rFonts w:asciiTheme="minorHAnsi" w:eastAsiaTheme="minorEastAsia" w:hAnsiTheme="minorHAnsi" w:cstheme="minorBidi"/>
          <w:kern w:val="2"/>
          <w:sz w:val="24"/>
          <w:szCs w:val="24"/>
          <w14:ligatures w14:val="standardContextual"/>
        </w:rPr>
      </w:pPr>
      <w:hyperlink w:anchor="_Toc182816985" w:history="1">
        <w:r w:rsidRPr="00C43772">
          <w:rPr>
            <w:rStyle w:val="Hyperlink"/>
          </w:rPr>
          <w:t>7.</w:t>
        </w:r>
        <w:r>
          <w:rPr>
            <w:rFonts w:asciiTheme="minorHAnsi" w:eastAsiaTheme="minorEastAsia" w:hAnsiTheme="minorHAnsi" w:cstheme="minorBidi"/>
            <w:kern w:val="2"/>
            <w:sz w:val="24"/>
            <w:szCs w:val="24"/>
            <w14:ligatures w14:val="standardContextual"/>
          </w:rPr>
          <w:tab/>
        </w:r>
        <w:r w:rsidRPr="00C43772">
          <w:rPr>
            <w:rStyle w:val="Hyperlink"/>
          </w:rPr>
          <w:t>Report Configuration</w:t>
        </w:r>
        <w:r>
          <w:rPr>
            <w:webHidden/>
          </w:rPr>
          <w:tab/>
        </w:r>
        <w:r>
          <w:rPr>
            <w:webHidden/>
          </w:rPr>
          <w:fldChar w:fldCharType="begin"/>
        </w:r>
        <w:r>
          <w:rPr>
            <w:webHidden/>
          </w:rPr>
          <w:instrText xml:space="preserve"> PAGEREF _Toc182816985 \h </w:instrText>
        </w:r>
        <w:r>
          <w:rPr>
            <w:webHidden/>
          </w:rPr>
        </w:r>
        <w:r>
          <w:rPr>
            <w:webHidden/>
          </w:rPr>
          <w:fldChar w:fldCharType="separate"/>
        </w:r>
        <w:r>
          <w:rPr>
            <w:webHidden/>
          </w:rPr>
          <w:t>11</w:t>
        </w:r>
        <w:r>
          <w:rPr>
            <w:webHidden/>
          </w:rPr>
          <w:fldChar w:fldCharType="end"/>
        </w:r>
      </w:hyperlink>
    </w:p>
    <w:p w14:paraId="71525553" w14:textId="38999A96" w:rsidR="007C0211" w:rsidRDefault="007C0211">
      <w:pPr>
        <w:pStyle w:val="TOC1"/>
        <w:rPr>
          <w:rFonts w:asciiTheme="minorHAnsi" w:eastAsiaTheme="minorEastAsia" w:hAnsiTheme="minorHAnsi" w:cstheme="minorBidi"/>
          <w:kern w:val="2"/>
          <w:sz w:val="24"/>
          <w:szCs w:val="24"/>
          <w14:ligatures w14:val="standardContextual"/>
        </w:rPr>
      </w:pPr>
      <w:hyperlink w:anchor="_Toc182816986" w:history="1">
        <w:r w:rsidRPr="00C43772">
          <w:rPr>
            <w:rStyle w:val="Hyperlink"/>
          </w:rPr>
          <w:t>8.</w:t>
        </w:r>
        <w:r>
          <w:rPr>
            <w:rFonts w:asciiTheme="minorHAnsi" w:eastAsiaTheme="minorEastAsia" w:hAnsiTheme="minorHAnsi" w:cstheme="minorBidi"/>
            <w:kern w:val="2"/>
            <w:sz w:val="24"/>
            <w:szCs w:val="24"/>
            <w14:ligatures w14:val="standardContextual"/>
          </w:rPr>
          <w:tab/>
        </w:r>
        <w:r w:rsidRPr="00C43772">
          <w:rPr>
            <w:rStyle w:val="Hyperlink"/>
          </w:rPr>
          <w:t>Report Generator</w:t>
        </w:r>
        <w:r>
          <w:rPr>
            <w:webHidden/>
          </w:rPr>
          <w:tab/>
        </w:r>
        <w:r>
          <w:rPr>
            <w:webHidden/>
          </w:rPr>
          <w:fldChar w:fldCharType="begin"/>
        </w:r>
        <w:r>
          <w:rPr>
            <w:webHidden/>
          </w:rPr>
          <w:instrText xml:space="preserve"> PAGEREF _Toc182816986 \h </w:instrText>
        </w:r>
        <w:r>
          <w:rPr>
            <w:webHidden/>
          </w:rPr>
        </w:r>
        <w:r>
          <w:rPr>
            <w:webHidden/>
          </w:rPr>
          <w:fldChar w:fldCharType="separate"/>
        </w:r>
        <w:r>
          <w:rPr>
            <w:webHidden/>
          </w:rPr>
          <w:t>12</w:t>
        </w:r>
        <w:r>
          <w:rPr>
            <w:webHidden/>
          </w:rPr>
          <w:fldChar w:fldCharType="end"/>
        </w:r>
      </w:hyperlink>
    </w:p>
    <w:p w14:paraId="7EA03FF8" w14:textId="134AC0E2" w:rsidR="007C0211" w:rsidRDefault="007C0211">
      <w:pPr>
        <w:pStyle w:val="TOC2"/>
        <w:rPr>
          <w:rFonts w:asciiTheme="minorHAnsi" w:eastAsiaTheme="minorEastAsia" w:hAnsiTheme="minorHAnsi" w:cstheme="minorBidi"/>
          <w:kern w:val="2"/>
          <w:sz w:val="24"/>
          <w:szCs w:val="24"/>
          <w14:ligatures w14:val="standardContextual"/>
        </w:rPr>
      </w:pPr>
      <w:hyperlink w:anchor="_Toc182816987" w:history="1">
        <w:r w:rsidRPr="00C43772">
          <w:rPr>
            <w:rStyle w:val="Hyperlink"/>
          </w:rPr>
          <w:t>8.1</w:t>
        </w:r>
        <w:r>
          <w:rPr>
            <w:rFonts w:asciiTheme="minorHAnsi" w:eastAsiaTheme="minorEastAsia" w:hAnsiTheme="minorHAnsi" w:cstheme="minorBidi"/>
            <w:kern w:val="2"/>
            <w:sz w:val="24"/>
            <w:szCs w:val="24"/>
            <w14:ligatures w14:val="standardContextual"/>
          </w:rPr>
          <w:tab/>
        </w:r>
        <w:r w:rsidRPr="00C43772">
          <w:rPr>
            <w:rStyle w:val="Hyperlink"/>
          </w:rPr>
          <w:t>Data Layer</w:t>
        </w:r>
        <w:r>
          <w:rPr>
            <w:webHidden/>
          </w:rPr>
          <w:tab/>
        </w:r>
        <w:r>
          <w:rPr>
            <w:webHidden/>
          </w:rPr>
          <w:fldChar w:fldCharType="begin"/>
        </w:r>
        <w:r>
          <w:rPr>
            <w:webHidden/>
          </w:rPr>
          <w:instrText xml:space="preserve"> PAGEREF _Toc182816987 \h </w:instrText>
        </w:r>
        <w:r>
          <w:rPr>
            <w:webHidden/>
          </w:rPr>
        </w:r>
        <w:r>
          <w:rPr>
            <w:webHidden/>
          </w:rPr>
          <w:fldChar w:fldCharType="separate"/>
        </w:r>
        <w:r>
          <w:rPr>
            <w:webHidden/>
          </w:rPr>
          <w:t>13</w:t>
        </w:r>
        <w:r>
          <w:rPr>
            <w:webHidden/>
          </w:rPr>
          <w:fldChar w:fldCharType="end"/>
        </w:r>
      </w:hyperlink>
    </w:p>
    <w:p w14:paraId="64C2FFCF" w14:textId="1E5C6E56" w:rsidR="007C0211" w:rsidRDefault="007C0211">
      <w:pPr>
        <w:pStyle w:val="TOC2"/>
        <w:rPr>
          <w:rFonts w:asciiTheme="minorHAnsi" w:eastAsiaTheme="minorEastAsia" w:hAnsiTheme="minorHAnsi" w:cstheme="minorBidi"/>
          <w:kern w:val="2"/>
          <w:sz w:val="24"/>
          <w:szCs w:val="24"/>
          <w14:ligatures w14:val="standardContextual"/>
        </w:rPr>
      </w:pPr>
      <w:hyperlink w:anchor="_Toc182816988" w:history="1">
        <w:r w:rsidRPr="00C43772">
          <w:rPr>
            <w:rStyle w:val="Hyperlink"/>
          </w:rPr>
          <w:t>8.2</w:t>
        </w:r>
        <w:r>
          <w:rPr>
            <w:rFonts w:asciiTheme="minorHAnsi" w:eastAsiaTheme="minorEastAsia" w:hAnsiTheme="minorHAnsi" w:cstheme="minorBidi"/>
            <w:kern w:val="2"/>
            <w:sz w:val="24"/>
            <w:szCs w:val="24"/>
            <w14:ligatures w14:val="standardContextual"/>
          </w:rPr>
          <w:tab/>
        </w:r>
        <w:r w:rsidRPr="00C43772">
          <w:rPr>
            <w:rStyle w:val="Hyperlink"/>
          </w:rPr>
          <w:t>Generation Layer</w:t>
        </w:r>
        <w:r>
          <w:rPr>
            <w:webHidden/>
          </w:rPr>
          <w:tab/>
        </w:r>
        <w:r>
          <w:rPr>
            <w:webHidden/>
          </w:rPr>
          <w:fldChar w:fldCharType="begin"/>
        </w:r>
        <w:r>
          <w:rPr>
            <w:webHidden/>
          </w:rPr>
          <w:instrText xml:space="preserve"> PAGEREF _Toc182816988 \h </w:instrText>
        </w:r>
        <w:r>
          <w:rPr>
            <w:webHidden/>
          </w:rPr>
        </w:r>
        <w:r>
          <w:rPr>
            <w:webHidden/>
          </w:rPr>
          <w:fldChar w:fldCharType="separate"/>
        </w:r>
        <w:r>
          <w:rPr>
            <w:webHidden/>
          </w:rPr>
          <w:t>14</w:t>
        </w:r>
        <w:r>
          <w:rPr>
            <w:webHidden/>
          </w:rPr>
          <w:fldChar w:fldCharType="end"/>
        </w:r>
      </w:hyperlink>
    </w:p>
    <w:p w14:paraId="27DC85A3" w14:textId="47123770" w:rsidR="007C0211" w:rsidRDefault="007C0211">
      <w:pPr>
        <w:pStyle w:val="TOC2"/>
        <w:rPr>
          <w:rFonts w:asciiTheme="minorHAnsi" w:eastAsiaTheme="minorEastAsia" w:hAnsiTheme="minorHAnsi" w:cstheme="minorBidi"/>
          <w:kern w:val="2"/>
          <w:sz w:val="24"/>
          <w:szCs w:val="24"/>
          <w14:ligatures w14:val="standardContextual"/>
        </w:rPr>
      </w:pPr>
      <w:hyperlink w:anchor="_Toc182816989" w:history="1">
        <w:r w:rsidRPr="00C43772">
          <w:rPr>
            <w:rStyle w:val="Hyperlink"/>
          </w:rPr>
          <w:t>8.3</w:t>
        </w:r>
        <w:r>
          <w:rPr>
            <w:rFonts w:asciiTheme="minorHAnsi" w:eastAsiaTheme="minorEastAsia" w:hAnsiTheme="minorHAnsi" w:cstheme="minorBidi"/>
            <w:kern w:val="2"/>
            <w:sz w:val="24"/>
            <w:szCs w:val="24"/>
            <w14:ligatures w14:val="standardContextual"/>
          </w:rPr>
          <w:tab/>
        </w:r>
        <w:r w:rsidRPr="00C43772">
          <w:rPr>
            <w:rStyle w:val="Hyperlink"/>
          </w:rPr>
          <w:t>Output Layer</w:t>
        </w:r>
        <w:r>
          <w:rPr>
            <w:webHidden/>
          </w:rPr>
          <w:tab/>
        </w:r>
        <w:r>
          <w:rPr>
            <w:webHidden/>
          </w:rPr>
          <w:fldChar w:fldCharType="begin"/>
        </w:r>
        <w:r>
          <w:rPr>
            <w:webHidden/>
          </w:rPr>
          <w:instrText xml:space="preserve"> PAGEREF _Toc182816989 \h </w:instrText>
        </w:r>
        <w:r>
          <w:rPr>
            <w:webHidden/>
          </w:rPr>
        </w:r>
        <w:r>
          <w:rPr>
            <w:webHidden/>
          </w:rPr>
          <w:fldChar w:fldCharType="separate"/>
        </w:r>
        <w:r>
          <w:rPr>
            <w:webHidden/>
          </w:rPr>
          <w:t>15</w:t>
        </w:r>
        <w:r>
          <w:rPr>
            <w:webHidden/>
          </w:rPr>
          <w:fldChar w:fldCharType="end"/>
        </w:r>
      </w:hyperlink>
    </w:p>
    <w:p w14:paraId="51FF8519" w14:textId="63C4784B" w:rsidR="007C0211" w:rsidRDefault="007C0211">
      <w:pPr>
        <w:pStyle w:val="TOC1"/>
        <w:rPr>
          <w:rFonts w:asciiTheme="minorHAnsi" w:eastAsiaTheme="minorEastAsia" w:hAnsiTheme="minorHAnsi" w:cstheme="minorBidi"/>
          <w:kern w:val="2"/>
          <w:sz w:val="24"/>
          <w:szCs w:val="24"/>
          <w14:ligatures w14:val="standardContextual"/>
        </w:rPr>
      </w:pPr>
      <w:hyperlink w:anchor="_Toc182816990" w:history="1">
        <w:r w:rsidRPr="00C43772">
          <w:rPr>
            <w:rStyle w:val="Hyperlink"/>
          </w:rPr>
          <w:t>9.</w:t>
        </w:r>
        <w:r>
          <w:rPr>
            <w:rFonts w:asciiTheme="minorHAnsi" w:eastAsiaTheme="minorEastAsia" w:hAnsiTheme="minorHAnsi" w:cstheme="minorBidi"/>
            <w:kern w:val="2"/>
            <w:sz w:val="24"/>
            <w:szCs w:val="24"/>
            <w14:ligatures w14:val="standardContextual"/>
          </w:rPr>
          <w:tab/>
        </w:r>
        <w:r w:rsidRPr="00C43772">
          <w:rPr>
            <w:rStyle w:val="Hyperlink"/>
          </w:rPr>
          <w:t>Output Microservice</w:t>
        </w:r>
        <w:r>
          <w:rPr>
            <w:webHidden/>
          </w:rPr>
          <w:tab/>
        </w:r>
        <w:r>
          <w:rPr>
            <w:webHidden/>
          </w:rPr>
          <w:fldChar w:fldCharType="begin"/>
        </w:r>
        <w:r>
          <w:rPr>
            <w:webHidden/>
          </w:rPr>
          <w:instrText xml:space="preserve"> PAGEREF _Toc182816990 \h </w:instrText>
        </w:r>
        <w:r>
          <w:rPr>
            <w:webHidden/>
          </w:rPr>
        </w:r>
        <w:r>
          <w:rPr>
            <w:webHidden/>
          </w:rPr>
          <w:fldChar w:fldCharType="separate"/>
        </w:r>
        <w:r>
          <w:rPr>
            <w:webHidden/>
          </w:rPr>
          <w:t>16</w:t>
        </w:r>
        <w:r>
          <w:rPr>
            <w:webHidden/>
          </w:rPr>
          <w:fldChar w:fldCharType="end"/>
        </w:r>
      </w:hyperlink>
    </w:p>
    <w:p w14:paraId="0A817FA2" w14:textId="6CABF3D7" w:rsidR="00806B79" w:rsidRPr="00F24500" w:rsidRDefault="00806B79" w:rsidP="00806B79">
      <w:r w:rsidRPr="00F24500">
        <w:fldChar w:fldCharType="end"/>
      </w:r>
    </w:p>
    <w:p w14:paraId="250A2F16" w14:textId="77777777" w:rsidR="00806B79" w:rsidRPr="00F24500" w:rsidRDefault="00806B79" w:rsidP="00806B79"/>
    <w:p w14:paraId="12BD328A" w14:textId="77777777" w:rsidR="00806B79" w:rsidRPr="00F24500" w:rsidRDefault="00806B79" w:rsidP="00806B79">
      <w:pPr>
        <w:ind w:firstLine="720"/>
      </w:pPr>
    </w:p>
    <w:p w14:paraId="7F489FE9" w14:textId="77777777" w:rsidR="00806B79" w:rsidRPr="00F24500" w:rsidRDefault="00806B79" w:rsidP="00806B79">
      <w:pPr>
        <w:tabs>
          <w:tab w:val="left" w:pos="815"/>
        </w:tabs>
        <w:sectPr w:rsidR="00806B79" w:rsidRPr="00F24500" w:rsidSect="00127A9F">
          <w:headerReference w:type="default" r:id="rId12"/>
          <w:footerReference w:type="default" r:id="rId13"/>
          <w:pgSz w:w="11906" w:h="16838"/>
          <w:pgMar w:top="1440" w:right="1800" w:bottom="1440" w:left="1800" w:header="708" w:footer="708" w:gutter="0"/>
          <w:cols w:space="708"/>
          <w:docGrid w:linePitch="360"/>
        </w:sectPr>
      </w:pPr>
      <w:r w:rsidRPr="00F24500">
        <w:tab/>
      </w:r>
    </w:p>
    <w:p w14:paraId="6B7A765A" w14:textId="77777777" w:rsidR="002E0EBE" w:rsidRPr="00F24500" w:rsidRDefault="002E0EBE">
      <w:pPr>
        <w:rPr>
          <w:sz w:val="24"/>
          <w:szCs w:val="24"/>
        </w:rPr>
      </w:pPr>
    </w:p>
    <w:p w14:paraId="541B3F9F" w14:textId="77777777" w:rsidR="002E0EBE" w:rsidRPr="00F24500" w:rsidRDefault="00161E77">
      <w:pPr>
        <w:pStyle w:val="Heading1"/>
      </w:pPr>
      <w:bookmarkStart w:id="0" w:name="_Toc162333637"/>
      <w:bookmarkStart w:id="1" w:name="_Toc182816975"/>
      <w:r w:rsidRPr="00F24500">
        <w:t>Introduction</w:t>
      </w:r>
      <w:bookmarkEnd w:id="0"/>
      <w:bookmarkEnd w:id="1"/>
    </w:p>
    <w:p w14:paraId="4296245C" w14:textId="35FE30F6" w:rsidR="002E0EBE" w:rsidRPr="00F24500" w:rsidRDefault="002B6C83" w:rsidP="00B52D48">
      <w:pPr>
        <w:rPr>
          <w:sz w:val="24"/>
          <w:szCs w:val="24"/>
        </w:rPr>
      </w:pPr>
      <w:r w:rsidRPr="00F24500">
        <w:rPr>
          <w:sz w:val="24"/>
          <w:szCs w:val="24"/>
        </w:rPr>
        <w:t xml:space="preserve">ReportPro </w:t>
      </w:r>
      <w:r w:rsidR="00B57233" w:rsidRPr="00F24500">
        <w:rPr>
          <w:sz w:val="24"/>
          <w:szCs w:val="24"/>
        </w:rPr>
        <w:t>is planned to be a tool used to generate a managerial PDF report every set period (quarterly by default</w:t>
      </w:r>
      <w:r w:rsidR="0007078E" w:rsidRPr="00F24500">
        <w:rPr>
          <w:sz w:val="24"/>
          <w:szCs w:val="24"/>
        </w:rPr>
        <w:t>.)</w:t>
      </w:r>
      <w:r w:rsidR="00B57233" w:rsidRPr="00F24500">
        <w:rPr>
          <w:sz w:val="24"/>
          <w:szCs w:val="24"/>
        </w:rPr>
        <w:t xml:space="preserve"> </w:t>
      </w:r>
      <w:r w:rsidR="00B339E1" w:rsidRPr="00F24500">
        <w:rPr>
          <w:sz w:val="24"/>
          <w:szCs w:val="24"/>
        </w:rPr>
        <w:t>The data behind these reports</w:t>
      </w:r>
      <w:r w:rsidR="00B57233" w:rsidRPr="00F24500">
        <w:rPr>
          <w:sz w:val="24"/>
          <w:szCs w:val="24"/>
        </w:rPr>
        <w:t xml:space="preserve"> will be </w:t>
      </w:r>
      <w:r w:rsidR="00B339E1" w:rsidRPr="00F24500">
        <w:rPr>
          <w:sz w:val="24"/>
          <w:szCs w:val="24"/>
        </w:rPr>
        <w:t xml:space="preserve">cleaned data </w:t>
      </w:r>
      <w:r w:rsidR="00B57233" w:rsidRPr="00F24500">
        <w:rPr>
          <w:sz w:val="24"/>
          <w:szCs w:val="24"/>
        </w:rPr>
        <w:t xml:space="preserve">based off the current </w:t>
      </w:r>
      <w:r w:rsidR="00B339E1" w:rsidRPr="00F24500">
        <w:rPr>
          <w:sz w:val="24"/>
          <w:szCs w:val="24"/>
        </w:rPr>
        <w:t>Q</w:t>
      </w:r>
      <w:r w:rsidR="00B57233" w:rsidRPr="00F24500">
        <w:rPr>
          <w:sz w:val="24"/>
          <w:szCs w:val="24"/>
        </w:rPr>
        <w:t>uick</w:t>
      </w:r>
      <w:r w:rsidR="00B339E1" w:rsidRPr="00F24500">
        <w:rPr>
          <w:sz w:val="24"/>
          <w:szCs w:val="24"/>
        </w:rPr>
        <w:t>S</w:t>
      </w:r>
      <w:r w:rsidR="00B57233" w:rsidRPr="00F24500">
        <w:rPr>
          <w:sz w:val="24"/>
          <w:szCs w:val="24"/>
        </w:rPr>
        <w:t xml:space="preserve">tats output </w:t>
      </w:r>
      <w:r w:rsidR="00DF3F36">
        <w:rPr>
          <w:sz w:val="24"/>
          <w:szCs w:val="24"/>
        </w:rPr>
        <w:t>databases</w:t>
      </w:r>
      <w:r w:rsidR="00B339E1" w:rsidRPr="00F24500">
        <w:rPr>
          <w:sz w:val="24"/>
          <w:szCs w:val="24"/>
        </w:rPr>
        <w:t>.</w:t>
      </w:r>
    </w:p>
    <w:p w14:paraId="4A9D68A4" w14:textId="77777777" w:rsidR="00B339E1" w:rsidRPr="00F24500" w:rsidRDefault="00B339E1" w:rsidP="00B52D48">
      <w:pPr>
        <w:rPr>
          <w:sz w:val="24"/>
          <w:szCs w:val="24"/>
        </w:rPr>
      </w:pPr>
    </w:p>
    <w:p w14:paraId="67EEEACD" w14:textId="596277F7" w:rsidR="00B339E1" w:rsidRPr="00F24500" w:rsidRDefault="00B339E1" w:rsidP="00B52D48">
      <w:pPr>
        <w:rPr>
          <w:sz w:val="24"/>
          <w:szCs w:val="24"/>
        </w:rPr>
      </w:pPr>
      <w:r w:rsidRPr="00F24500">
        <w:rPr>
          <w:sz w:val="24"/>
          <w:szCs w:val="24"/>
        </w:rPr>
        <w:t>Additionally, the reports will include forecasted data. This will be done using a machine learning</w:t>
      </w:r>
      <w:r w:rsidR="0007078E" w:rsidRPr="00F24500">
        <w:rPr>
          <w:sz w:val="24"/>
          <w:szCs w:val="24"/>
        </w:rPr>
        <w:t xml:space="preserve"> AI</w:t>
      </w:r>
      <w:r w:rsidRPr="00F24500">
        <w:rPr>
          <w:sz w:val="24"/>
          <w:szCs w:val="24"/>
        </w:rPr>
        <w:t xml:space="preserve"> model which is trained off the existing QuickStats output data.</w:t>
      </w:r>
      <w:r w:rsidR="00774ADF" w:rsidRPr="00F24500">
        <w:rPr>
          <w:sz w:val="24"/>
          <w:szCs w:val="24"/>
        </w:rPr>
        <w:t xml:space="preserve"> This will be developed </w:t>
      </w:r>
      <w:r w:rsidR="0007078E" w:rsidRPr="00F24500">
        <w:rPr>
          <w:sz w:val="24"/>
          <w:szCs w:val="24"/>
        </w:rPr>
        <w:t>using</w:t>
      </w:r>
      <w:r w:rsidR="00774ADF" w:rsidRPr="00F24500">
        <w:rPr>
          <w:sz w:val="24"/>
          <w:szCs w:val="24"/>
        </w:rPr>
        <w:t xml:space="preserve"> R, a popular coding language for data analysis and machine learning.</w:t>
      </w:r>
    </w:p>
    <w:p w14:paraId="2401BD44" w14:textId="77777777" w:rsidR="00B339E1" w:rsidRPr="00F24500" w:rsidRDefault="00B339E1" w:rsidP="00B52D48">
      <w:pPr>
        <w:rPr>
          <w:sz w:val="24"/>
          <w:szCs w:val="24"/>
        </w:rPr>
      </w:pPr>
    </w:p>
    <w:p w14:paraId="6A78FFFE" w14:textId="779A51A9" w:rsidR="00B339E1" w:rsidRPr="00F24500" w:rsidRDefault="00B339E1" w:rsidP="00B52D48">
      <w:pPr>
        <w:rPr>
          <w:sz w:val="24"/>
          <w:szCs w:val="24"/>
        </w:rPr>
      </w:pPr>
      <w:r w:rsidRPr="00F24500">
        <w:rPr>
          <w:sz w:val="24"/>
          <w:szCs w:val="24"/>
        </w:rPr>
        <w:t xml:space="preserve">Resulting PDFs will be </w:t>
      </w:r>
      <w:r w:rsidR="0007078E" w:rsidRPr="00F24500">
        <w:rPr>
          <w:sz w:val="24"/>
          <w:szCs w:val="24"/>
        </w:rPr>
        <w:t>partially</w:t>
      </w:r>
      <w:r w:rsidRPr="00F24500">
        <w:rPr>
          <w:sz w:val="24"/>
          <w:szCs w:val="24"/>
        </w:rPr>
        <w:t xml:space="preserve"> customisable. </w:t>
      </w:r>
      <w:r w:rsidR="00774ADF" w:rsidRPr="00F24500">
        <w:rPr>
          <w:sz w:val="24"/>
          <w:szCs w:val="24"/>
        </w:rPr>
        <w:t xml:space="preserve">This will be done through a </w:t>
      </w:r>
      <w:r w:rsidR="00F24500" w:rsidRPr="00F24500">
        <w:rPr>
          <w:sz w:val="24"/>
          <w:szCs w:val="24"/>
        </w:rPr>
        <w:t>front-end</w:t>
      </w:r>
      <w:r w:rsidR="00774ADF" w:rsidRPr="00F24500">
        <w:rPr>
          <w:sz w:val="24"/>
          <w:szCs w:val="24"/>
        </w:rPr>
        <w:t xml:space="preserve"> configuration program where users can decide what information is to be included in the resulting PDF as well as some styling options.</w:t>
      </w:r>
    </w:p>
    <w:p w14:paraId="226DF013" w14:textId="77777777" w:rsidR="00774ADF" w:rsidRPr="00F24500" w:rsidRDefault="00774ADF" w:rsidP="00B52D48"/>
    <w:p w14:paraId="03F4CDC8" w14:textId="77777777" w:rsidR="006F55EC" w:rsidRPr="00F24500" w:rsidRDefault="000128F6" w:rsidP="006F55EC">
      <w:pPr>
        <w:rPr>
          <w:sz w:val="24"/>
          <w:szCs w:val="24"/>
        </w:rPr>
      </w:pPr>
      <w:r w:rsidRPr="00F24500">
        <w:rPr>
          <w:sz w:val="24"/>
          <w:szCs w:val="24"/>
        </w:rPr>
        <w:br w:type="page"/>
      </w:r>
    </w:p>
    <w:p w14:paraId="7C52E47F" w14:textId="77777777" w:rsidR="007226AC" w:rsidRPr="00F24500" w:rsidRDefault="007226AC" w:rsidP="006F55EC">
      <w:pPr>
        <w:rPr>
          <w:sz w:val="24"/>
          <w:szCs w:val="24"/>
        </w:rPr>
      </w:pPr>
    </w:p>
    <w:p w14:paraId="2A355D8F" w14:textId="6756AB8F" w:rsidR="007226AC" w:rsidRPr="00F24500" w:rsidRDefault="007226AC" w:rsidP="007226AC">
      <w:pPr>
        <w:pStyle w:val="Heading1"/>
      </w:pPr>
      <w:bookmarkStart w:id="2" w:name="_Toc182816976"/>
      <w:r w:rsidRPr="00F24500">
        <w:t>Overview</w:t>
      </w:r>
      <w:bookmarkEnd w:id="2"/>
    </w:p>
    <w:p w14:paraId="2369BAF0" w14:textId="0BA4C5C5" w:rsidR="007226AC" w:rsidRPr="00F24500" w:rsidRDefault="007226AC" w:rsidP="007226AC">
      <w:pPr>
        <w:rPr>
          <w:sz w:val="24"/>
          <w:szCs w:val="24"/>
        </w:rPr>
      </w:pPr>
      <w:r w:rsidRPr="00F24500">
        <w:rPr>
          <w:sz w:val="24"/>
          <w:szCs w:val="24"/>
        </w:rPr>
        <w:t>The entire ReportPro suite will be in three separate Git Repositories.</w:t>
      </w:r>
    </w:p>
    <w:p w14:paraId="042EE837" w14:textId="77777777" w:rsidR="007226AC" w:rsidRPr="00F24500" w:rsidRDefault="007226AC" w:rsidP="007226AC">
      <w:pPr>
        <w:rPr>
          <w:sz w:val="24"/>
          <w:szCs w:val="24"/>
        </w:rPr>
      </w:pPr>
    </w:p>
    <w:p w14:paraId="2FFD04F5" w14:textId="1497FAC6" w:rsidR="007226AC" w:rsidRPr="00F24500" w:rsidRDefault="007226AC" w:rsidP="00AA0F7F">
      <w:pPr>
        <w:pStyle w:val="ListParagraph"/>
        <w:numPr>
          <w:ilvl w:val="0"/>
          <w:numId w:val="7"/>
        </w:numPr>
        <w:rPr>
          <w:sz w:val="24"/>
          <w:szCs w:val="24"/>
        </w:rPr>
      </w:pPr>
      <w:r w:rsidRPr="00F24500">
        <w:rPr>
          <w:sz w:val="24"/>
          <w:szCs w:val="24"/>
        </w:rPr>
        <w:t>R Studio Machine Learning and Data Analysis code.</w:t>
      </w:r>
    </w:p>
    <w:p w14:paraId="30797F45" w14:textId="06599EC9" w:rsidR="007226AC" w:rsidRPr="00F24500" w:rsidRDefault="007226AC" w:rsidP="00AA0F7F">
      <w:pPr>
        <w:pStyle w:val="ListParagraph"/>
        <w:numPr>
          <w:ilvl w:val="0"/>
          <w:numId w:val="7"/>
        </w:numPr>
        <w:rPr>
          <w:sz w:val="24"/>
          <w:szCs w:val="24"/>
        </w:rPr>
      </w:pPr>
      <w:r w:rsidRPr="00F24500">
        <w:rPr>
          <w:sz w:val="24"/>
          <w:szCs w:val="24"/>
        </w:rPr>
        <w:t>Report Configuration Editor.</w:t>
      </w:r>
    </w:p>
    <w:p w14:paraId="31A3D16F" w14:textId="617377EC" w:rsidR="004A6776" w:rsidRPr="00F24500" w:rsidRDefault="007226AC" w:rsidP="00AA0F7F">
      <w:pPr>
        <w:pStyle w:val="ListParagraph"/>
        <w:numPr>
          <w:ilvl w:val="0"/>
          <w:numId w:val="7"/>
        </w:numPr>
        <w:rPr>
          <w:sz w:val="24"/>
          <w:szCs w:val="24"/>
        </w:rPr>
      </w:pPr>
      <w:r w:rsidRPr="00F24500">
        <w:rPr>
          <w:sz w:val="24"/>
          <w:szCs w:val="24"/>
        </w:rPr>
        <w:t>Report Generator.</w:t>
      </w:r>
    </w:p>
    <w:p w14:paraId="2CC75CD5" w14:textId="77777777" w:rsidR="004A6776" w:rsidRPr="00F24500" w:rsidRDefault="004A6776" w:rsidP="004A6776">
      <w:pPr>
        <w:rPr>
          <w:sz w:val="24"/>
          <w:szCs w:val="24"/>
        </w:rPr>
      </w:pPr>
    </w:p>
    <w:p w14:paraId="60AAD80F" w14:textId="77777777" w:rsidR="004A6776" w:rsidRDefault="004A6776" w:rsidP="004A6776">
      <w:pPr>
        <w:rPr>
          <w:sz w:val="24"/>
          <w:szCs w:val="24"/>
        </w:rPr>
      </w:pPr>
    </w:p>
    <w:p w14:paraId="210ACA22" w14:textId="77777777" w:rsidR="009953EC" w:rsidRDefault="00811155" w:rsidP="004A6776">
      <w:pPr>
        <w:rPr>
          <w:sz w:val="24"/>
          <w:szCs w:val="24"/>
        </w:rPr>
      </w:pPr>
      <w:r>
        <w:rPr>
          <w:sz w:val="24"/>
          <w:szCs w:val="24"/>
        </w:rPr>
        <w:t>The whole application will be a closed system. This means that no editing of the databases should be done from outside the ReportPro system.</w:t>
      </w:r>
      <w:r w:rsidR="00A32C6A">
        <w:rPr>
          <w:sz w:val="24"/>
          <w:szCs w:val="24"/>
        </w:rPr>
        <w:t xml:space="preserve"> </w:t>
      </w:r>
    </w:p>
    <w:p w14:paraId="333A915F" w14:textId="77777777" w:rsidR="009953EC" w:rsidRDefault="009953EC" w:rsidP="004A6776">
      <w:pPr>
        <w:rPr>
          <w:sz w:val="24"/>
          <w:szCs w:val="24"/>
        </w:rPr>
      </w:pPr>
    </w:p>
    <w:p w14:paraId="45B91998" w14:textId="24A676BF" w:rsidR="00811155" w:rsidRPr="00F24500" w:rsidRDefault="00A32C6A" w:rsidP="004A6776">
      <w:pPr>
        <w:rPr>
          <w:sz w:val="24"/>
          <w:szCs w:val="24"/>
        </w:rPr>
        <w:sectPr w:rsidR="00811155" w:rsidRPr="00F24500" w:rsidSect="00127A9F">
          <w:footerReference w:type="default" r:id="rId14"/>
          <w:pgSz w:w="11906" w:h="16838"/>
          <w:pgMar w:top="1440" w:right="1800" w:bottom="1440" w:left="1800" w:header="720" w:footer="720" w:gutter="0"/>
          <w:pgNumType w:start="1"/>
          <w:cols w:space="720"/>
          <w:docGrid w:linePitch="360"/>
        </w:sectPr>
      </w:pPr>
      <w:r>
        <w:rPr>
          <w:sz w:val="24"/>
          <w:szCs w:val="24"/>
        </w:rPr>
        <w:t>There will also be a handshaking style system put in place to ensure no reports are taking place as the data is being edited</w:t>
      </w:r>
      <w:r w:rsidR="009953EC">
        <w:rPr>
          <w:sz w:val="24"/>
          <w:szCs w:val="24"/>
        </w:rPr>
        <w:t xml:space="preserve">. </w:t>
      </w:r>
    </w:p>
    <w:p w14:paraId="6386970A" w14:textId="75134731" w:rsidR="00B52D48" w:rsidRPr="00F24500" w:rsidRDefault="00D83A19" w:rsidP="00B52D48">
      <w:pPr>
        <w:pStyle w:val="Heading1"/>
      </w:pPr>
      <w:bookmarkStart w:id="3" w:name="_Toc182816977"/>
      <w:r w:rsidRPr="00F24500">
        <w:lastRenderedPageBreak/>
        <w:t>Structure Diagram</w:t>
      </w:r>
      <w:bookmarkEnd w:id="3"/>
    </w:p>
    <w:p w14:paraId="6797CDA5" w14:textId="7F9F1849" w:rsidR="00B52D48" w:rsidRPr="00F24500" w:rsidRDefault="00B52D48">
      <w:pPr>
        <w:rPr>
          <w:sz w:val="24"/>
          <w:szCs w:val="24"/>
        </w:rPr>
      </w:pPr>
      <w:r w:rsidRPr="00F24500">
        <w:rPr>
          <w:sz w:val="24"/>
          <w:szCs w:val="24"/>
        </w:rPr>
        <w:t>A level 2 C4 structure diagram for this project is shown below.</w:t>
      </w:r>
      <w:r w:rsidR="00D83A19" w:rsidRPr="00F24500">
        <w:rPr>
          <w:sz w:val="24"/>
          <w:szCs w:val="24"/>
        </w:rPr>
        <w:t xml:space="preserve"> Each required component has its own section in this document.</w:t>
      </w:r>
    </w:p>
    <w:p w14:paraId="6917B036" w14:textId="735CEEDF" w:rsidR="00B52D48" w:rsidRPr="00F24500" w:rsidRDefault="00A75179" w:rsidP="00A75179">
      <w:pPr>
        <w:ind w:left="-284"/>
        <w:rPr>
          <w:sz w:val="24"/>
          <w:szCs w:val="24"/>
        </w:rPr>
        <w:sectPr w:rsidR="00B52D48" w:rsidRPr="00F24500" w:rsidSect="00E4430A">
          <w:pgSz w:w="16838" w:h="11906" w:orient="landscape"/>
          <w:pgMar w:top="1800" w:right="1440" w:bottom="1800" w:left="1440" w:header="720" w:footer="720" w:gutter="0"/>
          <w:cols w:space="720"/>
          <w:docGrid w:linePitch="360"/>
        </w:sectPr>
      </w:pPr>
      <w:r>
        <w:rPr>
          <w:sz w:val="24"/>
          <w:szCs w:val="24"/>
        </w:rPr>
        <w:drawing>
          <wp:inline distT="0" distB="0" distL="0" distR="0" wp14:anchorId="01EFAA93" wp14:editId="02BE68F6">
            <wp:extent cx="9288070" cy="4399471"/>
            <wp:effectExtent l="0" t="0" r="8890" b="1270"/>
            <wp:docPr id="1915544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06612" cy="4408254"/>
                    </a:xfrm>
                    <a:prstGeom prst="rect">
                      <a:avLst/>
                    </a:prstGeom>
                    <a:noFill/>
                    <a:ln>
                      <a:noFill/>
                    </a:ln>
                  </pic:spPr>
                </pic:pic>
              </a:graphicData>
            </a:graphic>
          </wp:inline>
        </w:drawing>
      </w:r>
      <w:r w:rsidR="00B52D48" w:rsidRPr="00F24500">
        <w:rPr>
          <w:sz w:val="24"/>
          <w:szCs w:val="24"/>
        </w:rPr>
        <w:br w:type="page"/>
      </w:r>
    </w:p>
    <w:p w14:paraId="28E4FC3A" w14:textId="77777777" w:rsidR="00B57233" w:rsidRPr="00F24500" w:rsidRDefault="00B57233" w:rsidP="00B57233"/>
    <w:p w14:paraId="73AD10D7" w14:textId="32A7D913" w:rsidR="00B57233" w:rsidRPr="00F24500" w:rsidRDefault="00B57233" w:rsidP="00B57233">
      <w:pPr>
        <w:pStyle w:val="Heading1"/>
      </w:pPr>
      <w:bookmarkStart w:id="4" w:name="_Toc182816978"/>
      <w:r w:rsidRPr="00F24500">
        <w:t>QuickStats Data</w:t>
      </w:r>
      <w:bookmarkEnd w:id="4"/>
    </w:p>
    <w:p w14:paraId="07E8F765" w14:textId="4B439231" w:rsidR="00EC2D71" w:rsidRPr="00F24500" w:rsidRDefault="00B57233" w:rsidP="00EC2D71">
      <w:pPr>
        <w:rPr>
          <w:sz w:val="24"/>
          <w:szCs w:val="24"/>
        </w:rPr>
      </w:pPr>
      <w:r w:rsidRPr="00F24500">
        <w:rPr>
          <w:sz w:val="24"/>
          <w:szCs w:val="24"/>
        </w:rPr>
        <w:t xml:space="preserve">The existing QuickStatsOutput data is in the form of </w:t>
      </w:r>
      <w:r w:rsidR="00CA071E">
        <w:rPr>
          <w:sz w:val="24"/>
          <w:szCs w:val="24"/>
        </w:rPr>
        <w:t>SQL databases</w:t>
      </w:r>
      <w:r w:rsidRPr="00F24500">
        <w:rPr>
          <w:sz w:val="24"/>
          <w:szCs w:val="24"/>
        </w:rPr>
        <w:t xml:space="preserve">. </w:t>
      </w:r>
      <w:r w:rsidR="00EC2D71" w:rsidRPr="00F24500">
        <w:rPr>
          <w:sz w:val="24"/>
          <w:szCs w:val="24"/>
        </w:rPr>
        <w:t xml:space="preserve">These </w:t>
      </w:r>
      <w:r w:rsidR="00CA071E">
        <w:rPr>
          <w:sz w:val="24"/>
          <w:szCs w:val="24"/>
        </w:rPr>
        <w:t>databases contain</w:t>
      </w:r>
      <w:r w:rsidR="00EC2D71" w:rsidRPr="00F24500">
        <w:rPr>
          <w:sz w:val="24"/>
          <w:szCs w:val="24"/>
        </w:rPr>
        <w:t xml:space="preserve"> all the PlantRun downtime monitoring data for the selected period. It has the data formatted in many ways too:</w:t>
      </w:r>
      <w:r w:rsidR="00EC2D71" w:rsidRPr="00F24500">
        <w:rPr>
          <w:sz w:val="24"/>
          <w:szCs w:val="24"/>
        </w:rPr>
        <w:br/>
      </w:r>
    </w:p>
    <w:p w14:paraId="516BF32D" w14:textId="21EC78F4" w:rsidR="00B57233" w:rsidRPr="00F24500" w:rsidRDefault="00EC2D71" w:rsidP="00AA0F7F">
      <w:pPr>
        <w:pStyle w:val="ListParagraph"/>
        <w:numPr>
          <w:ilvl w:val="0"/>
          <w:numId w:val="3"/>
        </w:numPr>
        <w:rPr>
          <w:sz w:val="24"/>
          <w:szCs w:val="24"/>
        </w:rPr>
      </w:pPr>
      <w:r w:rsidRPr="00F24500">
        <w:rPr>
          <w:sz w:val="24"/>
          <w:szCs w:val="24"/>
        </w:rPr>
        <w:t>Monthly Based</w:t>
      </w:r>
    </w:p>
    <w:p w14:paraId="42682101" w14:textId="28F992B2" w:rsidR="00EC2D71" w:rsidRPr="00F24500" w:rsidRDefault="00EC2D71" w:rsidP="00AA0F7F">
      <w:pPr>
        <w:pStyle w:val="ListParagraph"/>
        <w:numPr>
          <w:ilvl w:val="0"/>
          <w:numId w:val="3"/>
        </w:numPr>
        <w:rPr>
          <w:sz w:val="24"/>
          <w:szCs w:val="24"/>
        </w:rPr>
      </w:pPr>
      <w:r w:rsidRPr="00F24500">
        <w:rPr>
          <w:sz w:val="24"/>
          <w:szCs w:val="24"/>
        </w:rPr>
        <w:t>Weekly Based</w:t>
      </w:r>
    </w:p>
    <w:p w14:paraId="39808D39" w14:textId="598ABD07" w:rsidR="00EC2D71" w:rsidRPr="00F24500" w:rsidRDefault="00EC2D71" w:rsidP="00AA0F7F">
      <w:pPr>
        <w:pStyle w:val="ListParagraph"/>
        <w:numPr>
          <w:ilvl w:val="0"/>
          <w:numId w:val="3"/>
        </w:numPr>
        <w:rPr>
          <w:sz w:val="24"/>
          <w:szCs w:val="24"/>
        </w:rPr>
      </w:pPr>
      <w:r w:rsidRPr="00F24500">
        <w:rPr>
          <w:sz w:val="24"/>
          <w:szCs w:val="24"/>
        </w:rPr>
        <w:t>Daily Based</w:t>
      </w:r>
    </w:p>
    <w:p w14:paraId="39753B53" w14:textId="0B1E9DC7" w:rsidR="00EC2D71" w:rsidRPr="00F24500" w:rsidRDefault="00EC2D71" w:rsidP="00AA0F7F">
      <w:pPr>
        <w:pStyle w:val="ListParagraph"/>
        <w:numPr>
          <w:ilvl w:val="0"/>
          <w:numId w:val="3"/>
        </w:numPr>
        <w:rPr>
          <w:sz w:val="24"/>
          <w:szCs w:val="24"/>
        </w:rPr>
      </w:pPr>
      <w:r w:rsidRPr="00F24500">
        <w:rPr>
          <w:sz w:val="24"/>
          <w:szCs w:val="24"/>
        </w:rPr>
        <w:t>Batch Based</w:t>
      </w:r>
    </w:p>
    <w:p w14:paraId="1F7E7939" w14:textId="4698AC4E" w:rsidR="00EC2D71" w:rsidRPr="00F24500" w:rsidRDefault="00EC2D71" w:rsidP="00AA0F7F">
      <w:pPr>
        <w:pStyle w:val="ListParagraph"/>
        <w:numPr>
          <w:ilvl w:val="0"/>
          <w:numId w:val="3"/>
        </w:numPr>
        <w:rPr>
          <w:sz w:val="24"/>
          <w:szCs w:val="24"/>
        </w:rPr>
      </w:pPr>
      <w:r w:rsidRPr="00F24500">
        <w:rPr>
          <w:sz w:val="24"/>
          <w:szCs w:val="24"/>
        </w:rPr>
        <w:t>Operator Based</w:t>
      </w:r>
    </w:p>
    <w:p w14:paraId="5F7761E6" w14:textId="77777777" w:rsidR="00EC2D71" w:rsidRPr="00F24500" w:rsidRDefault="00EC2D71" w:rsidP="00AA0F7F">
      <w:pPr>
        <w:pStyle w:val="ListParagraph"/>
        <w:numPr>
          <w:ilvl w:val="0"/>
          <w:numId w:val="3"/>
        </w:numPr>
        <w:rPr>
          <w:sz w:val="24"/>
          <w:szCs w:val="24"/>
        </w:rPr>
      </w:pPr>
      <w:r w:rsidRPr="00F24500">
        <w:rPr>
          <w:sz w:val="24"/>
          <w:szCs w:val="24"/>
        </w:rPr>
        <w:t>Product Based</w:t>
      </w:r>
    </w:p>
    <w:p w14:paraId="0EE4CE94" w14:textId="01717611" w:rsidR="00EC2D71" w:rsidRPr="00F24500" w:rsidRDefault="00EC2D71" w:rsidP="00AA0F7F">
      <w:pPr>
        <w:pStyle w:val="ListParagraph"/>
        <w:numPr>
          <w:ilvl w:val="0"/>
          <w:numId w:val="3"/>
        </w:numPr>
        <w:rPr>
          <w:sz w:val="24"/>
          <w:szCs w:val="24"/>
        </w:rPr>
      </w:pPr>
      <w:r w:rsidRPr="00F24500">
        <w:rPr>
          <w:sz w:val="24"/>
          <w:szCs w:val="24"/>
        </w:rPr>
        <w:t>Shift Based</w:t>
      </w:r>
    </w:p>
    <w:p w14:paraId="77020DCB" w14:textId="77777777" w:rsidR="00B57233" w:rsidRPr="00F24500" w:rsidRDefault="00B57233" w:rsidP="00B57233">
      <w:pPr>
        <w:rPr>
          <w:sz w:val="24"/>
          <w:szCs w:val="24"/>
        </w:rPr>
      </w:pPr>
    </w:p>
    <w:p w14:paraId="0E5A1F92" w14:textId="78DB11EC" w:rsidR="00EC2D71" w:rsidRPr="00F24500" w:rsidRDefault="00EC2D71" w:rsidP="00B57233">
      <w:pPr>
        <w:rPr>
          <w:sz w:val="24"/>
          <w:szCs w:val="24"/>
        </w:rPr>
      </w:pPr>
      <w:r w:rsidRPr="00F24500">
        <w:rPr>
          <w:sz w:val="24"/>
          <w:szCs w:val="24"/>
        </w:rPr>
        <w:t>This data will be the basis for everything involved in ReportPro. It will first be cleaned and formatted into a database, then analysis will be performed including calculations, finding trends, and AI model training. This will result in the data which is saved in the main SQL databases.</w:t>
      </w:r>
    </w:p>
    <w:p w14:paraId="72AC5B40" w14:textId="77777777" w:rsidR="00EC2D71" w:rsidRPr="00F24500" w:rsidRDefault="00EC2D71" w:rsidP="00B57233">
      <w:pPr>
        <w:rPr>
          <w:sz w:val="24"/>
          <w:szCs w:val="24"/>
        </w:rPr>
      </w:pPr>
    </w:p>
    <w:p w14:paraId="134D8D2F" w14:textId="50659ED9" w:rsidR="00B57233" w:rsidRDefault="00EC2D71" w:rsidP="00B57233">
      <w:pPr>
        <w:rPr>
          <w:sz w:val="24"/>
          <w:szCs w:val="24"/>
        </w:rPr>
      </w:pPr>
      <w:r w:rsidRPr="00F24500">
        <w:rPr>
          <w:sz w:val="24"/>
          <w:szCs w:val="24"/>
        </w:rPr>
        <w:t>For ReportPro to be a success it is vital for the QuickStats Data it is using to be accurate and in the same format across all customer sites.</w:t>
      </w:r>
    </w:p>
    <w:p w14:paraId="5B0FEF2A" w14:textId="77777777" w:rsidR="00141DFC" w:rsidRDefault="00141DFC" w:rsidP="00B57233">
      <w:pPr>
        <w:rPr>
          <w:sz w:val="24"/>
          <w:szCs w:val="24"/>
        </w:rPr>
      </w:pPr>
    </w:p>
    <w:p w14:paraId="25DF47E8" w14:textId="41F3622A" w:rsidR="00141DFC" w:rsidRDefault="00141DFC" w:rsidP="00B57233">
      <w:pPr>
        <w:rPr>
          <w:sz w:val="24"/>
          <w:szCs w:val="24"/>
        </w:rPr>
      </w:pPr>
      <w:r>
        <w:rPr>
          <w:sz w:val="24"/>
          <w:szCs w:val="24"/>
        </w:rPr>
        <w:t>It is known that QuickStats data is not perfect. Another goal for this analysis application is to find flaws within the dataset itself. This will be found through the AI model but also issues may be picked up throughout the development process.</w:t>
      </w:r>
    </w:p>
    <w:p w14:paraId="5C0C49BD" w14:textId="77777777" w:rsidR="00141DFC" w:rsidRPr="00F24500" w:rsidRDefault="00141DFC" w:rsidP="00B57233">
      <w:pPr>
        <w:rPr>
          <w:sz w:val="24"/>
          <w:szCs w:val="24"/>
        </w:rPr>
      </w:pPr>
    </w:p>
    <w:p w14:paraId="355CF4EB" w14:textId="77777777" w:rsidR="00B57233" w:rsidRPr="00F24500" w:rsidRDefault="00B57233" w:rsidP="00B57233">
      <w:r w:rsidRPr="00F24500">
        <w:br w:type="page"/>
      </w:r>
    </w:p>
    <w:p w14:paraId="3546040B" w14:textId="3CC41600" w:rsidR="002E0EBE" w:rsidRPr="00F24500" w:rsidRDefault="002E0EBE"/>
    <w:p w14:paraId="5A15DEB4" w14:textId="5D49404B" w:rsidR="000128F6" w:rsidRPr="00F24500" w:rsidRDefault="006F55EC" w:rsidP="0003069E">
      <w:pPr>
        <w:pStyle w:val="Heading1"/>
      </w:pPr>
      <w:bookmarkStart w:id="5" w:name="_Toc182816979"/>
      <w:r w:rsidRPr="00F24500">
        <w:t>Machine Learning Data Analysis</w:t>
      </w:r>
      <w:bookmarkEnd w:id="5"/>
    </w:p>
    <w:p w14:paraId="05B7BBA6" w14:textId="136F229F" w:rsidR="000128F6" w:rsidRPr="00F24500" w:rsidRDefault="00774ADF" w:rsidP="006F55EC">
      <w:pPr>
        <w:rPr>
          <w:sz w:val="24"/>
          <w:szCs w:val="24"/>
        </w:rPr>
      </w:pPr>
      <w:r w:rsidRPr="00F24500">
        <w:rPr>
          <w:sz w:val="24"/>
          <w:szCs w:val="24"/>
        </w:rPr>
        <w:t>The R code responsible for the data manipulation will be split into two separate R projects, one for each of the respective databases.</w:t>
      </w:r>
    </w:p>
    <w:p w14:paraId="10254E4F" w14:textId="77777777" w:rsidR="00774ADF" w:rsidRPr="00F24500" w:rsidRDefault="00774ADF" w:rsidP="006F55EC">
      <w:pPr>
        <w:rPr>
          <w:sz w:val="24"/>
          <w:szCs w:val="24"/>
        </w:rPr>
      </w:pPr>
    </w:p>
    <w:p w14:paraId="02AA40E4" w14:textId="77777777" w:rsidR="00774ADF" w:rsidRPr="00F24500" w:rsidRDefault="00774ADF" w:rsidP="006F55EC"/>
    <w:p w14:paraId="34F8E50B" w14:textId="3F23BD6E" w:rsidR="00774ADF" w:rsidRPr="00F24500" w:rsidRDefault="00A328D6" w:rsidP="00774ADF">
      <w:pPr>
        <w:pStyle w:val="Heading2"/>
        <w:tabs>
          <w:tab w:val="clear" w:pos="426"/>
          <w:tab w:val="left" w:pos="567"/>
        </w:tabs>
        <w:ind w:left="567" w:hanging="567"/>
      </w:pPr>
      <w:bookmarkStart w:id="6" w:name="_Toc162333639"/>
      <w:bookmarkStart w:id="7" w:name="_Toc182816980"/>
      <w:r w:rsidRPr="00F24500">
        <w:t xml:space="preserve">Data </w:t>
      </w:r>
      <w:r w:rsidR="00141DFC">
        <w:t>Core</w:t>
      </w:r>
      <w:bookmarkEnd w:id="7"/>
    </w:p>
    <w:p w14:paraId="2B5A4695" w14:textId="383EC042" w:rsidR="00774ADF" w:rsidRPr="00F24500" w:rsidRDefault="00A328D6">
      <w:pPr>
        <w:rPr>
          <w:sz w:val="24"/>
          <w:szCs w:val="24"/>
        </w:rPr>
      </w:pPr>
      <w:r w:rsidRPr="00F24500">
        <w:rPr>
          <w:sz w:val="24"/>
          <w:szCs w:val="24"/>
        </w:rPr>
        <w:t xml:space="preserve">This project will </w:t>
      </w:r>
      <w:r w:rsidR="00F9439F">
        <w:rPr>
          <w:sz w:val="24"/>
          <w:szCs w:val="24"/>
        </w:rPr>
        <w:t>do the base processing of</w:t>
      </w:r>
      <w:r w:rsidRPr="00F24500">
        <w:rPr>
          <w:sz w:val="24"/>
          <w:szCs w:val="24"/>
        </w:rPr>
        <w:t xml:space="preserve"> the data from </w:t>
      </w:r>
      <w:r w:rsidR="00F9439F">
        <w:rPr>
          <w:sz w:val="24"/>
          <w:szCs w:val="24"/>
        </w:rPr>
        <w:t xml:space="preserve">QuickStats </w:t>
      </w:r>
      <w:r w:rsidRPr="00F24500">
        <w:rPr>
          <w:sz w:val="24"/>
          <w:szCs w:val="24"/>
        </w:rPr>
        <w:t xml:space="preserve">into a </w:t>
      </w:r>
      <w:r w:rsidR="00F9439F">
        <w:rPr>
          <w:sz w:val="24"/>
          <w:szCs w:val="24"/>
        </w:rPr>
        <w:t xml:space="preserve">separate </w:t>
      </w:r>
      <w:r w:rsidRPr="00F24500">
        <w:rPr>
          <w:sz w:val="24"/>
          <w:szCs w:val="24"/>
        </w:rPr>
        <w:t>database, cleaning it in the process.</w:t>
      </w:r>
    </w:p>
    <w:p w14:paraId="47881110" w14:textId="77777777" w:rsidR="00A328D6" w:rsidRPr="00F24500" w:rsidRDefault="00A328D6">
      <w:pPr>
        <w:rPr>
          <w:sz w:val="24"/>
          <w:szCs w:val="24"/>
        </w:rPr>
      </w:pPr>
    </w:p>
    <w:p w14:paraId="025D5DF8" w14:textId="191F18FF" w:rsidR="00A328D6" w:rsidRPr="00F24500" w:rsidRDefault="00A328D6">
      <w:pPr>
        <w:rPr>
          <w:sz w:val="24"/>
          <w:szCs w:val="24"/>
        </w:rPr>
      </w:pPr>
      <w:r w:rsidRPr="00F24500">
        <w:rPr>
          <w:sz w:val="24"/>
          <w:szCs w:val="24"/>
        </w:rPr>
        <w:t xml:space="preserve">The code here will be fairly simple. </w:t>
      </w:r>
      <w:r w:rsidR="00811155">
        <w:rPr>
          <w:sz w:val="24"/>
          <w:szCs w:val="24"/>
        </w:rPr>
        <w:t>Only basic</w:t>
      </w:r>
      <w:r w:rsidRPr="00F24500">
        <w:rPr>
          <w:sz w:val="24"/>
          <w:szCs w:val="24"/>
        </w:rPr>
        <w:t xml:space="preserve"> analysis will take place </w:t>
      </w:r>
      <w:r w:rsidR="00811155">
        <w:rPr>
          <w:sz w:val="24"/>
          <w:szCs w:val="24"/>
        </w:rPr>
        <w:t>and</w:t>
      </w:r>
      <w:r w:rsidRPr="00F24500">
        <w:rPr>
          <w:sz w:val="24"/>
          <w:szCs w:val="24"/>
        </w:rPr>
        <w:t xml:space="preserve"> some simple value validation to check that the data is in a valid format.</w:t>
      </w:r>
      <w:r w:rsidR="00811155">
        <w:rPr>
          <w:sz w:val="24"/>
          <w:szCs w:val="24"/>
        </w:rPr>
        <w:t xml:space="preserve"> This is all done in preparation for the AI Data model to begin analysis.</w:t>
      </w:r>
    </w:p>
    <w:p w14:paraId="50CE0A6C" w14:textId="77777777" w:rsidR="00A328D6" w:rsidRPr="00F24500" w:rsidRDefault="00A328D6">
      <w:pPr>
        <w:rPr>
          <w:sz w:val="24"/>
          <w:szCs w:val="24"/>
        </w:rPr>
      </w:pPr>
    </w:p>
    <w:p w14:paraId="4925490F" w14:textId="79CA8ECA" w:rsidR="00A328D6" w:rsidRPr="00F24500" w:rsidRDefault="00A328D6">
      <w:pPr>
        <w:rPr>
          <w:sz w:val="24"/>
          <w:szCs w:val="24"/>
        </w:rPr>
      </w:pPr>
      <w:r w:rsidRPr="00F24500">
        <w:rPr>
          <w:sz w:val="24"/>
          <w:szCs w:val="24"/>
        </w:rPr>
        <w:t>It will keep all the cleaned QuickStats output data within a single database and update that database when appropriate.</w:t>
      </w:r>
    </w:p>
    <w:p w14:paraId="570E9110" w14:textId="77777777" w:rsidR="00774ADF" w:rsidRPr="00F24500" w:rsidRDefault="00774ADF">
      <w:pPr>
        <w:rPr>
          <w:sz w:val="24"/>
          <w:szCs w:val="24"/>
        </w:rPr>
      </w:pPr>
    </w:p>
    <w:p w14:paraId="01C52375" w14:textId="3533ABF7" w:rsidR="00774ADF" w:rsidRPr="00F24500" w:rsidRDefault="00A328D6">
      <w:pPr>
        <w:rPr>
          <w:sz w:val="24"/>
          <w:szCs w:val="24"/>
        </w:rPr>
      </w:pPr>
      <w:r w:rsidRPr="00F24500">
        <w:rPr>
          <w:sz w:val="24"/>
          <w:szCs w:val="24"/>
        </w:rPr>
        <w:t xml:space="preserve">This code will only </w:t>
      </w:r>
      <w:r w:rsidR="00811155">
        <w:rPr>
          <w:sz w:val="24"/>
          <w:szCs w:val="24"/>
        </w:rPr>
        <w:t>ouput</w:t>
      </w:r>
      <w:r w:rsidRPr="00F24500">
        <w:rPr>
          <w:sz w:val="24"/>
          <w:szCs w:val="24"/>
        </w:rPr>
        <w:t xml:space="preserve"> to the output database.</w:t>
      </w:r>
    </w:p>
    <w:p w14:paraId="23D1014E" w14:textId="77777777" w:rsidR="00AA0F7F" w:rsidRPr="00F24500" w:rsidRDefault="00AA0F7F">
      <w:pPr>
        <w:rPr>
          <w:sz w:val="24"/>
          <w:szCs w:val="24"/>
        </w:rPr>
      </w:pPr>
    </w:p>
    <w:p w14:paraId="3EE10E1B" w14:textId="565A1A28" w:rsidR="00AA0F7F" w:rsidRPr="00F24500" w:rsidRDefault="00AA0F7F">
      <w:pPr>
        <w:rPr>
          <w:sz w:val="24"/>
          <w:szCs w:val="24"/>
        </w:rPr>
      </w:pPr>
      <w:r w:rsidRPr="00F24500">
        <w:rPr>
          <w:sz w:val="24"/>
          <w:szCs w:val="24"/>
        </w:rPr>
        <w:t xml:space="preserve">Depending on the quality of the </w:t>
      </w:r>
      <w:r w:rsidR="00F24500" w:rsidRPr="00F24500">
        <w:rPr>
          <w:sz w:val="24"/>
          <w:szCs w:val="24"/>
        </w:rPr>
        <w:t>Q</w:t>
      </w:r>
      <w:r w:rsidRPr="00F24500">
        <w:rPr>
          <w:sz w:val="24"/>
          <w:szCs w:val="24"/>
        </w:rPr>
        <w:t>uick</w:t>
      </w:r>
      <w:r w:rsidR="00F24500" w:rsidRPr="00F24500">
        <w:rPr>
          <w:sz w:val="24"/>
          <w:szCs w:val="24"/>
        </w:rPr>
        <w:t>S</w:t>
      </w:r>
      <w:r w:rsidRPr="00F24500">
        <w:rPr>
          <w:sz w:val="24"/>
          <w:szCs w:val="24"/>
        </w:rPr>
        <w:t>tats output data this program may be very small and simplistic.</w:t>
      </w:r>
    </w:p>
    <w:p w14:paraId="64372B8B" w14:textId="77777777" w:rsidR="00A328D6" w:rsidRPr="00F24500" w:rsidRDefault="00A328D6">
      <w:pPr>
        <w:rPr>
          <w:sz w:val="24"/>
          <w:szCs w:val="24"/>
        </w:rPr>
      </w:pPr>
    </w:p>
    <w:p w14:paraId="384ECE7E" w14:textId="77777777" w:rsidR="00A328D6" w:rsidRPr="00F24500" w:rsidRDefault="00A328D6">
      <w:pPr>
        <w:rPr>
          <w:sz w:val="24"/>
          <w:szCs w:val="24"/>
        </w:rPr>
      </w:pPr>
    </w:p>
    <w:p w14:paraId="02EE01AB" w14:textId="5F865982" w:rsidR="00774ADF" w:rsidRPr="00F24500" w:rsidRDefault="00141DFC" w:rsidP="00774ADF">
      <w:pPr>
        <w:pStyle w:val="Heading2"/>
        <w:tabs>
          <w:tab w:val="clear" w:pos="426"/>
          <w:tab w:val="left" w:pos="567"/>
        </w:tabs>
        <w:ind w:left="567" w:hanging="567"/>
      </w:pPr>
      <w:bookmarkStart w:id="8" w:name="_Toc182816981"/>
      <w:r>
        <w:t xml:space="preserve">AI </w:t>
      </w:r>
      <w:r w:rsidR="00A328D6" w:rsidRPr="00F24500">
        <w:t>Data Analysis</w:t>
      </w:r>
      <w:bookmarkEnd w:id="8"/>
    </w:p>
    <w:p w14:paraId="03045ABA" w14:textId="26D76A2B" w:rsidR="00A328D6" w:rsidRPr="00F24500" w:rsidRDefault="008668B7">
      <w:pPr>
        <w:rPr>
          <w:sz w:val="24"/>
          <w:szCs w:val="24"/>
        </w:rPr>
      </w:pPr>
      <w:r w:rsidRPr="00F24500">
        <w:rPr>
          <w:sz w:val="24"/>
          <w:szCs w:val="24"/>
        </w:rPr>
        <w:t>This R project is used for the AI/machine learning aspect. It will review the outputted, clean data from the new output database and then begin to perform analysis.</w:t>
      </w:r>
    </w:p>
    <w:p w14:paraId="051529EF" w14:textId="77777777" w:rsidR="008668B7" w:rsidRPr="00F24500" w:rsidRDefault="008668B7">
      <w:pPr>
        <w:rPr>
          <w:sz w:val="24"/>
          <w:szCs w:val="24"/>
        </w:rPr>
      </w:pPr>
    </w:p>
    <w:p w14:paraId="626389F4" w14:textId="79A7B515" w:rsidR="008668B7" w:rsidRPr="00F24500" w:rsidRDefault="008668B7">
      <w:pPr>
        <w:rPr>
          <w:sz w:val="24"/>
          <w:szCs w:val="24"/>
        </w:rPr>
      </w:pPr>
      <w:r w:rsidRPr="00F24500">
        <w:rPr>
          <w:sz w:val="24"/>
          <w:szCs w:val="24"/>
        </w:rPr>
        <w:t xml:space="preserve">It will start by loading the data </w:t>
      </w:r>
      <w:r w:rsidR="00E86415" w:rsidRPr="00F24500">
        <w:rPr>
          <w:sz w:val="24"/>
          <w:szCs w:val="24"/>
        </w:rPr>
        <w:t xml:space="preserve">from the database </w:t>
      </w:r>
      <w:r w:rsidRPr="00F24500">
        <w:rPr>
          <w:sz w:val="24"/>
          <w:szCs w:val="24"/>
        </w:rPr>
        <w:t>into R so it can read values from it.</w:t>
      </w:r>
    </w:p>
    <w:p w14:paraId="0DBD1663" w14:textId="77777777" w:rsidR="008668B7" w:rsidRPr="00F24500" w:rsidRDefault="008668B7">
      <w:pPr>
        <w:rPr>
          <w:sz w:val="24"/>
          <w:szCs w:val="24"/>
        </w:rPr>
      </w:pPr>
    </w:p>
    <w:p w14:paraId="4DE9BEAA" w14:textId="3318D5A6" w:rsidR="00AA0F7F" w:rsidRPr="00F24500" w:rsidRDefault="00AA0F7F">
      <w:pPr>
        <w:rPr>
          <w:b/>
          <w:bCs/>
          <w:sz w:val="24"/>
          <w:szCs w:val="24"/>
        </w:rPr>
      </w:pPr>
      <w:r w:rsidRPr="00F24500">
        <w:rPr>
          <w:b/>
          <w:bCs/>
          <w:sz w:val="24"/>
          <w:szCs w:val="24"/>
        </w:rPr>
        <w:t>Model Development</w:t>
      </w:r>
    </w:p>
    <w:p w14:paraId="5992CFEB" w14:textId="743DD741" w:rsidR="008668B7" w:rsidRPr="00F24500" w:rsidRDefault="008668B7">
      <w:pPr>
        <w:rPr>
          <w:sz w:val="24"/>
          <w:szCs w:val="24"/>
        </w:rPr>
      </w:pPr>
      <w:r w:rsidRPr="00F24500">
        <w:rPr>
          <w:sz w:val="24"/>
          <w:szCs w:val="24"/>
        </w:rPr>
        <w:t>Next it will attempt to load the machine learning model if one already exists</w:t>
      </w:r>
      <w:r w:rsidR="00AA0F7F" w:rsidRPr="00F24500">
        <w:rPr>
          <w:sz w:val="24"/>
          <w:szCs w:val="24"/>
        </w:rPr>
        <w:t>:</w:t>
      </w:r>
    </w:p>
    <w:p w14:paraId="78099F08" w14:textId="64D8F549" w:rsidR="00AA0F7F" w:rsidRPr="00F24500" w:rsidRDefault="00AA0F7F" w:rsidP="00AA0F7F">
      <w:pPr>
        <w:pStyle w:val="ListParagraph"/>
        <w:numPr>
          <w:ilvl w:val="0"/>
          <w:numId w:val="9"/>
        </w:numPr>
        <w:rPr>
          <w:sz w:val="24"/>
          <w:szCs w:val="24"/>
        </w:rPr>
      </w:pPr>
      <w:r w:rsidRPr="00F24500">
        <w:rPr>
          <w:sz w:val="24"/>
          <w:szCs w:val="24"/>
        </w:rPr>
        <w:t>If a saved model is available, the project will load it using readRDS(). This allows the project to build upon previous data.</w:t>
      </w:r>
    </w:p>
    <w:p w14:paraId="2791DE01" w14:textId="06AFAF00" w:rsidR="00AA0F7F" w:rsidRPr="00F24500" w:rsidRDefault="00AA0F7F" w:rsidP="00AA0F7F">
      <w:pPr>
        <w:pStyle w:val="ListParagraph"/>
        <w:numPr>
          <w:ilvl w:val="0"/>
          <w:numId w:val="9"/>
        </w:numPr>
        <w:rPr>
          <w:sz w:val="24"/>
          <w:szCs w:val="24"/>
        </w:rPr>
      </w:pPr>
      <w:r w:rsidRPr="00F24500">
        <w:rPr>
          <w:sz w:val="24"/>
          <w:szCs w:val="24"/>
        </w:rPr>
        <w:t>If no model is found, the project will proceed to create a new model from scratch.</w:t>
      </w:r>
      <w:r w:rsidR="00F320CA" w:rsidRPr="00F24500">
        <w:rPr>
          <w:sz w:val="24"/>
          <w:szCs w:val="24"/>
        </w:rPr>
        <w:t xml:space="preserve"> The project will incorporate a loop where the predictions can be </w:t>
      </w:r>
      <w:r w:rsidR="00F24500" w:rsidRPr="00F24500">
        <w:rPr>
          <w:sz w:val="24"/>
          <w:szCs w:val="24"/>
        </w:rPr>
        <w:t>reviewed,</w:t>
      </w:r>
      <w:r w:rsidR="00F320CA" w:rsidRPr="00F24500">
        <w:rPr>
          <w:sz w:val="24"/>
          <w:szCs w:val="24"/>
        </w:rPr>
        <w:t xml:space="preserve"> and the model retrained with new data to enhance its accuracy over time.</w:t>
      </w:r>
    </w:p>
    <w:p w14:paraId="267FCB4F" w14:textId="77777777" w:rsidR="00AA0F7F" w:rsidRPr="00F24500" w:rsidRDefault="00AA0F7F" w:rsidP="00AA0F7F">
      <w:pPr>
        <w:rPr>
          <w:sz w:val="24"/>
          <w:szCs w:val="24"/>
        </w:rPr>
      </w:pPr>
    </w:p>
    <w:p w14:paraId="7D999E38" w14:textId="5DDB9C7B" w:rsidR="00AA0F7F" w:rsidRPr="00F24500" w:rsidRDefault="00AA0F7F" w:rsidP="00AA0F7F">
      <w:pPr>
        <w:rPr>
          <w:sz w:val="24"/>
          <w:szCs w:val="24"/>
        </w:rPr>
      </w:pPr>
      <w:r w:rsidRPr="00F24500">
        <w:rPr>
          <w:sz w:val="24"/>
          <w:szCs w:val="24"/>
        </w:rPr>
        <w:lastRenderedPageBreak/>
        <w:t>There are many different machine learning algorithms that may be applicable to the data. Common algorithms for time series forecasting include:</w:t>
      </w:r>
    </w:p>
    <w:p w14:paraId="0957C920" w14:textId="77777777" w:rsidR="00AA0F7F" w:rsidRPr="00F24500" w:rsidRDefault="00AA0F7F" w:rsidP="00AA0F7F">
      <w:pPr>
        <w:pStyle w:val="ListParagraph"/>
        <w:numPr>
          <w:ilvl w:val="0"/>
          <w:numId w:val="10"/>
        </w:numPr>
        <w:rPr>
          <w:sz w:val="24"/>
          <w:szCs w:val="24"/>
        </w:rPr>
      </w:pPr>
      <w:r w:rsidRPr="00F24500">
        <w:rPr>
          <w:sz w:val="24"/>
          <w:szCs w:val="24"/>
        </w:rPr>
        <w:t>Linear Regression</w:t>
      </w:r>
    </w:p>
    <w:p w14:paraId="07CB90FE" w14:textId="77777777" w:rsidR="00AA0F7F" w:rsidRPr="00F24500" w:rsidRDefault="00AA0F7F" w:rsidP="00AA0F7F">
      <w:pPr>
        <w:pStyle w:val="ListParagraph"/>
        <w:numPr>
          <w:ilvl w:val="0"/>
          <w:numId w:val="10"/>
        </w:numPr>
        <w:rPr>
          <w:sz w:val="24"/>
          <w:szCs w:val="24"/>
        </w:rPr>
      </w:pPr>
      <w:r w:rsidRPr="00F24500">
        <w:rPr>
          <w:sz w:val="24"/>
          <w:szCs w:val="24"/>
        </w:rPr>
        <w:t>Decision Trees</w:t>
      </w:r>
    </w:p>
    <w:p w14:paraId="7E659C16" w14:textId="278614E0" w:rsidR="00AA0F7F" w:rsidRPr="00F24500" w:rsidRDefault="00AA0F7F" w:rsidP="00AA0F7F">
      <w:pPr>
        <w:pStyle w:val="ListParagraph"/>
        <w:numPr>
          <w:ilvl w:val="0"/>
          <w:numId w:val="10"/>
        </w:numPr>
        <w:rPr>
          <w:sz w:val="24"/>
          <w:szCs w:val="24"/>
        </w:rPr>
      </w:pPr>
      <w:r w:rsidRPr="00F24500">
        <w:rPr>
          <w:sz w:val="24"/>
          <w:szCs w:val="24"/>
        </w:rPr>
        <w:t>Random Forests</w:t>
      </w:r>
    </w:p>
    <w:p w14:paraId="02675FB8" w14:textId="77777777" w:rsidR="00A328D6" w:rsidRPr="00F24500" w:rsidRDefault="00A328D6">
      <w:pPr>
        <w:rPr>
          <w:sz w:val="24"/>
          <w:szCs w:val="24"/>
        </w:rPr>
      </w:pPr>
    </w:p>
    <w:p w14:paraId="67E47FD1" w14:textId="63B19106" w:rsidR="00AA0F7F" w:rsidRPr="00F24500" w:rsidRDefault="00AA0F7F">
      <w:pPr>
        <w:rPr>
          <w:sz w:val="24"/>
          <w:szCs w:val="24"/>
        </w:rPr>
      </w:pPr>
      <w:r w:rsidRPr="00F24500">
        <w:rPr>
          <w:sz w:val="24"/>
          <w:szCs w:val="24"/>
        </w:rPr>
        <w:t>Each of these work in a somewhat similar way so no major difference to the development process if any one of them is chosen. Once the project is started a test will be done using each of the three to determine which is most appropriate for QuickStats output data.</w:t>
      </w:r>
    </w:p>
    <w:p w14:paraId="09CFEA4A" w14:textId="77777777" w:rsidR="00AA0F7F" w:rsidRPr="00F24500" w:rsidRDefault="00AA0F7F">
      <w:pPr>
        <w:rPr>
          <w:sz w:val="24"/>
          <w:szCs w:val="24"/>
        </w:rPr>
      </w:pPr>
    </w:p>
    <w:p w14:paraId="461D4730" w14:textId="5EF5BA2E" w:rsidR="00AA0F7F" w:rsidRPr="00F24500" w:rsidRDefault="00AA0F7F">
      <w:pPr>
        <w:rPr>
          <w:sz w:val="24"/>
          <w:szCs w:val="24"/>
        </w:rPr>
      </w:pPr>
      <w:r w:rsidRPr="00F24500">
        <w:rPr>
          <w:sz w:val="24"/>
          <w:szCs w:val="24"/>
        </w:rPr>
        <w:t xml:space="preserve">When training a </w:t>
      </w:r>
      <w:r w:rsidR="00F24500" w:rsidRPr="00F24500">
        <w:rPr>
          <w:sz w:val="24"/>
          <w:szCs w:val="24"/>
        </w:rPr>
        <w:t>model,</w:t>
      </w:r>
      <w:r w:rsidRPr="00F24500">
        <w:rPr>
          <w:sz w:val="24"/>
          <w:szCs w:val="24"/>
        </w:rPr>
        <w:t xml:space="preserve"> The project will split the </w:t>
      </w:r>
      <w:r w:rsidR="00E86415" w:rsidRPr="00F24500">
        <w:rPr>
          <w:sz w:val="24"/>
          <w:szCs w:val="24"/>
        </w:rPr>
        <w:t xml:space="preserve">rows of </w:t>
      </w:r>
      <w:r w:rsidRPr="00F24500">
        <w:rPr>
          <w:sz w:val="24"/>
          <w:szCs w:val="24"/>
        </w:rPr>
        <w:t>data into training and testing sets</w:t>
      </w:r>
      <w:r w:rsidR="00E86415" w:rsidRPr="00F24500">
        <w:rPr>
          <w:sz w:val="24"/>
          <w:szCs w:val="24"/>
        </w:rPr>
        <w:t xml:space="preserve"> using a </w:t>
      </w:r>
      <w:r w:rsidRPr="00F24500">
        <w:rPr>
          <w:sz w:val="24"/>
          <w:szCs w:val="24"/>
        </w:rPr>
        <w:t>70/30 ratio.</w:t>
      </w:r>
    </w:p>
    <w:p w14:paraId="0CD525EA" w14:textId="77777777" w:rsidR="00F320CA" w:rsidRPr="00F24500" w:rsidRDefault="00F320CA" w:rsidP="00E86415">
      <w:pPr>
        <w:rPr>
          <w:sz w:val="24"/>
          <w:szCs w:val="24"/>
        </w:rPr>
      </w:pPr>
    </w:p>
    <w:p w14:paraId="49C86689" w14:textId="61E9CB50" w:rsidR="00E86415" w:rsidRPr="00F24500" w:rsidRDefault="00E86415" w:rsidP="00E86415">
      <w:pPr>
        <w:rPr>
          <w:sz w:val="24"/>
          <w:szCs w:val="24"/>
        </w:rPr>
      </w:pPr>
      <w:r w:rsidRPr="00F24500">
        <w:rPr>
          <w:sz w:val="24"/>
          <w:szCs w:val="24"/>
        </w:rPr>
        <w:t xml:space="preserve">The selected machine learning algorithm will be trained on the training dataset using </w:t>
      </w:r>
      <w:r w:rsidR="00F320CA" w:rsidRPr="00F24500">
        <w:rPr>
          <w:sz w:val="24"/>
          <w:szCs w:val="24"/>
        </w:rPr>
        <w:t xml:space="preserve">various </w:t>
      </w:r>
      <w:r w:rsidRPr="00F24500">
        <w:rPr>
          <w:sz w:val="24"/>
          <w:szCs w:val="24"/>
        </w:rPr>
        <w:t>functions.</w:t>
      </w:r>
    </w:p>
    <w:p w14:paraId="4497A548" w14:textId="77777777" w:rsidR="00E86415" w:rsidRPr="00F24500" w:rsidRDefault="00E86415" w:rsidP="00E86415">
      <w:pPr>
        <w:rPr>
          <w:sz w:val="24"/>
          <w:szCs w:val="24"/>
        </w:rPr>
      </w:pPr>
    </w:p>
    <w:p w14:paraId="003A61A1" w14:textId="4A45616B" w:rsidR="00E86415" w:rsidRPr="00F24500" w:rsidRDefault="00E86415" w:rsidP="00E86415">
      <w:pPr>
        <w:rPr>
          <w:sz w:val="24"/>
          <w:szCs w:val="24"/>
        </w:rPr>
      </w:pPr>
      <w:r w:rsidRPr="00F24500">
        <w:rPr>
          <w:sz w:val="24"/>
          <w:szCs w:val="24"/>
        </w:rPr>
        <w:t>After training, the model will be evaluated using the testing dataset. Metrics such as Mean Absolute Error (MAE), Root Mean Squared Error (RMSE), and R-squared values will be computed to assess the model’s accuracy. Some of this data is what will stored in the Forcasting_Log table in the Forcasting database</w:t>
      </w:r>
      <w:r w:rsidR="00F320CA" w:rsidRPr="00F24500">
        <w:rPr>
          <w:sz w:val="24"/>
          <w:szCs w:val="24"/>
        </w:rPr>
        <w:t>.</w:t>
      </w:r>
    </w:p>
    <w:p w14:paraId="24908E94" w14:textId="77777777" w:rsidR="00F320CA" w:rsidRPr="00F24500" w:rsidRDefault="00F320CA" w:rsidP="00E86415">
      <w:pPr>
        <w:rPr>
          <w:sz w:val="24"/>
          <w:szCs w:val="24"/>
        </w:rPr>
      </w:pPr>
    </w:p>
    <w:p w14:paraId="06ED1B23" w14:textId="2546D370" w:rsidR="00F320CA" w:rsidRPr="00F24500" w:rsidRDefault="00F320CA" w:rsidP="00E86415">
      <w:pPr>
        <w:rPr>
          <w:sz w:val="24"/>
          <w:szCs w:val="24"/>
        </w:rPr>
      </w:pPr>
      <w:r w:rsidRPr="00F24500">
        <w:rPr>
          <w:sz w:val="24"/>
          <w:szCs w:val="24"/>
        </w:rPr>
        <w:t>If for some reason the accuracy or confidence of the predictions found from testing is low, an appropriate warning will be included on any resulting report using that model.</w:t>
      </w:r>
    </w:p>
    <w:p w14:paraId="4E15AAA3" w14:textId="77777777" w:rsidR="00F320CA" w:rsidRPr="00F24500" w:rsidRDefault="00F320CA" w:rsidP="00E86415">
      <w:pPr>
        <w:rPr>
          <w:sz w:val="24"/>
          <w:szCs w:val="24"/>
        </w:rPr>
      </w:pPr>
    </w:p>
    <w:p w14:paraId="2600F4BB" w14:textId="48006AAA" w:rsidR="00F320CA" w:rsidRPr="00F24500" w:rsidRDefault="00F320CA" w:rsidP="00E86415">
      <w:pPr>
        <w:rPr>
          <w:sz w:val="24"/>
          <w:szCs w:val="24"/>
        </w:rPr>
      </w:pPr>
      <w:r w:rsidRPr="00F24500">
        <w:rPr>
          <w:sz w:val="24"/>
          <w:szCs w:val="24"/>
        </w:rPr>
        <w:t>The trained and tested model will be used to make predictions for future dates. The forecasted predictions will then be outputted in the same structure and format as regular output data but into the forecast database.</w:t>
      </w:r>
    </w:p>
    <w:p w14:paraId="70B5EED3" w14:textId="77777777" w:rsidR="0021710D" w:rsidRPr="00F24500" w:rsidRDefault="0021710D" w:rsidP="00E86415">
      <w:pPr>
        <w:rPr>
          <w:sz w:val="24"/>
          <w:szCs w:val="24"/>
        </w:rPr>
      </w:pPr>
    </w:p>
    <w:p w14:paraId="7AEC2CBC" w14:textId="19DE72F8" w:rsidR="0021710D" w:rsidRDefault="0021710D" w:rsidP="00E86415">
      <w:pPr>
        <w:rPr>
          <w:sz w:val="24"/>
          <w:szCs w:val="24"/>
        </w:rPr>
      </w:pPr>
      <w:r w:rsidRPr="00F24500">
        <w:rPr>
          <w:sz w:val="24"/>
          <w:szCs w:val="24"/>
        </w:rPr>
        <w:t>It will also look for strong trends within the source data. Any notable trends will be recorded in the Trends table in the Forecast database.</w:t>
      </w:r>
    </w:p>
    <w:p w14:paraId="47DD8659" w14:textId="77777777" w:rsidR="00F24500" w:rsidRDefault="00F24500" w:rsidP="00E86415">
      <w:pPr>
        <w:rPr>
          <w:sz w:val="24"/>
          <w:szCs w:val="24"/>
        </w:rPr>
      </w:pPr>
    </w:p>
    <w:p w14:paraId="482E9FB1" w14:textId="68E24BA3" w:rsidR="00F24500" w:rsidRPr="00F24500" w:rsidRDefault="00F24500" w:rsidP="00E86415">
      <w:pPr>
        <w:rPr>
          <w:sz w:val="24"/>
          <w:szCs w:val="24"/>
        </w:rPr>
      </w:pPr>
      <w:r>
        <w:rPr>
          <w:sz w:val="24"/>
          <w:szCs w:val="24"/>
        </w:rPr>
        <w:t xml:space="preserve">A backlog of previous versions of the AI model will be kept and allow for reverting to previous versions if errors or </w:t>
      </w:r>
      <w:r w:rsidR="00141DFC">
        <w:rPr>
          <w:sz w:val="24"/>
          <w:szCs w:val="24"/>
        </w:rPr>
        <w:t>inaccuracies occur.</w:t>
      </w:r>
    </w:p>
    <w:p w14:paraId="3E95B9C3" w14:textId="77777777" w:rsidR="00480D57" w:rsidRPr="00F24500" w:rsidRDefault="00480D57" w:rsidP="00E86415">
      <w:pPr>
        <w:rPr>
          <w:sz w:val="24"/>
          <w:szCs w:val="24"/>
        </w:rPr>
      </w:pPr>
    </w:p>
    <w:p w14:paraId="69984E67" w14:textId="7F9FE9C1" w:rsidR="00480D57" w:rsidRPr="00333A72" w:rsidRDefault="00333A72" w:rsidP="00E86415">
      <w:pPr>
        <w:rPr>
          <w:b/>
          <w:bCs/>
          <w:sz w:val="24"/>
          <w:szCs w:val="24"/>
        </w:rPr>
      </w:pPr>
      <w:r w:rsidRPr="00333A72">
        <w:rPr>
          <w:b/>
          <w:bCs/>
          <w:sz w:val="24"/>
          <w:szCs w:val="24"/>
        </w:rPr>
        <w:t>Example Analysis</w:t>
      </w:r>
    </w:p>
    <w:p w14:paraId="78C6CC22" w14:textId="7BDCDF7F" w:rsidR="00E86415" w:rsidRDefault="00333A72">
      <w:pPr>
        <w:rPr>
          <w:sz w:val="24"/>
          <w:szCs w:val="24"/>
        </w:rPr>
      </w:pPr>
      <w:r>
        <w:rPr>
          <w:sz w:val="24"/>
          <w:szCs w:val="24"/>
        </w:rPr>
        <w:t xml:space="preserve">This is </w:t>
      </w:r>
      <w:r w:rsidR="00D0771F">
        <w:rPr>
          <w:sz w:val="24"/>
          <w:szCs w:val="24"/>
        </w:rPr>
        <w:t>some</w:t>
      </w:r>
      <w:r>
        <w:rPr>
          <w:sz w:val="24"/>
          <w:szCs w:val="24"/>
        </w:rPr>
        <w:t xml:space="preserve"> example</w:t>
      </w:r>
      <w:r w:rsidR="00D0771F">
        <w:rPr>
          <w:sz w:val="24"/>
          <w:szCs w:val="24"/>
        </w:rPr>
        <w:t>s</w:t>
      </w:r>
      <w:r>
        <w:rPr>
          <w:sz w:val="24"/>
          <w:szCs w:val="24"/>
        </w:rPr>
        <w:t xml:space="preserve"> of what the analysis process could look like. This is based off some real customer data:</w:t>
      </w:r>
    </w:p>
    <w:p w14:paraId="75E68BDC" w14:textId="77777777" w:rsidR="00333A72" w:rsidRDefault="00333A72">
      <w:pPr>
        <w:rPr>
          <w:sz w:val="24"/>
          <w:szCs w:val="24"/>
        </w:rPr>
      </w:pPr>
    </w:p>
    <w:p w14:paraId="0ADE3D33" w14:textId="3E657377" w:rsidR="00333A72" w:rsidRPr="00333A72" w:rsidRDefault="00333A72" w:rsidP="00333A72">
      <w:pPr>
        <w:rPr>
          <w:sz w:val="24"/>
          <w:szCs w:val="24"/>
        </w:rPr>
      </w:pPr>
      <w:r w:rsidRPr="00333A72">
        <w:rPr>
          <w:b/>
          <w:bCs/>
          <w:sz w:val="24"/>
          <w:szCs w:val="24"/>
        </w:rPr>
        <w:t>Observation:</w:t>
      </w:r>
      <w:r w:rsidRPr="00333A72">
        <w:rPr>
          <w:sz w:val="24"/>
          <w:szCs w:val="24"/>
        </w:rPr>
        <w:t xml:space="preserve"> Concetti and Powders show downtime percentages of 99.9% and 96.6%, respectively.</w:t>
      </w:r>
    </w:p>
    <w:p w14:paraId="0ADE8235" w14:textId="5ABB052E" w:rsidR="00333A72" w:rsidRPr="00333A72" w:rsidRDefault="00333A72" w:rsidP="00333A72">
      <w:pPr>
        <w:rPr>
          <w:sz w:val="24"/>
          <w:szCs w:val="24"/>
        </w:rPr>
      </w:pPr>
      <w:r w:rsidRPr="00333A72">
        <w:rPr>
          <w:b/>
          <w:bCs/>
          <w:sz w:val="24"/>
          <w:szCs w:val="24"/>
        </w:rPr>
        <w:t>Analysis:</w:t>
      </w:r>
      <w:r w:rsidRPr="00333A72">
        <w:rPr>
          <w:sz w:val="24"/>
          <w:szCs w:val="24"/>
        </w:rPr>
        <w:t xml:space="preserve"> Given this extreme downtime, regular </w:t>
      </w:r>
      <w:r>
        <w:rPr>
          <w:sz w:val="24"/>
          <w:szCs w:val="24"/>
        </w:rPr>
        <w:t xml:space="preserve">active </w:t>
      </w:r>
      <w:r w:rsidRPr="00333A72">
        <w:rPr>
          <w:sz w:val="24"/>
          <w:szCs w:val="24"/>
        </w:rPr>
        <w:t>production is rarely achieved, suggesting the need for improved reliability</w:t>
      </w:r>
      <w:r>
        <w:rPr>
          <w:sz w:val="24"/>
          <w:szCs w:val="24"/>
        </w:rPr>
        <w:t>.</w:t>
      </w:r>
    </w:p>
    <w:p w14:paraId="02E3DCB3" w14:textId="1535D2F8" w:rsidR="00333A72" w:rsidRPr="00F24500" w:rsidRDefault="00333A72" w:rsidP="00333A72">
      <w:pPr>
        <w:rPr>
          <w:sz w:val="24"/>
          <w:szCs w:val="24"/>
        </w:rPr>
      </w:pPr>
      <w:r w:rsidRPr="00333A72">
        <w:rPr>
          <w:b/>
          <w:bCs/>
          <w:sz w:val="24"/>
          <w:szCs w:val="24"/>
        </w:rPr>
        <w:t>Recommendation:</w:t>
      </w:r>
      <w:r w:rsidRPr="00333A72">
        <w:rPr>
          <w:sz w:val="24"/>
          <w:szCs w:val="24"/>
        </w:rPr>
        <w:t xml:space="preserve"> Shifting from reactive to preventive maintenance on these assets could help address minor issues before they become major breakdowns, ultimately reducing downtime.</w:t>
      </w:r>
    </w:p>
    <w:p w14:paraId="6FE6CED4" w14:textId="77777777" w:rsidR="00AA0F7F" w:rsidRPr="00F24500" w:rsidRDefault="00AA0F7F">
      <w:pPr>
        <w:rPr>
          <w:sz w:val="24"/>
          <w:szCs w:val="24"/>
        </w:rPr>
      </w:pPr>
    </w:p>
    <w:p w14:paraId="0F8C1711" w14:textId="77777777" w:rsidR="00AA0F7F" w:rsidRDefault="00AA0F7F">
      <w:pPr>
        <w:rPr>
          <w:sz w:val="24"/>
          <w:szCs w:val="24"/>
        </w:rPr>
      </w:pPr>
    </w:p>
    <w:p w14:paraId="10760931" w14:textId="77777777" w:rsidR="00333A72" w:rsidRPr="00333A72" w:rsidRDefault="00333A72" w:rsidP="00333A72">
      <w:pPr>
        <w:rPr>
          <w:b/>
          <w:bCs/>
          <w:sz w:val="24"/>
          <w:szCs w:val="24"/>
        </w:rPr>
      </w:pPr>
      <w:r w:rsidRPr="00333A72">
        <w:rPr>
          <w:b/>
          <w:bCs/>
          <w:sz w:val="24"/>
          <w:szCs w:val="24"/>
        </w:rPr>
        <w:t>Observation</w:t>
      </w:r>
    </w:p>
    <w:p w14:paraId="1B4B68A1" w14:textId="3BC0C556" w:rsidR="00333A72" w:rsidRPr="00333A72" w:rsidRDefault="00D0771F" w:rsidP="00333A72">
      <w:pPr>
        <w:rPr>
          <w:sz w:val="24"/>
          <w:szCs w:val="24"/>
        </w:rPr>
      </w:pPr>
      <w:r>
        <w:rPr>
          <w:sz w:val="24"/>
          <w:szCs w:val="24"/>
        </w:rPr>
        <w:t>M</w:t>
      </w:r>
      <w:r w:rsidR="00333A72" w:rsidRPr="00333A72">
        <w:rPr>
          <w:sz w:val="24"/>
          <w:szCs w:val="24"/>
        </w:rPr>
        <w:t xml:space="preserve">any entries labeled as </w:t>
      </w:r>
      <w:r>
        <w:rPr>
          <w:sz w:val="24"/>
          <w:szCs w:val="24"/>
        </w:rPr>
        <w:t>“</w:t>
      </w:r>
      <w:r w:rsidR="00333A72" w:rsidRPr="00333A72">
        <w:rPr>
          <w:sz w:val="24"/>
          <w:szCs w:val="24"/>
        </w:rPr>
        <w:t>DTM Info Not Entered</w:t>
      </w:r>
      <w:r>
        <w:rPr>
          <w:sz w:val="24"/>
          <w:szCs w:val="24"/>
        </w:rPr>
        <w:t>”</w:t>
      </w:r>
      <w:r w:rsidR="00333A72" w:rsidRPr="00333A72">
        <w:rPr>
          <w:sz w:val="24"/>
          <w:szCs w:val="24"/>
        </w:rPr>
        <w:t xml:space="preserve"> or </w:t>
      </w:r>
      <w:r>
        <w:rPr>
          <w:sz w:val="24"/>
          <w:szCs w:val="24"/>
        </w:rPr>
        <w:t>“</w:t>
      </w:r>
      <w:r w:rsidR="00333A72" w:rsidRPr="00333A72">
        <w:rPr>
          <w:sz w:val="24"/>
          <w:szCs w:val="24"/>
        </w:rPr>
        <w:t>No Reason Entered.</w:t>
      </w:r>
      <w:r>
        <w:rPr>
          <w:sz w:val="24"/>
          <w:szCs w:val="24"/>
        </w:rPr>
        <w:t>”</w:t>
      </w:r>
    </w:p>
    <w:p w14:paraId="36F9BB6F" w14:textId="77777777" w:rsidR="00333A72" w:rsidRPr="00333A72" w:rsidRDefault="00333A72" w:rsidP="00333A72">
      <w:pPr>
        <w:rPr>
          <w:b/>
          <w:bCs/>
          <w:sz w:val="24"/>
          <w:szCs w:val="24"/>
        </w:rPr>
      </w:pPr>
      <w:r w:rsidRPr="00333A72">
        <w:rPr>
          <w:b/>
          <w:bCs/>
          <w:sz w:val="24"/>
          <w:szCs w:val="24"/>
        </w:rPr>
        <w:t>Analysis</w:t>
      </w:r>
    </w:p>
    <w:p w14:paraId="74AED495" w14:textId="4A2C3626" w:rsidR="00333A72" w:rsidRDefault="00333A72" w:rsidP="00333A72">
      <w:pPr>
        <w:rPr>
          <w:sz w:val="24"/>
          <w:szCs w:val="24"/>
        </w:rPr>
      </w:pPr>
      <w:r w:rsidRPr="00333A72">
        <w:rPr>
          <w:sz w:val="24"/>
          <w:szCs w:val="24"/>
        </w:rPr>
        <w:t>The frequent lack of entered downtime reasons may stem from inconsistent data entry or limited training on the importance of tracking downtime causes accurately.</w:t>
      </w:r>
    </w:p>
    <w:p w14:paraId="133EC691" w14:textId="7C9628B7" w:rsidR="00D0771F" w:rsidRPr="00333A72" w:rsidRDefault="00D0771F" w:rsidP="00333A72">
      <w:pPr>
        <w:rPr>
          <w:sz w:val="24"/>
          <w:szCs w:val="24"/>
        </w:rPr>
      </w:pPr>
      <w:r>
        <w:rPr>
          <w:sz w:val="24"/>
          <w:szCs w:val="24"/>
        </w:rPr>
        <w:t>Comparing this to the rest of the data shows no specific operator or asset is to blame and it is a site wide issue.</w:t>
      </w:r>
    </w:p>
    <w:p w14:paraId="721E5B53" w14:textId="77777777" w:rsidR="00333A72" w:rsidRPr="00333A72" w:rsidRDefault="00333A72" w:rsidP="00333A72">
      <w:pPr>
        <w:rPr>
          <w:b/>
          <w:bCs/>
          <w:sz w:val="24"/>
          <w:szCs w:val="24"/>
        </w:rPr>
      </w:pPr>
      <w:r w:rsidRPr="00333A72">
        <w:rPr>
          <w:b/>
          <w:bCs/>
          <w:sz w:val="24"/>
          <w:szCs w:val="24"/>
        </w:rPr>
        <w:t>Recommendation</w:t>
      </w:r>
    </w:p>
    <w:p w14:paraId="224D1430" w14:textId="7FC4356C" w:rsidR="00333A72" w:rsidRPr="00333A72" w:rsidRDefault="00333A72" w:rsidP="00333A72">
      <w:pPr>
        <w:rPr>
          <w:sz w:val="24"/>
          <w:szCs w:val="24"/>
        </w:rPr>
      </w:pPr>
      <w:r w:rsidRPr="00333A72">
        <w:rPr>
          <w:sz w:val="24"/>
          <w:szCs w:val="24"/>
        </w:rPr>
        <w:t xml:space="preserve">Conduct training sessions for operators on the importance of accurate </w:t>
      </w:r>
      <w:r w:rsidR="001962FC">
        <w:rPr>
          <w:sz w:val="24"/>
          <w:szCs w:val="24"/>
        </w:rPr>
        <w:t xml:space="preserve">information and </w:t>
      </w:r>
      <w:r w:rsidRPr="00333A72">
        <w:rPr>
          <w:sz w:val="24"/>
          <w:szCs w:val="24"/>
        </w:rPr>
        <w:t>downtime logging.</w:t>
      </w:r>
    </w:p>
    <w:p w14:paraId="74B07977" w14:textId="77777777" w:rsidR="00333A72" w:rsidRDefault="00333A72">
      <w:pPr>
        <w:rPr>
          <w:sz w:val="24"/>
          <w:szCs w:val="24"/>
        </w:rPr>
      </w:pPr>
    </w:p>
    <w:p w14:paraId="4E49EC39" w14:textId="77777777" w:rsidR="00BB33E0" w:rsidRPr="00333A72" w:rsidRDefault="00BB33E0" w:rsidP="00BB33E0">
      <w:pPr>
        <w:rPr>
          <w:b/>
          <w:bCs/>
          <w:sz w:val="24"/>
          <w:szCs w:val="24"/>
        </w:rPr>
      </w:pPr>
      <w:r w:rsidRPr="00333A72">
        <w:rPr>
          <w:b/>
          <w:bCs/>
          <w:sz w:val="24"/>
          <w:szCs w:val="24"/>
        </w:rPr>
        <w:t>Observation</w:t>
      </w:r>
    </w:p>
    <w:p w14:paraId="04F820C6" w14:textId="4F06E98A" w:rsidR="00BB33E0" w:rsidRPr="00333A72" w:rsidRDefault="00BB33E0" w:rsidP="00BB33E0">
      <w:pPr>
        <w:rPr>
          <w:sz w:val="24"/>
          <w:szCs w:val="24"/>
        </w:rPr>
      </w:pPr>
      <w:r>
        <w:rPr>
          <w:sz w:val="24"/>
          <w:szCs w:val="24"/>
        </w:rPr>
        <w:t>Performance percentage values are sometimes over 100%</w:t>
      </w:r>
    </w:p>
    <w:p w14:paraId="3E0E0C25" w14:textId="77777777" w:rsidR="00BB33E0" w:rsidRPr="00333A72" w:rsidRDefault="00BB33E0" w:rsidP="00BB33E0">
      <w:pPr>
        <w:rPr>
          <w:b/>
          <w:bCs/>
          <w:sz w:val="24"/>
          <w:szCs w:val="24"/>
        </w:rPr>
      </w:pPr>
      <w:r w:rsidRPr="00333A72">
        <w:rPr>
          <w:b/>
          <w:bCs/>
          <w:sz w:val="24"/>
          <w:szCs w:val="24"/>
        </w:rPr>
        <w:t>Analysis</w:t>
      </w:r>
    </w:p>
    <w:p w14:paraId="276BB25F" w14:textId="65575637" w:rsidR="00AC0AD3" w:rsidRPr="00333A72" w:rsidRDefault="00AC0AD3" w:rsidP="00BB33E0">
      <w:pPr>
        <w:rPr>
          <w:sz w:val="24"/>
          <w:szCs w:val="24"/>
        </w:rPr>
      </w:pPr>
      <w:r>
        <w:rPr>
          <w:sz w:val="24"/>
          <w:szCs w:val="24"/>
        </w:rPr>
        <w:t>This seems to be a regular occurrence with values commonly closer to 120%. This indicates that the targets are not accurate metrics.</w:t>
      </w:r>
    </w:p>
    <w:p w14:paraId="0F61BB1B" w14:textId="77777777" w:rsidR="00BB33E0" w:rsidRPr="00333A72" w:rsidRDefault="00BB33E0" w:rsidP="00BB33E0">
      <w:pPr>
        <w:rPr>
          <w:b/>
          <w:bCs/>
          <w:sz w:val="24"/>
          <w:szCs w:val="24"/>
        </w:rPr>
      </w:pPr>
      <w:r w:rsidRPr="00333A72">
        <w:rPr>
          <w:b/>
          <w:bCs/>
          <w:sz w:val="24"/>
          <w:szCs w:val="24"/>
        </w:rPr>
        <w:t>Recommendation</w:t>
      </w:r>
    </w:p>
    <w:p w14:paraId="3353AF56" w14:textId="713FF005" w:rsidR="00BB33E0" w:rsidRPr="00333A72" w:rsidRDefault="00AC0AD3" w:rsidP="00BB33E0">
      <w:pPr>
        <w:rPr>
          <w:sz w:val="24"/>
          <w:szCs w:val="24"/>
        </w:rPr>
      </w:pPr>
      <w:r>
        <w:rPr>
          <w:sz w:val="24"/>
          <w:szCs w:val="24"/>
        </w:rPr>
        <w:t>A review of target outputs for running assets should be undertaken to improve resulting metrics.</w:t>
      </w:r>
    </w:p>
    <w:p w14:paraId="12CC9A58" w14:textId="77777777" w:rsidR="00BB33E0" w:rsidRPr="00F24500" w:rsidRDefault="00BB33E0">
      <w:pPr>
        <w:rPr>
          <w:sz w:val="24"/>
          <w:szCs w:val="24"/>
        </w:rPr>
      </w:pPr>
    </w:p>
    <w:p w14:paraId="4742F53D" w14:textId="23BF7139" w:rsidR="00370CE5" w:rsidRPr="00F24500" w:rsidRDefault="00370CE5">
      <w:r w:rsidRPr="00F24500">
        <w:br w:type="page"/>
      </w:r>
    </w:p>
    <w:p w14:paraId="5A6A3407" w14:textId="77777777" w:rsidR="0003069E" w:rsidRPr="00F24500" w:rsidRDefault="0003069E" w:rsidP="0003069E"/>
    <w:p w14:paraId="7A408843" w14:textId="1D74C98B" w:rsidR="002E0EBE" w:rsidRPr="00F24500" w:rsidRDefault="006F55EC">
      <w:pPr>
        <w:pStyle w:val="Heading1"/>
      </w:pPr>
      <w:bookmarkStart w:id="9" w:name="_Toc182816982"/>
      <w:bookmarkEnd w:id="6"/>
      <w:r w:rsidRPr="00F24500">
        <w:t>Databases</w:t>
      </w:r>
      <w:bookmarkEnd w:id="9"/>
    </w:p>
    <w:p w14:paraId="1E73B438" w14:textId="14716F79" w:rsidR="004D4F34" w:rsidRPr="00F24500" w:rsidRDefault="00D83A19" w:rsidP="006F55EC">
      <w:pPr>
        <w:rPr>
          <w:sz w:val="24"/>
          <w:szCs w:val="24"/>
        </w:rPr>
      </w:pPr>
      <w:bookmarkStart w:id="10" w:name="_Toc162333641"/>
      <w:r w:rsidRPr="00F24500">
        <w:rPr>
          <w:sz w:val="24"/>
          <w:szCs w:val="24"/>
        </w:rPr>
        <w:t>There are two database</w:t>
      </w:r>
      <w:r w:rsidR="00AB3D06" w:rsidRPr="00F24500">
        <w:rPr>
          <w:sz w:val="24"/>
          <w:szCs w:val="24"/>
        </w:rPr>
        <w:t>s</w:t>
      </w:r>
      <w:r w:rsidR="00DF3F36">
        <w:rPr>
          <w:sz w:val="24"/>
          <w:szCs w:val="24"/>
        </w:rPr>
        <w:t xml:space="preserve"> types</w:t>
      </w:r>
      <w:r w:rsidR="00AB3D06" w:rsidRPr="00F24500">
        <w:rPr>
          <w:sz w:val="24"/>
          <w:szCs w:val="24"/>
        </w:rPr>
        <w:t xml:space="preserve"> as part of ReportPro. The structured output which is a cleaned and formatted version of all the QuickStats output data, and a forecast database for the AI predictions.</w:t>
      </w:r>
    </w:p>
    <w:p w14:paraId="1AA4FBCE" w14:textId="77777777" w:rsidR="00AB3D06" w:rsidRPr="00F24500" w:rsidRDefault="00AB3D06" w:rsidP="006F55EC">
      <w:pPr>
        <w:rPr>
          <w:sz w:val="24"/>
          <w:szCs w:val="24"/>
        </w:rPr>
      </w:pPr>
    </w:p>
    <w:p w14:paraId="70C13C9A" w14:textId="706E67DB" w:rsidR="00AB3D06" w:rsidRPr="00F24500" w:rsidRDefault="00AB3D06" w:rsidP="006F55EC">
      <w:pPr>
        <w:rPr>
          <w:sz w:val="24"/>
          <w:szCs w:val="24"/>
        </w:rPr>
      </w:pPr>
      <w:r w:rsidRPr="00F24500">
        <w:rPr>
          <w:sz w:val="24"/>
          <w:szCs w:val="24"/>
        </w:rPr>
        <w:t>While both of these databases are initially intended to only be involved with ReportPro it is possible other applications may want access to this data in the future</w:t>
      </w:r>
      <w:r w:rsidR="00281D0E" w:rsidRPr="00F24500">
        <w:rPr>
          <w:sz w:val="24"/>
          <w:szCs w:val="24"/>
        </w:rPr>
        <w:t xml:space="preserve"> so they will be made with this in mind.</w:t>
      </w:r>
    </w:p>
    <w:p w14:paraId="261171E5" w14:textId="77777777" w:rsidR="00D83A19" w:rsidRPr="00F24500" w:rsidRDefault="00D83A19" w:rsidP="006F55EC">
      <w:pPr>
        <w:rPr>
          <w:sz w:val="24"/>
          <w:szCs w:val="24"/>
        </w:rPr>
      </w:pPr>
    </w:p>
    <w:p w14:paraId="5D3A02E8" w14:textId="1FB57D51" w:rsidR="00AA5DC3" w:rsidRPr="00F24500" w:rsidRDefault="00AA5DC3" w:rsidP="006F55EC">
      <w:pPr>
        <w:rPr>
          <w:sz w:val="24"/>
          <w:szCs w:val="24"/>
        </w:rPr>
      </w:pPr>
      <w:r w:rsidRPr="00F24500">
        <w:rPr>
          <w:sz w:val="24"/>
          <w:szCs w:val="24"/>
        </w:rPr>
        <w:t>The two databases will be similar in structure due to both mainly containing data in the QuickStats output format.</w:t>
      </w:r>
    </w:p>
    <w:p w14:paraId="11CBC3F2" w14:textId="77777777" w:rsidR="00AA5DC3" w:rsidRPr="00F24500" w:rsidRDefault="00AA5DC3" w:rsidP="006F55EC">
      <w:pPr>
        <w:rPr>
          <w:sz w:val="24"/>
          <w:szCs w:val="24"/>
        </w:rPr>
      </w:pPr>
    </w:p>
    <w:p w14:paraId="3AC2122B" w14:textId="19E8C8A1" w:rsidR="00281D0E" w:rsidRPr="00F24500" w:rsidRDefault="00281D0E" w:rsidP="006F55EC">
      <w:pPr>
        <w:rPr>
          <w:sz w:val="24"/>
          <w:szCs w:val="24"/>
        </w:rPr>
      </w:pPr>
      <w:r w:rsidRPr="00F24500">
        <w:rPr>
          <w:sz w:val="24"/>
          <w:szCs w:val="24"/>
        </w:rPr>
        <w:t xml:space="preserve">Each database will only have a single program that writes data into it but </w:t>
      </w:r>
      <w:r w:rsidR="00AA5DC3" w:rsidRPr="00F24500">
        <w:rPr>
          <w:sz w:val="24"/>
          <w:szCs w:val="24"/>
        </w:rPr>
        <w:t>multiple</w:t>
      </w:r>
      <w:r w:rsidRPr="00F24500">
        <w:rPr>
          <w:sz w:val="24"/>
          <w:szCs w:val="24"/>
        </w:rPr>
        <w:t xml:space="preserve"> that read from it.</w:t>
      </w:r>
    </w:p>
    <w:p w14:paraId="6B8D887B" w14:textId="77777777" w:rsidR="00F60411" w:rsidRPr="00F24500" w:rsidRDefault="00F60411" w:rsidP="006F55EC">
      <w:pPr>
        <w:rPr>
          <w:sz w:val="24"/>
          <w:szCs w:val="24"/>
        </w:rPr>
      </w:pPr>
    </w:p>
    <w:p w14:paraId="436214FC" w14:textId="77777777" w:rsidR="000E6639" w:rsidRPr="00F24500" w:rsidRDefault="000E6639" w:rsidP="006F55EC">
      <w:pPr>
        <w:rPr>
          <w:sz w:val="24"/>
          <w:szCs w:val="24"/>
        </w:rPr>
      </w:pPr>
    </w:p>
    <w:p w14:paraId="48E0F044" w14:textId="24648FF9" w:rsidR="00D83A19" w:rsidRPr="00F24500" w:rsidRDefault="00D83A19" w:rsidP="00D83A19">
      <w:pPr>
        <w:pStyle w:val="Heading2"/>
        <w:tabs>
          <w:tab w:val="clear" w:pos="426"/>
          <w:tab w:val="left" w:pos="567"/>
        </w:tabs>
        <w:ind w:left="567" w:hanging="567"/>
      </w:pPr>
      <w:bookmarkStart w:id="11" w:name="_Toc182816983"/>
      <w:r w:rsidRPr="00F24500">
        <w:t>Output Database</w:t>
      </w:r>
      <w:bookmarkEnd w:id="11"/>
    </w:p>
    <w:p w14:paraId="094D9AA8" w14:textId="4A611E55" w:rsidR="00D83A19" w:rsidRPr="00F24500" w:rsidRDefault="00AB3D06" w:rsidP="006F55EC">
      <w:pPr>
        <w:rPr>
          <w:sz w:val="24"/>
          <w:szCs w:val="24"/>
        </w:rPr>
      </w:pPr>
      <w:r w:rsidRPr="00F24500">
        <w:rPr>
          <w:sz w:val="24"/>
          <w:szCs w:val="24"/>
        </w:rPr>
        <w:t xml:space="preserve">The sctructured output database version of </w:t>
      </w:r>
      <w:r w:rsidR="009777A3" w:rsidRPr="00F24500">
        <w:rPr>
          <w:sz w:val="24"/>
          <w:szCs w:val="24"/>
        </w:rPr>
        <w:t>Q</w:t>
      </w:r>
      <w:r w:rsidRPr="00F24500">
        <w:rPr>
          <w:sz w:val="24"/>
          <w:szCs w:val="24"/>
        </w:rPr>
        <w:t>uick</w:t>
      </w:r>
      <w:r w:rsidR="009777A3" w:rsidRPr="00F24500">
        <w:rPr>
          <w:sz w:val="24"/>
          <w:szCs w:val="24"/>
        </w:rPr>
        <w:t>S</w:t>
      </w:r>
      <w:r w:rsidRPr="00F24500">
        <w:rPr>
          <w:sz w:val="24"/>
          <w:szCs w:val="24"/>
        </w:rPr>
        <w:t>tats</w:t>
      </w:r>
      <w:r w:rsidR="009777A3" w:rsidRPr="00F24500">
        <w:rPr>
          <w:sz w:val="24"/>
          <w:szCs w:val="24"/>
        </w:rPr>
        <w:t xml:space="preserve"> output. The output database will be a very similar schema to the current QuickStats output </w:t>
      </w:r>
      <w:r w:rsidR="00DF3F36">
        <w:rPr>
          <w:sz w:val="24"/>
          <w:szCs w:val="24"/>
        </w:rPr>
        <w:t>database</w:t>
      </w:r>
      <w:r w:rsidR="009777A3" w:rsidRPr="00F24500">
        <w:rPr>
          <w:sz w:val="24"/>
          <w:szCs w:val="24"/>
        </w:rPr>
        <w:t xml:space="preserve"> with a few </w:t>
      </w:r>
      <w:r w:rsidR="00DF3F36">
        <w:rPr>
          <w:sz w:val="24"/>
          <w:szCs w:val="24"/>
        </w:rPr>
        <w:t xml:space="preserve">key </w:t>
      </w:r>
      <w:r w:rsidR="009777A3" w:rsidRPr="00F24500">
        <w:rPr>
          <w:sz w:val="24"/>
          <w:szCs w:val="24"/>
        </w:rPr>
        <w:t>differences.</w:t>
      </w:r>
    </w:p>
    <w:p w14:paraId="6BFBF764" w14:textId="77777777" w:rsidR="009777A3" w:rsidRPr="00F24500" w:rsidRDefault="009777A3" w:rsidP="006F55EC">
      <w:pPr>
        <w:rPr>
          <w:sz w:val="24"/>
          <w:szCs w:val="24"/>
        </w:rPr>
      </w:pPr>
    </w:p>
    <w:p w14:paraId="30E6E51F" w14:textId="544B5161" w:rsidR="009777A3" w:rsidRPr="00F24500" w:rsidRDefault="009777A3" w:rsidP="006F55EC">
      <w:pPr>
        <w:rPr>
          <w:sz w:val="24"/>
          <w:szCs w:val="24"/>
        </w:rPr>
      </w:pPr>
      <w:r w:rsidRPr="00F24500">
        <w:rPr>
          <w:sz w:val="24"/>
          <w:szCs w:val="24"/>
        </w:rPr>
        <w:t xml:space="preserve">Data will be cleaned before it is inserted into the database. </w:t>
      </w:r>
      <w:r w:rsidR="00AE0EBC">
        <w:rPr>
          <w:sz w:val="24"/>
          <w:szCs w:val="24"/>
        </w:rPr>
        <w:t>The d</w:t>
      </w:r>
      <w:r w:rsidRPr="00F24500">
        <w:rPr>
          <w:sz w:val="24"/>
          <w:szCs w:val="24"/>
        </w:rPr>
        <w:t xml:space="preserve">ata cleaning </w:t>
      </w:r>
      <w:r w:rsidR="00AE0EBC">
        <w:rPr>
          <w:sz w:val="24"/>
          <w:szCs w:val="24"/>
        </w:rPr>
        <w:t xml:space="preserve">will </w:t>
      </w:r>
      <w:r w:rsidRPr="00F24500">
        <w:rPr>
          <w:sz w:val="24"/>
          <w:szCs w:val="24"/>
        </w:rPr>
        <w:t>involve the following processes:</w:t>
      </w:r>
    </w:p>
    <w:p w14:paraId="55560C65" w14:textId="77777777" w:rsidR="009777A3" w:rsidRPr="00F24500" w:rsidRDefault="009777A3" w:rsidP="006F55EC">
      <w:pPr>
        <w:rPr>
          <w:sz w:val="24"/>
          <w:szCs w:val="24"/>
        </w:rPr>
      </w:pPr>
    </w:p>
    <w:p w14:paraId="3FFA43D9" w14:textId="1762412B" w:rsidR="009777A3" w:rsidRPr="00F24500" w:rsidRDefault="009777A3" w:rsidP="009777A3">
      <w:pPr>
        <w:rPr>
          <w:sz w:val="24"/>
          <w:szCs w:val="24"/>
        </w:rPr>
      </w:pPr>
      <w:r w:rsidRPr="00F24500">
        <w:rPr>
          <w:b/>
          <w:bCs/>
          <w:sz w:val="24"/>
          <w:szCs w:val="24"/>
        </w:rPr>
        <w:t>Handling Missing Values</w:t>
      </w:r>
      <w:r w:rsidRPr="00F24500">
        <w:rPr>
          <w:sz w:val="24"/>
          <w:szCs w:val="24"/>
        </w:rPr>
        <w:t>: Filling in, replacing, or discarding records with missing values based on defined rules.</w:t>
      </w:r>
    </w:p>
    <w:p w14:paraId="33856DE8" w14:textId="6482354C" w:rsidR="009777A3" w:rsidRPr="00F24500" w:rsidRDefault="009777A3" w:rsidP="009777A3">
      <w:pPr>
        <w:rPr>
          <w:sz w:val="24"/>
          <w:szCs w:val="24"/>
        </w:rPr>
      </w:pPr>
      <w:r w:rsidRPr="00F24500">
        <w:rPr>
          <w:b/>
          <w:bCs/>
          <w:sz w:val="24"/>
          <w:szCs w:val="24"/>
        </w:rPr>
        <w:t>Ensuring Consistency</w:t>
      </w:r>
      <w:r w:rsidRPr="00F24500">
        <w:rPr>
          <w:sz w:val="24"/>
          <w:szCs w:val="24"/>
        </w:rPr>
        <w:t>: Ensuring the data aligns with the predefined structure and relationships in the database, including data type validation and field length checks.</w:t>
      </w:r>
    </w:p>
    <w:p w14:paraId="15AF3BA2" w14:textId="5B1D1A5C" w:rsidR="009777A3" w:rsidRPr="00F24500" w:rsidRDefault="009777A3" w:rsidP="009777A3">
      <w:pPr>
        <w:rPr>
          <w:sz w:val="24"/>
          <w:szCs w:val="24"/>
        </w:rPr>
      </w:pPr>
      <w:r w:rsidRPr="00F24500">
        <w:rPr>
          <w:b/>
          <w:bCs/>
          <w:sz w:val="24"/>
          <w:szCs w:val="24"/>
        </w:rPr>
        <w:t>Removing Irrelevant Data</w:t>
      </w:r>
      <w:r w:rsidRPr="00F24500">
        <w:rPr>
          <w:sz w:val="24"/>
          <w:szCs w:val="24"/>
        </w:rPr>
        <w:t xml:space="preserve">: Excluding fields that are unnecessary for the </w:t>
      </w:r>
      <w:r w:rsidR="00AE0EBC">
        <w:rPr>
          <w:sz w:val="24"/>
          <w:szCs w:val="24"/>
        </w:rPr>
        <w:t>reporting documentation</w:t>
      </w:r>
      <w:r w:rsidRPr="00F24500">
        <w:rPr>
          <w:sz w:val="24"/>
          <w:szCs w:val="24"/>
        </w:rPr>
        <w:t>.</w:t>
      </w:r>
      <w:r w:rsidR="00AE0EBC">
        <w:rPr>
          <w:sz w:val="24"/>
          <w:szCs w:val="24"/>
        </w:rPr>
        <w:t xml:space="preserve"> This will greatly simplify the data and reduce the storage size.</w:t>
      </w:r>
    </w:p>
    <w:p w14:paraId="5DCA5843" w14:textId="0C205A6D" w:rsidR="009777A3" w:rsidRPr="00F24500" w:rsidRDefault="009777A3" w:rsidP="009777A3">
      <w:pPr>
        <w:rPr>
          <w:sz w:val="24"/>
          <w:szCs w:val="24"/>
        </w:rPr>
      </w:pPr>
      <w:r w:rsidRPr="00F24500">
        <w:rPr>
          <w:b/>
          <w:bCs/>
          <w:sz w:val="24"/>
          <w:szCs w:val="24"/>
        </w:rPr>
        <w:t>Fixing Wrong Fields</w:t>
      </w:r>
      <w:r w:rsidRPr="00F24500">
        <w:rPr>
          <w:sz w:val="24"/>
          <w:szCs w:val="24"/>
        </w:rPr>
        <w:t>: Updating or removing data that is blatantly wrong (e.g., negative counts, decimal counts for int values, over 100% etc.)</w:t>
      </w:r>
    </w:p>
    <w:p w14:paraId="726F7029" w14:textId="77777777" w:rsidR="009777A3" w:rsidRPr="00F24500" w:rsidRDefault="009777A3" w:rsidP="009777A3">
      <w:pPr>
        <w:rPr>
          <w:sz w:val="24"/>
          <w:szCs w:val="24"/>
        </w:rPr>
      </w:pPr>
    </w:p>
    <w:p w14:paraId="746A9797" w14:textId="79D58AF2" w:rsidR="009777A3" w:rsidRPr="00F24500" w:rsidRDefault="009777A3" w:rsidP="009777A3">
      <w:pPr>
        <w:rPr>
          <w:sz w:val="24"/>
          <w:szCs w:val="24"/>
        </w:rPr>
      </w:pPr>
      <w:r w:rsidRPr="00F24500">
        <w:rPr>
          <w:sz w:val="24"/>
          <w:szCs w:val="24"/>
        </w:rPr>
        <w:t>The output database will be a single database</w:t>
      </w:r>
      <w:r w:rsidR="00AE0EBC">
        <w:rPr>
          <w:sz w:val="24"/>
          <w:szCs w:val="24"/>
        </w:rPr>
        <w:t xml:space="preserve"> for every year similar to QuickStats</w:t>
      </w:r>
      <w:r w:rsidR="00E158BB" w:rsidRPr="00F24500">
        <w:rPr>
          <w:sz w:val="24"/>
          <w:szCs w:val="24"/>
        </w:rPr>
        <w:t xml:space="preserve"> that is updated whenever new QuickStats data is received by the </w:t>
      </w:r>
      <w:r w:rsidR="00AE0EBC">
        <w:rPr>
          <w:sz w:val="24"/>
          <w:szCs w:val="24"/>
        </w:rPr>
        <w:t>core data</w:t>
      </w:r>
      <w:r w:rsidR="00E158BB" w:rsidRPr="00F24500">
        <w:rPr>
          <w:sz w:val="24"/>
          <w:szCs w:val="24"/>
        </w:rPr>
        <w:t xml:space="preserve"> application. It will not </w:t>
      </w:r>
      <w:r w:rsidR="00F60411" w:rsidRPr="00F24500">
        <w:rPr>
          <w:sz w:val="24"/>
          <w:szCs w:val="24"/>
        </w:rPr>
        <w:t>create any duplicate records for already included data.</w:t>
      </w:r>
      <w:r w:rsidR="007C0211">
        <w:rPr>
          <w:sz w:val="24"/>
          <w:szCs w:val="24"/>
        </w:rPr>
        <w:t xml:space="preserve"> The reason for seperating out data by year is to prevent an overloading of data in a single databases.</w:t>
      </w:r>
    </w:p>
    <w:p w14:paraId="0E72B956" w14:textId="77777777" w:rsidR="00D83A19" w:rsidRPr="00F24500" w:rsidRDefault="00D83A19" w:rsidP="006F55EC">
      <w:pPr>
        <w:rPr>
          <w:sz w:val="24"/>
          <w:szCs w:val="24"/>
        </w:rPr>
      </w:pPr>
    </w:p>
    <w:p w14:paraId="61D85546" w14:textId="299C531E" w:rsidR="00F60411" w:rsidRPr="00F24500" w:rsidRDefault="00F60411" w:rsidP="006F55EC">
      <w:pPr>
        <w:rPr>
          <w:sz w:val="24"/>
          <w:szCs w:val="24"/>
        </w:rPr>
      </w:pPr>
      <w:r w:rsidRPr="00F24500">
        <w:rPr>
          <w:sz w:val="24"/>
          <w:szCs w:val="24"/>
        </w:rPr>
        <w:lastRenderedPageBreak/>
        <w:t xml:space="preserve">It is </w:t>
      </w:r>
      <w:r w:rsidR="000E6639" w:rsidRPr="00F24500">
        <w:rPr>
          <w:sz w:val="24"/>
          <w:szCs w:val="24"/>
        </w:rPr>
        <w:t xml:space="preserve">important to note that the only time existing records will be edited will be for the Down_Time_Reasons table if it has been updated. </w:t>
      </w:r>
    </w:p>
    <w:p w14:paraId="72F93745" w14:textId="77777777" w:rsidR="009777A3" w:rsidRPr="00F24500" w:rsidRDefault="009777A3" w:rsidP="006F55EC">
      <w:pPr>
        <w:rPr>
          <w:sz w:val="24"/>
          <w:szCs w:val="24"/>
        </w:rPr>
      </w:pPr>
    </w:p>
    <w:p w14:paraId="674F00B8" w14:textId="5754A73E" w:rsidR="00FE3C32" w:rsidRPr="00F24500" w:rsidRDefault="00FE3C32" w:rsidP="006F55EC">
      <w:pPr>
        <w:rPr>
          <w:sz w:val="24"/>
          <w:szCs w:val="24"/>
        </w:rPr>
      </w:pPr>
      <w:r w:rsidRPr="00F24500">
        <w:rPr>
          <w:sz w:val="24"/>
          <w:szCs w:val="24"/>
        </w:rPr>
        <w:t xml:space="preserve">Some headers may be renamed slightly from their </w:t>
      </w:r>
      <w:r w:rsidR="00F60E14">
        <w:rPr>
          <w:sz w:val="24"/>
          <w:szCs w:val="24"/>
        </w:rPr>
        <w:t>QuickStats</w:t>
      </w:r>
      <w:r w:rsidRPr="00F24500">
        <w:rPr>
          <w:sz w:val="24"/>
          <w:szCs w:val="24"/>
        </w:rPr>
        <w:t xml:space="preserve"> counterparts for better clarity or SQL compatibility.</w:t>
      </w:r>
    </w:p>
    <w:p w14:paraId="333C39C7" w14:textId="77777777" w:rsidR="00AA5DC3" w:rsidRPr="00F24500" w:rsidRDefault="00AA5DC3" w:rsidP="006F55EC">
      <w:pPr>
        <w:rPr>
          <w:sz w:val="24"/>
          <w:szCs w:val="24"/>
        </w:rPr>
      </w:pPr>
    </w:p>
    <w:p w14:paraId="05DE9DD3" w14:textId="77777777" w:rsidR="00A328D6" w:rsidRPr="00F24500" w:rsidRDefault="00A328D6" w:rsidP="006F55EC">
      <w:pPr>
        <w:rPr>
          <w:sz w:val="24"/>
          <w:szCs w:val="24"/>
        </w:rPr>
      </w:pPr>
    </w:p>
    <w:p w14:paraId="7D17EB9B" w14:textId="77A46544" w:rsidR="00AB3D06" w:rsidRPr="00F24500" w:rsidRDefault="00D83A19" w:rsidP="00D83A19">
      <w:pPr>
        <w:pStyle w:val="Heading2"/>
        <w:tabs>
          <w:tab w:val="clear" w:pos="426"/>
          <w:tab w:val="left" w:pos="567"/>
        </w:tabs>
        <w:ind w:left="567" w:hanging="567"/>
      </w:pPr>
      <w:bookmarkStart w:id="12" w:name="_Toc182816984"/>
      <w:r w:rsidRPr="00F24500">
        <w:t>Forecast Database</w:t>
      </w:r>
      <w:bookmarkEnd w:id="12"/>
    </w:p>
    <w:p w14:paraId="70C0E006" w14:textId="19B6911F" w:rsidR="00D83A19" w:rsidRPr="00F24500" w:rsidRDefault="00173C25" w:rsidP="00D83A19">
      <w:pPr>
        <w:rPr>
          <w:sz w:val="24"/>
          <w:szCs w:val="24"/>
        </w:rPr>
      </w:pPr>
      <w:r w:rsidRPr="00F24500">
        <w:rPr>
          <w:sz w:val="24"/>
          <w:szCs w:val="24"/>
        </w:rPr>
        <w:t>The forecast database will contain future predictions for data based on the machine learning AI model.</w:t>
      </w:r>
    </w:p>
    <w:p w14:paraId="648FB293" w14:textId="77777777" w:rsidR="00173C25" w:rsidRPr="00F24500" w:rsidRDefault="00173C25" w:rsidP="00D83A19">
      <w:pPr>
        <w:rPr>
          <w:sz w:val="24"/>
          <w:szCs w:val="24"/>
        </w:rPr>
      </w:pPr>
    </w:p>
    <w:p w14:paraId="7FD45F21" w14:textId="565BFFB9" w:rsidR="00173C25" w:rsidRPr="00F24500" w:rsidRDefault="00173C25" w:rsidP="00D83A19">
      <w:pPr>
        <w:rPr>
          <w:sz w:val="24"/>
          <w:szCs w:val="24"/>
        </w:rPr>
      </w:pPr>
      <w:r w:rsidRPr="00F24500">
        <w:rPr>
          <w:sz w:val="24"/>
          <w:szCs w:val="24"/>
        </w:rPr>
        <w:t>The database will follow a very similar schema to the Output Database but all of the data will be a prediction.</w:t>
      </w:r>
    </w:p>
    <w:p w14:paraId="7A38CF3A" w14:textId="77777777" w:rsidR="00173C25" w:rsidRPr="00F24500" w:rsidRDefault="00173C25" w:rsidP="00D83A19">
      <w:pPr>
        <w:rPr>
          <w:sz w:val="24"/>
          <w:szCs w:val="24"/>
        </w:rPr>
      </w:pPr>
    </w:p>
    <w:p w14:paraId="7802C408" w14:textId="5E7AD842" w:rsidR="009777A3" w:rsidRPr="00F24500" w:rsidRDefault="009777A3" w:rsidP="00D83A19">
      <w:pPr>
        <w:rPr>
          <w:sz w:val="24"/>
          <w:szCs w:val="24"/>
        </w:rPr>
      </w:pPr>
      <w:r w:rsidRPr="00F24500">
        <w:rPr>
          <w:sz w:val="24"/>
          <w:szCs w:val="24"/>
        </w:rPr>
        <w:t xml:space="preserve">The main difference between them is that every record in the forecast database will have a </w:t>
      </w:r>
      <w:r w:rsidR="00480D57" w:rsidRPr="00F24500">
        <w:rPr>
          <w:b/>
          <w:bCs/>
          <w:sz w:val="24"/>
          <w:szCs w:val="24"/>
        </w:rPr>
        <w:t>l</w:t>
      </w:r>
      <w:r w:rsidRPr="00F24500">
        <w:rPr>
          <w:b/>
          <w:bCs/>
          <w:sz w:val="24"/>
          <w:szCs w:val="24"/>
        </w:rPr>
        <w:t>og</w:t>
      </w:r>
      <w:r w:rsidR="000E6639" w:rsidRPr="00F24500">
        <w:rPr>
          <w:b/>
          <w:bCs/>
          <w:sz w:val="24"/>
          <w:szCs w:val="24"/>
        </w:rPr>
        <w:t>_</w:t>
      </w:r>
      <w:r w:rsidR="00480D57" w:rsidRPr="00F24500">
        <w:rPr>
          <w:b/>
          <w:bCs/>
          <w:sz w:val="24"/>
          <w:szCs w:val="24"/>
        </w:rPr>
        <w:t>id</w:t>
      </w:r>
      <w:r w:rsidRPr="00F24500">
        <w:rPr>
          <w:sz w:val="24"/>
          <w:szCs w:val="24"/>
        </w:rPr>
        <w:t>. This log ID will link</w:t>
      </w:r>
      <w:r w:rsidR="000E6639" w:rsidRPr="00F24500">
        <w:rPr>
          <w:sz w:val="24"/>
          <w:szCs w:val="24"/>
        </w:rPr>
        <w:t xml:space="preserve"> the record</w:t>
      </w:r>
      <w:r w:rsidRPr="00F24500">
        <w:rPr>
          <w:sz w:val="24"/>
          <w:szCs w:val="24"/>
        </w:rPr>
        <w:t xml:space="preserve"> to the </w:t>
      </w:r>
      <w:r w:rsidR="00E158BB" w:rsidRPr="00F24500">
        <w:rPr>
          <w:sz w:val="24"/>
          <w:szCs w:val="24"/>
        </w:rPr>
        <w:t>forecasting log table and give information about how and when that prediction was made.</w:t>
      </w:r>
    </w:p>
    <w:p w14:paraId="49D93453" w14:textId="77777777" w:rsidR="000E6639" w:rsidRPr="00F24500" w:rsidRDefault="000E6639" w:rsidP="00D83A19">
      <w:pPr>
        <w:rPr>
          <w:sz w:val="24"/>
          <w:szCs w:val="24"/>
        </w:rPr>
      </w:pPr>
    </w:p>
    <w:p w14:paraId="572EDA8E" w14:textId="4E338D35" w:rsidR="000E6639" w:rsidRPr="00F24500" w:rsidRDefault="000E6639" w:rsidP="00D83A19">
      <w:pPr>
        <w:rPr>
          <w:sz w:val="24"/>
          <w:szCs w:val="24"/>
        </w:rPr>
      </w:pPr>
      <w:r w:rsidRPr="00F24500">
        <w:rPr>
          <w:sz w:val="24"/>
          <w:szCs w:val="24"/>
        </w:rPr>
        <w:t xml:space="preserve">The </w:t>
      </w:r>
      <w:r w:rsidR="00480D57" w:rsidRPr="00F24500">
        <w:rPr>
          <w:sz w:val="24"/>
          <w:szCs w:val="24"/>
        </w:rPr>
        <w:t>l</w:t>
      </w:r>
      <w:r w:rsidRPr="00F24500">
        <w:rPr>
          <w:sz w:val="24"/>
          <w:szCs w:val="24"/>
        </w:rPr>
        <w:t>og_</w:t>
      </w:r>
      <w:r w:rsidR="00480D57" w:rsidRPr="00F24500">
        <w:rPr>
          <w:sz w:val="24"/>
          <w:szCs w:val="24"/>
        </w:rPr>
        <w:t>id</w:t>
      </w:r>
      <w:r w:rsidRPr="00F24500">
        <w:rPr>
          <w:sz w:val="24"/>
          <w:szCs w:val="24"/>
        </w:rPr>
        <w:t xml:space="preserve"> is a </w:t>
      </w:r>
      <w:r w:rsidR="00F24500" w:rsidRPr="00F24500">
        <w:rPr>
          <w:sz w:val="24"/>
          <w:szCs w:val="24"/>
        </w:rPr>
        <w:t>one-to-many</w:t>
      </w:r>
      <w:r w:rsidRPr="00F24500">
        <w:rPr>
          <w:sz w:val="24"/>
          <w:szCs w:val="24"/>
        </w:rPr>
        <w:t xml:space="preserve"> relationship. One log ID represents all the predictions made by one run of the AI model.</w:t>
      </w:r>
    </w:p>
    <w:p w14:paraId="0D1B5E5E" w14:textId="77777777" w:rsidR="009777A3" w:rsidRPr="00F24500" w:rsidRDefault="009777A3" w:rsidP="00D83A19">
      <w:pPr>
        <w:rPr>
          <w:sz w:val="24"/>
          <w:szCs w:val="24"/>
        </w:rPr>
      </w:pPr>
    </w:p>
    <w:p w14:paraId="0DF93A54" w14:textId="5915389A" w:rsidR="00173C25" w:rsidRPr="00F24500" w:rsidRDefault="000E6639" w:rsidP="00D83A19">
      <w:pPr>
        <w:rPr>
          <w:sz w:val="24"/>
          <w:szCs w:val="24"/>
        </w:rPr>
      </w:pPr>
      <w:r w:rsidRPr="00F24500">
        <w:rPr>
          <w:sz w:val="24"/>
          <w:szCs w:val="24"/>
        </w:rPr>
        <w:t>The Forcasting_L</w:t>
      </w:r>
      <w:r w:rsidR="00173C25" w:rsidRPr="00F24500">
        <w:rPr>
          <w:sz w:val="24"/>
          <w:szCs w:val="24"/>
        </w:rPr>
        <w:t>og will record information such as:</w:t>
      </w:r>
    </w:p>
    <w:p w14:paraId="735CC992" w14:textId="77777777" w:rsidR="00173C25" w:rsidRPr="00F24500" w:rsidRDefault="00173C25" w:rsidP="00D83A19">
      <w:pPr>
        <w:rPr>
          <w:sz w:val="24"/>
          <w:szCs w:val="24"/>
        </w:rPr>
      </w:pPr>
    </w:p>
    <w:p w14:paraId="411C8BE4" w14:textId="2081166D" w:rsidR="00E158BB" w:rsidRPr="00F24500" w:rsidRDefault="00480D57" w:rsidP="00AA0F7F">
      <w:pPr>
        <w:pStyle w:val="ListParagraph"/>
        <w:numPr>
          <w:ilvl w:val="0"/>
          <w:numId w:val="4"/>
        </w:numPr>
        <w:rPr>
          <w:sz w:val="24"/>
          <w:szCs w:val="24"/>
        </w:rPr>
      </w:pPr>
      <w:r w:rsidRPr="00F24500">
        <w:rPr>
          <w:sz w:val="24"/>
          <w:szCs w:val="24"/>
        </w:rPr>
        <w:t>l</w:t>
      </w:r>
      <w:r w:rsidR="00E158BB" w:rsidRPr="00F24500">
        <w:rPr>
          <w:sz w:val="24"/>
          <w:szCs w:val="24"/>
        </w:rPr>
        <w:t>og</w:t>
      </w:r>
      <w:r w:rsidR="000E6639" w:rsidRPr="00F24500">
        <w:rPr>
          <w:sz w:val="24"/>
          <w:szCs w:val="24"/>
        </w:rPr>
        <w:t>_</w:t>
      </w:r>
      <w:r w:rsidRPr="00F24500">
        <w:rPr>
          <w:sz w:val="24"/>
          <w:szCs w:val="24"/>
        </w:rPr>
        <w:t>id</w:t>
      </w:r>
    </w:p>
    <w:p w14:paraId="7EF4ADE8" w14:textId="11116255" w:rsidR="00173C25" w:rsidRPr="00F24500" w:rsidRDefault="00480D57" w:rsidP="00AA0F7F">
      <w:pPr>
        <w:pStyle w:val="ListParagraph"/>
        <w:numPr>
          <w:ilvl w:val="0"/>
          <w:numId w:val="4"/>
        </w:numPr>
        <w:rPr>
          <w:sz w:val="24"/>
          <w:szCs w:val="24"/>
        </w:rPr>
      </w:pPr>
      <w:r w:rsidRPr="00F24500">
        <w:rPr>
          <w:sz w:val="24"/>
          <w:szCs w:val="24"/>
        </w:rPr>
        <w:t>o</w:t>
      </w:r>
      <w:r w:rsidR="000E6639" w:rsidRPr="00F24500">
        <w:rPr>
          <w:sz w:val="24"/>
          <w:szCs w:val="24"/>
        </w:rPr>
        <w:t>verall_</w:t>
      </w:r>
      <w:r w:rsidRPr="00F24500">
        <w:rPr>
          <w:sz w:val="24"/>
          <w:szCs w:val="24"/>
        </w:rPr>
        <w:t>a</w:t>
      </w:r>
      <w:r w:rsidR="00173C25" w:rsidRPr="00F24500">
        <w:rPr>
          <w:sz w:val="24"/>
          <w:szCs w:val="24"/>
        </w:rPr>
        <w:t>ccuracy</w:t>
      </w:r>
    </w:p>
    <w:p w14:paraId="4D44339D" w14:textId="1015B3F7" w:rsidR="00173C25" w:rsidRPr="00F24500" w:rsidRDefault="00480D57" w:rsidP="00AA0F7F">
      <w:pPr>
        <w:pStyle w:val="ListParagraph"/>
        <w:numPr>
          <w:ilvl w:val="0"/>
          <w:numId w:val="4"/>
        </w:numPr>
        <w:rPr>
          <w:sz w:val="24"/>
          <w:szCs w:val="24"/>
        </w:rPr>
      </w:pPr>
      <w:r w:rsidRPr="00F24500">
        <w:rPr>
          <w:sz w:val="24"/>
          <w:szCs w:val="24"/>
        </w:rPr>
        <w:t>t</w:t>
      </w:r>
      <w:r w:rsidR="00173C25" w:rsidRPr="00F24500">
        <w:rPr>
          <w:sz w:val="24"/>
          <w:szCs w:val="24"/>
        </w:rPr>
        <w:t>ime</w:t>
      </w:r>
      <w:r w:rsidR="000E6639" w:rsidRPr="00F24500">
        <w:rPr>
          <w:sz w:val="24"/>
          <w:szCs w:val="24"/>
        </w:rPr>
        <w:t>_</w:t>
      </w:r>
      <w:r w:rsidRPr="00F24500">
        <w:rPr>
          <w:sz w:val="24"/>
          <w:szCs w:val="24"/>
        </w:rPr>
        <w:t>t</w:t>
      </w:r>
      <w:r w:rsidR="00173C25" w:rsidRPr="00F24500">
        <w:rPr>
          <w:sz w:val="24"/>
          <w:szCs w:val="24"/>
        </w:rPr>
        <w:t>aken</w:t>
      </w:r>
    </w:p>
    <w:p w14:paraId="6D03DADC" w14:textId="4B2B968A" w:rsidR="00173C25" w:rsidRPr="00F24500" w:rsidRDefault="00480D57" w:rsidP="00AA0F7F">
      <w:pPr>
        <w:pStyle w:val="ListParagraph"/>
        <w:numPr>
          <w:ilvl w:val="0"/>
          <w:numId w:val="4"/>
        </w:numPr>
        <w:rPr>
          <w:sz w:val="24"/>
          <w:szCs w:val="24"/>
        </w:rPr>
      </w:pPr>
      <w:r w:rsidRPr="00F24500">
        <w:rPr>
          <w:sz w:val="24"/>
          <w:szCs w:val="24"/>
        </w:rPr>
        <w:t>d</w:t>
      </w:r>
      <w:r w:rsidR="000E6639" w:rsidRPr="00F24500">
        <w:rPr>
          <w:sz w:val="24"/>
          <w:szCs w:val="24"/>
        </w:rPr>
        <w:t>ate_</w:t>
      </w:r>
      <w:r w:rsidRPr="00F24500">
        <w:rPr>
          <w:sz w:val="24"/>
          <w:szCs w:val="24"/>
        </w:rPr>
        <w:t>c</w:t>
      </w:r>
      <w:r w:rsidR="00173C25" w:rsidRPr="00F24500">
        <w:rPr>
          <w:sz w:val="24"/>
          <w:szCs w:val="24"/>
        </w:rPr>
        <w:t>ompleted</w:t>
      </w:r>
    </w:p>
    <w:p w14:paraId="3772F145" w14:textId="6B252B50" w:rsidR="00AB3D06" w:rsidRPr="00F24500" w:rsidRDefault="00480D57" w:rsidP="00AA0F7F">
      <w:pPr>
        <w:pStyle w:val="ListParagraph"/>
        <w:numPr>
          <w:ilvl w:val="0"/>
          <w:numId w:val="4"/>
        </w:numPr>
        <w:rPr>
          <w:sz w:val="24"/>
          <w:szCs w:val="24"/>
        </w:rPr>
      </w:pPr>
      <w:r w:rsidRPr="00F24500">
        <w:rPr>
          <w:sz w:val="24"/>
          <w:szCs w:val="24"/>
        </w:rPr>
        <w:t>m</w:t>
      </w:r>
      <w:r w:rsidR="00AB3D06" w:rsidRPr="00F24500">
        <w:rPr>
          <w:sz w:val="24"/>
          <w:szCs w:val="24"/>
        </w:rPr>
        <w:t>odel</w:t>
      </w:r>
      <w:r w:rsidR="000E6639" w:rsidRPr="00F24500">
        <w:rPr>
          <w:sz w:val="24"/>
          <w:szCs w:val="24"/>
        </w:rPr>
        <w:t>_</w:t>
      </w:r>
      <w:r w:rsidRPr="00F24500">
        <w:rPr>
          <w:sz w:val="24"/>
          <w:szCs w:val="24"/>
        </w:rPr>
        <w:t>v</w:t>
      </w:r>
      <w:r w:rsidR="00AB3D06" w:rsidRPr="00F24500">
        <w:rPr>
          <w:sz w:val="24"/>
          <w:szCs w:val="24"/>
        </w:rPr>
        <w:t>ersion</w:t>
      </w:r>
    </w:p>
    <w:p w14:paraId="5C2FF008" w14:textId="77777777" w:rsidR="00AB3D06" w:rsidRPr="00F24500" w:rsidRDefault="00AB3D06" w:rsidP="00AB3D06">
      <w:pPr>
        <w:rPr>
          <w:sz w:val="24"/>
          <w:szCs w:val="24"/>
        </w:rPr>
      </w:pPr>
    </w:p>
    <w:p w14:paraId="0E999CFD" w14:textId="3ACC98C5" w:rsidR="00E158BB" w:rsidRPr="00F24500" w:rsidRDefault="00E158BB" w:rsidP="00AB3D06">
      <w:pPr>
        <w:rPr>
          <w:sz w:val="24"/>
          <w:szCs w:val="24"/>
        </w:rPr>
      </w:pPr>
      <w:r w:rsidRPr="00F24500">
        <w:rPr>
          <w:sz w:val="24"/>
          <w:szCs w:val="24"/>
        </w:rPr>
        <w:t xml:space="preserve">The forecasting will not add duplicate records </w:t>
      </w:r>
      <w:r w:rsidR="000E6639" w:rsidRPr="00F24500">
        <w:rPr>
          <w:sz w:val="24"/>
          <w:szCs w:val="24"/>
        </w:rPr>
        <w:t xml:space="preserve">with matching key values even if the predicted </w:t>
      </w:r>
      <w:r w:rsidR="00FE3C32" w:rsidRPr="00F24500">
        <w:rPr>
          <w:sz w:val="24"/>
          <w:szCs w:val="24"/>
        </w:rPr>
        <w:t>results</w:t>
      </w:r>
      <w:r w:rsidR="000E6639" w:rsidRPr="00F24500">
        <w:rPr>
          <w:sz w:val="24"/>
          <w:szCs w:val="24"/>
        </w:rPr>
        <w:t xml:space="preserve"> are different</w:t>
      </w:r>
      <w:r w:rsidR="00FE3C32" w:rsidRPr="00F24500">
        <w:rPr>
          <w:sz w:val="24"/>
          <w:szCs w:val="24"/>
        </w:rPr>
        <w:t xml:space="preserve">. This is to keep a standardised log of all the </w:t>
      </w:r>
      <w:r w:rsidR="00F24500" w:rsidRPr="00F24500">
        <w:rPr>
          <w:sz w:val="24"/>
          <w:szCs w:val="24"/>
        </w:rPr>
        <w:t>old, forecasted</w:t>
      </w:r>
      <w:r w:rsidR="00FE3C32" w:rsidRPr="00F24500">
        <w:rPr>
          <w:sz w:val="24"/>
          <w:szCs w:val="24"/>
        </w:rPr>
        <w:t xml:space="preserve"> data.</w:t>
      </w:r>
    </w:p>
    <w:p w14:paraId="7C00A7B9" w14:textId="77777777" w:rsidR="00AB3D06" w:rsidRPr="00F24500" w:rsidRDefault="00AB3D06" w:rsidP="00AB3D06">
      <w:pPr>
        <w:rPr>
          <w:sz w:val="24"/>
          <w:szCs w:val="24"/>
        </w:rPr>
      </w:pPr>
    </w:p>
    <w:p w14:paraId="0B8A1677" w14:textId="4987A66E" w:rsidR="00173C25" w:rsidRPr="00F24500" w:rsidRDefault="00AA5DC3" w:rsidP="00D83A19">
      <w:pPr>
        <w:rPr>
          <w:sz w:val="24"/>
          <w:szCs w:val="24"/>
        </w:rPr>
      </w:pPr>
      <w:r w:rsidRPr="00F24500">
        <w:rPr>
          <w:sz w:val="24"/>
          <w:szCs w:val="24"/>
        </w:rPr>
        <w:t>Additionally there will be one more additional table within the forecast database, the Trends which will contain the following variables:</w:t>
      </w:r>
    </w:p>
    <w:p w14:paraId="13FFA95D" w14:textId="77777777" w:rsidR="00AA5DC3" w:rsidRPr="00F24500" w:rsidRDefault="00AA5DC3" w:rsidP="00D83A19">
      <w:pPr>
        <w:rPr>
          <w:sz w:val="24"/>
          <w:szCs w:val="24"/>
        </w:rPr>
      </w:pPr>
    </w:p>
    <w:p w14:paraId="20108C21" w14:textId="653DB8E1" w:rsidR="00AA5DC3" w:rsidRPr="00F24500" w:rsidRDefault="00AA5DC3" w:rsidP="00AA5DC3">
      <w:pPr>
        <w:pStyle w:val="ListParagraph"/>
        <w:numPr>
          <w:ilvl w:val="0"/>
          <w:numId w:val="14"/>
        </w:numPr>
        <w:rPr>
          <w:sz w:val="24"/>
          <w:szCs w:val="24"/>
        </w:rPr>
      </w:pPr>
      <w:r w:rsidRPr="00F24500">
        <w:rPr>
          <w:sz w:val="24"/>
          <w:szCs w:val="24"/>
        </w:rPr>
        <w:t>trend_id</w:t>
      </w:r>
    </w:p>
    <w:p w14:paraId="35DC9EC3" w14:textId="30FBB97A" w:rsidR="00AA5DC3" w:rsidRPr="00F24500" w:rsidRDefault="00AA5DC3" w:rsidP="00AA5DC3">
      <w:pPr>
        <w:pStyle w:val="ListParagraph"/>
        <w:numPr>
          <w:ilvl w:val="0"/>
          <w:numId w:val="14"/>
        </w:numPr>
        <w:rPr>
          <w:sz w:val="24"/>
          <w:szCs w:val="24"/>
        </w:rPr>
      </w:pPr>
      <w:r w:rsidRPr="00F24500">
        <w:rPr>
          <w:sz w:val="24"/>
          <w:szCs w:val="24"/>
        </w:rPr>
        <w:t>trend_description</w:t>
      </w:r>
    </w:p>
    <w:p w14:paraId="6BC37155" w14:textId="3E54B6F9" w:rsidR="00AA5DC3" w:rsidRPr="00F24500" w:rsidRDefault="00AA5DC3" w:rsidP="00AA5DC3">
      <w:pPr>
        <w:pStyle w:val="ListParagraph"/>
        <w:numPr>
          <w:ilvl w:val="0"/>
          <w:numId w:val="14"/>
        </w:numPr>
        <w:rPr>
          <w:sz w:val="24"/>
          <w:szCs w:val="24"/>
        </w:rPr>
      </w:pPr>
      <w:r w:rsidRPr="00F24500">
        <w:rPr>
          <w:sz w:val="24"/>
          <w:szCs w:val="24"/>
        </w:rPr>
        <w:t>trend_strength</w:t>
      </w:r>
    </w:p>
    <w:p w14:paraId="43DFC98F" w14:textId="406D21B8" w:rsidR="00AA5DC3" w:rsidRPr="00F24500" w:rsidRDefault="00AA5DC3" w:rsidP="00AA5DC3">
      <w:pPr>
        <w:pStyle w:val="ListParagraph"/>
        <w:numPr>
          <w:ilvl w:val="0"/>
          <w:numId w:val="14"/>
        </w:numPr>
        <w:rPr>
          <w:sz w:val="24"/>
          <w:szCs w:val="24"/>
        </w:rPr>
      </w:pPr>
      <w:r w:rsidRPr="00F24500">
        <w:rPr>
          <w:sz w:val="24"/>
          <w:szCs w:val="24"/>
        </w:rPr>
        <w:t>start_date</w:t>
      </w:r>
    </w:p>
    <w:p w14:paraId="039B2801" w14:textId="615364AA" w:rsidR="00AA5DC3" w:rsidRPr="00F24500" w:rsidRDefault="00AA5DC3" w:rsidP="00AA5DC3">
      <w:pPr>
        <w:pStyle w:val="ListParagraph"/>
        <w:numPr>
          <w:ilvl w:val="0"/>
          <w:numId w:val="14"/>
        </w:numPr>
        <w:rPr>
          <w:sz w:val="24"/>
          <w:szCs w:val="24"/>
        </w:rPr>
      </w:pPr>
      <w:r w:rsidRPr="00F24500">
        <w:rPr>
          <w:sz w:val="24"/>
          <w:szCs w:val="24"/>
        </w:rPr>
        <w:t>end_date</w:t>
      </w:r>
    </w:p>
    <w:p w14:paraId="1071D958" w14:textId="1D79B64D" w:rsidR="00480D57" w:rsidRPr="00F24500" w:rsidRDefault="00480D57" w:rsidP="00480D57">
      <w:pPr>
        <w:pStyle w:val="ListParagraph"/>
        <w:numPr>
          <w:ilvl w:val="0"/>
          <w:numId w:val="14"/>
        </w:numPr>
        <w:rPr>
          <w:sz w:val="24"/>
          <w:szCs w:val="24"/>
        </w:rPr>
      </w:pPr>
      <w:r w:rsidRPr="00F24500">
        <w:rPr>
          <w:sz w:val="24"/>
          <w:szCs w:val="24"/>
        </w:rPr>
        <w:t>log_id</w:t>
      </w:r>
    </w:p>
    <w:p w14:paraId="2DB3935D" w14:textId="77777777" w:rsidR="00480D57" w:rsidRPr="00F24500" w:rsidRDefault="00480D57" w:rsidP="00AA5DC3">
      <w:pPr>
        <w:rPr>
          <w:sz w:val="24"/>
          <w:szCs w:val="24"/>
        </w:rPr>
      </w:pPr>
    </w:p>
    <w:p w14:paraId="3B5B26A3" w14:textId="556888C8" w:rsidR="00480D57" w:rsidRPr="00F24500" w:rsidRDefault="00B86D41" w:rsidP="00B86D41">
      <w:pPr>
        <w:rPr>
          <w:sz w:val="24"/>
          <w:szCs w:val="24"/>
        </w:rPr>
      </w:pPr>
      <w:r w:rsidRPr="00B86D41">
        <w:rPr>
          <w:sz w:val="24"/>
          <w:szCs w:val="24"/>
        </w:rPr>
        <w:t xml:space="preserve">The Trends table will store identified trends and patterns derived from the model’s analysis of the dataset. It will include only those trends that are </w:t>
      </w:r>
      <w:r w:rsidRPr="00B86D41">
        <w:rPr>
          <w:sz w:val="24"/>
          <w:szCs w:val="24"/>
        </w:rPr>
        <w:lastRenderedPageBreak/>
        <w:t>meaningful from a reporting perspective (e.g., excluding trivial relationships such as "faster speed leads to more output").</w:t>
      </w:r>
    </w:p>
    <w:p w14:paraId="6F6CCD13" w14:textId="37B599C9" w:rsidR="00370CE5" w:rsidRPr="00F24500" w:rsidRDefault="00370CE5">
      <w:r w:rsidRPr="00F24500">
        <w:br w:type="page"/>
      </w:r>
    </w:p>
    <w:p w14:paraId="3B8AC970" w14:textId="77777777" w:rsidR="00D83A19" w:rsidRPr="00F24500" w:rsidRDefault="00D83A19"/>
    <w:p w14:paraId="0059D6A4" w14:textId="52EF47E1" w:rsidR="00D83A19" w:rsidRPr="00F24500" w:rsidRDefault="00D83A19" w:rsidP="00D83A19">
      <w:pPr>
        <w:pStyle w:val="Heading1"/>
      </w:pPr>
      <w:bookmarkStart w:id="13" w:name="_Toc182816985"/>
      <w:r w:rsidRPr="00F24500">
        <w:t>Report Configuration</w:t>
      </w:r>
      <w:bookmarkEnd w:id="13"/>
    </w:p>
    <w:p w14:paraId="118C1458" w14:textId="0D5FF903" w:rsidR="00D83A19" w:rsidRPr="00F24500" w:rsidRDefault="00AB3D06" w:rsidP="00D83A19">
      <w:pPr>
        <w:rPr>
          <w:sz w:val="24"/>
          <w:szCs w:val="24"/>
        </w:rPr>
      </w:pPr>
      <w:r w:rsidRPr="00F24500">
        <w:rPr>
          <w:sz w:val="24"/>
          <w:szCs w:val="24"/>
        </w:rPr>
        <w:t>A report</w:t>
      </w:r>
      <w:r w:rsidR="00FE3C32" w:rsidRPr="00F24500">
        <w:rPr>
          <w:sz w:val="24"/>
          <w:szCs w:val="24"/>
        </w:rPr>
        <w:t xml:space="preserve"> configuration program will be made for users to define what the resulting PDFs are like. Specifically it will include the following:</w:t>
      </w:r>
    </w:p>
    <w:p w14:paraId="32C385D1" w14:textId="77777777" w:rsidR="00FE3C32" w:rsidRPr="00F24500" w:rsidRDefault="00FE3C32" w:rsidP="00D83A19">
      <w:pPr>
        <w:rPr>
          <w:sz w:val="24"/>
          <w:szCs w:val="24"/>
        </w:rPr>
      </w:pPr>
    </w:p>
    <w:p w14:paraId="7BF8656B" w14:textId="1FDDCB74" w:rsidR="00FE3C32" w:rsidRPr="00F24500" w:rsidRDefault="00FE3C32" w:rsidP="00AA0F7F">
      <w:pPr>
        <w:pStyle w:val="ListParagraph"/>
        <w:numPr>
          <w:ilvl w:val="0"/>
          <w:numId w:val="6"/>
        </w:numPr>
        <w:rPr>
          <w:sz w:val="24"/>
          <w:szCs w:val="24"/>
        </w:rPr>
      </w:pPr>
      <w:r w:rsidRPr="00F24500">
        <w:rPr>
          <w:sz w:val="24"/>
          <w:szCs w:val="24"/>
        </w:rPr>
        <w:t>Output location details (email, file directory, etc.)</w:t>
      </w:r>
    </w:p>
    <w:p w14:paraId="69F7B736" w14:textId="2991CCED" w:rsidR="00FE3C32" w:rsidRPr="00F24500" w:rsidRDefault="00FE3C32" w:rsidP="00AA0F7F">
      <w:pPr>
        <w:pStyle w:val="ListParagraph"/>
        <w:numPr>
          <w:ilvl w:val="0"/>
          <w:numId w:val="6"/>
        </w:numPr>
        <w:rPr>
          <w:sz w:val="24"/>
          <w:szCs w:val="24"/>
        </w:rPr>
      </w:pPr>
      <w:r w:rsidRPr="00F24500">
        <w:rPr>
          <w:sz w:val="24"/>
          <w:szCs w:val="24"/>
        </w:rPr>
        <w:t>Desired pages/metrics in report</w:t>
      </w:r>
    </w:p>
    <w:p w14:paraId="24833F6A" w14:textId="77416429" w:rsidR="00FE3C32" w:rsidRPr="00F24500" w:rsidRDefault="00FE3C32" w:rsidP="00AA0F7F">
      <w:pPr>
        <w:pStyle w:val="ListParagraph"/>
        <w:numPr>
          <w:ilvl w:val="0"/>
          <w:numId w:val="6"/>
        </w:numPr>
        <w:rPr>
          <w:sz w:val="24"/>
          <w:szCs w:val="24"/>
        </w:rPr>
      </w:pPr>
      <w:r w:rsidRPr="00F24500">
        <w:rPr>
          <w:sz w:val="24"/>
          <w:szCs w:val="24"/>
        </w:rPr>
        <w:t>Include forecasting</w:t>
      </w:r>
      <w:r w:rsidR="00B339E1" w:rsidRPr="00F24500">
        <w:rPr>
          <w:sz w:val="24"/>
          <w:szCs w:val="24"/>
        </w:rPr>
        <w:t xml:space="preserve"> checkbox</w:t>
      </w:r>
    </w:p>
    <w:p w14:paraId="26A93243" w14:textId="14CF7DFB" w:rsidR="00FE3C32" w:rsidRPr="00F24500" w:rsidRDefault="00FE3C32" w:rsidP="00AA0F7F">
      <w:pPr>
        <w:pStyle w:val="ListParagraph"/>
        <w:numPr>
          <w:ilvl w:val="0"/>
          <w:numId w:val="6"/>
        </w:numPr>
        <w:rPr>
          <w:sz w:val="24"/>
          <w:szCs w:val="24"/>
        </w:rPr>
      </w:pPr>
      <w:r w:rsidRPr="00F24500">
        <w:rPr>
          <w:sz w:val="24"/>
          <w:szCs w:val="24"/>
        </w:rPr>
        <w:t>Frequency and timing of reports</w:t>
      </w:r>
    </w:p>
    <w:p w14:paraId="47B470EA" w14:textId="52A57F8D" w:rsidR="00B339E1" w:rsidRPr="00F24500" w:rsidRDefault="00B339E1" w:rsidP="00AA0F7F">
      <w:pPr>
        <w:pStyle w:val="ListParagraph"/>
        <w:numPr>
          <w:ilvl w:val="0"/>
          <w:numId w:val="6"/>
        </w:numPr>
        <w:rPr>
          <w:sz w:val="24"/>
          <w:szCs w:val="24"/>
        </w:rPr>
      </w:pPr>
      <w:r w:rsidRPr="00F24500">
        <w:rPr>
          <w:sz w:val="24"/>
          <w:szCs w:val="24"/>
        </w:rPr>
        <w:t>Report colour palette</w:t>
      </w:r>
    </w:p>
    <w:p w14:paraId="5EB5FD10" w14:textId="70ECAC91" w:rsidR="00B339E1" w:rsidRPr="00F24500" w:rsidRDefault="00B339E1" w:rsidP="00AA0F7F">
      <w:pPr>
        <w:pStyle w:val="ListParagraph"/>
        <w:numPr>
          <w:ilvl w:val="0"/>
          <w:numId w:val="6"/>
        </w:numPr>
        <w:rPr>
          <w:sz w:val="24"/>
          <w:szCs w:val="24"/>
        </w:rPr>
      </w:pPr>
      <w:r w:rsidRPr="00F24500">
        <w:rPr>
          <w:sz w:val="24"/>
          <w:szCs w:val="24"/>
        </w:rPr>
        <w:t>Company logo</w:t>
      </w:r>
    </w:p>
    <w:p w14:paraId="3DB317BD" w14:textId="77777777" w:rsidR="00FE3C32" w:rsidRPr="00F24500" w:rsidRDefault="00FE3C32" w:rsidP="00FE3C32">
      <w:pPr>
        <w:rPr>
          <w:sz w:val="24"/>
          <w:szCs w:val="24"/>
        </w:rPr>
      </w:pPr>
    </w:p>
    <w:p w14:paraId="06AB451B" w14:textId="2590AC4E" w:rsidR="00813A79" w:rsidRPr="00F24500" w:rsidRDefault="00813A79" w:rsidP="00813A79">
      <w:pPr>
        <w:rPr>
          <w:sz w:val="24"/>
          <w:szCs w:val="24"/>
        </w:rPr>
      </w:pPr>
      <w:r w:rsidRPr="00F24500">
        <w:rPr>
          <w:sz w:val="24"/>
          <w:szCs w:val="24"/>
        </w:rPr>
        <w:t>This will be a fairly simplistic Windows Forms project made using C++/CLI.</w:t>
      </w:r>
    </w:p>
    <w:p w14:paraId="6C2C8D49" w14:textId="77777777" w:rsidR="00B339E1" w:rsidRPr="00F24500" w:rsidRDefault="00B339E1" w:rsidP="00813A79">
      <w:pPr>
        <w:rPr>
          <w:sz w:val="24"/>
          <w:szCs w:val="24"/>
        </w:rPr>
      </w:pPr>
    </w:p>
    <w:p w14:paraId="070CEA44" w14:textId="0550F0D6" w:rsidR="00B339E1" w:rsidRPr="00F24500" w:rsidRDefault="00B339E1" w:rsidP="00813A79">
      <w:pPr>
        <w:rPr>
          <w:sz w:val="24"/>
          <w:szCs w:val="24"/>
        </w:rPr>
      </w:pPr>
      <w:r w:rsidRPr="00F24500">
        <w:rPr>
          <w:sz w:val="24"/>
          <w:szCs w:val="24"/>
        </w:rPr>
        <w:t>The user will be able to have multiple configurations for multiple different output report styles and structures.</w:t>
      </w:r>
    </w:p>
    <w:p w14:paraId="10FFB97B" w14:textId="77777777" w:rsidR="00813A79" w:rsidRPr="00F24500" w:rsidRDefault="00813A79" w:rsidP="00FE3C32">
      <w:pPr>
        <w:rPr>
          <w:sz w:val="24"/>
          <w:szCs w:val="24"/>
        </w:rPr>
      </w:pPr>
    </w:p>
    <w:p w14:paraId="5F76B4ED" w14:textId="77777777" w:rsidR="00204D20" w:rsidRDefault="00813A79" w:rsidP="00FE3C32">
      <w:pPr>
        <w:rPr>
          <w:sz w:val="24"/>
          <w:szCs w:val="24"/>
        </w:rPr>
      </w:pPr>
      <w:r w:rsidRPr="00F24500">
        <w:rPr>
          <w:sz w:val="24"/>
          <w:szCs w:val="24"/>
        </w:rPr>
        <w:t>Once updated the user will be able to click an “Apply” button. This will update the .expr configuration file associated with ReportPro within the reference folder of Prodigy and update.</w:t>
      </w:r>
      <w:r w:rsidR="00204D20" w:rsidRPr="00F24500">
        <w:rPr>
          <w:sz w:val="24"/>
          <w:szCs w:val="24"/>
        </w:rPr>
        <w:t xml:space="preserve"> </w:t>
      </w:r>
    </w:p>
    <w:p w14:paraId="0D1254B8" w14:textId="77777777" w:rsidR="00141DFC" w:rsidRDefault="00141DFC" w:rsidP="00FE3C32">
      <w:pPr>
        <w:rPr>
          <w:sz w:val="24"/>
          <w:szCs w:val="24"/>
        </w:rPr>
      </w:pPr>
    </w:p>
    <w:p w14:paraId="68C331C3" w14:textId="12E25268" w:rsidR="00141DFC" w:rsidRDefault="00141DFC" w:rsidP="00FE3C32">
      <w:pPr>
        <w:rPr>
          <w:sz w:val="24"/>
          <w:szCs w:val="24"/>
        </w:rPr>
      </w:pPr>
      <w:r>
        <w:rPr>
          <w:sz w:val="24"/>
          <w:szCs w:val="24"/>
        </w:rPr>
        <w:t>Some options for types of pages/sections to be included within the report include:</w:t>
      </w:r>
    </w:p>
    <w:p w14:paraId="4E6EE15D" w14:textId="5310B9EE" w:rsidR="00141DFC" w:rsidRDefault="00141DFC" w:rsidP="00141DFC">
      <w:pPr>
        <w:pStyle w:val="ListParagraph"/>
        <w:numPr>
          <w:ilvl w:val="0"/>
          <w:numId w:val="15"/>
        </w:numPr>
        <w:rPr>
          <w:sz w:val="24"/>
          <w:szCs w:val="24"/>
        </w:rPr>
      </w:pPr>
      <w:r>
        <w:rPr>
          <w:sz w:val="24"/>
          <w:szCs w:val="24"/>
        </w:rPr>
        <w:t>Executive Summary</w:t>
      </w:r>
    </w:p>
    <w:p w14:paraId="59209C15" w14:textId="49490AC9" w:rsidR="00141DFC" w:rsidRDefault="00141DFC" w:rsidP="00141DFC">
      <w:pPr>
        <w:pStyle w:val="ListParagraph"/>
        <w:numPr>
          <w:ilvl w:val="0"/>
          <w:numId w:val="15"/>
        </w:numPr>
        <w:rPr>
          <w:sz w:val="24"/>
          <w:szCs w:val="24"/>
        </w:rPr>
      </w:pPr>
      <w:r>
        <w:rPr>
          <w:sz w:val="24"/>
          <w:szCs w:val="24"/>
        </w:rPr>
        <w:t>Downtime Overview</w:t>
      </w:r>
    </w:p>
    <w:p w14:paraId="4A3A5A3A" w14:textId="787854FC" w:rsidR="00141DFC" w:rsidRDefault="00141DFC" w:rsidP="00141DFC">
      <w:pPr>
        <w:pStyle w:val="ListParagraph"/>
        <w:numPr>
          <w:ilvl w:val="0"/>
          <w:numId w:val="15"/>
        </w:numPr>
        <w:rPr>
          <w:sz w:val="24"/>
          <w:szCs w:val="24"/>
        </w:rPr>
      </w:pPr>
      <w:r>
        <w:rPr>
          <w:sz w:val="24"/>
          <w:szCs w:val="24"/>
        </w:rPr>
        <w:t>Root Cause Analysis</w:t>
      </w:r>
    </w:p>
    <w:p w14:paraId="1F6BF2AB" w14:textId="515AF868" w:rsidR="00141DFC" w:rsidRDefault="00141DFC" w:rsidP="00141DFC">
      <w:pPr>
        <w:pStyle w:val="ListParagraph"/>
        <w:numPr>
          <w:ilvl w:val="0"/>
          <w:numId w:val="15"/>
        </w:numPr>
        <w:rPr>
          <w:sz w:val="24"/>
          <w:szCs w:val="24"/>
        </w:rPr>
      </w:pPr>
      <w:r>
        <w:rPr>
          <w:sz w:val="24"/>
          <w:szCs w:val="24"/>
        </w:rPr>
        <w:t>Performance Against Targets</w:t>
      </w:r>
    </w:p>
    <w:p w14:paraId="404C3B5B" w14:textId="55BCD2F5" w:rsidR="00141DFC" w:rsidRDefault="00141DFC" w:rsidP="00141DFC">
      <w:pPr>
        <w:pStyle w:val="ListParagraph"/>
        <w:numPr>
          <w:ilvl w:val="0"/>
          <w:numId w:val="15"/>
        </w:numPr>
        <w:rPr>
          <w:sz w:val="24"/>
          <w:szCs w:val="24"/>
        </w:rPr>
      </w:pPr>
      <w:r>
        <w:rPr>
          <w:sz w:val="24"/>
          <w:szCs w:val="24"/>
        </w:rPr>
        <w:t>Comparisons to Previous Periods</w:t>
      </w:r>
    </w:p>
    <w:p w14:paraId="10315D20" w14:textId="77777777" w:rsidR="00204D20" w:rsidRPr="00F24500" w:rsidRDefault="00204D20" w:rsidP="00FE3C32">
      <w:pPr>
        <w:rPr>
          <w:sz w:val="24"/>
          <w:szCs w:val="24"/>
        </w:rPr>
      </w:pPr>
    </w:p>
    <w:p w14:paraId="40BFE693" w14:textId="4C7C8DB2" w:rsidR="00813A79" w:rsidRPr="00F24500" w:rsidRDefault="00204D20" w:rsidP="00FE3C32">
      <w:pPr>
        <w:rPr>
          <w:sz w:val="24"/>
          <w:szCs w:val="24"/>
        </w:rPr>
      </w:pPr>
      <w:r w:rsidRPr="00F24500">
        <w:rPr>
          <w:sz w:val="24"/>
          <w:szCs w:val="24"/>
        </w:rPr>
        <w:t>It will also update the Auto Scheduler with new information about when to run the data update and report generator.</w:t>
      </w:r>
    </w:p>
    <w:p w14:paraId="5365C477" w14:textId="77777777" w:rsidR="00B339E1" w:rsidRPr="00F24500" w:rsidRDefault="00D83A19" w:rsidP="00D83A19">
      <w:pPr>
        <w:rPr>
          <w:sz w:val="24"/>
          <w:szCs w:val="24"/>
        </w:rPr>
        <w:sectPr w:rsidR="00B339E1" w:rsidRPr="00F24500" w:rsidSect="00E4430A">
          <w:pgSz w:w="11906" w:h="16838"/>
          <w:pgMar w:top="1440" w:right="1800" w:bottom="1440" w:left="1800" w:header="720" w:footer="720" w:gutter="0"/>
          <w:cols w:space="720"/>
          <w:docGrid w:linePitch="360"/>
        </w:sectPr>
      </w:pPr>
      <w:r w:rsidRPr="00F24500">
        <w:rPr>
          <w:sz w:val="24"/>
          <w:szCs w:val="24"/>
        </w:rPr>
        <w:br w:type="page"/>
      </w:r>
    </w:p>
    <w:p w14:paraId="456D29E2" w14:textId="1C75BB78" w:rsidR="002E0EBE" w:rsidRPr="00F24500" w:rsidRDefault="006F55EC">
      <w:pPr>
        <w:pStyle w:val="Heading1"/>
      </w:pPr>
      <w:bookmarkStart w:id="14" w:name="_Toc182816986"/>
      <w:bookmarkEnd w:id="10"/>
      <w:r w:rsidRPr="00F24500">
        <w:lastRenderedPageBreak/>
        <w:t>Report Generat</w:t>
      </w:r>
      <w:r w:rsidR="00D83A19" w:rsidRPr="00F24500">
        <w:t>or</w:t>
      </w:r>
      <w:bookmarkEnd w:id="14"/>
    </w:p>
    <w:p w14:paraId="72FB02B8" w14:textId="0F6043F3" w:rsidR="00B339E1" w:rsidRPr="00F24500" w:rsidRDefault="006F55EC">
      <w:pPr>
        <w:rPr>
          <w:sz w:val="24"/>
          <w:szCs w:val="24"/>
        </w:rPr>
      </w:pPr>
      <w:r w:rsidRPr="00F24500">
        <w:rPr>
          <w:sz w:val="24"/>
          <w:szCs w:val="24"/>
        </w:rPr>
        <w:t>The Report Generato</w:t>
      </w:r>
      <w:r w:rsidR="00AF7A4B" w:rsidRPr="00F24500">
        <w:rPr>
          <w:sz w:val="24"/>
          <w:szCs w:val="24"/>
        </w:rPr>
        <w:t>r</w:t>
      </w:r>
      <w:r w:rsidRPr="00F24500">
        <w:rPr>
          <w:sz w:val="24"/>
          <w:szCs w:val="24"/>
        </w:rPr>
        <w:t xml:space="preserve"> </w:t>
      </w:r>
      <w:r w:rsidR="00281D0E" w:rsidRPr="00F24500">
        <w:rPr>
          <w:sz w:val="24"/>
          <w:szCs w:val="24"/>
        </w:rPr>
        <w:t>is most likely to be the largest part of the ReportPro</w:t>
      </w:r>
      <w:r w:rsidR="00AF7A4B" w:rsidRPr="00F24500">
        <w:rPr>
          <w:sz w:val="24"/>
          <w:szCs w:val="24"/>
        </w:rPr>
        <w:t xml:space="preserve"> in terms of development time</w:t>
      </w:r>
      <w:r w:rsidR="00281D0E" w:rsidRPr="00F24500">
        <w:rPr>
          <w:sz w:val="24"/>
          <w:szCs w:val="24"/>
        </w:rPr>
        <w:t xml:space="preserve">. </w:t>
      </w:r>
      <w:r w:rsidR="00204D20" w:rsidRPr="00F24500">
        <w:rPr>
          <w:sz w:val="24"/>
          <w:szCs w:val="24"/>
        </w:rPr>
        <w:t>A level 3 C4 diagram of the PDF Report Generator is shown below:</w:t>
      </w:r>
      <w:r w:rsidR="00204D20" w:rsidRPr="00F24500">
        <w:rPr>
          <w:sz w:val="24"/>
          <w:szCs w:val="24"/>
        </w:rPr>
        <w:br/>
      </w:r>
    </w:p>
    <w:p w14:paraId="28FF499C" w14:textId="77777777" w:rsidR="00B339E1" w:rsidRPr="00F24500" w:rsidRDefault="00B339E1">
      <w:pPr>
        <w:rPr>
          <w:sz w:val="24"/>
          <w:szCs w:val="24"/>
        </w:rPr>
      </w:pPr>
      <w:r w:rsidRPr="00F24500">
        <w:rPr>
          <w:sz w:val="24"/>
          <w:szCs w:val="24"/>
        </w:rPr>
        <w:drawing>
          <wp:anchor distT="0" distB="0" distL="114300" distR="114300" simplePos="0" relativeHeight="251659264" behindDoc="1" locked="0" layoutInCell="1" allowOverlap="1" wp14:anchorId="25AE5C6E" wp14:editId="65A0D0B6">
            <wp:simplePos x="0" y="0"/>
            <wp:positionH relativeFrom="column">
              <wp:posOffset>-635</wp:posOffset>
            </wp:positionH>
            <wp:positionV relativeFrom="paragraph">
              <wp:posOffset>-177800</wp:posOffset>
            </wp:positionV>
            <wp:extent cx="6657975" cy="4285615"/>
            <wp:effectExtent l="0" t="0" r="9525" b="635"/>
            <wp:wrapTight wrapText="bothSides">
              <wp:wrapPolygon edited="0">
                <wp:start x="14956" y="0"/>
                <wp:lineTo x="4450" y="576"/>
                <wp:lineTo x="4450" y="3072"/>
                <wp:lineTo x="3894" y="4609"/>
                <wp:lineTo x="3894" y="9217"/>
                <wp:lineTo x="0" y="9505"/>
                <wp:lineTo x="0" y="12194"/>
                <wp:lineTo x="3955" y="12290"/>
                <wp:lineTo x="3894" y="17475"/>
                <wp:lineTo x="4203" y="18435"/>
                <wp:lineTo x="3028" y="19107"/>
                <wp:lineTo x="2781" y="19299"/>
                <wp:lineTo x="2781" y="20835"/>
                <wp:lineTo x="2905" y="21507"/>
                <wp:lineTo x="3090" y="21507"/>
                <wp:lineTo x="9332" y="21507"/>
                <wp:lineTo x="9579" y="21507"/>
                <wp:lineTo x="9827" y="19395"/>
                <wp:lineTo x="9456" y="19107"/>
                <wp:lineTo x="8034" y="18435"/>
                <wp:lineTo x="14091" y="18435"/>
                <wp:lineTo x="17737" y="17859"/>
                <wp:lineTo x="17676" y="12290"/>
                <wp:lineTo x="21569" y="12194"/>
                <wp:lineTo x="21569" y="9505"/>
                <wp:lineTo x="17676" y="9217"/>
                <wp:lineTo x="17737" y="4609"/>
                <wp:lineTo x="16810" y="3072"/>
                <wp:lineTo x="17181" y="1536"/>
                <wp:lineTo x="16563" y="0"/>
                <wp:lineTo x="14956" y="0"/>
              </wp:wrapPolygon>
            </wp:wrapTight>
            <wp:docPr id="19904101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57975" cy="428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A19" w:rsidRPr="00F24500">
        <w:rPr>
          <w:sz w:val="24"/>
          <w:szCs w:val="24"/>
        </w:rPr>
        <w:br w:type="page"/>
      </w:r>
    </w:p>
    <w:p w14:paraId="022ED9DB" w14:textId="04CF33E1" w:rsidR="00B339E1" w:rsidRPr="00F24500" w:rsidRDefault="00B339E1">
      <w:pPr>
        <w:rPr>
          <w:sz w:val="24"/>
          <w:szCs w:val="24"/>
        </w:rPr>
        <w:sectPr w:rsidR="00B339E1" w:rsidRPr="00F24500" w:rsidSect="00B339E1">
          <w:pgSz w:w="16838" w:h="11906" w:orient="landscape"/>
          <w:pgMar w:top="1800" w:right="1440" w:bottom="1800" w:left="1440" w:header="720" w:footer="720" w:gutter="0"/>
          <w:cols w:space="720"/>
          <w:docGrid w:linePitch="360"/>
        </w:sectPr>
      </w:pPr>
    </w:p>
    <w:p w14:paraId="21FC1371" w14:textId="77777777" w:rsidR="00B339E1" w:rsidRPr="00F24500" w:rsidRDefault="00B339E1" w:rsidP="006F55EC">
      <w:pPr>
        <w:rPr>
          <w:sz w:val="24"/>
          <w:szCs w:val="24"/>
        </w:rPr>
      </w:pPr>
    </w:p>
    <w:p w14:paraId="2FAF875D" w14:textId="2DA7D602" w:rsidR="00B339E1" w:rsidRPr="00F24500" w:rsidRDefault="00B339E1" w:rsidP="006F55EC">
      <w:pPr>
        <w:rPr>
          <w:sz w:val="24"/>
          <w:szCs w:val="24"/>
        </w:rPr>
      </w:pPr>
      <w:r w:rsidRPr="00F24500">
        <w:rPr>
          <w:sz w:val="24"/>
          <w:szCs w:val="24"/>
        </w:rPr>
        <w:t xml:space="preserve">The PDF Report Generation is most likely to be the largest part of the ReportPro. Because of this it was broken down further using the layer 3 model. </w:t>
      </w:r>
    </w:p>
    <w:p w14:paraId="73752D87" w14:textId="77777777" w:rsidR="00A328D6" w:rsidRPr="00F24500" w:rsidRDefault="00A328D6" w:rsidP="006F55EC">
      <w:pPr>
        <w:rPr>
          <w:sz w:val="24"/>
          <w:szCs w:val="24"/>
        </w:rPr>
      </w:pPr>
    </w:p>
    <w:p w14:paraId="6A064D26" w14:textId="1E6A276C" w:rsidR="00A328D6" w:rsidRPr="00F24500" w:rsidRDefault="00A328D6" w:rsidP="006F55EC">
      <w:pPr>
        <w:rPr>
          <w:sz w:val="24"/>
          <w:szCs w:val="24"/>
        </w:rPr>
      </w:pPr>
      <w:r w:rsidRPr="00F24500">
        <w:rPr>
          <w:sz w:val="24"/>
          <w:szCs w:val="24"/>
        </w:rPr>
        <w:t>Each of the microservices shown are small parts of the project, mostly singular classes. Here are more details on each of them:</w:t>
      </w:r>
    </w:p>
    <w:p w14:paraId="1B8EA02A" w14:textId="77777777" w:rsidR="00A328D6" w:rsidRPr="00F24500" w:rsidRDefault="00A328D6" w:rsidP="006F55EC">
      <w:pPr>
        <w:rPr>
          <w:sz w:val="24"/>
          <w:szCs w:val="24"/>
        </w:rPr>
      </w:pPr>
    </w:p>
    <w:p w14:paraId="3C130F32" w14:textId="630B471F" w:rsidR="002767F9" w:rsidRPr="00F24500" w:rsidRDefault="00A328D6" w:rsidP="006F55EC">
      <w:pPr>
        <w:rPr>
          <w:sz w:val="24"/>
          <w:szCs w:val="24"/>
        </w:rPr>
      </w:pPr>
      <w:r w:rsidRPr="00F24500">
        <w:rPr>
          <w:sz w:val="24"/>
          <w:szCs w:val="24"/>
        </w:rPr>
        <w:t xml:space="preserve">The project is split into a data, generation and output layer. These layers are </w:t>
      </w:r>
      <w:r w:rsidR="002767F9" w:rsidRPr="00F24500">
        <w:rPr>
          <w:sz w:val="24"/>
          <w:szCs w:val="24"/>
        </w:rPr>
        <w:t xml:space="preserve">to show the </w:t>
      </w:r>
      <w:r w:rsidR="00F24500" w:rsidRPr="00F24500">
        <w:rPr>
          <w:sz w:val="24"/>
          <w:szCs w:val="24"/>
        </w:rPr>
        <w:t>separation</w:t>
      </w:r>
      <w:r w:rsidR="002767F9" w:rsidRPr="00F24500">
        <w:rPr>
          <w:sz w:val="24"/>
          <w:szCs w:val="24"/>
        </w:rPr>
        <w:t xml:space="preserve"> of the key stages of the report generation.</w:t>
      </w:r>
    </w:p>
    <w:p w14:paraId="619E2364" w14:textId="77777777" w:rsidR="00AF7A4B" w:rsidRPr="00F24500" w:rsidRDefault="00AF7A4B" w:rsidP="006F55EC">
      <w:pPr>
        <w:rPr>
          <w:sz w:val="24"/>
          <w:szCs w:val="24"/>
        </w:rPr>
      </w:pPr>
    </w:p>
    <w:p w14:paraId="1AA65D42" w14:textId="098FB48E" w:rsidR="00AF7A4B" w:rsidRPr="00F24500" w:rsidRDefault="00AF7A4B" w:rsidP="006F55EC">
      <w:pPr>
        <w:rPr>
          <w:sz w:val="24"/>
          <w:szCs w:val="24"/>
        </w:rPr>
      </w:pPr>
      <w:r w:rsidRPr="00F24500">
        <w:rPr>
          <w:sz w:val="24"/>
          <w:szCs w:val="24"/>
        </w:rPr>
        <w:t>It is intended for each individual model to have unit tests and be able to each be tested as an individual component. This will make debugging and testing the program much easier and efficient.</w:t>
      </w:r>
    </w:p>
    <w:p w14:paraId="64B5D518" w14:textId="77777777" w:rsidR="002767F9" w:rsidRPr="00F24500" w:rsidRDefault="002767F9" w:rsidP="006F55EC">
      <w:pPr>
        <w:rPr>
          <w:sz w:val="24"/>
          <w:szCs w:val="24"/>
        </w:rPr>
      </w:pPr>
    </w:p>
    <w:p w14:paraId="03386A9F" w14:textId="77777777" w:rsidR="004A6776" w:rsidRPr="00F24500" w:rsidRDefault="004A6776" w:rsidP="004A6776">
      <w:pPr>
        <w:rPr>
          <w:sz w:val="24"/>
          <w:szCs w:val="24"/>
        </w:rPr>
      </w:pPr>
      <w:r w:rsidRPr="00F24500">
        <w:rPr>
          <w:sz w:val="24"/>
          <w:szCs w:val="24"/>
        </w:rPr>
        <w:t>The Report Generator program will make use of two third party libraries:</w:t>
      </w:r>
    </w:p>
    <w:p w14:paraId="265F0CB0" w14:textId="77777777" w:rsidR="004A6776" w:rsidRPr="00F24500" w:rsidRDefault="004A6776" w:rsidP="004A6776">
      <w:pPr>
        <w:rPr>
          <w:sz w:val="24"/>
          <w:szCs w:val="24"/>
        </w:rPr>
      </w:pPr>
    </w:p>
    <w:p w14:paraId="277674E3" w14:textId="2BA2EB43" w:rsidR="004A6776" w:rsidRPr="00F24500" w:rsidRDefault="004A6776" w:rsidP="00AA0F7F">
      <w:pPr>
        <w:pStyle w:val="ListParagraph"/>
        <w:numPr>
          <w:ilvl w:val="0"/>
          <w:numId w:val="8"/>
        </w:numPr>
        <w:rPr>
          <w:sz w:val="24"/>
          <w:szCs w:val="24"/>
        </w:rPr>
      </w:pPr>
      <w:r w:rsidRPr="00F24500">
        <w:rPr>
          <w:sz w:val="24"/>
          <w:szCs w:val="24"/>
        </w:rPr>
        <w:t>LiveCharts – Used in the Graphics Creator – A .NET charting library for creating dynamic data visualisations like line, bar, and pie charts in C# applications.</w:t>
      </w:r>
    </w:p>
    <w:p w14:paraId="76D8B4B3" w14:textId="158E932F" w:rsidR="007226AC" w:rsidRPr="00F24500" w:rsidRDefault="004A6776" w:rsidP="00AA0F7F">
      <w:pPr>
        <w:pStyle w:val="ListParagraph"/>
        <w:numPr>
          <w:ilvl w:val="0"/>
          <w:numId w:val="8"/>
        </w:numPr>
        <w:rPr>
          <w:sz w:val="24"/>
          <w:szCs w:val="24"/>
        </w:rPr>
      </w:pPr>
      <w:r w:rsidRPr="00F24500">
        <w:rPr>
          <w:sz w:val="24"/>
          <w:szCs w:val="24"/>
        </w:rPr>
        <w:t>QuestPDF – Used in the Template Loader, PDF Builder, and PDF Generator – A .NET library for generating PDF documents, allowing for complex layouts, styling, and pagination in C#.</w:t>
      </w:r>
    </w:p>
    <w:p w14:paraId="3395B210" w14:textId="77777777" w:rsidR="004A6776" w:rsidRPr="00F24500" w:rsidRDefault="004A6776" w:rsidP="006F55EC">
      <w:pPr>
        <w:rPr>
          <w:sz w:val="24"/>
          <w:szCs w:val="24"/>
        </w:rPr>
      </w:pPr>
    </w:p>
    <w:p w14:paraId="01D20D53" w14:textId="77777777" w:rsidR="004A6776" w:rsidRPr="00F24500" w:rsidRDefault="004A6776" w:rsidP="006F55EC">
      <w:pPr>
        <w:rPr>
          <w:sz w:val="24"/>
          <w:szCs w:val="24"/>
        </w:rPr>
      </w:pPr>
    </w:p>
    <w:p w14:paraId="6203EB34" w14:textId="03267C47" w:rsidR="002767F9" w:rsidRPr="00F24500" w:rsidRDefault="002767F9" w:rsidP="002767F9">
      <w:pPr>
        <w:pStyle w:val="Heading2"/>
        <w:tabs>
          <w:tab w:val="clear" w:pos="426"/>
          <w:tab w:val="left" w:pos="567"/>
        </w:tabs>
        <w:ind w:left="567" w:hanging="567"/>
      </w:pPr>
      <w:bookmarkStart w:id="15" w:name="_Toc182816987"/>
      <w:r w:rsidRPr="00F24500">
        <w:t>Data Layer</w:t>
      </w:r>
      <w:bookmarkEnd w:id="15"/>
    </w:p>
    <w:p w14:paraId="154E7C66" w14:textId="2EF27ED9" w:rsidR="00A328D6" w:rsidRPr="00F24500" w:rsidRDefault="00A328D6" w:rsidP="002767F9">
      <w:pPr>
        <w:rPr>
          <w:b/>
          <w:bCs/>
          <w:sz w:val="28"/>
          <w:szCs w:val="28"/>
        </w:rPr>
      </w:pPr>
      <w:r w:rsidRPr="00F24500">
        <w:rPr>
          <w:b/>
          <w:bCs/>
          <w:sz w:val="28"/>
          <w:szCs w:val="28"/>
        </w:rPr>
        <w:t xml:space="preserve">Configuration Loader </w:t>
      </w:r>
    </w:p>
    <w:p w14:paraId="00EB7825" w14:textId="5C987830" w:rsidR="002767F9" w:rsidRPr="00F24500" w:rsidRDefault="00AF7A4B" w:rsidP="002767F9">
      <w:pPr>
        <w:rPr>
          <w:sz w:val="24"/>
          <w:szCs w:val="24"/>
        </w:rPr>
      </w:pPr>
      <w:r w:rsidRPr="00F24500">
        <w:rPr>
          <w:sz w:val="24"/>
          <w:szCs w:val="24"/>
        </w:rPr>
        <w:t>Loads the data from the configuration .expr file into a C# class. This will be a single instance of this class that is accessed repeatedly so that the file is not opened more than once.</w:t>
      </w:r>
    </w:p>
    <w:p w14:paraId="3A748841" w14:textId="77777777" w:rsidR="007226AC" w:rsidRPr="00F24500" w:rsidRDefault="007226AC" w:rsidP="002767F9">
      <w:pPr>
        <w:rPr>
          <w:sz w:val="24"/>
          <w:szCs w:val="24"/>
        </w:rPr>
      </w:pPr>
    </w:p>
    <w:p w14:paraId="321F9CC3" w14:textId="77777777" w:rsidR="007226AC" w:rsidRPr="00F24500" w:rsidRDefault="007226AC" w:rsidP="002767F9">
      <w:pPr>
        <w:rPr>
          <w:sz w:val="24"/>
          <w:szCs w:val="24"/>
        </w:rPr>
      </w:pPr>
    </w:p>
    <w:p w14:paraId="0BB1E325" w14:textId="385FE395" w:rsidR="002767F9" w:rsidRPr="00F24500" w:rsidRDefault="002767F9" w:rsidP="002767F9">
      <w:pPr>
        <w:rPr>
          <w:b/>
          <w:bCs/>
          <w:sz w:val="28"/>
          <w:szCs w:val="28"/>
        </w:rPr>
      </w:pPr>
      <w:r w:rsidRPr="00F24500">
        <w:rPr>
          <w:b/>
          <w:bCs/>
          <w:sz w:val="28"/>
          <w:szCs w:val="28"/>
        </w:rPr>
        <w:t>Data Manager</w:t>
      </w:r>
    </w:p>
    <w:p w14:paraId="7987A054" w14:textId="564B2921" w:rsidR="00AF7A4B" w:rsidRPr="00F24500" w:rsidRDefault="00AF7A4B" w:rsidP="006F55EC">
      <w:pPr>
        <w:rPr>
          <w:sz w:val="24"/>
          <w:szCs w:val="24"/>
        </w:rPr>
      </w:pPr>
      <w:r w:rsidRPr="00F24500">
        <w:rPr>
          <w:sz w:val="24"/>
          <w:szCs w:val="24"/>
        </w:rPr>
        <w:t>The Data Manager is the entry point for the Report Gen</w:t>
      </w:r>
    </w:p>
    <w:p w14:paraId="2BB669A1" w14:textId="77777777" w:rsidR="00AF7A4B" w:rsidRPr="00F24500" w:rsidRDefault="00AF7A4B" w:rsidP="006F55EC">
      <w:pPr>
        <w:rPr>
          <w:sz w:val="24"/>
          <w:szCs w:val="24"/>
        </w:rPr>
      </w:pPr>
    </w:p>
    <w:p w14:paraId="75F24FEB" w14:textId="201C55B5" w:rsidR="00B339E1" w:rsidRPr="00F24500" w:rsidRDefault="00AF7A4B" w:rsidP="006F55EC">
      <w:pPr>
        <w:rPr>
          <w:sz w:val="24"/>
          <w:szCs w:val="24"/>
        </w:rPr>
      </w:pPr>
      <w:r w:rsidRPr="00F24500">
        <w:rPr>
          <w:sz w:val="24"/>
          <w:szCs w:val="24"/>
        </w:rPr>
        <w:t>The data manager will start by calling the Configuration Loader. It will then look at the resulting.</w:t>
      </w:r>
    </w:p>
    <w:p w14:paraId="6DD38D9F" w14:textId="77777777" w:rsidR="00AF7A4B" w:rsidRPr="00F24500" w:rsidRDefault="00AF7A4B" w:rsidP="006F55EC">
      <w:pPr>
        <w:rPr>
          <w:sz w:val="24"/>
          <w:szCs w:val="24"/>
        </w:rPr>
      </w:pPr>
    </w:p>
    <w:p w14:paraId="0109806B" w14:textId="6CDAC1BA" w:rsidR="00AF7A4B" w:rsidRPr="00F24500" w:rsidRDefault="00AF7A4B" w:rsidP="006F55EC">
      <w:pPr>
        <w:rPr>
          <w:sz w:val="24"/>
          <w:szCs w:val="24"/>
        </w:rPr>
      </w:pPr>
      <w:r w:rsidRPr="00F24500">
        <w:rPr>
          <w:sz w:val="24"/>
          <w:szCs w:val="24"/>
        </w:rPr>
        <w:t xml:space="preserve">It next needs to get the </w:t>
      </w:r>
      <w:r w:rsidR="007226AC" w:rsidRPr="00F24500">
        <w:rPr>
          <w:sz w:val="24"/>
          <w:szCs w:val="24"/>
        </w:rPr>
        <w:t xml:space="preserve">data from </w:t>
      </w:r>
      <w:r w:rsidRPr="00F24500">
        <w:rPr>
          <w:sz w:val="24"/>
          <w:szCs w:val="24"/>
        </w:rPr>
        <w:t>connection configuration files within Prodigy.</w:t>
      </w:r>
    </w:p>
    <w:p w14:paraId="7FDE4DD1" w14:textId="77777777" w:rsidR="007226AC" w:rsidRPr="00F24500" w:rsidRDefault="007226AC" w:rsidP="006F55EC">
      <w:pPr>
        <w:rPr>
          <w:sz w:val="24"/>
          <w:szCs w:val="24"/>
        </w:rPr>
      </w:pPr>
    </w:p>
    <w:p w14:paraId="053108F2" w14:textId="6E5EDE50" w:rsidR="007226AC" w:rsidRPr="00F24500" w:rsidRDefault="007226AC" w:rsidP="006F55EC">
      <w:pPr>
        <w:rPr>
          <w:sz w:val="24"/>
          <w:szCs w:val="24"/>
        </w:rPr>
      </w:pPr>
      <w:r w:rsidRPr="00F24500">
        <w:rPr>
          <w:sz w:val="24"/>
          <w:szCs w:val="24"/>
        </w:rPr>
        <w:t>It then analyses the loaded report configuration and makes the related calls to the Database Connector to get all of the data required for this report configuration.</w:t>
      </w:r>
    </w:p>
    <w:p w14:paraId="71F19971" w14:textId="77777777" w:rsidR="007226AC" w:rsidRPr="00F24500" w:rsidRDefault="007226AC" w:rsidP="006F55EC">
      <w:pPr>
        <w:rPr>
          <w:sz w:val="24"/>
          <w:szCs w:val="24"/>
        </w:rPr>
      </w:pPr>
    </w:p>
    <w:p w14:paraId="29E64AD5" w14:textId="77777777" w:rsidR="004A6776" w:rsidRPr="00F24500" w:rsidRDefault="004A6776" w:rsidP="006F55EC">
      <w:pPr>
        <w:rPr>
          <w:sz w:val="24"/>
          <w:szCs w:val="24"/>
        </w:rPr>
      </w:pPr>
    </w:p>
    <w:p w14:paraId="72892766" w14:textId="77777777" w:rsidR="002767F9" w:rsidRPr="00F24500" w:rsidRDefault="002767F9" w:rsidP="006F55EC"/>
    <w:p w14:paraId="77629C35" w14:textId="43B6FAC8" w:rsidR="002767F9" w:rsidRPr="00F24500" w:rsidRDefault="002767F9" w:rsidP="002767F9">
      <w:pPr>
        <w:rPr>
          <w:b/>
          <w:bCs/>
          <w:sz w:val="28"/>
          <w:szCs w:val="28"/>
        </w:rPr>
      </w:pPr>
      <w:r w:rsidRPr="00F24500">
        <w:rPr>
          <w:b/>
          <w:bCs/>
          <w:sz w:val="28"/>
          <w:szCs w:val="28"/>
        </w:rPr>
        <w:t>Database Connector</w:t>
      </w:r>
    </w:p>
    <w:p w14:paraId="1D0F9751" w14:textId="7B1B76EC" w:rsidR="002767F9" w:rsidRPr="00F24500" w:rsidRDefault="002767F9" w:rsidP="002767F9">
      <w:pPr>
        <w:rPr>
          <w:sz w:val="24"/>
          <w:szCs w:val="24"/>
        </w:rPr>
      </w:pPr>
      <w:r w:rsidRPr="00F24500">
        <w:rPr>
          <w:sz w:val="24"/>
          <w:szCs w:val="24"/>
        </w:rPr>
        <w:t>A database connection manager that handles all connections and queries to any of the SQL databases</w:t>
      </w:r>
      <w:r w:rsidR="00AF7A4B" w:rsidRPr="00F24500">
        <w:rPr>
          <w:sz w:val="24"/>
          <w:szCs w:val="24"/>
        </w:rPr>
        <w:t>.</w:t>
      </w:r>
    </w:p>
    <w:p w14:paraId="228EB451" w14:textId="77777777" w:rsidR="00AF7A4B" w:rsidRPr="00F24500" w:rsidRDefault="00AF7A4B" w:rsidP="002767F9">
      <w:pPr>
        <w:rPr>
          <w:sz w:val="24"/>
          <w:szCs w:val="24"/>
        </w:rPr>
      </w:pPr>
    </w:p>
    <w:p w14:paraId="6CD716DA" w14:textId="7FB06033" w:rsidR="00AF7A4B" w:rsidRPr="00F24500" w:rsidRDefault="00AF7A4B" w:rsidP="002767F9">
      <w:pPr>
        <w:rPr>
          <w:sz w:val="24"/>
          <w:szCs w:val="24"/>
        </w:rPr>
      </w:pPr>
      <w:r w:rsidRPr="00F24500">
        <w:rPr>
          <w:sz w:val="24"/>
          <w:szCs w:val="24"/>
        </w:rPr>
        <w:t xml:space="preserve">This will be done using standard C# SQL libraries. </w:t>
      </w:r>
    </w:p>
    <w:p w14:paraId="4CB16F8A" w14:textId="77777777" w:rsidR="007226AC" w:rsidRPr="00F24500" w:rsidRDefault="007226AC" w:rsidP="002767F9">
      <w:pPr>
        <w:rPr>
          <w:sz w:val="24"/>
          <w:szCs w:val="24"/>
        </w:rPr>
      </w:pPr>
    </w:p>
    <w:p w14:paraId="3ECA7120" w14:textId="77777777" w:rsidR="002767F9" w:rsidRPr="00F24500" w:rsidRDefault="002767F9" w:rsidP="006F55EC"/>
    <w:p w14:paraId="40282AEF" w14:textId="1BA89C96" w:rsidR="002767F9" w:rsidRPr="00F24500" w:rsidRDefault="002767F9" w:rsidP="002767F9">
      <w:pPr>
        <w:pStyle w:val="Heading2"/>
        <w:tabs>
          <w:tab w:val="clear" w:pos="426"/>
          <w:tab w:val="left" w:pos="567"/>
        </w:tabs>
        <w:ind w:left="567" w:hanging="567"/>
      </w:pPr>
      <w:bookmarkStart w:id="16" w:name="_Toc182816988"/>
      <w:r w:rsidRPr="00F24500">
        <w:t>Generation Layer</w:t>
      </w:r>
      <w:bookmarkEnd w:id="16"/>
    </w:p>
    <w:p w14:paraId="2D8C9FB9" w14:textId="52D6F475" w:rsidR="002767F9" w:rsidRPr="00F24500" w:rsidRDefault="00AF7A4B" w:rsidP="002767F9">
      <w:pPr>
        <w:rPr>
          <w:b/>
          <w:bCs/>
          <w:sz w:val="28"/>
          <w:szCs w:val="28"/>
        </w:rPr>
      </w:pPr>
      <w:r w:rsidRPr="00F24500">
        <w:rPr>
          <w:b/>
          <w:bCs/>
          <w:sz w:val="28"/>
          <w:szCs w:val="28"/>
        </w:rPr>
        <w:t>Graphics Creator</w:t>
      </w:r>
    </w:p>
    <w:p w14:paraId="06D8505B" w14:textId="2EB4F46C" w:rsidR="002767F9" w:rsidRPr="00F24500" w:rsidRDefault="007226AC" w:rsidP="002767F9">
      <w:pPr>
        <w:rPr>
          <w:sz w:val="24"/>
          <w:szCs w:val="24"/>
        </w:rPr>
      </w:pPr>
      <w:r w:rsidRPr="00F24500">
        <w:rPr>
          <w:sz w:val="24"/>
          <w:szCs w:val="24"/>
        </w:rPr>
        <w:t xml:space="preserve">This uses the </w:t>
      </w:r>
      <w:r w:rsidR="004A6776" w:rsidRPr="00F24500">
        <w:rPr>
          <w:sz w:val="24"/>
          <w:szCs w:val="24"/>
        </w:rPr>
        <w:t>LiveCharts</w:t>
      </w:r>
      <w:r w:rsidR="00E03FCD" w:rsidRPr="00F24500">
        <w:rPr>
          <w:sz w:val="24"/>
          <w:szCs w:val="24"/>
        </w:rPr>
        <w:t xml:space="preserve"> to generate the charts as pngs. The pngs will then be accessed by the PDF Builder to include them in the final PDF report.</w:t>
      </w:r>
    </w:p>
    <w:p w14:paraId="79F4FE00" w14:textId="77777777" w:rsidR="00E10534" w:rsidRPr="00F24500" w:rsidRDefault="00E10534" w:rsidP="002767F9">
      <w:pPr>
        <w:rPr>
          <w:sz w:val="24"/>
          <w:szCs w:val="24"/>
        </w:rPr>
      </w:pPr>
    </w:p>
    <w:p w14:paraId="00A91F77" w14:textId="6FA73601" w:rsidR="00E10534" w:rsidRPr="00F24500" w:rsidRDefault="00E10534" w:rsidP="002767F9">
      <w:pPr>
        <w:rPr>
          <w:sz w:val="24"/>
          <w:szCs w:val="24"/>
        </w:rPr>
      </w:pPr>
      <w:r w:rsidRPr="00F24500">
        <w:rPr>
          <w:sz w:val="24"/>
          <w:szCs w:val="24"/>
        </w:rPr>
        <w:t xml:space="preserve">The chart PNGs will be saved in a folder inside the Prodigy/Data </w:t>
      </w:r>
      <w:r w:rsidR="008668B7" w:rsidRPr="00F24500">
        <w:rPr>
          <w:sz w:val="24"/>
          <w:szCs w:val="24"/>
        </w:rPr>
        <w:t>folder. A sub folder specific to this report will be used.</w:t>
      </w:r>
    </w:p>
    <w:p w14:paraId="0F7DB961" w14:textId="77777777" w:rsidR="00E03FCD" w:rsidRPr="00F24500" w:rsidRDefault="00E03FCD" w:rsidP="002767F9">
      <w:pPr>
        <w:rPr>
          <w:sz w:val="24"/>
          <w:szCs w:val="24"/>
        </w:rPr>
      </w:pPr>
    </w:p>
    <w:p w14:paraId="7F68E05C" w14:textId="66C03EA1" w:rsidR="00E03FCD" w:rsidRPr="00F24500" w:rsidRDefault="00E03FCD" w:rsidP="002767F9">
      <w:pPr>
        <w:rPr>
          <w:sz w:val="24"/>
          <w:szCs w:val="24"/>
        </w:rPr>
      </w:pPr>
      <w:r w:rsidRPr="00F24500">
        <w:rPr>
          <w:sz w:val="24"/>
          <w:szCs w:val="24"/>
        </w:rPr>
        <w:t>There will be a separate, generic method</w:t>
      </w:r>
      <w:r w:rsidR="00E10534" w:rsidRPr="00F24500">
        <w:rPr>
          <w:sz w:val="24"/>
          <w:szCs w:val="24"/>
        </w:rPr>
        <w:t>s</w:t>
      </w:r>
      <w:r w:rsidRPr="00F24500">
        <w:rPr>
          <w:sz w:val="24"/>
          <w:szCs w:val="24"/>
        </w:rPr>
        <w:t xml:space="preserve"> for each style of graphic, something similar to the following:</w:t>
      </w:r>
    </w:p>
    <w:p w14:paraId="2FA0EDEC" w14:textId="77777777" w:rsidR="00E03FCD" w:rsidRPr="00F24500" w:rsidRDefault="00E03FCD" w:rsidP="002767F9">
      <w:pPr>
        <w:rPr>
          <w:sz w:val="24"/>
          <w:szCs w:val="24"/>
        </w:rPr>
      </w:pPr>
    </w:p>
    <w:p w14:paraId="7822FD48" w14:textId="74FC1A26" w:rsidR="00E10534" w:rsidRPr="00F24500" w:rsidRDefault="00E1053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302400"/>
        <w:rPr>
          <w:rFonts w:ascii="Consolas" w:hAnsi="Consolas" w:cs="Courier New"/>
          <w:color w:val="AEB0B3"/>
          <w:sz w:val="17"/>
          <w:szCs w:val="17"/>
        </w:rPr>
      </w:pPr>
      <w:r w:rsidRPr="00F24500">
        <w:rPr>
          <w:rFonts w:ascii="Consolas" w:hAnsi="Consolas" w:cs="Courier New"/>
          <w:color w:val="576DDB"/>
          <w:sz w:val="17"/>
          <w:szCs w:val="17"/>
        </w:rPr>
        <w:t>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CreateBarChart</w:t>
      </w:r>
      <w:r w:rsidRPr="00F24500">
        <w:rPr>
          <w:rFonts w:ascii="Consolas" w:hAnsi="Consolas" w:cs="Courier New"/>
          <w:color w:val="8B8792"/>
          <w:sz w:val="17"/>
          <w:szCs w:val="17"/>
        </w:rPr>
        <w:t>(</w:t>
      </w:r>
      <w:r w:rsidRPr="00F24500">
        <w:rPr>
          <w:rFonts w:ascii="Consolas" w:hAnsi="Consolas" w:cs="Courier New"/>
          <w:color w:val="576DDB"/>
          <w:sz w:val="17"/>
          <w:szCs w:val="17"/>
        </w:rPr>
        <w:t>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title</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xAxisTitle</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yAxisTitle</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Data</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data</w:t>
      </w:r>
      <w:r w:rsidRPr="00F24500">
        <w:rPr>
          <w:rFonts w:ascii="Consolas" w:hAnsi="Consolas" w:cs="Courier New"/>
          <w:color w:val="8B8792"/>
          <w:sz w:val="17"/>
          <w:szCs w:val="17"/>
        </w:rPr>
        <w:t>)</w:t>
      </w:r>
      <w:r w:rsidRPr="00F24500">
        <w:rPr>
          <w:rFonts w:ascii="Consolas" w:hAnsi="Consolas" w:cs="Courier New"/>
          <w:color w:val="AEB0B3"/>
          <w:sz w:val="17"/>
          <w:szCs w:val="17"/>
        </w:rPr>
        <w:t xml:space="preserve"> {...}</w:t>
      </w:r>
    </w:p>
    <w:p w14:paraId="715BB168" w14:textId="77777777" w:rsidR="00E10534" w:rsidRPr="00F24500" w:rsidRDefault="00E1053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302400"/>
        <w:rPr>
          <w:rFonts w:ascii="Consolas" w:hAnsi="Consolas" w:cs="Courier New"/>
          <w:color w:val="AEB0B3"/>
          <w:sz w:val="17"/>
          <w:szCs w:val="17"/>
        </w:rPr>
      </w:pPr>
      <w:r w:rsidRPr="00F24500">
        <w:rPr>
          <w:rFonts w:ascii="Consolas" w:hAnsi="Consolas" w:cs="Courier New"/>
          <w:color w:val="AA573C"/>
          <w:sz w:val="17"/>
          <w:szCs w:val="17"/>
        </w:rPr>
        <w:t> </w:t>
      </w:r>
    </w:p>
    <w:p w14:paraId="74BF6AE5" w14:textId="06113808" w:rsidR="00E10534" w:rsidRPr="00F24500" w:rsidRDefault="00E1053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6302400"/>
        <w:rPr>
          <w:rFonts w:ascii="Consolas" w:hAnsi="Consolas" w:cs="Courier New"/>
          <w:color w:val="AEB0B3"/>
          <w:sz w:val="17"/>
          <w:szCs w:val="17"/>
        </w:rPr>
      </w:pPr>
      <w:r w:rsidRPr="00F24500">
        <w:rPr>
          <w:rFonts w:ascii="Consolas" w:hAnsi="Consolas" w:cs="Courier New"/>
          <w:color w:val="576DDB"/>
          <w:sz w:val="17"/>
          <w:szCs w:val="17"/>
        </w:rPr>
        <w:t>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CreatePieChart</w:t>
      </w:r>
      <w:r w:rsidRPr="00F24500">
        <w:rPr>
          <w:rFonts w:ascii="Consolas" w:hAnsi="Consolas" w:cs="Courier New"/>
          <w:color w:val="8B8792"/>
          <w:sz w:val="17"/>
          <w:szCs w:val="17"/>
        </w:rPr>
        <w:t>(</w:t>
      </w:r>
      <w:r w:rsidRPr="00F24500">
        <w:rPr>
          <w:rFonts w:ascii="Consolas" w:hAnsi="Consolas" w:cs="Courier New"/>
          <w:color w:val="576DDB"/>
          <w:sz w:val="17"/>
          <w:szCs w:val="17"/>
        </w:rPr>
        <w:t>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title</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List</w:t>
      </w:r>
      <w:r w:rsidRPr="00F24500">
        <w:rPr>
          <w:rFonts w:ascii="Consolas" w:hAnsi="Consolas" w:cs="Courier New"/>
          <w:color w:val="8B8792"/>
          <w:sz w:val="17"/>
          <w:szCs w:val="17"/>
        </w:rPr>
        <w:t>&lt;</w:t>
      </w:r>
      <w:r w:rsidRPr="00F24500">
        <w:rPr>
          <w:rFonts w:ascii="Consolas" w:hAnsi="Consolas" w:cs="Courier New"/>
          <w:color w:val="576DDB"/>
          <w:sz w:val="17"/>
          <w:szCs w:val="17"/>
        </w:rPr>
        <w:t>String</w:t>
      </w:r>
      <w:r w:rsidRPr="00F24500">
        <w:rPr>
          <w:rFonts w:ascii="Consolas" w:hAnsi="Consolas" w:cs="Courier New"/>
          <w:color w:val="8B8792"/>
          <w:sz w:val="17"/>
          <w:szCs w:val="17"/>
        </w:rPr>
        <w:t>^&gt;^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Legend</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Data</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data</w:t>
      </w:r>
      <w:r w:rsidRPr="00F24500">
        <w:rPr>
          <w:rFonts w:ascii="Consolas" w:hAnsi="Consolas" w:cs="Courier New"/>
          <w:color w:val="8B8792"/>
          <w:sz w:val="17"/>
          <w:szCs w:val="17"/>
        </w:rPr>
        <w:t>)</w:t>
      </w:r>
      <w:r w:rsidRPr="00F24500">
        <w:rPr>
          <w:rFonts w:ascii="Consolas" w:hAnsi="Consolas" w:cs="Courier New"/>
          <w:color w:val="AEB0B3"/>
          <w:sz w:val="17"/>
          <w:szCs w:val="17"/>
        </w:rPr>
        <w:t xml:space="preserve"> {...}</w:t>
      </w:r>
    </w:p>
    <w:p w14:paraId="67566572" w14:textId="77777777" w:rsidR="00E03FCD" w:rsidRPr="00F24500" w:rsidRDefault="00E03FCD" w:rsidP="002767F9">
      <w:pPr>
        <w:rPr>
          <w:sz w:val="24"/>
          <w:szCs w:val="24"/>
        </w:rPr>
      </w:pPr>
    </w:p>
    <w:p w14:paraId="338F65DC" w14:textId="77777777" w:rsidR="002767F9" w:rsidRPr="00F24500" w:rsidRDefault="002767F9" w:rsidP="002767F9">
      <w:pPr>
        <w:rPr>
          <w:sz w:val="24"/>
          <w:szCs w:val="24"/>
        </w:rPr>
      </w:pPr>
    </w:p>
    <w:p w14:paraId="1F43889C" w14:textId="61A305FC" w:rsidR="002767F9" w:rsidRPr="00F24500" w:rsidRDefault="00AF7A4B" w:rsidP="002767F9">
      <w:pPr>
        <w:rPr>
          <w:b/>
          <w:bCs/>
          <w:sz w:val="28"/>
          <w:szCs w:val="28"/>
        </w:rPr>
      </w:pPr>
      <w:r w:rsidRPr="00F24500">
        <w:rPr>
          <w:b/>
          <w:bCs/>
          <w:sz w:val="28"/>
          <w:szCs w:val="28"/>
        </w:rPr>
        <w:t>PDF Builder</w:t>
      </w:r>
    </w:p>
    <w:p w14:paraId="7CDC7A6C" w14:textId="6C455BD4" w:rsidR="002767F9" w:rsidRPr="00F24500" w:rsidRDefault="008F7912" w:rsidP="002767F9">
      <w:pPr>
        <w:rPr>
          <w:sz w:val="24"/>
          <w:szCs w:val="24"/>
        </w:rPr>
      </w:pPr>
      <w:r w:rsidRPr="00F24500">
        <w:rPr>
          <w:sz w:val="24"/>
          <w:szCs w:val="24"/>
        </w:rPr>
        <w:t xml:space="preserve">The PDF Builder is the central part of the report generator. It will create </w:t>
      </w:r>
      <w:r w:rsidR="00E10534" w:rsidRPr="00F24500">
        <w:rPr>
          <w:sz w:val="24"/>
          <w:szCs w:val="24"/>
        </w:rPr>
        <w:t>the list of pages which will end up becoming the PDF itself.</w:t>
      </w:r>
    </w:p>
    <w:p w14:paraId="36D92C87" w14:textId="77777777" w:rsidR="00E10534" w:rsidRPr="00F24500" w:rsidRDefault="00E10534" w:rsidP="002767F9">
      <w:pPr>
        <w:rPr>
          <w:sz w:val="24"/>
          <w:szCs w:val="24"/>
        </w:rPr>
      </w:pPr>
    </w:p>
    <w:p w14:paraId="19895B82" w14:textId="3F3E18EB" w:rsidR="00E10534" w:rsidRPr="00F24500" w:rsidRDefault="00E10534" w:rsidP="002767F9">
      <w:pPr>
        <w:rPr>
          <w:sz w:val="24"/>
          <w:szCs w:val="24"/>
        </w:rPr>
      </w:pPr>
      <w:r w:rsidRPr="00F24500">
        <w:rPr>
          <w:sz w:val="24"/>
          <w:szCs w:val="24"/>
        </w:rPr>
        <w:t>It will make requests to both the Graphics Creator and Template Loader to aid in building the list of pages.</w:t>
      </w:r>
    </w:p>
    <w:p w14:paraId="0220159C" w14:textId="77777777" w:rsidR="00E10534" w:rsidRPr="00F24500" w:rsidRDefault="00E10534" w:rsidP="002767F9">
      <w:pPr>
        <w:rPr>
          <w:sz w:val="24"/>
          <w:szCs w:val="24"/>
        </w:rPr>
      </w:pPr>
    </w:p>
    <w:p w14:paraId="55CC1C04" w14:textId="30B8EC8C" w:rsidR="00E10534" w:rsidRPr="00F24500" w:rsidRDefault="00E10534" w:rsidP="002767F9">
      <w:pPr>
        <w:rPr>
          <w:sz w:val="24"/>
          <w:szCs w:val="24"/>
        </w:rPr>
      </w:pPr>
      <w:r w:rsidRPr="00F24500">
        <w:rPr>
          <w:sz w:val="24"/>
          <w:szCs w:val="24"/>
        </w:rPr>
        <w:t>The PDF builder will also handle the data that has been provided to it</w:t>
      </w:r>
      <w:r w:rsidR="008668B7" w:rsidRPr="00F24500">
        <w:rPr>
          <w:sz w:val="24"/>
          <w:szCs w:val="24"/>
        </w:rPr>
        <w:t xml:space="preserve"> from the Data Manager</w:t>
      </w:r>
      <w:r w:rsidRPr="00F24500">
        <w:rPr>
          <w:sz w:val="24"/>
          <w:szCs w:val="24"/>
        </w:rPr>
        <w:t>. It will look at what pages are needed to be made and then begin from the first page creating each one. It will send appropriate data to the Graphics Creator and Template Loader when necessary.</w:t>
      </w:r>
    </w:p>
    <w:p w14:paraId="73E62C74" w14:textId="77777777" w:rsidR="007226AC" w:rsidRPr="00F24500" w:rsidRDefault="007226AC" w:rsidP="002767F9">
      <w:pPr>
        <w:rPr>
          <w:sz w:val="24"/>
          <w:szCs w:val="24"/>
        </w:rPr>
      </w:pPr>
    </w:p>
    <w:p w14:paraId="532F648D" w14:textId="21495FE9" w:rsidR="008668B7" w:rsidRPr="00F24500" w:rsidRDefault="008668B7" w:rsidP="002767F9">
      <w:pPr>
        <w:rPr>
          <w:sz w:val="24"/>
          <w:szCs w:val="24"/>
        </w:rPr>
      </w:pPr>
      <w:r w:rsidRPr="00F24500">
        <w:rPr>
          <w:sz w:val="24"/>
          <w:szCs w:val="24"/>
        </w:rPr>
        <w:t>Once completed the PDF will bundle the pages into a neat document object and send it to the PDF Generator to be outputted.</w:t>
      </w:r>
    </w:p>
    <w:p w14:paraId="3FE04246" w14:textId="77777777" w:rsidR="008668B7" w:rsidRPr="00F24500" w:rsidRDefault="008668B7" w:rsidP="002767F9">
      <w:pPr>
        <w:rPr>
          <w:sz w:val="24"/>
          <w:szCs w:val="24"/>
        </w:rPr>
      </w:pPr>
    </w:p>
    <w:p w14:paraId="31517274" w14:textId="77777777" w:rsidR="002767F9" w:rsidRPr="00F24500" w:rsidRDefault="002767F9" w:rsidP="002767F9"/>
    <w:p w14:paraId="1CA0914D" w14:textId="0B915882" w:rsidR="002767F9" w:rsidRPr="00F24500" w:rsidRDefault="00AF7A4B" w:rsidP="002767F9">
      <w:pPr>
        <w:rPr>
          <w:b/>
          <w:bCs/>
          <w:sz w:val="28"/>
          <w:szCs w:val="28"/>
        </w:rPr>
      </w:pPr>
      <w:r w:rsidRPr="00F24500">
        <w:rPr>
          <w:b/>
          <w:bCs/>
          <w:sz w:val="28"/>
          <w:szCs w:val="28"/>
        </w:rPr>
        <w:t>Template Loader</w:t>
      </w:r>
    </w:p>
    <w:p w14:paraId="6F37DC16" w14:textId="1D64D15B" w:rsidR="00E03FCD" w:rsidRPr="00F24500" w:rsidRDefault="00E03FCD" w:rsidP="002767F9">
      <w:pPr>
        <w:rPr>
          <w:sz w:val="24"/>
          <w:szCs w:val="24"/>
        </w:rPr>
      </w:pPr>
      <w:r w:rsidRPr="00F24500">
        <w:rPr>
          <w:sz w:val="24"/>
          <w:szCs w:val="24"/>
        </w:rPr>
        <w:t xml:space="preserve">The template loader will be where the basic setup pages of reports are kept. </w:t>
      </w:r>
      <w:r w:rsidR="00F24500" w:rsidRPr="00F24500">
        <w:rPr>
          <w:sz w:val="24"/>
          <w:szCs w:val="24"/>
        </w:rPr>
        <w:t>It will</w:t>
      </w:r>
      <w:r w:rsidRPr="00F24500">
        <w:rPr>
          <w:sz w:val="24"/>
          <w:szCs w:val="24"/>
        </w:rPr>
        <w:t xml:space="preserve"> return the completed page to the PDF builder upon request.</w:t>
      </w:r>
      <w:r w:rsidR="008F7912" w:rsidRPr="00F24500">
        <w:rPr>
          <w:sz w:val="24"/>
          <w:szCs w:val="24"/>
        </w:rPr>
        <w:t xml:space="preserve"> This will </w:t>
      </w:r>
      <w:r w:rsidR="008F7912" w:rsidRPr="00F24500">
        <w:rPr>
          <w:sz w:val="24"/>
          <w:szCs w:val="24"/>
        </w:rPr>
        <w:lastRenderedPageBreak/>
        <w:t>make heavy use of the QuestPDF library to create the pages. Here is an example of how that could work for one page:</w:t>
      </w:r>
    </w:p>
    <w:p w14:paraId="44AB6ACD" w14:textId="77777777" w:rsidR="007226AC" w:rsidRPr="00F24500" w:rsidRDefault="007226AC" w:rsidP="006F55EC"/>
    <w:p w14:paraId="1A318987" w14:textId="23379A20"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576DDB"/>
          <w:sz w:val="17"/>
          <w:szCs w:val="17"/>
        </w:rPr>
        <w:t>Page</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CreateOeeOverviewPage</w:t>
      </w:r>
      <w:r w:rsidRPr="00F24500">
        <w:rPr>
          <w:rFonts w:ascii="Consolas" w:hAnsi="Consolas" w:cs="Courier New"/>
          <w:color w:val="8B8792"/>
          <w:sz w:val="17"/>
          <w:szCs w:val="17"/>
        </w:rPr>
        <w:t>(</w:t>
      </w:r>
      <w:r w:rsidRPr="00F24500">
        <w:rPr>
          <w:rFonts w:ascii="Consolas" w:hAnsi="Consolas" w:cs="Courier New"/>
          <w:color w:val="576DDB"/>
          <w:sz w:val="17"/>
          <w:szCs w:val="17"/>
        </w:rPr>
        <w:t>Data</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OeeData</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OeeChartFilePath</w:t>
      </w:r>
      <w:r w:rsidRPr="00F24500">
        <w:rPr>
          <w:rFonts w:ascii="Consolas" w:hAnsi="Consolas" w:cs="Courier New"/>
          <w:color w:val="8B8792"/>
          <w:sz w:val="17"/>
          <w:szCs w:val="17"/>
        </w:rPr>
        <w:t>)</w:t>
      </w:r>
    </w:p>
    <w:p w14:paraId="7975D190"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8B8792"/>
          <w:sz w:val="17"/>
          <w:szCs w:val="17"/>
        </w:rPr>
        <w:t>{</w:t>
      </w:r>
    </w:p>
    <w:p w14:paraId="5E4E8F87"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Page</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page </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955AE7"/>
          <w:sz w:val="17"/>
          <w:szCs w:val="17"/>
        </w:rPr>
        <w:t>new</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Page</w:t>
      </w:r>
      <w:r w:rsidRPr="00F24500">
        <w:rPr>
          <w:rFonts w:ascii="Consolas" w:hAnsi="Consolas" w:cs="Courier New"/>
          <w:color w:val="8B8792"/>
          <w:sz w:val="17"/>
          <w:szCs w:val="17"/>
        </w:rPr>
        <w:t>();</w:t>
      </w:r>
    </w:p>
    <w:p w14:paraId="3C68758A"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w:t>
      </w:r>
    </w:p>
    <w:p w14:paraId="49617806"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page</w:t>
      </w:r>
      <w:r w:rsidRPr="00F24500">
        <w:rPr>
          <w:rFonts w:ascii="Consolas" w:hAnsi="Consolas" w:cs="Courier New"/>
          <w:color w:val="8B8792"/>
          <w:sz w:val="17"/>
          <w:szCs w:val="17"/>
        </w:rPr>
        <w:t>.</w:t>
      </w:r>
      <w:r w:rsidRPr="00F24500">
        <w:rPr>
          <w:rFonts w:ascii="Consolas" w:hAnsi="Consolas" w:cs="Courier New"/>
          <w:color w:val="576DDB"/>
          <w:sz w:val="17"/>
          <w:szCs w:val="17"/>
        </w:rPr>
        <w:t>Content</w:t>
      </w: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p>
    <w:p w14:paraId="3B465612"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p>
    <w:p w14:paraId="69D8F1D6"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Text</w:t>
      </w:r>
      <w:r w:rsidRPr="00F24500">
        <w:rPr>
          <w:rFonts w:ascii="Consolas" w:hAnsi="Consolas" w:cs="Courier New"/>
          <w:color w:val="8B8792"/>
          <w:sz w:val="17"/>
          <w:szCs w:val="17"/>
        </w:rPr>
        <w:t>(</w:t>
      </w:r>
      <w:r w:rsidRPr="00F24500">
        <w:rPr>
          <w:rFonts w:ascii="Consolas" w:hAnsi="Consolas" w:cs="Courier New"/>
          <w:color w:val="2A9292"/>
          <w:sz w:val="17"/>
          <w:szCs w:val="17"/>
        </w:rPr>
        <w:t>"Availability: "</w:t>
      </w: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OeeData</w:t>
      </w:r>
      <w:r w:rsidRPr="00F24500">
        <w:rPr>
          <w:rFonts w:ascii="Consolas" w:hAnsi="Consolas" w:cs="Courier New"/>
          <w:color w:val="8B8792"/>
          <w:sz w:val="17"/>
          <w:szCs w:val="17"/>
        </w:rPr>
        <w:t>.</w:t>
      </w:r>
      <w:r w:rsidRPr="00F24500">
        <w:rPr>
          <w:rFonts w:ascii="Consolas" w:hAnsi="Consolas" w:cs="Courier New"/>
          <w:color w:val="576DDB"/>
          <w:sz w:val="17"/>
          <w:szCs w:val="17"/>
        </w:rPr>
        <w:t>AverageAvailability</w:t>
      </w:r>
      <w:r w:rsidRPr="00F24500">
        <w:rPr>
          <w:rFonts w:ascii="Consolas" w:hAnsi="Consolas" w:cs="Courier New"/>
          <w:color w:val="8B8792"/>
          <w:sz w:val="17"/>
          <w:szCs w:val="17"/>
        </w:rPr>
        <w:t>.</w:t>
      </w:r>
      <w:r w:rsidRPr="00F24500">
        <w:rPr>
          <w:rFonts w:ascii="Consolas" w:hAnsi="Consolas" w:cs="Courier New"/>
          <w:color w:val="576DDB"/>
          <w:sz w:val="17"/>
          <w:szCs w:val="17"/>
        </w:rPr>
        <w:t>ToString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2A9292"/>
          <w:sz w:val="17"/>
          <w:szCs w:val="17"/>
        </w:rPr>
        <w:t>"%"</w:t>
      </w:r>
      <w:r w:rsidRPr="00F24500">
        <w:rPr>
          <w:rFonts w:ascii="Consolas" w:hAnsi="Consolas" w:cs="Courier New"/>
          <w:color w:val="8B8792"/>
          <w:sz w:val="17"/>
          <w:szCs w:val="17"/>
        </w:rPr>
        <w:t>),</w:t>
      </w:r>
    </w:p>
    <w:p w14:paraId="42C2A11E"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Text</w:t>
      </w:r>
      <w:r w:rsidRPr="00F24500">
        <w:rPr>
          <w:rFonts w:ascii="Consolas" w:hAnsi="Consolas" w:cs="Courier New"/>
          <w:color w:val="8B8792"/>
          <w:sz w:val="17"/>
          <w:szCs w:val="17"/>
        </w:rPr>
        <w:t>(</w:t>
      </w:r>
      <w:r w:rsidRPr="00F24500">
        <w:rPr>
          <w:rFonts w:ascii="Consolas" w:hAnsi="Consolas" w:cs="Courier New"/>
          <w:color w:val="2A9292"/>
          <w:sz w:val="17"/>
          <w:szCs w:val="17"/>
        </w:rPr>
        <w:t>"Performance: "</w:t>
      </w: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OeeData</w:t>
      </w:r>
      <w:r w:rsidRPr="00F24500">
        <w:rPr>
          <w:rFonts w:ascii="Consolas" w:hAnsi="Consolas" w:cs="Courier New"/>
          <w:color w:val="8B8792"/>
          <w:sz w:val="17"/>
          <w:szCs w:val="17"/>
        </w:rPr>
        <w:t>.</w:t>
      </w:r>
      <w:r w:rsidRPr="00F24500">
        <w:rPr>
          <w:rFonts w:ascii="Consolas" w:hAnsi="Consolas" w:cs="Courier New"/>
          <w:color w:val="576DDB"/>
          <w:sz w:val="17"/>
          <w:szCs w:val="17"/>
        </w:rPr>
        <w:t>AveragePerformance</w:t>
      </w:r>
      <w:r w:rsidRPr="00F24500">
        <w:rPr>
          <w:rFonts w:ascii="Consolas" w:hAnsi="Consolas" w:cs="Courier New"/>
          <w:color w:val="8B8792"/>
          <w:sz w:val="17"/>
          <w:szCs w:val="17"/>
        </w:rPr>
        <w:t>.</w:t>
      </w:r>
      <w:r w:rsidRPr="00F24500">
        <w:rPr>
          <w:rFonts w:ascii="Consolas" w:hAnsi="Consolas" w:cs="Courier New"/>
          <w:color w:val="576DDB"/>
          <w:sz w:val="17"/>
          <w:szCs w:val="17"/>
        </w:rPr>
        <w:t>ToString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2A9292"/>
          <w:sz w:val="17"/>
          <w:szCs w:val="17"/>
        </w:rPr>
        <w:t>"%"</w:t>
      </w:r>
      <w:r w:rsidRPr="00F24500">
        <w:rPr>
          <w:rFonts w:ascii="Consolas" w:hAnsi="Consolas" w:cs="Courier New"/>
          <w:color w:val="8B8792"/>
          <w:sz w:val="17"/>
          <w:szCs w:val="17"/>
        </w:rPr>
        <w:t>),</w:t>
      </w:r>
    </w:p>
    <w:p w14:paraId="669DCE12" w14:textId="4EF767C6"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8B8792"/>
          <w:sz w:val="17"/>
          <w:szCs w:val="17"/>
        </w:rPr>
      </w:pP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Text</w:t>
      </w:r>
      <w:r w:rsidRPr="00F24500">
        <w:rPr>
          <w:rFonts w:ascii="Consolas" w:hAnsi="Consolas" w:cs="Courier New"/>
          <w:color w:val="8B8792"/>
          <w:sz w:val="17"/>
          <w:szCs w:val="17"/>
        </w:rPr>
        <w:t>(</w:t>
      </w:r>
      <w:r w:rsidRPr="00F24500">
        <w:rPr>
          <w:rFonts w:ascii="Consolas" w:hAnsi="Consolas" w:cs="Courier New"/>
          <w:color w:val="2A9292"/>
          <w:sz w:val="17"/>
          <w:szCs w:val="17"/>
        </w:rPr>
        <w:t>"Quality: "</w:t>
      </w: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OeeData</w:t>
      </w:r>
      <w:r w:rsidRPr="00F24500">
        <w:rPr>
          <w:rFonts w:ascii="Consolas" w:hAnsi="Consolas" w:cs="Courier New"/>
          <w:color w:val="8B8792"/>
          <w:sz w:val="17"/>
          <w:szCs w:val="17"/>
        </w:rPr>
        <w:t>.</w:t>
      </w:r>
      <w:r w:rsidRPr="00F24500">
        <w:rPr>
          <w:rFonts w:ascii="Consolas" w:hAnsi="Consolas" w:cs="Courier New"/>
          <w:color w:val="576DDB"/>
          <w:sz w:val="17"/>
          <w:szCs w:val="17"/>
        </w:rPr>
        <w:t>AverageQuality</w:t>
      </w:r>
      <w:r w:rsidRPr="00F24500">
        <w:rPr>
          <w:rFonts w:ascii="Consolas" w:hAnsi="Consolas" w:cs="Courier New"/>
          <w:color w:val="8B8792"/>
          <w:sz w:val="17"/>
          <w:szCs w:val="17"/>
        </w:rPr>
        <w:t>.</w:t>
      </w:r>
      <w:r w:rsidRPr="00F24500">
        <w:rPr>
          <w:rFonts w:ascii="Consolas" w:hAnsi="Consolas" w:cs="Courier New"/>
          <w:color w:val="576DDB"/>
          <w:sz w:val="17"/>
          <w:szCs w:val="17"/>
        </w:rPr>
        <w:t>ToString</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r w:rsidRPr="00F24500">
        <w:rPr>
          <w:rFonts w:ascii="Consolas" w:hAnsi="Consolas" w:cs="Courier New"/>
          <w:color w:val="AA573C"/>
          <w:sz w:val="17"/>
          <w:szCs w:val="17"/>
        </w:rPr>
        <w:t xml:space="preserve"> </w:t>
      </w:r>
      <w:r w:rsidRPr="00F24500">
        <w:rPr>
          <w:rFonts w:ascii="Consolas" w:hAnsi="Consolas" w:cs="Courier New"/>
          <w:color w:val="2A9292"/>
          <w:sz w:val="17"/>
          <w:szCs w:val="17"/>
        </w:rPr>
        <w:t>"%"</w:t>
      </w:r>
      <w:r w:rsidRPr="00F24500">
        <w:rPr>
          <w:rFonts w:ascii="Consolas" w:hAnsi="Consolas" w:cs="Courier New"/>
          <w:color w:val="8B8792"/>
          <w:sz w:val="17"/>
          <w:szCs w:val="17"/>
        </w:rPr>
        <w:t>),</w:t>
      </w:r>
    </w:p>
    <w:p w14:paraId="48DF3029"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p>
    <w:p w14:paraId="36A3D5F8"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w:t>
      </w:r>
      <w:r w:rsidRPr="00F24500">
        <w:rPr>
          <w:rFonts w:ascii="Consolas" w:hAnsi="Consolas" w:cs="Courier New"/>
          <w:color w:val="576DDB"/>
          <w:sz w:val="17"/>
          <w:szCs w:val="17"/>
        </w:rPr>
        <w:t>Image</w:t>
      </w:r>
      <w:r w:rsidRPr="00F24500">
        <w:rPr>
          <w:rFonts w:ascii="Consolas" w:hAnsi="Consolas" w:cs="Courier New"/>
          <w:color w:val="8B8792"/>
          <w:sz w:val="17"/>
          <w:szCs w:val="17"/>
        </w:rPr>
        <w:t>(</w:t>
      </w:r>
      <w:r w:rsidRPr="00F24500">
        <w:rPr>
          <w:rFonts w:ascii="Consolas" w:hAnsi="Consolas" w:cs="Courier New"/>
          <w:color w:val="576DDB"/>
          <w:sz w:val="17"/>
          <w:szCs w:val="17"/>
        </w:rPr>
        <w:t>OeeChartFilePath</w:t>
      </w:r>
      <w:r w:rsidRPr="00F24500">
        <w:rPr>
          <w:rFonts w:ascii="Consolas" w:hAnsi="Consolas" w:cs="Courier New"/>
          <w:color w:val="8B8792"/>
          <w:sz w:val="17"/>
          <w:szCs w:val="17"/>
        </w:rPr>
        <w:t>)</w:t>
      </w:r>
    </w:p>
    <w:p w14:paraId="46546755" w14:textId="751DE42A"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r w:rsidRPr="00F24500">
        <w:rPr>
          <w:rFonts w:ascii="Consolas" w:hAnsi="Consolas" w:cs="Courier New"/>
          <w:color w:val="576DDB"/>
          <w:sz w:val="17"/>
          <w:szCs w:val="17"/>
        </w:rPr>
        <w:t>Width</w:t>
      </w:r>
      <w:r w:rsidRPr="00F24500">
        <w:rPr>
          <w:rFonts w:ascii="Consolas" w:hAnsi="Consolas" w:cs="Courier New"/>
          <w:color w:val="8B8792"/>
          <w:sz w:val="17"/>
          <w:szCs w:val="17"/>
        </w:rPr>
        <w:t>(</w:t>
      </w:r>
      <w:r w:rsidRPr="00F24500">
        <w:rPr>
          <w:rFonts w:ascii="Consolas" w:hAnsi="Consolas" w:cs="Courier New"/>
          <w:color w:val="C07156"/>
          <w:sz w:val="17"/>
          <w:szCs w:val="17"/>
        </w:rPr>
        <w:t>500</w:t>
      </w:r>
      <w:r w:rsidRPr="00F24500">
        <w:rPr>
          <w:rFonts w:ascii="Consolas" w:hAnsi="Consolas" w:cs="Courier New"/>
          <w:color w:val="8B8792"/>
          <w:sz w:val="17"/>
          <w:szCs w:val="17"/>
        </w:rPr>
        <w:t>)</w:t>
      </w:r>
    </w:p>
    <w:p w14:paraId="5795095B" w14:textId="77777777"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r w:rsidRPr="00F24500">
        <w:rPr>
          <w:rFonts w:ascii="Consolas" w:hAnsi="Consolas" w:cs="Courier New"/>
          <w:color w:val="576DDB"/>
          <w:sz w:val="17"/>
          <w:szCs w:val="17"/>
        </w:rPr>
        <w:t>Height</w:t>
      </w:r>
      <w:r w:rsidRPr="00F24500">
        <w:rPr>
          <w:rFonts w:ascii="Consolas" w:hAnsi="Consolas" w:cs="Courier New"/>
          <w:color w:val="8B8792"/>
          <w:sz w:val="17"/>
          <w:szCs w:val="17"/>
        </w:rPr>
        <w:t>(</w:t>
      </w:r>
      <w:r w:rsidRPr="00F24500">
        <w:rPr>
          <w:rFonts w:ascii="Consolas" w:hAnsi="Consolas" w:cs="Courier New"/>
          <w:color w:val="C07156"/>
          <w:sz w:val="17"/>
          <w:szCs w:val="17"/>
        </w:rPr>
        <w:t>300</w:t>
      </w:r>
      <w:r w:rsidRPr="00F24500">
        <w:rPr>
          <w:rFonts w:ascii="Consolas" w:hAnsi="Consolas" w:cs="Courier New"/>
          <w:color w:val="8B8792"/>
          <w:sz w:val="17"/>
          <w:szCs w:val="17"/>
        </w:rPr>
        <w:t>)</w:t>
      </w:r>
    </w:p>
    <w:p w14:paraId="5151CAA0" w14:textId="0E1D1CFE"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w:t>
      </w:r>
      <w:r w:rsidRPr="00F24500">
        <w:rPr>
          <w:rFonts w:ascii="Consolas" w:hAnsi="Consolas" w:cs="Courier New"/>
          <w:color w:val="8B8792"/>
          <w:sz w:val="17"/>
          <w:szCs w:val="17"/>
        </w:rPr>
        <w:t>};</w:t>
      </w:r>
    </w:p>
    <w:p w14:paraId="7547F077" w14:textId="7CDCA15E"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A573C"/>
          <w:sz w:val="17"/>
          <w:szCs w:val="17"/>
        </w:rPr>
        <w:t xml:space="preserve">    </w:t>
      </w:r>
      <w:r w:rsidRPr="00F24500">
        <w:rPr>
          <w:rFonts w:ascii="Consolas" w:hAnsi="Consolas" w:cs="Courier New"/>
          <w:color w:val="955AE7"/>
          <w:sz w:val="17"/>
          <w:szCs w:val="17"/>
        </w:rPr>
        <w:t>return</w:t>
      </w:r>
      <w:r w:rsidRPr="00F24500">
        <w:rPr>
          <w:rFonts w:ascii="Consolas" w:hAnsi="Consolas" w:cs="Courier New"/>
          <w:color w:val="AA573C"/>
          <w:sz w:val="17"/>
          <w:szCs w:val="17"/>
        </w:rPr>
        <w:t xml:space="preserve"> page</w:t>
      </w:r>
      <w:r w:rsidRPr="00F24500">
        <w:rPr>
          <w:rFonts w:ascii="Consolas" w:hAnsi="Consolas" w:cs="Courier New"/>
          <w:color w:val="8B8792"/>
          <w:sz w:val="17"/>
          <w:szCs w:val="17"/>
        </w:rPr>
        <w:t>;</w:t>
      </w:r>
    </w:p>
    <w:p w14:paraId="013ED89F" w14:textId="63090E25" w:rsidR="007934FB" w:rsidRPr="00F24500" w:rsidRDefault="007934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351008"/>
        <w:rPr>
          <w:rFonts w:ascii="Consolas" w:hAnsi="Consolas" w:cs="Courier New"/>
          <w:color w:val="AEB0B3"/>
          <w:sz w:val="17"/>
          <w:szCs w:val="17"/>
        </w:rPr>
      </w:pPr>
      <w:r w:rsidRPr="00F24500">
        <w:rPr>
          <w:rFonts w:ascii="Consolas" w:hAnsi="Consolas" w:cs="Courier New"/>
          <w:color w:val="AEB0B3"/>
          <w:sz w:val="17"/>
          <w:szCs w:val="17"/>
        </w:rPr>
        <w:t>}</w:t>
      </w:r>
    </w:p>
    <w:p w14:paraId="5A0C7106" w14:textId="0348C094" w:rsidR="002767F9" w:rsidRPr="00F24500" w:rsidRDefault="002767F9" w:rsidP="006F55EC"/>
    <w:p w14:paraId="0AC2AFC0" w14:textId="4359EF77" w:rsidR="002767F9" w:rsidRPr="00F24500" w:rsidRDefault="002767F9" w:rsidP="002767F9">
      <w:pPr>
        <w:pStyle w:val="Heading2"/>
        <w:tabs>
          <w:tab w:val="clear" w:pos="426"/>
          <w:tab w:val="left" w:pos="567"/>
        </w:tabs>
        <w:ind w:left="567" w:hanging="567"/>
      </w:pPr>
      <w:bookmarkStart w:id="17" w:name="_Toc182816989"/>
      <w:r w:rsidRPr="00F24500">
        <w:t>Output Layer</w:t>
      </w:r>
      <w:bookmarkEnd w:id="17"/>
    </w:p>
    <w:p w14:paraId="47F703B0" w14:textId="52AEDEF7" w:rsidR="002767F9" w:rsidRPr="00F24500" w:rsidRDefault="002767F9" w:rsidP="002767F9">
      <w:pPr>
        <w:rPr>
          <w:b/>
          <w:bCs/>
          <w:sz w:val="28"/>
          <w:szCs w:val="28"/>
        </w:rPr>
      </w:pPr>
      <w:r w:rsidRPr="00F24500">
        <w:rPr>
          <w:b/>
          <w:bCs/>
          <w:sz w:val="28"/>
          <w:szCs w:val="28"/>
        </w:rPr>
        <w:t>PDF Generator</w:t>
      </w:r>
    </w:p>
    <w:p w14:paraId="6A5554F8" w14:textId="42F80FBA" w:rsidR="002767F9" w:rsidRPr="00F24500" w:rsidRDefault="00AF7A4B" w:rsidP="002767F9">
      <w:pPr>
        <w:rPr>
          <w:sz w:val="24"/>
          <w:szCs w:val="24"/>
        </w:rPr>
      </w:pPr>
      <w:r w:rsidRPr="00F24500">
        <w:rPr>
          <w:sz w:val="24"/>
          <w:szCs w:val="24"/>
        </w:rPr>
        <w:t>Takes the document object which has been passed into it and outputs the final PDF file to the desired directory.</w:t>
      </w:r>
    </w:p>
    <w:p w14:paraId="7930D80A" w14:textId="77777777" w:rsidR="007226AC" w:rsidRPr="00F24500" w:rsidRDefault="007226AC" w:rsidP="002767F9">
      <w:pPr>
        <w:rPr>
          <w:sz w:val="24"/>
          <w:szCs w:val="24"/>
        </w:rPr>
      </w:pPr>
    </w:p>
    <w:p w14:paraId="66A9ACB8" w14:textId="77777777" w:rsidR="002767F9" w:rsidRPr="00F24500" w:rsidRDefault="002767F9" w:rsidP="002767F9">
      <w:pPr>
        <w:rPr>
          <w:sz w:val="24"/>
          <w:szCs w:val="24"/>
        </w:rPr>
      </w:pPr>
    </w:p>
    <w:p w14:paraId="16540E00" w14:textId="3AE98EA7" w:rsidR="002767F9" w:rsidRPr="00F24500" w:rsidRDefault="002767F9" w:rsidP="002767F9">
      <w:pPr>
        <w:rPr>
          <w:b/>
          <w:bCs/>
          <w:sz w:val="28"/>
          <w:szCs w:val="28"/>
        </w:rPr>
      </w:pPr>
      <w:r w:rsidRPr="00F24500">
        <w:rPr>
          <w:b/>
          <w:bCs/>
          <w:sz w:val="28"/>
          <w:szCs w:val="28"/>
        </w:rPr>
        <w:t>PDF Output Handler</w:t>
      </w:r>
    </w:p>
    <w:p w14:paraId="31A9D2D8" w14:textId="71FFC2EE" w:rsidR="002767F9" w:rsidRPr="00F24500" w:rsidRDefault="002767F9" w:rsidP="002767F9">
      <w:pPr>
        <w:rPr>
          <w:sz w:val="24"/>
          <w:szCs w:val="24"/>
        </w:rPr>
      </w:pPr>
      <w:r w:rsidRPr="00F24500">
        <w:rPr>
          <w:sz w:val="24"/>
          <w:szCs w:val="24"/>
        </w:rPr>
        <w:t>The gateway between the final PDF Generator being outputted to the call for the output service.</w:t>
      </w:r>
    </w:p>
    <w:p w14:paraId="3F45FEE7" w14:textId="77777777" w:rsidR="00AF7A4B" w:rsidRPr="00F24500" w:rsidRDefault="00AF7A4B" w:rsidP="002767F9">
      <w:pPr>
        <w:rPr>
          <w:sz w:val="24"/>
          <w:szCs w:val="24"/>
        </w:rPr>
      </w:pPr>
    </w:p>
    <w:p w14:paraId="467E267D" w14:textId="483CA6FE" w:rsidR="002767F9" w:rsidRPr="00F24500" w:rsidRDefault="002767F9" w:rsidP="002767F9">
      <w:pPr>
        <w:rPr>
          <w:sz w:val="24"/>
          <w:szCs w:val="24"/>
        </w:rPr>
      </w:pPr>
      <w:r w:rsidRPr="00F24500">
        <w:rPr>
          <w:sz w:val="24"/>
          <w:szCs w:val="24"/>
        </w:rPr>
        <w:t xml:space="preserve">The handler will take the output PDF </w:t>
      </w:r>
      <w:r w:rsidR="00F24500" w:rsidRPr="00F24500">
        <w:rPr>
          <w:sz w:val="24"/>
          <w:szCs w:val="24"/>
        </w:rPr>
        <w:t>file path</w:t>
      </w:r>
      <w:r w:rsidRPr="00F24500">
        <w:rPr>
          <w:sz w:val="24"/>
          <w:szCs w:val="24"/>
        </w:rPr>
        <w:t xml:space="preserve">, </w:t>
      </w:r>
      <w:r w:rsidR="00AF7A4B" w:rsidRPr="00F24500">
        <w:rPr>
          <w:sz w:val="24"/>
          <w:szCs w:val="24"/>
        </w:rPr>
        <w:t>and desired output configuration data and pass both of them to the service.</w:t>
      </w:r>
    </w:p>
    <w:p w14:paraId="5B0A6ED3" w14:textId="77777777" w:rsidR="002767F9" w:rsidRPr="00F24500" w:rsidRDefault="002767F9" w:rsidP="002767F9"/>
    <w:p w14:paraId="191C96C9" w14:textId="77777777" w:rsidR="002767F9" w:rsidRPr="00F24500" w:rsidRDefault="002767F9" w:rsidP="006F55EC"/>
    <w:p w14:paraId="116CFD4B" w14:textId="19638481" w:rsidR="00B339E1" w:rsidRPr="00F24500" w:rsidRDefault="00B339E1">
      <w:r w:rsidRPr="00F24500">
        <w:br w:type="page"/>
      </w:r>
    </w:p>
    <w:p w14:paraId="2B2DE1B8" w14:textId="77777777" w:rsidR="00B339E1" w:rsidRPr="00F24500" w:rsidRDefault="00B339E1" w:rsidP="006F55EC"/>
    <w:p w14:paraId="6901FD56" w14:textId="32EC1E95" w:rsidR="00D83A19" w:rsidRPr="00F24500" w:rsidRDefault="00D83A19" w:rsidP="00D83A19">
      <w:pPr>
        <w:pStyle w:val="Heading1"/>
      </w:pPr>
      <w:bookmarkStart w:id="18" w:name="_Toc182816990"/>
      <w:r w:rsidRPr="00F24500">
        <w:t>Output Microservice</w:t>
      </w:r>
      <w:bookmarkEnd w:id="18"/>
    </w:p>
    <w:p w14:paraId="0C60C0D6" w14:textId="1911B7AF" w:rsidR="00D83A19" w:rsidRPr="00F24500" w:rsidRDefault="00D83A19" w:rsidP="00D83A19">
      <w:pPr>
        <w:rPr>
          <w:sz w:val="24"/>
          <w:szCs w:val="24"/>
        </w:rPr>
      </w:pPr>
      <w:r w:rsidRPr="00F24500">
        <w:rPr>
          <w:sz w:val="24"/>
          <w:szCs w:val="24"/>
        </w:rPr>
        <w:t>The output microservice, as the name suggests, is a small and simple program to output the resulting PDFs to the correct locations.</w:t>
      </w:r>
    </w:p>
    <w:p w14:paraId="0CAC3DA8" w14:textId="77777777" w:rsidR="00D83A19" w:rsidRPr="00F24500" w:rsidRDefault="00D83A19" w:rsidP="00D83A19">
      <w:pPr>
        <w:rPr>
          <w:sz w:val="24"/>
          <w:szCs w:val="24"/>
        </w:rPr>
      </w:pPr>
    </w:p>
    <w:p w14:paraId="34EC22F8" w14:textId="52D42C33" w:rsidR="00D83A19" w:rsidRPr="00F24500" w:rsidRDefault="00D83A19" w:rsidP="00D83A19">
      <w:pPr>
        <w:rPr>
          <w:sz w:val="24"/>
          <w:szCs w:val="24"/>
        </w:rPr>
      </w:pPr>
      <w:r w:rsidRPr="00F24500">
        <w:rPr>
          <w:sz w:val="24"/>
          <w:szCs w:val="24"/>
        </w:rPr>
        <w:t xml:space="preserve">The service will be started by the PDF report generator itself. Once the report is </w:t>
      </w:r>
      <w:r w:rsidR="00F24500" w:rsidRPr="00F24500">
        <w:rPr>
          <w:sz w:val="24"/>
          <w:szCs w:val="24"/>
        </w:rPr>
        <w:t>outputted</w:t>
      </w:r>
      <w:r w:rsidRPr="00F24500">
        <w:rPr>
          <w:sz w:val="24"/>
          <w:szCs w:val="24"/>
        </w:rPr>
        <w:t xml:space="preserve"> it will start the service and give it the location of the file and the information relating to output from the report configuration file.</w:t>
      </w:r>
    </w:p>
    <w:p w14:paraId="26164A03" w14:textId="77777777" w:rsidR="00D83A19" w:rsidRPr="00F24500" w:rsidRDefault="00D83A19" w:rsidP="00D83A19">
      <w:pPr>
        <w:rPr>
          <w:sz w:val="24"/>
          <w:szCs w:val="24"/>
        </w:rPr>
      </w:pPr>
    </w:p>
    <w:p w14:paraId="51793F01" w14:textId="4020B79C" w:rsidR="00E4430A" w:rsidRPr="00F24500" w:rsidRDefault="00D83A19" w:rsidP="00D83A19">
      <w:pPr>
        <w:rPr>
          <w:sz w:val="24"/>
          <w:szCs w:val="24"/>
        </w:rPr>
      </w:pPr>
      <w:r w:rsidRPr="00F24500">
        <w:rPr>
          <w:sz w:val="24"/>
          <w:szCs w:val="24"/>
        </w:rPr>
        <w:t xml:space="preserve">The output service itself simply just </w:t>
      </w:r>
      <w:r w:rsidR="00E4430A" w:rsidRPr="00F24500">
        <w:rPr>
          <w:sz w:val="24"/>
          <w:szCs w:val="24"/>
        </w:rPr>
        <w:t xml:space="preserve">checks what has been configured, creates the correct commands for the desired outcome, and starts </w:t>
      </w:r>
      <w:r w:rsidRPr="00F24500">
        <w:rPr>
          <w:sz w:val="24"/>
          <w:szCs w:val="24"/>
        </w:rPr>
        <w:t>other prodigy services</w:t>
      </w:r>
      <w:r w:rsidR="00E4430A" w:rsidRPr="00F24500">
        <w:rPr>
          <w:sz w:val="24"/>
          <w:szCs w:val="24"/>
        </w:rPr>
        <w:t xml:space="preserve"> using the correct arguments</w:t>
      </w:r>
      <w:r w:rsidRPr="00F24500">
        <w:rPr>
          <w:sz w:val="24"/>
          <w:szCs w:val="24"/>
        </w:rPr>
        <w:t>, namely the email manager, to send the PDF to the desired location.</w:t>
      </w:r>
    </w:p>
    <w:p w14:paraId="0AA83BE2" w14:textId="77777777" w:rsidR="00E4430A" w:rsidRPr="00F24500" w:rsidRDefault="00E4430A" w:rsidP="00D83A19">
      <w:pPr>
        <w:rPr>
          <w:sz w:val="24"/>
          <w:szCs w:val="24"/>
        </w:rPr>
      </w:pPr>
    </w:p>
    <w:p w14:paraId="79BAB0A2" w14:textId="7F52E2CC" w:rsidR="00E4430A" w:rsidRPr="00F24500" w:rsidRDefault="00E4430A" w:rsidP="00D83A19">
      <w:pPr>
        <w:rPr>
          <w:sz w:val="24"/>
          <w:szCs w:val="24"/>
        </w:rPr>
      </w:pPr>
      <w:r w:rsidRPr="00F24500">
        <w:rPr>
          <w:sz w:val="24"/>
          <w:szCs w:val="24"/>
        </w:rPr>
        <w:t xml:space="preserve">The service will be made using C++ as it will then be able to easily </w:t>
      </w:r>
      <w:r w:rsidR="00F24500" w:rsidRPr="00F24500">
        <w:rPr>
          <w:sz w:val="24"/>
          <w:szCs w:val="24"/>
        </w:rPr>
        <w:t>integrate</w:t>
      </w:r>
      <w:r w:rsidRPr="00F24500">
        <w:rPr>
          <w:sz w:val="24"/>
          <w:szCs w:val="24"/>
        </w:rPr>
        <w:t xml:space="preserve"> with existing Prodigy services.</w:t>
      </w:r>
    </w:p>
    <w:p w14:paraId="64797CBF" w14:textId="77777777" w:rsidR="00E4430A" w:rsidRPr="00F24500" w:rsidRDefault="00E4430A" w:rsidP="00D83A19">
      <w:pPr>
        <w:rPr>
          <w:sz w:val="24"/>
          <w:szCs w:val="24"/>
        </w:rPr>
      </w:pPr>
    </w:p>
    <w:p w14:paraId="1D372E90" w14:textId="4ED7E159" w:rsidR="00D83A19" w:rsidRPr="00F24500" w:rsidRDefault="00E4430A" w:rsidP="006F55EC">
      <w:pPr>
        <w:rPr>
          <w:sz w:val="24"/>
          <w:szCs w:val="24"/>
        </w:rPr>
      </w:pPr>
      <w:r w:rsidRPr="00F24500">
        <w:rPr>
          <w:sz w:val="24"/>
          <w:szCs w:val="24"/>
        </w:rPr>
        <w:t>The outputting service is kept separate from the PDF generator to establish a clear division of requirements, smoother integration with Prodigy services, and enable easier addition of new services in the future.</w:t>
      </w:r>
    </w:p>
    <w:p w14:paraId="7D28901A" w14:textId="77777777" w:rsidR="00E4430A" w:rsidRPr="00F24500" w:rsidRDefault="00E4430A" w:rsidP="006F55EC">
      <w:pPr>
        <w:rPr>
          <w:sz w:val="24"/>
          <w:szCs w:val="24"/>
        </w:rPr>
      </w:pPr>
    </w:p>
    <w:p w14:paraId="48B2E491" w14:textId="0691CD82" w:rsidR="00E4430A" w:rsidRPr="00F24500" w:rsidRDefault="00E4430A" w:rsidP="00E4430A">
      <w:pPr>
        <w:rPr>
          <w:sz w:val="24"/>
          <w:szCs w:val="24"/>
        </w:rPr>
      </w:pPr>
      <w:r w:rsidRPr="00F24500">
        <w:rPr>
          <w:sz w:val="24"/>
          <w:szCs w:val="24"/>
        </w:rPr>
        <w:t>The service avoids direct access to the configuration expr file to minimise the number of locations requiring updates and to reduce the risk of the file being locked when a user attempts to edit it.</w:t>
      </w:r>
    </w:p>
    <w:p w14:paraId="40497208" w14:textId="77777777" w:rsidR="00EC2D71" w:rsidRPr="00F24500" w:rsidRDefault="00EC2D71" w:rsidP="00E4430A">
      <w:pPr>
        <w:rPr>
          <w:sz w:val="24"/>
          <w:szCs w:val="24"/>
        </w:rPr>
      </w:pPr>
    </w:p>
    <w:p w14:paraId="4789BBEB" w14:textId="28DE23DB" w:rsidR="00EC2D71" w:rsidRPr="00E4430A" w:rsidRDefault="00F24500" w:rsidP="00E4430A">
      <w:pPr>
        <w:rPr>
          <w:sz w:val="24"/>
          <w:szCs w:val="24"/>
        </w:rPr>
      </w:pPr>
      <w:r w:rsidRPr="00F24500">
        <w:rPr>
          <w:sz w:val="24"/>
          <w:szCs w:val="24"/>
        </w:rPr>
        <w:t>Additionally,</w:t>
      </w:r>
      <w:r w:rsidR="00EC2D71" w:rsidRPr="00F24500">
        <w:rPr>
          <w:sz w:val="24"/>
          <w:szCs w:val="24"/>
        </w:rPr>
        <w:t xml:space="preserve"> this means that in terms of unit testing the PDF generator to be tested completely.</w:t>
      </w:r>
    </w:p>
    <w:sectPr w:rsidR="00EC2D71" w:rsidRPr="00E4430A" w:rsidSect="00E4430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D4055" w14:textId="77777777" w:rsidR="00962A17" w:rsidRPr="00F24500" w:rsidRDefault="00962A17">
      <w:r w:rsidRPr="00F24500">
        <w:separator/>
      </w:r>
    </w:p>
  </w:endnote>
  <w:endnote w:type="continuationSeparator" w:id="0">
    <w:p w14:paraId="00F1ED96" w14:textId="77777777" w:rsidR="00962A17" w:rsidRPr="00F24500" w:rsidRDefault="00962A17">
      <w:r w:rsidRPr="00F2450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BenguiatGothic Medium">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32D05" w14:textId="77777777" w:rsidR="00A21A68" w:rsidRPr="00F24500" w:rsidRDefault="00A21A68" w:rsidP="00A21A68">
    <w:pPr>
      <w:pStyle w:val="Footer"/>
    </w:pPr>
  </w:p>
  <w:p w14:paraId="72232561" w14:textId="77777777" w:rsidR="00A21A68" w:rsidRPr="00F24500" w:rsidRDefault="00A21A68" w:rsidP="00A21A68">
    <w:pPr>
      <w:pStyle w:val="Footer"/>
    </w:pPr>
  </w:p>
  <w:p w14:paraId="495DF126" w14:textId="77777777" w:rsidR="00A21A68" w:rsidRPr="00F24500" w:rsidRDefault="00A21A68" w:rsidP="00A21A68">
    <w:pPr>
      <w:pStyle w:val="Footer"/>
    </w:pPr>
  </w:p>
  <w:p w14:paraId="33F922D6" w14:textId="77777777" w:rsidR="00A21A68" w:rsidRPr="00F24500" w:rsidRDefault="00A21A68" w:rsidP="00A21A68">
    <w:pPr>
      <w:pStyle w:val="Footer"/>
    </w:pPr>
  </w:p>
  <w:p w14:paraId="77BA3206" w14:textId="77777777" w:rsidR="00A21A68" w:rsidRPr="00F24500" w:rsidRDefault="00A21A68" w:rsidP="00A21A68">
    <w:pPr>
      <w:pStyle w:val="Footer"/>
    </w:pPr>
  </w:p>
  <w:p w14:paraId="3D1DF88E" w14:textId="77777777" w:rsidR="00A21A68" w:rsidRPr="00F24500" w:rsidRDefault="00A21A68" w:rsidP="00A21A68">
    <w:pPr>
      <w:pStyle w:val="Footer"/>
    </w:pPr>
  </w:p>
  <w:p w14:paraId="41D53A79" w14:textId="77777777" w:rsidR="00A21A68" w:rsidRPr="00F24500" w:rsidRDefault="00A21A68" w:rsidP="00A21A68">
    <w:pPr>
      <w:pStyle w:val="Footer"/>
    </w:pPr>
  </w:p>
  <w:p w14:paraId="2C311A76" w14:textId="77777777" w:rsidR="00A21A68" w:rsidRPr="00F24500" w:rsidRDefault="00A21A68" w:rsidP="00A21A68">
    <w:pPr>
      <w:pStyle w:val="Footer"/>
    </w:pPr>
    <w:r w:rsidRPr="00F24500">
      <mc:AlternateContent>
        <mc:Choice Requires="wps">
          <w:drawing>
            <wp:anchor distT="0" distB="0" distL="114300" distR="114300" simplePos="0" relativeHeight="251649536" behindDoc="0" locked="0" layoutInCell="1" allowOverlap="1" wp14:anchorId="6A492F39" wp14:editId="14A584BD">
              <wp:simplePos x="0" y="0"/>
              <wp:positionH relativeFrom="column">
                <wp:posOffset>-683895</wp:posOffset>
              </wp:positionH>
              <wp:positionV relativeFrom="paragraph">
                <wp:posOffset>-1090930</wp:posOffset>
              </wp:positionV>
              <wp:extent cx="6675120" cy="0"/>
              <wp:effectExtent l="11430" t="9525" r="952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line">
                        <a:avLst/>
                      </a:prstGeom>
                      <a:noFill/>
                      <a:ln w="6350">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4CC30" id="Straight Connector 1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5pt,-85.9pt" to="471.7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qu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" strokecolor="#999" strokeweight=".5pt"/>
          </w:pict>
        </mc:Fallback>
      </mc:AlternateContent>
    </w:r>
    <w:r w:rsidRPr="00F24500">
      <mc:AlternateContent>
        <mc:Choice Requires="wps">
          <w:drawing>
            <wp:anchor distT="0" distB="0" distL="114300" distR="114300" simplePos="0" relativeHeight="251650560" behindDoc="0" locked="1" layoutInCell="1" allowOverlap="1" wp14:anchorId="2CE1F0C5" wp14:editId="72DE928D">
              <wp:simplePos x="0" y="0"/>
              <wp:positionH relativeFrom="column">
                <wp:posOffset>3975735</wp:posOffset>
              </wp:positionH>
              <wp:positionV relativeFrom="page">
                <wp:posOffset>8917940</wp:posOffset>
              </wp:positionV>
              <wp:extent cx="2057400" cy="1524000"/>
              <wp:effectExtent l="3810"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52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012A9" w14:textId="77777777" w:rsidR="00A21A68" w:rsidRPr="00F24500" w:rsidRDefault="00A21A68" w:rsidP="003A03F9">
                          <w:pPr>
                            <w:pStyle w:val="Heading1"/>
                            <w:numPr>
                              <w:ilvl w:val="0"/>
                              <w:numId w:val="0"/>
                            </w:numPr>
                            <w:ind w:left="426"/>
                          </w:pPr>
                          <w:r w:rsidRPr="00F24500">
                            <w:t>Tascomp Limited</w:t>
                          </w:r>
                        </w:p>
                        <w:p w14:paraId="7FA89836" w14:textId="77777777" w:rsidR="00A21A68" w:rsidRPr="00F24500" w:rsidRDefault="00A21A68" w:rsidP="00A21A68">
                          <w:pPr>
                            <w:ind w:right="-162"/>
                            <w:rPr>
                              <w:spacing w:val="20"/>
                              <w:sz w:val="16"/>
                            </w:rPr>
                          </w:pPr>
                          <w:r w:rsidRPr="00F24500">
                            <w:rPr>
                              <w:spacing w:val="20"/>
                              <w:sz w:val="16"/>
                            </w:rPr>
                            <w:t>Industrial Software &amp; Systems</w:t>
                          </w:r>
                        </w:p>
                        <w:p w14:paraId="01E44004" w14:textId="77777777" w:rsidR="00A21A68" w:rsidRPr="00F24500" w:rsidRDefault="00A21A68" w:rsidP="00A21A68">
                          <w:pPr>
                            <w:spacing w:line="100" w:lineRule="exact"/>
                            <w:ind w:right="-162"/>
                            <w:rPr>
                              <w:spacing w:val="20"/>
                              <w:sz w:val="16"/>
                            </w:rPr>
                          </w:pPr>
                        </w:p>
                        <w:p w14:paraId="2C787840" w14:textId="77777777" w:rsidR="00A21A68" w:rsidRPr="00F24500" w:rsidRDefault="00A21A68" w:rsidP="00A21A68">
                          <w:pPr>
                            <w:ind w:right="-162"/>
                            <w:rPr>
                              <w:spacing w:val="20"/>
                              <w:sz w:val="16"/>
                            </w:rPr>
                          </w:pPr>
                          <w:r w:rsidRPr="00F24500">
                            <w:rPr>
                              <w:spacing w:val="20"/>
                              <w:sz w:val="16"/>
                            </w:rPr>
                            <w:t>Newburgh Court</w:t>
                          </w:r>
                        </w:p>
                        <w:p w14:paraId="24A9FBD5" w14:textId="77777777" w:rsidR="00A21A68" w:rsidRPr="00F24500" w:rsidRDefault="00A21A68" w:rsidP="00A21A68">
                          <w:pPr>
                            <w:ind w:right="-162"/>
                            <w:rPr>
                              <w:spacing w:val="20"/>
                              <w:sz w:val="16"/>
                            </w:rPr>
                          </w:pPr>
                          <w:r w:rsidRPr="00F24500">
                            <w:rPr>
                              <w:spacing w:val="20"/>
                              <w:sz w:val="16"/>
                            </w:rPr>
                            <w:t>Belasis Hall Technology Park</w:t>
                          </w:r>
                        </w:p>
                        <w:p w14:paraId="282ED6EC" w14:textId="77777777" w:rsidR="00A21A68" w:rsidRPr="00F24500" w:rsidRDefault="00A21A68" w:rsidP="00A21A68">
                          <w:pPr>
                            <w:ind w:right="-162"/>
                            <w:rPr>
                              <w:spacing w:val="20"/>
                              <w:sz w:val="16"/>
                            </w:rPr>
                          </w:pPr>
                          <w:r w:rsidRPr="00F24500">
                            <w:rPr>
                              <w:spacing w:val="20"/>
                              <w:sz w:val="16"/>
                            </w:rPr>
                            <w:t>Billingham, Stockton-on-Tees TS23 4EE. UK</w:t>
                          </w:r>
                        </w:p>
                        <w:p w14:paraId="27F7EC95" w14:textId="77777777" w:rsidR="00A21A68" w:rsidRPr="00F24500" w:rsidRDefault="00A21A68" w:rsidP="00A21A68">
                          <w:pPr>
                            <w:spacing w:line="100" w:lineRule="exact"/>
                            <w:ind w:right="-162"/>
                            <w:rPr>
                              <w:spacing w:val="20"/>
                              <w:sz w:val="16"/>
                            </w:rPr>
                          </w:pPr>
                        </w:p>
                        <w:p w14:paraId="6D3BE997" w14:textId="77777777" w:rsidR="00A21A68" w:rsidRPr="00F24500" w:rsidRDefault="00A21A68" w:rsidP="00A21A68">
                          <w:pPr>
                            <w:tabs>
                              <w:tab w:val="left" w:pos="709"/>
                            </w:tabs>
                            <w:ind w:right="-162"/>
                            <w:rPr>
                              <w:spacing w:val="20"/>
                              <w:sz w:val="16"/>
                            </w:rPr>
                          </w:pPr>
                          <w:r w:rsidRPr="00F24500">
                            <w:rPr>
                              <w:spacing w:val="20"/>
                              <w:sz w:val="16"/>
                            </w:rPr>
                            <w:t xml:space="preserve">Tel: </w:t>
                          </w:r>
                          <w:r w:rsidRPr="00F24500">
                            <w:rPr>
                              <w:spacing w:val="20"/>
                              <w:sz w:val="16"/>
                            </w:rPr>
                            <w:tab/>
                            <w:t>+44 (0) 1642 370666</w:t>
                          </w:r>
                        </w:p>
                        <w:p w14:paraId="2E7D416A" w14:textId="77777777" w:rsidR="00A21A68" w:rsidRPr="00F24500" w:rsidRDefault="00A21A68" w:rsidP="00A21A68">
                          <w:pPr>
                            <w:tabs>
                              <w:tab w:val="left" w:pos="709"/>
                            </w:tabs>
                            <w:ind w:right="-162"/>
                            <w:rPr>
                              <w:spacing w:val="20"/>
                              <w:sz w:val="16"/>
                            </w:rPr>
                          </w:pPr>
                          <w:r w:rsidRPr="00F24500">
                            <w:rPr>
                              <w:spacing w:val="20"/>
                              <w:sz w:val="16"/>
                            </w:rPr>
                            <w:t xml:space="preserve">Fax: </w:t>
                          </w:r>
                          <w:r w:rsidRPr="00F24500">
                            <w:rPr>
                              <w:spacing w:val="20"/>
                              <w:sz w:val="16"/>
                            </w:rPr>
                            <w:tab/>
                            <w:t>+44 (0) 1642 370012</w:t>
                          </w:r>
                        </w:p>
                        <w:p w14:paraId="16434738" w14:textId="77777777" w:rsidR="00A21A68" w:rsidRPr="00F24500" w:rsidRDefault="00A21A68" w:rsidP="00A21A68">
                          <w:pPr>
                            <w:tabs>
                              <w:tab w:val="left" w:pos="709"/>
                            </w:tabs>
                            <w:ind w:right="-162"/>
                            <w:rPr>
                              <w:spacing w:val="20"/>
                              <w:sz w:val="16"/>
                            </w:rPr>
                          </w:pPr>
                          <w:r w:rsidRPr="00F24500">
                            <w:rPr>
                              <w:spacing w:val="20"/>
                              <w:sz w:val="16"/>
                            </w:rPr>
                            <w:t xml:space="preserve">Email: </w:t>
                          </w:r>
                          <w:r w:rsidRPr="00F24500">
                            <w:rPr>
                              <w:spacing w:val="20"/>
                              <w:sz w:val="16"/>
                            </w:rPr>
                            <w:tab/>
                            <w:t>sales@tascomp.com</w:t>
                          </w:r>
                        </w:p>
                        <w:p w14:paraId="2E0FDC4D" w14:textId="77777777" w:rsidR="00A21A68" w:rsidRPr="00F24500" w:rsidRDefault="00A21A68" w:rsidP="00A21A68">
                          <w:pPr>
                            <w:tabs>
                              <w:tab w:val="left" w:pos="709"/>
                            </w:tabs>
                            <w:ind w:right="-162"/>
                            <w:rPr>
                              <w:spacing w:val="20"/>
                            </w:rPr>
                          </w:pPr>
                          <w:r w:rsidRPr="00F24500">
                            <w:rPr>
                              <w:spacing w:val="20"/>
                              <w:sz w:val="16"/>
                            </w:rPr>
                            <w:t xml:space="preserve">Web: </w:t>
                          </w:r>
                          <w:r w:rsidRPr="00F24500">
                            <w:rPr>
                              <w:spacing w:val="20"/>
                              <w:sz w:val="16"/>
                            </w:rPr>
                            <w:tab/>
                            <w:t>www.tascomp.com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1F0C5" id="_x0000_t202" coordsize="21600,21600" o:spt="202" path="m,l,21600r21600,l21600,xe">
              <v:stroke joinstyle="miter"/>
              <v:path gradientshapeok="t" o:connecttype="rect"/>
            </v:shapetype>
            <v:shape id="Text Box 12" o:spid="_x0000_s1027" type="#_x0000_t202" style="position:absolute;margin-left:313.05pt;margin-top:702.2pt;width:162pt;height:120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" stroked="f">
              <v:textbox>
                <w:txbxContent>
                  <w:p w14:paraId="2C1012A9" w14:textId="77777777" w:rsidR="00A21A68" w:rsidRPr="00F24500" w:rsidRDefault="00A21A68" w:rsidP="003A03F9">
                    <w:pPr>
                      <w:pStyle w:val="Heading1"/>
                      <w:numPr>
                        <w:ilvl w:val="0"/>
                        <w:numId w:val="0"/>
                      </w:numPr>
                      <w:ind w:left="426"/>
                    </w:pPr>
                    <w:r w:rsidRPr="00F24500">
                      <w:t>Tascomp Limited</w:t>
                    </w:r>
                  </w:p>
                  <w:p w14:paraId="7FA89836" w14:textId="77777777" w:rsidR="00A21A68" w:rsidRPr="00F24500" w:rsidRDefault="00A21A68" w:rsidP="00A21A68">
                    <w:pPr>
                      <w:ind w:right="-162"/>
                      <w:rPr>
                        <w:spacing w:val="20"/>
                        <w:sz w:val="16"/>
                      </w:rPr>
                    </w:pPr>
                    <w:r w:rsidRPr="00F24500">
                      <w:rPr>
                        <w:spacing w:val="20"/>
                        <w:sz w:val="16"/>
                      </w:rPr>
                      <w:t>Industrial Software &amp; Systems</w:t>
                    </w:r>
                  </w:p>
                  <w:p w14:paraId="01E44004" w14:textId="77777777" w:rsidR="00A21A68" w:rsidRPr="00F24500" w:rsidRDefault="00A21A68" w:rsidP="00A21A68">
                    <w:pPr>
                      <w:spacing w:line="100" w:lineRule="exact"/>
                      <w:ind w:right="-162"/>
                      <w:rPr>
                        <w:spacing w:val="20"/>
                        <w:sz w:val="16"/>
                      </w:rPr>
                    </w:pPr>
                  </w:p>
                  <w:p w14:paraId="2C787840" w14:textId="77777777" w:rsidR="00A21A68" w:rsidRPr="00F24500" w:rsidRDefault="00A21A68" w:rsidP="00A21A68">
                    <w:pPr>
                      <w:ind w:right="-162"/>
                      <w:rPr>
                        <w:spacing w:val="20"/>
                        <w:sz w:val="16"/>
                      </w:rPr>
                    </w:pPr>
                    <w:r w:rsidRPr="00F24500">
                      <w:rPr>
                        <w:spacing w:val="20"/>
                        <w:sz w:val="16"/>
                      </w:rPr>
                      <w:t>Newburgh Court</w:t>
                    </w:r>
                  </w:p>
                  <w:p w14:paraId="24A9FBD5" w14:textId="77777777" w:rsidR="00A21A68" w:rsidRPr="00F24500" w:rsidRDefault="00A21A68" w:rsidP="00A21A68">
                    <w:pPr>
                      <w:ind w:right="-162"/>
                      <w:rPr>
                        <w:spacing w:val="20"/>
                        <w:sz w:val="16"/>
                      </w:rPr>
                    </w:pPr>
                    <w:r w:rsidRPr="00F24500">
                      <w:rPr>
                        <w:spacing w:val="20"/>
                        <w:sz w:val="16"/>
                      </w:rPr>
                      <w:t>Belasis Hall Technology Park</w:t>
                    </w:r>
                  </w:p>
                  <w:p w14:paraId="282ED6EC" w14:textId="77777777" w:rsidR="00A21A68" w:rsidRPr="00F24500" w:rsidRDefault="00A21A68" w:rsidP="00A21A68">
                    <w:pPr>
                      <w:ind w:right="-162"/>
                      <w:rPr>
                        <w:spacing w:val="20"/>
                        <w:sz w:val="16"/>
                      </w:rPr>
                    </w:pPr>
                    <w:r w:rsidRPr="00F24500">
                      <w:rPr>
                        <w:spacing w:val="20"/>
                        <w:sz w:val="16"/>
                      </w:rPr>
                      <w:t>Billingham, Stockton-on-Tees TS23 4EE. UK</w:t>
                    </w:r>
                  </w:p>
                  <w:p w14:paraId="27F7EC95" w14:textId="77777777" w:rsidR="00A21A68" w:rsidRPr="00F24500" w:rsidRDefault="00A21A68" w:rsidP="00A21A68">
                    <w:pPr>
                      <w:spacing w:line="100" w:lineRule="exact"/>
                      <w:ind w:right="-162"/>
                      <w:rPr>
                        <w:spacing w:val="20"/>
                        <w:sz w:val="16"/>
                      </w:rPr>
                    </w:pPr>
                  </w:p>
                  <w:p w14:paraId="6D3BE997" w14:textId="77777777" w:rsidR="00A21A68" w:rsidRPr="00F24500" w:rsidRDefault="00A21A68" w:rsidP="00A21A68">
                    <w:pPr>
                      <w:tabs>
                        <w:tab w:val="left" w:pos="709"/>
                      </w:tabs>
                      <w:ind w:right="-162"/>
                      <w:rPr>
                        <w:spacing w:val="20"/>
                        <w:sz w:val="16"/>
                      </w:rPr>
                    </w:pPr>
                    <w:r w:rsidRPr="00F24500">
                      <w:rPr>
                        <w:spacing w:val="20"/>
                        <w:sz w:val="16"/>
                      </w:rPr>
                      <w:t xml:space="preserve">Tel: </w:t>
                    </w:r>
                    <w:r w:rsidRPr="00F24500">
                      <w:rPr>
                        <w:spacing w:val="20"/>
                        <w:sz w:val="16"/>
                      </w:rPr>
                      <w:tab/>
                      <w:t>+44 (0) 1642 370666</w:t>
                    </w:r>
                  </w:p>
                  <w:p w14:paraId="2E7D416A" w14:textId="77777777" w:rsidR="00A21A68" w:rsidRPr="00F24500" w:rsidRDefault="00A21A68" w:rsidP="00A21A68">
                    <w:pPr>
                      <w:tabs>
                        <w:tab w:val="left" w:pos="709"/>
                      </w:tabs>
                      <w:ind w:right="-162"/>
                      <w:rPr>
                        <w:spacing w:val="20"/>
                        <w:sz w:val="16"/>
                      </w:rPr>
                    </w:pPr>
                    <w:r w:rsidRPr="00F24500">
                      <w:rPr>
                        <w:spacing w:val="20"/>
                        <w:sz w:val="16"/>
                      </w:rPr>
                      <w:t xml:space="preserve">Fax: </w:t>
                    </w:r>
                    <w:r w:rsidRPr="00F24500">
                      <w:rPr>
                        <w:spacing w:val="20"/>
                        <w:sz w:val="16"/>
                      </w:rPr>
                      <w:tab/>
                      <w:t>+44 (0) 1642 370012</w:t>
                    </w:r>
                  </w:p>
                  <w:p w14:paraId="16434738" w14:textId="77777777" w:rsidR="00A21A68" w:rsidRPr="00F24500" w:rsidRDefault="00A21A68" w:rsidP="00A21A68">
                    <w:pPr>
                      <w:tabs>
                        <w:tab w:val="left" w:pos="709"/>
                      </w:tabs>
                      <w:ind w:right="-162"/>
                      <w:rPr>
                        <w:spacing w:val="20"/>
                        <w:sz w:val="16"/>
                      </w:rPr>
                    </w:pPr>
                    <w:r w:rsidRPr="00F24500">
                      <w:rPr>
                        <w:spacing w:val="20"/>
                        <w:sz w:val="16"/>
                      </w:rPr>
                      <w:t xml:space="preserve">Email: </w:t>
                    </w:r>
                    <w:r w:rsidRPr="00F24500">
                      <w:rPr>
                        <w:spacing w:val="20"/>
                        <w:sz w:val="16"/>
                      </w:rPr>
                      <w:tab/>
                      <w:t>sales@tascomp.com</w:t>
                    </w:r>
                  </w:p>
                  <w:p w14:paraId="2E0FDC4D" w14:textId="77777777" w:rsidR="00A21A68" w:rsidRPr="00F24500" w:rsidRDefault="00A21A68" w:rsidP="00A21A68">
                    <w:pPr>
                      <w:tabs>
                        <w:tab w:val="left" w:pos="709"/>
                      </w:tabs>
                      <w:ind w:right="-162"/>
                      <w:rPr>
                        <w:spacing w:val="20"/>
                      </w:rPr>
                    </w:pPr>
                    <w:r w:rsidRPr="00F24500">
                      <w:rPr>
                        <w:spacing w:val="20"/>
                        <w:sz w:val="16"/>
                      </w:rPr>
                      <w:t xml:space="preserve">Web: </w:t>
                    </w:r>
                    <w:r w:rsidRPr="00F24500">
                      <w:rPr>
                        <w:spacing w:val="20"/>
                        <w:sz w:val="16"/>
                      </w:rPr>
                      <w:tab/>
                      <w:t>www.tascomp.com</w:t>
                    </w:r>
                  </w:p>
                </w:txbxContent>
              </v:textbox>
              <w10:wrap anchory="page"/>
              <w10:anchorlock/>
            </v:shape>
          </w:pict>
        </mc:Fallback>
      </mc:AlternateContent>
    </w:r>
    <w:r w:rsidR="001962FC">
      <w:object w:dxaOrig="1440" w:dyaOrig="1440" w14:anchorId="5FA91505">
        <v:group id="_x0000_s1025" style="position:absolute;margin-left:-13.2pt;margin-top:709.6pt;width:130.25pt;height:117.15pt;z-index:251658752;mso-position-horizontal-relative:text;mso-position-vertical-relative:page" coordorigin="1428,13522" coordsize="2605,2183">
          <v:shape id="_x0000_s1026" type="#_x0000_t202" style="position:absolute;left:1428;top:14915;width:2605;height:790" filled="f" stroked="f">
            <o:lock v:ext="edit" aspectratio="t"/>
            <v:textbox style="mso-next-textbox:#_x0000_s1026">
              <w:txbxContent>
                <w:p w14:paraId="1582B146" w14:textId="77777777" w:rsidR="00A21A68" w:rsidRPr="00F24500" w:rsidRDefault="00A21A68" w:rsidP="00A21A68">
                  <w:pPr>
                    <w:rPr>
                      <w:rFonts w:ascii="ITCBenguiatGothic Medium" w:hAnsi="ITCBenguiatGothic Medium"/>
                      <w:spacing w:val="22"/>
                      <w:sz w:val="40"/>
                    </w:rPr>
                  </w:pPr>
                  <w:r w:rsidRPr="00F24500">
                    <w:rPr>
                      <w:rFonts w:ascii="ITCBenguiatGothic Medium" w:hAnsi="ITCBenguiatGothic Medium"/>
                      <w:spacing w:val="22"/>
                      <w:sz w:val="40"/>
                    </w:rPr>
                    <w:t>TASCOMP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563;top:13522;width:1974;height:1452;visibility:visible;mso-wrap-edited:f" fillcolor="window">
            <v:imagedata r:id="rId1" o:title=""/>
          </v:shape>
          <w10:wrap side="right" anchory="page"/>
          <w10:anchorlock/>
        </v:group>
        <o:OLEObject Type="Embed" ProgID="Word.Picture.8" ShapeID="_x0000_s1027" DrawAspect="Content" ObjectID="_1793430531" r:id="rId2"/>
      </w:object>
    </w:r>
  </w:p>
  <w:p w14:paraId="72D0E6EC" w14:textId="77777777" w:rsidR="00A21A68" w:rsidRPr="00F24500" w:rsidRDefault="00A21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D0CAA" w14:textId="77777777" w:rsidR="00A21A68" w:rsidRPr="00F24500" w:rsidRDefault="00A21A68" w:rsidP="006E0EEC">
    <w:pPr>
      <w:pStyle w:val="Footer"/>
      <w:tabs>
        <w:tab w:val="clear" w:pos="4320"/>
        <w:tab w:val="clear" w:pos="8640"/>
        <w:tab w:val="center" w:pos="4253"/>
        <w:tab w:val="left" w:pos="5625"/>
        <w:tab w:val="left" w:pos="6804"/>
        <w:tab w:val="right" w:pos="9180"/>
      </w:tabs>
      <w:ind w:firstLine="3261"/>
      <w:rPr>
        <w:color w:val="595959"/>
        <w:sz w:val="18"/>
        <w:szCs w:val="18"/>
      </w:rPr>
    </w:pPr>
  </w:p>
  <w:p w14:paraId="37FB9021" w14:textId="77777777" w:rsidR="00A21A68" w:rsidRPr="00F24500" w:rsidRDefault="001962FC" w:rsidP="006E0EEC">
    <w:pPr>
      <w:pStyle w:val="Footer"/>
      <w:tabs>
        <w:tab w:val="clear" w:pos="4320"/>
        <w:tab w:val="clear" w:pos="8640"/>
        <w:tab w:val="center" w:pos="4253"/>
        <w:tab w:val="left" w:pos="5625"/>
        <w:tab w:val="left" w:pos="6804"/>
        <w:tab w:val="right" w:pos="9180"/>
      </w:tabs>
      <w:ind w:firstLine="3261"/>
      <w:rPr>
        <w:color w:val="595959"/>
        <w:sz w:val="18"/>
        <w:szCs w:val="18"/>
      </w:rPr>
    </w:pPr>
    <w:r>
      <w:rPr>
        <w:color w:val="595959"/>
        <w:sz w:val="18"/>
        <w:szCs w:val="18"/>
      </w:rPr>
      <w:object w:dxaOrig="1440" w:dyaOrig="1440" w14:anchorId="74984C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15.2pt;margin-top:4.05pt;width:47.65pt;height:37.6pt;z-index:251659776;visibility:visible;mso-wrap-edited:f" fillcolor="window">
          <v:imagedata r:id="rId1" o:title=""/>
        </v:shape>
        <o:OLEObject Type="Embed" ProgID="Word.Picture.8" ShapeID="_x0000_s1038" DrawAspect="Content" ObjectID="_1793430532" r:id="rId2"/>
      </w:object>
    </w:r>
  </w:p>
  <w:p w14:paraId="48D50892" w14:textId="77777777" w:rsidR="00A21A68" w:rsidRPr="00F24500" w:rsidRDefault="00A21A68" w:rsidP="006E0EEC">
    <w:pPr>
      <w:pStyle w:val="Footer"/>
      <w:tabs>
        <w:tab w:val="clear" w:pos="4320"/>
        <w:tab w:val="clear" w:pos="8640"/>
        <w:tab w:val="center" w:pos="4253"/>
        <w:tab w:val="left" w:pos="5625"/>
        <w:tab w:val="left" w:pos="6804"/>
        <w:tab w:val="right" w:pos="9180"/>
      </w:tabs>
      <w:ind w:firstLine="3261"/>
      <w:rPr>
        <w:color w:val="595959"/>
        <w:sz w:val="18"/>
        <w:szCs w:val="18"/>
      </w:rPr>
    </w:pPr>
  </w:p>
  <w:p w14:paraId="2FB6A6ED" w14:textId="77777777" w:rsidR="00A21A68" w:rsidRPr="00F24500" w:rsidRDefault="00A21A68" w:rsidP="006E0EEC">
    <w:pPr>
      <w:pStyle w:val="Footer"/>
      <w:tabs>
        <w:tab w:val="clear" w:pos="4320"/>
        <w:tab w:val="clear" w:pos="8640"/>
        <w:tab w:val="center" w:pos="4253"/>
        <w:tab w:val="left" w:pos="5625"/>
        <w:tab w:val="left" w:pos="6804"/>
        <w:tab w:val="right" w:pos="9180"/>
      </w:tabs>
      <w:ind w:firstLine="3261"/>
      <w:rPr>
        <w:color w:val="595959"/>
        <w:sz w:val="18"/>
        <w:szCs w:val="18"/>
      </w:rPr>
    </w:pPr>
    <w:r w:rsidRPr="00F24500">
      <w:rPr>
        <w:sz w:val="18"/>
        <w:szCs w:val="18"/>
      </w:rPr>
      <mc:AlternateContent>
        <mc:Choice Requires="wps">
          <w:drawing>
            <wp:anchor distT="0" distB="0" distL="114300" distR="114300" simplePos="0" relativeHeight="251651584" behindDoc="0" locked="0" layoutInCell="1" allowOverlap="1" wp14:anchorId="11CC7127" wp14:editId="6B1D9040">
              <wp:simplePos x="0" y="0"/>
              <wp:positionH relativeFrom="column">
                <wp:posOffset>-533400</wp:posOffset>
              </wp:positionH>
              <wp:positionV relativeFrom="paragraph">
                <wp:posOffset>-290195</wp:posOffset>
              </wp:positionV>
              <wp:extent cx="6675120" cy="0"/>
              <wp:effectExtent l="9525" t="5080" r="1143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line">
                        <a:avLst/>
                      </a:prstGeom>
                      <a:noFill/>
                      <a:ln w="6350">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603CA" id="Straight Connector 1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2.85pt" to="483.6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qu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" strokecolor="#999" strokeweight=".5pt"/>
          </w:pict>
        </mc:Fallback>
      </mc:AlternateContent>
    </w:r>
    <w:r w:rsidRPr="00F24500">
      <w:rPr>
        <w:color w:val="595959"/>
        <w:sz w:val="18"/>
        <w:szCs w:val="18"/>
      </w:rPr>
      <w:t>© Tascomp Limited 2019</w:t>
    </w:r>
    <w:r w:rsidRPr="00F24500">
      <w:rPr>
        <w:color w:val="595959"/>
        <w:sz w:val="18"/>
        <w:szCs w:val="18"/>
      </w:rPr>
      <w:tab/>
    </w:r>
    <w:r w:rsidRPr="00F24500">
      <w:rPr>
        <w:color w:val="595959"/>
        <w:sz w:val="18"/>
        <w:szCs w:val="18"/>
      </w:rPr>
      <w:tab/>
    </w:r>
    <w:r w:rsidRPr="00F24500">
      <w:rPr>
        <w:color w:val="595959"/>
        <w:sz w:val="18"/>
        <w:szCs w:val="18"/>
      </w:rPr>
      <w:tab/>
    </w:r>
  </w:p>
  <w:p w14:paraId="0D2E9C6E" w14:textId="77777777" w:rsidR="00A21A68" w:rsidRPr="00F24500" w:rsidRDefault="00A21A68" w:rsidP="006E0E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E7209" w14:textId="77777777" w:rsidR="00A21A68" w:rsidRPr="00F24500" w:rsidRDefault="00A21A68" w:rsidP="006E0EEC">
    <w:pPr>
      <w:pStyle w:val="Footer"/>
      <w:tabs>
        <w:tab w:val="clear" w:pos="4320"/>
        <w:tab w:val="clear" w:pos="8640"/>
        <w:tab w:val="center" w:pos="4253"/>
        <w:tab w:val="left" w:pos="5625"/>
        <w:tab w:val="left" w:pos="6804"/>
        <w:tab w:val="right" w:pos="9180"/>
      </w:tabs>
      <w:ind w:firstLine="3261"/>
      <w:rPr>
        <w:color w:val="595959"/>
        <w:sz w:val="18"/>
        <w:szCs w:val="18"/>
      </w:rPr>
    </w:pPr>
  </w:p>
  <w:p w14:paraId="7FA975FE" w14:textId="77777777" w:rsidR="00A21A68" w:rsidRPr="00F24500" w:rsidRDefault="001962FC" w:rsidP="006E0EEC">
    <w:pPr>
      <w:pStyle w:val="Footer"/>
      <w:tabs>
        <w:tab w:val="clear" w:pos="4320"/>
        <w:tab w:val="clear" w:pos="8640"/>
        <w:tab w:val="center" w:pos="4253"/>
        <w:tab w:val="left" w:pos="5625"/>
        <w:tab w:val="left" w:pos="6804"/>
        <w:tab w:val="right" w:pos="9180"/>
      </w:tabs>
      <w:ind w:firstLine="3261"/>
      <w:rPr>
        <w:color w:val="595959"/>
        <w:sz w:val="18"/>
        <w:szCs w:val="18"/>
      </w:rPr>
    </w:pPr>
    <w:r>
      <w:rPr>
        <w:color w:val="595959"/>
        <w:sz w:val="18"/>
        <w:szCs w:val="18"/>
      </w:rPr>
      <w:pict w14:anchorId="2DC7B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15.2pt;margin-top:4.05pt;width:47.65pt;height:37.6pt;z-index:251665920;visibility:visible;mso-wrap-edited:f" fillcolor="window">
          <v:imagedata r:id="rId1" o:title=""/>
        </v:shape>
      </w:pict>
    </w:r>
  </w:p>
  <w:p w14:paraId="2320905B" w14:textId="77777777" w:rsidR="00A21A68" w:rsidRPr="00F24500" w:rsidRDefault="00A21A68" w:rsidP="006E0EEC">
    <w:pPr>
      <w:pStyle w:val="Footer"/>
      <w:tabs>
        <w:tab w:val="clear" w:pos="4320"/>
        <w:tab w:val="clear" w:pos="8640"/>
        <w:tab w:val="center" w:pos="4253"/>
        <w:tab w:val="left" w:pos="5625"/>
        <w:tab w:val="left" w:pos="6804"/>
        <w:tab w:val="right" w:pos="9180"/>
      </w:tabs>
      <w:ind w:firstLine="3261"/>
      <w:rPr>
        <w:color w:val="595959"/>
        <w:sz w:val="18"/>
        <w:szCs w:val="18"/>
      </w:rPr>
    </w:pPr>
  </w:p>
  <w:p w14:paraId="334EA8EF" w14:textId="77777777" w:rsidR="00A21A68" w:rsidRPr="00F24500" w:rsidRDefault="00A21A68" w:rsidP="006E0EEC">
    <w:pPr>
      <w:pStyle w:val="Footer"/>
      <w:tabs>
        <w:tab w:val="clear" w:pos="4320"/>
        <w:tab w:val="clear" w:pos="8640"/>
        <w:tab w:val="center" w:pos="4253"/>
        <w:tab w:val="left" w:pos="5625"/>
        <w:tab w:val="left" w:pos="6804"/>
        <w:tab w:val="right" w:pos="9180"/>
      </w:tabs>
      <w:ind w:firstLine="3261"/>
      <w:rPr>
        <w:color w:val="595959"/>
        <w:sz w:val="18"/>
        <w:szCs w:val="18"/>
      </w:rPr>
    </w:pPr>
    <w:r w:rsidRPr="00F24500">
      <w:rPr>
        <w:sz w:val="18"/>
        <w:szCs w:val="18"/>
      </w:rPr>
      <mc:AlternateContent>
        <mc:Choice Requires="wps">
          <w:drawing>
            <wp:anchor distT="0" distB="0" distL="114300" distR="114300" simplePos="0" relativeHeight="251657728" behindDoc="0" locked="0" layoutInCell="1" allowOverlap="1" wp14:anchorId="61FC510B" wp14:editId="27BE0C75">
              <wp:simplePos x="0" y="0"/>
              <wp:positionH relativeFrom="column">
                <wp:posOffset>-533400</wp:posOffset>
              </wp:positionH>
              <wp:positionV relativeFrom="paragraph">
                <wp:posOffset>-290195</wp:posOffset>
              </wp:positionV>
              <wp:extent cx="6675120" cy="0"/>
              <wp:effectExtent l="9525" t="5080" r="11430" b="13970"/>
              <wp:wrapNone/>
              <wp:docPr id="1376588533" name="Straight Connector 1376588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line">
                        <a:avLst/>
                      </a:prstGeom>
                      <a:noFill/>
                      <a:ln w="6350">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E92C5" id="Straight Connector 137658853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2.85pt" to="483.6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qusAEAAEgDAAAOAAAAZHJzL2Uyb0RvYy54bWysU8Fu2zAMvQ/YPwi6L3YyNN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" strokecolor="#999" strokeweight=".5pt"/>
          </w:pict>
        </mc:Fallback>
      </mc:AlternateContent>
    </w:r>
    <w:r w:rsidRPr="00F24500">
      <w:rPr>
        <w:color w:val="595959"/>
        <w:sz w:val="18"/>
        <w:szCs w:val="18"/>
      </w:rPr>
      <w:t>© Tascomp Limited 2019</w:t>
    </w:r>
    <w:r w:rsidRPr="00F24500">
      <w:rPr>
        <w:color w:val="595959"/>
        <w:sz w:val="18"/>
        <w:szCs w:val="18"/>
      </w:rPr>
      <w:tab/>
    </w:r>
    <w:r w:rsidRPr="00F24500">
      <w:rPr>
        <w:color w:val="595959"/>
        <w:sz w:val="18"/>
        <w:szCs w:val="18"/>
      </w:rPr>
      <w:tab/>
    </w:r>
    <w:r w:rsidRPr="00F24500">
      <w:rPr>
        <w:color w:val="595959"/>
        <w:sz w:val="18"/>
        <w:szCs w:val="18"/>
      </w:rPr>
      <w:tab/>
      <w:t xml:space="preserve">Page </w:t>
    </w:r>
    <w:r w:rsidRPr="00F24500">
      <w:rPr>
        <w:rStyle w:val="PageNumber"/>
        <w:color w:val="595959"/>
        <w:sz w:val="18"/>
        <w:szCs w:val="18"/>
      </w:rPr>
      <w:fldChar w:fldCharType="begin"/>
    </w:r>
    <w:r w:rsidRPr="00F24500">
      <w:rPr>
        <w:rStyle w:val="PageNumber"/>
        <w:color w:val="595959"/>
        <w:sz w:val="18"/>
        <w:szCs w:val="18"/>
      </w:rPr>
      <w:instrText xml:space="preserve"> PAGE </w:instrText>
    </w:r>
    <w:r w:rsidRPr="00F24500">
      <w:rPr>
        <w:rStyle w:val="PageNumber"/>
        <w:color w:val="595959"/>
        <w:sz w:val="18"/>
        <w:szCs w:val="18"/>
      </w:rPr>
      <w:fldChar w:fldCharType="separate"/>
    </w:r>
    <w:r w:rsidR="00FD118F" w:rsidRPr="00F24500">
      <w:rPr>
        <w:rStyle w:val="PageNumber"/>
        <w:color w:val="595959"/>
        <w:sz w:val="18"/>
        <w:szCs w:val="18"/>
      </w:rPr>
      <w:t>5</w:t>
    </w:r>
    <w:r w:rsidRPr="00F24500">
      <w:rPr>
        <w:rStyle w:val="PageNumber"/>
        <w:color w:val="595959"/>
        <w:sz w:val="18"/>
        <w:szCs w:val="18"/>
      </w:rPr>
      <w:fldChar w:fldCharType="end"/>
    </w:r>
  </w:p>
  <w:p w14:paraId="6BB3A34D" w14:textId="77777777" w:rsidR="00A21A68" w:rsidRPr="00F24500" w:rsidRDefault="00A21A68" w:rsidP="006E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58C89" w14:textId="77777777" w:rsidR="00962A17" w:rsidRPr="00F24500" w:rsidRDefault="00962A17">
      <w:r w:rsidRPr="00F24500">
        <w:separator/>
      </w:r>
    </w:p>
  </w:footnote>
  <w:footnote w:type="continuationSeparator" w:id="0">
    <w:p w14:paraId="63365216" w14:textId="77777777" w:rsidR="00962A17" w:rsidRPr="00F24500" w:rsidRDefault="00962A17">
      <w:r w:rsidRPr="00F2450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98DC1" w14:textId="77777777" w:rsidR="00CB2FE9" w:rsidRPr="00F24500" w:rsidRDefault="00CB2FE9" w:rsidP="003C02BD">
    <w:pPr>
      <w:pStyle w:val="Header"/>
      <w:numPr>
        <w:ilvl w:val="0"/>
        <w:numId w:val="0"/>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3780"/>
      <w:gridCol w:w="2576"/>
      <w:gridCol w:w="1611"/>
      <w:gridCol w:w="1213"/>
    </w:tblGrid>
    <w:tr w:rsidR="00A21A68" w:rsidRPr="00F24500" w14:paraId="49D319E2" w14:textId="77777777" w:rsidTr="004618EB">
      <w:tc>
        <w:tcPr>
          <w:tcW w:w="3780" w:type="dxa"/>
          <w:shd w:val="clear" w:color="auto" w:fill="D1E8FF"/>
        </w:tcPr>
        <w:p w14:paraId="226ED301" w14:textId="083D3C25" w:rsidR="00A21A68" w:rsidRPr="00F24500" w:rsidRDefault="00D965B2" w:rsidP="00A21A68">
          <w:pPr>
            <w:spacing w:before="80" w:after="60"/>
            <w:jc w:val="center"/>
            <w:rPr>
              <w:b/>
              <w:color w:val="808080"/>
              <w:sz w:val="18"/>
              <w:szCs w:val="18"/>
            </w:rPr>
          </w:pPr>
          <w:r w:rsidRPr="00F24500">
            <w:rPr>
              <w:b/>
              <w:color w:val="808080"/>
              <w:sz w:val="18"/>
              <w:szCs w:val="18"/>
            </w:rPr>
            <w:t>Software Design Document</w:t>
          </w:r>
        </w:p>
      </w:tc>
      <w:tc>
        <w:tcPr>
          <w:tcW w:w="2576" w:type="dxa"/>
          <w:shd w:val="clear" w:color="auto" w:fill="D1E8FF"/>
        </w:tcPr>
        <w:p w14:paraId="10A19359" w14:textId="77777777" w:rsidR="00A21A68" w:rsidRPr="00F24500" w:rsidRDefault="00A21A68" w:rsidP="00A21A68">
          <w:pPr>
            <w:spacing w:before="80" w:after="60"/>
            <w:jc w:val="center"/>
            <w:rPr>
              <w:b/>
              <w:color w:val="808080"/>
              <w:sz w:val="18"/>
              <w:szCs w:val="18"/>
            </w:rPr>
          </w:pPr>
          <w:r w:rsidRPr="00F24500">
            <w:rPr>
              <w:b/>
              <w:color w:val="808080"/>
              <w:sz w:val="18"/>
              <w:szCs w:val="18"/>
            </w:rPr>
            <w:t>Reference</w:t>
          </w:r>
        </w:p>
      </w:tc>
      <w:tc>
        <w:tcPr>
          <w:tcW w:w="1611" w:type="dxa"/>
          <w:shd w:val="clear" w:color="auto" w:fill="D1E8FF"/>
        </w:tcPr>
        <w:p w14:paraId="219E89D6" w14:textId="77777777" w:rsidR="00A21A68" w:rsidRPr="00F24500" w:rsidRDefault="00A21A68" w:rsidP="00A21A68">
          <w:pPr>
            <w:spacing w:before="80" w:after="60"/>
            <w:jc w:val="center"/>
            <w:rPr>
              <w:b/>
              <w:color w:val="808080"/>
              <w:sz w:val="18"/>
              <w:szCs w:val="18"/>
            </w:rPr>
          </w:pPr>
          <w:r w:rsidRPr="00F24500">
            <w:rPr>
              <w:b/>
              <w:color w:val="808080"/>
              <w:sz w:val="18"/>
              <w:szCs w:val="18"/>
            </w:rPr>
            <w:t>Date</w:t>
          </w:r>
        </w:p>
      </w:tc>
      <w:tc>
        <w:tcPr>
          <w:tcW w:w="1213" w:type="dxa"/>
          <w:shd w:val="clear" w:color="auto" w:fill="D1E8FF"/>
        </w:tcPr>
        <w:p w14:paraId="5A1A9BAD" w14:textId="77777777" w:rsidR="00A21A68" w:rsidRPr="00F24500" w:rsidRDefault="00A21A68" w:rsidP="00A21A68">
          <w:pPr>
            <w:spacing w:before="80" w:after="60"/>
            <w:jc w:val="center"/>
            <w:rPr>
              <w:b/>
              <w:color w:val="808080"/>
              <w:sz w:val="18"/>
              <w:szCs w:val="18"/>
            </w:rPr>
          </w:pPr>
          <w:r w:rsidRPr="00F24500">
            <w:rPr>
              <w:b/>
              <w:color w:val="808080"/>
              <w:sz w:val="18"/>
              <w:szCs w:val="18"/>
            </w:rPr>
            <w:t>Revision</w:t>
          </w:r>
        </w:p>
      </w:tc>
    </w:tr>
    <w:tr w:rsidR="00A21A68" w:rsidRPr="00F24500" w14:paraId="7DB2EBB3" w14:textId="77777777" w:rsidTr="004618EB">
      <w:tc>
        <w:tcPr>
          <w:tcW w:w="3780" w:type="dxa"/>
          <w:shd w:val="clear" w:color="auto" w:fill="auto"/>
        </w:tcPr>
        <w:p w14:paraId="4294CB5E" w14:textId="15127EEB" w:rsidR="00A21A68" w:rsidRPr="00F24500" w:rsidRDefault="002B6C83" w:rsidP="00A21A68">
          <w:pPr>
            <w:spacing w:before="80" w:after="60"/>
            <w:ind w:left="34"/>
            <w:jc w:val="center"/>
            <w:rPr>
              <w:color w:val="808080"/>
              <w:sz w:val="18"/>
              <w:szCs w:val="18"/>
            </w:rPr>
          </w:pPr>
          <w:r w:rsidRPr="00F24500">
            <w:rPr>
              <w:color w:val="808080"/>
              <w:sz w:val="18"/>
              <w:szCs w:val="18"/>
            </w:rPr>
            <w:t>ReportPro</w:t>
          </w:r>
        </w:p>
      </w:tc>
      <w:tc>
        <w:tcPr>
          <w:tcW w:w="2576" w:type="dxa"/>
          <w:shd w:val="clear" w:color="auto" w:fill="auto"/>
        </w:tcPr>
        <w:p w14:paraId="614AADF0" w14:textId="63D9C7DE" w:rsidR="00A21A68" w:rsidRPr="00F24500" w:rsidRDefault="000363DE" w:rsidP="00A21A68">
          <w:pPr>
            <w:spacing w:before="80" w:after="60"/>
            <w:jc w:val="center"/>
            <w:rPr>
              <w:color w:val="808080"/>
              <w:sz w:val="18"/>
              <w:szCs w:val="18"/>
            </w:rPr>
          </w:pPr>
          <w:r w:rsidRPr="00F24500">
            <w:rPr>
              <w:color w:val="808080"/>
              <w:sz w:val="18"/>
              <w:szCs w:val="18"/>
            </w:rPr>
            <w:t>SDD</w:t>
          </w:r>
          <w:r w:rsidR="000128F6" w:rsidRPr="00F24500">
            <w:rPr>
              <w:color w:val="808080"/>
              <w:sz w:val="18"/>
              <w:szCs w:val="18"/>
            </w:rPr>
            <w:t>-TA-24</w:t>
          </w:r>
          <w:r w:rsidR="00CF425E" w:rsidRPr="00F24500">
            <w:rPr>
              <w:color w:val="808080"/>
              <w:sz w:val="18"/>
              <w:szCs w:val="18"/>
            </w:rPr>
            <w:t>10</w:t>
          </w:r>
          <w:r w:rsidR="006F55EC" w:rsidRPr="00F24500">
            <w:rPr>
              <w:color w:val="808080"/>
              <w:sz w:val="18"/>
              <w:szCs w:val="18"/>
            </w:rPr>
            <w:t>25</w:t>
          </w:r>
          <w:r w:rsidR="000128F6" w:rsidRPr="00F24500">
            <w:rPr>
              <w:color w:val="808080"/>
              <w:sz w:val="18"/>
              <w:szCs w:val="18"/>
            </w:rPr>
            <w:t>.</w:t>
          </w:r>
          <w:r w:rsidR="006F55EC" w:rsidRPr="00F24500">
            <w:rPr>
              <w:color w:val="808080"/>
              <w:sz w:val="18"/>
              <w:szCs w:val="18"/>
            </w:rPr>
            <w:t>0</w:t>
          </w:r>
        </w:p>
      </w:tc>
      <w:tc>
        <w:tcPr>
          <w:tcW w:w="1611" w:type="dxa"/>
          <w:shd w:val="clear" w:color="auto" w:fill="auto"/>
        </w:tcPr>
        <w:p w14:paraId="08FFB365" w14:textId="5D272E4D" w:rsidR="00A21A68" w:rsidRPr="00F24500" w:rsidRDefault="00386FAC" w:rsidP="00A21A68">
          <w:pPr>
            <w:spacing w:before="80" w:after="60"/>
            <w:jc w:val="center"/>
            <w:rPr>
              <w:color w:val="808080"/>
              <w:sz w:val="18"/>
              <w:szCs w:val="18"/>
            </w:rPr>
          </w:pPr>
          <w:r w:rsidRPr="00F24500">
            <w:rPr>
              <w:color w:val="808080"/>
              <w:sz w:val="18"/>
              <w:szCs w:val="18"/>
            </w:rPr>
            <w:t>11</w:t>
          </w:r>
          <w:r w:rsidRPr="00F24500">
            <w:rPr>
              <w:color w:val="808080"/>
              <w:sz w:val="18"/>
              <w:szCs w:val="18"/>
              <w:vertAlign w:val="superscript"/>
            </w:rPr>
            <w:t>th</w:t>
          </w:r>
          <w:r w:rsidRPr="00F24500">
            <w:rPr>
              <w:color w:val="808080"/>
              <w:sz w:val="18"/>
              <w:szCs w:val="18"/>
            </w:rPr>
            <w:t xml:space="preserve"> Nov</w:t>
          </w:r>
          <w:r w:rsidR="000128F6" w:rsidRPr="00F24500">
            <w:rPr>
              <w:color w:val="808080"/>
              <w:sz w:val="18"/>
              <w:szCs w:val="18"/>
            </w:rPr>
            <w:t xml:space="preserve"> 2024</w:t>
          </w:r>
        </w:p>
      </w:tc>
      <w:tc>
        <w:tcPr>
          <w:tcW w:w="1213" w:type="dxa"/>
          <w:shd w:val="clear" w:color="auto" w:fill="auto"/>
        </w:tcPr>
        <w:p w14:paraId="5491F00C" w14:textId="6A567303" w:rsidR="00A21A68" w:rsidRPr="00F24500" w:rsidRDefault="00386FAC" w:rsidP="00A21A68">
          <w:pPr>
            <w:spacing w:before="80" w:after="60"/>
            <w:jc w:val="center"/>
            <w:rPr>
              <w:color w:val="808080"/>
              <w:sz w:val="18"/>
              <w:szCs w:val="18"/>
            </w:rPr>
          </w:pPr>
          <w:r w:rsidRPr="00F24500">
            <w:rPr>
              <w:color w:val="808080"/>
              <w:sz w:val="18"/>
              <w:szCs w:val="18"/>
            </w:rPr>
            <w:t>1</w:t>
          </w:r>
        </w:p>
      </w:tc>
    </w:tr>
  </w:tbl>
  <w:p w14:paraId="54092F15" w14:textId="77777777" w:rsidR="00A21A68" w:rsidRPr="00F24500" w:rsidRDefault="00A21A68" w:rsidP="00A21A68">
    <w:pPr>
      <w:pStyle w:val="Header"/>
      <w:numPr>
        <w:ilvl w:val="0"/>
        <w:numId w:val="0"/>
      </w:numPr>
      <w:spacing w:before="0" w:after="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DF6"/>
    <w:multiLevelType w:val="hybridMultilevel"/>
    <w:tmpl w:val="A95E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7739B"/>
    <w:multiLevelType w:val="multilevel"/>
    <w:tmpl w:val="BFF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6811"/>
    <w:multiLevelType w:val="hybridMultilevel"/>
    <w:tmpl w:val="3D84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DE431D"/>
    <w:multiLevelType w:val="hybridMultilevel"/>
    <w:tmpl w:val="9A78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061FF5"/>
    <w:multiLevelType w:val="hybridMultilevel"/>
    <w:tmpl w:val="89425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D300C"/>
    <w:multiLevelType w:val="hybridMultilevel"/>
    <w:tmpl w:val="0B647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F0240D"/>
    <w:multiLevelType w:val="hybridMultilevel"/>
    <w:tmpl w:val="8D627E22"/>
    <w:lvl w:ilvl="0" w:tplc="A12216BA">
      <w:start w:val="1"/>
      <w:numFmt w:val="decimal"/>
      <w:pStyle w:val="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953A8B"/>
    <w:multiLevelType w:val="multilevel"/>
    <w:tmpl w:val="3DC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03D00"/>
    <w:multiLevelType w:val="multilevel"/>
    <w:tmpl w:val="DF5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D1D10"/>
    <w:multiLevelType w:val="multilevel"/>
    <w:tmpl w:val="456A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B6245"/>
    <w:multiLevelType w:val="multilevel"/>
    <w:tmpl w:val="883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909C4"/>
    <w:multiLevelType w:val="hybridMultilevel"/>
    <w:tmpl w:val="865C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477D6D"/>
    <w:multiLevelType w:val="hybridMultilevel"/>
    <w:tmpl w:val="039A8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47124C"/>
    <w:multiLevelType w:val="multilevel"/>
    <w:tmpl w:val="FF446FF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972" w:hanging="40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5F354B7C"/>
    <w:multiLevelType w:val="hybridMultilevel"/>
    <w:tmpl w:val="2B640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F06F8F"/>
    <w:multiLevelType w:val="hybridMultilevel"/>
    <w:tmpl w:val="2634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9A7A47"/>
    <w:multiLevelType w:val="hybridMultilevel"/>
    <w:tmpl w:val="74A0A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921315"/>
    <w:multiLevelType w:val="hybridMultilevel"/>
    <w:tmpl w:val="5B649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424112">
    <w:abstractNumId w:val="6"/>
  </w:num>
  <w:num w:numId="2" w16cid:durableId="874780581">
    <w:abstractNumId w:val="13"/>
  </w:num>
  <w:num w:numId="3" w16cid:durableId="456262809">
    <w:abstractNumId w:val="4"/>
  </w:num>
  <w:num w:numId="4" w16cid:durableId="726607818">
    <w:abstractNumId w:val="5"/>
  </w:num>
  <w:num w:numId="5" w16cid:durableId="97263947">
    <w:abstractNumId w:val="17"/>
  </w:num>
  <w:num w:numId="6" w16cid:durableId="1449355413">
    <w:abstractNumId w:val="14"/>
  </w:num>
  <w:num w:numId="7" w16cid:durableId="1350527110">
    <w:abstractNumId w:val="3"/>
  </w:num>
  <w:num w:numId="8" w16cid:durableId="619608307">
    <w:abstractNumId w:val="11"/>
  </w:num>
  <w:num w:numId="9" w16cid:durableId="1263799122">
    <w:abstractNumId w:val="15"/>
  </w:num>
  <w:num w:numId="10" w16cid:durableId="1367486308">
    <w:abstractNumId w:val="12"/>
  </w:num>
  <w:num w:numId="11" w16cid:durableId="322585148">
    <w:abstractNumId w:val="7"/>
  </w:num>
  <w:num w:numId="12" w16cid:durableId="1077173911">
    <w:abstractNumId w:val="8"/>
  </w:num>
  <w:num w:numId="13" w16cid:durableId="1541242834">
    <w:abstractNumId w:val="16"/>
  </w:num>
  <w:num w:numId="14" w16cid:durableId="1100563884">
    <w:abstractNumId w:val="2"/>
  </w:num>
  <w:num w:numId="15" w16cid:durableId="711149111">
    <w:abstractNumId w:val="0"/>
  </w:num>
  <w:num w:numId="16" w16cid:durableId="2005432614">
    <w:abstractNumId w:val="9"/>
  </w:num>
  <w:num w:numId="17" w16cid:durableId="1917472454">
    <w:abstractNumId w:val="1"/>
  </w:num>
  <w:num w:numId="18" w16cid:durableId="55405206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0szQ0sDAxsDSytDRR0lEKTi0uzszPAykwtKwFAPqmbcMtAAAA"/>
  </w:docVars>
  <w:rsids>
    <w:rsidRoot w:val="00B50625"/>
    <w:rsid w:val="0000344A"/>
    <w:rsid w:val="0000419D"/>
    <w:rsid w:val="00005292"/>
    <w:rsid w:val="00007C84"/>
    <w:rsid w:val="000128F6"/>
    <w:rsid w:val="000204EC"/>
    <w:rsid w:val="000209B1"/>
    <w:rsid w:val="000258AC"/>
    <w:rsid w:val="00026892"/>
    <w:rsid w:val="00026A36"/>
    <w:rsid w:val="0003069E"/>
    <w:rsid w:val="00030995"/>
    <w:rsid w:val="00031C90"/>
    <w:rsid w:val="000363DE"/>
    <w:rsid w:val="00036FB5"/>
    <w:rsid w:val="00040210"/>
    <w:rsid w:val="00041BDF"/>
    <w:rsid w:val="00044E6C"/>
    <w:rsid w:val="00047D46"/>
    <w:rsid w:val="0005040C"/>
    <w:rsid w:val="00063A26"/>
    <w:rsid w:val="00063F29"/>
    <w:rsid w:val="00066A9E"/>
    <w:rsid w:val="00067974"/>
    <w:rsid w:val="0007078E"/>
    <w:rsid w:val="00070AD9"/>
    <w:rsid w:val="00070C12"/>
    <w:rsid w:val="00073682"/>
    <w:rsid w:val="00077121"/>
    <w:rsid w:val="000A3890"/>
    <w:rsid w:val="000A528A"/>
    <w:rsid w:val="000A7435"/>
    <w:rsid w:val="000B3FA7"/>
    <w:rsid w:val="000B4D68"/>
    <w:rsid w:val="000B7D71"/>
    <w:rsid w:val="000C0541"/>
    <w:rsid w:val="000C36A5"/>
    <w:rsid w:val="000D0032"/>
    <w:rsid w:val="000D2544"/>
    <w:rsid w:val="000D40AE"/>
    <w:rsid w:val="000D6A54"/>
    <w:rsid w:val="000D6FAA"/>
    <w:rsid w:val="000E01A4"/>
    <w:rsid w:val="000E4449"/>
    <w:rsid w:val="000E6639"/>
    <w:rsid w:val="000F24FE"/>
    <w:rsid w:val="000F4069"/>
    <w:rsid w:val="000F7575"/>
    <w:rsid w:val="0010139B"/>
    <w:rsid w:val="001041E2"/>
    <w:rsid w:val="00107A71"/>
    <w:rsid w:val="00111DEC"/>
    <w:rsid w:val="00113737"/>
    <w:rsid w:val="00115ABD"/>
    <w:rsid w:val="00117F6F"/>
    <w:rsid w:val="00121830"/>
    <w:rsid w:val="00124215"/>
    <w:rsid w:val="00127607"/>
    <w:rsid w:val="00127A9F"/>
    <w:rsid w:val="0013057E"/>
    <w:rsid w:val="0013322C"/>
    <w:rsid w:val="00137A13"/>
    <w:rsid w:val="00141DFC"/>
    <w:rsid w:val="0014291C"/>
    <w:rsid w:val="00142A52"/>
    <w:rsid w:val="0014592A"/>
    <w:rsid w:val="00146974"/>
    <w:rsid w:val="00153667"/>
    <w:rsid w:val="00157A0A"/>
    <w:rsid w:val="00160B99"/>
    <w:rsid w:val="00161E77"/>
    <w:rsid w:val="001631F4"/>
    <w:rsid w:val="00171C7F"/>
    <w:rsid w:val="00172B41"/>
    <w:rsid w:val="00172C20"/>
    <w:rsid w:val="001736F1"/>
    <w:rsid w:val="00173C25"/>
    <w:rsid w:val="00174D36"/>
    <w:rsid w:val="00174F8D"/>
    <w:rsid w:val="001810DF"/>
    <w:rsid w:val="00184362"/>
    <w:rsid w:val="00187277"/>
    <w:rsid w:val="00187FE7"/>
    <w:rsid w:val="001962FC"/>
    <w:rsid w:val="001A0574"/>
    <w:rsid w:val="001A5E75"/>
    <w:rsid w:val="001A71CF"/>
    <w:rsid w:val="001B0E33"/>
    <w:rsid w:val="001B534F"/>
    <w:rsid w:val="001C1E06"/>
    <w:rsid w:val="001D1453"/>
    <w:rsid w:val="001E07AF"/>
    <w:rsid w:val="001E3B94"/>
    <w:rsid w:val="001F5087"/>
    <w:rsid w:val="001F7D77"/>
    <w:rsid w:val="002008E1"/>
    <w:rsid w:val="00203245"/>
    <w:rsid w:val="00204828"/>
    <w:rsid w:val="00204D20"/>
    <w:rsid w:val="00207993"/>
    <w:rsid w:val="00210E00"/>
    <w:rsid w:val="0021466F"/>
    <w:rsid w:val="0021710D"/>
    <w:rsid w:val="00217E57"/>
    <w:rsid w:val="00226423"/>
    <w:rsid w:val="00230C22"/>
    <w:rsid w:val="0023207A"/>
    <w:rsid w:val="0023518C"/>
    <w:rsid w:val="002412D3"/>
    <w:rsid w:val="00254AA4"/>
    <w:rsid w:val="0026036B"/>
    <w:rsid w:val="0026292C"/>
    <w:rsid w:val="00264651"/>
    <w:rsid w:val="00264DD6"/>
    <w:rsid w:val="00271604"/>
    <w:rsid w:val="002767F9"/>
    <w:rsid w:val="00277B7C"/>
    <w:rsid w:val="00281D0E"/>
    <w:rsid w:val="00282252"/>
    <w:rsid w:val="0028354D"/>
    <w:rsid w:val="00284CD2"/>
    <w:rsid w:val="00285E2F"/>
    <w:rsid w:val="00290D40"/>
    <w:rsid w:val="00293B7E"/>
    <w:rsid w:val="00293C81"/>
    <w:rsid w:val="002958AC"/>
    <w:rsid w:val="002A4B80"/>
    <w:rsid w:val="002A64EE"/>
    <w:rsid w:val="002B3AA1"/>
    <w:rsid w:val="002B6C83"/>
    <w:rsid w:val="002B7C4E"/>
    <w:rsid w:val="002D74D4"/>
    <w:rsid w:val="002E0EBE"/>
    <w:rsid w:val="002E132B"/>
    <w:rsid w:val="002E164A"/>
    <w:rsid w:val="002E5033"/>
    <w:rsid w:val="002F36AC"/>
    <w:rsid w:val="00302A75"/>
    <w:rsid w:val="00307F63"/>
    <w:rsid w:val="00312910"/>
    <w:rsid w:val="00314C88"/>
    <w:rsid w:val="00323DAF"/>
    <w:rsid w:val="00331C5B"/>
    <w:rsid w:val="00333A72"/>
    <w:rsid w:val="003604FB"/>
    <w:rsid w:val="003631CA"/>
    <w:rsid w:val="003654D1"/>
    <w:rsid w:val="00370CE5"/>
    <w:rsid w:val="003740AA"/>
    <w:rsid w:val="00374C2B"/>
    <w:rsid w:val="00374E28"/>
    <w:rsid w:val="00386B50"/>
    <w:rsid w:val="00386FAC"/>
    <w:rsid w:val="003A03F9"/>
    <w:rsid w:val="003B6A05"/>
    <w:rsid w:val="003C02BD"/>
    <w:rsid w:val="003C4D5B"/>
    <w:rsid w:val="003C74BE"/>
    <w:rsid w:val="003D09FA"/>
    <w:rsid w:val="003D1699"/>
    <w:rsid w:val="003E1A14"/>
    <w:rsid w:val="003E3B09"/>
    <w:rsid w:val="003E5680"/>
    <w:rsid w:val="003F05C1"/>
    <w:rsid w:val="003F1F0E"/>
    <w:rsid w:val="003F35E3"/>
    <w:rsid w:val="003F55A5"/>
    <w:rsid w:val="003F5FB1"/>
    <w:rsid w:val="004033E1"/>
    <w:rsid w:val="004101F5"/>
    <w:rsid w:val="004271C2"/>
    <w:rsid w:val="00432EBE"/>
    <w:rsid w:val="0043412A"/>
    <w:rsid w:val="004435B9"/>
    <w:rsid w:val="00444DFB"/>
    <w:rsid w:val="00445406"/>
    <w:rsid w:val="0044744C"/>
    <w:rsid w:val="004618EB"/>
    <w:rsid w:val="00480D57"/>
    <w:rsid w:val="00481502"/>
    <w:rsid w:val="00482F55"/>
    <w:rsid w:val="00486C83"/>
    <w:rsid w:val="004A5A90"/>
    <w:rsid w:val="004A658B"/>
    <w:rsid w:val="004A6776"/>
    <w:rsid w:val="004A7948"/>
    <w:rsid w:val="004C0D99"/>
    <w:rsid w:val="004D3A06"/>
    <w:rsid w:val="004D4C77"/>
    <w:rsid w:val="004D4F34"/>
    <w:rsid w:val="004D516A"/>
    <w:rsid w:val="004E653E"/>
    <w:rsid w:val="004F274C"/>
    <w:rsid w:val="004F3DAF"/>
    <w:rsid w:val="004F6A0A"/>
    <w:rsid w:val="004F701C"/>
    <w:rsid w:val="004F75D9"/>
    <w:rsid w:val="005044D2"/>
    <w:rsid w:val="00505002"/>
    <w:rsid w:val="005071E7"/>
    <w:rsid w:val="005212A8"/>
    <w:rsid w:val="0052187D"/>
    <w:rsid w:val="00522889"/>
    <w:rsid w:val="00525372"/>
    <w:rsid w:val="005270B1"/>
    <w:rsid w:val="00527E35"/>
    <w:rsid w:val="00533BF4"/>
    <w:rsid w:val="00537C18"/>
    <w:rsid w:val="00540C0A"/>
    <w:rsid w:val="00541715"/>
    <w:rsid w:val="00543ED8"/>
    <w:rsid w:val="00544B10"/>
    <w:rsid w:val="005456B6"/>
    <w:rsid w:val="00547052"/>
    <w:rsid w:val="005579BF"/>
    <w:rsid w:val="00560EE6"/>
    <w:rsid w:val="005670D4"/>
    <w:rsid w:val="00571093"/>
    <w:rsid w:val="00572248"/>
    <w:rsid w:val="00580655"/>
    <w:rsid w:val="00586A57"/>
    <w:rsid w:val="00594F61"/>
    <w:rsid w:val="005964DB"/>
    <w:rsid w:val="0059661E"/>
    <w:rsid w:val="005A0338"/>
    <w:rsid w:val="005A1C71"/>
    <w:rsid w:val="005A5BBC"/>
    <w:rsid w:val="005A5EE2"/>
    <w:rsid w:val="005B6864"/>
    <w:rsid w:val="005C6BD5"/>
    <w:rsid w:val="005D2825"/>
    <w:rsid w:val="005D7280"/>
    <w:rsid w:val="005E46A8"/>
    <w:rsid w:val="005E5211"/>
    <w:rsid w:val="005E7412"/>
    <w:rsid w:val="005F06E9"/>
    <w:rsid w:val="005F55CB"/>
    <w:rsid w:val="005F72EA"/>
    <w:rsid w:val="00602181"/>
    <w:rsid w:val="00613005"/>
    <w:rsid w:val="006142E1"/>
    <w:rsid w:val="0062025B"/>
    <w:rsid w:val="0062034F"/>
    <w:rsid w:val="00632972"/>
    <w:rsid w:val="006475D8"/>
    <w:rsid w:val="00653CB0"/>
    <w:rsid w:val="00655288"/>
    <w:rsid w:val="00655CB3"/>
    <w:rsid w:val="00656B2D"/>
    <w:rsid w:val="00656E34"/>
    <w:rsid w:val="00662CCE"/>
    <w:rsid w:val="00671888"/>
    <w:rsid w:val="00675A75"/>
    <w:rsid w:val="006979A2"/>
    <w:rsid w:val="006A309A"/>
    <w:rsid w:val="006A70A1"/>
    <w:rsid w:val="006A7934"/>
    <w:rsid w:val="006B0BCD"/>
    <w:rsid w:val="006B13CC"/>
    <w:rsid w:val="006B5B46"/>
    <w:rsid w:val="006D52DC"/>
    <w:rsid w:val="006E0EEC"/>
    <w:rsid w:val="006E1353"/>
    <w:rsid w:val="006E15F3"/>
    <w:rsid w:val="006E7FF9"/>
    <w:rsid w:val="006F031C"/>
    <w:rsid w:val="006F1C7F"/>
    <w:rsid w:val="006F55EC"/>
    <w:rsid w:val="006F7BC1"/>
    <w:rsid w:val="0070097D"/>
    <w:rsid w:val="0071060C"/>
    <w:rsid w:val="00710C81"/>
    <w:rsid w:val="007154D1"/>
    <w:rsid w:val="007226AC"/>
    <w:rsid w:val="007254F4"/>
    <w:rsid w:val="00726C84"/>
    <w:rsid w:val="0073447D"/>
    <w:rsid w:val="00737DE3"/>
    <w:rsid w:val="00740DF0"/>
    <w:rsid w:val="00741DBA"/>
    <w:rsid w:val="00741E49"/>
    <w:rsid w:val="00750CDB"/>
    <w:rsid w:val="00750CF4"/>
    <w:rsid w:val="00752D61"/>
    <w:rsid w:val="00756B35"/>
    <w:rsid w:val="007639A2"/>
    <w:rsid w:val="00764A4A"/>
    <w:rsid w:val="00774ADF"/>
    <w:rsid w:val="00781666"/>
    <w:rsid w:val="00784186"/>
    <w:rsid w:val="007934FB"/>
    <w:rsid w:val="00793892"/>
    <w:rsid w:val="0079414B"/>
    <w:rsid w:val="0079550C"/>
    <w:rsid w:val="007A0DE5"/>
    <w:rsid w:val="007A2B75"/>
    <w:rsid w:val="007A591F"/>
    <w:rsid w:val="007B4716"/>
    <w:rsid w:val="007C0211"/>
    <w:rsid w:val="007C6AF3"/>
    <w:rsid w:val="007C7FE2"/>
    <w:rsid w:val="007D104F"/>
    <w:rsid w:val="007D6BDF"/>
    <w:rsid w:val="007D7D8D"/>
    <w:rsid w:val="007E16C7"/>
    <w:rsid w:val="007E2BAB"/>
    <w:rsid w:val="007E2BEB"/>
    <w:rsid w:val="007F344C"/>
    <w:rsid w:val="007F360A"/>
    <w:rsid w:val="007F4410"/>
    <w:rsid w:val="007F51AB"/>
    <w:rsid w:val="00804D7B"/>
    <w:rsid w:val="008068AC"/>
    <w:rsid w:val="00806B79"/>
    <w:rsid w:val="008104FB"/>
    <w:rsid w:val="00810813"/>
    <w:rsid w:val="00811155"/>
    <w:rsid w:val="00813A79"/>
    <w:rsid w:val="00820EFC"/>
    <w:rsid w:val="00823647"/>
    <w:rsid w:val="00827ABC"/>
    <w:rsid w:val="00830C5A"/>
    <w:rsid w:val="00831390"/>
    <w:rsid w:val="0085464B"/>
    <w:rsid w:val="0085649F"/>
    <w:rsid w:val="0086451C"/>
    <w:rsid w:val="008668B7"/>
    <w:rsid w:val="0086796B"/>
    <w:rsid w:val="008717F9"/>
    <w:rsid w:val="008766EA"/>
    <w:rsid w:val="00876905"/>
    <w:rsid w:val="008803B2"/>
    <w:rsid w:val="008819FB"/>
    <w:rsid w:val="00882DB2"/>
    <w:rsid w:val="00882F4C"/>
    <w:rsid w:val="00884949"/>
    <w:rsid w:val="00885452"/>
    <w:rsid w:val="00886F66"/>
    <w:rsid w:val="00897443"/>
    <w:rsid w:val="008A067F"/>
    <w:rsid w:val="008A231D"/>
    <w:rsid w:val="008A398C"/>
    <w:rsid w:val="008B11E4"/>
    <w:rsid w:val="008B4285"/>
    <w:rsid w:val="008C19EC"/>
    <w:rsid w:val="008C3B87"/>
    <w:rsid w:val="008D7409"/>
    <w:rsid w:val="008E0F92"/>
    <w:rsid w:val="008E3198"/>
    <w:rsid w:val="008E4D95"/>
    <w:rsid w:val="008E5B41"/>
    <w:rsid w:val="008F06B0"/>
    <w:rsid w:val="008F347C"/>
    <w:rsid w:val="008F5297"/>
    <w:rsid w:val="008F691A"/>
    <w:rsid w:val="008F7912"/>
    <w:rsid w:val="00900B45"/>
    <w:rsid w:val="00901B06"/>
    <w:rsid w:val="0090271D"/>
    <w:rsid w:val="00907DE9"/>
    <w:rsid w:val="00912375"/>
    <w:rsid w:val="00913282"/>
    <w:rsid w:val="00915823"/>
    <w:rsid w:val="009175AE"/>
    <w:rsid w:val="00921B5D"/>
    <w:rsid w:val="0092299C"/>
    <w:rsid w:val="00922CC6"/>
    <w:rsid w:val="009259CF"/>
    <w:rsid w:val="00925F95"/>
    <w:rsid w:val="00931D5C"/>
    <w:rsid w:val="00936842"/>
    <w:rsid w:val="0094292A"/>
    <w:rsid w:val="00947961"/>
    <w:rsid w:val="00950EAC"/>
    <w:rsid w:val="00956C98"/>
    <w:rsid w:val="00957878"/>
    <w:rsid w:val="00960123"/>
    <w:rsid w:val="00961F9C"/>
    <w:rsid w:val="00962A17"/>
    <w:rsid w:val="00963754"/>
    <w:rsid w:val="009649A6"/>
    <w:rsid w:val="009674E2"/>
    <w:rsid w:val="009761B3"/>
    <w:rsid w:val="009777A3"/>
    <w:rsid w:val="00981D7F"/>
    <w:rsid w:val="009867DF"/>
    <w:rsid w:val="009953EC"/>
    <w:rsid w:val="00996907"/>
    <w:rsid w:val="009A5712"/>
    <w:rsid w:val="009A6197"/>
    <w:rsid w:val="009A7A49"/>
    <w:rsid w:val="009B4521"/>
    <w:rsid w:val="009B531F"/>
    <w:rsid w:val="009C0EEC"/>
    <w:rsid w:val="009C488C"/>
    <w:rsid w:val="009C5CE7"/>
    <w:rsid w:val="009C60AC"/>
    <w:rsid w:val="009D6CA1"/>
    <w:rsid w:val="009E2054"/>
    <w:rsid w:val="00A01A0C"/>
    <w:rsid w:val="00A02C62"/>
    <w:rsid w:val="00A11990"/>
    <w:rsid w:val="00A13F4D"/>
    <w:rsid w:val="00A21A68"/>
    <w:rsid w:val="00A23A62"/>
    <w:rsid w:val="00A303AF"/>
    <w:rsid w:val="00A328D6"/>
    <w:rsid w:val="00A32C6A"/>
    <w:rsid w:val="00A334BC"/>
    <w:rsid w:val="00A44802"/>
    <w:rsid w:val="00A460F4"/>
    <w:rsid w:val="00A551B0"/>
    <w:rsid w:val="00A64F2F"/>
    <w:rsid w:val="00A65E74"/>
    <w:rsid w:val="00A72D06"/>
    <w:rsid w:val="00A75179"/>
    <w:rsid w:val="00A75BB9"/>
    <w:rsid w:val="00A76BEF"/>
    <w:rsid w:val="00A76F7A"/>
    <w:rsid w:val="00A811C5"/>
    <w:rsid w:val="00A83A87"/>
    <w:rsid w:val="00A9049D"/>
    <w:rsid w:val="00A91B59"/>
    <w:rsid w:val="00A91C6A"/>
    <w:rsid w:val="00A91DE6"/>
    <w:rsid w:val="00AA0F7F"/>
    <w:rsid w:val="00AA3129"/>
    <w:rsid w:val="00AA5DC3"/>
    <w:rsid w:val="00AB2A4E"/>
    <w:rsid w:val="00AB2DE3"/>
    <w:rsid w:val="00AB3515"/>
    <w:rsid w:val="00AB3D06"/>
    <w:rsid w:val="00AB480B"/>
    <w:rsid w:val="00AB77A9"/>
    <w:rsid w:val="00AC0AD3"/>
    <w:rsid w:val="00AD18D7"/>
    <w:rsid w:val="00AE0EBC"/>
    <w:rsid w:val="00AE3CC4"/>
    <w:rsid w:val="00AF12D7"/>
    <w:rsid w:val="00AF422F"/>
    <w:rsid w:val="00AF6C91"/>
    <w:rsid w:val="00AF7A4B"/>
    <w:rsid w:val="00B13DAD"/>
    <w:rsid w:val="00B202E6"/>
    <w:rsid w:val="00B22C0D"/>
    <w:rsid w:val="00B24C0D"/>
    <w:rsid w:val="00B27276"/>
    <w:rsid w:val="00B311EA"/>
    <w:rsid w:val="00B339E1"/>
    <w:rsid w:val="00B34FE6"/>
    <w:rsid w:val="00B354BA"/>
    <w:rsid w:val="00B41931"/>
    <w:rsid w:val="00B44CE2"/>
    <w:rsid w:val="00B50625"/>
    <w:rsid w:val="00B52D48"/>
    <w:rsid w:val="00B5300E"/>
    <w:rsid w:val="00B57233"/>
    <w:rsid w:val="00B6010F"/>
    <w:rsid w:val="00B63AE5"/>
    <w:rsid w:val="00B70136"/>
    <w:rsid w:val="00B70A30"/>
    <w:rsid w:val="00B735A2"/>
    <w:rsid w:val="00B73DF5"/>
    <w:rsid w:val="00B75795"/>
    <w:rsid w:val="00B7710D"/>
    <w:rsid w:val="00B77813"/>
    <w:rsid w:val="00B86D41"/>
    <w:rsid w:val="00B90C4B"/>
    <w:rsid w:val="00B950E9"/>
    <w:rsid w:val="00BA52A2"/>
    <w:rsid w:val="00BA6494"/>
    <w:rsid w:val="00BA7580"/>
    <w:rsid w:val="00BB0589"/>
    <w:rsid w:val="00BB33E0"/>
    <w:rsid w:val="00BC0896"/>
    <w:rsid w:val="00BC3865"/>
    <w:rsid w:val="00BC7F6F"/>
    <w:rsid w:val="00BD1F17"/>
    <w:rsid w:val="00BD6696"/>
    <w:rsid w:val="00BE0FAF"/>
    <w:rsid w:val="00BE147E"/>
    <w:rsid w:val="00BE423E"/>
    <w:rsid w:val="00BE4440"/>
    <w:rsid w:val="00BE49A6"/>
    <w:rsid w:val="00BE6C12"/>
    <w:rsid w:val="00BF2286"/>
    <w:rsid w:val="00C14882"/>
    <w:rsid w:val="00C1492E"/>
    <w:rsid w:val="00C1512C"/>
    <w:rsid w:val="00C22D55"/>
    <w:rsid w:val="00C24510"/>
    <w:rsid w:val="00C246C7"/>
    <w:rsid w:val="00C25329"/>
    <w:rsid w:val="00C27006"/>
    <w:rsid w:val="00C27600"/>
    <w:rsid w:val="00C27D98"/>
    <w:rsid w:val="00C31F44"/>
    <w:rsid w:val="00C37E70"/>
    <w:rsid w:val="00C402C4"/>
    <w:rsid w:val="00C423BE"/>
    <w:rsid w:val="00C44C59"/>
    <w:rsid w:val="00C50D94"/>
    <w:rsid w:val="00C51366"/>
    <w:rsid w:val="00C55C27"/>
    <w:rsid w:val="00C62A3C"/>
    <w:rsid w:val="00C66BA5"/>
    <w:rsid w:val="00C77144"/>
    <w:rsid w:val="00C85DA0"/>
    <w:rsid w:val="00C8644A"/>
    <w:rsid w:val="00CA071E"/>
    <w:rsid w:val="00CB0414"/>
    <w:rsid w:val="00CB19EF"/>
    <w:rsid w:val="00CB2FE9"/>
    <w:rsid w:val="00CB7099"/>
    <w:rsid w:val="00CD5CCF"/>
    <w:rsid w:val="00CE07FA"/>
    <w:rsid w:val="00CE4EAC"/>
    <w:rsid w:val="00CE60E5"/>
    <w:rsid w:val="00CF0357"/>
    <w:rsid w:val="00CF13FE"/>
    <w:rsid w:val="00CF425E"/>
    <w:rsid w:val="00CF5C88"/>
    <w:rsid w:val="00CF67DE"/>
    <w:rsid w:val="00D0657A"/>
    <w:rsid w:val="00D0771F"/>
    <w:rsid w:val="00D13F3F"/>
    <w:rsid w:val="00D16D8F"/>
    <w:rsid w:val="00D173EE"/>
    <w:rsid w:val="00D26D71"/>
    <w:rsid w:val="00D2751F"/>
    <w:rsid w:val="00D31116"/>
    <w:rsid w:val="00D41C34"/>
    <w:rsid w:val="00D43A8A"/>
    <w:rsid w:val="00D50EE0"/>
    <w:rsid w:val="00D62705"/>
    <w:rsid w:val="00D65D71"/>
    <w:rsid w:val="00D72A68"/>
    <w:rsid w:val="00D7504D"/>
    <w:rsid w:val="00D83A19"/>
    <w:rsid w:val="00D83C63"/>
    <w:rsid w:val="00D86939"/>
    <w:rsid w:val="00D92139"/>
    <w:rsid w:val="00D95721"/>
    <w:rsid w:val="00D965B2"/>
    <w:rsid w:val="00D97823"/>
    <w:rsid w:val="00DA0B06"/>
    <w:rsid w:val="00DA122A"/>
    <w:rsid w:val="00DA32E3"/>
    <w:rsid w:val="00DA5D85"/>
    <w:rsid w:val="00DB11D7"/>
    <w:rsid w:val="00DB1760"/>
    <w:rsid w:val="00DB376F"/>
    <w:rsid w:val="00DB37EA"/>
    <w:rsid w:val="00DC144B"/>
    <w:rsid w:val="00DC1933"/>
    <w:rsid w:val="00DC319C"/>
    <w:rsid w:val="00DC4A96"/>
    <w:rsid w:val="00DD0273"/>
    <w:rsid w:val="00DD4550"/>
    <w:rsid w:val="00DE60C8"/>
    <w:rsid w:val="00DF3F36"/>
    <w:rsid w:val="00DF4F25"/>
    <w:rsid w:val="00E03FCD"/>
    <w:rsid w:val="00E04B8D"/>
    <w:rsid w:val="00E10534"/>
    <w:rsid w:val="00E1111E"/>
    <w:rsid w:val="00E12ED2"/>
    <w:rsid w:val="00E158BB"/>
    <w:rsid w:val="00E17600"/>
    <w:rsid w:val="00E2078E"/>
    <w:rsid w:val="00E22994"/>
    <w:rsid w:val="00E23BAD"/>
    <w:rsid w:val="00E23DF9"/>
    <w:rsid w:val="00E270AA"/>
    <w:rsid w:val="00E305DC"/>
    <w:rsid w:val="00E346B0"/>
    <w:rsid w:val="00E4430A"/>
    <w:rsid w:val="00E44A4B"/>
    <w:rsid w:val="00E52130"/>
    <w:rsid w:val="00E604F0"/>
    <w:rsid w:val="00E64007"/>
    <w:rsid w:val="00E65F29"/>
    <w:rsid w:val="00E66013"/>
    <w:rsid w:val="00E701B3"/>
    <w:rsid w:val="00E71AA4"/>
    <w:rsid w:val="00E77F25"/>
    <w:rsid w:val="00E80BD6"/>
    <w:rsid w:val="00E815D9"/>
    <w:rsid w:val="00E84D61"/>
    <w:rsid w:val="00E86415"/>
    <w:rsid w:val="00E9065F"/>
    <w:rsid w:val="00E976B5"/>
    <w:rsid w:val="00EC2D71"/>
    <w:rsid w:val="00EC457A"/>
    <w:rsid w:val="00EC5145"/>
    <w:rsid w:val="00EC621A"/>
    <w:rsid w:val="00EC6B58"/>
    <w:rsid w:val="00EC7637"/>
    <w:rsid w:val="00ED3F97"/>
    <w:rsid w:val="00ED6F92"/>
    <w:rsid w:val="00EE1650"/>
    <w:rsid w:val="00EE4942"/>
    <w:rsid w:val="00EF0734"/>
    <w:rsid w:val="00EF7BFF"/>
    <w:rsid w:val="00EF7CAE"/>
    <w:rsid w:val="00F03554"/>
    <w:rsid w:val="00F1076C"/>
    <w:rsid w:val="00F154BB"/>
    <w:rsid w:val="00F1672D"/>
    <w:rsid w:val="00F16AF8"/>
    <w:rsid w:val="00F24500"/>
    <w:rsid w:val="00F25D77"/>
    <w:rsid w:val="00F26FFC"/>
    <w:rsid w:val="00F320CA"/>
    <w:rsid w:val="00F365E4"/>
    <w:rsid w:val="00F3683F"/>
    <w:rsid w:val="00F405E8"/>
    <w:rsid w:val="00F439E6"/>
    <w:rsid w:val="00F446C1"/>
    <w:rsid w:val="00F563A8"/>
    <w:rsid w:val="00F60411"/>
    <w:rsid w:val="00F60E14"/>
    <w:rsid w:val="00F62394"/>
    <w:rsid w:val="00F625EE"/>
    <w:rsid w:val="00F63096"/>
    <w:rsid w:val="00F64C54"/>
    <w:rsid w:val="00F83E53"/>
    <w:rsid w:val="00F86B08"/>
    <w:rsid w:val="00F87CD8"/>
    <w:rsid w:val="00F915BE"/>
    <w:rsid w:val="00F930E5"/>
    <w:rsid w:val="00F931F8"/>
    <w:rsid w:val="00F9439F"/>
    <w:rsid w:val="00FA1B6F"/>
    <w:rsid w:val="00FA1CF7"/>
    <w:rsid w:val="00FA69FF"/>
    <w:rsid w:val="00FC58F5"/>
    <w:rsid w:val="00FD118F"/>
    <w:rsid w:val="00FD5043"/>
    <w:rsid w:val="00FE3C32"/>
    <w:rsid w:val="00FE4D48"/>
    <w:rsid w:val="00FF2F11"/>
    <w:rsid w:val="00FF7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5AE1EF9E"/>
  <w15:chartTrackingRefBased/>
  <w15:docId w15:val="{4CA052D4-4C05-45D7-B0EB-6B1B0312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33E0"/>
    <w:rPr>
      <w:noProof/>
    </w:rPr>
  </w:style>
  <w:style w:type="paragraph" w:styleId="Heading1">
    <w:name w:val="heading 1"/>
    <w:basedOn w:val="Normal"/>
    <w:next w:val="Normal"/>
    <w:link w:val="Heading1Char"/>
    <w:qFormat/>
    <w:rsid w:val="00750CF4"/>
    <w:pPr>
      <w:keepNext/>
      <w:numPr>
        <w:numId w:val="2"/>
      </w:numPr>
      <w:tabs>
        <w:tab w:val="left" w:pos="426"/>
      </w:tabs>
      <w:spacing w:before="240" w:after="360"/>
      <w:ind w:left="426" w:hanging="426"/>
      <w:outlineLvl w:val="0"/>
    </w:pPr>
    <w:rPr>
      <w:b/>
      <w:bCs/>
      <w:kern w:val="32"/>
      <w:sz w:val="28"/>
      <w:szCs w:val="32"/>
    </w:rPr>
  </w:style>
  <w:style w:type="paragraph" w:styleId="Heading2">
    <w:name w:val="heading 2"/>
    <w:basedOn w:val="Heading1"/>
    <w:next w:val="Normal"/>
    <w:link w:val="Heading2Char"/>
    <w:qFormat/>
    <w:rsid w:val="004271C2"/>
    <w:pPr>
      <w:numPr>
        <w:ilvl w:val="1"/>
      </w:numPr>
      <w:outlineLvl w:val="1"/>
    </w:pPr>
  </w:style>
  <w:style w:type="paragraph" w:styleId="Heading4">
    <w:name w:val="heading 4"/>
    <w:basedOn w:val="Normal"/>
    <w:next w:val="Normal"/>
    <w:link w:val="Heading4Char"/>
    <w:semiHidden/>
    <w:unhideWhenUsed/>
    <w:qFormat/>
    <w:rsid w:val="00333A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CF4"/>
    <w:rPr>
      <w:b/>
      <w:bCs/>
      <w:kern w:val="32"/>
      <w:sz w:val="28"/>
      <w:szCs w:val="32"/>
    </w:rPr>
  </w:style>
  <w:style w:type="character" w:customStyle="1" w:styleId="Heading2Char">
    <w:name w:val="Heading 2 Char"/>
    <w:basedOn w:val="DefaultParagraphFont"/>
    <w:link w:val="Heading2"/>
    <w:rsid w:val="004271C2"/>
    <w:rPr>
      <w:b/>
      <w:bCs/>
      <w:kern w:val="32"/>
      <w:sz w:val="28"/>
      <w:szCs w:val="32"/>
    </w:rPr>
  </w:style>
  <w:style w:type="paragraph" w:styleId="TOC1">
    <w:name w:val="toc 1"/>
    <w:basedOn w:val="Normal"/>
    <w:next w:val="Normal"/>
    <w:autoRedefine/>
    <w:uiPriority w:val="39"/>
    <w:rsid w:val="00806B79"/>
    <w:pPr>
      <w:tabs>
        <w:tab w:val="left" w:pos="480"/>
        <w:tab w:val="right" w:leader="dot" w:pos="8296"/>
      </w:tabs>
      <w:spacing w:after="120"/>
    </w:pPr>
  </w:style>
  <w:style w:type="character" w:styleId="Hyperlink">
    <w:name w:val="Hyperlink"/>
    <w:uiPriority w:val="99"/>
    <w:rsid w:val="00806B79"/>
    <w:rPr>
      <w:color w:val="0000FF"/>
      <w:u w:val="single"/>
    </w:rPr>
  </w:style>
  <w:style w:type="paragraph" w:styleId="BodyText">
    <w:name w:val="Body Text"/>
    <w:basedOn w:val="Normal"/>
    <w:link w:val="BodyTextChar"/>
    <w:rsid w:val="00806B79"/>
    <w:pPr>
      <w:spacing w:before="120"/>
      <w:ind w:left="547" w:right="389"/>
    </w:pPr>
    <w:rPr>
      <w:sz w:val="20"/>
      <w:szCs w:val="20"/>
      <w:lang w:eastAsia="en-US"/>
    </w:rPr>
  </w:style>
  <w:style w:type="character" w:customStyle="1" w:styleId="BodyTextChar">
    <w:name w:val="Body Text Char"/>
    <w:basedOn w:val="DefaultParagraphFont"/>
    <w:link w:val="BodyText"/>
    <w:rsid w:val="00806B79"/>
    <w:rPr>
      <w:lang w:eastAsia="en-US"/>
    </w:rPr>
  </w:style>
  <w:style w:type="paragraph" w:styleId="Header">
    <w:name w:val="header"/>
    <w:basedOn w:val="Normal"/>
    <w:link w:val="HeaderChar"/>
    <w:rsid w:val="00806B79"/>
    <w:pPr>
      <w:numPr>
        <w:numId w:val="1"/>
      </w:numPr>
      <w:spacing w:before="240" w:after="240"/>
      <w:ind w:left="357" w:hanging="357"/>
    </w:pPr>
    <w:rPr>
      <w:b/>
    </w:rPr>
  </w:style>
  <w:style w:type="character" w:customStyle="1" w:styleId="HeaderChar">
    <w:name w:val="Header Char"/>
    <w:basedOn w:val="DefaultParagraphFont"/>
    <w:link w:val="Header"/>
    <w:rsid w:val="00806B79"/>
    <w:rPr>
      <w:b/>
    </w:rPr>
  </w:style>
  <w:style w:type="paragraph" w:styleId="Footer">
    <w:name w:val="footer"/>
    <w:basedOn w:val="Normal"/>
    <w:link w:val="FooterChar"/>
    <w:uiPriority w:val="99"/>
    <w:rsid w:val="00806B79"/>
    <w:pPr>
      <w:tabs>
        <w:tab w:val="center" w:pos="4320"/>
        <w:tab w:val="right" w:pos="8640"/>
      </w:tabs>
    </w:pPr>
  </w:style>
  <w:style w:type="character" w:customStyle="1" w:styleId="FooterChar">
    <w:name w:val="Footer Char"/>
    <w:basedOn w:val="DefaultParagraphFont"/>
    <w:link w:val="Footer"/>
    <w:uiPriority w:val="99"/>
    <w:rsid w:val="00806B79"/>
    <w:rPr>
      <w:sz w:val="24"/>
      <w:szCs w:val="24"/>
    </w:rPr>
  </w:style>
  <w:style w:type="paragraph" w:styleId="TOC2">
    <w:name w:val="toc 2"/>
    <w:basedOn w:val="Normal"/>
    <w:next w:val="Normal"/>
    <w:autoRedefine/>
    <w:uiPriority w:val="39"/>
    <w:rsid w:val="00806B79"/>
    <w:pPr>
      <w:tabs>
        <w:tab w:val="left" w:pos="880"/>
        <w:tab w:val="right" w:leader="dot" w:pos="8296"/>
      </w:tabs>
      <w:spacing w:after="120"/>
      <w:ind w:left="238"/>
    </w:pPr>
  </w:style>
  <w:style w:type="paragraph" w:styleId="ListParagraph">
    <w:name w:val="List Paragraph"/>
    <w:basedOn w:val="Normal"/>
    <w:uiPriority w:val="34"/>
    <w:qFormat/>
    <w:rsid w:val="00806B79"/>
    <w:pPr>
      <w:ind w:left="720"/>
    </w:pPr>
  </w:style>
  <w:style w:type="character" w:styleId="FollowedHyperlink">
    <w:name w:val="FollowedHyperlink"/>
    <w:basedOn w:val="DefaultParagraphFont"/>
    <w:rsid w:val="00806B79"/>
    <w:rPr>
      <w:color w:val="954F72" w:themeColor="followedHyperlink"/>
      <w:u w:val="single"/>
    </w:rPr>
  </w:style>
  <w:style w:type="character" w:customStyle="1" w:styleId="UnresolvedMention1">
    <w:name w:val="Unresolved Mention1"/>
    <w:basedOn w:val="DefaultParagraphFont"/>
    <w:uiPriority w:val="99"/>
    <w:semiHidden/>
    <w:unhideWhenUsed/>
    <w:rsid w:val="00FD5043"/>
    <w:rPr>
      <w:color w:val="605E5C"/>
      <w:shd w:val="clear" w:color="auto" w:fill="E1DFDD"/>
    </w:rPr>
  </w:style>
  <w:style w:type="character" w:styleId="CommentReference">
    <w:name w:val="annotation reference"/>
    <w:basedOn w:val="DefaultParagraphFont"/>
    <w:rsid w:val="00B90C4B"/>
    <w:rPr>
      <w:sz w:val="16"/>
      <w:szCs w:val="16"/>
    </w:rPr>
  </w:style>
  <w:style w:type="paragraph" w:styleId="CommentText">
    <w:name w:val="annotation text"/>
    <w:basedOn w:val="Normal"/>
    <w:link w:val="CommentTextChar"/>
    <w:rsid w:val="00B90C4B"/>
    <w:rPr>
      <w:sz w:val="20"/>
      <w:szCs w:val="20"/>
    </w:rPr>
  </w:style>
  <w:style w:type="character" w:customStyle="1" w:styleId="CommentTextChar">
    <w:name w:val="Comment Text Char"/>
    <w:basedOn w:val="DefaultParagraphFont"/>
    <w:link w:val="CommentText"/>
    <w:rsid w:val="00B90C4B"/>
  </w:style>
  <w:style w:type="paragraph" w:styleId="CommentSubject">
    <w:name w:val="annotation subject"/>
    <w:basedOn w:val="CommentText"/>
    <w:next w:val="CommentText"/>
    <w:link w:val="CommentSubjectChar"/>
    <w:rsid w:val="00B90C4B"/>
    <w:rPr>
      <w:b/>
      <w:bCs/>
    </w:rPr>
  </w:style>
  <w:style w:type="character" w:customStyle="1" w:styleId="CommentSubjectChar">
    <w:name w:val="Comment Subject Char"/>
    <w:basedOn w:val="CommentTextChar"/>
    <w:link w:val="CommentSubject"/>
    <w:rsid w:val="00B90C4B"/>
    <w:rPr>
      <w:b/>
      <w:bCs/>
    </w:rPr>
  </w:style>
  <w:style w:type="paragraph" w:styleId="BalloonText">
    <w:name w:val="Balloon Text"/>
    <w:basedOn w:val="Normal"/>
    <w:link w:val="BalloonTextChar"/>
    <w:semiHidden/>
    <w:unhideWhenUsed/>
    <w:rsid w:val="00B90C4B"/>
    <w:rPr>
      <w:rFonts w:ascii="Segoe UI" w:hAnsi="Segoe UI" w:cs="Segoe UI"/>
      <w:sz w:val="18"/>
      <w:szCs w:val="18"/>
    </w:rPr>
  </w:style>
  <w:style w:type="character" w:customStyle="1" w:styleId="BalloonTextChar">
    <w:name w:val="Balloon Text Char"/>
    <w:basedOn w:val="DefaultParagraphFont"/>
    <w:link w:val="BalloonText"/>
    <w:semiHidden/>
    <w:rsid w:val="00B90C4B"/>
    <w:rPr>
      <w:rFonts w:ascii="Segoe UI" w:hAnsi="Segoe UI" w:cs="Segoe UI"/>
      <w:sz w:val="18"/>
      <w:szCs w:val="18"/>
    </w:rPr>
  </w:style>
  <w:style w:type="character" w:styleId="PageNumber">
    <w:name w:val="page number"/>
    <w:basedOn w:val="DefaultParagraphFont"/>
    <w:rsid w:val="006E0EEC"/>
  </w:style>
  <w:style w:type="character" w:styleId="UnresolvedMention">
    <w:name w:val="Unresolved Mention"/>
    <w:basedOn w:val="DefaultParagraphFont"/>
    <w:uiPriority w:val="99"/>
    <w:semiHidden/>
    <w:unhideWhenUsed/>
    <w:rsid w:val="00C50D94"/>
    <w:rPr>
      <w:color w:val="605E5C"/>
      <w:shd w:val="clear" w:color="auto" w:fill="E1DFDD"/>
    </w:rPr>
  </w:style>
  <w:style w:type="table" w:styleId="TableGrid">
    <w:name w:val="Table Grid"/>
    <w:basedOn w:val="TableNormal"/>
    <w:rsid w:val="0041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482F55"/>
    <w:rPr>
      <w:i/>
      <w:iCs/>
    </w:rPr>
  </w:style>
  <w:style w:type="paragraph" w:styleId="TOCHeading">
    <w:name w:val="TOC Heading"/>
    <w:basedOn w:val="Heading1"/>
    <w:next w:val="Normal"/>
    <w:uiPriority w:val="39"/>
    <w:unhideWhenUsed/>
    <w:qFormat/>
    <w:rsid w:val="0003069E"/>
    <w:pPr>
      <w:keepLines/>
      <w:numPr>
        <w:numId w:val="0"/>
      </w:numPr>
      <w:tabs>
        <w:tab w:val="clear" w:pos="426"/>
      </w:tabs>
      <w:spacing w:after="0" w:line="259" w:lineRule="auto"/>
      <w:outlineLvl w:val="9"/>
    </w:pPr>
    <w:rPr>
      <w:rFonts w:asciiTheme="majorHAnsi" w:eastAsiaTheme="majorEastAsia" w:hAnsiTheme="majorHAnsi" w:cstheme="majorBidi"/>
      <w:b w:val="0"/>
      <w:bCs w:val="0"/>
      <w:color w:val="2F5496" w:themeColor="accent1" w:themeShade="BF"/>
      <w:kern w:val="0"/>
      <w:sz w:val="32"/>
      <w:lang w:val="en-US" w:eastAsia="en-US"/>
    </w:rPr>
  </w:style>
  <w:style w:type="paragraph" w:styleId="NormalWeb">
    <w:name w:val="Normal (Web)"/>
    <w:basedOn w:val="Normal"/>
    <w:uiPriority w:val="99"/>
    <w:unhideWhenUsed/>
    <w:rsid w:val="007934FB"/>
    <w:pPr>
      <w:spacing w:before="100" w:beforeAutospacing="1" w:after="100" w:afterAutospacing="1"/>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semiHidden/>
    <w:rsid w:val="00333A72"/>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63101">
      <w:bodyDiv w:val="1"/>
      <w:marLeft w:val="0"/>
      <w:marRight w:val="0"/>
      <w:marTop w:val="0"/>
      <w:marBottom w:val="0"/>
      <w:divBdr>
        <w:top w:val="none" w:sz="0" w:space="0" w:color="auto"/>
        <w:left w:val="none" w:sz="0" w:space="0" w:color="auto"/>
        <w:bottom w:val="none" w:sz="0" w:space="0" w:color="auto"/>
        <w:right w:val="none" w:sz="0" w:space="0" w:color="auto"/>
      </w:divBdr>
    </w:div>
    <w:div w:id="278491714">
      <w:bodyDiv w:val="1"/>
      <w:marLeft w:val="0"/>
      <w:marRight w:val="0"/>
      <w:marTop w:val="0"/>
      <w:marBottom w:val="0"/>
      <w:divBdr>
        <w:top w:val="none" w:sz="0" w:space="0" w:color="auto"/>
        <w:left w:val="none" w:sz="0" w:space="0" w:color="auto"/>
        <w:bottom w:val="none" w:sz="0" w:space="0" w:color="auto"/>
        <w:right w:val="none" w:sz="0" w:space="0" w:color="auto"/>
      </w:divBdr>
    </w:div>
    <w:div w:id="300502353">
      <w:bodyDiv w:val="1"/>
      <w:marLeft w:val="0"/>
      <w:marRight w:val="0"/>
      <w:marTop w:val="0"/>
      <w:marBottom w:val="0"/>
      <w:divBdr>
        <w:top w:val="none" w:sz="0" w:space="0" w:color="auto"/>
        <w:left w:val="none" w:sz="0" w:space="0" w:color="auto"/>
        <w:bottom w:val="none" w:sz="0" w:space="0" w:color="auto"/>
        <w:right w:val="none" w:sz="0" w:space="0" w:color="auto"/>
      </w:divBdr>
    </w:div>
    <w:div w:id="382094599">
      <w:bodyDiv w:val="1"/>
      <w:marLeft w:val="0"/>
      <w:marRight w:val="0"/>
      <w:marTop w:val="0"/>
      <w:marBottom w:val="0"/>
      <w:divBdr>
        <w:top w:val="none" w:sz="0" w:space="0" w:color="auto"/>
        <w:left w:val="none" w:sz="0" w:space="0" w:color="auto"/>
        <w:bottom w:val="none" w:sz="0" w:space="0" w:color="auto"/>
        <w:right w:val="none" w:sz="0" w:space="0" w:color="auto"/>
      </w:divBdr>
      <w:divsChild>
        <w:div w:id="1175343020">
          <w:marLeft w:val="0"/>
          <w:marRight w:val="0"/>
          <w:marTop w:val="0"/>
          <w:marBottom w:val="0"/>
          <w:divBdr>
            <w:top w:val="none" w:sz="0" w:space="0" w:color="auto"/>
            <w:left w:val="none" w:sz="0" w:space="0" w:color="auto"/>
            <w:bottom w:val="none" w:sz="0" w:space="0" w:color="auto"/>
            <w:right w:val="none" w:sz="0" w:space="0" w:color="auto"/>
          </w:divBdr>
        </w:div>
      </w:divsChild>
    </w:div>
    <w:div w:id="424032491">
      <w:bodyDiv w:val="1"/>
      <w:marLeft w:val="0"/>
      <w:marRight w:val="0"/>
      <w:marTop w:val="0"/>
      <w:marBottom w:val="0"/>
      <w:divBdr>
        <w:top w:val="none" w:sz="0" w:space="0" w:color="auto"/>
        <w:left w:val="none" w:sz="0" w:space="0" w:color="auto"/>
        <w:bottom w:val="none" w:sz="0" w:space="0" w:color="auto"/>
        <w:right w:val="none" w:sz="0" w:space="0" w:color="auto"/>
      </w:divBdr>
    </w:div>
    <w:div w:id="459231717">
      <w:bodyDiv w:val="1"/>
      <w:marLeft w:val="0"/>
      <w:marRight w:val="0"/>
      <w:marTop w:val="0"/>
      <w:marBottom w:val="0"/>
      <w:divBdr>
        <w:top w:val="none" w:sz="0" w:space="0" w:color="auto"/>
        <w:left w:val="none" w:sz="0" w:space="0" w:color="auto"/>
        <w:bottom w:val="none" w:sz="0" w:space="0" w:color="auto"/>
        <w:right w:val="none" w:sz="0" w:space="0" w:color="auto"/>
      </w:divBdr>
    </w:div>
    <w:div w:id="524638152">
      <w:bodyDiv w:val="1"/>
      <w:marLeft w:val="0"/>
      <w:marRight w:val="0"/>
      <w:marTop w:val="0"/>
      <w:marBottom w:val="0"/>
      <w:divBdr>
        <w:top w:val="none" w:sz="0" w:space="0" w:color="auto"/>
        <w:left w:val="none" w:sz="0" w:space="0" w:color="auto"/>
        <w:bottom w:val="none" w:sz="0" w:space="0" w:color="auto"/>
        <w:right w:val="none" w:sz="0" w:space="0" w:color="auto"/>
      </w:divBdr>
    </w:div>
    <w:div w:id="553351436">
      <w:bodyDiv w:val="1"/>
      <w:marLeft w:val="0"/>
      <w:marRight w:val="0"/>
      <w:marTop w:val="0"/>
      <w:marBottom w:val="0"/>
      <w:divBdr>
        <w:top w:val="none" w:sz="0" w:space="0" w:color="auto"/>
        <w:left w:val="none" w:sz="0" w:space="0" w:color="auto"/>
        <w:bottom w:val="none" w:sz="0" w:space="0" w:color="auto"/>
        <w:right w:val="none" w:sz="0" w:space="0" w:color="auto"/>
      </w:divBdr>
      <w:divsChild>
        <w:div w:id="2016302400">
          <w:marLeft w:val="0"/>
          <w:marRight w:val="0"/>
          <w:marTop w:val="0"/>
          <w:marBottom w:val="0"/>
          <w:divBdr>
            <w:top w:val="none" w:sz="0" w:space="0" w:color="auto"/>
            <w:left w:val="none" w:sz="0" w:space="0" w:color="auto"/>
            <w:bottom w:val="none" w:sz="0" w:space="0" w:color="auto"/>
            <w:right w:val="none" w:sz="0" w:space="0" w:color="auto"/>
          </w:divBdr>
        </w:div>
      </w:divsChild>
    </w:div>
    <w:div w:id="584415278">
      <w:bodyDiv w:val="1"/>
      <w:marLeft w:val="0"/>
      <w:marRight w:val="0"/>
      <w:marTop w:val="0"/>
      <w:marBottom w:val="0"/>
      <w:divBdr>
        <w:top w:val="none" w:sz="0" w:space="0" w:color="auto"/>
        <w:left w:val="none" w:sz="0" w:space="0" w:color="auto"/>
        <w:bottom w:val="none" w:sz="0" w:space="0" w:color="auto"/>
        <w:right w:val="none" w:sz="0" w:space="0" w:color="auto"/>
      </w:divBdr>
    </w:div>
    <w:div w:id="585766284">
      <w:bodyDiv w:val="1"/>
      <w:marLeft w:val="0"/>
      <w:marRight w:val="0"/>
      <w:marTop w:val="0"/>
      <w:marBottom w:val="0"/>
      <w:divBdr>
        <w:top w:val="none" w:sz="0" w:space="0" w:color="auto"/>
        <w:left w:val="none" w:sz="0" w:space="0" w:color="auto"/>
        <w:bottom w:val="none" w:sz="0" w:space="0" w:color="auto"/>
        <w:right w:val="none" w:sz="0" w:space="0" w:color="auto"/>
      </w:divBdr>
    </w:div>
    <w:div w:id="1027633051">
      <w:bodyDiv w:val="1"/>
      <w:marLeft w:val="0"/>
      <w:marRight w:val="0"/>
      <w:marTop w:val="0"/>
      <w:marBottom w:val="0"/>
      <w:divBdr>
        <w:top w:val="none" w:sz="0" w:space="0" w:color="auto"/>
        <w:left w:val="none" w:sz="0" w:space="0" w:color="auto"/>
        <w:bottom w:val="none" w:sz="0" w:space="0" w:color="auto"/>
        <w:right w:val="none" w:sz="0" w:space="0" w:color="auto"/>
      </w:divBdr>
    </w:div>
    <w:div w:id="1301570820">
      <w:bodyDiv w:val="1"/>
      <w:marLeft w:val="0"/>
      <w:marRight w:val="0"/>
      <w:marTop w:val="0"/>
      <w:marBottom w:val="0"/>
      <w:divBdr>
        <w:top w:val="none" w:sz="0" w:space="0" w:color="auto"/>
        <w:left w:val="none" w:sz="0" w:space="0" w:color="auto"/>
        <w:bottom w:val="none" w:sz="0" w:space="0" w:color="auto"/>
        <w:right w:val="none" w:sz="0" w:space="0" w:color="auto"/>
      </w:divBdr>
    </w:div>
    <w:div w:id="1379628810">
      <w:bodyDiv w:val="1"/>
      <w:marLeft w:val="0"/>
      <w:marRight w:val="0"/>
      <w:marTop w:val="0"/>
      <w:marBottom w:val="0"/>
      <w:divBdr>
        <w:top w:val="none" w:sz="0" w:space="0" w:color="auto"/>
        <w:left w:val="none" w:sz="0" w:space="0" w:color="auto"/>
        <w:bottom w:val="none" w:sz="0" w:space="0" w:color="auto"/>
        <w:right w:val="none" w:sz="0" w:space="0" w:color="auto"/>
      </w:divBdr>
    </w:div>
    <w:div w:id="1409578247">
      <w:bodyDiv w:val="1"/>
      <w:marLeft w:val="0"/>
      <w:marRight w:val="0"/>
      <w:marTop w:val="0"/>
      <w:marBottom w:val="0"/>
      <w:divBdr>
        <w:top w:val="none" w:sz="0" w:space="0" w:color="auto"/>
        <w:left w:val="none" w:sz="0" w:space="0" w:color="auto"/>
        <w:bottom w:val="none" w:sz="0" w:space="0" w:color="auto"/>
        <w:right w:val="none" w:sz="0" w:space="0" w:color="auto"/>
      </w:divBdr>
    </w:div>
    <w:div w:id="1440953132">
      <w:bodyDiv w:val="1"/>
      <w:marLeft w:val="0"/>
      <w:marRight w:val="0"/>
      <w:marTop w:val="0"/>
      <w:marBottom w:val="0"/>
      <w:divBdr>
        <w:top w:val="none" w:sz="0" w:space="0" w:color="auto"/>
        <w:left w:val="none" w:sz="0" w:space="0" w:color="auto"/>
        <w:bottom w:val="none" w:sz="0" w:space="0" w:color="auto"/>
        <w:right w:val="none" w:sz="0" w:space="0" w:color="auto"/>
      </w:divBdr>
    </w:div>
    <w:div w:id="1524593474">
      <w:bodyDiv w:val="1"/>
      <w:marLeft w:val="0"/>
      <w:marRight w:val="0"/>
      <w:marTop w:val="0"/>
      <w:marBottom w:val="0"/>
      <w:divBdr>
        <w:top w:val="none" w:sz="0" w:space="0" w:color="auto"/>
        <w:left w:val="none" w:sz="0" w:space="0" w:color="auto"/>
        <w:bottom w:val="none" w:sz="0" w:space="0" w:color="auto"/>
        <w:right w:val="none" w:sz="0" w:space="0" w:color="auto"/>
      </w:divBdr>
      <w:divsChild>
        <w:div w:id="47920311">
          <w:marLeft w:val="0"/>
          <w:marRight w:val="0"/>
          <w:marTop w:val="0"/>
          <w:marBottom w:val="0"/>
          <w:divBdr>
            <w:top w:val="none" w:sz="0" w:space="0" w:color="auto"/>
            <w:left w:val="none" w:sz="0" w:space="0" w:color="auto"/>
            <w:bottom w:val="none" w:sz="0" w:space="0" w:color="auto"/>
            <w:right w:val="none" w:sz="0" w:space="0" w:color="auto"/>
          </w:divBdr>
          <w:divsChild>
            <w:div w:id="492110354">
              <w:marLeft w:val="0"/>
              <w:marRight w:val="0"/>
              <w:marTop w:val="0"/>
              <w:marBottom w:val="0"/>
              <w:divBdr>
                <w:top w:val="none" w:sz="0" w:space="0" w:color="auto"/>
                <w:left w:val="none" w:sz="0" w:space="0" w:color="auto"/>
                <w:bottom w:val="none" w:sz="0" w:space="0" w:color="auto"/>
                <w:right w:val="none" w:sz="0" w:space="0" w:color="auto"/>
              </w:divBdr>
              <w:divsChild>
                <w:div w:id="888610302">
                  <w:marLeft w:val="0"/>
                  <w:marRight w:val="0"/>
                  <w:marTop w:val="0"/>
                  <w:marBottom w:val="0"/>
                  <w:divBdr>
                    <w:top w:val="none" w:sz="0" w:space="0" w:color="auto"/>
                    <w:left w:val="none" w:sz="0" w:space="0" w:color="auto"/>
                    <w:bottom w:val="none" w:sz="0" w:space="0" w:color="auto"/>
                    <w:right w:val="none" w:sz="0" w:space="0" w:color="auto"/>
                  </w:divBdr>
                </w:div>
              </w:divsChild>
            </w:div>
            <w:div w:id="786579429">
              <w:marLeft w:val="0"/>
              <w:marRight w:val="0"/>
              <w:marTop w:val="0"/>
              <w:marBottom w:val="0"/>
              <w:divBdr>
                <w:top w:val="none" w:sz="0" w:space="0" w:color="auto"/>
                <w:left w:val="none" w:sz="0" w:space="0" w:color="auto"/>
                <w:bottom w:val="none" w:sz="0" w:space="0" w:color="auto"/>
                <w:right w:val="none" w:sz="0" w:space="0" w:color="auto"/>
              </w:divBdr>
              <w:divsChild>
                <w:div w:id="19668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4921">
      <w:bodyDiv w:val="1"/>
      <w:marLeft w:val="0"/>
      <w:marRight w:val="0"/>
      <w:marTop w:val="0"/>
      <w:marBottom w:val="0"/>
      <w:divBdr>
        <w:top w:val="none" w:sz="0" w:space="0" w:color="auto"/>
        <w:left w:val="none" w:sz="0" w:space="0" w:color="auto"/>
        <w:bottom w:val="none" w:sz="0" w:space="0" w:color="auto"/>
        <w:right w:val="none" w:sz="0" w:space="0" w:color="auto"/>
      </w:divBdr>
    </w:div>
    <w:div w:id="1849825513">
      <w:bodyDiv w:val="1"/>
      <w:marLeft w:val="0"/>
      <w:marRight w:val="0"/>
      <w:marTop w:val="0"/>
      <w:marBottom w:val="0"/>
      <w:divBdr>
        <w:top w:val="none" w:sz="0" w:space="0" w:color="auto"/>
        <w:left w:val="none" w:sz="0" w:space="0" w:color="auto"/>
        <w:bottom w:val="none" w:sz="0" w:space="0" w:color="auto"/>
        <w:right w:val="none" w:sz="0" w:space="0" w:color="auto"/>
      </w:divBdr>
      <w:divsChild>
        <w:div w:id="1252351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14633A-0067-432F-8B28-E12497C61E3F}">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7247-C53C-4C86-9977-328FCC88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19</Pages>
  <Words>2897</Words>
  <Characters>16193</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Tom Atkinson</cp:lastModifiedBy>
  <cp:revision>25</cp:revision>
  <cp:lastPrinted>2023-06-23T09:08:00Z</cp:lastPrinted>
  <dcterms:created xsi:type="dcterms:W3CDTF">2024-10-22T07:53:00Z</dcterms:created>
  <dcterms:modified xsi:type="dcterms:W3CDTF">2024-11-18T10:22:00Z</dcterms:modified>
</cp:coreProperties>
</file>