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6F118" w14:textId="1CEAA206" w:rsidR="00F90CB8" w:rsidRPr="00BD0D54" w:rsidRDefault="003309FB">
      <w:pPr>
        <w:rPr>
          <w:b/>
        </w:rPr>
      </w:pPr>
      <w:r w:rsidRPr="00BD0D54">
        <w:rPr>
          <w:rFonts w:hint="eastAsia"/>
          <w:b/>
        </w:rPr>
        <w:t>材料の物性予測　提出コード</w:t>
      </w:r>
      <w:r w:rsidR="00BD0D54">
        <w:rPr>
          <w:rFonts w:hint="eastAsia"/>
          <w:b/>
        </w:rPr>
        <w:t>の実行手順</w:t>
      </w:r>
      <w:r w:rsidRPr="00BD0D54">
        <w:rPr>
          <w:rFonts w:hint="eastAsia"/>
          <w:b/>
        </w:rPr>
        <w:t xml:space="preserve">説明　</w:t>
      </w:r>
    </w:p>
    <w:p w14:paraId="779678CC" w14:textId="7AA1D8FA" w:rsidR="003309FB" w:rsidRDefault="003309FB"/>
    <w:p w14:paraId="2E0DE9A1" w14:textId="75D426C1" w:rsidR="001D3495" w:rsidRPr="00793B42" w:rsidRDefault="001D3495">
      <w:pPr>
        <w:rPr>
          <w:b/>
        </w:rPr>
      </w:pPr>
      <w:r w:rsidRPr="00793B42">
        <w:rPr>
          <w:rFonts w:hint="eastAsia"/>
          <w:b/>
        </w:rPr>
        <w:t>基本方針</w:t>
      </w:r>
    </w:p>
    <w:p w14:paraId="66DFBF7C" w14:textId="204D180F" w:rsidR="001D3495" w:rsidRDefault="001D3495">
      <w:r>
        <w:t>Geo-CGNN</w:t>
      </w:r>
      <w:r>
        <w:rPr>
          <w:rFonts w:hint="eastAsia"/>
        </w:rPr>
        <w:t>の論文の著者が公開しているコードを実行するだけ。</w:t>
      </w:r>
    </w:p>
    <w:p w14:paraId="25EBF251" w14:textId="2CD80212" w:rsidR="001D3495" w:rsidRDefault="001D3495">
      <w:r w:rsidRPr="001D3495">
        <w:t>https://github.com/Tinystormjojo/geo-CGNN</w:t>
      </w:r>
    </w:p>
    <w:p w14:paraId="37EBBE54" w14:textId="48A0C526" w:rsidR="001D3495" w:rsidRDefault="001D3495"/>
    <w:p w14:paraId="0D4C4888" w14:textId="189498DA" w:rsidR="00AF60B5" w:rsidRDefault="001D3495">
      <w:r>
        <w:rPr>
          <w:rFonts w:hint="eastAsia"/>
        </w:rPr>
        <w:t>ただし、</w:t>
      </w:r>
      <w:proofErr w:type="spellStart"/>
      <w:r>
        <w:t>nishika</w:t>
      </w:r>
      <w:proofErr w:type="spellEnd"/>
      <w:r>
        <w:rPr>
          <w:rFonts w:hint="eastAsia"/>
        </w:rPr>
        <w:t>の公開しているデータセットのフォーマットでは</w:t>
      </w:r>
      <w:proofErr w:type="spellStart"/>
      <w:r w:rsidR="000E4E8F">
        <w:rPr>
          <w:rFonts w:hint="eastAsia"/>
        </w:rPr>
        <w:t>g</w:t>
      </w:r>
      <w:r w:rsidR="000E4E8F">
        <w:t>eoCGNN</w:t>
      </w:r>
      <w:proofErr w:type="spellEnd"/>
      <w:r w:rsidR="000E4E8F">
        <w:rPr>
          <w:rFonts w:hint="eastAsia"/>
        </w:rPr>
        <w:t>は</w:t>
      </w:r>
      <w:r>
        <w:rPr>
          <w:rFonts w:hint="eastAsia"/>
        </w:rPr>
        <w:t>直接読み込</w:t>
      </w:r>
      <w:r w:rsidR="000E4E8F">
        <w:rPr>
          <w:rFonts w:hint="eastAsia"/>
        </w:rPr>
        <w:t>んで実行する</w:t>
      </w:r>
      <w:r>
        <w:rPr>
          <w:rFonts w:hint="eastAsia"/>
        </w:rPr>
        <w:t>ことができないため、</w:t>
      </w:r>
      <w:r w:rsidR="00793B42">
        <w:rPr>
          <w:rFonts w:hint="eastAsia"/>
        </w:rPr>
        <w:t>①と④で</w:t>
      </w:r>
      <w:r>
        <w:rPr>
          <w:rFonts w:hint="eastAsia"/>
        </w:rPr>
        <w:t>そ</w:t>
      </w:r>
      <w:r w:rsidR="000E4E8F">
        <w:rPr>
          <w:rFonts w:hint="eastAsia"/>
        </w:rPr>
        <w:t>の点</w:t>
      </w:r>
      <w:r>
        <w:rPr>
          <w:rFonts w:hint="eastAsia"/>
        </w:rPr>
        <w:t>を微調整した。</w:t>
      </w:r>
    </w:p>
    <w:p w14:paraId="4B098075" w14:textId="4691E018" w:rsidR="00793B42" w:rsidRDefault="00793B42"/>
    <w:p w14:paraId="654EDF85" w14:textId="385E9307" w:rsidR="00793B42" w:rsidRPr="00793B42" w:rsidRDefault="00793B42">
      <w:pPr>
        <w:rPr>
          <w:b/>
        </w:rPr>
      </w:pPr>
      <w:r w:rsidRPr="00793B42">
        <w:rPr>
          <w:rFonts w:hint="eastAsia"/>
          <w:b/>
        </w:rPr>
        <w:t>手順</w:t>
      </w:r>
    </w:p>
    <w:p w14:paraId="7204E43B" w14:textId="00C7C231" w:rsidR="00AF60B5" w:rsidRDefault="00AF60B5"/>
    <w:p w14:paraId="63DE2C84" w14:textId="2F529029" w:rsidR="00793B42" w:rsidRDefault="001D3495">
      <w:r>
        <w:rPr>
          <w:rFonts w:hint="eastAsia"/>
        </w:rPr>
        <w:t>①</w:t>
      </w:r>
      <w:r w:rsidR="00793B42" w:rsidRPr="00793B42">
        <w:rPr>
          <w:rFonts w:hint="eastAsia"/>
          <w:b/>
        </w:rPr>
        <w:t>g</w:t>
      </w:r>
      <w:r w:rsidR="00793B42" w:rsidRPr="00793B42">
        <w:rPr>
          <w:b/>
        </w:rPr>
        <w:t>eo CGNN</w:t>
      </w:r>
      <w:r w:rsidR="00793B42" w:rsidRPr="00793B42">
        <w:rPr>
          <w:rFonts w:hint="eastAsia"/>
          <w:b/>
        </w:rPr>
        <w:t>のためのデータの</w:t>
      </w:r>
      <w:r w:rsidR="00793B42">
        <w:rPr>
          <w:rFonts w:hint="eastAsia"/>
          <w:b/>
        </w:rPr>
        <w:t>成形</w:t>
      </w:r>
    </w:p>
    <w:p w14:paraId="0A718308" w14:textId="04D7BF9A" w:rsidR="001D3495" w:rsidRDefault="001D3495">
      <w:r>
        <w:rPr>
          <w:rFonts w:hint="eastAsia"/>
        </w:rPr>
        <w:t>このフォルダ内の</w:t>
      </w:r>
    </w:p>
    <w:p w14:paraId="76DEDF04" w14:textId="0917930C" w:rsidR="003309FB" w:rsidRPr="00873106" w:rsidRDefault="00AF60B5">
      <w:pPr>
        <w:rPr>
          <w:b/>
        </w:rPr>
      </w:pPr>
      <w:proofErr w:type="spellStart"/>
      <w:r w:rsidRPr="00AF60B5">
        <w:t>cif</w:t>
      </w:r>
      <w:proofErr w:type="spellEnd"/>
      <w:r w:rsidRPr="00AF60B5">
        <w:t>ファイル、</w:t>
      </w:r>
      <w:bookmarkStart w:id="0" w:name="_GoBack"/>
      <w:r w:rsidRPr="00873106">
        <w:t>ターゲット変数のcsvの作成.</w:t>
      </w:r>
      <w:proofErr w:type="spellStart"/>
      <w:r w:rsidRPr="00873106">
        <w:t>ipynb</w:t>
      </w:r>
      <w:bookmarkEnd w:id="0"/>
      <w:proofErr w:type="spellEnd"/>
    </w:p>
    <w:p w14:paraId="7F6B059F" w14:textId="6B85540C" w:rsidR="00AF60B5" w:rsidRDefault="00AF60B5" w:rsidP="00AF60B5">
      <w:r>
        <w:rPr>
          <w:rFonts w:hint="eastAsia"/>
        </w:rPr>
        <w:t>を用いて、</w:t>
      </w:r>
      <w:proofErr w:type="spellStart"/>
      <w:r w:rsidR="00793B42">
        <w:rPr>
          <w:rFonts w:hint="eastAsia"/>
        </w:rPr>
        <w:t>n</w:t>
      </w:r>
      <w:r w:rsidR="00793B42">
        <w:t>ishika</w:t>
      </w:r>
      <w:proofErr w:type="spellEnd"/>
      <w:r w:rsidR="00793B42">
        <w:rPr>
          <w:rFonts w:hint="eastAsia"/>
        </w:rPr>
        <w:t>のデータセットから</w:t>
      </w:r>
      <w:r>
        <w:rPr>
          <w:rFonts w:hint="eastAsia"/>
        </w:rPr>
        <w:t>ローカル環境</w:t>
      </w:r>
      <w:r w:rsidR="00793B42">
        <w:rPr>
          <w:rFonts w:hint="eastAsia"/>
        </w:rPr>
        <w:t>下</w:t>
      </w:r>
      <w:r>
        <w:rPr>
          <w:rFonts w:hint="eastAsia"/>
        </w:rPr>
        <w:t>で</w:t>
      </w:r>
      <w:r w:rsidR="00F65340">
        <w:rPr>
          <w:rFonts w:hint="eastAsia"/>
        </w:rPr>
        <w:t>個々の</w:t>
      </w:r>
      <w:r>
        <w:rPr>
          <w:rFonts w:hint="eastAsia"/>
        </w:rPr>
        <w:t>結晶構造の情報が記されたものである</w:t>
      </w:r>
      <w:r w:rsidR="00F65340">
        <w:rPr>
          <w:rFonts w:hint="eastAsia"/>
        </w:rPr>
        <w:t>約１０万個の</w:t>
      </w:r>
      <w:proofErr w:type="spellStart"/>
      <w:r>
        <w:rPr>
          <w:rFonts w:hint="eastAsia"/>
        </w:rPr>
        <w:t>c</w:t>
      </w:r>
      <w:r>
        <w:t>if</w:t>
      </w:r>
      <w:proofErr w:type="spellEnd"/>
      <w:r>
        <w:rPr>
          <w:rFonts w:hint="eastAsia"/>
        </w:rPr>
        <w:t>ファイルと物資のi</w:t>
      </w:r>
      <w:r>
        <w:t>d</w:t>
      </w:r>
      <w:r>
        <w:rPr>
          <w:rFonts w:hint="eastAsia"/>
        </w:rPr>
        <w:t>と目的変数の組が記録されている</w:t>
      </w:r>
      <w:r w:rsidR="00793B42">
        <w:rPr>
          <w:rFonts w:hint="eastAsia"/>
        </w:rPr>
        <w:t>表である</w:t>
      </w:r>
      <w:r w:rsidRPr="00AF60B5">
        <w:t>targets_MP_Ef.csv</w:t>
      </w:r>
      <w:r>
        <w:rPr>
          <w:rFonts w:hint="eastAsia"/>
        </w:rPr>
        <w:t>を</w:t>
      </w:r>
      <w:r w:rsidR="00F65340">
        <w:rPr>
          <w:rFonts w:hint="eastAsia"/>
        </w:rPr>
        <w:t>１つ</w:t>
      </w:r>
      <w:r>
        <w:rPr>
          <w:rFonts w:hint="eastAsia"/>
        </w:rPr>
        <w:t>作成する(ローカル環境で</w:t>
      </w:r>
      <w:proofErr w:type="spellStart"/>
      <w:r w:rsidR="00F65340">
        <w:rPr>
          <w:rFonts w:hint="eastAsia"/>
        </w:rPr>
        <w:t>c</w:t>
      </w:r>
      <w:r w:rsidR="00F65340">
        <w:t>if</w:t>
      </w:r>
      <w:proofErr w:type="spellEnd"/>
      <w:r w:rsidR="00F65340">
        <w:rPr>
          <w:rFonts w:hint="eastAsia"/>
        </w:rPr>
        <w:t>ファイルを</w:t>
      </w:r>
      <w:r>
        <w:rPr>
          <w:rFonts w:hint="eastAsia"/>
        </w:rPr>
        <w:t>作成する理由は、g</w:t>
      </w:r>
      <w:r>
        <w:t xml:space="preserve">oogle </w:t>
      </w:r>
      <w:proofErr w:type="spellStart"/>
      <w:r>
        <w:t>colab</w:t>
      </w:r>
      <w:proofErr w:type="spellEnd"/>
      <w:r w:rsidR="001D3495">
        <w:rPr>
          <w:rFonts w:hint="eastAsia"/>
        </w:rPr>
        <w:t>のd</w:t>
      </w:r>
      <w:r w:rsidR="001D3495">
        <w:t>rive</w:t>
      </w:r>
      <w:r w:rsidR="001D3495">
        <w:rPr>
          <w:rFonts w:hint="eastAsia"/>
        </w:rPr>
        <w:t>上に大量のファイルを保存すると重くなるため)</w:t>
      </w:r>
      <w:r>
        <w:rPr>
          <w:rFonts w:hint="eastAsia"/>
        </w:rPr>
        <w:t>。</w:t>
      </w:r>
      <w:r w:rsidR="000E4E8F">
        <w:rPr>
          <w:rFonts w:hint="eastAsia"/>
        </w:rPr>
        <w:t>これによりg</w:t>
      </w:r>
      <w:r w:rsidR="000E4E8F">
        <w:t>eo CGNN</w:t>
      </w:r>
      <w:r w:rsidR="000E4E8F">
        <w:rPr>
          <w:rFonts w:hint="eastAsia"/>
        </w:rPr>
        <w:t>が読み込めるデータ形式になる。</w:t>
      </w:r>
    </w:p>
    <w:p w14:paraId="6634A131" w14:textId="0C18C845" w:rsidR="001D3495" w:rsidRDefault="001D3495" w:rsidP="00AF60B5"/>
    <w:p w14:paraId="3F42CF39" w14:textId="4B57824B" w:rsidR="00793B42" w:rsidRPr="00793B42" w:rsidRDefault="001D3495" w:rsidP="00AF60B5">
      <w:pPr>
        <w:rPr>
          <w:b/>
        </w:rPr>
      </w:pPr>
      <w:r w:rsidRPr="00793B42">
        <w:rPr>
          <w:rFonts w:hint="eastAsia"/>
          <w:b/>
        </w:rPr>
        <w:t>②</w:t>
      </w:r>
      <w:r w:rsidR="00793B42" w:rsidRPr="00793B42">
        <w:rPr>
          <w:rFonts w:hint="eastAsia"/>
          <w:b/>
        </w:rPr>
        <w:t>結晶グラフの作成</w:t>
      </w:r>
    </w:p>
    <w:p w14:paraId="2DC7AF06" w14:textId="5E2CA640" w:rsidR="001D3495" w:rsidRDefault="001D3495" w:rsidP="00AF60B5">
      <w:r>
        <w:rPr>
          <w:rFonts w:hint="eastAsia"/>
        </w:rPr>
        <w:t>つぎに、</w:t>
      </w:r>
      <w:proofErr w:type="spellStart"/>
      <w:r w:rsidR="00793B42">
        <w:rPr>
          <w:rFonts w:hint="eastAsia"/>
        </w:rPr>
        <w:t>c</w:t>
      </w:r>
      <w:r w:rsidR="00793B42">
        <w:t>if</w:t>
      </w:r>
      <w:proofErr w:type="spellEnd"/>
      <w:r w:rsidR="00793B42">
        <w:rPr>
          <w:rFonts w:hint="eastAsia"/>
        </w:rPr>
        <w:t>ファイルを</w:t>
      </w:r>
      <w:r>
        <w:rPr>
          <w:rFonts w:hint="eastAsia"/>
        </w:rPr>
        <w:t>著者のページから</w:t>
      </w:r>
      <w:r w:rsidRPr="001D3495">
        <w:t>AtomGraph.py</w:t>
      </w:r>
      <w:r>
        <w:t xml:space="preserve"> </w:t>
      </w:r>
      <w:r w:rsidR="00793B42">
        <w:rPr>
          <w:rFonts w:hint="eastAsia"/>
        </w:rPr>
        <w:t>に読み込ませ</w:t>
      </w:r>
      <w:r>
        <w:rPr>
          <w:rFonts w:hint="eastAsia"/>
        </w:rPr>
        <w:t>実行する。これは、結晶のグラフを作成するプログラムで、学習設定に応じて引数を指定して実行する。</w:t>
      </w:r>
    </w:p>
    <w:p w14:paraId="24A76139" w14:textId="102955C2" w:rsidR="000E4E8F" w:rsidRDefault="000E4E8F" w:rsidP="00AF60B5">
      <w:r>
        <w:rPr>
          <w:rFonts w:hint="eastAsia"/>
        </w:rPr>
        <w:t>例</w:t>
      </w:r>
      <w:r>
        <w:rPr>
          <w:rFonts w:ascii="Segoe UI" w:hAnsi="Segoe UI" w:cs="Segoe UI"/>
          <w:color w:val="1F2328"/>
          <w:shd w:val="clear" w:color="auto" w:fill="FFFFFF"/>
        </w:rPr>
        <w:t>python AtomGraph.py --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data_dir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./database/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cif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--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name_database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MP_test1 --cutoff 8 --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max_num_nbr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12 --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compress_ratio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1</w:t>
      </w:r>
    </w:p>
    <w:p w14:paraId="0B4E9B5B" w14:textId="61AA9679" w:rsidR="001D3495" w:rsidRPr="000E4E8F" w:rsidRDefault="001D3495" w:rsidP="00AF60B5"/>
    <w:p w14:paraId="1EEAF444" w14:textId="5769AA7A" w:rsidR="00793B42" w:rsidRDefault="001D3495" w:rsidP="00AF60B5">
      <w:r w:rsidRPr="00793B42">
        <w:rPr>
          <w:rFonts w:hint="eastAsia"/>
          <w:b/>
        </w:rPr>
        <w:t>③</w:t>
      </w:r>
      <w:r w:rsidR="00793B42" w:rsidRPr="00793B42">
        <w:rPr>
          <w:rFonts w:hint="eastAsia"/>
          <w:b/>
        </w:rPr>
        <w:t>グラフニューラルネットワークの学習と推論</w:t>
      </w:r>
    </w:p>
    <w:p w14:paraId="685B846F" w14:textId="0060F7A1" w:rsidR="001D3495" w:rsidRDefault="00793B42" w:rsidP="00AF60B5">
      <w:r>
        <w:rPr>
          <w:rFonts w:hint="eastAsia"/>
        </w:rPr>
        <w:t>②で得られたグラフと①で作成した</w:t>
      </w:r>
      <w:r w:rsidRPr="00AF60B5">
        <w:t>targets_MP_Ef.csv</w:t>
      </w:r>
      <w:r>
        <w:rPr>
          <w:rFonts w:hint="eastAsia"/>
        </w:rPr>
        <w:t xml:space="preserve"> を使い、著者の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ページにアップロードされている</w:t>
      </w:r>
      <w:r w:rsidRPr="00793B42">
        <w:t>process_geo_CGNN.py</w:t>
      </w:r>
      <w:r w:rsidRPr="00793B42">
        <w:rPr>
          <w:rFonts w:hint="eastAsia"/>
        </w:rPr>
        <w:t xml:space="preserve"> </w:t>
      </w:r>
      <w:r>
        <w:rPr>
          <w:rFonts w:hint="eastAsia"/>
        </w:rPr>
        <w:t>を、g</w:t>
      </w:r>
      <w:r>
        <w:t xml:space="preserve">oogle </w:t>
      </w:r>
      <w:proofErr w:type="spellStart"/>
      <w:r>
        <w:t>colab</w:t>
      </w:r>
      <w:proofErr w:type="spellEnd"/>
      <w:r>
        <w:t xml:space="preserve"> pro</w:t>
      </w:r>
      <w:r w:rsidR="00103E92">
        <w:rPr>
          <w:rFonts w:hint="eastAsia"/>
        </w:rPr>
        <w:t>の環境下</w:t>
      </w:r>
      <w:r>
        <w:rPr>
          <w:rFonts w:hint="eastAsia"/>
        </w:rPr>
        <w:t>で実行する。</w:t>
      </w:r>
    </w:p>
    <w:p w14:paraId="23089197" w14:textId="4EA9ABB2" w:rsidR="000E4E8F" w:rsidRDefault="000E4E8F" w:rsidP="00AF60B5">
      <w:r>
        <w:rPr>
          <w:rFonts w:hint="eastAsia"/>
        </w:rPr>
        <w:t>ここでも学習設定に応じて引数を設定して実行する。</w:t>
      </w:r>
    </w:p>
    <w:p w14:paraId="0DA7B8ED" w14:textId="27FD6A0D" w:rsidR="00793B42" w:rsidRDefault="00793B42" w:rsidP="00AF60B5">
      <w:r>
        <w:rPr>
          <w:rFonts w:hint="eastAsia"/>
        </w:rPr>
        <w:t>ここではネットワークの学習と推論を行う。</w:t>
      </w:r>
    </w:p>
    <w:p w14:paraId="3FDA29FF" w14:textId="77777777" w:rsidR="00793B42" w:rsidRPr="00AF60B5" w:rsidRDefault="00793B42" w:rsidP="00AF60B5"/>
    <w:p w14:paraId="5B72B14B" w14:textId="47E5148F" w:rsidR="00793B42" w:rsidRDefault="00793B42">
      <w:pPr>
        <w:rPr>
          <w:b/>
        </w:rPr>
      </w:pPr>
      <w:r w:rsidRPr="00793B42">
        <w:rPr>
          <w:rFonts w:hint="eastAsia"/>
          <w:b/>
        </w:rPr>
        <w:t>④</w:t>
      </w:r>
      <w:proofErr w:type="spellStart"/>
      <w:r w:rsidRPr="00793B42">
        <w:rPr>
          <w:rFonts w:hint="eastAsia"/>
          <w:b/>
        </w:rPr>
        <w:t>n</w:t>
      </w:r>
      <w:r w:rsidRPr="00793B42">
        <w:rPr>
          <w:b/>
        </w:rPr>
        <w:t>ishika</w:t>
      </w:r>
      <w:proofErr w:type="spellEnd"/>
      <w:r w:rsidRPr="00793B42">
        <w:rPr>
          <w:rFonts w:hint="eastAsia"/>
          <w:b/>
        </w:rPr>
        <w:t>に提出するためのデータの後処理</w:t>
      </w:r>
    </w:p>
    <w:p w14:paraId="5BC7BEDB" w14:textId="72E479B9" w:rsidR="00793B42" w:rsidRDefault="00793B42" w:rsidP="00793B42">
      <w:r>
        <w:rPr>
          <w:rFonts w:hint="eastAsia"/>
        </w:rPr>
        <w:t>③で得られた推論データである、</w:t>
      </w:r>
      <w:r w:rsidRPr="00793B42">
        <w:t>test_predictions_6_8_12.csv</w:t>
      </w:r>
    </w:p>
    <w:p w14:paraId="421EA92A" w14:textId="5A96F166" w:rsidR="00793B42" w:rsidRPr="00793B42" w:rsidRDefault="00793B42" w:rsidP="00793B42">
      <w:r>
        <w:rPr>
          <w:rFonts w:hint="eastAsia"/>
        </w:rPr>
        <w:t>を、</w:t>
      </w:r>
      <w:r w:rsidR="00B00966">
        <w:rPr>
          <w:rFonts w:hint="eastAsia"/>
        </w:rPr>
        <w:t>このフォルダ内にある</w:t>
      </w:r>
      <w:r w:rsidRPr="00AF60B5">
        <w:rPr>
          <w:rFonts w:hint="eastAsia"/>
        </w:rPr>
        <w:t>提出用</w:t>
      </w:r>
      <w:r w:rsidRPr="00AF60B5">
        <w:t>.</w:t>
      </w:r>
      <w:proofErr w:type="spellStart"/>
      <w:r w:rsidRPr="00AF60B5">
        <w:t>ipynb</w:t>
      </w:r>
      <w:proofErr w:type="spellEnd"/>
      <w:r>
        <w:rPr>
          <w:rFonts w:hint="eastAsia"/>
        </w:rPr>
        <w:t>で読み込みセルを実行し、</w:t>
      </w:r>
      <w:proofErr w:type="spellStart"/>
      <w:r>
        <w:rPr>
          <w:rFonts w:hint="eastAsia"/>
        </w:rPr>
        <w:t>n</w:t>
      </w:r>
      <w:r>
        <w:t>ishika</w:t>
      </w:r>
      <w:proofErr w:type="spellEnd"/>
      <w:r>
        <w:rPr>
          <w:rFonts w:hint="eastAsia"/>
        </w:rPr>
        <w:t>指定のフォーマットに直し提出する。</w:t>
      </w:r>
    </w:p>
    <w:p w14:paraId="3A5288A4" w14:textId="77777777" w:rsidR="00793B42" w:rsidRPr="00793B42" w:rsidRDefault="00793B42">
      <w:pPr>
        <w:rPr>
          <w:b/>
        </w:rPr>
      </w:pPr>
    </w:p>
    <w:p w14:paraId="5F158418" w14:textId="45E69C62" w:rsidR="00793B42" w:rsidRDefault="00793B42">
      <w:pPr>
        <w:rPr>
          <w:b/>
        </w:rPr>
      </w:pPr>
      <w:r w:rsidRPr="00793B42">
        <w:rPr>
          <w:rFonts w:hint="eastAsia"/>
          <w:b/>
        </w:rPr>
        <w:t>学習設定</w:t>
      </w:r>
    </w:p>
    <w:p w14:paraId="3B0A2BC7" w14:textId="77777777" w:rsidR="00574F5D" w:rsidRDefault="00574F5D">
      <w:pPr>
        <w:rPr>
          <w:b/>
        </w:rPr>
      </w:pPr>
    </w:p>
    <w:p w14:paraId="10CD29E3" w14:textId="50B5BBD8" w:rsidR="00574F5D" w:rsidRPr="00793B42" w:rsidRDefault="00793B42">
      <w:r>
        <w:rPr>
          <w:rFonts w:hint="eastAsia"/>
        </w:rPr>
        <w:t>本コンペで提出した分析での学習設定を示す。</w:t>
      </w:r>
    </w:p>
    <w:p w14:paraId="1163CD44" w14:textId="2CA5BEA0" w:rsidR="003309FB" w:rsidRDefault="00574F5D">
      <w:r w:rsidRPr="00574F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B1E7F" wp14:editId="0AEED72A">
                <wp:simplePos x="0" y="0"/>
                <wp:positionH relativeFrom="column">
                  <wp:posOffset>1040765</wp:posOffset>
                </wp:positionH>
                <wp:positionV relativeFrom="paragraph">
                  <wp:posOffset>3355975</wp:posOffset>
                </wp:positionV>
                <wp:extent cx="2346960" cy="369332"/>
                <wp:effectExtent l="0" t="0" r="0" b="0"/>
                <wp:wrapNone/>
                <wp:docPr id="3" name="テキスト ボックス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37CA3F-03C5-4BB5-A3E0-14FA1C8563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A64012" w14:textId="77777777" w:rsidR="00574F5D" w:rsidRPr="00574F5D" w:rsidRDefault="00574F5D" w:rsidP="00574F5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Theme="majorEastAsia" w:eastAsiaTheme="majorEastAsia" w:hAnsiTheme="majorEastAsia"/>
                                <w:sz w:val="20"/>
                              </w:rPr>
                            </w:pPr>
                            <w:r w:rsidRPr="00574F5D">
                              <w:rPr>
                                <w:rFonts w:asciiTheme="majorEastAsia" w:eastAsiaTheme="majorEastAsia" w:hAnsiTheme="majorEastAsia" w:cstheme="minorBidi" w:hint="eastAsia"/>
                                <w:color w:val="000000" w:themeColor="text1"/>
                                <w:kern w:val="24"/>
                                <w:szCs w:val="36"/>
                              </w:rPr>
                              <w:t>表１　学習設定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7B1E7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81.95pt;margin-top:264.25pt;width:184.8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" filled="f" stroked="f">
                <v:textbox style="mso-fit-shape-to-text:t">
                  <w:txbxContent>
                    <w:p w14:paraId="5FA64012" w14:textId="77777777" w:rsidR="00574F5D" w:rsidRPr="00574F5D" w:rsidRDefault="00574F5D" w:rsidP="00574F5D">
                      <w:pPr>
                        <w:pStyle w:val="Web"/>
                        <w:spacing w:before="0" w:beforeAutospacing="0" w:after="0" w:afterAutospacing="0"/>
                        <w:jc w:val="center"/>
                        <w:rPr>
                          <w:rFonts w:asciiTheme="majorEastAsia" w:eastAsiaTheme="majorEastAsia" w:hAnsiTheme="majorEastAsia"/>
                          <w:sz w:val="20"/>
                        </w:rPr>
                      </w:pPr>
                      <w:r w:rsidRPr="00574F5D">
                        <w:rPr>
                          <w:rFonts w:asciiTheme="majorEastAsia" w:eastAsiaTheme="majorEastAsia" w:hAnsiTheme="majorEastAsia" w:cstheme="minorBidi" w:hint="eastAsia"/>
                          <w:color w:val="000000" w:themeColor="text1"/>
                          <w:kern w:val="24"/>
                          <w:szCs w:val="36"/>
                        </w:rPr>
                        <w:t>表１　学習設定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DAF35E" wp14:editId="79E5262B">
            <wp:extent cx="4915535" cy="3345345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008" cy="335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7F21" w14:textId="3BE71F3A" w:rsidR="00574F5D" w:rsidRDefault="00574F5D"/>
    <w:sectPr w:rsidR="00574F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00"/>
    <w:rsid w:val="000E4E8F"/>
    <w:rsid w:val="00103E92"/>
    <w:rsid w:val="001D3495"/>
    <w:rsid w:val="003309FB"/>
    <w:rsid w:val="00574F5D"/>
    <w:rsid w:val="00793B42"/>
    <w:rsid w:val="00873106"/>
    <w:rsid w:val="009B7000"/>
    <w:rsid w:val="00AF60B5"/>
    <w:rsid w:val="00B00966"/>
    <w:rsid w:val="00BD0D54"/>
    <w:rsid w:val="00C34371"/>
    <w:rsid w:val="00C75017"/>
    <w:rsid w:val="00EF6B1E"/>
    <w:rsid w:val="00F6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5C8FF6"/>
  <w15:chartTrackingRefBased/>
  <w15:docId w15:val="{383875BD-A79F-4637-9830-D30BA244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3495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574F5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 ND</dc:creator>
  <cp:keywords/>
  <dc:description/>
  <cp:lastModifiedBy>007 ND</cp:lastModifiedBy>
  <cp:revision>10</cp:revision>
  <dcterms:created xsi:type="dcterms:W3CDTF">2023-05-19T06:26:00Z</dcterms:created>
  <dcterms:modified xsi:type="dcterms:W3CDTF">2023-05-24T02:45:00Z</dcterms:modified>
</cp:coreProperties>
</file>