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589" w:rsidRPr="00B55589" w:rsidRDefault="00B55589" w:rsidP="00B55589">
      <w:pPr>
        <w:jc w:val="center"/>
        <w:rPr>
          <w:rFonts w:ascii="Times New Roman" w:hAnsi="Times New Roman" w:cs="Times New Roman"/>
          <w:sz w:val="48"/>
        </w:rPr>
      </w:pPr>
      <w:r w:rsidRPr="00B55589">
        <w:rPr>
          <w:rFonts w:ascii="Times New Roman" w:hAnsi="Times New Roman" w:cs="Times New Roman"/>
          <w:sz w:val="48"/>
        </w:rPr>
        <w:t>TTT Project</w:t>
      </w:r>
    </w:p>
    <w:p w:rsidR="00B55589" w:rsidRPr="0080131E" w:rsidRDefault="00B55589" w:rsidP="00B55589">
      <w:pPr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  <w:r w:rsidRPr="00B55589">
        <w:rPr>
          <w:rFonts w:ascii="Times New Roman" w:hAnsi="Times New Roman" w:cs="Times New Roman"/>
          <w:sz w:val="48"/>
        </w:rPr>
        <w:t>Requirements Document / Use Case Analysis</w:t>
      </w:r>
      <w:r w:rsidRPr="0080131E">
        <w:rPr>
          <w:rFonts w:ascii="Times New Roman" w:hAnsi="Times New Roman" w:cs="Times New Roman"/>
        </w:rPr>
        <w:t xml:space="preserve">             </w:t>
      </w:r>
      <w:r w:rsidRPr="0080131E">
        <w:rPr>
          <w:rFonts w:ascii="Times New Roman" w:hAnsi="Times New Roman" w:cs="Times New Roman"/>
        </w:rPr>
        <w:tab/>
        <w:t xml:space="preserve"> </w:t>
      </w:r>
    </w:p>
    <w:p w:rsidR="00B55589" w:rsidRPr="00B55589" w:rsidRDefault="00B55589" w:rsidP="00B55589">
      <w:pPr>
        <w:pStyle w:val="BodyText"/>
        <w:jc w:val="center"/>
        <w:rPr>
          <w:sz w:val="22"/>
          <w:szCs w:val="22"/>
        </w:rPr>
      </w:pPr>
      <w:r w:rsidRPr="0080131E">
        <w:rPr>
          <w:b/>
          <w:noProof/>
          <w:lang w:eastAsia="en-US"/>
        </w:rPr>
        <w:drawing>
          <wp:inline distT="0" distB="0" distL="0" distR="0">
            <wp:extent cx="2616835" cy="230695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589" w:rsidRPr="0080131E" w:rsidRDefault="00B55589" w:rsidP="00B55589">
      <w:pPr>
        <w:pStyle w:val="Cover-title"/>
        <w:rPr>
          <w:sz w:val="22"/>
          <w:szCs w:val="22"/>
        </w:rPr>
      </w:pPr>
      <w:r w:rsidRPr="0080131E">
        <w:t>maY</w:t>
      </w:r>
      <w:r>
        <w:t xml:space="preserve"> 20</w:t>
      </w:r>
      <w:r w:rsidRPr="0080131E">
        <w:t>, 2016</w:t>
      </w:r>
    </w:p>
    <w:p w:rsidR="00B55589" w:rsidRPr="0080131E" w:rsidRDefault="00B55589" w:rsidP="00B55589">
      <w:pPr>
        <w:pStyle w:val="BodyText"/>
        <w:rPr>
          <w:sz w:val="22"/>
          <w:szCs w:val="22"/>
        </w:rPr>
      </w:pPr>
    </w:p>
    <w:p w:rsidR="00B55589" w:rsidRPr="00B55589" w:rsidRDefault="00B55589" w:rsidP="00B55589">
      <w:pPr>
        <w:pStyle w:val="BodyText"/>
        <w:rPr>
          <w:b/>
        </w:rPr>
      </w:pPr>
      <w:r w:rsidRPr="00B55589">
        <w:t>Team</w:t>
      </w:r>
      <w:r w:rsidRPr="00B55589">
        <w:rPr>
          <w:b/>
        </w:rPr>
        <w:t xml:space="preserve"> </w:t>
      </w:r>
      <w:r w:rsidRPr="00B55589">
        <w:t>Members</w:t>
      </w:r>
      <w:r w:rsidRPr="00B55589">
        <w:rPr>
          <w:b/>
        </w:rPr>
        <w:t>:</w:t>
      </w:r>
    </w:p>
    <w:tbl>
      <w:tblPr>
        <w:tblW w:w="7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0"/>
        <w:gridCol w:w="1423"/>
        <w:gridCol w:w="3315"/>
      </w:tblGrid>
      <w:tr w:rsidR="00B55589" w:rsidRPr="00B55589" w:rsidTr="000B62D2">
        <w:trPr>
          <w:trHeight w:val="444"/>
          <w:jc w:val="center"/>
        </w:trPr>
        <w:tc>
          <w:tcPr>
            <w:tcW w:w="2830" w:type="dxa"/>
            <w:shd w:val="clear" w:color="auto" w:fill="B3B3B3"/>
            <w:vAlign w:val="center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5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23" w:type="dxa"/>
            <w:shd w:val="clear" w:color="auto" w:fill="B3B3B3"/>
            <w:vAlign w:val="center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5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315" w:type="dxa"/>
            <w:shd w:val="clear" w:color="auto" w:fill="B3B3B3"/>
            <w:vAlign w:val="center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5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Address</w:t>
            </w:r>
          </w:p>
        </w:tc>
      </w:tr>
      <w:tr w:rsidR="00B55589" w:rsidRPr="00B55589" w:rsidTr="000B62D2">
        <w:trPr>
          <w:jc w:val="center"/>
        </w:trPr>
        <w:tc>
          <w:tcPr>
            <w:tcW w:w="2830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5589">
              <w:rPr>
                <w:rFonts w:ascii="Times New Roman" w:hAnsi="Times New Roman" w:cs="Times New Roman"/>
                <w:sz w:val="24"/>
                <w:szCs w:val="24"/>
              </w:rPr>
              <w:t>Shen</w:t>
            </w:r>
            <w:proofErr w:type="spellEnd"/>
            <w:r w:rsidRPr="00B55589"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</w:p>
        </w:tc>
        <w:tc>
          <w:tcPr>
            <w:tcW w:w="1423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89">
              <w:rPr>
                <w:rFonts w:ascii="Times New Roman" w:hAnsi="Times New Roman" w:cs="Times New Roman"/>
                <w:sz w:val="24"/>
                <w:szCs w:val="24"/>
              </w:rPr>
              <w:t>27913907</w:t>
            </w:r>
          </w:p>
        </w:tc>
        <w:tc>
          <w:tcPr>
            <w:tcW w:w="3315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89">
              <w:rPr>
                <w:rFonts w:ascii="Times New Roman" w:hAnsi="Times New Roman" w:cs="Times New Roman"/>
                <w:sz w:val="24"/>
                <w:szCs w:val="24"/>
              </w:rPr>
              <w:t>shenli2015@yahoo.com</w:t>
            </w:r>
          </w:p>
        </w:tc>
      </w:tr>
      <w:tr w:rsidR="00B55589" w:rsidRPr="00B55589" w:rsidTr="000B62D2">
        <w:trPr>
          <w:trHeight w:val="164"/>
          <w:jc w:val="center"/>
        </w:trPr>
        <w:tc>
          <w:tcPr>
            <w:tcW w:w="2830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5589">
              <w:rPr>
                <w:rFonts w:ascii="Times New Roman" w:hAnsi="Times New Roman" w:cs="Times New Roman"/>
                <w:sz w:val="24"/>
                <w:szCs w:val="24"/>
              </w:rPr>
              <w:t>Isha</w:t>
            </w:r>
            <w:proofErr w:type="spellEnd"/>
            <w:r w:rsidRPr="00B55589">
              <w:rPr>
                <w:rFonts w:ascii="Times New Roman" w:hAnsi="Times New Roman" w:cs="Times New Roman"/>
                <w:sz w:val="24"/>
                <w:szCs w:val="24"/>
              </w:rPr>
              <w:t xml:space="preserve"> Mehta</w:t>
            </w:r>
          </w:p>
        </w:tc>
        <w:tc>
          <w:tcPr>
            <w:tcW w:w="1423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89">
              <w:rPr>
                <w:rFonts w:ascii="Times New Roman" w:hAnsi="Times New Roman" w:cs="Times New Roman"/>
                <w:sz w:val="24"/>
                <w:szCs w:val="24"/>
              </w:rPr>
              <w:t>27376030</w:t>
            </w:r>
          </w:p>
        </w:tc>
        <w:tc>
          <w:tcPr>
            <w:tcW w:w="3315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89">
              <w:rPr>
                <w:rFonts w:ascii="Times New Roman" w:hAnsi="Times New Roman" w:cs="Times New Roman"/>
                <w:sz w:val="24"/>
                <w:szCs w:val="24"/>
              </w:rPr>
              <w:t>ishakmehta04@gmail.com</w:t>
            </w:r>
          </w:p>
        </w:tc>
      </w:tr>
      <w:tr w:rsidR="00B55589" w:rsidRPr="00B55589" w:rsidTr="000B62D2">
        <w:trPr>
          <w:trHeight w:val="251"/>
          <w:jc w:val="center"/>
        </w:trPr>
        <w:tc>
          <w:tcPr>
            <w:tcW w:w="2830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Zhihao</w:t>
            </w:r>
            <w:proofErr w:type="spellEnd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</w:t>
            </w:r>
            <w:proofErr w:type="spellEnd"/>
          </w:p>
        </w:tc>
        <w:tc>
          <w:tcPr>
            <w:tcW w:w="1423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27252331</w:t>
            </w:r>
          </w:p>
        </w:tc>
        <w:tc>
          <w:tcPr>
            <w:tcW w:w="3315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lizhihao1109@gmail.com</w:t>
            </w:r>
          </w:p>
        </w:tc>
      </w:tr>
      <w:tr w:rsidR="00B55589" w:rsidRPr="00B55589" w:rsidTr="000B62D2">
        <w:trPr>
          <w:trHeight w:val="251"/>
          <w:jc w:val="center"/>
        </w:trPr>
        <w:tc>
          <w:tcPr>
            <w:tcW w:w="2830" w:type="dxa"/>
          </w:tcPr>
          <w:p w:rsidR="00B55589" w:rsidRPr="00B55589" w:rsidRDefault="00B55589" w:rsidP="000B62D2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Akjil</w:t>
            </w:r>
            <w:proofErr w:type="spellEnd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Kumar</w:t>
            </w:r>
          </w:p>
        </w:tc>
        <w:tc>
          <w:tcPr>
            <w:tcW w:w="1423" w:type="dxa"/>
          </w:tcPr>
          <w:p w:rsidR="00B55589" w:rsidRPr="00B55589" w:rsidRDefault="00B55589" w:rsidP="000B62D2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27711794</w:t>
            </w:r>
          </w:p>
        </w:tc>
        <w:tc>
          <w:tcPr>
            <w:tcW w:w="3315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89">
              <w:rPr>
                <w:rFonts w:ascii="Times New Roman" w:hAnsi="Times New Roman" w:cs="Times New Roman"/>
                <w:sz w:val="24"/>
                <w:szCs w:val="24"/>
              </w:rPr>
              <w:t>reddyakhil24@gmail.com</w:t>
            </w:r>
          </w:p>
        </w:tc>
      </w:tr>
      <w:tr w:rsidR="00B55589" w:rsidRPr="00B55589" w:rsidTr="000B62D2">
        <w:trPr>
          <w:trHeight w:val="251"/>
          <w:jc w:val="center"/>
        </w:trPr>
        <w:tc>
          <w:tcPr>
            <w:tcW w:w="2830" w:type="dxa"/>
          </w:tcPr>
          <w:p w:rsidR="00B55589" w:rsidRPr="00B55589" w:rsidRDefault="00B55589" w:rsidP="000B62D2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Chenyang</w:t>
            </w:r>
            <w:proofErr w:type="spellEnd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Li</w:t>
            </w:r>
          </w:p>
        </w:tc>
        <w:tc>
          <w:tcPr>
            <w:tcW w:w="1423" w:type="dxa"/>
          </w:tcPr>
          <w:p w:rsidR="00B55589" w:rsidRPr="00B55589" w:rsidRDefault="00B55589" w:rsidP="000B62D2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27588801</w:t>
            </w:r>
          </w:p>
        </w:tc>
        <w:tc>
          <w:tcPr>
            <w:tcW w:w="3315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8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B555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tomli8chenyangli@gmail.com</w:t>
            </w:r>
          </w:p>
        </w:tc>
      </w:tr>
      <w:tr w:rsidR="00B55589" w:rsidRPr="00B55589" w:rsidTr="000B62D2">
        <w:trPr>
          <w:trHeight w:val="251"/>
          <w:jc w:val="center"/>
        </w:trPr>
        <w:tc>
          <w:tcPr>
            <w:tcW w:w="2830" w:type="dxa"/>
          </w:tcPr>
          <w:p w:rsidR="00B55589" w:rsidRPr="00B55589" w:rsidRDefault="00B55589" w:rsidP="000B62D2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Xiangshiyu</w:t>
            </w:r>
            <w:proofErr w:type="spellEnd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Li</w:t>
            </w:r>
          </w:p>
        </w:tc>
        <w:tc>
          <w:tcPr>
            <w:tcW w:w="1423" w:type="dxa"/>
          </w:tcPr>
          <w:p w:rsidR="00B55589" w:rsidRPr="00B55589" w:rsidRDefault="00B55589" w:rsidP="000B62D2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27320841</w:t>
            </w:r>
          </w:p>
        </w:tc>
        <w:tc>
          <w:tcPr>
            <w:tcW w:w="3315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lixiangshiyu@gmail.com</w:t>
            </w:r>
          </w:p>
        </w:tc>
      </w:tr>
      <w:tr w:rsidR="00B55589" w:rsidRPr="00B55589" w:rsidTr="000B62D2">
        <w:trPr>
          <w:trHeight w:val="251"/>
          <w:jc w:val="center"/>
        </w:trPr>
        <w:tc>
          <w:tcPr>
            <w:tcW w:w="2830" w:type="dxa"/>
          </w:tcPr>
          <w:p w:rsidR="00B55589" w:rsidRPr="00B55589" w:rsidRDefault="00B55589" w:rsidP="000B62D2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Meng</w:t>
            </w:r>
            <w:proofErr w:type="spellEnd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Yao</w:t>
            </w:r>
          </w:p>
        </w:tc>
        <w:tc>
          <w:tcPr>
            <w:tcW w:w="1423" w:type="dxa"/>
          </w:tcPr>
          <w:p w:rsidR="00B55589" w:rsidRPr="00B55589" w:rsidRDefault="00B55589" w:rsidP="000B62D2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26847005</w:t>
            </w:r>
          </w:p>
        </w:tc>
        <w:tc>
          <w:tcPr>
            <w:tcW w:w="3315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yaomenghncn@gmail.com</w:t>
            </w:r>
          </w:p>
        </w:tc>
      </w:tr>
      <w:tr w:rsidR="00B55589" w:rsidRPr="00B55589" w:rsidTr="000B62D2">
        <w:trPr>
          <w:trHeight w:val="251"/>
          <w:jc w:val="center"/>
        </w:trPr>
        <w:tc>
          <w:tcPr>
            <w:tcW w:w="2830" w:type="dxa"/>
          </w:tcPr>
          <w:p w:rsidR="00B55589" w:rsidRPr="00B55589" w:rsidRDefault="00B55589" w:rsidP="000B62D2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Singh </w:t>
            </w:r>
            <w:proofErr w:type="spellStart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Mehare</w:t>
            </w:r>
            <w:proofErr w:type="spellEnd"/>
          </w:p>
        </w:tc>
        <w:tc>
          <w:tcPr>
            <w:tcW w:w="1423" w:type="dxa"/>
          </w:tcPr>
          <w:p w:rsidR="00B55589" w:rsidRPr="00B55589" w:rsidRDefault="00B55589" w:rsidP="000B62D2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40012584</w:t>
            </w:r>
          </w:p>
        </w:tc>
        <w:tc>
          <w:tcPr>
            <w:tcW w:w="3315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89">
              <w:rPr>
                <w:rFonts w:ascii="Times New Roman" w:hAnsi="Times New Roman" w:cs="Times New Roman"/>
                <w:sz w:val="24"/>
                <w:szCs w:val="24"/>
              </w:rPr>
              <w:t>birdevinder1705@gmail.com</w:t>
            </w:r>
          </w:p>
        </w:tc>
      </w:tr>
      <w:tr w:rsidR="00B55589" w:rsidRPr="00B55589" w:rsidTr="000B62D2">
        <w:trPr>
          <w:trHeight w:val="251"/>
          <w:jc w:val="center"/>
        </w:trPr>
        <w:tc>
          <w:tcPr>
            <w:tcW w:w="2830" w:type="dxa"/>
          </w:tcPr>
          <w:p w:rsidR="00B55589" w:rsidRPr="00B55589" w:rsidRDefault="00B55589" w:rsidP="000B62D2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Golnoush</w:t>
            </w:r>
            <w:proofErr w:type="spellEnd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Lotfi</w:t>
            </w:r>
            <w:proofErr w:type="spellEnd"/>
          </w:p>
        </w:tc>
        <w:tc>
          <w:tcPr>
            <w:tcW w:w="1423" w:type="dxa"/>
          </w:tcPr>
          <w:p w:rsidR="00B55589" w:rsidRPr="00B55589" w:rsidRDefault="00B55589" w:rsidP="000B62D2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558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26753906</w:t>
            </w:r>
          </w:p>
        </w:tc>
        <w:tc>
          <w:tcPr>
            <w:tcW w:w="3315" w:type="dxa"/>
          </w:tcPr>
          <w:p w:rsidR="00B55589" w:rsidRPr="00B55589" w:rsidRDefault="00B55589" w:rsidP="000B6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589">
              <w:rPr>
                <w:rFonts w:ascii="Times New Roman" w:hAnsi="Times New Roman" w:cs="Times New Roman"/>
                <w:sz w:val="24"/>
                <w:szCs w:val="24"/>
              </w:rPr>
              <w:t>golnoush.lotfi@gmail.com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17103"/>
        <w:docPartObj>
          <w:docPartGallery w:val="Table of Contents"/>
          <w:docPartUnique/>
        </w:docPartObj>
      </w:sdtPr>
      <w:sdtContent>
        <w:p w:rsidR="00B709D2" w:rsidRDefault="00B709D2">
          <w:pPr>
            <w:pStyle w:val="TOCHeading"/>
          </w:pPr>
          <w:r>
            <w:t>Contents</w:t>
          </w:r>
        </w:p>
        <w:p w:rsidR="00293338" w:rsidRDefault="00D463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B709D2">
            <w:instrText xml:space="preserve"> TOC \o "1-3" \h \z \u </w:instrText>
          </w:r>
          <w:r>
            <w:fldChar w:fldCharType="separate"/>
          </w:r>
          <w:hyperlink w:anchor="_Toc451505754" w:history="1">
            <w:r w:rsidR="00293338" w:rsidRPr="00946CCC">
              <w:rPr>
                <w:rStyle w:val="Hyperlink"/>
                <w:rFonts w:ascii="Times New Roman" w:hAnsi="Times New Roman" w:cs="Times New Roman"/>
                <w:noProof/>
              </w:rPr>
              <w:t>1. Domain Model</w:t>
            </w:r>
            <w:r w:rsidR="00293338">
              <w:rPr>
                <w:noProof/>
                <w:webHidden/>
              </w:rPr>
              <w:tab/>
            </w:r>
            <w:r w:rsidR="00293338">
              <w:rPr>
                <w:noProof/>
                <w:webHidden/>
              </w:rPr>
              <w:fldChar w:fldCharType="begin"/>
            </w:r>
            <w:r w:rsidR="00293338">
              <w:rPr>
                <w:noProof/>
                <w:webHidden/>
              </w:rPr>
              <w:instrText xml:space="preserve"> PAGEREF _Toc451505754 \h </w:instrText>
            </w:r>
            <w:r w:rsidR="00293338">
              <w:rPr>
                <w:noProof/>
                <w:webHidden/>
              </w:rPr>
            </w:r>
            <w:r w:rsidR="00293338">
              <w:rPr>
                <w:noProof/>
                <w:webHidden/>
              </w:rPr>
              <w:fldChar w:fldCharType="separate"/>
            </w:r>
            <w:r w:rsidR="00293338">
              <w:rPr>
                <w:noProof/>
                <w:webHidden/>
              </w:rPr>
              <w:t>3</w:t>
            </w:r>
            <w:r w:rsidR="00293338">
              <w:rPr>
                <w:noProof/>
                <w:webHidden/>
              </w:rPr>
              <w:fldChar w:fldCharType="end"/>
            </w:r>
          </w:hyperlink>
        </w:p>
        <w:p w:rsidR="00293338" w:rsidRDefault="00293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505755" w:history="1">
            <w:r w:rsidRPr="00946CCC">
              <w:rPr>
                <w:rStyle w:val="Hyperlink"/>
                <w:rFonts w:ascii="Times New Roman" w:hAnsi="Times New Roman" w:cs="Times New Roman"/>
                <w:noProof/>
              </w:rPr>
              <w:t>1.1 Domain Model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338" w:rsidRDefault="00293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505756" w:history="1">
            <w:r w:rsidRPr="00946CCC">
              <w:rPr>
                <w:rStyle w:val="Hyperlink"/>
                <w:rFonts w:ascii="Times New Roman" w:hAnsi="Times New Roman" w:cs="Times New Roman"/>
                <w:noProof/>
              </w:rPr>
              <w:t>1.2 Important attributes of the conceptual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338" w:rsidRDefault="00293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505757" w:history="1">
            <w:r w:rsidRPr="00946CCC">
              <w:rPr>
                <w:rStyle w:val="Hyperlink"/>
                <w:rFonts w:ascii="Times New Roman" w:hAnsi="Times New Roman" w:cs="Times New Roman"/>
                <w:noProof/>
              </w:rPr>
              <w:t>1.3 Important multiplicities between the conceptual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338" w:rsidRDefault="00293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505758" w:history="1">
            <w:r w:rsidRPr="00946CCC">
              <w:rPr>
                <w:rStyle w:val="Hyperlink"/>
                <w:rFonts w:ascii="Times New Roman" w:hAnsi="Times New Roman" w:cs="Times New Roman"/>
                <w:noProof/>
              </w:rPr>
              <w:t xml:space="preserve">1.4 Domain Model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_Toc451505758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9D2" w:rsidRDefault="00D463CD">
          <w:r>
            <w:fldChar w:fldCharType="end"/>
          </w:r>
        </w:p>
      </w:sdtContent>
    </w:sdt>
    <w:p w:rsidR="00B55589" w:rsidRPr="00B55589" w:rsidRDefault="00B55589">
      <w:pPr>
        <w:rPr>
          <w:rFonts w:ascii="Times New Roman" w:hAnsi="Times New Roman" w:cs="Times New Roman"/>
          <w:sz w:val="24"/>
          <w:szCs w:val="24"/>
        </w:rPr>
      </w:pPr>
      <w:r w:rsidRPr="00B55589">
        <w:rPr>
          <w:rFonts w:ascii="Times New Roman" w:hAnsi="Times New Roman" w:cs="Times New Roman"/>
          <w:sz w:val="24"/>
          <w:szCs w:val="24"/>
        </w:rPr>
        <w:br w:type="page"/>
      </w:r>
    </w:p>
    <w:p w:rsidR="009D1A94" w:rsidRDefault="00B55589" w:rsidP="00B55589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0" w:name="_Toc451505754"/>
      <w:r>
        <w:rPr>
          <w:rFonts w:ascii="Times New Roman" w:hAnsi="Times New Roman" w:cs="Times New Roman"/>
          <w:sz w:val="32"/>
          <w:szCs w:val="32"/>
        </w:rPr>
        <w:lastRenderedPageBreak/>
        <w:t xml:space="preserve">1. </w:t>
      </w:r>
      <w:r w:rsidR="00DB1BDA" w:rsidRPr="00B55589">
        <w:rPr>
          <w:rFonts w:ascii="Times New Roman" w:hAnsi="Times New Roman" w:cs="Times New Roman"/>
          <w:sz w:val="32"/>
          <w:szCs w:val="32"/>
        </w:rPr>
        <w:t>Domain Model</w:t>
      </w:r>
      <w:bookmarkEnd w:id="0"/>
    </w:p>
    <w:p w:rsidR="00B55589" w:rsidRPr="00B55589" w:rsidRDefault="00B55589" w:rsidP="00B55589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51505755"/>
      <w:r w:rsidRPr="00B55589">
        <w:rPr>
          <w:rFonts w:ascii="Times New Roman" w:hAnsi="Times New Roman" w:cs="Times New Roman"/>
          <w:color w:val="auto"/>
          <w:sz w:val="28"/>
          <w:szCs w:val="28"/>
        </w:rPr>
        <w:t>1.1 Domain Model Description</w:t>
      </w:r>
      <w:bookmarkEnd w:id="1"/>
    </w:p>
    <w:p w:rsidR="00DB1BDA" w:rsidRDefault="00DB1BDA" w:rsidP="00C733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Domain model is a conceptual model that </w:t>
      </w:r>
      <w:r w:rsidR="008E760F">
        <w:rPr>
          <w:rFonts w:ascii="Times New Roman" w:hAnsi="Times New Roman" w:cs="Times New Roman"/>
          <w:sz w:val="24"/>
          <w:szCs w:val="24"/>
        </w:rPr>
        <w:t>shows</w:t>
      </w:r>
      <w:r w:rsidR="006B6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important objects and concepts in the business. It represents both the </w:t>
      </w:r>
      <w:r w:rsidR="007C6BDF">
        <w:rPr>
          <w:rFonts w:ascii="Times New Roman" w:hAnsi="Times New Roman" w:cs="Times New Roman"/>
          <w:sz w:val="24"/>
          <w:szCs w:val="24"/>
        </w:rPr>
        <w:t>key concepts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="007C6BDF">
        <w:rPr>
          <w:rFonts w:ascii="Times New Roman" w:hAnsi="Times New Roman" w:cs="Times New Roman"/>
          <w:sz w:val="24"/>
          <w:szCs w:val="24"/>
        </w:rPr>
        <w:t>vocabulary</w:t>
      </w:r>
      <w:r>
        <w:rPr>
          <w:rFonts w:ascii="Times New Roman" w:hAnsi="Times New Roman" w:cs="Times New Roman"/>
          <w:sz w:val="24"/>
          <w:szCs w:val="24"/>
        </w:rPr>
        <w:t xml:space="preserve"> of the problem domain. A domain model </w:t>
      </w:r>
      <w:r w:rsidR="009C390F">
        <w:rPr>
          <w:rFonts w:ascii="Times New Roman" w:hAnsi="Times New Roman" w:cs="Times New Roman"/>
          <w:sz w:val="24"/>
          <w:szCs w:val="24"/>
        </w:rPr>
        <w:t xml:space="preserve">shows the relationships between the concepts in the problem domain and identifies the attributes of that concept. A domain model does not reflect the methods. It encapsulates the methods to hide the details. Thus a domain model consists of concepts, attributes and the association between those concepts. </w:t>
      </w:r>
    </w:p>
    <w:p w:rsidR="00C733C5" w:rsidRDefault="007C6BDF" w:rsidP="00C733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domain model of figure below</w:t>
      </w:r>
      <w:r w:rsidR="00C733C5" w:rsidRPr="00C733C5">
        <w:rPr>
          <w:rFonts w:ascii="Times New Roman" w:hAnsi="Times New Roman" w:cs="Times New Roman"/>
          <w:sz w:val="24"/>
          <w:szCs w:val="24"/>
        </w:rPr>
        <w:t xml:space="preserve"> depicts our initial understanding of what conceptual classes are likely to be necessary</w:t>
      </w:r>
      <w:r w:rsidR="00C733C5">
        <w:rPr>
          <w:rFonts w:ascii="Times New Roman" w:hAnsi="Times New Roman" w:cs="Times New Roman"/>
          <w:sz w:val="24"/>
          <w:szCs w:val="24"/>
        </w:rPr>
        <w:t>,</w:t>
      </w:r>
      <w:r w:rsidR="00C733C5" w:rsidRPr="00C733C5">
        <w:rPr>
          <w:rFonts w:ascii="Times New Roman" w:hAnsi="Times New Roman" w:cs="Times New Roman"/>
          <w:sz w:val="24"/>
          <w:szCs w:val="24"/>
        </w:rPr>
        <w:t xml:space="preserve"> to build the </w:t>
      </w:r>
      <w:r w:rsidR="00C733C5">
        <w:rPr>
          <w:rFonts w:ascii="Times New Roman" w:hAnsi="Times New Roman" w:cs="Times New Roman"/>
          <w:sz w:val="24"/>
          <w:szCs w:val="24"/>
        </w:rPr>
        <w:t>Tic-Tac-Toe game. Some of the main conceptual classes of our system are explained below:</w:t>
      </w:r>
    </w:p>
    <w:p w:rsidR="00C733C5" w:rsidRDefault="00C733C5" w:rsidP="00C733C5">
      <w:pPr>
        <w:jc w:val="both"/>
        <w:rPr>
          <w:rFonts w:ascii="Times New Roman" w:hAnsi="Times New Roman" w:cs="Times New Roman"/>
          <w:sz w:val="24"/>
          <w:szCs w:val="24"/>
        </w:rPr>
      </w:pPr>
      <w:r w:rsidRPr="00027241">
        <w:rPr>
          <w:rFonts w:ascii="Times New Roman" w:hAnsi="Times New Roman" w:cs="Times New Roman"/>
          <w:b/>
          <w:sz w:val="24"/>
          <w:szCs w:val="24"/>
        </w:rPr>
        <w:t>TTT game</w:t>
      </w:r>
      <w:r w:rsidR="004E0BD0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is the main conceptual class for our system. TTT game can be </w:t>
      </w:r>
      <w:r w:rsidRPr="00027241">
        <w:rPr>
          <w:rFonts w:ascii="Times New Roman" w:hAnsi="Times New Roman" w:cs="Times New Roman"/>
          <w:sz w:val="24"/>
          <w:szCs w:val="24"/>
          <w:u w:val="single"/>
        </w:rPr>
        <w:t>played</w:t>
      </w:r>
      <w:r>
        <w:rPr>
          <w:rFonts w:ascii="Times New Roman" w:hAnsi="Times New Roman" w:cs="Times New Roman"/>
          <w:sz w:val="24"/>
          <w:szCs w:val="24"/>
        </w:rPr>
        <w:t xml:space="preserve"> by a </w:t>
      </w:r>
      <w:r w:rsidRPr="00027241">
        <w:rPr>
          <w:rFonts w:ascii="Times New Roman" w:hAnsi="Times New Roman" w:cs="Times New Roman"/>
          <w:b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. A player can </w:t>
      </w:r>
      <w:r w:rsidRPr="00027241">
        <w:rPr>
          <w:rFonts w:ascii="Times New Roman" w:hAnsi="Times New Roman" w:cs="Times New Roman"/>
          <w:sz w:val="24"/>
          <w:szCs w:val="24"/>
          <w:u w:val="single"/>
        </w:rPr>
        <w:t>choose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27241">
        <w:rPr>
          <w:rFonts w:ascii="Times New Roman" w:hAnsi="Times New Roman" w:cs="Times New Roman"/>
          <w:b/>
          <w:sz w:val="24"/>
          <w:szCs w:val="24"/>
        </w:rPr>
        <w:t>Game level</w:t>
      </w:r>
      <w:r>
        <w:rPr>
          <w:rFonts w:ascii="Times New Roman" w:hAnsi="Times New Roman" w:cs="Times New Roman"/>
          <w:sz w:val="24"/>
          <w:szCs w:val="24"/>
        </w:rPr>
        <w:t xml:space="preserve"> from Beginner, Intermediate and Advanced</w:t>
      </w:r>
      <w:r w:rsidR="00D6662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player can be Human or Computer. A human player can </w:t>
      </w:r>
      <w:r w:rsidRPr="00027241">
        <w:rPr>
          <w:rFonts w:ascii="Times New Roman" w:hAnsi="Times New Roman" w:cs="Times New Roman"/>
          <w:sz w:val="24"/>
          <w:szCs w:val="24"/>
          <w:u w:val="single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27241">
        <w:rPr>
          <w:rFonts w:ascii="Times New Roman" w:hAnsi="Times New Roman" w:cs="Times New Roman"/>
          <w:b/>
          <w:sz w:val="24"/>
          <w:szCs w:val="24"/>
        </w:rPr>
        <w:t>Score Board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Pr="00027241">
        <w:rPr>
          <w:rFonts w:ascii="Times New Roman" w:hAnsi="Times New Roman" w:cs="Times New Roman"/>
          <w:sz w:val="24"/>
          <w:szCs w:val="24"/>
          <w:u w:val="single"/>
        </w:rPr>
        <w:t>generates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27241">
        <w:rPr>
          <w:rFonts w:ascii="Times New Roman" w:hAnsi="Times New Roman" w:cs="Times New Roman"/>
          <w:b/>
          <w:sz w:val="24"/>
          <w:szCs w:val="24"/>
        </w:rPr>
        <w:t>Game Result</w:t>
      </w:r>
      <w:r>
        <w:rPr>
          <w:rFonts w:ascii="Times New Roman" w:hAnsi="Times New Roman" w:cs="Times New Roman"/>
          <w:sz w:val="24"/>
          <w:szCs w:val="24"/>
        </w:rPr>
        <w:t xml:space="preserve"> that will declare whether a player is a winner, loser or there is a tie. This Game Result will </w:t>
      </w:r>
      <w:r w:rsidRPr="00027241">
        <w:rPr>
          <w:rFonts w:ascii="Times New Roman" w:hAnsi="Times New Roman" w:cs="Times New Roman"/>
          <w:sz w:val="24"/>
          <w:szCs w:val="24"/>
          <w:u w:val="single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027241">
        <w:rPr>
          <w:rFonts w:ascii="Times New Roman" w:hAnsi="Times New Roman" w:cs="Times New Roman"/>
          <w:b/>
          <w:sz w:val="24"/>
          <w:szCs w:val="24"/>
        </w:rPr>
        <w:t>Gift</w:t>
      </w:r>
      <w:r>
        <w:rPr>
          <w:rFonts w:ascii="Times New Roman" w:hAnsi="Times New Roman" w:cs="Times New Roman"/>
          <w:sz w:val="24"/>
          <w:szCs w:val="24"/>
        </w:rPr>
        <w:t xml:space="preserve"> that will be given to the player upon winning the game. </w:t>
      </w:r>
      <w:r w:rsidR="00027241">
        <w:rPr>
          <w:rFonts w:ascii="Times New Roman" w:hAnsi="Times New Roman" w:cs="Times New Roman"/>
          <w:sz w:val="24"/>
          <w:szCs w:val="24"/>
        </w:rPr>
        <w:t xml:space="preserve">A player an also </w:t>
      </w:r>
      <w:r w:rsidR="00027241" w:rsidRPr="00027241">
        <w:rPr>
          <w:rFonts w:ascii="Times New Roman" w:hAnsi="Times New Roman" w:cs="Times New Roman"/>
          <w:sz w:val="24"/>
          <w:szCs w:val="24"/>
          <w:u w:val="single"/>
        </w:rPr>
        <w:t xml:space="preserve">exit </w:t>
      </w:r>
      <w:r w:rsidR="00027241">
        <w:rPr>
          <w:rFonts w:ascii="Times New Roman" w:hAnsi="Times New Roman" w:cs="Times New Roman"/>
          <w:sz w:val="24"/>
          <w:szCs w:val="24"/>
        </w:rPr>
        <w:t>the game anytime he/she wants.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626" w:rsidRDefault="00D66626" w:rsidP="00C733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player is also allowed to </w:t>
      </w:r>
      <w:r w:rsidRPr="00027241">
        <w:rPr>
          <w:rFonts w:ascii="Times New Roman" w:hAnsi="Times New Roman" w:cs="Times New Roman"/>
          <w:sz w:val="24"/>
          <w:szCs w:val="24"/>
          <w:u w:val="single"/>
        </w:rPr>
        <w:t>choose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27241">
        <w:rPr>
          <w:rFonts w:ascii="Times New Roman" w:hAnsi="Times New Roman" w:cs="Times New Roman"/>
          <w:b/>
          <w:sz w:val="24"/>
          <w:szCs w:val="24"/>
        </w:rPr>
        <w:t xml:space="preserve">Marker Type </w:t>
      </w:r>
      <w:r>
        <w:rPr>
          <w:rFonts w:ascii="Times New Roman" w:hAnsi="Times New Roman" w:cs="Times New Roman"/>
          <w:sz w:val="24"/>
          <w:szCs w:val="24"/>
        </w:rPr>
        <w:t xml:space="preserve">from 'X' or 'O'. This marker type </w:t>
      </w:r>
      <w:r w:rsidRPr="00027241">
        <w:rPr>
          <w:rFonts w:ascii="Times New Roman" w:hAnsi="Times New Roman" w:cs="Times New Roman"/>
          <w:sz w:val="24"/>
          <w:szCs w:val="24"/>
          <w:u w:val="single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241">
        <w:rPr>
          <w:rFonts w:ascii="Times New Roman" w:hAnsi="Times New Roman" w:cs="Times New Roman"/>
          <w:sz w:val="24"/>
          <w:szCs w:val="24"/>
          <w:u w:val="single"/>
        </w:rPr>
        <w:t>represented by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27241">
        <w:rPr>
          <w:rFonts w:ascii="Times New Roman" w:hAnsi="Times New Roman" w:cs="Times New Roman"/>
          <w:b/>
          <w:sz w:val="24"/>
          <w:szCs w:val="24"/>
        </w:rPr>
        <w:t>Marker</w:t>
      </w:r>
      <w:r>
        <w:rPr>
          <w:rFonts w:ascii="Times New Roman" w:hAnsi="Times New Roman" w:cs="Times New Roman"/>
          <w:sz w:val="24"/>
          <w:szCs w:val="24"/>
        </w:rPr>
        <w:t xml:space="preserve"> placed by the player. A player can place 3, 4 or 5 marks in a game, to complete the game or win the game. A player is assigned the time limit by the </w:t>
      </w:r>
      <w:r w:rsidRPr="00027241">
        <w:rPr>
          <w:rFonts w:ascii="Times New Roman" w:hAnsi="Times New Roman" w:cs="Times New Roman"/>
          <w:b/>
          <w:sz w:val="24"/>
          <w:szCs w:val="24"/>
        </w:rPr>
        <w:t>Timer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Pr="00027241">
        <w:rPr>
          <w:rFonts w:ascii="Times New Roman" w:hAnsi="Times New Roman" w:cs="Times New Roman"/>
          <w:sz w:val="24"/>
          <w:szCs w:val="24"/>
          <w:u w:val="single"/>
        </w:rPr>
        <w:t>limits the time</w:t>
      </w:r>
      <w:r>
        <w:rPr>
          <w:rFonts w:ascii="Times New Roman" w:hAnsi="Times New Roman" w:cs="Times New Roman"/>
          <w:sz w:val="24"/>
          <w:szCs w:val="24"/>
        </w:rPr>
        <w:t xml:space="preserve"> in which the player can place a mark on the board. This timer is </w:t>
      </w:r>
      <w:r w:rsidRPr="00027241">
        <w:rPr>
          <w:rFonts w:ascii="Times New Roman" w:hAnsi="Times New Roman" w:cs="Times New Roman"/>
          <w:sz w:val="24"/>
          <w:szCs w:val="24"/>
          <w:u w:val="single"/>
        </w:rPr>
        <w:t>displayed</w:t>
      </w:r>
      <w:r>
        <w:rPr>
          <w:rFonts w:ascii="Times New Roman" w:hAnsi="Times New Roman" w:cs="Times New Roman"/>
          <w:sz w:val="24"/>
          <w:szCs w:val="24"/>
        </w:rPr>
        <w:t xml:space="preserve"> on the board. </w:t>
      </w:r>
    </w:p>
    <w:p w:rsidR="00D66626" w:rsidRDefault="00D66626" w:rsidP="00C733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TTT game includes a board which is </w:t>
      </w:r>
      <w:r w:rsidRPr="00027241">
        <w:rPr>
          <w:rFonts w:ascii="Times New Roman" w:hAnsi="Times New Roman" w:cs="Times New Roman"/>
          <w:sz w:val="24"/>
          <w:szCs w:val="24"/>
          <w:u w:val="single"/>
        </w:rPr>
        <w:t>composed of</w:t>
      </w:r>
      <w:r>
        <w:rPr>
          <w:rFonts w:ascii="Times New Roman" w:hAnsi="Times New Roman" w:cs="Times New Roman"/>
          <w:sz w:val="24"/>
          <w:szCs w:val="24"/>
        </w:rPr>
        <w:t xml:space="preserve"> 9 </w:t>
      </w:r>
      <w:r w:rsidRPr="00027241">
        <w:rPr>
          <w:rFonts w:ascii="Times New Roman" w:hAnsi="Times New Roman" w:cs="Times New Roman"/>
          <w:b/>
          <w:sz w:val="24"/>
          <w:szCs w:val="24"/>
        </w:rPr>
        <w:t>Unit of grids</w:t>
      </w:r>
      <w:r>
        <w:rPr>
          <w:rFonts w:ascii="Times New Roman" w:hAnsi="Times New Roman" w:cs="Times New Roman"/>
          <w:sz w:val="24"/>
          <w:szCs w:val="24"/>
        </w:rPr>
        <w:t xml:space="preserve">, that is the squares, on which a player is allowed to place a mark. TTT game also has a button to </w:t>
      </w:r>
      <w:r w:rsidRPr="00027241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the game </w:t>
      </w:r>
      <w:r w:rsidRPr="00027241">
        <w:rPr>
          <w:rFonts w:ascii="Times New Roman" w:hAnsi="Times New Roman" w:cs="Times New Roman"/>
          <w:b/>
          <w:sz w:val="24"/>
          <w:szCs w:val="24"/>
        </w:rPr>
        <w:t>Instruction</w:t>
      </w:r>
      <w:r>
        <w:rPr>
          <w:rFonts w:ascii="Times New Roman" w:hAnsi="Times New Roman" w:cs="Times New Roman"/>
          <w:sz w:val="24"/>
          <w:szCs w:val="24"/>
        </w:rPr>
        <w:t xml:space="preserve">. While a game is being played, TTT game will play the background </w:t>
      </w:r>
      <w:r w:rsidRPr="00027241">
        <w:rPr>
          <w:rFonts w:ascii="Times New Roman" w:hAnsi="Times New Roman" w:cs="Times New Roman"/>
          <w:b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 xml:space="preserve"> for its players for some additional entertainment. </w:t>
      </w:r>
    </w:p>
    <w:p w:rsidR="008C6A9A" w:rsidRDefault="008C6A9A" w:rsidP="00C733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5589" w:rsidRDefault="00161D1C" w:rsidP="00161D1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51505756"/>
      <w:r>
        <w:rPr>
          <w:rFonts w:ascii="Times New Roman" w:hAnsi="Times New Roman" w:cs="Times New Roman"/>
          <w:color w:val="auto"/>
          <w:sz w:val="28"/>
          <w:szCs w:val="28"/>
        </w:rPr>
        <w:t>1.2 Important a</w:t>
      </w:r>
      <w:r w:rsidR="00B55589" w:rsidRPr="00161D1C">
        <w:rPr>
          <w:rFonts w:ascii="Times New Roman" w:hAnsi="Times New Roman" w:cs="Times New Roman"/>
          <w:color w:val="auto"/>
          <w:sz w:val="28"/>
          <w:szCs w:val="28"/>
        </w:rPr>
        <w:t xml:space="preserve">ttributes of </w:t>
      </w:r>
      <w:r>
        <w:rPr>
          <w:rFonts w:ascii="Times New Roman" w:hAnsi="Times New Roman" w:cs="Times New Roman"/>
          <w:color w:val="auto"/>
          <w:sz w:val="28"/>
          <w:szCs w:val="28"/>
        </w:rPr>
        <w:t>the conceptual classes</w:t>
      </w:r>
      <w:bookmarkEnd w:id="2"/>
    </w:p>
    <w:p w:rsidR="00161D1C" w:rsidRPr="00161D1C" w:rsidRDefault="00161D1C" w:rsidP="00161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attributes of the given domain model includes:</w:t>
      </w:r>
    </w:p>
    <w:p w:rsidR="00B55589" w:rsidRDefault="00161D1C" w:rsidP="00B555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name- </w:t>
      </w:r>
      <w:r w:rsidR="00B55589">
        <w:rPr>
          <w:rFonts w:ascii="Times New Roman" w:hAnsi="Times New Roman" w:cs="Times New Roman"/>
          <w:sz w:val="24"/>
          <w:szCs w:val="24"/>
        </w:rPr>
        <w:t>Name of the player</w:t>
      </w:r>
    </w:p>
    <w:p w:rsidR="00B55589" w:rsidRDefault="009C0074" w:rsidP="00B555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play_turn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B55589">
        <w:rPr>
          <w:rFonts w:ascii="Times New Roman" w:hAnsi="Times New Roman" w:cs="Times New Roman"/>
          <w:sz w:val="24"/>
          <w:szCs w:val="24"/>
        </w:rPr>
        <w:t>Which player turn it is</w:t>
      </w:r>
    </w:p>
    <w:p w:rsidR="00B55589" w:rsidRDefault="00D463CD" w:rsidP="00B555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2.75pt;margin-top:53.75pt;width:348.75pt;height:33pt;z-index:251659264" filled="f" stroked="f">
            <v:textbox>
              <w:txbxContent>
                <w:p w:rsidR="00BB701C" w:rsidRPr="00BB701C" w:rsidRDefault="00BB701C" w:rsidP="00BB701C">
                  <w:pPr>
                    <w:pStyle w:val="Footer"/>
                    <w:rPr>
                      <w:rFonts w:ascii="Times New Roman" w:hAnsi="Times New Roman" w:cs="Times New Roman"/>
                      <w:color w:val="808080" w:themeColor="background1" w:themeShade="80"/>
                    </w:rPr>
                  </w:pPr>
                  <w:r w:rsidRPr="00BB701C">
                    <w:rPr>
                      <w:rFonts w:ascii="Times New Roman" w:hAnsi="Times New Roman" w:cs="Times New Roman"/>
                      <w:color w:val="808080" w:themeColor="background1" w:themeShade="80"/>
                    </w:rPr>
                    <w:t>*Note: All the conceptual class</w:t>
                  </w:r>
                  <w:r>
                    <w:rPr>
                      <w:rFonts w:ascii="Times New Roman" w:hAnsi="Times New Roman" w:cs="Times New Roman"/>
                      <w:color w:val="808080" w:themeColor="background1" w:themeShade="80"/>
                    </w:rPr>
                    <w:t>es</w:t>
                  </w:r>
                  <w:r w:rsidRPr="00BB701C">
                    <w:rPr>
                      <w:rFonts w:ascii="Times New Roman" w:hAnsi="Times New Roman" w:cs="Times New Roman"/>
                      <w:color w:val="808080" w:themeColor="background1" w:themeShade="80"/>
                    </w:rPr>
                    <w:t xml:space="preserve"> are made bold and all the association name</w:t>
                  </w:r>
                  <w:r w:rsidR="006F19CB">
                    <w:rPr>
                      <w:rFonts w:ascii="Times New Roman" w:hAnsi="Times New Roman" w:cs="Times New Roman"/>
                      <w:color w:val="808080" w:themeColor="background1" w:themeShade="80"/>
                    </w:rPr>
                    <w:t>s</w:t>
                  </w:r>
                  <w:r w:rsidRPr="00BB701C">
                    <w:rPr>
                      <w:rFonts w:ascii="Times New Roman" w:hAnsi="Times New Roman" w:cs="Times New Roman"/>
                      <w:color w:val="808080" w:themeColor="background1" w:themeShade="80"/>
                    </w:rPr>
                    <w:t xml:space="preserve"> are underlined for the readers to relate it with the diagram.</w:t>
                  </w:r>
                </w:p>
                <w:p w:rsidR="00BB701C" w:rsidRDefault="00BB701C"/>
              </w:txbxContent>
            </v:textbox>
          </v:shape>
        </w:pict>
      </w:r>
      <w:r w:rsidR="0091031E">
        <w:rPr>
          <w:rFonts w:ascii="Times New Roman" w:hAnsi="Times New Roman" w:cs="Times New Roman"/>
          <w:sz w:val="24"/>
          <w:szCs w:val="24"/>
        </w:rPr>
        <w:t xml:space="preserve">X/O- </w:t>
      </w:r>
      <w:r w:rsidR="00B55589">
        <w:rPr>
          <w:rFonts w:ascii="Times New Roman" w:hAnsi="Times New Roman" w:cs="Times New Roman"/>
          <w:sz w:val="24"/>
          <w:szCs w:val="24"/>
        </w:rPr>
        <w:t>Marker type of that player ('X' or 'O')</w:t>
      </w:r>
    </w:p>
    <w:p w:rsidR="00B55589" w:rsidRDefault="0091031E" w:rsidP="00B555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state- </w:t>
      </w:r>
      <w:r w:rsidR="00B5558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5558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B55589">
        <w:rPr>
          <w:rFonts w:ascii="Times New Roman" w:hAnsi="Times New Roman" w:cs="Times New Roman"/>
          <w:sz w:val="24"/>
          <w:szCs w:val="24"/>
        </w:rPr>
        <w:t xml:space="preserve"> value representing the State of grid to indicate whether the grid is empty of filled</w:t>
      </w:r>
    </w:p>
    <w:p w:rsidR="00B55589" w:rsidRDefault="001C034F" w:rsidP="00B555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win/tie/lose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55589">
        <w:rPr>
          <w:rFonts w:ascii="Times New Roman" w:hAnsi="Times New Roman" w:cs="Times New Roman"/>
          <w:sz w:val="24"/>
          <w:szCs w:val="24"/>
        </w:rPr>
        <w:t>Game result whether it is a tie, win or a loose.</w:t>
      </w:r>
    </w:p>
    <w:p w:rsidR="00234D6A" w:rsidRDefault="00234D6A" w:rsidP="00B555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limit- This is the</w:t>
      </w:r>
      <w:r w:rsidR="00776726">
        <w:rPr>
          <w:rFonts w:ascii="Times New Roman" w:hAnsi="Times New Roman" w:cs="Times New Roman"/>
          <w:sz w:val="24"/>
          <w:szCs w:val="24"/>
        </w:rPr>
        <w:t xml:space="preserve"> limit on the player's ability to make the move.</w:t>
      </w:r>
    </w:p>
    <w:p w:rsidR="00776726" w:rsidRDefault="00776726" w:rsidP="00B555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toatl_time_of_a_game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time of the game.</w:t>
      </w:r>
    </w:p>
    <w:p w:rsidR="00845353" w:rsidRPr="00845353" w:rsidRDefault="00845353" w:rsidP="008453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5353" w:rsidRDefault="00161D1C" w:rsidP="00161D1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51505757"/>
      <w:r w:rsidRPr="00161D1C"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="00845353" w:rsidRPr="00161D1C">
        <w:rPr>
          <w:rFonts w:ascii="Times New Roman" w:hAnsi="Times New Roman" w:cs="Times New Roman"/>
          <w:color w:val="auto"/>
          <w:sz w:val="28"/>
          <w:szCs w:val="28"/>
        </w:rPr>
        <w:t>Important multiplicities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between the conceptual classes</w:t>
      </w:r>
      <w:bookmarkEnd w:id="3"/>
    </w:p>
    <w:p w:rsidR="00161D1C" w:rsidRPr="00161D1C" w:rsidRDefault="00161D1C" w:rsidP="00161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important multiplicities between conceptual classes are: </w:t>
      </w:r>
    </w:p>
    <w:p w:rsidR="00845353" w:rsidRDefault="00845353" w:rsidP="008453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5353">
        <w:rPr>
          <w:rFonts w:ascii="Times New Roman" w:hAnsi="Times New Roman" w:cs="Times New Roman"/>
          <w:sz w:val="24"/>
          <w:szCs w:val="24"/>
        </w:rPr>
        <w:t xml:space="preserve">A player can mark on the board 3 times (winning condition in first try), 4 times or 5 times </w:t>
      </w:r>
      <w:r w:rsidR="00161D1C" w:rsidRPr="00845353">
        <w:rPr>
          <w:rFonts w:ascii="Times New Roman" w:hAnsi="Times New Roman" w:cs="Times New Roman"/>
          <w:sz w:val="24"/>
          <w:szCs w:val="24"/>
        </w:rPr>
        <w:t>(if</w:t>
      </w:r>
      <w:r w:rsidRPr="00845353">
        <w:rPr>
          <w:rFonts w:ascii="Times New Roman" w:hAnsi="Times New Roman" w:cs="Times New Roman"/>
          <w:sz w:val="24"/>
          <w:szCs w:val="24"/>
        </w:rPr>
        <w:t xml:space="preserve"> a tie)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5353" w:rsidRDefault="00845353" w:rsidP="008453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board has 9 units of grid</w:t>
      </w:r>
    </w:p>
    <w:p w:rsidR="00776726" w:rsidRDefault="00845353" w:rsidP="008453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game result will generate 0</w:t>
      </w:r>
      <w:r w:rsidR="00161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(if lost) or 1</w:t>
      </w:r>
      <w:r w:rsidR="00161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(if winning) gift </w:t>
      </w:r>
    </w:p>
    <w:p w:rsidR="00776726" w:rsidRDefault="00776726" w:rsidP="008453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can be 1 (in case of human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player game) or 2 (in case of human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 player game) players in a game with 1 board.</w:t>
      </w:r>
    </w:p>
    <w:p w:rsidR="00776726" w:rsidRDefault="00776726" w:rsidP="008453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first player is allowed to choose the game level.</w:t>
      </w:r>
    </w:p>
    <w:p w:rsidR="00776726" w:rsidRDefault="00776726" w:rsidP="008453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 only first player is allowed to select the marker type.</w:t>
      </w:r>
    </w:p>
    <w:p w:rsidR="00B55589" w:rsidRPr="00776726" w:rsidRDefault="00776726" w:rsidP="007767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player will be given 0(if lost) or 1(if won) gift.</w:t>
      </w:r>
      <w:r w:rsidR="00B55589" w:rsidRPr="00776726">
        <w:rPr>
          <w:rFonts w:ascii="Times New Roman" w:hAnsi="Times New Roman" w:cs="Times New Roman"/>
          <w:sz w:val="24"/>
          <w:szCs w:val="24"/>
        </w:rPr>
        <w:br w:type="page"/>
      </w:r>
    </w:p>
    <w:p w:rsidR="008C6A9A" w:rsidRPr="008C6A9A" w:rsidRDefault="00161D1C" w:rsidP="00066513">
      <w:pPr>
        <w:pStyle w:val="Heading2"/>
      </w:pPr>
      <w:bookmarkStart w:id="4" w:name="_Toc45150575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1.4</w:t>
      </w:r>
      <w:r w:rsidR="00B55589" w:rsidRPr="00B55589">
        <w:rPr>
          <w:rFonts w:ascii="Times New Roman" w:hAnsi="Times New Roman" w:cs="Times New Roman"/>
          <w:color w:val="auto"/>
          <w:sz w:val="28"/>
          <w:szCs w:val="28"/>
        </w:rPr>
        <w:t xml:space="preserve"> Domain Model </w:t>
      </w:r>
      <w:r w:rsidR="008C6A9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181225"/>
            <wp:positionH relativeFrom="margin">
              <wp:align>center</wp:align>
            </wp:positionH>
            <wp:positionV relativeFrom="margin">
              <wp:align>center</wp:align>
            </wp:positionV>
            <wp:extent cx="7305675" cy="5751195"/>
            <wp:effectExtent l="0" t="781050" r="0" b="763905"/>
            <wp:wrapSquare wrapText="bothSides"/>
            <wp:docPr id="6" name="Picture 2" descr="C:\Users\pc\Desktop\Domain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Domain mod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05675" cy="575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4"/>
    </w:p>
    <w:sectPr w:rsidR="008C6A9A" w:rsidRPr="008C6A9A" w:rsidSect="000328AA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6EB" w:rsidRDefault="00BA26EB" w:rsidP="00B55589">
      <w:pPr>
        <w:spacing w:after="0" w:line="240" w:lineRule="auto"/>
      </w:pPr>
      <w:r>
        <w:separator/>
      </w:r>
    </w:p>
  </w:endnote>
  <w:endnote w:type="continuationSeparator" w:id="0">
    <w:p w:rsidR="00BA26EB" w:rsidRDefault="00BA26EB" w:rsidP="00B5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8AA" w:rsidRDefault="000328AA" w:rsidP="000328AA">
    <w:pPr>
      <w:pStyle w:val="Footer"/>
      <w:ind w:firstLine="7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7107"/>
      <w:docPartObj>
        <w:docPartGallery w:val="Page Numbers (Bottom of Page)"/>
        <w:docPartUnique/>
      </w:docPartObj>
    </w:sdtPr>
    <w:sdtContent>
      <w:p w:rsidR="000328AA" w:rsidRDefault="00D463CD">
        <w:pPr>
          <w:pStyle w:val="Footer"/>
          <w:jc w:val="center"/>
        </w:pPr>
        <w:fldSimple w:instr=" PAGE   \* MERGEFORMAT ">
          <w:r w:rsidR="00293338">
            <w:rPr>
              <w:noProof/>
            </w:rPr>
            <w:t>2</w:t>
          </w:r>
        </w:fldSimple>
      </w:p>
    </w:sdtContent>
  </w:sdt>
  <w:p w:rsidR="000328AA" w:rsidRDefault="000328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7105"/>
      <w:docPartObj>
        <w:docPartGallery w:val="Page Numbers (Bottom of Page)"/>
        <w:docPartUnique/>
      </w:docPartObj>
    </w:sdtPr>
    <w:sdtContent>
      <w:p w:rsidR="000328AA" w:rsidRDefault="00D463CD">
        <w:pPr>
          <w:pStyle w:val="Footer"/>
          <w:jc w:val="center"/>
        </w:pPr>
        <w:fldSimple w:instr=" PAGE   \* MERGEFORMAT ">
          <w:r w:rsidR="000328AA">
            <w:rPr>
              <w:noProof/>
            </w:rPr>
            <w:t>1</w:t>
          </w:r>
        </w:fldSimple>
      </w:p>
    </w:sdtContent>
  </w:sdt>
  <w:p w:rsidR="000328AA" w:rsidRDefault="000328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6EB" w:rsidRDefault="00BA26EB" w:rsidP="00B55589">
      <w:pPr>
        <w:spacing w:after="0" w:line="240" w:lineRule="auto"/>
      </w:pPr>
      <w:r>
        <w:separator/>
      </w:r>
    </w:p>
  </w:footnote>
  <w:footnote w:type="continuationSeparator" w:id="0">
    <w:p w:rsidR="00BA26EB" w:rsidRDefault="00BA26EB" w:rsidP="00B55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589" w:rsidRPr="00646FB1" w:rsidRDefault="00B55589" w:rsidP="00B55589">
    <w:pPr>
      <w:tabs>
        <w:tab w:val="center" w:pos="4680"/>
        <w:tab w:val="right" w:pos="9360"/>
      </w:tabs>
      <w:rPr>
        <w:rFonts w:ascii="Arial" w:hAnsi="Arial" w:cs="Arial"/>
        <w:sz w:val="20"/>
      </w:rPr>
    </w:pPr>
    <w:r w:rsidRPr="00415353">
      <w:rPr>
        <w:b/>
        <w:caps/>
        <w:noProof/>
      </w:rPr>
      <w:drawing>
        <wp:inline distT="0" distB="0" distL="0" distR="0">
          <wp:extent cx="1308735" cy="366781"/>
          <wp:effectExtent l="0" t="0" r="0" b="0"/>
          <wp:docPr id="1" name="图片 1" descr="Description: logo_concordia_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_concordia_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063" cy="38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46FB1">
      <w:rPr>
        <w:rFonts w:ascii="Arial" w:hAnsi="Arial" w:cs="Arial"/>
        <w:sz w:val="20"/>
      </w:rPr>
      <w:tab/>
    </w:r>
    <w:r w:rsidRPr="00646FB1">
      <w:rPr>
        <w:rFonts w:ascii="Arial" w:hAnsi="Arial" w:cs="Arial"/>
        <w:sz w:val="20"/>
      </w:rPr>
      <w:tab/>
    </w:r>
    <w:r w:rsidRPr="00B55589">
      <w:rPr>
        <w:rFonts w:ascii="Times New Roman" w:hAnsi="Times New Roman" w:cs="Times New Roman"/>
        <w:sz w:val="24"/>
        <w:szCs w:val="24"/>
      </w:rPr>
      <w:t xml:space="preserve">  SOEN6011</w:t>
    </w:r>
  </w:p>
  <w:p w:rsidR="00B55589" w:rsidRPr="00646FB1" w:rsidRDefault="00B55589" w:rsidP="00B55589">
    <w:pPr>
      <w:pStyle w:val="Header"/>
      <w:rPr>
        <w:sz w:val="20"/>
      </w:rPr>
    </w:pPr>
    <w:r>
      <w:rPr>
        <w:rFonts w:ascii="Arial" w:hAnsi="Arial" w:cs="Arial" w:hint="eastAsia"/>
        <w:sz w:val="20"/>
      </w:rPr>
      <w:t xml:space="preserve">                                                                                                                                                     </w:t>
    </w:r>
    <w:r w:rsidRPr="00646FB1">
      <w:rPr>
        <w:rFonts w:ascii="Arial" w:hAnsi="Arial" w:cs="Arial"/>
        <w:sz w:val="20"/>
      </w:rPr>
      <w:t xml:space="preserve">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E4B8C"/>
    <w:multiLevelType w:val="hybridMultilevel"/>
    <w:tmpl w:val="EF6C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61D6B"/>
    <w:multiLevelType w:val="hybridMultilevel"/>
    <w:tmpl w:val="8F66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D4568"/>
    <w:multiLevelType w:val="hybridMultilevel"/>
    <w:tmpl w:val="BAD4E042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5B466337"/>
    <w:multiLevelType w:val="hybridMultilevel"/>
    <w:tmpl w:val="E236EA76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1BDA"/>
    <w:rsid w:val="00027241"/>
    <w:rsid w:val="000328AA"/>
    <w:rsid w:val="00066513"/>
    <w:rsid w:val="000D73D2"/>
    <w:rsid w:val="000E1E6B"/>
    <w:rsid w:val="00161D1C"/>
    <w:rsid w:val="001C034F"/>
    <w:rsid w:val="00234D6A"/>
    <w:rsid w:val="002369EE"/>
    <w:rsid w:val="00293338"/>
    <w:rsid w:val="002D1559"/>
    <w:rsid w:val="002D554C"/>
    <w:rsid w:val="003F150B"/>
    <w:rsid w:val="004E0BD0"/>
    <w:rsid w:val="0051625C"/>
    <w:rsid w:val="006664EB"/>
    <w:rsid w:val="00694B6B"/>
    <w:rsid w:val="006B6FA6"/>
    <w:rsid w:val="006F19CB"/>
    <w:rsid w:val="00766DE1"/>
    <w:rsid w:val="00776726"/>
    <w:rsid w:val="007C6BDF"/>
    <w:rsid w:val="00845353"/>
    <w:rsid w:val="008C6A9A"/>
    <w:rsid w:val="008E760F"/>
    <w:rsid w:val="0091031E"/>
    <w:rsid w:val="009B71D2"/>
    <w:rsid w:val="009C0074"/>
    <w:rsid w:val="009C390F"/>
    <w:rsid w:val="009E7018"/>
    <w:rsid w:val="00B10203"/>
    <w:rsid w:val="00B55589"/>
    <w:rsid w:val="00B709D2"/>
    <w:rsid w:val="00BA26EB"/>
    <w:rsid w:val="00BB701C"/>
    <w:rsid w:val="00C733C5"/>
    <w:rsid w:val="00CD2B85"/>
    <w:rsid w:val="00D463CD"/>
    <w:rsid w:val="00D66626"/>
    <w:rsid w:val="00DB1BDA"/>
    <w:rsid w:val="00E12128"/>
    <w:rsid w:val="00E35B79"/>
    <w:rsid w:val="00E41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D2"/>
  </w:style>
  <w:style w:type="paragraph" w:styleId="Heading1">
    <w:name w:val="heading 1"/>
    <w:basedOn w:val="Normal"/>
    <w:next w:val="Normal"/>
    <w:link w:val="Heading1Char"/>
    <w:uiPriority w:val="9"/>
    <w:qFormat/>
    <w:rsid w:val="00B55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55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89"/>
  </w:style>
  <w:style w:type="paragraph" w:styleId="Footer">
    <w:name w:val="footer"/>
    <w:basedOn w:val="Normal"/>
    <w:link w:val="FooterChar"/>
    <w:uiPriority w:val="99"/>
    <w:unhideWhenUsed/>
    <w:rsid w:val="00B55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89"/>
  </w:style>
  <w:style w:type="paragraph" w:styleId="BalloonText">
    <w:name w:val="Balloon Text"/>
    <w:basedOn w:val="Normal"/>
    <w:link w:val="BalloonTextChar"/>
    <w:uiPriority w:val="99"/>
    <w:semiHidden/>
    <w:unhideWhenUsed/>
    <w:rsid w:val="00B5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8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55589"/>
    <w:pPr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55589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link w:val="TitleChar"/>
    <w:qFormat/>
    <w:rsid w:val="00B55589"/>
    <w:pPr>
      <w:spacing w:after="0" w:line="240" w:lineRule="auto"/>
      <w:jc w:val="center"/>
    </w:pPr>
    <w:rPr>
      <w:rFonts w:ascii="Arial" w:eastAsiaTheme="minorEastAsia" w:hAnsi="Arial" w:cs="Arial"/>
      <w:b/>
      <w:bCs/>
      <w:sz w:val="36"/>
      <w:szCs w:val="36"/>
      <w:lang w:eastAsia="zh-CN"/>
    </w:rPr>
  </w:style>
  <w:style w:type="character" w:customStyle="1" w:styleId="TitleChar">
    <w:name w:val="Title Char"/>
    <w:basedOn w:val="DefaultParagraphFont"/>
    <w:link w:val="Title"/>
    <w:rsid w:val="00B55589"/>
    <w:rPr>
      <w:rFonts w:ascii="Arial" w:eastAsiaTheme="minorEastAsia" w:hAnsi="Arial" w:cs="Arial"/>
      <w:b/>
      <w:bCs/>
      <w:sz w:val="36"/>
      <w:szCs w:val="36"/>
      <w:lang w:eastAsia="zh-CN"/>
    </w:rPr>
  </w:style>
  <w:style w:type="paragraph" w:customStyle="1" w:styleId="Cover-title">
    <w:name w:val="Cover-title"/>
    <w:basedOn w:val="Normal"/>
    <w:rsid w:val="00B55589"/>
    <w:pPr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caps/>
      <w:sz w:val="32"/>
      <w:szCs w:val="24"/>
      <w:lang w:eastAsia="zh-CN"/>
    </w:rPr>
  </w:style>
  <w:style w:type="character" w:styleId="Hyperlink">
    <w:name w:val="Hyperlink"/>
    <w:uiPriority w:val="99"/>
    <w:rsid w:val="00B5558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5589"/>
  </w:style>
  <w:style w:type="character" w:customStyle="1" w:styleId="Heading1Char">
    <w:name w:val="Heading 1 Char"/>
    <w:basedOn w:val="DefaultParagraphFont"/>
    <w:link w:val="Heading1"/>
    <w:uiPriority w:val="9"/>
    <w:rsid w:val="00B55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558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9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09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09D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0E1E6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CE992-0800-4546-BC79-7790726F2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2016-05-20T14:52:00Z</cp:lastPrinted>
  <dcterms:created xsi:type="dcterms:W3CDTF">2016-05-20T14:55:00Z</dcterms:created>
  <dcterms:modified xsi:type="dcterms:W3CDTF">2016-05-20T15:07:00Z</dcterms:modified>
</cp:coreProperties>
</file>