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D67BC" w14:textId="51D382C9" w:rsidR="005C783E" w:rsidRDefault="00E5092B">
      <w:r>
        <w:t xml:space="preserve">This challenge was interesting because it was from a twitter post. </w:t>
      </w:r>
    </w:p>
    <w:p w14:paraId="3A4D3029" w14:textId="041A8FB8" w:rsidR="00E5092B" w:rsidRDefault="000343B2">
      <w:r>
        <w:rPr>
          <w:noProof/>
        </w:rPr>
        <w:drawing>
          <wp:inline distT="0" distB="0" distL="0" distR="0" wp14:anchorId="420BA026" wp14:editId="530BBB3A">
            <wp:extent cx="5705475" cy="201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2BB0" w14:textId="53DD9ABC" w:rsidR="000343B2" w:rsidRDefault="000343B2">
      <w:r>
        <w:rPr>
          <w:noProof/>
        </w:rPr>
        <w:drawing>
          <wp:inline distT="0" distB="0" distL="0" distR="0" wp14:anchorId="6DBA2E88" wp14:editId="1A97FD50">
            <wp:extent cx="569595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12BB" w14:textId="27AD8D16" w:rsidR="000343B2" w:rsidRDefault="006611C4">
      <w:r>
        <w:t>The link leads to the download page for the following image:</w:t>
      </w:r>
    </w:p>
    <w:p w14:paraId="248F3F9E" w14:textId="21D35665" w:rsidR="006611C4" w:rsidRDefault="00587343">
      <w:r>
        <w:rPr>
          <w:noProof/>
        </w:rPr>
        <w:drawing>
          <wp:inline distT="0" distB="0" distL="0" distR="0" wp14:anchorId="3EAC143C" wp14:editId="2B1FA523">
            <wp:extent cx="3749875" cy="22574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681" cy="226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F4F50" w14:textId="480C495B" w:rsidR="006611C4" w:rsidRDefault="00CD668A">
      <w:r>
        <w:lastRenderedPageBreak/>
        <w:t xml:space="preserve">Once you have downloaded the page, you will want to open it using some version of Linux so that you have </w:t>
      </w:r>
      <w:r w:rsidR="00D5468B">
        <w:t>access to a variety to hacker tools that will assist you on this journey.</w:t>
      </w:r>
      <w:r w:rsidR="001B616C">
        <w:t xml:space="preserve"> The first thing I did was create a </w:t>
      </w:r>
      <w:r w:rsidR="001B616C">
        <w:rPr>
          <w:b/>
        </w:rPr>
        <w:t>giraffe</w:t>
      </w:r>
      <w:r w:rsidR="001B616C">
        <w:t xml:space="preserve"> directory so that I can keep everything remotely organized. </w:t>
      </w:r>
      <w:proofErr w:type="gramStart"/>
      <w:r w:rsidR="001B616C">
        <w:t>So</w:t>
      </w:r>
      <w:proofErr w:type="gramEnd"/>
      <w:r w:rsidR="001B616C">
        <w:t xml:space="preserve"> what do we know from our challenge prompt? </w:t>
      </w:r>
    </w:p>
    <w:p w14:paraId="1A66F1A4" w14:textId="2C746B16" w:rsidR="00260D0C" w:rsidRDefault="00260D0C" w:rsidP="00260D0C">
      <w:pPr>
        <w:pStyle w:val="ListParagraph"/>
        <w:numPr>
          <w:ilvl w:val="0"/>
          <w:numId w:val="1"/>
        </w:numPr>
      </w:pPr>
      <w:r>
        <w:t>We are trying to get a link to a Discord server as the flag</w:t>
      </w:r>
    </w:p>
    <w:p w14:paraId="093CE4C4" w14:textId="59E0C249" w:rsidR="00260D0C" w:rsidRDefault="00260D0C" w:rsidP="00260D0C">
      <w:pPr>
        <w:pStyle w:val="ListParagraph"/>
        <w:numPr>
          <w:ilvl w:val="0"/>
          <w:numId w:val="1"/>
        </w:numPr>
      </w:pPr>
      <w:r>
        <w:t xml:space="preserve">There is a secret service running on </w:t>
      </w:r>
      <w:r w:rsidR="005B00B9">
        <w:t>some remote server, link or IP unknown</w:t>
      </w:r>
    </w:p>
    <w:p w14:paraId="5C136FA8" w14:textId="138BCDB5" w:rsidR="005B00B9" w:rsidRDefault="00E9647F" w:rsidP="00260D0C">
      <w:pPr>
        <w:pStyle w:val="ListParagraph"/>
        <w:numPr>
          <w:ilvl w:val="0"/>
          <w:numId w:val="1"/>
        </w:numPr>
      </w:pPr>
      <w:r>
        <w:t>We are given an image file</w:t>
      </w:r>
    </w:p>
    <w:p w14:paraId="755F6028" w14:textId="0B73E37A" w:rsidR="00A068B1" w:rsidRDefault="00A068B1" w:rsidP="00260D0C">
      <w:pPr>
        <w:pStyle w:val="ListParagraph"/>
        <w:numPr>
          <w:ilvl w:val="0"/>
          <w:numId w:val="1"/>
        </w:numPr>
      </w:pPr>
      <w:r>
        <w:t>A password file (rockyou.txt) is given, so there will be some level of cracking involved</w:t>
      </w:r>
    </w:p>
    <w:p w14:paraId="4C757485" w14:textId="32522F20" w:rsidR="00FE2CE6" w:rsidRDefault="0011141F" w:rsidP="00FE2CE6">
      <w:pPr>
        <w:pStyle w:val="ListParagraph"/>
        <w:numPr>
          <w:ilvl w:val="0"/>
          <w:numId w:val="1"/>
        </w:numPr>
      </w:pPr>
      <w:r>
        <w:t xml:space="preserve">Touching port 65000 is </w:t>
      </w:r>
      <w:r w:rsidR="00C7641A">
        <w:t>out of question</w:t>
      </w:r>
      <w:r w:rsidR="00CC270D">
        <w:t xml:space="preserve"> (or is it?)</w:t>
      </w:r>
    </w:p>
    <w:p w14:paraId="0F3B8FCF" w14:textId="1DB1E39B" w:rsidR="006611C4" w:rsidRDefault="00A47368" w:rsidP="00FE2CE6">
      <w:pPr>
        <w:ind w:left="360"/>
      </w:pPr>
      <w:proofErr w:type="gramStart"/>
      <w:r>
        <w:t>So</w:t>
      </w:r>
      <w:proofErr w:type="gramEnd"/>
      <w:r>
        <w:t xml:space="preserve"> the first thing you should think about when trying to find hidden data in a file is to test out the </w:t>
      </w:r>
      <w:proofErr w:type="spellStart"/>
      <w:r w:rsidRPr="00FE2CE6">
        <w:rPr>
          <w:b/>
        </w:rPr>
        <w:t>binwalk</w:t>
      </w:r>
      <w:proofErr w:type="spellEnd"/>
      <w:r>
        <w:t xml:space="preserve"> command</w:t>
      </w:r>
      <w:r w:rsidR="009F0AEC">
        <w:t xml:space="preserve">, a </w:t>
      </w:r>
      <w:r w:rsidR="009F0AEC" w:rsidRPr="009F0AEC">
        <w:t>tool for searching binary images for embedded files and executable code</w:t>
      </w:r>
      <w:r>
        <w:t xml:space="preserve">. </w:t>
      </w:r>
      <w:r w:rsidR="007E2A27">
        <w:t xml:space="preserve">I was already aware of this technique from other </w:t>
      </w:r>
      <w:r w:rsidR="0020022D">
        <w:t>CTF challenges</w:t>
      </w:r>
      <w:r w:rsidR="007E2A27">
        <w:t xml:space="preserve">, but luckily </w:t>
      </w:r>
      <w:r w:rsidR="0020022D">
        <w:t>our giraffe friend gives us a hint in case you are unfamiliar:</w:t>
      </w:r>
    </w:p>
    <w:p w14:paraId="16C5DC7D" w14:textId="4EFC2973" w:rsidR="006611C4" w:rsidRDefault="006611C4">
      <w:r>
        <w:rPr>
          <w:noProof/>
        </w:rPr>
        <w:drawing>
          <wp:inline distT="0" distB="0" distL="0" distR="0" wp14:anchorId="12337F71" wp14:editId="5CACCDD8">
            <wp:extent cx="5686425" cy="93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10F2" w14:textId="1BA32C69" w:rsidR="00273F8A" w:rsidRDefault="00EE15D2">
      <w:r>
        <w:t>So first, let’s try and extract that data from the image:</w:t>
      </w:r>
    </w:p>
    <w:p w14:paraId="5DEB6613" w14:textId="0A33A733" w:rsidR="00EE15D2" w:rsidRDefault="00EE15D2">
      <w:r>
        <w:rPr>
          <w:noProof/>
        </w:rPr>
        <w:drawing>
          <wp:inline distT="0" distB="0" distL="0" distR="0" wp14:anchorId="42542E62" wp14:editId="409961F8">
            <wp:extent cx="5943600" cy="961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F36A" w14:textId="76E4BED0" w:rsidR="004464B7" w:rsidRDefault="004464B7" w:rsidP="00B67A73">
      <w:pPr>
        <w:tabs>
          <w:tab w:val="left" w:pos="3750"/>
        </w:tabs>
      </w:pPr>
      <w:proofErr w:type="gramStart"/>
      <w:r>
        <w:t>So</w:t>
      </w:r>
      <w:proofErr w:type="gramEnd"/>
      <w:r>
        <w:t xml:space="preserve"> besides the jpg data</w:t>
      </w:r>
      <w:r w:rsidR="00B67A73">
        <w:t xml:space="preserve"> of the image, there is a zip archive, which is just a zipped file. Running the command again with</w:t>
      </w:r>
      <w:r w:rsidR="00E1491F">
        <w:t xml:space="preserve"> the</w:t>
      </w:r>
      <w:r w:rsidR="00B67A73">
        <w:t xml:space="preserve"> </w:t>
      </w:r>
      <w:r w:rsidR="00B67A73" w:rsidRPr="00B67A73">
        <w:rPr>
          <w:b/>
        </w:rPr>
        <w:t>-x</w:t>
      </w:r>
      <w:r w:rsidR="00E1491F">
        <w:rPr>
          <w:b/>
        </w:rPr>
        <w:t xml:space="preserve"> </w:t>
      </w:r>
      <w:r w:rsidR="00E1491F">
        <w:t>tag</w:t>
      </w:r>
      <w:r w:rsidR="00B67A73">
        <w:rPr>
          <w:b/>
        </w:rPr>
        <w:t xml:space="preserve"> </w:t>
      </w:r>
      <w:r w:rsidR="00B67A73">
        <w:t>will actually extract the file.</w:t>
      </w:r>
      <w:r w:rsidR="00F664FB">
        <w:t xml:space="preserve"> If you are unsure which command to use to unzip the archive,</w:t>
      </w:r>
      <w:r w:rsidR="00C9175C">
        <w:t xml:space="preserve"> </w:t>
      </w:r>
      <w:r w:rsidR="00F664FB">
        <w:t>u</w:t>
      </w:r>
      <w:r w:rsidR="00C9175C">
        <w:t xml:space="preserve">sing the </w:t>
      </w:r>
      <w:r w:rsidR="00C9175C" w:rsidRPr="00C9175C">
        <w:rPr>
          <w:b/>
        </w:rPr>
        <w:t>file</w:t>
      </w:r>
      <w:r w:rsidR="00C9175C" w:rsidRPr="00C9175C">
        <w:t xml:space="preserve"> command on</w:t>
      </w:r>
      <w:r w:rsidR="00C9175C">
        <w:t xml:space="preserve"> the resulting image can </w:t>
      </w:r>
      <w:r w:rsidR="00F664FB">
        <w:t>help</w:t>
      </w:r>
      <w:r w:rsidR="002977EB">
        <w:t>.</w:t>
      </w:r>
    </w:p>
    <w:p w14:paraId="6D2D1BD8" w14:textId="79C97BA9" w:rsidR="002977EB" w:rsidRDefault="002977EB" w:rsidP="00B67A73">
      <w:pPr>
        <w:tabs>
          <w:tab w:val="left" w:pos="3750"/>
        </w:tabs>
      </w:pPr>
      <w:r>
        <w:rPr>
          <w:noProof/>
        </w:rPr>
        <w:drawing>
          <wp:inline distT="0" distB="0" distL="0" distR="0" wp14:anchorId="1115E015" wp14:editId="0F4233CA">
            <wp:extent cx="4600575" cy="333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B848" w14:textId="7BFAB335" w:rsidR="004F1E44" w:rsidRDefault="00EA60C4" w:rsidP="00B67A73">
      <w:pPr>
        <w:tabs>
          <w:tab w:val="left" w:pos="3750"/>
        </w:tabs>
      </w:pPr>
      <w:r>
        <w:t xml:space="preserve">Since it is just a zip file, we unzip it using the following command: </w:t>
      </w:r>
    </w:p>
    <w:p w14:paraId="6A71BB55" w14:textId="5F65303D" w:rsidR="004F1E44" w:rsidRDefault="002047D7" w:rsidP="00B67A73">
      <w:pPr>
        <w:tabs>
          <w:tab w:val="left" w:pos="375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7D544D" wp14:editId="73D4EA21">
            <wp:simplePos x="914400" y="7458075"/>
            <wp:positionH relativeFrom="column">
              <wp:align>left</wp:align>
            </wp:positionH>
            <wp:positionV relativeFrom="paragraph">
              <wp:align>top</wp:align>
            </wp:positionV>
            <wp:extent cx="4276725" cy="5143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5286">
        <w:br w:type="textWrapping" w:clear="all"/>
      </w:r>
      <w:proofErr w:type="gramStart"/>
      <w:r w:rsidR="00265286">
        <w:t>So</w:t>
      </w:r>
      <w:proofErr w:type="gramEnd"/>
      <w:r w:rsidR="00265286">
        <w:t xml:space="preserve"> the file is zipped with a password, meaning we can’t actually unzip it unless we know the password. When you don’t have a password you must crack it, and </w:t>
      </w:r>
      <w:r w:rsidR="00A01BA1">
        <w:t>luckily,</w:t>
      </w:r>
      <w:r w:rsidR="00265286">
        <w:t xml:space="preserve"> we received a hint with a </w:t>
      </w:r>
      <w:r w:rsidR="00A01BA1">
        <w:t>wordlist,</w:t>
      </w:r>
      <w:r w:rsidR="00265286">
        <w:t xml:space="preserve"> so we will try that first.</w:t>
      </w:r>
      <w:r w:rsidR="00A01BA1">
        <w:t xml:space="preserve"> Google searching for rockyou.txt leads to a GitHub page, from which we can download the </w:t>
      </w:r>
      <w:r w:rsidR="00A03B84">
        <w:t>text file. Be sure that the text file is in the same directory as your zip file, type the following command:</w:t>
      </w:r>
    </w:p>
    <w:p w14:paraId="47F8884D" w14:textId="15378F53" w:rsidR="00A03B84" w:rsidRDefault="009F22C8" w:rsidP="00B67A73">
      <w:pPr>
        <w:tabs>
          <w:tab w:val="left" w:pos="3750"/>
        </w:tabs>
      </w:pPr>
      <w:r>
        <w:rPr>
          <w:noProof/>
        </w:rPr>
        <w:lastRenderedPageBreak/>
        <w:drawing>
          <wp:inline distT="0" distB="0" distL="0" distR="0" wp14:anchorId="0F822E15" wp14:editId="77EAE1A2">
            <wp:extent cx="5943600" cy="781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53BC" w14:textId="18FED710" w:rsidR="00D555C3" w:rsidRDefault="009F22C8" w:rsidP="00B67A73">
      <w:pPr>
        <w:tabs>
          <w:tab w:val="left" w:pos="3750"/>
        </w:tabs>
      </w:pPr>
      <w:proofErr w:type="spellStart"/>
      <w:r w:rsidRPr="009F22C8">
        <w:rPr>
          <w:b/>
        </w:rPr>
        <w:t>Frcrackzip</w:t>
      </w:r>
      <w:proofErr w:type="spellEnd"/>
      <w:r>
        <w:t xml:space="preserve"> is the name of the tool</w:t>
      </w:r>
      <w:r w:rsidR="00275047">
        <w:t xml:space="preserve">. </w:t>
      </w:r>
      <w:r w:rsidR="00D555C3">
        <w:t>Here is an explanation of its components (tags are case sensitive):</w:t>
      </w:r>
    </w:p>
    <w:p w14:paraId="628829F7" w14:textId="77777777" w:rsidR="00D555C3" w:rsidRDefault="00275047" w:rsidP="00D555C3">
      <w:pPr>
        <w:pStyle w:val="ListParagraph"/>
        <w:numPr>
          <w:ilvl w:val="0"/>
          <w:numId w:val="2"/>
        </w:numPr>
        <w:tabs>
          <w:tab w:val="left" w:pos="3750"/>
        </w:tabs>
      </w:pPr>
      <w:r>
        <w:t xml:space="preserve">The -v tag gives a more verbose output, </w:t>
      </w:r>
    </w:p>
    <w:p w14:paraId="5D18AE43" w14:textId="216E8686" w:rsidR="00D555C3" w:rsidRDefault="00275047" w:rsidP="00D555C3">
      <w:pPr>
        <w:pStyle w:val="ListParagraph"/>
        <w:numPr>
          <w:ilvl w:val="0"/>
          <w:numId w:val="2"/>
        </w:numPr>
        <w:tabs>
          <w:tab w:val="left" w:pos="3750"/>
        </w:tabs>
      </w:pPr>
      <w:r>
        <w:t>-D specifies that we will be using a dictionary attack rather than brute force</w:t>
      </w:r>
      <w:r w:rsidR="00FC65CD">
        <w:t xml:space="preserve"> </w:t>
      </w:r>
    </w:p>
    <w:p w14:paraId="51E714ED" w14:textId="76382750" w:rsidR="004F1E44" w:rsidRDefault="00FC65CD" w:rsidP="00D555C3">
      <w:pPr>
        <w:pStyle w:val="ListParagraph"/>
        <w:numPr>
          <w:ilvl w:val="0"/>
          <w:numId w:val="2"/>
        </w:numPr>
        <w:tabs>
          <w:tab w:val="left" w:pos="3750"/>
        </w:tabs>
      </w:pPr>
      <w:r>
        <w:t>-u will make the tool actually test the passwords on our zipped file rather than just parsing the wordlist for valid passwords</w:t>
      </w:r>
    </w:p>
    <w:p w14:paraId="63492F3B" w14:textId="773FE737" w:rsidR="005E07A5" w:rsidRDefault="005E07A5" w:rsidP="00D555C3">
      <w:pPr>
        <w:pStyle w:val="ListParagraph"/>
        <w:numPr>
          <w:ilvl w:val="0"/>
          <w:numId w:val="2"/>
        </w:numPr>
        <w:tabs>
          <w:tab w:val="left" w:pos="3750"/>
        </w:tabs>
      </w:pPr>
      <w:r>
        <w:t>-p is to specify the wordlist, rockyou.txt in our case</w:t>
      </w:r>
    </w:p>
    <w:p w14:paraId="65E7F2AA" w14:textId="2250C818" w:rsidR="005E07A5" w:rsidRDefault="005E07A5" w:rsidP="00D555C3">
      <w:pPr>
        <w:pStyle w:val="ListParagraph"/>
        <w:numPr>
          <w:ilvl w:val="0"/>
          <w:numId w:val="2"/>
        </w:numPr>
        <w:tabs>
          <w:tab w:val="left" w:pos="3750"/>
        </w:tabs>
      </w:pPr>
      <w:r>
        <w:t>A1A7.zip is our zipped file in question</w:t>
      </w:r>
    </w:p>
    <w:p w14:paraId="10190894" w14:textId="674384F2" w:rsidR="00F1145B" w:rsidRDefault="00F1145B" w:rsidP="00F1145B">
      <w:pPr>
        <w:tabs>
          <w:tab w:val="left" w:pos="3750"/>
        </w:tabs>
      </w:pPr>
      <w:r>
        <w:t>You can see that it finds the password, set to “</w:t>
      </w:r>
      <w:proofErr w:type="spellStart"/>
      <w:r>
        <w:t>letmein</w:t>
      </w:r>
      <w:proofErr w:type="spellEnd"/>
      <w:r>
        <w:t xml:space="preserve">”. Re-running the </w:t>
      </w:r>
      <w:r>
        <w:rPr>
          <w:b/>
        </w:rPr>
        <w:t>unzip</w:t>
      </w:r>
      <w:r w:rsidRPr="00F1145B">
        <w:t xml:space="preserve"> command</w:t>
      </w:r>
      <w:r>
        <w:t xml:space="preserve"> with the password reveals a file called </w:t>
      </w:r>
      <w:r w:rsidR="00B74C90">
        <w:rPr>
          <w:b/>
        </w:rPr>
        <w:t>message.txt</w:t>
      </w:r>
      <w:r w:rsidR="00B74C90">
        <w:t xml:space="preserve">, which we can display with the </w:t>
      </w:r>
      <w:r w:rsidR="00B74C90">
        <w:rPr>
          <w:b/>
        </w:rPr>
        <w:t xml:space="preserve">cat </w:t>
      </w:r>
      <w:r w:rsidR="00B74C90">
        <w:t>command</w:t>
      </w:r>
    </w:p>
    <w:p w14:paraId="24502C34" w14:textId="578BFC64" w:rsidR="00843B73" w:rsidRDefault="002C3970" w:rsidP="00F1145B">
      <w:pPr>
        <w:tabs>
          <w:tab w:val="left" w:pos="3750"/>
        </w:tabs>
      </w:pPr>
      <w:r>
        <w:rPr>
          <w:noProof/>
        </w:rPr>
        <w:drawing>
          <wp:inline distT="0" distB="0" distL="0" distR="0" wp14:anchorId="7AAE7250" wp14:editId="70D93325">
            <wp:extent cx="5943600" cy="381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5C2D" w14:textId="4C057E28" w:rsidR="002C3970" w:rsidRDefault="002C3970" w:rsidP="00F1145B">
      <w:pPr>
        <w:tabs>
          <w:tab w:val="left" w:pos="3750"/>
        </w:tabs>
      </w:pPr>
      <w:r>
        <w:t>So now we have an IP address, great!</w:t>
      </w:r>
      <w:r w:rsidR="00546B9F">
        <w:t xml:space="preserve"> </w:t>
      </w:r>
      <w:r w:rsidR="00265C69">
        <w:t>For t</w:t>
      </w:r>
      <w:r w:rsidR="003F1D5D">
        <w:t>he next step</w:t>
      </w:r>
      <w:r w:rsidR="00265C69">
        <w:t>,</w:t>
      </w:r>
      <w:r w:rsidR="00546B9F">
        <w:t xml:space="preserve"> we are going to </w:t>
      </w:r>
      <w:r w:rsidR="003F1D5D">
        <w:t xml:space="preserve">run </w:t>
      </w:r>
      <w:proofErr w:type="gramStart"/>
      <w:r w:rsidR="003F1D5D">
        <w:t>an</w:t>
      </w:r>
      <w:proofErr w:type="gramEnd"/>
      <w:r w:rsidR="003F1D5D">
        <w:t xml:space="preserve"> </w:t>
      </w:r>
      <w:proofErr w:type="spellStart"/>
      <w:r w:rsidR="003F1D5D" w:rsidRPr="003F1D5D">
        <w:rPr>
          <w:b/>
        </w:rPr>
        <w:t>nmap</w:t>
      </w:r>
      <w:proofErr w:type="spellEnd"/>
      <w:r w:rsidR="003F1D5D">
        <w:t xml:space="preserve"> scan to check for open ports, excluding 65000 for now.</w:t>
      </w:r>
    </w:p>
    <w:p w14:paraId="09C59B14" w14:textId="77BE1FE0" w:rsidR="00A67C7B" w:rsidRDefault="00CE273D" w:rsidP="00F1145B">
      <w:pPr>
        <w:tabs>
          <w:tab w:val="left" w:pos="3750"/>
        </w:tabs>
      </w:pPr>
      <w:r>
        <w:rPr>
          <w:noProof/>
        </w:rPr>
        <w:drawing>
          <wp:inline distT="0" distB="0" distL="0" distR="0" wp14:anchorId="6BCEFC19" wp14:editId="2B019BAE">
            <wp:extent cx="5943600" cy="3696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C105" w14:textId="0434EF04" w:rsidR="00CE273D" w:rsidRDefault="00CE273D" w:rsidP="00F1145B">
      <w:pPr>
        <w:tabs>
          <w:tab w:val="left" w:pos="3750"/>
        </w:tabs>
      </w:pPr>
      <w:r>
        <w:t>Here is a command breakdown:</w:t>
      </w:r>
    </w:p>
    <w:p w14:paraId="0C457559" w14:textId="11604989" w:rsidR="00B01AE9" w:rsidRDefault="00CE273D" w:rsidP="00B01AE9">
      <w:pPr>
        <w:pStyle w:val="ListParagraph"/>
        <w:numPr>
          <w:ilvl w:val="0"/>
          <w:numId w:val="3"/>
        </w:numPr>
        <w:tabs>
          <w:tab w:val="left" w:pos="3750"/>
        </w:tabs>
      </w:pPr>
      <w:r>
        <w:t>-</w:t>
      </w:r>
      <w:proofErr w:type="spellStart"/>
      <w:r>
        <w:t>sV</w:t>
      </w:r>
      <w:proofErr w:type="spellEnd"/>
      <w:r>
        <w:t xml:space="preserve"> does version enumeration on discovered ports, basically to figure out what service is running</w:t>
      </w:r>
    </w:p>
    <w:p w14:paraId="35F1D6A6" w14:textId="221F14D1" w:rsidR="00B01AE9" w:rsidRDefault="00B01AE9" w:rsidP="00B01AE9">
      <w:pPr>
        <w:pStyle w:val="ListParagraph"/>
        <w:numPr>
          <w:ilvl w:val="0"/>
          <w:numId w:val="3"/>
        </w:numPr>
        <w:tabs>
          <w:tab w:val="left" w:pos="3750"/>
        </w:tabs>
      </w:pPr>
      <w:r>
        <w:lastRenderedPageBreak/>
        <w:t xml:space="preserve">-T5 </w:t>
      </w:r>
      <w:r w:rsidR="00291A15">
        <w:t>defines the rate of packets sent</w:t>
      </w:r>
      <w:r w:rsidR="00F80BE8">
        <w:t xml:space="preserve">, with -T4 being the default. It is mostly used to slow down the scan on networks you are trying to be stealthy on, but </w:t>
      </w:r>
      <w:r w:rsidR="00426FE0">
        <w:t>-T5 speeds it up slightly.</w:t>
      </w:r>
    </w:p>
    <w:p w14:paraId="1D6E54CB" w14:textId="4E8146A8" w:rsidR="00426FE0" w:rsidRDefault="00426FE0" w:rsidP="00B01AE9">
      <w:pPr>
        <w:pStyle w:val="ListParagraph"/>
        <w:numPr>
          <w:ilvl w:val="0"/>
          <w:numId w:val="3"/>
        </w:numPr>
        <w:tabs>
          <w:tab w:val="left" w:pos="3750"/>
        </w:tabs>
      </w:pPr>
      <w:r>
        <w:t>34.66.204.187 is the target IP address</w:t>
      </w:r>
    </w:p>
    <w:p w14:paraId="337C9F75" w14:textId="53A6F2C1" w:rsidR="00426FE0" w:rsidRDefault="00426FE0" w:rsidP="00B01AE9">
      <w:pPr>
        <w:pStyle w:val="ListParagraph"/>
        <w:numPr>
          <w:ilvl w:val="0"/>
          <w:numId w:val="3"/>
        </w:numPr>
        <w:tabs>
          <w:tab w:val="left" w:pos="3750"/>
        </w:tabs>
      </w:pPr>
      <w:r>
        <w:t>-p1-</w:t>
      </w:r>
      <w:r w:rsidR="00391E13">
        <w:t>3</w:t>
      </w:r>
      <w:r>
        <w:t xml:space="preserve">4999 sets the port range to </w:t>
      </w:r>
      <w:r w:rsidR="00BE622A">
        <w:t xml:space="preserve">ports 1 to </w:t>
      </w:r>
      <w:r w:rsidR="00391E13">
        <w:t>34999</w:t>
      </w:r>
      <w:r w:rsidR="00A34CF9">
        <w:t xml:space="preserve"> to exclude 35000</w:t>
      </w:r>
      <w:r w:rsidR="00391E13">
        <w:t>. There are a few ports after 35000 but we’ll ignore these for now</w:t>
      </w:r>
    </w:p>
    <w:p w14:paraId="46BBBF03" w14:textId="2A32B70E" w:rsidR="00A34CF9" w:rsidRDefault="00A34CF9" w:rsidP="00A34CF9">
      <w:pPr>
        <w:tabs>
          <w:tab w:val="left" w:pos="3750"/>
        </w:tabs>
      </w:pPr>
      <w:r>
        <w:t xml:space="preserve">You can see from the results that there is one open port on port 80, which is running an http service. </w:t>
      </w:r>
      <w:r w:rsidR="00006E6A">
        <w:t xml:space="preserve">However, if we try to enter the IP address into our browser (which would normally allow us to access the service) we get an error. </w:t>
      </w:r>
    </w:p>
    <w:p w14:paraId="76A5568B" w14:textId="27B2A9BA" w:rsidR="009E6C1F" w:rsidRDefault="009E6C1F" w:rsidP="00A34CF9">
      <w:pPr>
        <w:tabs>
          <w:tab w:val="left" w:pos="3750"/>
        </w:tabs>
      </w:pPr>
      <w:r>
        <w:rPr>
          <w:noProof/>
        </w:rPr>
        <w:drawing>
          <wp:inline distT="0" distB="0" distL="0" distR="0" wp14:anchorId="502B4DDC" wp14:editId="2856DEEB">
            <wp:extent cx="4419600" cy="1743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FB92" w14:textId="2AC8C780" w:rsidR="009E6C1F" w:rsidRPr="007B2F63" w:rsidRDefault="009E6C1F" w:rsidP="00A34CF9">
      <w:pPr>
        <w:tabs>
          <w:tab w:val="left" w:pos="3750"/>
        </w:tabs>
      </w:pPr>
      <w:proofErr w:type="gramStart"/>
      <w:r>
        <w:t>So</w:t>
      </w:r>
      <w:proofErr w:type="gramEnd"/>
      <w:r>
        <w:t xml:space="preserve"> the next step is to try and find a directory, especially since </w:t>
      </w:r>
      <w:r>
        <w:rPr>
          <w:b/>
        </w:rPr>
        <w:t xml:space="preserve">message.txt </w:t>
      </w:r>
      <w:r>
        <w:t xml:space="preserve">from earlier said we need to find one. The tool I will use is </w:t>
      </w:r>
      <w:proofErr w:type="spellStart"/>
      <w:r w:rsidRPr="009E6C1F">
        <w:rPr>
          <w:b/>
        </w:rPr>
        <w:t>dirb</w:t>
      </w:r>
      <w:proofErr w:type="spellEnd"/>
      <w:r>
        <w:t>, a tool that tests out common directories to see if they exist. You can also use wordlists with it, but we already used the</w:t>
      </w:r>
      <w:r w:rsidR="009518BB">
        <w:t xml:space="preserve"> given list </w:t>
      </w:r>
      <w:proofErr w:type="gramStart"/>
      <w:r w:rsidR="009518BB">
        <w:t>earlier</w:t>
      </w:r>
      <w:proofErr w:type="gramEnd"/>
      <w:r w:rsidR="009518BB">
        <w:t xml:space="preserve"> so it is unlikely we will need </w:t>
      </w:r>
      <w:r w:rsidR="007B2F63">
        <w:t xml:space="preserve">to use one. There are other tools such as </w:t>
      </w:r>
      <w:proofErr w:type="spellStart"/>
      <w:r w:rsidR="007B2F63">
        <w:rPr>
          <w:b/>
        </w:rPr>
        <w:t>dirbuster</w:t>
      </w:r>
      <w:proofErr w:type="spellEnd"/>
      <w:r w:rsidR="007B2F63">
        <w:t xml:space="preserve"> </w:t>
      </w:r>
      <w:r w:rsidR="0015239E">
        <w:t xml:space="preserve">and </w:t>
      </w:r>
      <w:proofErr w:type="spellStart"/>
      <w:r w:rsidR="0015239E">
        <w:rPr>
          <w:b/>
        </w:rPr>
        <w:t>gobuster</w:t>
      </w:r>
      <w:proofErr w:type="spellEnd"/>
      <w:r w:rsidR="007B2F63">
        <w:rPr>
          <w:b/>
        </w:rPr>
        <w:t xml:space="preserve"> </w:t>
      </w:r>
      <w:r w:rsidR="007B2F63">
        <w:t xml:space="preserve">that do the same thing (arguable better) but I will just use </w:t>
      </w:r>
      <w:proofErr w:type="spellStart"/>
      <w:r w:rsidR="007B2F63" w:rsidRPr="007042C0">
        <w:rPr>
          <w:b/>
        </w:rPr>
        <w:t>dirb</w:t>
      </w:r>
      <w:proofErr w:type="spellEnd"/>
      <w:r w:rsidR="007B2F63">
        <w:t xml:space="preserve"> here</w:t>
      </w:r>
      <w:r w:rsidR="007042C0">
        <w:t>.</w:t>
      </w:r>
    </w:p>
    <w:p w14:paraId="5D08242E" w14:textId="2DE591E2" w:rsidR="00454F3A" w:rsidRDefault="00454F3A" w:rsidP="00F1145B">
      <w:pPr>
        <w:tabs>
          <w:tab w:val="left" w:pos="3750"/>
        </w:tabs>
      </w:pPr>
      <w:r>
        <w:rPr>
          <w:noProof/>
        </w:rPr>
        <w:drawing>
          <wp:inline distT="0" distB="0" distL="0" distR="0" wp14:anchorId="0176E421" wp14:editId="7A785E60">
            <wp:extent cx="4872104" cy="33782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0780" cy="3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5CD9" w14:textId="1F2D1689" w:rsidR="007042C0" w:rsidRPr="0015239E" w:rsidRDefault="007042C0" w:rsidP="00F1145B">
      <w:pPr>
        <w:tabs>
          <w:tab w:val="left" w:pos="3750"/>
        </w:tabs>
      </w:pPr>
      <w:proofErr w:type="gramStart"/>
      <w:r>
        <w:lastRenderedPageBreak/>
        <w:t>So</w:t>
      </w:r>
      <w:proofErr w:type="gramEnd"/>
      <w:r>
        <w:t xml:space="preserve"> we ended up finding two directories: </w:t>
      </w:r>
      <w:r w:rsidR="0015239E" w:rsidRPr="0015239E">
        <w:rPr>
          <w:b/>
        </w:rPr>
        <w:t>34.66.204.187</w:t>
      </w:r>
      <w:r>
        <w:rPr>
          <w:b/>
        </w:rPr>
        <w:t xml:space="preserve">/archive </w:t>
      </w:r>
      <w:r w:rsidRPr="0015239E">
        <w:t>and</w:t>
      </w:r>
      <w:r>
        <w:rPr>
          <w:b/>
        </w:rPr>
        <w:t xml:space="preserve"> </w:t>
      </w:r>
      <w:r w:rsidR="0015239E" w:rsidRPr="0015239E">
        <w:rPr>
          <w:b/>
        </w:rPr>
        <w:t>34.66.204.187</w:t>
      </w:r>
      <w:r>
        <w:rPr>
          <w:b/>
        </w:rPr>
        <w:t>/Archive</w:t>
      </w:r>
      <w:r w:rsidR="0015239E">
        <w:t xml:space="preserve">. </w:t>
      </w:r>
      <w:r w:rsidR="007227A0">
        <w:t xml:space="preserve">Navigating to these </w:t>
      </w:r>
      <w:r w:rsidR="00BE7752">
        <w:t>pages re</w:t>
      </w:r>
      <w:r w:rsidR="00F41946">
        <w:t xml:space="preserve">directs you to </w:t>
      </w:r>
      <w:r w:rsidR="00F41946" w:rsidRPr="0015239E">
        <w:rPr>
          <w:b/>
        </w:rPr>
        <w:t>34.66.204.187</w:t>
      </w:r>
      <w:r w:rsidR="00F41946">
        <w:rPr>
          <w:b/>
        </w:rPr>
        <w:t>/</w:t>
      </w:r>
      <w:proofErr w:type="spellStart"/>
      <w:r w:rsidR="00F41946">
        <w:rPr>
          <w:b/>
        </w:rPr>
        <w:t>archive?page</w:t>
      </w:r>
      <w:proofErr w:type="spellEnd"/>
      <w:r w:rsidR="00F41946">
        <w:rPr>
          <w:b/>
        </w:rPr>
        <w:t>=home.txt</w:t>
      </w:r>
      <w:r w:rsidR="00F41946" w:rsidRPr="00F41946">
        <w:t>, which is</w:t>
      </w:r>
      <w:r w:rsidR="00F41946">
        <w:t xml:space="preserve"> </w:t>
      </w:r>
      <w:r w:rsidR="00386842">
        <w:t>a</w:t>
      </w:r>
      <w:r w:rsidR="007F3E33">
        <w:t xml:space="preserve"> home page for the Butcher’s Vault. It has a few pages which I will display now:</w:t>
      </w:r>
    </w:p>
    <w:p w14:paraId="4C237E3E" w14:textId="5C3DA640" w:rsidR="00454F3A" w:rsidRDefault="00FC5B8F" w:rsidP="00F1145B">
      <w:pPr>
        <w:tabs>
          <w:tab w:val="left" w:pos="3750"/>
        </w:tabs>
      </w:pPr>
      <w:r>
        <w:rPr>
          <w:noProof/>
        </w:rPr>
        <w:drawing>
          <wp:inline distT="0" distB="0" distL="0" distR="0" wp14:anchorId="3752A6D9" wp14:editId="57868A1F">
            <wp:extent cx="4784455" cy="3184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5962" cy="319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B9B2" w14:textId="6D1BB871" w:rsidR="00184C82" w:rsidRDefault="00184C82" w:rsidP="00F1145B">
      <w:pPr>
        <w:tabs>
          <w:tab w:val="left" w:pos="3750"/>
        </w:tabs>
      </w:pPr>
      <w:r>
        <w:rPr>
          <w:noProof/>
        </w:rPr>
        <w:drawing>
          <wp:inline distT="0" distB="0" distL="0" distR="0" wp14:anchorId="5B7FC8AD" wp14:editId="012A67BC">
            <wp:extent cx="4847339" cy="287940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2996" cy="289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D055" w14:textId="02DB3301" w:rsidR="00FC5B8F" w:rsidRDefault="005E7EB0" w:rsidP="00F1145B">
      <w:pPr>
        <w:tabs>
          <w:tab w:val="left" w:pos="3750"/>
        </w:tabs>
      </w:pPr>
      <w:r>
        <w:rPr>
          <w:noProof/>
        </w:rPr>
        <w:lastRenderedPageBreak/>
        <w:drawing>
          <wp:inline distT="0" distB="0" distL="0" distR="0" wp14:anchorId="2E40693B" wp14:editId="32FAFDD7">
            <wp:extent cx="4454127" cy="375983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8273" cy="377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36AB" w14:textId="1F99199D" w:rsidR="000A644C" w:rsidRDefault="00184C82" w:rsidP="00F1145B">
      <w:pPr>
        <w:tabs>
          <w:tab w:val="left" w:pos="3750"/>
        </w:tabs>
      </w:pPr>
      <w:r>
        <w:t xml:space="preserve">So now that we have a webpage, I will scan it using the OWASP Zap tool, a multipurpose web app testing thingy. </w:t>
      </w:r>
    </w:p>
    <w:p w14:paraId="4F786C95" w14:textId="00F1A731" w:rsidR="008179AC" w:rsidRDefault="008179AC" w:rsidP="00F1145B">
      <w:pPr>
        <w:tabs>
          <w:tab w:val="left" w:pos="3750"/>
        </w:tabs>
      </w:pPr>
      <w:r>
        <w:rPr>
          <w:noProof/>
        </w:rPr>
        <w:drawing>
          <wp:inline distT="0" distB="0" distL="0" distR="0" wp14:anchorId="56E18957" wp14:editId="1F32F51A">
            <wp:extent cx="5943600" cy="27730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A485" w14:textId="17D078EE" w:rsidR="008179AC" w:rsidRDefault="001D0653" w:rsidP="00F1145B">
      <w:pPr>
        <w:tabs>
          <w:tab w:val="left" w:pos="3750"/>
        </w:tabs>
      </w:pPr>
      <w:r>
        <w:t xml:space="preserve">If you look at the bottom, you can see that the page is vulnerable to path traversal, an attack where </w:t>
      </w:r>
      <w:r w:rsidR="008C168F">
        <w:t>escape characters allow you to access files on the host machine of a web service.</w:t>
      </w:r>
      <w:r w:rsidR="00716956">
        <w:t xml:space="preserve"> When you enter the given </w:t>
      </w:r>
      <w:proofErr w:type="spellStart"/>
      <w:r w:rsidR="00716956">
        <w:t>url</w:t>
      </w:r>
      <w:proofErr w:type="spellEnd"/>
      <w:r w:rsidR="00716956">
        <w:t xml:space="preserve"> from </w:t>
      </w:r>
      <w:r w:rsidR="008B158F">
        <w:t>OWASP Zap, you get the following page:</w:t>
      </w:r>
    </w:p>
    <w:p w14:paraId="33BC0F43" w14:textId="20C3C79C" w:rsidR="008B158F" w:rsidRDefault="00B95D2C" w:rsidP="00F1145B">
      <w:pPr>
        <w:tabs>
          <w:tab w:val="left" w:pos="3750"/>
        </w:tabs>
      </w:pPr>
      <w:r>
        <w:rPr>
          <w:noProof/>
        </w:rPr>
        <w:lastRenderedPageBreak/>
        <w:drawing>
          <wp:inline distT="0" distB="0" distL="0" distR="0" wp14:anchorId="7042A531" wp14:editId="699553FC">
            <wp:extent cx="5943600" cy="56127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7614" w14:textId="63396CC5" w:rsidR="00B95D2C" w:rsidRDefault="00727847" w:rsidP="00F1145B">
      <w:pPr>
        <w:tabs>
          <w:tab w:val="left" w:pos="3750"/>
        </w:tabs>
      </w:pPr>
      <w:r>
        <w:t xml:space="preserve">As you can see, the page has revealed the </w:t>
      </w:r>
      <w:r w:rsidR="00335215">
        <w:t>/</w:t>
      </w:r>
      <w:proofErr w:type="spellStart"/>
      <w:r w:rsidR="00335215">
        <w:t>etc</w:t>
      </w:r>
      <w:proofErr w:type="spellEnd"/>
      <w:r w:rsidR="00335215">
        <w:t>/passwd file, which contains information about users and home directories.</w:t>
      </w:r>
      <w:r w:rsidR="00F50BB5">
        <w:t xml:space="preserve"> The reason this works is because</w:t>
      </w:r>
      <w:r w:rsidR="00331D3C">
        <w:t xml:space="preserve"> </w:t>
      </w:r>
      <w:proofErr w:type="gramStart"/>
      <w:r w:rsidR="00331D3C">
        <w:t>the ?page</w:t>
      </w:r>
      <w:proofErr w:type="gramEnd"/>
      <w:r w:rsidR="00331D3C">
        <w:t xml:space="preserve">=&lt;something&gt; is used to fetch files from the server, but </w:t>
      </w:r>
      <w:r w:rsidR="00C41D6D">
        <w:t xml:space="preserve">does not properly sanitize input. %2F is the escape sequence of a ‘/’ character, so entering %2Fetc%2Fpasswd </w:t>
      </w:r>
      <w:r w:rsidR="00DB2475">
        <w:t>gets us to /</w:t>
      </w:r>
      <w:proofErr w:type="spellStart"/>
      <w:r w:rsidR="00DB2475">
        <w:t>etc</w:t>
      </w:r>
      <w:proofErr w:type="spellEnd"/>
      <w:r w:rsidR="00DB2475">
        <w:t>/passwd.</w:t>
      </w:r>
      <w:r w:rsidR="00F50BB5">
        <w:t xml:space="preserve"> </w:t>
      </w:r>
      <w:r w:rsidR="006A4D99">
        <w:t xml:space="preserve">Testing this a bit further, I found that we can get the output of basically any file we want, though we can’t run any actual commands. </w:t>
      </w:r>
      <w:r w:rsidR="00DD1EE1">
        <w:t xml:space="preserve">We see at the bottom of the file that there is a user called node, so </w:t>
      </w:r>
      <w:r w:rsidR="00F94355">
        <w:t xml:space="preserve">we can assume this server is running a </w:t>
      </w:r>
      <w:r w:rsidR="00C91902">
        <w:t>NodeJS</w:t>
      </w:r>
      <w:r w:rsidR="00F94355">
        <w:t xml:space="preserve"> service somewhere.</w:t>
      </w:r>
    </w:p>
    <w:p w14:paraId="7AD7E240" w14:textId="7FB818D6" w:rsidR="00B95D2C" w:rsidRDefault="006D050E" w:rsidP="00F1145B">
      <w:pPr>
        <w:tabs>
          <w:tab w:val="left" w:pos="3750"/>
        </w:tabs>
      </w:pPr>
      <w:r>
        <w:t xml:space="preserve">After a LOT of digging around, I found a few things of interest. In /proc, the directory of running processes, </w:t>
      </w:r>
      <w:r w:rsidR="006A01F8">
        <w:t>I found several identical running processes.</w:t>
      </w:r>
      <w:r w:rsidR="00C847ED">
        <w:t xml:space="preserve"> Within the process’s subfolder, you can check several files to learn more about the process. /</w:t>
      </w:r>
      <w:proofErr w:type="spellStart"/>
      <w:r w:rsidR="00C847ED">
        <w:t>cmdline</w:t>
      </w:r>
      <w:proofErr w:type="spellEnd"/>
      <w:r w:rsidR="00C847ED">
        <w:t xml:space="preserve"> shows the name of the command that is actually running</w:t>
      </w:r>
      <w:r w:rsidR="004733BF">
        <w:t xml:space="preserve"> the</w:t>
      </w:r>
      <w:r w:rsidR="00C847ED">
        <w:t xml:space="preserve"> </w:t>
      </w:r>
      <w:r w:rsidR="00C8413C">
        <w:t>process</w:t>
      </w:r>
      <w:r w:rsidR="004733BF">
        <w:t xml:space="preserve">, and </w:t>
      </w:r>
      <w:r w:rsidR="0081589E">
        <w:t>/environ shows lots of helpful data about the environment in which the process is running. In our case, we get the following:</w:t>
      </w:r>
    </w:p>
    <w:p w14:paraId="13B6AD0E" w14:textId="32937538" w:rsidR="008E7AEE" w:rsidRDefault="008E7AEE" w:rsidP="00F1145B">
      <w:pPr>
        <w:tabs>
          <w:tab w:val="left" w:pos="3750"/>
        </w:tabs>
      </w:pPr>
      <w:r>
        <w:rPr>
          <w:noProof/>
        </w:rPr>
        <w:lastRenderedPageBreak/>
        <w:drawing>
          <wp:inline distT="0" distB="0" distL="0" distR="0" wp14:anchorId="5E04B5F7" wp14:editId="0DD4BDC9">
            <wp:extent cx="5943600" cy="2933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7146"/>
                    <a:stretch/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3894A" w14:textId="01A522A9" w:rsidR="0081589E" w:rsidRDefault="0081589E" w:rsidP="00815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Expanded out, we get:</w:t>
      </w:r>
    </w:p>
    <w:p w14:paraId="372F696A" w14:textId="77777777" w:rsidR="0081589E" w:rsidRDefault="0081589E" w:rsidP="00815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3DF0541" w14:textId="77777777" w:rsidR="00135B61" w:rsidRDefault="0081589E" w:rsidP="00815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956">
        <w:rPr>
          <w:rFonts w:ascii="Courier New" w:eastAsia="Times New Roman" w:hAnsi="Courier New" w:cs="Courier New"/>
          <w:sz w:val="20"/>
          <w:szCs w:val="20"/>
        </w:rPr>
        <w:t>PATH=/usr/local/sbin:/usr/local/bin:/usr/sbin:/usr/bin:/sbin:/bin</w:t>
      </w:r>
    </w:p>
    <w:p w14:paraId="69D0AD11" w14:textId="77777777" w:rsidR="00135B61" w:rsidRDefault="0081589E" w:rsidP="00815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956">
        <w:rPr>
          <w:rFonts w:ascii="Courier New" w:eastAsia="Times New Roman" w:hAnsi="Courier New" w:cs="Courier New"/>
          <w:sz w:val="20"/>
          <w:szCs w:val="20"/>
        </w:rPr>
        <w:t>HOSTNAME=</w:t>
      </w:r>
      <w:proofErr w:type="spellStart"/>
      <w:r w:rsidRPr="00716956">
        <w:rPr>
          <w:rFonts w:ascii="Courier New" w:eastAsia="Times New Roman" w:hAnsi="Courier New" w:cs="Courier New"/>
          <w:sz w:val="20"/>
          <w:szCs w:val="20"/>
        </w:rPr>
        <w:t>TheButcherBaseWeb</w:t>
      </w:r>
      <w:proofErr w:type="spellEnd"/>
    </w:p>
    <w:p w14:paraId="749E9CFA" w14:textId="77777777" w:rsidR="00135B61" w:rsidRDefault="0081589E" w:rsidP="00815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956">
        <w:rPr>
          <w:rFonts w:ascii="Courier New" w:eastAsia="Times New Roman" w:hAnsi="Courier New" w:cs="Courier New"/>
          <w:sz w:val="20"/>
          <w:szCs w:val="20"/>
        </w:rPr>
        <w:t>NODE_VERSION=8.16.0</w:t>
      </w:r>
    </w:p>
    <w:p w14:paraId="08B8A3CF" w14:textId="77777777" w:rsidR="00135B61" w:rsidRDefault="0081589E" w:rsidP="00815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956">
        <w:rPr>
          <w:rFonts w:ascii="Courier New" w:eastAsia="Times New Roman" w:hAnsi="Courier New" w:cs="Courier New"/>
          <w:sz w:val="20"/>
          <w:szCs w:val="20"/>
        </w:rPr>
        <w:t>YARN_VERSION=1.15.2</w:t>
      </w:r>
    </w:p>
    <w:p w14:paraId="3D42F60C" w14:textId="77777777" w:rsidR="00135B61" w:rsidRDefault="0081589E" w:rsidP="00815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956">
        <w:rPr>
          <w:rFonts w:ascii="Courier New" w:eastAsia="Times New Roman" w:hAnsi="Courier New" w:cs="Courier New"/>
          <w:sz w:val="20"/>
          <w:szCs w:val="20"/>
        </w:rPr>
        <w:t>SECRET_SERVICE_PASSWORD=</w:t>
      </w:r>
      <w:proofErr w:type="spellStart"/>
      <w:r w:rsidRPr="00716956">
        <w:rPr>
          <w:rFonts w:ascii="Courier New" w:eastAsia="Times New Roman" w:hAnsi="Courier New" w:cs="Courier New"/>
          <w:sz w:val="20"/>
          <w:szCs w:val="20"/>
        </w:rPr>
        <w:t>ilovebeef</w:t>
      </w:r>
      <w:proofErr w:type="spellEnd"/>
    </w:p>
    <w:p w14:paraId="01349CC3" w14:textId="2E70ED0E" w:rsidR="0081589E" w:rsidRPr="00716956" w:rsidRDefault="0081589E" w:rsidP="00815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956">
        <w:rPr>
          <w:rFonts w:ascii="Courier New" w:eastAsia="Times New Roman" w:hAnsi="Courier New" w:cs="Courier New"/>
          <w:sz w:val="20"/>
          <w:szCs w:val="20"/>
        </w:rPr>
        <w:t>HOME=/home/node</w:t>
      </w:r>
    </w:p>
    <w:p w14:paraId="0D10F591" w14:textId="4CE5FA88" w:rsidR="008E7AEE" w:rsidRDefault="008E7AEE" w:rsidP="00F1145B">
      <w:pPr>
        <w:tabs>
          <w:tab w:val="left" w:pos="3750"/>
        </w:tabs>
      </w:pPr>
    </w:p>
    <w:p w14:paraId="2DC91AE2" w14:textId="7CF61C0F" w:rsidR="00135B61" w:rsidRDefault="00A14B84" w:rsidP="00F1145B">
      <w:pPr>
        <w:tabs>
          <w:tab w:val="left" w:pos="3750"/>
        </w:tabs>
      </w:pPr>
      <w:r>
        <w:t xml:space="preserve">Great, we now have the credentials for a hidden node.js service on the server. All we need to do now is </w:t>
      </w:r>
      <w:r w:rsidR="000C3F37">
        <w:t xml:space="preserve">look for ports again on the box and try to </w:t>
      </w:r>
      <w:r>
        <w:t xml:space="preserve">connect to the service using a tool such as </w:t>
      </w:r>
      <w:proofErr w:type="spellStart"/>
      <w:r>
        <w:t>netcat</w:t>
      </w:r>
      <w:proofErr w:type="spellEnd"/>
      <w:r>
        <w:t>.</w:t>
      </w:r>
      <w:r w:rsidR="005F0204">
        <w:t xml:space="preserve"> Scanning the full range of ports reveals an unknown service </w:t>
      </w:r>
      <w:r w:rsidR="000328CF">
        <w:t>on port 1337, so connect there:</w:t>
      </w:r>
    </w:p>
    <w:p w14:paraId="614871F6" w14:textId="36FA9C16" w:rsidR="0081589E" w:rsidRDefault="004D379E" w:rsidP="00F1145B">
      <w:pPr>
        <w:tabs>
          <w:tab w:val="left" w:pos="3750"/>
        </w:tabs>
      </w:pPr>
      <w:r>
        <w:rPr>
          <w:noProof/>
        </w:rPr>
        <w:drawing>
          <wp:inline distT="0" distB="0" distL="0" distR="0" wp14:anchorId="4742C0AC" wp14:editId="5F8DA917">
            <wp:extent cx="5943600" cy="9340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EBCB" w14:textId="20A4536E" w:rsidR="00A6130F" w:rsidRPr="00CD26E0" w:rsidRDefault="0024792D" w:rsidP="00F1145B">
      <w:pPr>
        <w:tabs>
          <w:tab w:val="left" w:pos="3750"/>
        </w:tabs>
      </w:pPr>
      <w:r>
        <w:t xml:space="preserve">We already have the password of </w:t>
      </w:r>
      <w:proofErr w:type="spellStart"/>
      <w:r>
        <w:t>ilovebeef</w:t>
      </w:r>
      <w:proofErr w:type="spellEnd"/>
      <w:r>
        <w:t xml:space="preserve">, so </w:t>
      </w:r>
      <w:r w:rsidR="00D64C5D">
        <w:t xml:space="preserve">we </w:t>
      </w:r>
      <w:r>
        <w:t>enter it.</w:t>
      </w:r>
      <w:r w:rsidR="00B23ACA">
        <w:t xml:space="preserve"> The result is a base64 encoded string (you can tell by the general appearance and the fact that it ends with ==) so we must decode it. It turns out that the string is encoded multiple times so we simply keep piping </w:t>
      </w:r>
      <w:r w:rsidR="00CD26E0">
        <w:t xml:space="preserve">it into </w:t>
      </w:r>
      <w:r w:rsidR="00CD26E0">
        <w:rPr>
          <w:b/>
        </w:rPr>
        <w:t xml:space="preserve">base64 -d </w:t>
      </w:r>
      <w:r w:rsidR="00CD26E0">
        <w:t>until we get the</w:t>
      </w:r>
      <w:r w:rsidR="00B45B60">
        <w:t xml:space="preserve"> result</w:t>
      </w:r>
      <w:r w:rsidR="00AF056E">
        <w:t>, a string containing the flag (in this case, the Discord link to Digital Africa 2.0</w:t>
      </w:r>
      <w:bookmarkStart w:id="0" w:name="_GoBack"/>
      <w:bookmarkEnd w:id="0"/>
      <w:r w:rsidR="00AF056E">
        <w:t>)</w:t>
      </w:r>
    </w:p>
    <w:p w14:paraId="2A6F5971" w14:textId="59B642AE" w:rsidR="00A6130F" w:rsidRDefault="00A6130F" w:rsidP="00F1145B">
      <w:pPr>
        <w:tabs>
          <w:tab w:val="left" w:pos="3750"/>
        </w:tabs>
      </w:pPr>
      <w:r>
        <w:rPr>
          <w:noProof/>
        </w:rPr>
        <w:drawing>
          <wp:inline distT="0" distB="0" distL="0" distR="0" wp14:anchorId="4028E387" wp14:editId="5F4D60B5">
            <wp:extent cx="5943600" cy="7385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D545" w14:textId="467FA87B" w:rsidR="00A67C7B" w:rsidRPr="00B74C90" w:rsidRDefault="000A644C" w:rsidP="00F1145B">
      <w:pPr>
        <w:tabs>
          <w:tab w:val="left" w:pos="3750"/>
        </w:tabs>
      </w:pPr>
      <w:r>
        <w:lastRenderedPageBreak/>
        <w:t xml:space="preserve">Just for fun, I used my VPN to switch to an IP that I don’t care if it gets banned </w:t>
      </w:r>
      <w:r w:rsidR="005A430C">
        <w:t>and</w:t>
      </w:r>
      <w:r>
        <w:t xml:space="preserve"> scanned port 35000. </w:t>
      </w:r>
      <w:r w:rsidR="00A67C7B">
        <w:t xml:space="preserve">Here is what we find </w:t>
      </w:r>
      <w:r>
        <w:t>there</w:t>
      </w:r>
      <w:r w:rsidR="00A67C7B">
        <w:t>:</w:t>
      </w:r>
    </w:p>
    <w:p w14:paraId="7D4A8B4A" w14:textId="409A7E66" w:rsidR="004F1E44" w:rsidRDefault="004F1E44" w:rsidP="00B67A73">
      <w:pPr>
        <w:tabs>
          <w:tab w:val="left" w:pos="3750"/>
        </w:tabs>
      </w:pPr>
      <w:r>
        <w:rPr>
          <w:noProof/>
        </w:rPr>
        <w:drawing>
          <wp:inline distT="0" distB="0" distL="0" distR="0" wp14:anchorId="551D1983" wp14:editId="3EC7C1D7">
            <wp:extent cx="5943600" cy="456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E6F3" w14:textId="336D5FAB" w:rsidR="00A67C7B" w:rsidRPr="00B67A73" w:rsidRDefault="00A67C7B" w:rsidP="00B67A73">
      <w:pPr>
        <w:tabs>
          <w:tab w:val="left" w:pos="3750"/>
        </w:tabs>
      </w:pPr>
      <w:r>
        <w:t xml:space="preserve">It is an </w:t>
      </w:r>
      <w:r w:rsidR="00817F30">
        <w:rPr>
          <w:b/>
        </w:rPr>
        <w:t>SSH</w:t>
      </w:r>
      <w:r>
        <w:t xml:space="preserve"> port, probably used for server management, so </w:t>
      </w:r>
      <w:r w:rsidR="00062FA1">
        <w:t xml:space="preserve">we will leave that alone for now. I tried pinging the server again after scanning port </w:t>
      </w:r>
      <w:r w:rsidR="005A430C">
        <w:t>6</w:t>
      </w:r>
      <w:r w:rsidR="00062FA1">
        <w:t xml:space="preserve">5000 and it seems that I can still connect, so everything is fine. </w:t>
      </w:r>
    </w:p>
    <w:sectPr w:rsidR="00A67C7B" w:rsidRPr="00B67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135A6"/>
    <w:multiLevelType w:val="hybridMultilevel"/>
    <w:tmpl w:val="BF6C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D53DB"/>
    <w:multiLevelType w:val="hybridMultilevel"/>
    <w:tmpl w:val="78302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D4199"/>
    <w:multiLevelType w:val="hybridMultilevel"/>
    <w:tmpl w:val="8B84C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99"/>
    <w:rsid w:val="00006E6A"/>
    <w:rsid w:val="00016899"/>
    <w:rsid w:val="000328CF"/>
    <w:rsid w:val="000343B2"/>
    <w:rsid w:val="00062FA1"/>
    <w:rsid w:val="000A644C"/>
    <w:rsid w:val="000C3F37"/>
    <w:rsid w:val="0011141F"/>
    <w:rsid w:val="00135B61"/>
    <w:rsid w:val="0015239E"/>
    <w:rsid w:val="00184C82"/>
    <w:rsid w:val="001B616C"/>
    <w:rsid w:val="001D0653"/>
    <w:rsid w:val="001F5E2D"/>
    <w:rsid w:val="0020022D"/>
    <w:rsid w:val="002047D7"/>
    <w:rsid w:val="0024792D"/>
    <w:rsid w:val="00260D0C"/>
    <w:rsid w:val="00265286"/>
    <w:rsid w:val="00265C69"/>
    <w:rsid w:val="00273F8A"/>
    <w:rsid w:val="00275047"/>
    <w:rsid w:val="00291A15"/>
    <w:rsid w:val="002977EB"/>
    <w:rsid w:val="002A1C2D"/>
    <w:rsid w:val="002C3970"/>
    <w:rsid w:val="00331D3C"/>
    <w:rsid w:val="00335215"/>
    <w:rsid w:val="003507D8"/>
    <w:rsid w:val="00386842"/>
    <w:rsid w:val="00391E13"/>
    <w:rsid w:val="003F1D5D"/>
    <w:rsid w:val="00426FE0"/>
    <w:rsid w:val="004464B7"/>
    <w:rsid w:val="00454F3A"/>
    <w:rsid w:val="004733BF"/>
    <w:rsid w:val="00494350"/>
    <w:rsid w:val="004D379E"/>
    <w:rsid w:val="004F1E44"/>
    <w:rsid w:val="00546B9F"/>
    <w:rsid w:val="00587343"/>
    <w:rsid w:val="005A430C"/>
    <w:rsid w:val="005B00B9"/>
    <w:rsid w:val="005C783E"/>
    <w:rsid w:val="005E07A5"/>
    <w:rsid w:val="005E7EB0"/>
    <w:rsid w:val="005F0204"/>
    <w:rsid w:val="006611C4"/>
    <w:rsid w:val="006A01F8"/>
    <w:rsid w:val="006A4D99"/>
    <w:rsid w:val="006D050E"/>
    <w:rsid w:val="007042C0"/>
    <w:rsid w:val="00716956"/>
    <w:rsid w:val="007227A0"/>
    <w:rsid w:val="00727847"/>
    <w:rsid w:val="007B2F63"/>
    <w:rsid w:val="007E2A27"/>
    <w:rsid w:val="007F3E33"/>
    <w:rsid w:val="0081589E"/>
    <w:rsid w:val="008179AC"/>
    <w:rsid w:val="00817F30"/>
    <w:rsid w:val="00843B73"/>
    <w:rsid w:val="008B158F"/>
    <w:rsid w:val="008C168F"/>
    <w:rsid w:val="008E7AEE"/>
    <w:rsid w:val="009518BB"/>
    <w:rsid w:val="009C680B"/>
    <w:rsid w:val="009E6C1F"/>
    <w:rsid w:val="009F0AEC"/>
    <w:rsid w:val="009F22C8"/>
    <w:rsid w:val="00A01BA1"/>
    <w:rsid w:val="00A03B84"/>
    <w:rsid w:val="00A068B1"/>
    <w:rsid w:val="00A14B84"/>
    <w:rsid w:val="00A34CF9"/>
    <w:rsid w:val="00A47368"/>
    <w:rsid w:val="00A6130F"/>
    <w:rsid w:val="00A67C7B"/>
    <w:rsid w:val="00A9195C"/>
    <w:rsid w:val="00AF056E"/>
    <w:rsid w:val="00B01AE9"/>
    <w:rsid w:val="00B23ACA"/>
    <w:rsid w:val="00B45B60"/>
    <w:rsid w:val="00B67A73"/>
    <w:rsid w:val="00B74C90"/>
    <w:rsid w:val="00B95D2C"/>
    <w:rsid w:val="00BE622A"/>
    <w:rsid w:val="00BE7752"/>
    <w:rsid w:val="00C41D6D"/>
    <w:rsid w:val="00C7641A"/>
    <w:rsid w:val="00C8413C"/>
    <w:rsid w:val="00C847ED"/>
    <w:rsid w:val="00C9175C"/>
    <w:rsid w:val="00C91902"/>
    <w:rsid w:val="00CC270D"/>
    <w:rsid w:val="00CD26E0"/>
    <w:rsid w:val="00CD668A"/>
    <w:rsid w:val="00CE273D"/>
    <w:rsid w:val="00D5468B"/>
    <w:rsid w:val="00D555C3"/>
    <w:rsid w:val="00D64C5D"/>
    <w:rsid w:val="00DB2475"/>
    <w:rsid w:val="00DC2D7D"/>
    <w:rsid w:val="00DD1EE1"/>
    <w:rsid w:val="00E1491F"/>
    <w:rsid w:val="00E5092B"/>
    <w:rsid w:val="00E9647F"/>
    <w:rsid w:val="00EA60C4"/>
    <w:rsid w:val="00EE15D2"/>
    <w:rsid w:val="00F1145B"/>
    <w:rsid w:val="00F41946"/>
    <w:rsid w:val="00F50BB5"/>
    <w:rsid w:val="00F664FB"/>
    <w:rsid w:val="00F80BE8"/>
    <w:rsid w:val="00F94355"/>
    <w:rsid w:val="00FC5B8F"/>
    <w:rsid w:val="00FC65CD"/>
    <w:rsid w:val="00F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047A"/>
  <w15:chartTrackingRefBased/>
  <w15:docId w15:val="{126E7FF3-BEB5-4421-B0F8-86540F21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D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9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9</Pages>
  <Words>1025</Words>
  <Characters>5848</Characters>
  <Application>Microsoft Office Word</Application>
  <DocSecurity>0</DocSecurity>
  <Lines>48</Lines>
  <Paragraphs>13</Paragraphs>
  <ScaleCrop>false</ScaleCrop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Kornish</dc:creator>
  <cp:keywords/>
  <dc:description/>
  <cp:lastModifiedBy>David Kornish</cp:lastModifiedBy>
  <cp:revision>122</cp:revision>
  <dcterms:created xsi:type="dcterms:W3CDTF">2019-04-29T22:32:00Z</dcterms:created>
  <dcterms:modified xsi:type="dcterms:W3CDTF">2019-04-30T15:31:00Z</dcterms:modified>
</cp:coreProperties>
</file>