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8131C" w14:textId="77777777" w:rsidR="002B477A" w:rsidRDefault="002B477A">
      <w:pPr>
        <w:spacing w:before="2000"/>
      </w:pPr>
    </w:p>
    <w:p w14:paraId="6DD1F242" w14:textId="77777777" w:rsidR="002B477A" w:rsidRDefault="00000000">
      <w:pPr>
        <w:jc w:val="center"/>
      </w:pPr>
      <w:r>
        <w:rPr>
          <w:b/>
          <w:bCs/>
          <w:color w:val="1E3A5F"/>
          <w:sz w:val="56"/>
          <w:szCs w:val="56"/>
        </w:rPr>
        <w:t>NUMA OPS MANAGEMENT</w:t>
      </w:r>
    </w:p>
    <w:p w14:paraId="2A47CD0E" w14:textId="77777777" w:rsidR="002B477A" w:rsidRDefault="002B477A">
      <w:pPr>
        <w:spacing w:after="200"/>
      </w:pPr>
    </w:p>
    <w:p w14:paraId="1F926E53" w14:textId="77777777" w:rsidR="002B477A" w:rsidRDefault="00000000">
      <w:pPr>
        <w:jc w:val="center"/>
      </w:pPr>
      <w:r>
        <w:rPr>
          <w:color w:val="2E7D32"/>
          <w:sz w:val="36"/>
          <w:szCs w:val="36"/>
        </w:rPr>
        <w:t>Business Capabilities &amp; Solutions</w:t>
      </w:r>
    </w:p>
    <w:p w14:paraId="4F9F30A1" w14:textId="77777777" w:rsidR="002B477A" w:rsidRDefault="00000000">
      <w:pPr>
        <w:spacing w:before="100"/>
        <w:jc w:val="center"/>
      </w:pPr>
      <w:r>
        <w:rPr>
          <w:color w:val="666666"/>
          <w:sz w:val="28"/>
          <w:szCs w:val="28"/>
        </w:rPr>
        <w:t>for Small to Medium Businesses</w:t>
      </w:r>
    </w:p>
    <w:p w14:paraId="29197F75" w14:textId="77777777" w:rsidR="002B477A" w:rsidRDefault="002B477A">
      <w:pPr>
        <w:spacing w:before="800"/>
      </w:pPr>
    </w:p>
    <w:p w14:paraId="523B85B7" w14:textId="77777777" w:rsidR="002B477A" w:rsidRDefault="00000000">
      <w:pPr>
        <w:jc w:val="center"/>
      </w:pPr>
      <w:r>
        <w:rPr>
          <w:i/>
          <w:iCs/>
          <w:color w:val="666666"/>
          <w:sz w:val="24"/>
          <w:szCs w:val="24"/>
        </w:rPr>
        <w:t>Integrated Work Management powered by AI</w:t>
      </w:r>
    </w:p>
    <w:p w14:paraId="5085B1FE" w14:textId="77777777" w:rsidR="002B477A" w:rsidRDefault="002B477A">
      <w:pPr>
        <w:spacing w:before="1500"/>
      </w:pPr>
    </w:p>
    <w:p w14:paraId="340A486C" w14:textId="77777777" w:rsidR="002B477A" w:rsidRDefault="00000000">
      <w:pPr>
        <w:jc w:val="center"/>
      </w:pPr>
      <w:r>
        <w:rPr>
          <w:color w:val="666666"/>
        </w:rPr>
        <w:t>January 2026</w:t>
      </w:r>
    </w:p>
    <w:p w14:paraId="09892756" w14:textId="77777777" w:rsidR="002B477A" w:rsidRDefault="00000000">
      <w:r>
        <w:br w:type="page"/>
      </w:r>
    </w:p>
    <w:p w14:paraId="6DB6C862" w14:textId="77777777" w:rsidR="002B477A" w:rsidRDefault="00000000">
      <w:pPr>
        <w:pStyle w:val="Heading1"/>
      </w:pPr>
      <w:r>
        <w:lastRenderedPageBreak/>
        <w:t>Executive Summary</w:t>
      </w:r>
    </w:p>
    <w:p w14:paraId="18325602" w14:textId="77777777" w:rsidR="002B477A" w:rsidRDefault="00000000">
      <w:pPr>
        <w:spacing w:after="150"/>
      </w:pPr>
      <w:r>
        <w:t>Numa Ops Management is a comprehensive work management platform designed specifically for small to medium businesses. Unlike enterprise tools that overwhelm with complexity, Numa provides exactly the capabilities SMBs need whilst remaining approachable and cost-effective.</w:t>
      </w:r>
    </w:p>
    <w:p w14:paraId="5E1A4EAF" w14:textId="77777777" w:rsidR="002B477A" w:rsidRDefault="00000000">
      <w:pPr>
        <w:spacing w:after="150"/>
      </w:pPr>
      <w:r>
        <w:t>What makes Numa distinctive is its integration with the broader NUMA AI platform. This means your work management system is not a disconnected island, but part of an intelligent ecosystem that includes knowledge bases, advanced analytics, conversational AI, and automation capabilities.</w:t>
      </w:r>
    </w:p>
    <w:p w14:paraId="3249861D" w14:textId="77777777" w:rsidR="002B477A" w:rsidRDefault="00000000">
      <w:pPr>
        <w:spacing w:after="150"/>
      </w:pPr>
      <w:r>
        <w:rPr>
          <w:b/>
          <w:bCs/>
        </w:rPr>
        <w:t xml:space="preserve">The core value proposition: </w:t>
      </w:r>
      <w:r>
        <w:t>Let AI handle the administrative burden of work tracking whilst your team focuses on actual work delivery.</w:t>
      </w:r>
    </w:p>
    <w:p w14:paraId="49AAC7A6" w14:textId="77777777" w:rsidR="002B477A" w:rsidRDefault="002B477A">
      <w:pPr>
        <w:spacing w:after="150"/>
      </w:pPr>
    </w:p>
    <w:p w14:paraId="37B9FF3A" w14:textId="77777777" w:rsidR="002B477A" w:rsidRDefault="00000000">
      <w:pPr>
        <w:pStyle w:val="Heading1"/>
      </w:pPr>
      <w:r>
        <w:t>1. Core Work Management Capabilities</w:t>
      </w:r>
    </w:p>
    <w:p w14:paraId="75811854" w14:textId="77777777" w:rsidR="002B477A" w:rsidRDefault="00000000">
      <w:pPr>
        <w:pStyle w:val="Heading2"/>
      </w:pPr>
      <w:r>
        <w:t>1.1 Flexible Organisational Structure</w:t>
      </w:r>
    </w:p>
    <w:p w14:paraId="748F3A8F" w14:textId="77777777" w:rsidR="002B477A" w:rsidRDefault="00000000">
      <w:pPr>
        <w:spacing w:after="150"/>
      </w:pPr>
      <w:r>
        <w:t>Numa uses a hierarchical structure that adapts to how your business actually operates: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9"/>
        <w:gridCol w:w="3119"/>
      </w:tblGrid>
      <w:tr w:rsidR="002B477A" w14:paraId="62DC56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7D74" w14:textId="77777777" w:rsidR="002B477A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7AE93" w14:textId="77777777" w:rsidR="002B477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F24C" w14:textId="77777777" w:rsidR="002B477A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2B477A" w14:paraId="477178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0A688" w14:textId="77777777" w:rsidR="002B477A" w:rsidRDefault="00000000">
            <w:r>
              <w:rPr>
                <w:sz w:val="20"/>
                <w:szCs w:val="20"/>
              </w:rPr>
              <w:t>Company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8BB8" w14:textId="3DD6BB14" w:rsidR="002B477A" w:rsidRDefault="00000000">
            <w:r>
              <w:rPr>
                <w:sz w:val="20"/>
                <w:szCs w:val="20"/>
              </w:rPr>
              <w:t>Your organisation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E34A" w14:textId="77777777" w:rsidR="002B477A" w:rsidRDefault="00000000">
            <w:r>
              <w:rPr>
                <w:sz w:val="20"/>
                <w:szCs w:val="20"/>
              </w:rPr>
              <w:t>Acme Solutions Ltd</w:t>
            </w:r>
          </w:p>
        </w:tc>
      </w:tr>
      <w:tr w:rsidR="002B477A" w14:paraId="20E464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17885" w14:textId="77777777" w:rsidR="002B477A" w:rsidRDefault="00000000">
            <w:r>
              <w:rPr>
                <w:sz w:val="20"/>
                <w:szCs w:val="20"/>
              </w:rPr>
              <w:t>Work Centre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774E" w14:textId="7F63D364" w:rsidR="002B477A" w:rsidRDefault="00E6796E">
            <w:r>
              <w:rPr>
                <w:sz w:val="20"/>
                <w:szCs w:val="20"/>
              </w:rPr>
              <w:t>The overarching centre of work.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E83D" w14:textId="55AF36D0" w:rsidR="002B477A" w:rsidRDefault="00E6796E">
            <w:r>
              <w:rPr>
                <w:sz w:val="20"/>
                <w:szCs w:val="20"/>
              </w:rPr>
              <w:t>Usually only one required for small / medium businesses but larger orgs might want Work Centres by Division, or possibly if managing subsidiary companies</w:t>
            </w:r>
          </w:p>
        </w:tc>
      </w:tr>
      <w:tr w:rsidR="002B477A" w14:paraId="233593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0AE7" w14:textId="77777777" w:rsidR="002B477A" w:rsidRDefault="00000000">
            <w:r>
              <w:rPr>
                <w:sz w:val="20"/>
                <w:szCs w:val="20"/>
              </w:rPr>
              <w:t>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64644" w14:textId="77777777" w:rsidR="002B477A" w:rsidRDefault="00000000">
            <w:r>
              <w:rPr>
                <w:sz w:val="20"/>
                <w:szCs w:val="20"/>
              </w:rPr>
              <w:t>A specific workflow or project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6C67" w14:textId="1E02B9F9" w:rsidR="002B477A" w:rsidRDefault="00E6796E">
            <w:r>
              <w:rPr>
                <w:sz w:val="20"/>
                <w:szCs w:val="20"/>
              </w:rPr>
              <w:t xml:space="preserve">Development Team, Sales Team, Marketing team </w:t>
            </w:r>
          </w:p>
        </w:tc>
      </w:tr>
      <w:tr w:rsidR="002B477A" w14:paraId="2B1F4A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CEB9" w14:textId="77777777" w:rsidR="002B477A" w:rsidRDefault="00000000">
            <w:r>
              <w:rPr>
                <w:sz w:val="20"/>
                <w:szCs w:val="20"/>
              </w:rPr>
              <w:t>Zone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C6D77" w14:textId="2AC81981" w:rsidR="002B477A" w:rsidRDefault="00E6796E">
            <w:r>
              <w:rPr>
                <w:sz w:val="20"/>
                <w:szCs w:val="20"/>
              </w:rPr>
              <w:t>Focus areas</w:t>
            </w:r>
            <w:r w:rsidR="00000000">
              <w:rPr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5B67" w14:textId="34727587" w:rsidR="002B477A" w:rsidRDefault="00E6796E">
            <w:r>
              <w:rPr>
                <w:sz w:val="20"/>
                <w:szCs w:val="20"/>
              </w:rPr>
              <w:t>Planning, Sprint, Sales process, Campaign</w:t>
            </w:r>
          </w:p>
        </w:tc>
      </w:tr>
      <w:tr w:rsidR="002B477A" w14:paraId="283753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24CC" w14:textId="77777777" w:rsidR="002B477A" w:rsidRDefault="00000000">
            <w:r>
              <w:rPr>
                <w:sz w:val="20"/>
                <w:szCs w:val="20"/>
              </w:rPr>
              <w:t>Stage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B8844" w14:textId="77777777" w:rsidR="002B477A" w:rsidRDefault="00000000">
            <w:r>
              <w:rPr>
                <w:sz w:val="20"/>
                <w:szCs w:val="20"/>
              </w:rPr>
              <w:t>Workflow states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7098" w14:textId="77777777" w:rsidR="002B477A" w:rsidRDefault="00000000">
            <w:r>
              <w:rPr>
                <w:sz w:val="20"/>
                <w:szCs w:val="20"/>
              </w:rPr>
              <w:t>To Do, In Progress, Review, Done</w:t>
            </w:r>
          </w:p>
        </w:tc>
      </w:tr>
    </w:tbl>
    <w:p w14:paraId="6D8C59DA" w14:textId="77777777" w:rsidR="002B477A" w:rsidRDefault="002B477A">
      <w:pPr>
        <w:spacing w:after="150"/>
      </w:pPr>
    </w:p>
    <w:p w14:paraId="3C5FEB0B" w14:textId="6383E1FF" w:rsidR="002B477A" w:rsidRDefault="00000000">
      <w:pPr>
        <w:spacing w:after="150"/>
      </w:pPr>
      <w:r>
        <w:t xml:space="preserve">This structure supports diverse business contexts without forcing artificial patterns. </w:t>
      </w:r>
      <w:r w:rsidR="00E6796E">
        <w:t xml:space="preserve"> Usually a single work centre will suffice, but a company may wish to keep work data separate amongst divisions, in which case this level offers the ability to segregate work units further.</w:t>
      </w:r>
    </w:p>
    <w:p w14:paraId="46C8DFBC" w14:textId="77777777" w:rsidR="002B477A" w:rsidRDefault="00000000">
      <w:pPr>
        <w:pStyle w:val="Heading2"/>
      </w:pPr>
      <w:r>
        <w:t>1.2 Configurable Ticket Types</w:t>
      </w:r>
    </w:p>
    <w:p w14:paraId="233C07DD" w14:textId="77777777" w:rsidR="002B477A" w:rsidRDefault="00000000">
      <w:pPr>
        <w:spacing w:after="150"/>
      </w:pPr>
      <w:r>
        <w:t>Every piece of work is a ticket, but tickets can represent vastly different things:</w:t>
      </w:r>
    </w:p>
    <w:p w14:paraId="51067796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Tasks and user stories for project work</w:t>
      </w:r>
    </w:p>
    <w:p w14:paraId="00268838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Bugs and support issues for technical teams</w:t>
      </w:r>
    </w:p>
    <w:p w14:paraId="61446DD6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Deals and opportunities for sales pipelines</w:t>
      </w:r>
    </w:p>
    <w:p w14:paraId="19368C01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Onboarding checklists for new customers</w:t>
      </w:r>
    </w:p>
    <w:p w14:paraId="5CA5BB62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Maintenance requests for operations</w:t>
      </w:r>
    </w:p>
    <w:p w14:paraId="5D128135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Renewal tracking for account management</w:t>
      </w:r>
    </w:p>
    <w:p w14:paraId="29F3A998" w14:textId="77777777" w:rsidR="002B477A" w:rsidRDefault="002B477A">
      <w:pPr>
        <w:spacing w:after="150"/>
      </w:pPr>
    </w:p>
    <w:p w14:paraId="03BDEFCF" w14:textId="77777777" w:rsidR="002B477A" w:rsidRDefault="00000000">
      <w:pPr>
        <w:spacing w:after="150"/>
      </w:pPr>
      <w:r>
        <w:t>Each ticket type can have its own icon, default fields, and workflow behaviours. The system includes 15+ predefined types with the ability to create custom types for your specific business needs.</w:t>
      </w:r>
    </w:p>
    <w:p w14:paraId="28A58588" w14:textId="77777777" w:rsidR="002B477A" w:rsidRDefault="00000000">
      <w:pPr>
        <w:pStyle w:val="Heading2"/>
      </w:pPr>
      <w:r>
        <w:t>1.3 Kanban Boards with Substance</w:t>
      </w:r>
    </w:p>
    <w:p w14:paraId="7100881F" w14:textId="77777777" w:rsidR="002B477A" w:rsidRDefault="00000000">
      <w:pPr>
        <w:spacing w:after="150"/>
      </w:pPr>
      <w:r>
        <w:t>The visual kanban interface provides immediate clarity on work status, but goes beyond simple card walls:</w:t>
      </w:r>
    </w:p>
    <w:p w14:paraId="3C7305AC" w14:textId="77777777" w:rsidR="002B477A" w:rsidRDefault="00000000">
      <w:pPr>
        <w:pStyle w:val="ListParagraph"/>
        <w:numPr>
          <w:ilvl w:val="0"/>
          <w:numId w:val="3"/>
        </w:numPr>
        <w:spacing w:after="80"/>
      </w:pPr>
      <w:r>
        <w:t>Drag-and-drop movement between stages with automatic status updates</w:t>
      </w:r>
    </w:p>
    <w:p w14:paraId="23AD6D6E" w14:textId="77777777" w:rsidR="002B477A" w:rsidRDefault="00000000">
      <w:pPr>
        <w:pStyle w:val="ListParagraph"/>
        <w:numPr>
          <w:ilvl w:val="0"/>
          <w:numId w:val="3"/>
        </w:numPr>
        <w:spacing w:after="80"/>
      </w:pPr>
      <w:r>
        <w:t>Rich ticket cards showing key information at a glance: assignee, priority, customer, due date</w:t>
      </w:r>
    </w:p>
    <w:p w14:paraId="4F4BD58C" w14:textId="77777777" w:rsidR="002B477A" w:rsidRDefault="00000000">
      <w:pPr>
        <w:pStyle w:val="ListParagraph"/>
        <w:numPr>
          <w:ilvl w:val="0"/>
          <w:numId w:val="3"/>
        </w:numPr>
        <w:spacing w:after="80"/>
      </w:pPr>
      <w:r>
        <w:t>Colour-coded priority indicators using a 10-point scale</w:t>
      </w:r>
    </w:p>
    <w:p w14:paraId="2B4C4BBB" w14:textId="77777777" w:rsidR="002B477A" w:rsidRDefault="00000000">
      <w:pPr>
        <w:pStyle w:val="ListParagraph"/>
        <w:numPr>
          <w:ilvl w:val="0"/>
          <w:numId w:val="3"/>
        </w:numPr>
        <w:spacing w:after="80"/>
      </w:pPr>
      <w:r>
        <w:t>Quick actions via right-click context menus</w:t>
      </w:r>
    </w:p>
    <w:p w14:paraId="2901FFAE" w14:textId="77777777" w:rsidR="002B477A" w:rsidRDefault="00000000">
      <w:pPr>
        <w:pStyle w:val="ListParagraph"/>
        <w:numPr>
          <w:ilvl w:val="0"/>
          <w:numId w:val="3"/>
        </w:numPr>
        <w:spacing w:after="80"/>
      </w:pPr>
      <w:r>
        <w:t>Ticket reordering within stages for priority sequencing</w:t>
      </w:r>
    </w:p>
    <w:p w14:paraId="4CBA7945" w14:textId="77777777" w:rsidR="002B477A" w:rsidRDefault="00000000">
      <w:pPr>
        <w:pStyle w:val="ListParagraph"/>
        <w:numPr>
          <w:ilvl w:val="0"/>
          <w:numId w:val="3"/>
        </w:numPr>
        <w:spacing w:after="80"/>
      </w:pPr>
      <w:r>
        <w:t>Swimlane views grouped by assignee, type, or priority</w:t>
      </w:r>
    </w:p>
    <w:p w14:paraId="28CB3BB6" w14:textId="77777777" w:rsidR="002B477A" w:rsidRDefault="00000000">
      <w:pPr>
        <w:pStyle w:val="Heading2"/>
      </w:pPr>
      <w:r>
        <w:t>1.4 Work Units: Sprints, Phases, and Periods</w:t>
      </w:r>
    </w:p>
    <w:p w14:paraId="17BE8152" w14:textId="77777777" w:rsidR="002B477A" w:rsidRDefault="00000000">
      <w:pPr>
        <w:spacing w:after="150"/>
      </w:pPr>
      <w:r>
        <w:t>For teams that work in iterations, Numa supports work units with configurable terminology: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9"/>
        <w:gridCol w:w="3119"/>
      </w:tblGrid>
      <w:tr w:rsidR="002B477A" w14:paraId="493291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3F638" w14:textId="77777777" w:rsidR="002B477A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Context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96423" w14:textId="77777777" w:rsidR="002B477A" w:rsidRDefault="00000000">
            <w:r>
              <w:rPr>
                <w:b/>
                <w:bCs/>
                <w:color w:val="FFFFFF"/>
                <w:sz w:val="20"/>
                <w:szCs w:val="20"/>
              </w:rPr>
              <w:t>Work Unit Term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697C" w14:textId="77777777" w:rsidR="002B477A" w:rsidRDefault="00000000">
            <w:r>
              <w:rPr>
                <w:b/>
                <w:bCs/>
                <w:color w:val="FFFFFF"/>
                <w:sz w:val="20"/>
                <w:szCs w:val="20"/>
              </w:rPr>
              <w:t>Typical Duration</w:t>
            </w:r>
          </w:p>
        </w:tc>
      </w:tr>
      <w:tr w:rsidR="002B477A" w14:paraId="24854B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2126" w14:textId="77777777" w:rsidR="002B477A" w:rsidRDefault="00000000">
            <w:r>
              <w:rPr>
                <w:sz w:val="20"/>
                <w:szCs w:val="20"/>
              </w:rPr>
              <w:t>Software Development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6E7F" w14:textId="77777777" w:rsidR="002B477A" w:rsidRDefault="00000000">
            <w:r>
              <w:rPr>
                <w:sz w:val="20"/>
                <w:szCs w:val="20"/>
              </w:rPr>
              <w:t>Sprint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EC0BF" w14:textId="77777777" w:rsidR="002B477A" w:rsidRDefault="00000000">
            <w:r>
              <w:rPr>
                <w:sz w:val="20"/>
                <w:szCs w:val="20"/>
              </w:rPr>
              <w:t>2 weeks</w:t>
            </w:r>
          </w:p>
        </w:tc>
      </w:tr>
      <w:tr w:rsidR="002B477A" w14:paraId="174C7A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780F" w14:textId="77777777" w:rsidR="002B477A" w:rsidRDefault="00000000">
            <w:r>
              <w:rPr>
                <w:sz w:val="20"/>
                <w:szCs w:val="20"/>
              </w:rPr>
              <w:t>Construction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A4A0" w14:textId="77777777" w:rsidR="002B477A" w:rsidRDefault="00000000">
            <w:r>
              <w:rPr>
                <w:sz w:val="20"/>
                <w:szCs w:val="20"/>
              </w:rPr>
              <w:t>Phase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6B6A" w14:textId="77777777" w:rsidR="002B477A" w:rsidRDefault="00000000">
            <w:r>
              <w:rPr>
                <w:sz w:val="20"/>
                <w:szCs w:val="20"/>
              </w:rPr>
              <w:t>Variable</w:t>
            </w:r>
          </w:p>
        </w:tc>
      </w:tr>
      <w:tr w:rsidR="002B477A" w14:paraId="0A345E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8FC7" w14:textId="77777777" w:rsidR="002B477A" w:rsidRDefault="00000000"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A4C1" w14:textId="77777777" w:rsidR="002B477A" w:rsidRDefault="00000000">
            <w:r>
              <w:rPr>
                <w:sz w:val="20"/>
                <w:szCs w:val="20"/>
              </w:rPr>
              <w:t>Campaign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437A" w14:textId="77777777" w:rsidR="002B477A" w:rsidRDefault="00000000">
            <w:r>
              <w:rPr>
                <w:sz w:val="20"/>
                <w:szCs w:val="20"/>
              </w:rPr>
              <w:t>4-6 weeks</w:t>
            </w:r>
          </w:p>
        </w:tc>
      </w:tr>
      <w:tr w:rsidR="002B477A" w14:paraId="4ABB03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3A42" w14:textId="77777777" w:rsidR="002B477A" w:rsidRDefault="00000000">
            <w:r>
              <w:rPr>
                <w:sz w:val="20"/>
                <w:szCs w:val="20"/>
              </w:rPr>
              <w:t>Finance/Operations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6A089" w14:textId="77777777" w:rsidR="002B477A" w:rsidRDefault="00000000">
            <w:r>
              <w:rPr>
                <w:sz w:val="20"/>
                <w:szCs w:val="20"/>
              </w:rPr>
              <w:t>Month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8834" w14:textId="77777777" w:rsidR="002B477A" w:rsidRDefault="00000000">
            <w:r>
              <w:rPr>
                <w:sz w:val="20"/>
                <w:szCs w:val="20"/>
              </w:rPr>
              <w:t>Calendar month</w:t>
            </w:r>
          </w:p>
        </w:tc>
      </w:tr>
      <w:tr w:rsidR="002B477A" w14:paraId="5A8682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E2BE" w14:textId="77777777" w:rsidR="002B477A" w:rsidRDefault="00000000">
            <w:r>
              <w:rPr>
                <w:sz w:val="20"/>
                <w:szCs w:val="20"/>
              </w:rPr>
              <w:t>Consulting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357D" w14:textId="77777777" w:rsidR="002B477A" w:rsidRDefault="00000000">
            <w:r>
              <w:rPr>
                <w:sz w:val="20"/>
                <w:szCs w:val="20"/>
              </w:rPr>
              <w:t>Engagement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EB88" w14:textId="77777777" w:rsidR="002B477A" w:rsidRDefault="00000000">
            <w:r>
              <w:rPr>
                <w:sz w:val="20"/>
                <w:szCs w:val="20"/>
              </w:rPr>
              <w:t>Project-based</w:t>
            </w:r>
          </w:p>
        </w:tc>
      </w:tr>
    </w:tbl>
    <w:p w14:paraId="753D7E12" w14:textId="77777777" w:rsidR="002B477A" w:rsidRDefault="002B477A">
      <w:pPr>
        <w:spacing w:after="150"/>
      </w:pPr>
    </w:p>
    <w:p w14:paraId="531A646F" w14:textId="77777777" w:rsidR="002B477A" w:rsidRDefault="00000000">
      <w:pPr>
        <w:spacing w:after="150"/>
      </w:pPr>
      <w:r>
        <w:t>Importantly, work units are optional. Simpler boards can operate without them, and the interface automatically hides this complexity when not needed, a pattern called Progressive Presentation.</w:t>
      </w:r>
    </w:p>
    <w:p w14:paraId="368BE5BE" w14:textId="77777777" w:rsidR="002B477A" w:rsidRDefault="00000000">
      <w:r>
        <w:br w:type="page"/>
      </w:r>
    </w:p>
    <w:p w14:paraId="2FF987AF" w14:textId="77777777" w:rsidR="002B477A" w:rsidRDefault="00000000">
      <w:pPr>
        <w:pStyle w:val="Heading1"/>
      </w:pPr>
      <w:r>
        <w:lastRenderedPageBreak/>
        <w:t>2. Customer Relationship Management</w:t>
      </w:r>
    </w:p>
    <w:p w14:paraId="12D7205D" w14:textId="77777777" w:rsidR="002B477A" w:rsidRDefault="00000000">
      <w:pPr>
        <w:spacing w:after="150"/>
      </w:pPr>
      <w:r>
        <w:t>Numa includes integrated CRM capabilities that connect customer data directly to work execution. This addresses a common SMB pain point: customer information scattered across spreadsheets, email, and disconnected tools.</w:t>
      </w:r>
    </w:p>
    <w:p w14:paraId="620156D1" w14:textId="77777777" w:rsidR="002B477A" w:rsidRDefault="00000000">
      <w:pPr>
        <w:pStyle w:val="Heading2"/>
      </w:pPr>
      <w:r>
        <w:t>2.1 Unified Customer Records</w:t>
      </w:r>
    </w:p>
    <w:p w14:paraId="686C7141" w14:textId="77777777" w:rsidR="002B477A" w:rsidRDefault="00000000">
      <w:pPr>
        <w:spacing w:after="150"/>
      </w:pPr>
      <w:r>
        <w:t>Each customer record captures comprehensive relationship data:</w:t>
      </w:r>
    </w:p>
    <w:p w14:paraId="2341C8F2" w14:textId="77777777" w:rsidR="002B477A" w:rsidRDefault="00000000">
      <w:pPr>
        <w:pStyle w:val="ListParagraph"/>
        <w:numPr>
          <w:ilvl w:val="0"/>
          <w:numId w:val="4"/>
        </w:numPr>
        <w:spacing w:after="80"/>
      </w:pPr>
      <w:r>
        <w:t>Company information: name, industry, size, website, address</w:t>
      </w:r>
    </w:p>
    <w:p w14:paraId="2DC6A8D5" w14:textId="77777777" w:rsidR="002B477A" w:rsidRDefault="00000000">
      <w:pPr>
        <w:pStyle w:val="ListParagraph"/>
        <w:numPr>
          <w:ilvl w:val="0"/>
          <w:numId w:val="4"/>
        </w:numPr>
        <w:spacing w:after="80"/>
      </w:pPr>
      <w:r>
        <w:t>Contract details: value, start/end dates, renewal dates</w:t>
      </w:r>
    </w:p>
    <w:p w14:paraId="3947C0B5" w14:textId="77777777" w:rsidR="002B477A" w:rsidRDefault="00000000">
      <w:pPr>
        <w:pStyle w:val="ListParagraph"/>
        <w:numPr>
          <w:ilvl w:val="0"/>
          <w:numId w:val="4"/>
        </w:numPr>
        <w:spacing w:after="80"/>
      </w:pPr>
      <w:r>
        <w:t>Lifecycle stage: Prospect, Onboarding, Active, At Risk, Churned</w:t>
      </w:r>
    </w:p>
    <w:p w14:paraId="10B8A49E" w14:textId="77777777" w:rsidR="002B477A" w:rsidRDefault="00000000">
      <w:pPr>
        <w:pStyle w:val="ListParagraph"/>
        <w:numPr>
          <w:ilvl w:val="0"/>
          <w:numId w:val="4"/>
        </w:numPr>
        <w:spacing w:after="80"/>
      </w:pPr>
      <w:r>
        <w:t>Custom fields for your specific tracking needs</w:t>
      </w:r>
    </w:p>
    <w:p w14:paraId="168FF21B" w14:textId="77777777" w:rsidR="002B477A" w:rsidRDefault="002B477A">
      <w:pPr>
        <w:spacing w:after="150"/>
      </w:pPr>
    </w:p>
    <w:p w14:paraId="2B47ABD5" w14:textId="77777777" w:rsidR="002B477A" w:rsidRDefault="00000000">
      <w:pPr>
        <w:spacing w:after="150"/>
      </w:pPr>
      <w:r>
        <w:rPr>
          <w:b/>
          <w:bCs/>
        </w:rPr>
        <w:t xml:space="preserve">Key principle: </w:t>
      </w:r>
      <w:r>
        <w:t>Tickets are local to boards, but customers are global across your organisation. Different teams maintain their own work boards whilst sharing unified customer context.</w:t>
      </w:r>
    </w:p>
    <w:p w14:paraId="7797E2CB" w14:textId="77777777" w:rsidR="002B477A" w:rsidRDefault="00000000">
      <w:pPr>
        <w:pStyle w:val="Heading2"/>
      </w:pPr>
      <w:r>
        <w:t>2.2 Contact Management</w:t>
      </w:r>
    </w:p>
    <w:p w14:paraId="18E46C7A" w14:textId="77777777" w:rsidR="002B477A" w:rsidRDefault="00000000">
      <w:pPr>
        <w:spacing w:after="150"/>
      </w:pPr>
      <w:r>
        <w:t>Within each customer, track unlimited contacts with:</w:t>
      </w:r>
    </w:p>
    <w:p w14:paraId="0E223900" w14:textId="77777777" w:rsidR="002B477A" w:rsidRDefault="00000000">
      <w:pPr>
        <w:pStyle w:val="ListParagraph"/>
        <w:numPr>
          <w:ilvl w:val="0"/>
          <w:numId w:val="5"/>
        </w:numPr>
        <w:spacing w:after="80"/>
      </w:pPr>
      <w:r>
        <w:t>Role and seniority information</w:t>
      </w:r>
    </w:p>
    <w:p w14:paraId="51F15CB6" w14:textId="77777777" w:rsidR="002B477A" w:rsidRDefault="00000000">
      <w:pPr>
        <w:pStyle w:val="ListParagraph"/>
        <w:numPr>
          <w:ilvl w:val="0"/>
          <w:numId w:val="5"/>
        </w:numPr>
        <w:spacing w:after="80"/>
      </w:pPr>
      <w:r>
        <w:t>Contact preferences and notes</w:t>
      </w:r>
    </w:p>
    <w:p w14:paraId="337E964C" w14:textId="77777777" w:rsidR="002B477A" w:rsidRDefault="00000000">
      <w:pPr>
        <w:pStyle w:val="ListParagraph"/>
        <w:numPr>
          <w:ilvl w:val="0"/>
          <w:numId w:val="5"/>
        </w:numPr>
        <w:spacing w:after="80"/>
      </w:pPr>
      <w:r>
        <w:t>Primary contact designation</w:t>
      </w:r>
    </w:p>
    <w:p w14:paraId="1A58B5D5" w14:textId="77777777" w:rsidR="002B477A" w:rsidRDefault="00000000">
      <w:pPr>
        <w:pStyle w:val="ListParagraph"/>
        <w:numPr>
          <w:ilvl w:val="0"/>
          <w:numId w:val="5"/>
        </w:numPr>
        <w:spacing w:after="80"/>
      </w:pPr>
      <w:r>
        <w:t>VIP status for high-touch relationships</w:t>
      </w:r>
    </w:p>
    <w:p w14:paraId="58446626" w14:textId="77777777" w:rsidR="002B477A" w:rsidRDefault="00000000">
      <w:pPr>
        <w:pStyle w:val="ListParagraph"/>
        <w:numPr>
          <w:ilvl w:val="0"/>
          <w:numId w:val="5"/>
        </w:numPr>
        <w:spacing w:after="80"/>
      </w:pPr>
      <w:r>
        <w:t>Direct linking to tickets for accountability</w:t>
      </w:r>
    </w:p>
    <w:p w14:paraId="530F9B5E" w14:textId="77777777" w:rsidR="002B477A" w:rsidRDefault="00000000">
      <w:pPr>
        <w:pStyle w:val="Heading2"/>
      </w:pPr>
      <w:r>
        <w:t>2.3 Activity Timeline</w:t>
      </w:r>
    </w:p>
    <w:p w14:paraId="18C83DA4" w14:textId="77777777" w:rsidR="002B477A" w:rsidRDefault="00000000">
      <w:pPr>
        <w:spacing w:after="150"/>
      </w:pPr>
      <w:r>
        <w:t>A complete history of customer interactions:</w:t>
      </w:r>
    </w:p>
    <w:p w14:paraId="54F183E9" w14:textId="77777777" w:rsidR="002B477A" w:rsidRDefault="00000000">
      <w:pPr>
        <w:pStyle w:val="ListParagraph"/>
        <w:numPr>
          <w:ilvl w:val="0"/>
          <w:numId w:val="6"/>
        </w:numPr>
        <w:spacing w:after="80"/>
      </w:pPr>
      <w:r>
        <w:t>Calls, meetings, and emails logged with timestamps</w:t>
      </w:r>
    </w:p>
    <w:p w14:paraId="505E587C" w14:textId="77777777" w:rsidR="002B477A" w:rsidRDefault="00000000">
      <w:pPr>
        <w:pStyle w:val="ListParagraph"/>
        <w:numPr>
          <w:ilvl w:val="0"/>
          <w:numId w:val="6"/>
        </w:numPr>
        <w:spacing w:after="80"/>
      </w:pPr>
      <w:r>
        <w:t>Notes and follow-up tracking</w:t>
      </w:r>
    </w:p>
    <w:p w14:paraId="4E757AE4" w14:textId="77777777" w:rsidR="002B477A" w:rsidRDefault="00000000">
      <w:pPr>
        <w:pStyle w:val="ListParagraph"/>
        <w:numPr>
          <w:ilvl w:val="0"/>
          <w:numId w:val="6"/>
        </w:numPr>
        <w:spacing w:after="80"/>
      </w:pPr>
      <w:r>
        <w:t>Automatic capture from linked tickets</w:t>
      </w:r>
    </w:p>
    <w:p w14:paraId="0BF8619C" w14:textId="77777777" w:rsidR="002B477A" w:rsidRDefault="00000000">
      <w:pPr>
        <w:pStyle w:val="ListParagraph"/>
        <w:numPr>
          <w:ilvl w:val="0"/>
          <w:numId w:val="6"/>
        </w:numPr>
        <w:spacing w:after="80"/>
      </w:pPr>
      <w:r>
        <w:t>Team visibility across all touchpoints</w:t>
      </w:r>
    </w:p>
    <w:p w14:paraId="52C55CE9" w14:textId="77777777" w:rsidR="002B477A" w:rsidRDefault="00000000">
      <w:pPr>
        <w:pStyle w:val="Heading2"/>
      </w:pPr>
      <w:r>
        <w:t>2.4 Document Management</w:t>
      </w:r>
    </w:p>
    <w:p w14:paraId="788A3C2B" w14:textId="77777777" w:rsidR="002B477A" w:rsidRDefault="00000000">
      <w:pPr>
        <w:spacing w:after="150"/>
      </w:pPr>
      <w:r>
        <w:t>Attach and organise customer documents directly within the CRM:</w:t>
      </w:r>
    </w:p>
    <w:p w14:paraId="6A33428B" w14:textId="77777777" w:rsidR="002B477A" w:rsidRDefault="00000000">
      <w:pPr>
        <w:pStyle w:val="ListParagraph"/>
        <w:numPr>
          <w:ilvl w:val="0"/>
          <w:numId w:val="7"/>
        </w:numPr>
        <w:spacing w:after="80"/>
      </w:pPr>
      <w:r>
        <w:t>Contracts, proposals, and agreements</w:t>
      </w:r>
    </w:p>
    <w:p w14:paraId="4B8CB153" w14:textId="77777777" w:rsidR="002B477A" w:rsidRDefault="00000000">
      <w:pPr>
        <w:pStyle w:val="ListParagraph"/>
        <w:numPr>
          <w:ilvl w:val="0"/>
          <w:numId w:val="7"/>
        </w:numPr>
        <w:spacing w:after="80"/>
      </w:pPr>
      <w:r>
        <w:t>Meeting notes and presentations</w:t>
      </w:r>
    </w:p>
    <w:p w14:paraId="6F7BAD64" w14:textId="77777777" w:rsidR="002B477A" w:rsidRDefault="00000000">
      <w:pPr>
        <w:pStyle w:val="ListParagraph"/>
        <w:numPr>
          <w:ilvl w:val="0"/>
          <w:numId w:val="7"/>
        </w:numPr>
        <w:spacing w:after="80"/>
      </w:pPr>
      <w:r>
        <w:t>Version tracking with upload history</w:t>
      </w:r>
    </w:p>
    <w:p w14:paraId="76B7D946" w14:textId="77777777" w:rsidR="002B477A" w:rsidRDefault="00000000">
      <w:pPr>
        <w:pStyle w:val="ListParagraph"/>
        <w:numPr>
          <w:ilvl w:val="0"/>
          <w:numId w:val="7"/>
        </w:numPr>
        <w:spacing w:after="80"/>
      </w:pPr>
      <w:r>
        <w:t>Categorisation by document type</w:t>
      </w:r>
    </w:p>
    <w:p w14:paraId="06174DB1" w14:textId="77777777" w:rsidR="002B477A" w:rsidRDefault="00000000">
      <w:pPr>
        <w:pStyle w:val="Heading2"/>
      </w:pPr>
      <w:r>
        <w:t>2.5 CRM Mirror: Customers as Cards</w:t>
      </w:r>
    </w:p>
    <w:p w14:paraId="470C2B22" w14:textId="77777777" w:rsidR="002B477A" w:rsidRDefault="00000000">
      <w:pPr>
        <w:spacing w:after="150"/>
      </w:pPr>
      <w:r>
        <w:lastRenderedPageBreak/>
        <w:t>Any board can display a CRM Mirror, showing customers as cards alongside or instead of tickets. This enables:</w:t>
      </w:r>
    </w:p>
    <w:p w14:paraId="38DF9B28" w14:textId="77777777" w:rsidR="002B477A" w:rsidRDefault="00000000">
      <w:pPr>
        <w:pStyle w:val="ListParagraph"/>
        <w:numPr>
          <w:ilvl w:val="0"/>
          <w:numId w:val="8"/>
        </w:numPr>
        <w:spacing w:after="80"/>
      </w:pPr>
      <w:r>
        <w:t>Account management boards where each customer is visible</w:t>
      </w:r>
    </w:p>
    <w:p w14:paraId="75502545" w14:textId="77777777" w:rsidR="002B477A" w:rsidRDefault="00000000">
      <w:pPr>
        <w:pStyle w:val="ListParagraph"/>
        <w:numPr>
          <w:ilvl w:val="0"/>
          <w:numId w:val="8"/>
        </w:numPr>
        <w:spacing w:after="80"/>
      </w:pPr>
      <w:r>
        <w:t>Pipeline views showing customers by lifecycle stage</w:t>
      </w:r>
    </w:p>
    <w:p w14:paraId="1EB2BCCF" w14:textId="77777777" w:rsidR="002B477A" w:rsidRDefault="00000000">
      <w:pPr>
        <w:pStyle w:val="ListParagraph"/>
        <w:numPr>
          <w:ilvl w:val="0"/>
          <w:numId w:val="8"/>
        </w:numPr>
        <w:spacing w:after="80"/>
      </w:pPr>
      <w:r>
        <w:t>Sorting and filtering by contract value, renewal date, or custom criteria</w:t>
      </w:r>
    </w:p>
    <w:p w14:paraId="4A0204AD" w14:textId="77777777" w:rsidR="002B477A" w:rsidRDefault="00000000">
      <w:pPr>
        <w:pStyle w:val="ListParagraph"/>
        <w:numPr>
          <w:ilvl w:val="0"/>
          <w:numId w:val="8"/>
        </w:numPr>
        <w:spacing w:after="80"/>
      </w:pPr>
      <w:r>
        <w:t>Quick access to full customer details from any board</w:t>
      </w:r>
    </w:p>
    <w:p w14:paraId="4A7A3285" w14:textId="77777777" w:rsidR="002B477A" w:rsidRDefault="00000000">
      <w:r>
        <w:br w:type="page"/>
      </w:r>
    </w:p>
    <w:p w14:paraId="4CF0F1B5" w14:textId="77777777" w:rsidR="002B477A" w:rsidRDefault="00000000">
      <w:pPr>
        <w:pStyle w:val="Heading1"/>
      </w:pPr>
      <w:r>
        <w:lastRenderedPageBreak/>
        <w:t>3. Cross-Functional Visibility</w:t>
      </w:r>
    </w:p>
    <w:p w14:paraId="52757AFA" w14:textId="77777777" w:rsidR="002B477A" w:rsidRDefault="00000000">
      <w:pPr>
        <w:pStyle w:val="Heading2"/>
      </w:pPr>
      <w:r>
        <w:t>3.1 All Tickets View</w:t>
      </w:r>
    </w:p>
    <w:p w14:paraId="7FFBBAEF" w14:textId="77777777" w:rsidR="002B477A" w:rsidRDefault="00000000">
      <w:pPr>
        <w:spacing w:after="150"/>
      </w:pPr>
      <w:r>
        <w:t>A unified view across all Work Centres, boards, and zones with powerful filtering:</w:t>
      </w:r>
    </w:p>
    <w:p w14:paraId="773F5529" w14:textId="77777777" w:rsidR="002B477A" w:rsidRDefault="00000000">
      <w:pPr>
        <w:pStyle w:val="ListParagraph"/>
        <w:numPr>
          <w:ilvl w:val="0"/>
          <w:numId w:val="9"/>
        </w:numPr>
        <w:spacing w:after="80"/>
      </w:pPr>
      <w:r>
        <w:t>Filter by Work Centre, board, zone, ticket type, status, assignee, priority, date ranges, and custom fields</w:t>
      </w:r>
    </w:p>
    <w:p w14:paraId="53B30D4A" w14:textId="77777777" w:rsidR="002B477A" w:rsidRDefault="00000000">
      <w:pPr>
        <w:pStyle w:val="ListParagraph"/>
        <w:numPr>
          <w:ilvl w:val="0"/>
          <w:numId w:val="9"/>
        </w:numPr>
        <w:spacing w:after="80"/>
      </w:pPr>
      <w:r>
        <w:t>AND/OR logic for complex filter combinations</w:t>
      </w:r>
    </w:p>
    <w:p w14:paraId="1711B26B" w14:textId="77777777" w:rsidR="002B477A" w:rsidRDefault="00000000">
      <w:pPr>
        <w:pStyle w:val="ListParagraph"/>
        <w:numPr>
          <w:ilvl w:val="0"/>
          <w:numId w:val="9"/>
        </w:numPr>
        <w:spacing w:after="80"/>
      </w:pPr>
      <w:r>
        <w:t>Saved views for frequently-used filter configurations</w:t>
      </w:r>
    </w:p>
    <w:p w14:paraId="1CF660E1" w14:textId="77777777" w:rsidR="002B477A" w:rsidRDefault="00000000">
      <w:pPr>
        <w:pStyle w:val="ListParagraph"/>
        <w:numPr>
          <w:ilvl w:val="0"/>
          <w:numId w:val="9"/>
        </w:numPr>
        <w:spacing w:after="80"/>
      </w:pPr>
      <w:r>
        <w:t>Bulk operations: assign, change status, move, delete multiple tickets</w:t>
      </w:r>
    </w:p>
    <w:p w14:paraId="32EF5F72" w14:textId="77777777" w:rsidR="002B477A" w:rsidRDefault="00000000">
      <w:pPr>
        <w:pStyle w:val="ListParagraph"/>
        <w:numPr>
          <w:ilvl w:val="0"/>
          <w:numId w:val="9"/>
        </w:numPr>
        <w:spacing w:after="80"/>
      </w:pPr>
      <w:r>
        <w:t>Configurable columns with drag-and-drop reordering</w:t>
      </w:r>
    </w:p>
    <w:p w14:paraId="242D6BBD" w14:textId="77777777" w:rsidR="002B477A" w:rsidRDefault="00000000">
      <w:pPr>
        <w:pStyle w:val="ListParagraph"/>
        <w:numPr>
          <w:ilvl w:val="0"/>
          <w:numId w:val="9"/>
        </w:numPr>
        <w:spacing w:after="80"/>
      </w:pPr>
      <w:r>
        <w:t>Export capabilities for reporting</w:t>
      </w:r>
    </w:p>
    <w:p w14:paraId="7D8AE488" w14:textId="77777777" w:rsidR="002B477A" w:rsidRDefault="002B477A">
      <w:pPr>
        <w:spacing w:after="150"/>
      </w:pPr>
    </w:p>
    <w:p w14:paraId="546E426C" w14:textId="77777777" w:rsidR="002B477A" w:rsidRDefault="00000000">
      <w:pPr>
        <w:spacing w:after="150"/>
      </w:pPr>
      <w:r>
        <w:t>This view answers questions like: What are all the high-priority bugs across all products? Which tickets are assigned to Sarah? What work is due this week across the entire company?</w:t>
      </w:r>
    </w:p>
    <w:p w14:paraId="24F6FD61" w14:textId="77777777" w:rsidR="002B477A" w:rsidRDefault="00000000">
      <w:pPr>
        <w:pStyle w:val="Heading2"/>
      </w:pPr>
      <w:r>
        <w:t>3.2 Lifecycle Date Tracking</w:t>
      </w:r>
    </w:p>
    <w:p w14:paraId="32634B67" w14:textId="77777777" w:rsidR="002B477A" w:rsidRDefault="00000000">
      <w:pPr>
        <w:spacing w:after="150"/>
      </w:pPr>
      <w:r>
        <w:t>Every ticket automatically tracks key lifecycle dates: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9"/>
        <w:gridCol w:w="3119"/>
      </w:tblGrid>
      <w:tr w:rsidR="002B477A" w14:paraId="67D9E4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8E1A" w14:textId="77777777" w:rsidR="002B477A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538F" w14:textId="77777777" w:rsidR="002B477A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862A" w14:textId="77777777" w:rsidR="002B477A" w:rsidRDefault="00000000">
            <w:r>
              <w:rPr>
                <w:b/>
                <w:bCs/>
                <w:color w:val="FFFFFF"/>
                <w:sz w:val="20"/>
                <w:szCs w:val="20"/>
              </w:rPr>
              <w:t>Set When</w:t>
            </w:r>
          </w:p>
        </w:tc>
      </w:tr>
      <w:tr w:rsidR="002B477A" w14:paraId="744B90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994F" w14:textId="77777777" w:rsidR="002B477A" w:rsidRDefault="00000000">
            <w:r>
              <w:rPr>
                <w:sz w:val="20"/>
                <w:szCs w:val="20"/>
              </w:rPr>
              <w:t>Created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83E92" w14:textId="77777777" w:rsidR="002B477A" w:rsidRDefault="00000000">
            <w:r>
              <w:rPr>
                <w:sz w:val="20"/>
                <w:szCs w:val="20"/>
              </w:rPr>
              <w:t>When the ticket was raised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3CD5" w14:textId="77777777" w:rsidR="002B477A" w:rsidRDefault="00000000">
            <w:r>
              <w:rPr>
                <w:sz w:val="20"/>
                <w:szCs w:val="20"/>
              </w:rPr>
              <w:t>Ticket creation</w:t>
            </w:r>
          </w:p>
        </w:tc>
      </w:tr>
      <w:tr w:rsidR="002B477A" w14:paraId="21D08E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4471" w14:textId="77777777" w:rsidR="002B477A" w:rsidRDefault="00000000">
            <w:r>
              <w:rPr>
                <w:sz w:val="20"/>
                <w:szCs w:val="20"/>
              </w:rPr>
              <w:t>Scoped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15D1F" w14:textId="77777777" w:rsidR="002B477A" w:rsidRDefault="00000000">
            <w:r>
              <w:rPr>
                <w:sz w:val="20"/>
                <w:szCs w:val="20"/>
              </w:rPr>
              <w:t>When committed to a work unit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3F55" w14:textId="77777777" w:rsidR="002B477A" w:rsidRDefault="00000000">
            <w:r>
              <w:rPr>
                <w:sz w:val="20"/>
                <w:szCs w:val="20"/>
              </w:rPr>
              <w:t>Assigned to sprint/phase</w:t>
            </w:r>
          </w:p>
        </w:tc>
      </w:tr>
      <w:tr w:rsidR="002B477A" w14:paraId="07A739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F614" w14:textId="77777777" w:rsidR="002B477A" w:rsidRDefault="00000000">
            <w:r>
              <w:rPr>
                <w:sz w:val="20"/>
                <w:szCs w:val="20"/>
              </w:rPr>
              <w:t>Started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4C63" w14:textId="77777777" w:rsidR="002B477A" w:rsidRDefault="00000000">
            <w:r>
              <w:rPr>
                <w:sz w:val="20"/>
                <w:szCs w:val="20"/>
              </w:rPr>
              <w:t>When active work began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33C0" w14:textId="77777777" w:rsidR="002B477A" w:rsidRDefault="00000000">
            <w:r>
              <w:rPr>
                <w:sz w:val="20"/>
                <w:szCs w:val="20"/>
              </w:rPr>
              <w:t>Moved to active status</w:t>
            </w:r>
          </w:p>
        </w:tc>
      </w:tr>
      <w:tr w:rsidR="002B477A" w14:paraId="454085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360B7" w14:textId="77777777" w:rsidR="002B477A" w:rsidRDefault="00000000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1588" w14:textId="77777777" w:rsidR="002B477A" w:rsidRDefault="00000000">
            <w:r>
              <w:rPr>
                <w:sz w:val="20"/>
                <w:szCs w:val="20"/>
              </w:rPr>
              <w:t>When work finished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066F" w14:textId="77777777" w:rsidR="002B477A" w:rsidRDefault="00000000">
            <w:r>
              <w:rPr>
                <w:sz w:val="20"/>
                <w:szCs w:val="20"/>
              </w:rPr>
              <w:t>Moved to done status</w:t>
            </w:r>
          </w:p>
        </w:tc>
      </w:tr>
      <w:tr w:rsidR="002B477A" w14:paraId="70BEF2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9D86" w14:textId="77777777" w:rsidR="002B477A" w:rsidRDefault="00000000">
            <w:r>
              <w:rPr>
                <w:sz w:val="20"/>
                <w:szCs w:val="20"/>
              </w:rPr>
              <w:t>Ended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0F6C5" w14:textId="77777777" w:rsidR="002B477A" w:rsidRDefault="00000000">
            <w:r>
              <w:rPr>
                <w:sz w:val="20"/>
                <w:szCs w:val="20"/>
              </w:rPr>
              <w:t>When fully closed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7BC48" w14:textId="77777777" w:rsidR="002B477A" w:rsidRDefault="00000000">
            <w:r>
              <w:rPr>
                <w:sz w:val="20"/>
                <w:szCs w:val="20"/>
              </w:rPr>
              <w:t>Archived or resolved</w:t>
            </w:r>
          </w:p>
        </w:tc>
      </w:tr>
    </w:tbl>
    <w:p w14:paraId="6865D72B" w14:textId="77777777" w:rsidR="002B477A" w:rsidRDefault="002B477A">
      <w:pPr>
        <w:spacing w:after="150"/>
      </w:pPr>
    </w:p>
    <w:p w14:paraId="25FC7BBE" w14:textId="77777777" w:rsidR="002B477A" w:rsidRDefault="00000000">
      <w:pPr>
        <w:spacing w:after="150"/>
      </w:pPr>
      <w:r>
        <w:t>These dates enable cycle time analysis, bottleneck identification, and delivery predictability metrics without requiring manual time logging.</w:t>
      </w:r>
    </w:p>
    <w:p w14:paraId="6223E9CF" w14:textId="77777777" w:rsidR="002B477A" w:rsidRDefault="00000000">
      <w:pPr>
        <w:pStyle w:val="Heading2"/>
      </w:pPr>
      <w:r>
        <w:t>3.3 Cross-Work Centre Querying</w:t>
      </w:r>
    </w:p>
    <w:p w14:paraId="16CD9679" w14:textId="77777777" w:rsidR="002B477A" w:rsidRDefault="00000000">
      <w:pPr>
        <w:spacing w:after="150"/>
      </w:pPr>
      <w:r>
        <w:t>Break down silos with queries that span organisational boundaries:</w:t>
      </w:r>
    </w:p>
    <w:p w14:paraId="6812657D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Find all tickets for a specific customer across Engineering, Support, and Sales</w:t>
      </w:r>
    </w:p>
    <w:p w14:paraId="24CC5BD5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View all work by a team member regardless of which boards they contribute to</w:t>
      </w:r>
    </w:p>
    <w:p w14:paraId="4EEBB1AD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Aggregate metrics across multiple Work Centres for executive dashboards</w:t>
      </w:r>
    </w:p>
    <w:p w14:paraId="430C15A3" w14:textId="77777777" w:rsidR="002B477A" w:rsidRDefault="00000000">
      <w:r>
        <w:br w:type="page"/>
      </w:r>
    </w:p>
    <w:p w14:paraId="41A6D53F" w14:textId="77777777" w:rsidR="002B477A" w:rsidRDefault="00000000">
      <w:pPr>
        <w:pStyle w:val="Heading1"/>
      </w:pPr>
      <w:r>
        <w:lastRenderedPageBreak/>
        <w:t>4. AI Integration with NUMA Platform</w:t>
      </w:r>
    </w:p>
    <w:p w14:paraId="384FB338" w14:textId="77777777" w:rsidR="002B477A" w:rsidRDefault="00000000">
      <w:pPr>
        <w:spacing w:after="150"/>
      </w:pPr>
      <w:r>
        <w:t>Numa Ops Management gains transformative capabilities through its integration with the broader NUMA platform. This is where Numa fundamentally differs from standalone tools like Jira or Trello.</w:t>
      </w:r>
    </w:p>
    <w:p w14:paraId="649B434F" w14:textId="77777777" w:rsidR="002B477A" w:rsidRDefault="00000000">
      <w:pPr>
        <w:pStyle w:val="Heading2"/>
      </w:pPr>
      <w:r>
        <w:t>4.1 Conversational Work Management</w:t>
      </w:r>
    </w:p>
    <w:p w14:paraId="337210FB" w14:textId="77777777" w:rsidR="002B477A" w:rsidRDefault="00000000">
      <w:pPr>
        <w:spacing w:after="150"/>
      </w:pPr>
      <w:r>
        <w:t>Through NUMA Chat, interact with your work data naturally:</w:t>
      </w:r>
    </w:p>
    <w:p w14:paraId="3A023A83" w14:textId="77777777" w:rsidR="002B477A" w:rsidRDefault="00000000">
      <w:pPr>
        <w:shd w:val="clear" w:color="auto" w:fill="F5F7FA"/>
        <w:spacing w:before="100" w:after="100"/>
        <w:ind w:left="720"/>
      </w:pPr>
      <w:r>
        <w:rPr>
          <w:i/>
          <w:iCs/>
        </w:rPr>
        <w:t>"Show me all high-priority tickets assigned to the engineering team that are overdue"</w:t>
      </w:r>
    </w:p>
    <w:p w14:paraId="028B7874" w14:textId="77777777" w:rsidR="002B477A" w:rsidRDefault="00000000">
      <w:pPr>
        <w:shd w:val="clear" w:color="auto" w:fill="F5F7FA"/>
        <w:spacing w:before="100" w:after="100"/>
        <w:ind w:left="720"/>
      </w:pPr>
      <w:r>
        <w:rPr>
          <w:i/>
          <w:iCs/>
        </w:rPr>
        <w:t>"What's the status of the Acme Corporation onboarding?"</w:t>
      </w:r>
    </w:p>
    <w:p w14:paraId="3B98AAD8" w14:textId="77777777" w:rsidR="002B477A" w:rsidRDefault="00000000">
      <w:pPr>
        <w:shd w:val="clear" w:color="auto" w:fill="F5F7FA"/>
        <w:spacing w:before="100" w:after="100"/>
        <w:ind w:left="720"/>
      </w:pPr>
      <w:r>
        <w:rPr>
          <w:i/>
          <w:iCs/>
        </w:rPr>
        <w:t>"Create a bug ticket for the login issue Sarah reported"</w:t>
      </w:r>
    </w:p>
    <w:p w14:paraId="6ADEFCDB" w14:textId="77777777" w:rsidR="002B477A" w:rsidRDefault="002B477A">
      <w:pPr>
        <w:spacing w:after="150"/>
      </w:pPr>
    </w:p>
    <w:p w14:paraId="07974CFB" w14:textId="77777777" w:rsidR="002B477A" w:rsidRDefault="00000000">
      <w:pPr>
        <w:spacing w:after="150"/>
      </w:pPr>
      <w:r>
        <w:t>The AI understands your organisational structure, terminology, and can perform actions, not just answer questions.</w:t>
      </w:r>
    </w:p>
    <w:p w14:paraId="5270F08E" w14:textId="77777777" w:rsidR="002B477A" w:rsidRDefault="00000000">
      <w:pPr>
        <w:pStyle w:val="Heading2"/>
      </w:pPr>
      <w:r>
        <w:t>4.2 Knowledge Base Integration</w:t>
      </w:r>
    </w:p>
    <w:p w14:paraId="51C95A57" w14:textId="77777777" w:rsidR="002B477A" w:rsidRDefault="00000000">
      <w:pPr>
        <w:spacing w:after="150"/>
      </w:pPr>
      <w:r>
        <w:t>Connect work tickets to your organisational knowledge:</w:t>
      </w:r>
    </w:p>
    <w:p w14:paraId="349BA4E1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Link tickets to relevant documentation in NUMA knowledge bases</w:t>
      </w:r>
    </w:p>
    <w:p w14:paraId="52112D72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AI can suggest related articles when viewing tickets</w:t>
      </w:r>
    </w:p>
    <w:p w14:paraId="780942DB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Search across both tickets and knowledge simultaneously</w:t>
      </w:r>
    </w:p>
    <w:p w14:paraId="1656C099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Automatic context enrichment from company wikis and procedures</w:t>
      </w:r>
    </w:p>
    <w:p w14:paraId="19277CEF" w14:textId="77777777" w:rsidR="002B477A" w:rsidRDefault="00000000">
      <w:pPr>
        <w:pStyle w:val="Heading2"/>
      </w:pPr>
      <w:r>
        <w:t>4.3 Intelligent Analysis</w:t>
      </w:r>
    </w:p>
    <w:p w14:paraId="1AF09E04" w14:textId="77777777" w:rsidR="002B477A" w:rsidRDefault="00000000">
      <w:pPr>
        <w:spacing w:after="150"/>
      </w:pPr>
      <w:r>
        <w:t>NUMA's advanced analytics capabilities extend to work management data:</w:t>
      </w:r>
    </w:p>
    <w:p w14:paraId="1BEAB3FB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Velocity trends and sprint burndown analysis</w:t>
      </w:r>
    </w:p>
    <w:p w14:paraId="16076453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Customer health scoring based on ticket patterns</w:t>
      </w:r>
    </w:p>
    <w:p w14:paraId="34A08A36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Workload distribution and capacity planning</w:t>
      </w:r>
    </w:p>
    <w:p w14:paraId="0DE30D17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Predictive delivery dates based on historical data</w:t>
      </w:r>
    </w:p>
    <w:p w14:paraId="5A79EC2B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Anomaly detection: unusual ticket volumes, stale work, blocked items</w:t>
      </w:r>
    </w:p>
    <w:p w14:paraId="12660C09" w14:textId="77777777" w:rsidR="002B477A" w:rsidRDefault="00000000">
      <w:pPr>
        <w:pStyle w:val="Heading2"/>
      </w:pPr>
      <w:r>
        <w:t>4.4 Agent-Assisted Work Management</w:t>
      </w:r>
    </w:p>
    <w:p w14:paraId="6FE863A6" w14:textId="77777777" w:rsidR="002B477A" w:rsidRDefault="00000000">
      <w:pPr>
        <w:spacing w:after="150"/>
      </w:pPr>
      <w:r>
        <w:t>This is the vision that drives Numa's design: AI agents handle the administrative burden whilst humans focus on value-creating work.</w:t>
      </w:r>
    </w:p>
    <w:p w14:paraId="4143C1DA" w14:textId="77777777" w:rsidR="002B477A" w:rsidRDefault="002B477A">
      <w:pPr>
        <w:spacing w:after="150"/>
      </w:pPr>
    </w:p>
    <w:p w14:paraId="5F70AD6C" w14:textId="77777777" w:rsidR="002B477A" w:rsidRDefault="00000000">
      <w:pPr>
        <w:spacing w:after="150"/>
      </w:pPr>
      <w:r>
        <w:rPr>
          <w:b/>
          <w:bCs/>
        </w:rPr>
        <w:t>What agents can do:</w:t>
      </w:r>
    </w:p>
    <w:p w14:paraId="00B9F14A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Monitor ticket queues and flag items needing attention</w:t>
      </w:r>
    </w:p>
    <w:p w14:paraId="786A4A51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Send follow-up reminders and escalation notices</w:t>
      </w:r>
    </w:p>
    <w:p w14:paraId="20B20C9A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Generate status reports and summaries</w:t>
      </w:r>
    </w:p>
    <w:p w14:paraId="699A22AB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Update ticket fields based on detected changes</w:t>
      </w:r>
    </w:p>
    <w:p w14:paraId="5930F933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Route incoming requests to appropriate boards</w:t>
      </w:r>
    </w:p>
    <w:p w14:paraId="46D4F5C4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Maintain data hygiene: close stale tickets, merge duplicates</w:t>
      </w:r>
    </w:p>
    <w:p w14:paraId="72E52AAE" w14:textId="77777777" w:rsidR="002B477A" w:rsidRDefault="002B477A">
      <w:pPr>
        <w:spacing w:after="150"/>
      </w:pPr>
    </w:p>
    <w:p w14:paraId="5CA3442E" w14:textId="77777777" w:rsidR="002B477A" w:rsidRDefault="00000000">
      <w:pPr>
        <w:spacing w:after="150"/>
      </w:pPr>
      <w:r>
        <w:rPr>
          <w:b/>
          <w:bCs/>
        </w:rPr>
        <w:t>What humans do:</w:t>
      </w:r>
    </w:p>
    <w:p w14:paraId="7E7B72FF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Make decisions about priorities and trade-offs</w:t>
      </w:r>
    </w:p>
    <w:p w14:paraId="60F79C1E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Perform the actual work the tickets represent</w:t>
      </w:r>
    </w:p>
    <w:p w14:paraId="162D11ED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Build relationships with customers</w:t>
      </w:r>
    </w:p>
    <w:p w14:paraId="5A158192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Handle exceptions and edge cases</w:t>
      </w:r>
    </w:p>
    <w:p w14:paraId="06189B07" w14:textId="77777777" w:rsidR="002B477A" w:rsidRDefault="002B477A">
      <w:pPr>
        <w:spacing w:after="150"/>
      </w:pPr>
    </w:p>
    <w:p w14:paraId="79001EFA" w14:textId="79A17648" w:rsidR="002B477A" w:rsidRDefault="00000000">
      <w:pPr>
        <w:spacing w:after="150"/>
      </w:pPr>
      <w:r>
        <w:t>Traditional tools like Jira require constant human attention to stay current. Numa</w:t>
      </w:r>
      <w:r w:rsidR="00F65FE7">
        <w:t xml:space="preserve"> Ops, i</w:t>
      </w:r>
      <w:r>
        <w:t xml:space="preserve">ntegrated with AI agents, </w:t>
      </w:r>
      <w:r w:rsidR="00F65FE7">
        <w:t xml:space="preserve">helps </w:t>
      </w:r>
      <w:r>
        <w:t>maintain itself.</w:t>
      </w:r>
    </w:p>
    <w:p w14:paraId="14B148F2" w14:textId="77777777" w:rsidR="002B477A" w:rsidRDefault="00000000">
      <w:r>
        <w:br w:type="page"/>
      </w:r>
    </w:p>
    <w:p w14:paraId="70482395" w14:textId="77777777" w:rsidR="002B477A" w:rsidRDefault="00000000">
      <w:pPr>
        <w:pStyle w:val="Heading1"/>
      </w:pPr>
      <w:r>
        <w:lastRenderedPageBreak/>
        <w:t>5. Integration Capabilities</w:t>
      </w:r>
    </w:p>
    <w:p w14:paraId="1A8A09C3" w14:textId="77777777" w:rsidR="002B477A" w:rsidRDefault="00000000">
      <w:pPr>
        <w:spacing w:after="150"/>
      </w:pPr>
      <w:r>
        <w:t>Through NUMA's integration framework, Numa Ops connects to your existing business tools:</w:t>
      </w:r>
    </w:p>
    <w:p w14:paraId="3CA5306B" w14:textId="77777777" w:rsidR="002B477A" w:rsidRDefault="00000000">
      <w:pPr>
        <w:pStyle w:val="Heading2"/>
      </w:pPr>
      <w:r>
        <w:t>5.1 Email Integration</w:t>
      </w:r>
    </w:p>
    <w:p w14:paraId="283F43A7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Create tickets from emails</w:t>
      </w:r>
    </w:p>
    <w:p w14:paraId="1E131BC9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Log email correspondence to customer activity timelines</w:t>
      </w:r>
    </w:p>
    <w:p w14:paraId="5E1DB7BF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Send notifications and updates via email</w:t>
      </w:r>
    </w:p>
    <w:p w14:paraId="351F1066" w14:textId="77777777" w:rsidR="002B477A" w:rsidRDefault="00000000">
      <w:pPr>
        <w:pStyle w:val="Heading2"/>
      </w:pPr>
      <w:r>
        <w:t>5.2 Calendar Integration</w:t>
      </w:r>
    </w:p>
    <w:p w14:paraId="03C4F61F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Due dates visible in team calendars</w:t>
      </w:r>
    </w:p>
    <w:p w14:paraId="3622A74E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Meeting scheduling linked to customer records</w:t>
      </w:r>
    </w:p>
    <w:p w14:paraId="6A791CF9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Work unit timelines synced to calendar views</w:t>
      </w:r>
    </w:p>
    <w:p w14:paraId="43595ACB" w14:textId="77777777" w:rsidR="002B477A" w:rsidRDefault="00000000">
      <w:pPr>
        <w:pStyle w:val="Heading2"/>
      </w:pPr>
      <w:r>
        <w:t>5.3 Communication Platforms</w:t>
      </w:r>
    </w:p>
    <w:p w14:paraId="55FCEB85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Slack/Teams notifications for ticket updates</w:t>
      </w:r>
    </w:p>
    <w:p w14:paraId="62E43BFC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Create tickets from chat messages</w:t>
      </w:r>
    </w:p>
    <w:p w14:paraId="68DE1740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Status updates posted to team channels</w:t>
      </w:r>
    </w:p>
    <w:p w14:paraId="2B2ED0E3" w14:textId="77777777" w:rsidR="002B477A" w:rsidRDefault="00000000">
      <w:pPr>
        <w:pStyle w:val="Heading2"/>
      </w:pPr>
      <w:r>
        <w:t>5.4 File Storage</w:t>
      </w:r>
    </w:p>
    <w:p w14:paraId="3E1057C0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Attach documents from Google Drive, OneDrive, or Dropbox</w:t>
      </w:r>
    </w:p>
    <w:p w14:paraId="14033EF0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Automatic file synchronisation</w:t>
      </w:r>
    </w:p>
    <w:p w14:paraId="5B923D06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Version control integration for technical teams</w:t>
      </w:r>
    </w:p>
    <w:p w14:paraId="143C0618" w14:textId="77777777" w:rsidR="002B477A" w:rsidRDefault="00000000">
      <w:pPr>
        <w:pStyle w:val="Heading2"/>
      </w:pPr>
      <w:r>
        <w:t>5.5 Accounting &amp; Finance</w:t>
      </w:r>
    </w:p>
    <w:p w14:paraId="5DC2844F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Link customers to accounting records</w:t>
      </w:r>
    </w:p>
    <w:p w14:paraId="0A5AB061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Invoice tracking tied to project completion</w:t>
      </w:r>
    </w:p>
    <w:p w14:paraId="542D3F5F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Budget visibility against work centres</w:t>
      </w:r>
    </w:p>
    <w:p w14:paraId="66E4F9F3" w14:textId="77777777" w:rsidR="002B477A" w:rsidRDefault="00000000">
      <w:r>
        <w:br w:type="page"/>
      </w:r>
    </w:p>
    <w:p w14:paraId="618BFE85" w14:textId="77777777" w:rsidR="00BC3F98" w:rsidRDefault="00BC3F98" w:rsidP="00BC3F98">
      <w:pPr>
        <w:pStyle w:val="Heading1"/>
      </w:pPr>
      <w:r>
        <w:lastRenderedPageBreak/>
        <w:t>6. Business Solutions by Function</w:t>
      </w:r>
    </w:p>
    <w:p w14:paraId="52B031D2" w14:textId="77777777" w:rsidR="00BC3F98" w:rsidRDefault="00BC3F98" w:rsidP="00BC3F98">
      <w:pPr>
        <w:pStyle w:val="Heading2"/>
      </w:pPr>
      <w:r>
        <w:t>6.1 For Software &amp; Technology Teams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BC3F98" w14:paraId="2B89E2E6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28A5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163D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BC3F98" w14:paraId="5FE233AC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68FF" w14:textId="77777777" w:rsidR="00BC3F98" w:rsidRDefault="00BC3F98" w:rsidP="00033F18">
            <w:r>
              <w:rPr>
                <w:sz w:val="20"/>
                <w:szCs w:val="20"/>
              </w:rPr>
              <w:t>Sprint planning with work units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D781" w14:textId="77777777" w:rsidR="00BC3F98" w:rsidRDefault="00BC3F98" w:rsidP="00033F18">
            <w:r>
              <w:rPr>
                <w:sz w:val="20"/>
                <w:szCs w:val="20"/>
              </w:rPr>
              <w:t>Predictable delivery cadence</w:t>
            </w:r>
          </w:p>
        </w:tc>
      </w:tr>
      <w:tr w:rsidR="00BC3F98" w14:paraId="64E53080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3617" w14:textId="77777777" w:rsidR="00BC3F98" w:rsidRDefault="00BC3F98" w:rsidP="00033F18">
            <w:r>
              <w:rPr>
                <w:sz w:val="20"/>
                <w:szCs w:val="20"/>
              </w:rPr>
              <w:t>Bug tracking with severity/priority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8B35A" w14:textId="77777777" w:rsidR="00BC3F98" w:rsidRDefault="00BC3F98" w:rsidP="00033F18">
            <w:r>
              <w:rPr>
                <w:sz w:val="20"/>
                <w:szCs w:val="20"/>
              </w:rPr>
              <w:t>Quality management</w:t>
            </w:r>
          </w:p>
        </w:tc>
      </w:tr>
      <w:tr w:rsidR="00BC3F98" w14:paraId="457DCD6A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2902B" w14:textId="77777777" w:rsidR="00BC3F98" w:rsidRDefault="00BC3F98" w:rsidP="00033F18">
            <w:r>
              <w:rPr>
                <w:sz w:val="20"/>
                <w:szCs w:val="20"/>
              </w:rPr>
              <w:t>Customer-linked support tickets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18A26" w14:textId="77777777" w:rsidR="00BC3F98" w:rsidRDefault="00BC3F98" w:rsidP="00033F18">
            <w:r>
              <w:rPr>
                <w:sz w:val="20"/>
                <w:szCs w:val="20"/>
              </w:rPr>
              <w:t>Context-aware issue resolution</w:t>
            </w:r>
          </w:p>
        </w:tc>
      </w:tr>
      <w:tr w:rsidR="00BC3F98" w14:paraId="20F4C7B0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2DDC" w14:textId="77777777" w:rsidR="00BC3F98" w:rsidRDefault="00BC3F98" w:rsidP="00033F18">
            <w:r>
              <w:rPr>
                <w:sz w:val="20"/>
                <w:szCs w:val="20"/>
              </w:rPr>
              <w:t>Release management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F5F0" w14:textId="77777777" w:rsidR="00BC3F98" w:rsidRDefault="00BC3F98" w:rsidP="00033F18">
            <w:r>
              <w:rPr>
                <w:sz w:val="20"/>
                <w:szCs w:val="20"/>
              </w:rPr>
              <w:t>Coordinated deployments</w:t>
            </w:r>
          </w:p>
        </w:tc>
      </w:tr>
      <w:tr w:rsidR="00BC3F98" w14:paraId="67AC91C1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7A0F" w14:textId="77777777" w:rsidR="00BC3F98" w:rsidRDefault="00BC3F98" w:rsidP="00033F18">
            <w:r>
              <w:rPr>
                <w:sz w:val="20"/>
                <w:szCs w:val="20"/>
              </w:rPr>
              <w:t>Technical debt tracking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8A75" w14:textId="77777777" w:rsidR="00BC3F98" w:rsidRDefault="00BC3F98" w:rsidP="00033F18">
            <w:r>
              <w:rPr>
                <w:sz w:val="20"/>
                <w:szCs w:val="20"/>
              </w:rPr>
              <w:t>Long-term code health</w:t>
            </w:r>
          </w:p>
        </w:tc>
      </w:tr>
    </w:tbl>
    <w:p w14:paraId="62607E7D" w14:textId="77777777" w:rsidR="00BC3F98" w:rsidRDefault="00BC3F98" w:rsidP="00BC3F98">
      <w:pPr>
        <w:spacing w:after="150"/>
      </w:pPr>
    </w:p>
    <w:p w14:paraId="2AE17866" w14:textId="77777777" w:rsidR="00BC3F98" w:rsidRDefault="00BC3F98" w:rsidP="00BC3F98">
      <w:pPr>
        <w:pStyle w:val="Heading2"/>
      </w:pPr>
      <w:r>
        <w:t>6.2 For Sales &amp; Account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BC3F98" w14:paraId="7493E2B9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A59E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25997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BC3F98" w14:paraId="64C0ED94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DD07C" w14:textId="77777777" w:rsidR="00BC3F98" w:rsidRDefault="00BC3F98" w:rsidP="00033F18">
            <w:r>
              <w:rPr>
                <w:sz w:val="20"/>
                <w:szCs w:val="20"/>
              </w:rPr>
              <w:t>Deal pipeline boards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19DC" w14:textId="77777777" w:rsidR="00BC3F98" w:rsidRDefault="00BC3F98" w:rsidP="00033F18">
            <w:r>
              <w:rPr>
                <w:sz w:val="20"/>
                <w:szCs w:val="20"/>
              </w:rPr>
              <w:t>Visual sales process</w:t>
            </w:r>
          </w:p>
        </w:tc>
      </w:tr>
      <w:tr w:rsidR="00BC3F98" w14:paraId="051397DD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2CBE" w14:textId="77777777" w:rsidR="00BC3F98" w:rsidRDefault="00BC3F98" w:rsidP="00033F18">
            <w:r>
              <w:rPr>
                <w:sz w:val="20"/>
                <w:szCs w:val="20"/>
              </w:rPr>
              <w:t>Customer lifecycle tracking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5709" w14:textId="77777777" w:rsidR="00BC3F98" w:rsidRDefault="00BC3F98" w:rsidP="00033F18">
            <w:r>
              <w:rPr>
                <w:sz w:val="20"/>
                <w:szCs w:val="20"/>
              </w:rPr>
              <w:t>Renewal protection</w:t>
            </w:r>
          </w:p>
        </w:tc>
      </w:tr>
      <w:tr w:rsidR="00BC3F98" w14:paraId="45D74F58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B779" w14:textId="77777777" w:rsidR="00BC3F98" w:rsidRDefault="00BC3F98" w:rsidP="00033F18">
            <w:r>
              <w:rPr>
                <w:sz w:val="20"/>
                <w:szCs w:val="20"/>
              </w:rPr>
              <w:t>Activity logging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9404" w14:textId="77777777" w:rsidR="00BC3F98" w:rsidRDefault="00BC3F98" w:rsidP="00033F18">
            <w:r>
              <w:rPr>
                <w:sz w:val="20"/>
                <w:szCs w:val="20"/>
              </w:rPr>
              <w:t>Relationship visibility</w:t>
            </w:r>
          </w:p>
        </w:tc>
      </w:tr>
      <w:tr w:rsidR="00BC3F98" w14:paraId="1015794E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C067" w14:textId="77777777" w:rsidR="00BC3F98" w:rsidRDefault="00BC3F98" w:rsidP="00033F18">
            <w:r>
              <w:rPr>
                <w:sz w:val="20"/>
                <w:szCs w:val="20"/>
              </w:rPr>
              <w:t>Contact management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11CAB" w14:textId="77777777" w:rsidR="00BC3F98" w:rsidRDefault="00BC3F98" w:rsidP="00033F18">
            <w:r>
              <w:rPr>
                <w:sz w:val="20"/>
                <w:szCs w:val="20"/>
              </w:rPr>
              <w:t>Stakeholder mapping</w:t>
            </w:r>
          </w:p>
        </w:tc>
      </w:tr>
      <w:tr w:rsidR="00BC3F98" w14:paraId="3458F08F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6D1F" w14:textId="77777777" w:rsidR="00BC3F98" w:rsidRDefault="00BC3F98" w:rsidP="00033F18">
            <w:r>
              <w:rPr>
                <w:sz w:val="20"/>
                <w:szCs w:val="20"/>
              </w:rPr>
              <w:t>Onboarding checklists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F230" w14:textId="77777777" w:rsidR="00BC3F98" w:rsidRDefault="00BC3F98" w:rsidP="00033F18">
            <w:r>
              <w:rPr>
                <w:sz w:val="20"/>
                <w:szCs w:val="20"/>
              </w:rPr>
              <w:t>Consistent customer starts</w:t>
            </w:r>
          </w:p>
        </w:tc>
      </w:tr>
    </w:tbl>
    <w:p w14:paraId="53115E9D" w14:textId="77777777" w:rsidR="00BC3F98" w:rsidRDefault="00BC3F98" w:rsidP="00BC3F98">
      <w:pPr>
        <w:spacing w:after="150"/>
      </w:pPr>
    </w:p>
    <w:p w14:paraId="5C677D82" w14:textId="77777777" w:rsidR="00BC3F98" w:rsidRDefault="00BC3F98" w:rsidP="00BC3F98">
      <w:pPr>
        <w:pStyle w:val="Heading2"/>
      </w:pPr>
      <w:r>
        <w:t>6.3 For Service &amp; Support Teams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BC3F98" w14:paraId="13EEB4A2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C137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1E6A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BC3F98" w14:paraId="3709CAB4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6286" w14:textId="77777777" w:rsidR="00BC3F98" w:rsidRDefault="00BC3F98" w:rsidP="00033F18">
            <w:r>
              <w:rPr>
                <w:sz w:val="20"/>
                <w:szCs w:val="20"/>
              </w:rPr>
              <w:t>Ticket queue management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86F3" w14:textId="77777777" w:rsidR="00BC3F98" w:rsidRDefault="00BC3F98" w:rsidP="00033F18">
            <w:r>
              <w:rPr>
                <w:sz w:val="20"/>
                <w:szCs w:val="20"/>
              </w:rPr>
              <w:t>Response time control</w:t>
            </w:r>
          </w:p>
        </w:tc>
      </w:tr>
      <w:tr w:rsidR="00BC3F98" w14:paraId="5E739B88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3E99" w14:textId="77777777" w:rsidR="00BC3F98" w:rsidRDefault="00BC3F98" w:rsidP="00033F18">
            <w:r>
              <w:rPr>
                <w:sz w:val="20"/>
                <w:szCs w:val="20"/>
              </w:rPr>
              <w:t>Customer context on tickets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39F1" w14:textId="77777777" w:rsidR="00BC3F98" w:rsidRDefault="00BC3F98" w:rsidP="00033F18">
            <w:r>
              <w:rPr>
                <w:sz w:val="20"/>
                <w:szCs w:val="20"/>
              </w:rPr>
              <w:t>First-contact resolution</w:t>
            </w:r>
          </w:p>
        </w:tc>
      </w:tr>
      <w:tr w:rsidR="00BC3F98" w14:paraId="6D773BEE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871A" w14:textId="77777777" w:rsidR="00BC3F98" w:rsidRDefault="00BC3F98" w:rsidP="00033F18">
            <w:r>
              <w:rPr>
                <w:sz w:val="20"/>
                <w:szCs w:val="20"/>
              </w:rPr>
              <w:t>Escalation workflows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A9FE" w14:textId="77777777" w:rsidR="00BC3F98" w:rsidRDefault="00BC3F98" w:rsidP="00033F18">
            <w:r>
              <w:rPr>
                <w:sz w:val="20"/>
                <w:szCs w:val="20"/>
              </w:rPr>
              <w:t>Issue severity handling</w:t>
            </w:r>
          </w:p>
        </w:tc>
      </w:tr>
      <w:tr w:rsidR="00BC3F98" w14:paraId="73ECFAFF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FE51" w14:textId="77777777" w:rsidR="00BC3F98" w:rsidRDefault="00BC3F98" w:rsidP="00033F18">
            <w:r>
              <w:rPr>
                <w:sz w:val="20"/>
                <w:szCs w:val="20"/>
              </w:rPr>
              <w:t>Knowledge base linking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32FC9" w14:textId="77777777" w:rsidR="00BC3F98" w:rsidRDefault="00BC3F98" w:rsidP="00033F18">
            <w:r>
              <w:rPr>
                <w:sz w:val="20"/>
                <w:szCs w:val="20"/>
              </w:rPr>
              <w:t>Consistent answers</w:t>
            </w:r>
          </w:p>
        </w:tc>
      </w:tr>
      <w:tr w:rsidR="00BC3F98" w14:paraId="7B56B924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05B1" w14:textId="77777777" w:rsidR="00BC3F98" w:rsidRDefault="00BC3F98" w:rsidP="00033F18">
            <w:r>
              <w:rPr>
                <w:sz w:val="20"/>
                <w:szCs w:val="20"/>
              </w:rPr>
              <w:t>SLA tracking via dates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3749" w14:textId="77777777" w:rsidR="00BC3F98" w:rsidRDefault="00BC3F98" w:rsidP="00033F18">
            <w:r>
              <w:rPr>
                <w:sz w:val="20"/>
                <w:szCs w:val="20"/>
              </w:rPr>
              <w:t>Service commitment monitoring</w:t>
            </w:r>
          </w:p>
        </w:tc>
      </w:tr>
    </w:tbl>
    <w:p w14:paraId="4909A12C" w14:textId="77777777" w:rsidR="00BC3F98" w:rsidRDefault="00BC3F98" w:rsidP="00BC3F98">
      <w:pPr>
        <w:spacing w:after="150"/>
      </w:pPr>
    </w:p>
    <w:p w14:paraId="11790202" w14:textId="77777777" w:rsidR="00BC3F98" w:rsidRDefault="00BC3F98" w:rsidP="00BC3F98">
      <w:pPr>
        <w:pStyle w:val="Heading2"/>
      </w:pPr>
      <w:r>
        <w:t>6.4 For Marketing &amp; Creative Teams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BC3F98" w14:paraId="3057F1A1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C537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BB8D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BC3F98" w14:paraId="6F0CF264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8C6C" w14:textId="77777777" w:rsidR="00BC3F98" w:rsidRDefault="00BC3F98" w:rsidP="00033F18">
            <w:r>
              <w:rPr>
                <w:sz w:val="20"/>
                <w:szCs w:val="20"/>
              </w:rPr>
              <w:t>Campaign boards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EA65" w14:textId="77777777" w:rsidR="00BC3F98" w:rsidRDefault="00BC3F98" w:rsidP="00033F18">
            <w:r>
              <w:rPr>
                <w:sz w:val="20"/>
                <w:szCs w:val="20"/>
              </w:rPr>
              <w:t>Project coordination</w:t>
            </w:r>
          </w:p>
        </w:tc>
      </w:tr>
      <w:tr w:rsidR="00BC3F98" w14:paraId="3C15B369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CE07" w14:textId="77777777" w:rsidR="00BC3F98" w:rsidRDefault="00BC3F98" w:rsidP="00033F18">
            <w:r>
              <w:rPr>
                <w:sz w:val="20"/>
                <w:szCs w:val="20"/>
              </w:rPr>
              <w:t>Content pipelines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CB5E" w14:textId="77777777" w:rsidR="00BC3F98" w:rsidRDefault="00BC3F98" w:rsidP="00033F18">
            <w:r>
              <w:rPr>
                <w:sz w:val="20"/>
                <w:szCs w:val="20"/>
              </w:rPr>
              <w:t>Asset production tracking</w:t>
            </w:r>
          </w:p>
        </w:tc>
      </w:tr>
      <w:tr w:rsidR="00BC3F98" w14:paraId="4C6CCA81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89F4" w14:textId="77777777" w:rsidR="00BC3F98" w:rsidRDefault="00BC3F98" w:rsidP="00033F18">
            <w:r>
              <w:rPr>
                <w:sz w:val="20"/>
                <w:szCs w:val="20"/>
              </w:rPr>
              <w:t>Client management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2211" w14:textId="77777777" w:rsidR="00BC3F98" w:rsidRDefault="00BC3F98" w:rsidP="00033F18">
            <w:r>
              <w:rPr>
                <w:sz w:val="20"/>
                <w:szCs w:val="20"/>
              </w:rPr>
              <w:t>Agency relationship handling</w:t>
            </w:r>
          </w:p>
        </w:tc>
      </w:tr>
      <w:tr w:rsidR="00BC3F98" w14:paraId="799E61F4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9919" w14:textId="77777777" w:rsidR="00BC3F98" w:rsidRDefault="00BC3F98" w:rsidP="00033F18">
            <w:r>
              <w:rPr>
                <w:sz w:val="20"/>
                <w:szCs w:val="20"/>
              </w:rPr>
              <w:lastRenderedPageBreak/>
              <w:t>Approval workflows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0C94" w14:textId="77777777" w:rsidR="00BC3F98" w:rsidRDefault="00BC3F98" w:rsidP="00033F18">
            <w:r>
              <w:rPr>
                <w:sz w:val="20"/>
                <w:szCs w:val="20"/>
              </w:rPr>
              <w:t>Sign-off processes</w:t>
            </w:r>
          </w:p>
        </w:tc>
      </w:tr>
      <w:tr w:rsidR="00BC3F98" w14:paraId="0848612C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C5D3" w14:textId="77777777" w:rsidR="00BC3F98" w:rsidRDefault="00BC3F98" w:rsidP="00033F18">
            <w:r>
              <w:rPr>
                <w:sz w:val="20"/>
                <w:szCs w:val="20"/>
              </w:rPr>
              <w:t>Deadline management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16FB" w14:textId="77777777" w:rsidR="00BC3F98" w:rsidRDefault="00BC3F98" w:rsidP="00033F18">
            <w:r>
              <w:rPr>
                <w:sz w:val="20"/>
                <w:szCs w:val="20"/>
              </w:rPr>
              <w:t>Launch date reliability</w:t>
            </w:r>
          </w:p>
        </w:tc>
      </w:tr>
    </w:tbl>
    <w:p w14:paraId="5BC47B1F" w14:textId="77777777" w:rsidR="00BC3F98" w:rsidRDefault="00BC3F98" w:rsidP="00BC3F98">
      <w:pPr>
        <w:spacing w:after="150"/>
      </w:pPr>
    </w:p>
    <w:p w14:paraId="1BB43F90" w14:textId="77777777" w:rsidR="00BC3F98" w:rsidRDefault="00BC3F98" w:rsidP="00BC3F98">
      <w:pPr>
        <w:pStyle w:val="Heading2"/>
      </w:pPr>
      <w:r>
        <w:t>6.5 For Operations &amp; Administration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BC3F98" w14:paraId="5C997180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2EFB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251D0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BC3F98" w14:paraId="7DDE2D2D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42CA5" w14:textId="77777777" w:rsidR="00BC3F98" w:rsidRDefault="00BC3F98" w:rsidP="00033F18">
            <w:r>
              <w:rPr>
                <w:sz w:val="20"/>
                <w:szCs w:val="20"/>
              </w:rPr>
              <w:t>Maintenance scheduling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7410" w14:textId="77777777" w:rsidR="00BC3F98" w:rsidRDefault="00BC3F98" w:rsidP="00033F18">
            <w:r>
              <w:rPr>
                <w:sz w:val="20"/>
                <w:szCs w:val="20"/>
              </w:rPr>
              <w:t>Asset upkeep tracking</w:t>
            </w:r>
          </w:p>
        </w:tc>
      </w:tr>
      <w:tr w:rsidR="00BC3F98" w14:paraId="224FC253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0D5C" w14:textId="77777777" w:rsidR="00BC3F98" w:rsidRDefault="00BC3F98" w:rsidP="00033F18">
            <w:r>
              <w:rPr>
                <w:sz w:val="20"/>
                <w:szCs w:val="20"/>
              </w:rPr>
              <w:t>Compliance checklists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5F8F" w14:textId="77777777" w:rsidR="00BC3F98" w:rsidRDefault="00BC3F98" w:rsidP="00033F18">
            <w:r>
              <w:rPr>
                <w:sz w:val="20"/>
                <w:szCs w:val="20"/>
              </w:rPr>
              <w:t>Regulatory adherence</w:t>
            </w:r>
          </w:p>
        </w:tc>
      </w:tr>
      <w:tr w:rsidR="00BC3F98" w14:paraId="7FF89AA1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A7AB" w14:textId="77777777" w:rsidR="00BC3F98" w:rsidRDefault="00BC3F98" w:rsidP="00033F18">
            <w:r>
              <w:rPr>
                <w:sz w:val="20"/>
                <w:szCs w:val="20"/>
              </w:rPr>
              <w:t>Vendor management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329D5" w14:textId="77777777" w:rsidR="00BC3F98" w:rsidRDefault="00BC3F98" w:rsidP="00033F18">
            <w:r>
              <w:rPr>
                <w:sz w:val="20"/>
                <w:szCs w:val="20"/>
              </w:rPr>
              <w:t>Supplier relationship tracking</w:t>
            </w:r>
          </w:p>
        </w:tc>
      </w:tr>
      <w:tr w:rsidR="00BC3F98" w14:paraId="5930E455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112E9" w14:textId="77777777" w:rsidR="00BC3F98" w:rsidRDefault="00BC3F98" w:rsidP="00033F18">
            <w:r>
              <w:rPr>
                <w:sz w:val="20"/>
                <w:szCs w:val="20"/>
              </w:rPr>
              <w:t>Process improvement tickets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F81BC" w14:textId="77777777" w:rsidR="00BC3F98" w:rsidRDefault="00BC3F98" w:rsidP="00033F18">
            <w:r>
              <w:rPr>
                <w:sz w:val="20"/>
                <w:szCs w:val="20"/>
              </w:rPr>
              <w:t>Continuous improvement</w:t>
            </w:r>
          </w:p>
        </w:tc>
      </w:tr>
      <w:tr w:rsidR="00BC3F98" w14:paraId="54330687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8551" w14:textId="77777777" w:rsidR="00BC3F98" w:rsidRDefault="00BC3F98" w:rsidP="00033F18">
            <w:r>
              <w:rPr>
                <w:sz w:val="20"/>
                <w:szCs w:val="20"/>
              </w:rPr>
              <w:t>Cross-department visibility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589A" w14:textId="77777777" w:rsidR="00BC3F98" w:rsidRDefault="00BC3F98" w:rsidP="00033F18">
            <w:r>
              <w:rPr>
                <w:sz w:val="20"/>
                <w:szCs w:val="20"/>
              </w:rPr>
              <w:t>Operational awareness</w:t>
            </w:r>
          </w:p>
        </w:tc>
      </w:tr>
    </w:tbl>
    <w:p w14:paraId="448E492D" w14:textId="77777777" w:rsidR="00BC3F98" w:rsidRDefault="00BC3F98" w:rsidP="00BC3F98">
      <w:pPr>
        <w:spacing w:after="150"/>
      </w:pPr>
    </w:p>
    <w:p w14:paraId="219A1EEA" w14:textId="77777777" w:rsidR="00BC3F98" w:rsidRDefault="00BC3F98" w:rsidP="00BC3F98">
      <w:pPr>
        <w:pStyle w:val="Heading2"/>
      </w:pPr>
      <w:r>
        <w:t>6.6 For Construction &amp; Engineering Firms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BC3F98" w14:paraId="7F688233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A923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6B0D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BC3F98" w14:paraId="2469E53B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7CC5F" w14:textId="77777777" w:rsidR="00BC3F98" w:rsidRDefault="00BC3F98" w:rsidP="00033F18">
            <w:r>
              <w:rPr>
                <w:sz w:val="20"/>
                <w:szCs w:val="20"/>
              </w:rPr>
              <w:t>Site-based Work Centres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83D71" w14:textId="77777777" w:rsidR="00BC3F98" w:rsidRDefault="00BC3F98" w:rsidP="00033F18">
            <w:r>
              <w:rPr>
                <w:sz w:val="20"/>
                <w:szCs w:val="20"/>
              </w:rPr>
              <w:t>Clear separation of project locations</w:t>
            </w:r>
          </w:p>
        </w:tc>
      </w:tr>
      <w:tr w:rsidR="00BC3F98" w14:paraId="32C422C9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BF5C" w14:textId="77777777" w:rsidR="00BC3F98" w:rsidRDefault="00BC3F98" w:rsidP="00033F18">
            <w:r>
              <w:rPr>
                <w:sz w:val="20"/>
                <w:szCs w:val="20"/>
              </w:rPr>
              <w:t>Phase-based work units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E55E" w14:textId="77777777" w:rsidR="00BC3F98" w:rsidRDefault="00BC3F98" w:rsidP="00033F18">
            <w:r>
              <w:rPr>
                <w:sz w:val="20"/>
                <w:szCs w:val="20"/>
              </w:rPr>
              <w:t>Stage gate tracking (design → consent → build → handover)</w:t>
            </w:r>
          </w:p>
        </w:tc>
      </w:tr>
      <w:tr w:rsidR="00BC3F98" w14:paraId="69760D68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587B" w14:textId="77777777" w:rsidR="00BC3F98" w:rsidRDefault="00BC3F98" w:rsidP="00033F18">
            <w:r>
              <w:rPr>
                <w:sz w:val="20"/>
                <w:szCs w:val="20"/>
              </w:rPr>
              <w:t>RFI and variation tracking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29E4" w14:textId="77777777" w:rsidR="00BC3F98" w:rsidRDefault="00BC3F98" w:rsidP="00033F18">
            <w:r>
              <w:rPr>
                <w:sz w:val="20"/>
                <w:szCs w:val="20"/>
              </w:rPr>
              <w:t>Change order management with audit trail</w:t>
            </w:r>
          </w:p>
        </w:tc>
      </w:tr>
      <w:tr w:rsidR="00BC3F98" w14:paraId="452AD4CF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391A" w14:textId="77777777" w:rsidR="00BC3F98" w:rsidRDefault="00BC3F98" w:rsidP="00033F18">
            <w:r>
              <w:rPr>
                <w:sz w:val="20"/>
                <w:szCs w:val="20"/>
              </w:rPr>
              <w:t>Subcontractor ticket linking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90FB" w14:textId="77777777" w:rsidR="00BC3F98" w:rsidRDefault="00BC3F98" w:rsidP="00033F18">
            <w:r>
              <w:rPr>
                <w:sz w:val="20"/>
                <w:szCs w:val="20"/>
              </w:rPr>
              <w:t>Third-party accountability</w:t>
            </w:r>
          </w:p>
        </w:tc>
      </w:tr>
      <w:tr w:rsidR="00BC3F98" w14:paraId="4C4B7407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2EB0F" w14:textId="77777777" w:rsidR="00BC3F98" w:rsidRDefault="00BC3F98" w:rsidP="00033F18">
            <w:r>
              <w:rPr>
                <w:sz w:val="20"/>
                <w:szCs w:val="20"/>
              </w:rPr>
              <w:t>Defect/snag lists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05A78" w14:textId="77777777" w:rsidR="00BC3F98" w:rsidRDefault="00BC3F98" w:rsidP="00033F18">
            <w:r>
              <w:rPr>
                <w:sz w:val="20"/>
                <w:szCs w:val="20"/>
              </w:rPr>
              <w:t>Quality control before handover</w:t>
            </w:r>
          </w:p>
        </w:tc>
      </w:tr>
      <w:tr w:rsidR="00BC3F98" w14:paraId="53BD7440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007F" w14:textId="77777777" w:rsidR="00BC3F98" w:rsidRDefault="00BC3F98" w:rsidP="00033F18">
            <w:r>
              <w:rPr>
                <w:sz w:val="20"/>
                <w:szCs w:val="20"/>
              </w:rPr>
              <w:t>Health &amp; safety tickets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2B459" w14:textId="77777777" w:rsidR="00BC3F98" w:rsidRDefault="00BC3F98" w:rsidP="00033F18">
            <w:r>
              <w:rPr>
                <w:sz w:val="20"/>
                <w:szCs w:val="20"/>
              </w:rPr>
              <w:t>Incident logging and compliance</w:t>
            </w:r>
          </w:p>
        </w:tc>
      </w:tr>
      <w:tr w:rsidR="00BC3F98" w14:paraId="47EA0A15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A4C0" w14:textId="77777777" w:rsidR="00BC3F98" w:rsidRDefault="00BC3F98" w:rsidP="00033F18">
            <w:r>
              <w:rPr>
                <w:sz w:val="20"/>
                <w:szCs w:val="20"/>
              </w:rPr>
              <w:t>Document attachments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29FF" w14:textId="77777777" w:rsidR="00BC3F98" w:rsidRDefault="00BC3F98" w:rsidP="00033F18">
            <w:r>
              <w:rPr>
                <w:sz w:val="20"/>
                <w:szCs w:val="20"/>
              </w:rPr>
              <w:t>Drawings, specs, and certifications linked to work</w:t>
            </w:r>
          </w:p>
        </w:tc>
      </w:tr>
      <w:tr w:rsidR="00BC3F98" w14:paraId="789B52AC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9793" w14:textId="77777777" w:rsidR="00BC3F98" w:rsidRDefault="00BC3F98" w:rsidP="00033F18">
            <w:r>
              <w:rPr>
                <w:sz w:val="20"/>
                <w:szCs w:val="20"/>
              </w:rPr>
              <w:t>Customer (client) CRM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DB57" w14:textId="77777777" w:rsidR="00BC3F98" w:rsidRDefault="00BC3F98" w:rsidP="00033F18">
            <w:r>
              <w:rPr>
                <w:sz w:val="20"/>
                <w:szCs w:val="20"/>
              </w:rPr>
              <w:t>Developer/owner relationship management</w:t>
            </w:r>
          </w:p>
        </w:tc>
      </w:tr>
    </w:tbl>
    <w:p w14:paraId="79BF87EB" w14:textId="77777777" w:rsidR="00BC3F98" w:rsidRDefault="00BC3F98" w:rsidP="00BC3F98">
      <w:pPr>
        <w:spacing w:after="150"/>
      </w:pPr>
    </w:p>
    <w:p w14:paraId="43CE30E4" w14:textId="77777777" w:rsidR="00BC3F98" w:rsidRDefault="00BC3F98" w:rsidP="00BC3F98">
      <w:pPr>
        <w:pStyle w:val="Heading2"/>
      </w:pPr>
      <w:r>
        <w:t>6.7 For Roading &amp; Civil Contractors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BC3F98" w14:paraId="744CDA82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71AB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39AF7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BC3F98" w14:paraId="6CB3170E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92D4" w14:textId="77777777" w:rsidR="00BC3F98" w:rsidRDefault="00BC3F98" w:rsidP="00033F18">
            <w:r>
              <w:rPr>
                <w:sz w:val="20"/>
                <w:szCs w:val="20"/>
              </w:rPr>
              <w:t>Contract-based boards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8B48A" w14:textId="77777777" w:rsidR="00BC3F98" w:rsidRDefault="00BC3F98" w:rsidP="00033F18">
            <w:r>
              <w:rPr>
                <w:sz w:val="20"/>
                <w:szCs w:val="20"/>
              </w:rPr>
              <w:t>Each roading contract as a distinct workflow</w:t>
            </w:r>
          </w:p>
        </w:tc>
      </w:tr>
      <w:tr w:rsidR="00BC3F98" w14:paraId="2D3937B5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856EB" w14:textId="77777777" w:rsidR="00BC3F98" w:rsidRDefault="00BC3F98" w:rsidP="00033F18">
            <w:r>
              <w:rPr>
                <w:sz w:val="20"/>
                <w:szCs w:val="20"/>
              </w:rPr>
              <w:t>Work unit periods (monthly)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3F53" w14:textId="77777777" w:rsidR="00BC3F98" w:rsidRDefault="00BC3F98" w:rsidP="00033F18">
            <w:r>
              <w:rPr>
                <w:sz w:val="20"/>
                <w:szCs w:val="20"/>
              </w:rPr>
              <w:t>Progress claims aligned to payment cycles</w:t>
            </w:r>
          </w:p>
        </w:tc>
      </w:tr>
      <w:tr w:rsidR="00BC3F98" w14:paraId="386C598F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EB75" w14:textId="77777777" w:rsidR="00BC3F98" w:rsidRDefault="00BC3F98" w:rsidP="00033F18">
            <w:r>
              <w:rPr>
                <w:sz w:val="20"/>
                <w:szCs w:val="20"/>
              </w:rPr>
              <w:t>Equipment/plant tickets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78CAB" w14:textId="77777777" w:rsidR="00BC3F98" w:rsidRDefault="00BC3F98" w:rsidP="00033F18">
            <w:r>
              <w:rPr>
                <w:sz w:val="20"/>
                <w:szCs w:val="20"/>
              </w:rPr>
              <w:t>Asset allocation and maintenance scheduling</w:t>
            </w:r>
          </w:p>
        </w:tc>
      </w:tr>
      <w:tr w:rsidR="00BC3F98" w14:paraId="13842324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89D5" w14:textId="77777777" w:rsidR="00BC3F98" w:rsidRDefault="00BC3F98" w:rsidP="00033F18">
            <w:r>
              <w:rPr>
                <w:sz w:val="20"/>
                <w:szCs w:val="20"/>
              </w:rPr>
              <w:t>Inspection checklists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83C6" w14:textId="77777777" w:rsidR="00BC3F98" w:rsidRDefault="00BC3F98" w:rsidP="00033F18">
            <w:r>
              <w:rPr>
                <w:sz w:val="20"/>
                <w:szCs w:val="20"/>
              </w:rPr>
              <w:t>Quality assurance at hold points</w:t>
            </w:r>
          </w:p>
        </w:tc>
      </w:tr>
      <w:tr w:rsidR="00BC3F98" w14:paraId="78F154AE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D83F" w14:textId="77777777" w:rsidR="00BC3F98" w:rsidRDefault="00BC3F98" w:rsidP="00033F18">
            <w:r>
              <w:rPr>
                <w:sz w:val="20"/>
                <w:szCs w:val="20"/>
              </w:rPr>
              <w:t>Council/client CRM records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BD42" w14:textId="77777777" w:rsidR="00BC3F98" w:rsidRDefault="00BC3F98" w:rsidP="00033F18">
            <w:r>
              <w:rPr>
                <w:sz w:val="20"/>
                <w:szCs w:val="20"/>
              </w:rPr>
              <w:t>Local authority relationship tracking</w:t>
            </w:r>
          </w:p>
        </w:tc>
      </w:tr>
      <w:tr w:rsidR="00BC3F98" w14:paraId="3756B49D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90E5" w14:textId="77777777" w:rsidR="00BC3F98" w:rsidRDefault="00BC3F98" w:rsidP="00033F18">
            <w:r>
              <w:rPr>
                <w:sz w:val="20"/>
                <w:szCs w:val="20"/>
              </w:rPr>
              <w:t>Supplier management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7A6F" w14:textId="77777777" w:rsidR="00BC3F98" w:rsidRDefault="00BC3F98" w:rsidP="00033F18">
            <w:r>
              <w:rPr>
                <w:sz w:val="20"/>
                <w:szCs w:val="20"/>
              </w:rPr>
              <w:t>Material supplier coordination</w:t>
            </w:r>
          </w:p>
        </w:tc>
      </w:tr>
      <w:tr w:rsidR="00BC3F98" w14:paraId="3BE73D47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BF08" w14:textId="77777777" w:rsidR="00BC3F98" w:rsidRDefault="00BC3F98" w:rsidP="00033F18">
            <w:r>
              <w:rPr>
                <w:sz w:val="20"/>
                <w:szCs w:val="20"/>
              </w:rPr>
              <w:lastRenderedPageBreak/>
              <w:t>Weather delay logging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6123" w14:textId="77777777" w:rsidR="00BC3F98" w:rsidRDefault="00BC3F98" w:rsidP="00033F18">
            <w:r>
              <w:rPr>
                <w:sz w:val="20"/>
                <w:szCs w:val="20"/>
              </w:rPr>
              <w:t>Documented impact on programme</w:t>
            </w:r>
          </w:p>
        </w:tc>
      </w:tr>
      <w:tr w:rsidR="00BC3F98" w14:paraId="3BFD55AE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6A429" w14:textId="77777777" w:rsidR="00BC3F98" w:rsidRDefault="00BC3F98" w:rsidP="00033F18">
            <w:r>
              <w:rPr>
                <w:sz w:val="20"/>
                <w:szCs w:val="20"/>
              </w:rPr>
              <w:t>Cross-contract resource view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8ACB" w14:textId="77777777" w:rsidR="00BC3F98" w:rsidRDefault="00BC3F98" w:rsidP="00033F18">
            <w:r>
              <w:rPr>
                <w:sz w:val="20"/>
                <w:szCs w:val="20"/>
              </w:rPr>
              <w:t>Staff and plant utilisation across sites</w:t>
            </w:r>
          </w:p>
        </w:tc>
      </w:tr>
    </w:tbl>
    <w:p w14:paraId="00CCB614" w14:textId="77777777" w:rsidR="00BC3F98" w:rsidRDefault="00BC3F98" w:rsidP="00BC3F98">
      <w:pPr>
        <w:spacing w:after="150"/>
      </w:pPr>
    </w:p>
    <w:p w14:paraId="4871C3C7" w14:textId="77777777" w:rsidR="00BC3F98" w:rsidRDefault="00BC3F98" w:rsidP="00BC3F98">
      <w:pPr>
        <w:pStyle w:val="Heading2"/>
      </w:pPr>
      <w:r>
        <w:t>6.8 For Hospitality &amp; Service Industries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BC3F98" w14:paraId="673A5872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09112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346F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BC3F98" w14:paraId="5C5BA789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FEA40" w14:textId="77777777" w:rsidR="00BC3F98" w:rsidRDefault="00BC3F98" w:rsidP="00033F18">
            <w:r>
              <w:rPr>
                <w:sz w:val="20"/>
                <w:szCs w:val="20"/>
              </w:rPr>
              <w:t>Venue/location Work Centres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A751D" w14:textId="77777777" w:rsidR="00BC3F98" w:rsidRDefault="00BC3F98" w:rsidP="00033F18">
            <w:r>
              <w:rPr>
                <w:sz w:val="20"/>
                <w:szCs w:val="20"/>
              </w:rPr>
              <w:t>Multi-site operations management</w:t>
            </w:r>
          </w:p>
        </w:tc>
      </w:tr>
      <w:tr w:rsidR="00BC3F98" w14:paraId="17213C71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0FFB" w14:textId="77777777" w:rsidR="00BC3F98" w:rsidRDefault="00BC3F98" w:rsidP="00033F18">
            <w:r>
              <w:rPr>
                <w:sz w:val="20"/>
                <w:szCs w:val="20"/>
              </w:rPr>
              <w:t>Event boards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E886" w14:textId="77777777" w:rsidR="00BC3F98" w:rsidRDefault="00BC3F98" w:rsidP="00033F18">
            <w:r>
              <w:rPr>
                <w:sz w:val="20"/>
                <w:szCs w:val="20"/>
              </w:rPr>
              <w:t>Function and booking coordination</w:t>
            </w:r>
          </w:p>
        </w:tc>
      </w:tr>
      <w:tr w:rsidR="00BC3F98" w14:paraId="6C96F437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73C5" w14:textId="77777777" w:rsidR="00BC3F98" w:rsidRDefault="00BC3F98" w:rsidP="00033F18">
            <w:r>
              <w:rPr>
                <w:sz w:val="20"/>
                <w:szCs w:val="20"/>
              </w:rPr>
              <w:t>Maintenance request tickets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39A9" w14:textId="77777777" w:rsidR="00BC3F98" w:rsidRDefault="00BC3F98" w:rsidP="00033F18">
            <w:r>
              <w:rPr>
                <w:sz w:val="20"/>
                <w:szCs w:val="20"/>
              </w:rPr>
              <w:t>Facilities upkeep tracking</w:t>
            </w:r>
          </w:p>
        </w:tc>
      </w:tr>
      <w:tr w:rsidR="00BC3F98" w14:paraId="34E37741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3CA6D" w14:textId="77777777" w:rsidR="00BC3F98" w:rsidRDefault="00BC3F98" w:rsidP="00033F18">
            <w:r>
              <w:rPr>
                <w:sz w:val="20"/>
                <w:szCs w:val="20"/>
              </w:rPr>
              <w:t>Supplier/vendor CRM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9BFE4" w14:textId="77777777" w:rsidR="00BC3F98" w:rsidRDefault="00BC3F98" w:rsidP="00033F18">
            <w:r>
              <w:rPr>
                <w:sz w:val="20"/>
                <w:szCs w:val="20"/>
              </w:rPr>
              <w:t>Food, beverage, and service supplier relationships</w:t>
            </w:r>
          </w:p>
        </w:tc>
      </w:tr>
      <w:tr w:rsidR="00BC3F98" w14:paraId="2B8E041E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C1E5" w14:textId="77777777" w:rsidR="00BC3F98" w:rsidRDefault="00BC3F98" w:rsidP="00033F18">
            <w:r>
              <w:rPr>
                <w:sz w:val="20"/>
                <w:szCs w:val="20"/>
              </w:rPr>
              <w:t>Roster coordination tickets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53A66" w14:textId="77777777" w:rsidR="00BC3F98" w:rsidRDefault="00BC3F98" w:rsidP="00033F18">
            <w:r>
              <w:rPr>
                <w:sz w:val="20"/>
                <w:szCs w:val="20"/>
              </w:rPr>
              <w:t>Shift coverage and staffing needs</w:t>
            </w:r>
          </w:p>
        </w:tc>
      </w:tr>
      <w:tr w:rsidR="00BC3F98" w14:paraId="3AF63813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BB0F" w14:textId="77777777" w:rsidR="00BC3F98" w:rsidRDefault="00BC3F98" w:rsidP="00033F18">
            <w:r>
              <w:rPr>
                <w:sz w:val="20"/>
                <w:szCs w:val="20"/>
              </w:rPr>
              <w:t>Guest complaint tracking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DEDB" w14:textId="77777777" w:rsidR="00BC3F98" w:rsidRDefault="00BC3F98" w:rsidP="00033F18">
            <w:r>
              <w:rPr>
                <w:sz w:val="20"/>
                <w:szCs w:val="20"/>
              </w:rPr>
              <w:t>Service recovery with accountability</w:t>
            </w:r>
          </w:p>
        </w:tc>
      </w:tr>
      <w:tr w:rsidR="00BC3F98" w14:paraId="218BB94E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0A6F" w14:textId="77777777" w:rsidR="00BC3F98" w:rsidRDefault="00BC3F98" w:rsidP="00033F18">
            <w:r>
              <w:rPr>
                <w:sz w:val="20"/>
                <w:szCs w:val="20"/>
              </w:rPr>
              <w:t>Compliance checklists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1134" w14:textId="77777777" w:rsidR="00BC3F98" w:rsidRDefault="00BC3F98" w:rsidP="00033F18">
            <w:r>
              <w:rPr>
                <w:sz w:val="20"/>
                <w:szCs w:val="20"/>
              </w:rPr>
              <w:t>Health, liquor, and safety requirements</w:t>
            </w:r>
          </w:p>
        </w:tc>
      </w:tr>
      <w:tr w:rsidR="00BC3F98" w14:paraId="27B54A27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AEC5" w14:textId="77777777" w:rsidR="00BC3F98" w:rsidRDefault="00BC3F98" w:rsidP="00033F18">
            <w:r>
              <w:rPr>
                <w:sz w:val="20"/>
                <w:szCs w:val="20"/>
              </w:rPr>
              <w:t>Seasonal work units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6F58" w14:textId="77777777" w:rsidR="00BC3F98" w:rsidRDefault="00BC3F98" w:rsidP="00033F18">
            <w:r>
              <w:rPr>
                <w:sz w:val="20"/>
                <w:szCs w:val="20"/>
              </w:rPr>
              <w:t>Peak period planning (Christmas, events)</w:t>
            </w:r>
          </w:p>
        </w:tc>
      </w:tr>
    </w:tbl>
    <w:p w14:paraId="70EA8312" w14:textId="77777777" w:rsidR="00BC3F98" w:rsidRDefault="00BC3F98" w:rsidP="00BC3F98">
      <w:pPr>
        <w:spacing w:after="150"/>
      </w:pPr>
    </w:p>
    <w:p w14:paraId="6FB33FA0" w14:textId="77777777" w:rsidR="00BC3F98" w:rsidRDefault="00BC3F98" w:rsidP="00BC3F98">
      <w:pPr>
        <w:pStyle w:val="Heading2"/>
      </w:pPr>
      <w:r>
        <w:t>6.9 For Niche Product Companies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BC3F98" w14:paraId="08A8B0D0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C127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E1E3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BC3F98" w14:paraId="7331F219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3CC0A" w14:textId="77777777" w:rsidR="00BC3F98" w:rsidRDefault="00BC3F98" w:rsidP="00033F18">
            <w:r>
              <w:rPr>
                <w:sz w:val="20"/>
                <w:szCs w:val="20"/>
              </w:rPr>
              <w:t>Product line Work Centres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7897B" w14:textId="77777777" w:rsidR="00BC3F98" w:rsidRDefault="00BC3F98" w:rsidP="00033F18">
            <w:r>
              <w:rPr>
                <w:sz w:val="20"/>
                <w:szCs w:val="20"/>
              </w:rPr>
              <w:t>Separate workflows per product category</w:t>
            </w:r>
          </w:p>
        </w:tc>
      </w:tr>
      <w:tr w:rsidR="00BC3F98" w14:paraId="670F8501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8EAF" w14:textId="77777777" w:rsidR="00BC3F98" w:rsidRDefault="00BC3F98" w:rsidP="00033F18">
            <w:r>
              <w:rPr>
                <w:sz w:val="20"/>
                <w:szCs w:val="20"/>
              </w:rPr>
              <w:t>Launch campaign boards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B51A" w14:textId="77777777" w:rsidR="00BC3F98" w:rsidRDefault="00BC3F98" w:rsidP="00033F18">
            <w:r>
              <w:rPr>
                <w:sz w:val="20"/>
                <w:szCs w:val="20"/>
              </w:rPr>
              <w:t>Go-to-market coordination</w:t>
            </w:r>
          </w:p>
        </w:tc>
      </w:tr>
      <w:tr w:rsidR="00BC3F98" w14:paraId="6DA681CC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E5A0B" w14:textId="77777777" w:rsidR="00BC3F98" w:rsidRDefault="00BC3F98" w:rsidP="00033F18">
            <w:r>
              <w:rPr>
                <w:sz w:val="20"/>
                <w:szCs w:val="20"/>
              </w:rPr>
              <w:t>Distributor/reseller CRM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3A4C" w14:textId="77777777" w:rsidR="00BC3F98" w:rsidRDefault="00BC3F98" w:rsidP="00033F18">
            <w:r>
              <w:rPr>
                <w:sz w:val="20"/>
                <w:szCs w:val="20"/>
              </w:rPr>
              <w:t>Channel partner relationship management</w:t>
            </w:r>
          </w:p>
        </w:tc>
      </w:tr>
      <w:tr w:rsidR="00BC3F98" w14:paraId="5EE372DD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699E" w14:textId="77777777" w:rsidR="00BC3F98" w:rsidRDefault="00BC3F98" w:rsidP="00033F18">
            <w:r>
              <w:rPr>
                <w:sz w:val="20"/>
                <w:szCs w:val="20"/>
              </w:rPr>
              <w:t>Order fulfilment tickets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ABA4" w14:textId="77777777" w:rsidR="00BC3F98" w:rsidRDefault="00BC3F98" w:rsidP="00033F18">
            <w:r>
              <w:rPr>
                <w:sz w:val="20"/>
                <w:szCs w:val="20"/>
              </w:rPr>
              <w:t>Production to delivery tracking</w:t>
            </w:r>
          </w:p>
        </w:tc>
      </w:tr>
      <w:tr w:rsidR="00BC3F98" w14:paraId="51DCBC8C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82A4" w14:textId="77777777" w:rsidR="00BC3F98" w:rsidRDefault="00BC3F98" w:rsidP="00033F18">
            <w:r>
              <w:rPr>
                <w:sz w:val="20"/>
                <w:szCs w:val="20"/>
              </w:rPr>
              <w:t>Customer feedback tickets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BF2B" w14:textId="77777777" w:rsidR="00BC3F98" w:rsidRDefault="00BC3F98" w:rsidP="00033F18">
            <w:r>
              <w:rPr>
                <w:sz w:val="20"/>
                <w:szCs w:val="20"/>
              </w:rPr>
              <w:t>Product improvement pipeline</w:t>
            </w:r>
          </w:p>
        </w:tc>
      </w:tr>
      <w:tr w:rsidR="00BC3F98" w14:paraId="1715BA07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1E3A" w14:textId="77777777" w:rsidR="00BC3F98" w:rsidRDefault="00BC3F98" w:rsidP="00033F18">
            <w:r>
              <w:rPr>
                <w:sz w:val="20"/>
                <w:szCs w:val="20"/>
              </w:rPr>
              <w:t>Inventory/stock tickets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668F7" w14:textId="77777777" w:rsidR="00BC3F98" w:rsidRDefault="00BC3F98" w:rsidP="00033F18">
            <w:r>
              <w:rPr>
                <w:sz w:val="20"/>
                <w:szCs w:val="20"/>
              </w:rPr>
              <w:t>Reorder and supply chain visibility</w:t>
            </w:r>
          </w:p>
        </w:tc>
      </w:tr>
      <w:tr w:rsidR="00BC3F98" w14:paraId="06AB0ED0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6068" w14:textId="77777777" w:rsidR="00BC3F98" w:rsidRDefault="00BC3F98" w:rsidP="00033F18">
            <w:r>
              <w:rPr>
                <w:sz w:val="20"/>
                <w:szCs w:val="20"/>
              </w:rPr>
              <w:t>Trade show/event boards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42A8" w14:textId="77777777" w:rsidR="00BC3F98" w:rsidRDefault="00BC3F98" w:rsidP="00033F18">
            <w:r>
              <w:rPr>
                <w:sz w:val="20"/>
                <w:szCs w:val="20"/>
              </w:rPr>
              <w:t>Exhibition and demo coordination</w:t>
            </w:r>
          </w:p>
        </w:tc>
      </w:tr>
      <w:tr w:rsidR="00BC3F98" w14:paraId="0FB82790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E4B4" w14:textId="77777777" w:rsidR="00BC3F98" w:rsidRDefault="00BC3F98" w:rsidP="00033F18">
            <w:r>
              <w:rPr>
                <w:sz w:val="20"/>
                <w:szCs w:val="20"/>
              </w:rPr>
              <w:t>Regulatory submission tracking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AE7F" w14:textId="77777777" w:rsidR="00BC3F98" w:rsidRDefault="00BC3F98" w:rsidP="00033F18">
            <w:r>
              <w:rPr>
                <w:sz w:val="20"/>
                <w:szCs w:val="20"/>
              </w:rPr>
              <w:t>Certification and compliance milestones</w:t>
            </w:r>
          </w:p>
        </w:tc>
      </w:tr>
    </w:tbl>
    <w:p w14:paraId="26D288AB" w14:textId="77777777" w:rsidR="00BC3F98" w:rsidRDefault="00BC3F98" w:rsidP="00BC3F98">
      <w:pPr>
        <w:spacing w:after="150"/>
      </w:pPr>
    </w:p>
    <w:p w14:paraId="75D1DB4A" w14:textId="77777777" w:rsidR="00BC3F98" w:rsidRDefault="00BC3F98" w:rsidP="00BC3F98">
      <w:pPr>
        <w:pStyle w:val="Heading2"/>
      </w:pPr>
      <w:r>
        <w:t>6.10 For Consulting Firms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BC3F98" w14:paraId="3C0BD33B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978D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0C4D4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BC3F98" w14:paraId="5E2202E4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34C96" w14:textId="77777777" w:rsidR="00BC3F98" w:rsidRDefault="00BC3F98" w:rsidP="00033F18">
            <w:r>
              <w:rPr>
                <w:sz w:val="20"/>
                <w:szCs w:val="20"/>
              </w:rPr>
              <w:t>Client-based Work Centres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DB46" w14:textId="77777777" w:rsidR="00BC3F98" w:rsidRDefault="00BC3F98" w:rsidP="00033F18">
            <w:r>
              <w:rPr>
                <w:sz w:val="20"/>
                <w:szCs w:val="20"/>
              </w:rPr>
              <w:t>Each client relationship as a hub</w:t>
            </w:r>
          </w:p>
        </w:tc>
      </w:tr>
      <w:tr w:rsidR="00BC3F98" w14:paraId="09C1BA4D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C569" w14:textId="77777777" w:rsidR="00BC3F98" w:rsidRDefault="00BC3F98" w:rsidP="00033F18">
            <w:r>
              <w:rPr>
                <w:sz w:val="20"/>
                <w:szCs w:val="20"/>
              </w:rPr>
              <w:t>Engagement boards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2C27" w14:textId="77777777" w:rsidR="00BC3F98" w:rsidRDefault="00BC3F98" w:rsidP="00033F18">
            <w:r>
              <w:rPr>
                <w:sz w:val="20"/>
                <w:szCs w:val="20"/>
              </w:rPr>
              <w:t>Project delivery per statement of work</w:t>
            </w:r>
          </w:p>
        </w:tc>
      </w:tr>
      <w:tr w:rsidR="00BC3F98" w14:paraId="65B6FCC8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BF43" w14:textId="77777777" w:rsidR="00BC3F98" w:rsidRDefault="00BC3F98" w:rsidP="00033F18">
            <w:r>
              <w:rPr>
                <w:sz w:val="20"/>
                <w:szCs w:val="20"/>
              </w:rPr>
              <w:t>Proposal pipeline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A5C61" w14:textId="77777777" w:rsidR="00BC3F98" w:rsidRDefault="00BC3F98" w:rsidP="00033F18">
            <w:r>
              <w:rPr>
                <w:sz w:val="20"/>
                <w:szCs w:val="20"/>
              </w:rPr>
              <w:t>Business development tracking</w:t>
            </w:r>
          </w:p>
        </w:tc>
      </w:tr>
      <w:tr w:rsidR="00BC3F98" w14:paraId="0C206C93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7520" w14:textId="77777777" w:rsidR="00BC3F98" w:rsidRDefault="00BC3F98" w:rsidP="00033F18">
            <w:r>
              <w:rPr>
                <w:sz w:val="20"/>
                <w:szCs w:val="20"/>
              </w:rPr>
              <w:lastRenderedPageBreak/>
              <w:t>Deliverable tickets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18C0" w14:textId="77777777" w:rsidR="00BC3F98" w:rsidRDefault="00BC3F98" w:rsidP="00033F18">
            <w:r>
              <w:rPr>
                <w:sz w:val="20"/>
                <w:szCs w:val="20"/>
              </w:rPr>
              <w:t>Work product management with due dates</w:t>
            </w:r>
          </w:p>
        </w:tc>
      </w:tr>
      <w:tr w:rsidR="00BC3F98" w14:paraId="3829A253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1E951" w14:textId="77777777" w:rsidR="00BC3F98" w:rsidRDefault="00BC3F98" w:rsidP="00033F18">
            <w:r>
              <w:rPr>
                <w:sz w:val="20"/>
                <w:szCs w:val="20"/>
              </w:rPr>
              <w:t>Time-sensitive work units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9ED2" w14:textId="77777777" w:rsidR="00BC3F98" w:rsidRDefault="00BC3F98" w:rsidP="00033F18">
            <w:r>
              <w:rPr>
                <w:sz w:val="20"/>
                <w:szCs w:val="20"/>
              </w:rPr>
              <w:t>Billing period alignment</w:t>
            </w:r>
          </w:p>
        </w:tc>
      </w:tr>
      <w:tr w:rsidR="00BC3F98" w14:paraId="164B713E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214C" w14:textId="77777777" w:rsidR="00BC3F98" w:rsidRDefault="00BC3F98" w:rsidP="00033F18">
            <w:r>
              <w:rPr>
                <w:sz w:val="20"/>
                <w:szCs w:val="20"/>
              </w:rPr>
              <w:t>Contact management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1D99" w14:textId="77777777" w:rsidR="00BC3F98" w:rsidRDefault="00BC3F98" w:rsidP="00033F18">
            <w:r>
              <w:rPr>
                <w:sz w:val="20"/>
                <w:szCs w:val="20"/>
              </w:rPr>
              <w:t>Client stakeholder mapping across roles</w:t>
            </w:r>
          </w:p>
        </w:tc>
      </w:tr>
      <w:tr w:rsidR="00BC3F98" w14:paraId="1A0F6686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1842" w14:textId="77777777" w:rsidR="00BC3F98" w:rsidRDefault="00BC3F98" w:rsidP="00033F18">
            <w:r>
              <w:rPr>
                <w:sz w:val="20"/>
                <w:szCs w:val="20"/>
              </w:rPr>
              <w:t>Activity logging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99C8" w14:textId="77777777" w:rsidR="00BC3F98" w:rsidRDefault="00BC3F98" w:rsidP="00033F18">
            <w:r>
              <w:rPr>
                <w:sz w:val="20"/>
                <w:szCs w:val="20"/>
              </w:rPr>
              <w:t>Billable interaction tracking</w:t>
            </w:r>
          </w:p>
        </w:tc>
      </w:tr>
      <w:tr w:rsidR="00BC3F98" w14:paraId="78226671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E67D" w14:textId="77777777" w:rsidR="00BC3F98" w:rsidRDefault="00BC3F98" w:rsidP="00033F18">
            <w:r>
              <w:rPr>
                <w:sz w:val="20"/>
                <w:szCs w:val="20"/>
              </w:rPr>
              <w:t>Knowledge base linking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3203" w14:textId="77777777" w:rsidR="00BC3F98" w:rsidRDefault="00BC3F98" w:rsidP="00033F18">
            <w:r>
              <w:rPr>
                <w:sz w:val="20"/>
                <w:szCs w:val="20"/>
              </w:rPr>
              <w:t>Methodology and template access from tickets</w:t>
            </w:r>
          </w:p>
        </w:tc>
      </w:tr>
      <w:tr w:rsidR="00BC3F98" w14:paraId="745E5161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F695" w14:textId="77777777" w:rsidR="00BC3F98" w:rsidRDefault="00BC3F98" w:rsidP="00033F18">
            <w:r>
              <w:rPr>
                <w:sz w:val="20"/>
                <w:szCs w:val="20"/>
              </w:rPr>
              <w:t>Resource allocation view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A3F2" w14:textId="77777777" w:rsidR="00BC3F98" w:rsidRDefault="00BC3F98" w:rsidP="00033F18">
            <w:r>
              <w:rPr>
                <w:sz w:val="20"/>
                <w:szCs w:val="20"/>
              </w:rPr>
              <w:t>Consultant utilisation across engagements</w:t>
            </w:r>
          </w:p>
        </w:tc>
      </w:tr>
    </w:tbl>
    <w:p w14:paraId="6164E79A" w14:textId="77777777" w:rsidR="00BC3F98" w:rsidRDefault="00BC3F98" w:rsidP="00BC3F98">
      <w:pPr>
        <w:spacing w:after="150"/>
      </w:pPr>
    </w:p>
    <w:p w14:paraId="7715F867" w14:textId="77777777" w:rsidR="00BC3F98" w:rsidRDefault="00BC3F98" w:rsidP="00BC3F98">
      <w:pPr>
        <w:pStyle w:val="Heading2"/>
      </w:pPr>
      <w:r>
        <w:t>6.11 For Real Estate Agencies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BC3F98" w14:paraId="446EB518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721E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B58C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BC3F98" w14:paraId="3DBA450E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62F82" w14:textId="77777777" w:rsidR="00BC3F98" w:rsidRDefault="00BC3F98" w:rsidP="00033F18">
            <w:r>
              <w:rPr>
                <w:sz w:val="20"/>
                <w:szCs w:val="20"/>
              </w:rPr>
              <w:t>Listing boards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98D9A" w14:textId="77777777" w:rsidR="00BC3F98" w:rsidRDefault="00BC3F98" w:rsidP="00033F18">
            <w:r>
              <w:rPr>
                <w:sz w:val="20"/>
                <w:szCs w:val="20"/>
              </w:rPr>
              <w:t>Property pipeline from appraisal to sold</w:t>
            </w:r>
          </w:p>
        </w:tc>
      </w:tr>
      <w:tr w:rsidR="00BC3F98" w14:paraId="11369772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0A72" w14:textId="77777777" w:rsidR="00BC3F98" w:rsidRDefault="00BC3F98" w:rsidP="00033F18">
            <w:r>
              <w:rPr>
                <w:sz w:val="20"/>
                <w:szCs w:val="20"/>
              </w:rPr>
              <w:t>Buyer/seller CRM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58185" w14:textId="77777777" w:rsidR="00BC3F98" w:rsidRDefault="00BC3F98" w:rsidP="00033F18">
            <w:r>
              <w:rPr>
                <w:sz w:val="20"/>
                <w:szCs w:val="20"/>
              </w:rPr>
              <w:t>Contact relationship with property links</w:t>
            </w:r>
          </w:p>
        </w:tc>
      </w:tr>
      <w:tr w:rsidR="00BC3F98" w14:paraId="01B0606E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B8DE" w14:textId="77777777" w:rsidR="00BC3F98" w:rsidRDefault="00BC3F98" w:rsidP="00033F18">
            <w:r>
              <w:rPr>
                <w:sz w:val="20"/>
                <w:szCs w:val="20"/>
              </w:rPr>
              <w:t>Open home scheduling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0F4A" w14:textId="77777777" w:rsidR="00BC3F98" w:rsidRDefault="00BC3F98" w:rsidP="00033F18">
            <w:r>
              <w:rPr>
                <w:sz w:val="20"/>
                <w:szCs w:val="20"/>
              </w:rPr>
              <w:t>Event coordination tickets</w:t>
            </w:r>
          </w:p>
        </w:tc>
      </w:tr>
      <w:tr w:rsidR="00BC3F98" w14:paraId="78E5044B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0791" w14:textId="77777777" w:rsidR="00BC3F98" w:rsidRDefault="00BC3F98" w:rsidP="00033F18">
            <w:r>
              <w:rPr>
                <w:sz w:val="20"/>
                <w:szCs w:val="20"/>
              </w:rPr>
              <w:t>Offer tracking tickets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3AF0" w14:textId="77777777" w:rsidR="00BC3F98" w:rsidRDefault="00BC3F98" w:rsidP="00033F18">
            <w:r>
              <w:rPr>
                <w:sz w:val="20"/>
                <w:szCs w:val="20"/>
              </w:rPr>
              <w:t>Multi-offer management with status visibility</w:t>
            </w:r>
          </w:p>
        </w:tc>
      </w:tr>
      <w:tr w:rsidR="00BC3F98" w14:paraId="1D6C8687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9BDF" w14:textId="77777777" w:rsidR="00BC3F98" w:rsidRDefault="00BC3F98" w:rsidP="00033F18">
            <w:r>
              <w:rPr>
                <w:sz w:val="20"/>
                <w:szCs w:val="20"/>
              </w:rPr>
              <w:t>Settlement checklists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7FC6" w14:textId="77777777" w:rsidR="00BC3F98" w:rsidRDefault="00BC3F98" w:rsidP="00033F18">
            <w:r>
              <w:rPr>
                <w:sz w:val="20"/>
                <w:szCs w:val="20"/>
              </w:rPr>
              <w:t>Transaction milestone tracking</w:t>
            </w:r>
          </w:p>
        </w:tc>
      </w:tr>
      <w:tr w:rsidR="00BC3F98" w14:paraId="404A42C9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BA57" w14:textId="77777777" w:rsidR="00BC3F98" w:rsidRDefault="00BC3F98" w:rsidP="00033F18">
            <w:r>
              <w:rPr>
                <w:sz w:val="20"/>
                <w:szCs w:val="20"/>
              </w:rPr>
              <w:t>Vendor communication log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7885" w14:textId="77777777" w:rsidR="00BC3F98" w:rsidRDefault="00BC3F98" w:rsidP="00033F18">
            <w:r>
              <w:rPr>
                <w:sz w:val="20"/>
                <w:szCs w:val="20"/>
              </w:rPr>
              <w:t>Activity timeline per listing</w:t>
            </w:r>
          </w:p>
        </w:tc>
      </w:tr>
      <w:tr w:rsidR="00BC3F98" w14:paraId="46DD8CF9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E2E5" w14:textId="77777777" w:rsidR="00BC3F98" w:rsidRDefault="00BC3F98" w:rsidP="00033F18">
            <w:r>
              <w:rPr>
                <w:sz w:val="20"/>
                <w:szCs w:val="20"/>
              </w:rPr>
              <w:t>Referral source tracking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6F23" w14:textId="77777777" w:rsidR="00BC3F98" w:rsidRDefault="00BC3F98" w:rsidP="00033F18">
            <w:r>
              <w:rPr>
                <w:sz w:val="20"/>
                <w:szCs w:val="20"/>
              </w:rPr>
              <w:t>Lead attribution for marketing ROI</w:t>
            </w:r>
          </w:p>
        </w:tc>
      </w:tr>
      <w:tr w:rsidR="00BC3F98" w14:paraId="4184FFCF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FE94" w14:textId="77777777" w:rsidR="00BC3F98" w:rsidRDefault="00BC3F98" w:rsidP="00033F18">
            <w:r>
              <w:rPr>
                <w:sz w:val="20"/>
                <w:szCs w:val="20"/>
              </w:rPr>
              <w:t>Agent performance views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509B" w14:textId="77777777" w:rsidR="00BC3F98" w:rsidRDefault="00BC3F98" w:rsidP="00033F18">
            <w:r>
              <w:rPr>
                <w:sz w:val="20"/>
                <w:szCs w:val="20"/>
              </w:rPr>
              <w:t>Cross-board metrics per salesperson</w:t>
            </w:r>
          </w:p>
        </w:tc>
      </w:tr>
      <w:tr w:rsidR="00BC3F98" w14:paraId="75C2ADFF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7634" w14:textId="77777777" w:rsidR="00BC3F98" w:rsidRDefault="00BC3F98" w:rsidP="00033F18">
            <w:r>
              <w:rPr>
                <w:sz w:val="20"/>
                <w:szCs w:val="20"/>
              </w:rPr>
              <w:t>Property management tickets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15FBD" w14:textId="77777777" w:rsidR="00BC3F98" w:rsidRDefault="00BC3F98" w:rsidP="00033F18">
            <w:r>
              <w:rPr>
                <w:sz w:val="20"/>
                <w:szCs w:val="20"/>
              </w:rPr>
              <w:t>Tenancy and maintenance for rentals</w:t>
            </w:r>
          </w:p>
        </w:tc>
      </w:tr>
    </w:tbl>
    <w:p w14:paraId="489A15C2" w14:textId="77777777" w:rsidR="00BC3F98" w:rsidRDefault="00BC3F98" w:rsidP="00BC3F98">
      <w:pPr>
        <w:spacing w:after="150"/>
      </w:pPr>
    </w:p>
    <w:p w14:paraId="5A4192B6" w14:textId="77777777" w:rsidR="00BC3F98" w:rsidRDefault="00BC3F98" w:rsidP="00BC3F98">
      <w:pPr>
        <w:pStyle w:val="Heading2"/>
      </w:pPr>
      <w:r>
        <w:t>6.12 For Trades &amp; Field Service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BC3F98" w14:paraId="0315D4C9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24CA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169A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BC3F98" w14:paraId="53F6C75B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D764" w14:textId="77777777" w:rsidR="00BC3F98" w:rsidRDefault="00BC3F98" w:rsidP="00033F18">
            <w:r>
              <w:rPr>
                <w:sz w:val="20"/>
                <w:szCs w:val="20"/>
              </w:rPr>
              <w:t>Job boards by trade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41643" w14:textId="77777777" w:rsidR="00BC3F98" w:rsidRDefault="00BC3F98" w:rsidP="00033F18">
            <w:r>
              <w:rPr>
                <w:sz w:val="20"/>
                <w:szCs w:val="20"/>
              </w:rPr>
              <w:t>Electrical, plumbing, HVAC separation</w:t>
            </w:r>
          </w:p>
        </w:tc>
      </w:tr>
      <w:tr w:rsidR="00BC3F98" w14:paraId="51E56DE8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BEAF" w14:textId="77777777" w:rsidR="00BC3F98" w:rsidRDefault="00BC3F98" w:rsidP="00033F18">
            <w:r>
              <w:rPr>
                <w:sz w:val="20"/>
                <w:szCs w:val="20"/>
              </w:rPr>
              <w:t>Customer site CRM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0421" w14:textId="77777777" w:rsidR="00BC3F98" w:rsidRDefault="00BC3F98" w:rsidP="00033F18">
            <w:r>
              <w:rPr>
                <w:sz w:val="20"/>
                <w:szCs w:val="20"/>
              </w:rPr>
              <w:t>Residential and commercial client records</w:t>
            </w:r>
          </w:p>
        </w:tc>
      </w:tr>
      <w:tr w:rsidR="00BC3F98" w14:paraId="5E229B39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4A4D" w14:textId="77777777" w:rsidR="00BC3F98" w:rsidRDefault="00BC3F98" w:rsidP="00033F18">
            <w:r>
              <w:rPr>
                <w:sz w:val="20"/>
                <w:szCs w:val="20"/>
              </w:rPr>
              <w:t>Callout/service tickets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50D4" w14:textId="77777777" w:rsidR="00BC3F98" w:rsidRDefault="00BC3F98" w:rsidP="00033F18">
            <w:r>
              <w:rPr>
                <w:sz w:val="20"/>
                <w:szCs w:val="20"/>
              </w:rPr>
              <w:t>Reactive work management</w:t>
            </w:r>
          </w:p>
        </w:tc>
      </w:tr>
      <w:tr w:rsidR="00BC3F98" w14:paraId="47DCA8D4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BB1C" w14:textId="77777777" w:rsidR="00BC3F98" w:rsidRDefault="00BC3F98" w:rsidP="00033F18">
            <w:r>
              <w:rPr>
                <w:sz w:val="20"/>
                <w:szCs w:val="20"/>
              </w:rPr>
              <w:t>Quote-to-job workflow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2678" w14:textId="77777777" w:rsidR="00BC3F98" w:rsidRDefault="00BC3F98" w:rsidP="00033F18">
            <w:r>
              <w:rPr>
                <w:sz w:val="20"/>
                <w:szCs w:val="20"/>
              </w:rPr>
              <w:t>Pipeline from enquiry to completion</w:t>
            </w:r>
          </w:p>
        </w:tc>
      </w:tr>
      <w:tr w:rsidR="00BC3F98" w14:paraId="731EB370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A1AE" w14:textId="77777777" w:rsidR="00BC3F98" w:rsidRDefault="00BC3F98" w:rsidP="00033F18">
            <w:r>
              <w:rPr>
                <w:sz w:val="20"/>
                <w:szCs w:val="20"/>
              </w:rPr>
              <w:t>Parts and materials tickets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9A27" w14:textId="77777777" w:rsidR="00BC3F98" w:rsidRDefault="00BC3F98" w:rsidP="00033F18">
            <w:r>
              <w:rPr>
                <w:sz w:val="20"/>
                <w:szCs w:val="20"/>
              </w:rPr>
              <w:t>Supply chain coordination</w:t>
            </w:r>
          </w:p>
        </w:tc>
      </w:tr>
      <w:tr w:rsidR="00BC3F98" w14:paraId="72F6897B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6D7C1" w14:textId="77777777" w:rsidR="00BC3F98" w:rsidRDefault="00BC3F98" w:rsidP="00033F18">
            <w:r>
              <w:rPr>
                <w:sz w:val="20"/>
                <w:szCs w:val="20"/>
              </w:rPr>
              <w:t>Compliance certificates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01EB" w14:textId="77777777" w:rsidR="00BC3F98" w:rsidRDefault="00BC3F98" w:rsidP="00033F18">
            <w:r>
              <w:rPr>
                <w:sz w:val="20"/>
                <w:szCs w:val="20"/>
              </w:rPr>
              <w:t>Sign-off documentation per job</w:t>
            </w:r>
          </w:p>
        </w:tc>
      </w:tr>
      <w:tr w:rsidR="00BC3F98" w14:paraId="1864E64D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3049" w14:textId="77777777" w:rsidR="00BC3F98" w:rsidRDefault="00BC3F98" w:rsidP="00033F18">
            <w:r>
              <w:rPr>
                <w:sz w:val="20"/>
                <w:szCs w:val="20"/>
              </w:rPr>
              <w:t>Warranty tracking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A636C" w14:textId="77777777" w:rsidR="00BC3F98" w:rsidRDefault="00BC3F98" w:rsidP="00033F18">
            <w:r>
              <w:rPr>
                <w:sz w:val="20"/>
                <w:szCs w:val="20"/>
              </w:rPr>
              <w:t>Post-completion service obligations</w:t>
            </w:r>
          </w:p>
        </w:tc>
      </w:tr>
      <w:tr w:rsidR="00BC3F98" w14:paraId="3D524E4C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D70F" w14:textId="77777777" w:rsidR="00BC3F98" w:rsidRDefault="00BC3F98" w:rsidP="00033F18">
            <w:r>
              <w:rPr>
                <w:sz w:val="20"/>
                <w:szCs w:val="20"/>
              </w:rPr>
              <w:t>Geographic work views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5867" w14:textId="77777777" w:rsidR="00BC3F98" w:rsidRDefault="00BC3F98" w:rsidP="00033F18">
            <w:r>
              <w:rPr>
                <w:sz w:val="20"/>
                <w:szCs w:val="20"/>
              </w:rPr>
              <w:t>Jobs filtered by area/region</w:t>
            </w:r>
          </w:p>
        </w:tc>
      </w:tr>
    </w:tbl>
    <w:p w14:paraId="19927C26" w14:textId="77777777" w:rsidR="00BC3F98" w:rsidRDefault="00BC3F98" w:rsidP="00BC3F98">
      <w:pPr>
        <w:spacing w:after="150"/>
      </w:pPr>
    </w:p>
    <w:p w14:paraId="23B17CAC" w14:textId="77777777" w:rsidR="00BC3F98" w:rsidRDefault="00BC3F98" w:rsidP="00BC3F98">
      <w:pPr>
        <w:pStyle w:val="Heading2"/>
      </w:pPr>
      <w:r>
        <w:t>6.13 For Professional Services (Legal, Accounting, Architecture)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BC3F98" w14:paraId="5CCC50E6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952B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Capability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85C9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BC3F98" w14:paraId="2637FFF5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8270" w14:textId="77777777" w:rsidR="00BC3F98" w:rsidRDefault="00BC3F98" w:rsidP="00033F18">
            <w:r>
              <w:rPr>
                <w:sz w:val="20"/>
                <w:szCs w:val="20"/>
              </w:rPr>
              <w:t>Matter/project boards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D854" w14:textId="77777777" w:rsidR="00BC3F98" w:rsidRDefault="00BC3F98" w:rsidP="00033F18">
            <w:r>
              <w:rPr>
                <w:sz w:val="20"/>
                <w:szCs w:val="20"/>
              </w:rPr>
              <w:t>Client work organised by engagement</w:t>
            </w:r>
          </w:p>
        </w:tc>
      </w:tr>
      <w:tr w:rsidR="00BC3F98" w14:paraId="18B38D40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33FE" w14:textId="77777777" w:rsidR="00BC3F98" w:rsidRDefault="00BC3F98" w:rsidP="00033F18">
            <w:r>
              <w:rPr>
                <w:sz w:val="20"/>
                <w:szCs w:val="20"/>
              </w:rPr>
              <w:t>Document management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76E1" w14:textId="77777777" w:rsidR="00BC3F98" w:rsidRDefault="00BC3F98" w:rsidP="00033F18">
            <w:r>
              <w:rPr>
                <w:sz w:val="20"/>
                <w:szCs w:val="20"/>
              </w:rPr>
              <w:t>File attachments with version tracking</w:t>
            </w:r>
          </w:p>
        </w:tc>
      </w:tr>
      <w:tr w:rsidR="00BC3F98" w14:paraId="702883AD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9F4D" w14:textId="77777777" w:rsidR="00BC3F98" w:rsidRDefault="00BC3F98" w:rsidP="00033F18">
            <w:r>
              <w:rPr>
                <w:sz w:val="20"/>
                <w:szCs w:val="20"/>
              </w:rPr>
              <w:t>Deadline-driven tickets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218A6" w14:textId="77777777" w:rsidR="00BC3F98" w:rsidRDefault="00BC3F98" w:rsidP="00033F18">
            <w:r>
              <w:rPr>
                <w:sz w:val="20"/>
                <w:szCs w:val="20"/>
              </w:rPr>
              <w:t>Filing dates, court dates, submission deadlines</w:t>
            </w:r>
          </w:p>
        </w:tc>
      </w:tr>
      <w:tr w:rsidR="00BC3F98" w14:paraId="62ADF788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68ED" w14:textId="77777777" w:rsidR="00BC3F98" w:rsidRDefault="00BC3F98" w:rsidP="00033F18">
            <w:r>
              <w:rPr>
                <w:sz w:val="20"/>
                <w:szCs w:val="20"/>
              </w:rPr>
              <w:t>Contact hierarchy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2748" w14:textId="77777777" w:rsidR="00BC3F98" w:rsidRDefault="00BC3F98" w:rsidP="00033F18">
            <w:r>
              <w:rPr>
                <w:sz w:val="20"/>
                <w:szCs w:val="20"/>
              </w:rPr>
              <w:t>Client contacts with authority levels</w:t>
            </w:r>
          </w:p>
        </w:tc>
      </w:tr>
      <w:tr w:rsidR="00BC3F98" w14:paraId="15BBFC48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F858" w14:textId="77777777" w:rsidR="00BC3F98" w:rsidRDefault="00BC3F98" w:rsidP="00033F18">
            <w:r>
              <w:rPr>
                <w:sz w:val="20"/>
                <w:szCs w:val="20"/>
              </w:rPr>
              <w:t>Billing milestone tickets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D1CF1" w14:textId="77777777" w:rsidR="00BC3F98" w:rsidRDefault="00BC3F98" w:rsidP="00033F18">
            <w:r>
              <w:rPr>
                <w:sz w:val="20"/>
                <w:szCs w:val="20"/>
              </w:rPr>
              <w:t>Fee stage tracking</w:t>
            </w:r>
          </w:p>
        </w:tc>
      </w:tr>
      <w:tr w:rsidR="00BC3F98" w14:paraId="605082B5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A0882" w14:textId="77777777" w:rsidR="00BC3F98" w:rsidRDefault="00BC3F98" w:rsidP="00033F18">
            <w:r>
              <w:rPr>
                <w:sz w:val="20"/>
                <w:szCs w:val="20"/>
              </w:rPr>
              <w:t>Regulatory compliance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53F76" w14:textId="77777777" w:rsidR="00BC3F98" w:rsidRDefault="00BC3F98" w:rsidP="00033F18">
            <w:r>
              <w:rPr>
                <w:sz w:val="20"/>
                <w:szCs w:val="20"/>
              </w:rPr>
              <w:t>CPD, insurance, and registration tracking</w:t>
            </w:r>
          </w:p>
        </w:tc>
      </w:tr>
      <w:tr w:rsidR="00BC3F98" w14:paraId="4297EC62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348BA" w14:textId="77777777" w:rsidR="00BC3F98" w:rsidRDefault="00BC3F98" w:rsidP="00033F18">
            <w:r>
              <w:rPr>
                <w:sz w:val="20"/>
                <w:szCs w:val="20"/>
              </w:rPr>
              <w:t>Conflict checking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BB6B" w14:textId="77777777" w:rsidR="00BC3F98" w:rsidRDefault="00BC3F98" w:rsidP="00033F18">
            <w:r>
              <w:rPr>
                <w:sz w:val="20"/>
                <w:szCs w:val="20"/>
              </w:rPr>
              <w:t>CRM search before engagement acceptance</w:t>
            </w:r>
          </w:p>
        </w:tc>
      </w:tr>
      <w:tr w:rsidR="00BC3F98" w14:paraId="2462763B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56D3" w14:textId="77777777" w:rsidR="00BC3F98" w:rsidRDefault="00BC3F98" w:rsidP="00033F18">
            <w:r>
              <w:rPr>
                <w:sz w:val="20"/>
                <w:szCs w:val="20"/>
              </w:rPr>
              <w:t>Cross-matter client view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B3B9" w14:textId="77777777" w:rsidR="00BC3F98" w:rsidRDefault="00BC3F98" w:rsidP="00033F18">
            <w:r>
              <w:rPr>
                <w:sz w:val="20"/>
                <w:szCs w:val="20"/>
              </w:rPr>
              <w:t>All work for a client across practice areas</w:t>
            </w:r>
          </w:p>
        </w:tc>
      </w:tr>
    </w:tbl>
    <w:p w14:paraId="705E8DD9" w14:textId="77777777" w:rsidR="00BC3F98" w:rsidRDefault="00BC3F98" w:rsidP="00BC3F98">
      <w:pPr>
        <w:spacing w:after="150"/>
      </w:pPr>
    </w:p>
    <w:p w14:paraId="7674A48E" w14:textId="77777777" w:rsidR="00BC3F98" w:rsidRDefault="00BC3F98" w:rsidP="00BC3F98">
      <w:pPr>
        <w:pStyle w:val="Heading2"/>
      </w:pPr>
      <w:r>
        <w:t>6.14 For Manufacturing &amp; Production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BC3F98" w14:paraId="7545BEAB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DCFC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A410" w14:textId="77777777" w:rsidR="00BC3F98" w:rsidRDefault="00BC3F98" w:rsidP="00033F18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BC3F98" w14:paraId="5917DCD4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A38E" w14:textId="77777777" w:rsidR="00BC3F98" w:rsidRDefault="00BC3F98" w:rsidP="00033F18">
            <w:r>
              <w:rPr>
                <w:sz w:val="20"/>
                <w:szCs w:val="20"/>
              </w:rPr>
              <w:t>Production line Work Centres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F34C3" w14:textId="77777777" w:rsidR="00BC3F98" w:rsidRDefault="00BC3F98" w:rsidP="00033F18">
            <w:r>
              <w:rPr>
                <w:sz w:val="20"/>
                <w:szCs w:val="20"/>
              </w:rPr>
              <w:t>Workflow per product or cell</w:t>
            </w:r>
          </w:p>
        </w:tc>
      </w:tr>
      <w:tr w:rsidR="00BC3F98" w14:paraId="53EEE70B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8F81" w14:textId="77777777" w:rsidR="00BC3F98" w:rsidRDefault="00BC3F98" w:rsidP="00033F18">
            <w:r>
              <w:rPr>
                <w:sz w:val="20"/>
                <w:szCs w:val="20"/>
              </w:rPr>
              <w:t>Batch/run work units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FD36" w14:textId="77777777" w:rsidR="00BC3F98" w:rsidRDefault="00BC3F98" w:rsidP="00033F18">
            <w:r>
              <w:rPr>
                <w:sz w:val="20"/>
                <w:szCs w:val="20"/>
              </w:rPr>
              <w:t>Production period tracking</w:t>
            </w:r>
          </w:p>
        </w:tc>
      </w:tr>
      <w:tr w:rsidR="00BC3F98" w14:paraId="490689F3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7674" w14:textId="77777777" w:rsidR="00BC3F98" w:rsidRDefault="00BC3F98" w:rsidP="00033F18">
            <w:r>
              <w:rPr>
                <w:sz w:val="20"/>
                <w:szCs w:val="20"/>
              </w:rPr>
              <w:t>Quality defect tickets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F15F" w14:textId="77777777" w:rsidR="00BC3F98" w:rsidRDefault="00BC3F98" w:rsidP="00033F18">
            <w:r>
              <w:rPr>
                <w:sz w:val="20"/>
                <w:szCs w:val="20"/>
              </w:rPr>
              <w:t>Non-conformance management</w:t>
            </w:r>
          </w:p>
        </w:tc>
      </w:tr>
      <w:tr w:rsidR="00BC3F98" w14:paraId="700C879E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1136" w14:textId="77777777" w:rsidR="00BC3F98" w:rsidRDefault="00BC3F98" w:rsidP="00033F18">
            <w:r>
              <w:rPr>
                <w:sz w:val="20"/>
                <w:szCs w:val="20"/>
              </w:rPr>
              <w:t>Maintenance scheduling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079B" w14:textId="77777777" w:rsidR="00BC3F98" w:rsidRDefault="00BC3F98" w:rsidP="00033F18">
            <w:r>
              <w:rPr>
                <w:sz w:val="20"/>
                <w:szCs w:val="20"/>
              </w:rPr>
              <w:t>Planned and reactive equipment servicing</w:t>
            </w:r>
          </w:p>
        </w:tc>
      </w:tr>
      <w:tr w:rsidR="00BC3F98" w14:paraId="4B79A7AC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AF16" w14:textId="77777777" w:rsidR="00BC3F98" w:rsidRDefault="00BC3F98" w:rsidP="00033F18">
            <w:r>
              <w:rPr>
                <w:sz w:val="20"/>
                <w:szCs w:val="20"/>
              </w:rPr>
              <w:t>Supplier CRM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AE0A" w14:textId="77777777" w:rsidR="00BC3F98" w:rsidRDefault="00BC3F98" w:rsidP="00033F18">
            <w:r>
              <w:rPr>
                <w:sz w:val="20"/>
                <w:szCs w:val="20"/>
              </w:rPr>
              <w:t>Raw material vendor relationships</w:t>
            </w:r>
          </w:p>
        </w:tc>
      </w:tr>
      <w:tr w:rsidR="00BC3F98" w14:paraId="5DA7C275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5CDC" w14:textId="77777777" w:rsidR="00BC3F98" w:rsidRDefault="00BC3F98" w:rsidP="00033F18">
            <w:r>
              <w:rPr>
                <w:sz w:val="20"/>
                <w:szCs w:val="20"/>
              </w:rPr>
              <w:t>Customer order tickets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228F" w14:textId="77777777" w:rsidR="00BC3F98" w:rsidRDefault="00BC3F98" w:rsidP="00033F18">
            <w:r>
              <w:rPr>
                <w:sz w:val="20"/>
                <w:szCs w:val="20"/>
              </w:rPr>
              <w:t>Order-to-ship tracking</w:t>
            </w:r>
          </w:p>
        </w:tc>
      </w:tr>
      <w:tr w:rsidR="00BC3F98" w14:paraId="104FCCF4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BDBAC" w14:textId="77777777" w:rsidR="00BC3F98" w:rsidRDefault="00BC3F98" w:rsidP="00033F18">
            <w:r>
              <w:rPr>
                <w:sz w:val="20"/>
                <w:szCs w:val="20"/>
              </w:rPr>
              <w:t>Tooling and fixture tickets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0ECF" w14:textId="77777777" w:rsidR="00BC3F98" w:rsidRDefault="00BC3F98" w:rsidP="00033F18">
            <w:r>
              <w:rPr>
                <w:sz w:val="20"/>
                <w:szCs w:val="20"/>
              </w:rPr>
              <w:t>Production asset management</w:t>
            </w:r>
          </w:p>
        </w:tc>
      </w:tr>
      <w:tr w:rsidR="00BC3F98" w14:paraId="29EF3851" w14:textId="77777777" w:rsidTr="00033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777E" w14:textId="77777777" w:rsidR="00BC3F98" w:rsidRDefault="00BC3F98" w:rsidP="00033F18">
            <w:r>
              <w:rPr>
                <w:sz w:val="20"/>
                <w:szCs w:val="20"/>
              </w:rPr>
              <w:t>Safety incident logging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0839" w14:textId="77777777" w:rsidR="00BC3F98" w:rsidRDefault="00BC3F98" w:rsidP="00033F18">
            <w:r>
              <w:rPr>
                <w:sz w:val="20"/>
                <w:szCs w:val="20"/>
              </w:rPr>
              <w:t>Compliance and improvement tracking</w:t>
            </w:r>
          </w:p>
        </w:tc>
      </w:tr>
    </w:tbl>
    <w:p w14:paraId="59504B73" w14:textId="77777777" w:rsidR="00BC3F98" w:rsidRDefault="00BC3F98" w:rsidP="00BC3F98">
      <w:pPr>
        <w:spacing w:after="150"/>
      </w:pPr>
    </w:p>
    <w:p w14:paraId="5CE039A1" w14:textId="77777777" w:rsidR="002B477A" w:rsidRDefault="00000000">
      <w:pPr>
        <w:pStyle w:val="Heading1"/>
      </w:pPr>
      <w:r>
        <w:t>7. Implementation Approach</w:t>
      </w:r>
    </w:p>
    <w:p w14:paraId="210FB88C" w14:textId="77777777" w:rsidR="002B477A" w:rsidRDefault="00000000">
      <w:pPr>
        <w:pStyle w:val="Heading2"/>
      </w:pPr>
      <w:r>
        <w:t>7.1 Progressive Adoption</w:t>
      </w:r>
    </w:p>
    <w:p w14:paraId="73278B47" w14:textId="77777777" w:rsidR="002B477A" w:rsidRDefault="00000000">
      <w:pPr>
        <w:spacing w:after="150"/>
      </w:pPr>
      <w:r>
        <w:t>Numa is designed for incremental adoption, not big-bang implementations:</w:t>
      </w:r>
    </w:p>
    <w:p w14:paraId="4F171A61" w14:textId="77777777" w:rsidR="002B477A" w:rsidRDefault="002B477A">
      <w:pPr>
        <w:spacing w:after="150"/>
      </w:pPr>
    </w:p>
    <w:p w14:paraId="445BD12E" w14:textId="735B9C36" w:rsidR="002B477A" w:rsidRDefault="00000000">
      <w:pPr>
        <w:spacing w:after="150"/>
      </w:pPr>
      <w:r>
        <w:rPr>
          <w:b/>
          <w:bCs/>
        </w:rPr>
        <w:t xml:space="preserve">Week 1-2: </w:t>
      </w:r>
      <w:r>
        <w:t>Start with a single team on a single board. Learn the kanban workflow, ticket creation, and basic views.</w:t>
      </w:r>
      <w:r w:rsidR="00F65FE7">
        <w:t xml:space="preserve">    Start with some simple agentic updates / automations</w:t>
      </w:r>
    </w:p>
    <w:p w14:paraId="1174B8AA" w14:textId="3577E7CB" w:rsidR="002B477A" w:rsidRDefault="00000000">
      <w:pPr>
        <w:spacing w:after="150"/>
      </w:pPr>
      <w:r>
        <w:rPr>
          <w:b/>
          <w:bCs/>
        </w:rPr>
        <w:t xml:space="preserve">Week 3-4: </w:t>
      </w:r>
      <w:r>
        <w:t>Add CRM records for key customers. Link tickets to customers. Begin activity logging.</w:t>
      </w:r>
      <w:r w:rsidR="00F65FE7">
        <w:t xml:space="preserve">  Expand use of agentic automations</w:t>
      </w:r>
    </w:p>
    <w:p w14:paraId="45DD1B43" w14:textId="0A683437" w:rsidR="002B477A" w:rsidRDefault="00F65FE7">
      <w:pPr>
        <w:spacing w:after="150"/>
      </w:pPr>
      <w:r>
        <w:rPr>
          <w:b/>
          <w:bCs/>
        </w:rPr>
        <w:t>Week 5 - 6</w:t>
      </w:r>
      <w:r w:rsidR="00000000">
        <w:rPr>
          <w:b/>
          <w:bCs/>
        </w:rPr>
        <w:t xml:space="preserve">: </w:t>
      </w:r>
      <w:r w:rsidR="00000000">
        <w:t xml:space="preserve">Expand to additional teams. Each gets their own Work Centre </w:t>
      </w:r>
      <w:r>
        <w:t xml:space="preserve">or Board </w:t>
      </w:r>
      <w:r w:rsidR="00000000">
        <w:t xml:space="preserve">with appropriate </w:t>
      </w:r>
      <w:r>
        <w:t>Zones</w:t>
      </w:r>
      <w:r w:rsidR="00000000">
        <w:t>.</w:t>
      </w:r>
    </w:p>
    <w:p w14:paraId="4E6BBA72" w14:textId="55B52441" w:rsidR="002B477A" w:rsidRDefault="00F65FE7">
      <w:pPr>
        <w:spacing w:after="150"/>
      </w:pPr>
      <w:r>
        <w:rPr>
          <w:b/>
          <w:bCs/>
        </w:rPr>
        <w:t>Weeks 7 - 8</w:t>
      </w:r>
      <w:r w:rsidR="00000000">
        <w:rPr>
          <w:b/>
          <w:bCs/>
        </w:rPr>
        <w:t xml:space="preserve">: </w:t>
      </w:r>
      <w:r w:rsidR="00000000">
        <w:t xml:space="preserve">Enable cross-functional views. </w:t>
      </w:r>
    </w:p>
    <w:p w14:paraId="15DC90D7" w14:textId="5F9C4E19" w:rsidR="002B477A" w:rsidRDefault="00000000">
      <w:pPr>
        <w:spacing w:after="150"/>
      </w:pPr>
      <w:r>
        <w:rPr>
          <w:b/>
          <w:bCs/>
        </w:rPr>
        <w:lastRenderedPageBreak/>
        <w:t xml:space="preserve">Ongoing: </w:t>
      </w:r>
      <w:r w:rsidR="00F65FE7">
        <w:t>Further</w:t>
      </w:r>
      <w:r>
        <w:t xml:space="preserve"> enable agent assistance as comfort and trust builds.</w:t>
      </w:r>
    </w:p>
    <w:p w14:paraId="49AD5163" w14:textId="77777777" w:rsidR="002B477A" w:rsidRDefault="00000000">
      <w:pPr>
        <w:pStyle w:val="Heading2"/>
      </w:pPr>
      <w:r>
        <w:t>7.2 Configuration, Not Customisation</w:t>
      </w:r>
    </w:p>
    <w:p w14:paraId="19180F2B" w14:textId="77777777" w:rsidR="002B477A" w:rsidRDefault="00000000">
      <w:pPr>
        <w:spacing w:after="150"/>
      </w:pPr>
      <w:r>
        <w:t>Numa emphasises configuration over custom development:</w:t>
      </w:r>
    </w:p>
    <w:p w14:paraId="4B0AB40B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Terminology adapts to your business vocabulary</w:t>
      </w:r>
    </w:p>
    <w:p w14:paraId="74A9F883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Ticket types match your work categories</w:t>
      </w:r>
    </w:p>
    <w:p w14:paraId="37AFB6B9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Fields capture your specific data needs</w:t>
      </w:r>
    </w:p>
    <w:p w14:paraId="6B0197DE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Workflows reflect your actual processes</w:t>
      </w:r>
    </w:p>
    <w:p w14:paraId="372C167C" w14:textId="77777777" w:rsidR="002B477A" w:rsidRDefault="002B477A">
      <w:pPr>
        <w:spacing w:after="150"/>
      </w:pPr>
    </w:p>
    <w:p w14:paraId="3167702F" w14:textId="77777777" w:rsidR="002B477A" w:rsidRDefault="00000000">
      <w:pPr>
        <w:spacing w:after="150"/>
      </w:pPr>
      <w:r>
        <w:t>This approach means faster setup, easier maintenance, and simpler upgrades compared to heavily customised enterprise tools.</w:t>
      </w:r>
    </w:p>
    <w:p w14:paraId="68478C72" w14:textId="77777777" w:rsidR="002B477A" w:rsidRDefault="00000000">
      <w:pPr>
        <w:pStyle w:val="Heading2"/>
      </w:pPr>
      <w:r>
        <w:t>7.3 Data Migration</w:t>
      </w:r>
    </w:p>
    <w:p w14:paraId="1BE3D54C" w14:textId="77777777" w:rsidR="002B477A" w:rsidRDefault="00000000">
      <w:pPr>
        <w:spacing w:after="150"/>
      </w:pPr>
      <w:r>
        <w:t>Existing data from spreadsheets, Trello, Jira, or other tools can be imported:</w:t>
      </w:r>
    </w:p>
    <w:p w14:paraId="0E7A7CF5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Ticket history preserved with original dates</w:t>
      </w:r>
    </w:p>
    <w:p w14:paraId="0C188D43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Customer records mapped to CRM structure</w:t>
      </w:r>
    </w:p>
    <w:p w14:paraId="24EFF70B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Attachments and comments retained</w:t>
      </w:r>
    </w:p>
    <w:p w14:paraId="24E52136" w14:textId="77777777" w:rsidR="002B477A" w:rsidRDefault="00000000">
      <w:pPr>
        <w:pStyle w:val="ListParagraph"/>
        <w:numPr>
          <w:ilvl w:val="0"/>
          <w:numId w:val="2"/>
        </w:numPr>
        <w:spacing w:after="80"/>
      </w:pPr>
      <w:r>
        <w:t>Custom field values carried forward</w:t>
      </w:r>
    </w:p>
    <w:p w14:paraId="0537E1A6" w14:textId="77777777" w:rsidR="002B477A" w:rsidRDefault="00000000">
      <w:r>
        <w:br w:type="page"/>
      </w:r>
    </w:p>
    <w:p w14:paraId="4BD8464A" w14:textId="77777777" w:rsidR="002B477A" w:rsidRDefault="00000000">
      <w:pPr>
        <w:pStyle w:val="Heading1"/>
      </w:pPr>
      <w:r>
        <w:lastRenderedPageBreak/>
        <w:t>8. The SMB Advantage</w:t>
      </w:r>
    </w:p>
    <w:p w14:paraId="430D6C6F" w14:textId="77777777" w:rsidR="002B477A" w:rsidRDefault="00000000">
      <w:pPr>
        <w:spacing w:after="150"/>
      </w:pPr>
      <w:r>
        <w:t>Small to medium businesses often struggle with work management tools. Enterprise solutions are overwhelming and expensive. Consumer tools lack depth. Spreadsheets don't scale.</w:t>
      </w:r>
    </w:p>
    <w:p w14:paraId="7505B936" w14:textId="77777777" w:rsidR="002B477A" w:rsidRDefault="002B477A">
      <w:pPr>
        <w:spacing w:after="150"/>
      </w:pPr>
    </w:p>
    <w:p w14:paraId="779F331E" w14:textId="77777777" w:rsidR="002B477A" w:rsidRDefault="00000000">
      <w:pPr>
        <w:spacing w:after="150"/>
      </w:pPr>
      <w:r>
        <w:t>Numa addresses these challenges:</w:t>
      </w:r>
    </w:p>
    <w:p w14:paraId="3178F252" w14:textId="77777777" w:rsidR="002B477A" w:rsidRDefault="002B477A">
      <w:pPr>
        <w:spacing w:after="150"/>
      </w:pPr>
    </w:p>
    <w:p w14:paraId="07F50756" w14:textId="77777777" w:rsidR="002B477A" w:rsidRDefault="00000000">
      <w:pPr>
        <w:spacing w:after="150"/>
      </w:pPr>
      <w:r>
        <w:rPr>
          <w:b/>
          <w:bCs/>
        </w:rPr>
        <w:t xml:space="preserve">Right-sized complexity: </w:t>
      </w:r>
      <w:r>
        <w:t>Features reveal themselves as needed. A simple team sees a simple interface. Advanced capabilities exist but don't clutter basic usage.</w:t>
      </w:r>
    </w:p>
    <w:p w14:paraId="5E273606" w14:textId="77777777" w:rsidR="002B477A" w:rsidRDefault="002B477A">
      <w:pPr>
        <w:spacing w:after="150"/>
      </w:pPr>
    </w:p>
    <w:p w14:paraId="21505E78" w14:textId="77777777" w:rsidR="002B477A" w:rsidRDefault="00000000">
      <w:pPr>
        <w:spacing w:after="150"/>
      </w:pPr>
      <w:r>
        <w:rPr>
          <w:b/>
          <w:bCs/>
        </w:rPr>
        <w:t xml:space="preserve">Unified platform: </w:t>
      </w:r>
      <w:r>
        <w:t>One system for project management, CRM, and service desk. No more jumping between disconnected tools or paying for multiple subscriptions.</w:t>
      </w:r>
    </w:p>
    <w:p w14:paraId="2344F6B7" w14:textId="77777777" w:rsidR="002B477A" w:rsidRDefault="002B477A">
      <w:pPr>
        <w:spacing w:after="150"/>
      </w:pPr>
    </w:p>
    <w:p w14:paraId="27B98B25" w14:textId="77777777" w:rsidR="002B477A" w:rsidRDefault="00000000">
      <w:pPr>
        <w:spacing w:after="150"/>
      </w:pPr>
      <w:r>
        <w:rPr>
          <w:b/>
          <w:bCs/>
        </w:rPr>
        <w:t xml:space="preserve">AI-native design: </w:t>
      </w:r>
      <w:r>
        <w:t>Built from the ground up for AI integration, not bolted on as an afterthought. The data model supports agent interaction, natural language queries, and automated maintenance.</w:t>
      </w:r>
    </w:p>
    <w:p w14:paraId="141BDAEB" w14:textId="77777777" w:rsidR="002B477A" w:rsidRDefault="002B477A">
      <w:pPr>
        <w:spacing w:after="150"/>
      </w:pPr>
    </w:p>
    <w:p w14:paraId="0BAA1FFF" w14:textId="77777777" w:rsidR="002B477A" w:rsidRDefault="00000000">
      <w:pPr>
        <w:spacing w:after="150"/>
      </w:pPr>
      <w:r>
        <w:rPr>
          <w:b/>
          <w:bCs/>
        </w:rPr>
        <w:t xml:space="preserve">Practical automation: </w:t>
      </w:r>
      <w:r>
        <w:t>Agents handle ticket hygiene, follow-ups, and reporting. Your team spends time on work, not on maintaining the system that tracks work.</w:t>
      </w:r>
    </w:p>
    <w:p w14:paraId="189A3D13" w14:textId="77777777" w:rsidR="002B477A" w:rsidRDefault="002B477A">
      <w:pPr>
        <w:spacing w:after="150"/>
      </w:pPr>
    </w:p>
    <w:p w14:paraId="7025C7A8" w14:textId="77777777" w:rsidR="002B477A" w:rsidRDefault="00000000">
      <w:pPr>
        <w:spacing w:after="150"/>
      </w:pPr>
      <w:r>
        <w:rPr>
          <w:b/>
          <w:bCs/>
        </w:rPr>
        <w:t xml:space="preserve">Growth-ready: </w:t>
      </w:r>
      <w:r>
        <w:t>Start small and expand organically. The same system that works for a 10-person team scales to 200+ without architectural changes.</w:t>
      </w:r>
    </w:p>
    <w:p w14:paraId="74697C5A" w14:textId="77777777" w:rsidR="002B477A" w:rsidRDefault="00000000">
      <w:r>
        <w:br w:type="page"/>
      </w:r>
    </w:p>
    <w:p w14:paraId="0DD48082" w14:textId="77777777" w:rsidR="002B477A" w:rsidRDefault="00000000">
      <w:pPr>
        <w:pStyle w:val="Heading1"/>
      </w:pPr>
      <w:r>
        <w:lastRenderedPageBreak/>
        <w:t>Conclusion</w:t>
      </w:r>
    </w:p>
    <w:p w14:paraId="2C52BFCA" w14:textId="77777777" w:rsidR="002B477A" w:rsidRDefault="00000000">
      <w:pPr>
        <w:spacing w:after="150"/>
      </w:pPr>
      <w:r>
        <w:t>Numa Ops Management represents a new approach to work management for small and medium businesses: sophisticated enough to handle real business complexity, simple enough for immediate adoption, and intelligent enough to reduce administrative overhead through AI integration.</w:t>
      </w:r>
    </w:p>
    <w:p w14:paraId="7D946393" w14:textId="77777777" w:rsidR="002B477A" w:rsidRDefault="002B477A">
      <w:pPr>
        <w:spacing w:after="150"/>
      </w:pPr>
    </w:p>
    <w:p w14:paraId="40BCEB46" w14:textId="77777777" w:rsidR="002B477A" w:rsidRDefault="00000000">
      <w:pPr>
        <w:spacing w:after="150"/>
      </w:pPr>
      <w:r>
        <w:t>The combination of flexible work organisation, integrated CRM, cross-functional visibility, and AI-powered assistance creates a platform that grows with your business whilst continuously reducing the friction of work coordination.</w:t>
      </w:r>
    </w:p>
    <w:p w14:paraId="2A9AB36C" w14:textId="77777777" w:rsidR="002B477A" w:rsidRDefault="002B477A">
      <w:pPr>
        <w:spacing w:after="150"/>
      </w:pPr>
    </w:p>
    <w:p w14:paraId="0BE20BA8" w14:textId="77777777" w:rsidR="002B477A" w:rsidRDefault="00000000">
      <w:pPr>
        <w:spacing w:after="150"/>
      </w:pPr>
      <w:r>
        <w:t>Most importantly, Numa is part of the broader NUMA ecosystem. Your work management data connects to knowledge bases, analytics, chat interfaces, and automation capabilities. This integration transforms work management from a necessary overhead into a strategic advantage.</w:t>
      </w:r>
    </w:p>
    <w:p w14:paraId="79E5E234" w14:textId="77777777" w:rsidR="002B477A" w:rsidRDefault="002B477A">
      <w:pPr>
        <w:spacing w:after="150"/>
      </w:pPr>
    </w:p>
    <w:p w14:paraId="0323CB3F" w14:textId="77777777" w:rsidR="002B477A" w:rsidRDefault="00000000">
      <w:pPr>
        <w:spacing w:before="400"/>
        <w:jc w:val="center"/>
      </w:pPr>
      <w:r>
        <w:rPr>
          <w:b/>
          <w:bCs/>
          <w:color w:val="1E3A5F"/>
          <w:sz w:val="24"/>
          <w:szCs w:val="24"/>
        </w:rPr>
        <w:t>Transform how your business manages work.</w:t>
      </w:r>
    </w:p>
    <w:p w14:paraId="0F38E829" w14:textId="77777777" w:rsidR="002B477A" w:rsidRDefault="00000000">
      <w:pPr>
        <w:spacing w:before="100"/>
        <w:jc w:val="center"/>
      </w:pPr>
      <w:r>
        <w:rPr>
          <w:i/>
          <w:iCs/>
          <w:color w:val="2E7D32"/>
        </w:rPr>
        <w:t>Focus on delivery. Let AI handle the rest.</w:t>
      </w:r>
    </w:p>
    <w:sectPr w:rsidR="002B477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2A1DB" w14:textId="77777777" w:rsidR="00E52686" w:rsidRDefault="00E52686">
      <w:r>
        <w:separator/>
      </w:r>
    </w:p>
  </w:endnote>
  <w:endnote w:type="continuationSeparator" w:id="0">
    <w:p w14:paraId="02F84DAB" w14:textId="77777777" w:rsidR="00E52686" w:rsidRDefault="00E52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74960" w14:textId="77777777" w:rsidR="002B477A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65FE7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Arcanum Consulting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8EED7" w14:textId="77777777" w:rsidR="00E52686" w:rsidRDefault="00E52686">
      <w:r>
        <w:separator/>
      </w:r>
    </w:p>
  </w:footnote>
  <w:footnote w:type="continuationSeparator" w:id="0">
    <w:p w14:paraId="74EB017D" w14:textId="77777777" w:rsidR="00E52686" w:rsidRDefault="00E526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A750" w14:textId="77777777" w:rsidR="002B477A" w:rsidRDefault="00000000">
    <w:pPr>
      <w:jc w:val="right"/>
    </w:pPr>
    <w:r>
      <w:rPr>
        <w:color w:val="666666"/>
        <w:sz w:val="18"/>
        <w:szCs w:val="18"/>
      </w:rPr>
      <w:t>Numa Ops Management | Business Capabilities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C3D5B"/>
    <w:multiLevelType w:val="hybridMultilevel"/>
    <w:tmpl w:val="330EFA1C"/>
    <w:lvl w:ilvl="0" w:tplc="9134F37A">
      <w:start w:val="1"/>
      <w:numFmt w:val="bullet"/>
      <w:lvlText w:val="●"/>
      <w:lvlJc w:val="left"/>
      <w:pPr>
        <w:ind w:left="720" w:hanging="360"/>
      </w:pPr>
    </w:lvl>
    <w:lvl w:ilvl="1" w:tplc="30D6C6BC">
      <w:start w:val="1"/>
      <w:numFmt w:val="bullet"/>
      <w:lvlText w:val="○"/>
      <w:lvlJc w:val="left"/>
      <w:pPr>
        <w:ind w:left="1440" w:hanging="360"/>
      </w:pPr>
    </w:lvl>
    <w:lvl w:ilvl="2" w:tplc="ABFA3016">
      <w:start w:val="1"/>
      <w:numFmt w:val="bullet"/>
      <w:lvlText w:val="■"/>
      <w:lvlJc w:val="left"/>
      <w:pPr>
        <w:ind w:left="2160" w:hanging="360"/>
      </w:pPr>
    </w:lvl>
    <w:lvl w:ilvl="3" w:tplc="0E4A7598">
      <w:start w:val="1"/>
      <w:numFmt w:val="bullet"/>
      <w:lvlText w:val="●"/>
      <w:lvlJc w:val="left"/>
      <w:pPr>
        <w:ind w:left="2880" w:hanging="360"/>
      </w:pPr>
    </w:lvl>
    <w:lvl w:ilvl="4" w:tplc="C75A7C4E">
      <w:start w:val="1"/>
      <w:numFmt w:val="bullet"/>
      <w:lvlText w:val="○"/>
      <w:lvlJc w:val="left"/>
      <w:pPr>
        <w:ind w:left="3600" w:hanging="360"/>
      </w:pPr>
    </w:lvl>
    <w:lvl w:ilvl="5" w:tplc="2EDE7A7E">
      <w:start w:val="1"/>
      <w:numFmt w:val="bullet"/>
      <w:lvlText w:val="■"/>
      <w:lvlJc w:val="left"/>
      <w:pPr>
        <w:ind w:left="4320" w:hanging="360"/>
      </w:pPr>
    </w:lvl>
    <w:lvl w:ilvl="6" w:tplc="A3CEA360">
      <w:start w:val="1"/>
      <w:numFmt w:val="bullet"/>
      <w:lvlText w:val="●"/>
      <w:lvlJc w:val="left"/>
      <w:pPr>
        <w:ind w:left="5040" w:hanging="360"/>
      </w:pPr>
    </w:lvl>
    <w:lvl w:ilvl="7" w:tplc="443E7A44">
      <w:start w:val="1"/>
      <w:numFmt w:val="bullet"/>
      <w:lvlText w:val="●"/>
      <w:lvlJc w:val="left"/>
      <w:pPr>
        <w:ind w:left="5760" w:hanging="360"/>
      </w:pPr>
    </w:lvl>
    <w:lvl w:ilvl="8" w:tplc="EB5A5A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587569"/>
    <w:multiLevelType w:val="hybridMultilevel"/>
    <w:tmpl w:val="FAAC5362"/>
    <w:lvl w:ilvl="0" w:tplc="321CCFE4">
      <w:start w:val="1"/>
      <w:numFmt w:val="bullet"/>
      <w:lvlText w:val="•"/>
      <w:lvlJc w:val="left"/>
      <w:pPr>
        <w:ind w:left="720" w:hanging="360"/>
      </w:pPr>
    </w:lvl>
    <w:lvl w:ilvl="1" w:tplc="ED00B386">
      <w:numFmt w:val="decimal"/>
      <w:lvlText w:val=""/>
      <w:lvlJc w:val="left"/>
    </w:lvl>
    <w:lvl w:ilvl="2" w:tplc="A0E29536">
      <w:numFmt w:val="decimal"/>
      <w:lvlText w:val=""/>
      <w:lvlJc w:val="left"/>
    </w:lvl>
    <w:lvl w:ilvl="3" w:tplc="CCECF78C">
      <w:numFmt w:val="decimal"/>
      <w:lvlText w:val=""/>
      <w:lvlJc w:val="left"/>
    </w:lvl>
    <w:lvl w:ilvl="4" w:tplc="47E0B988">
      <w:numFmt w:val="decimal"/>
      <w:lvlText w:val=""/>
      <w:lvlJc w:val="left"/>
    </w:lvl>
    <w:lvl w:ilvl="5" w:tplc="37E2317A">
      <w:numFmt w:val="decimal"/>
      <w:lvlText w:val=""/>
      <w:lvlJc w:val="left"/>
    </w:lvl>
    <w:lvl w:ilvl="6" w:tplc="8F7ADC16">
      <w:numFmt w:val="decimal"/>
      <w:lvlText w:val=""/>
      <w:lvlJc w:val="left"/>
    </w:lvl>
    <w:lvl w:ilvl="7" w:tplc="B672B404">
      <w:numFmt w:val="decimal"/>
      <w:lvlText w:val=""/>
      <w:lvlJc w:val="left"/>
    </w:lvl>
    <w:lvl w:ilvl="8" w:tplc="8976FD80">
      <w:numFmt w:val="decimal"/>
      <w:lvlText w:val=""/>
      <w:lvlJc w:val="left"/>
    </w:lvl>
  </w:abstractNum>
  <w:abstractNum w:abstractNumId="2" w15:restartNumberingAfterBreak="0">
    <w:nsid w:val="20DF334A"/>
    <w:multiLevelType w:val="hybridMultilevel"/>
    <w:tmpl w:val="B86A54C6"/>
    <w:lvl w:ilvl="0" w:tplc="9F52BCB8">
      <w:start w:val="1"/>
      <w:numFmt w:val="bullet"/>
      <w:lvlText w:val="•"/>
      <w:lvlJc w:val="left"/>
      <w:pPr>
        <w:ind w:left="720" w:hanging="360"/>
      </w:pPr>
    </w:lvl>
    <w:lvl w:ilvl="1" w:tplc="63785C82">
      <w:numFmt w:val="decimal"/>
      <w:lvlText w:val=""/>
      <w:lvlJc w:val="left"/>
    </w:lvl>
    <w:lvl w:ilvl="2" w:tplc="713441C8">
      <w:numFmt w:val="decimal"/>
      <w:lvlText w:val=""/>
      <w:lvlJc w:val="left"/>
    </w:lvl>
    <w:lvl w:ilvl="3" w:tplc="F4F4E2A6">
      <w:numFmt w:val="decimal"/>
      <w:lvlText w:val=""/>
      <w:lvlJc w:val="left"/>
    </w:lvl>
    <w:lvl w:ilvl="4" w:tplc="BFA47E5E">
      <w:numFmt w:val="decimal"/>
      <w:lvlText w:val=""/>
      <w:lvlJc w:val="left"/>
    </w:lvl>
    <w:lvl w:ilvl="5" w:tplc="68BC703A">
      <w:numFmt w:val="decimal"/>
      <w:lvlText w:val=""/>
      <w:lvlJc w:val="left"/>
    </w:lvl>
    <w:lvl w:ilvl="6" w:tplc="EF4CEDEA">
      <w:numFmt w:val="decimal"/>
      <w:lvlText w:val=""/>
      <w:lvlJc w:val="left"/>
    </w:lvl>
    <w:lvl w:ilvl="7" w:tplc="B4D00E52">
      <w:numFmt w:val="decimal"/>
      <w:lvlText w:val=""/>
      <w:lvlJc w:val="left"/>
    </w:lvl>
    <w:lvl w:ilvl="8" w:tplc="E1A4CBE6">
      <w:numFmt w:val="decimal"/>
      <w:lvlText w:val=""/>
      <w:lvlJc w:val="left"/>
    </w:lvl>
  </w:abstractNum>
  <w:abstractNum w:abstractNumId="3" w15:restartNumberingAfterBreak="0">
    <w:nsid w:val="292C414D"/>
    <w:multiLevelType w:val="hybridMultilevel"/>
    <w:tmpl w:val="E6806468"/>
    <w:lvl w:ilvl="0" w:tplc="7AC446CE">
      <w:start w:val="1"/>
      <w:numFmt w:val="bullet"/>
      <w:lvlText w:val="•"/>
      <w:lvlJc w:val="left"/>
      <w:pPr>
        <w:ind w:left="720" w:hanging="360"/>
      </w:pPr>
    </w:lvl>
    <w:lvl w:ilvl="1" w:tplc="B97A0F08">
      <w:numFmt w:val="decimal"/>
      <w:lvlText w:val=""/>
      <w:lvlJc w:val="left"/>
    </w:lvl>
    <w:lvl w:ilvl="2" w:tplc="1F6CB7B2">
      <w:numFmt w:val="decimal"/>
      <w:lvlText w:val=""/>
      <w:lvlJc w:val="left"/>
    </w:lvl>
    <w:lvl w:ilvl="3" w:tplc="A316357E">
      <w:numFmt w:val="decimal"/>
      <w:lvlText w:val=""/>
      <w:lvlJc w:val="left"/>
    </w:lvl>
    <w:lvl w:ilvl="4" w:tplc="AA08958A">
      <w:numFmt w:val="decimal"/>
      <w:lvlText w:val=""/>
      <w:lvlJc w:val="left"/>
    </w:lvl>
    <w:lvl w:ilvl="5" w:tplc="6B0896B2">
      <w:numFmt w:val="decimal"/>
      <w:lvlText w:val=""/>
      <w:lvlJc w:val="left"/>
    </w:lvl>
    <w:lvl w:ilvl="6" w:tplc="909C54FE">
      <w:numFmt w:val="decimal"/>
      <w:lvlText w:val=""/>
      <w:lvlJc w:val="left"/>
    </w:lvl>
    <w:lvl w:ilvl="7" w:tplc="E824546E">
      <w:numFmt w:val="decimal"/>
      <w:lvlText w:val=""/>
      <w:lvlJc w:val="left"/>
    </w:lvl>
    <w:lvl w:ilvl="8" w:tplc="848A4714">
      <w:numFmt w:val="decimal"/>
      <w:lvlText w:val=""/>
      <w:lvlJc w:val="left"/>
    </w:lvl>
  </w:abstractNum>
  <w:abstractNum w:abstractNumId="4" w15:restartNumberingAfterBreak="0">
    <w:nsid w:val="2B9C3EA5"/>
    <w:multiLevelType w:val="hybridMultilevel"/>
    <w:tmpl w:val="23B4048C"/>
    <w:lvl w:ilvl="0" w:tplc="B308EDFE">
      <w:start w:val="1"/>
      <w:numFmt w:val="bullet"/>
      <w:lvlText w:val="•"/>
      <w:lvlJc w:val="left"/>
      <w:pPr>
        <w:ind w:left="720" w:hanging="360"/>
      </w:pPr>
    </w:lvl>
    <w:lvl w:ilvl="1" w:tplc="B6881C6E">
      <w:numFmt w:val="decimal"/>
      <w:lvlText w:val=""/>
      <w:lvlJc w:val="left"/>
    </w:lvl>
    <w:lvl w:ilvl="2" w:tplc="F87423D6">
      <w:numFmt w:val="decimal"/>
      <w:lvlText w:val=""/>
      <w:lvlJc w:val="left"/>
    </w:lvl>
    <w:lvl w:ilvl="3" w:tplc="49AA6324">
      <w:numFmt w:val="decimal"/>
      <w:lvlText w:val=""/>
      <w:lvlJc w:val="left"/>
    </w:lvl>
    <w:lvl w:ilvl="4" w:tplc="C8FE4B16">
      <w:numFmt w:val="decimal"/>
      <w:lvlText w:val=""/>
      <w:lvlJc w:val="left"/>
    </w:lvl>
    <w:lvl w:ilvl="5" w:tplc="F656E306">
      <w:numFmt w:val="decimal"/>
      <w:lvlText w:val=""/>
      <w:lvlJc w:val="left"/>
    </w:lvl>
    <w:lvl w:ilvl="6" w:tplc="E27A105C">
      <w:numFmt w:val="decimal"/>
      <w:lvlText w:val=""/>
      <w:lvlJc w:val="left"/>
    </w:lvl>
    <w:lvl w:ilvl="7" w:tplc="F5EACFD8">
      <w:numFmt w:val="decimal"/>
      <w:lvlText w:val=""/>
      <w:lvlJc w:val="left"/>
    </w:lvl>
    <w:lvl w:ilvl="8" w:tplc="15B2D36A">
      <w:numFmt w:val="decimal"/>
      <w:lvlText w:val=""/>
      <w:lvlJc w:val="left"/>
    </w:lvl>
  </w:abstractNum>
  <w:abstractNum w:abstractNumId="5" w15:restartNumberingAfterBreak="0">
    <w:nsid w:val="45D95FB2"/>
    <w:multiLevelType w:val="hybridMultilevel"/>
    <w:tmpl w:val="136EEB90"/>
    <w:lvl w:ilvl="0" w:tplc="A8545112">
      <w:start w:val="1"/>
      <w:numFmt w:val="decimal"/>
      <w:lvlText w:val="%1."/>
      <w:lvlJc w:val="left"/>
      <w:pPr>
        <w:ind w:left="720" w:hanging="360"/>
      </w:pPr>
    </w:lvl>
    <w:lvl w:ilvl="1" w:tplc="7D80FC74">
      <w:numFmt w:val="decimal"/>
      <w:lvlText w:val=""/>
      <w:lvlJc w:val="left"/>
    </w:lvl>
    <w:lvl w:ilvl="2" w:tplc="7CE83272">
      <w:numFmt w:val="decimal"/>
      <w:lvlText w:val=""/>
      <w:lvlJc w:val="left"/>
    </w:lvl>
    <w:lvl w:ilvl="3" w:tplc="A95A7E10">
      <w:numFmt w:val="decimal"/>
      <w:lvlText w:val=""/>
      <w:lvlJc w:val="left"/>
    </w:lvl>
    <w:lvl w:ilvl="4" w:tplc="D1CABA5E">
      <w:numFmt w:val="decimal"/>
      <w:lvlText w:val=""/>
      <w:lvlJc w:val="left"/>
    </w:lvl>
    <w:lvl w:ilvl="5" w:tplc="491AF144">
      <w:numFmt w:val="decimal"/>
      <w:lvlText w:val=""/>
      <w:lvlJc w:val="left"/>
    </w:lvl>
    <w:lvl w:ilvl="6" w:tplc="3F4CB0F2">
      <w:numFmt w:val="decimal"/>
      <w:lvlText w:val=""/>
      <w:lvlJc w:val="left"/>
    </w:lvl>
    <w:lvl w:ilvl="7" w:tplc="DE9EFB6C">
      <w:numFmt w:val="decimal"/>
      <w:lvlText w:val=""/>
      <w:lvlJc w:val="left"/>
    </w:lvl>
    <w:lvl w:ilvl="8" w:tplc="165E6EA2">
      <w:numFmt w:val="decimal"/>
      <w:lvlText w:val=""/>
      <w:lvlJc w:val="left"/>
    </w:lvl>
  </w:abstractNum>
  <w:abstractNum w:abstractNumId="6" w15:restartNumberingAfterBreak="0">
    <w:nsid w:val="46A4372A"/>
    <w:multiLevelType w:val="hybridMultilevel"/>
    <w:tmpl w:val="0E2618F4"/>
    <w:lvl w:ilvl="0" w:tplc="982EC766">
      <w:start w:val="1"/>
      <w:numFmt w:val="bullet"/>
      <w:lvlText w:val="•"/>
      <w:lvlJc w:val="left"/>
      <w:pPr>
        <w:ind w:left="720" w:hanging="360"/>
      </w:pPr>
    </w:lvl>
    <w:lvl w:ilvl="1" w:tplc="225684B0">
      <w:numFmt w:val="decimal"/>
      <w:lvlText w:val=""/>
      <w:lvlJc w:val="left"/>
    </w:lvl>
    <w:lvl w:ilvl="2" w:tplc="BCF0D038">
      <w:numFmt w:val="decimal"/>
      <w:lvlText w:val=""/>
      <w:lvlJc w:val="left"/>
    </w:lvl>
    <w:lvl w:ilvl="3" w:tplc="8E00338A">
      <w:numFmt w:val="decimal"/>
      <w:lvlText w:val=""/>
      <w:lvlJc w:val="left"/>
    </w:lvl>
    <w:lvl w:ilvl="4" w:tplc="C5920A28">
      <w:numFmt w:val="decimal"/>
      <w:lvlText w:val=""/>
      <w:lvlJc w:val="left"/>
    </w:lvl>
    <w:lvl w:ilvl="5" w:tplc="0E2E62C2">
      <w:numFmt w:val="decimal"/>
      <w:lvlText w:val=""/>
      <w:lvlJc w:val="left"/>
    </w:lvl>
    <w:lvl w:ilvl="6" w:tplc="023AECF2">
      <w:numFmt w:val="decimal"/>
      <w:lvlText w:val=""/>
      <w:lvlJc w:val="left"/>
    </w:lvl>
    <w:lvl w:ilvl="7" w:tplc="A18272B0">
      <w:numFmt w:val="decimal"/>
      <w:lvlText w:val=""/>
      <w:lvlJc w:val="left"/>
    </w:lvl>
    <w:lvl w:ilvl="8" w:tplc="6B80A272">
      <w:numFmt w:val="decimal"/>
      <w:lvlText w:val=""/>
      <w:lvlJc w:val="left"/>
    </w:lvl>
  </w:abstractNum>
  <w:abstractNum w:abstractNumId="7" w15:restartNumberingAfterBreak="0">
    <w:nsid w:val="521F2EFE"/>
    <w:multiLevelType w:val="hybridMultilevel"/>
    <w:tmpl w:val="20747DCA"/>
    <w:lvl w:ilvl="0" w:tplc="3C841C50">
      <w:start w:val="1"/>
      <w:numFmt w:val="bullet"/>
      <w:lvlText w:val="•"/>
      <w:lvlJc w:val="left"/>
      <w:pPr>
        <w:ind w:left="720" w:hanging="360"/>
      </w:pPr>
    </w:lvl>
    <w:lvl w:ilvl="1" w:tplc="6888CAB4">
      <w:numFmt w:val="decimal"/>
      <w:lvlText w:val=""/>
      <w:lvlJc w:val="left"/>
    </w:lvl>
    <w:lvl w:ilvl="2" w:tplc="F9AAA27E">
      <w:numFmt w:val="decimal"/>
      <w:lvlText w:val=""/>
      <w:lvlJc w:val="left"/>
    </w:lvl>
    <w:lvl w:ilvl="3" w:tplc="2AA6AD32">
      <w:numFmt w:val="decimal"/>
      <w:lvlText w:val=""/>
      <w:lvlJc w:val="left"/>
    </w:lvl>
    <w:lvl w:ilvl="4" w:tplc="D21C226E">
      <w:numFmt w:val="decimal"/>
      <w:lvlText w:val=""/>
      <w:lvlJc w:val="left"/>
    </w:lvl>
    <w:lvl w:ilvl="5" w:tplc="28606ACA">
      <w:numFmt w:val="decimal"/>
      <w:lvlText w:val=""/>
      <w:lvlJc w:val="left"/>
    </w:lvl>
    <w:lvl w:ilvl="6" w:tplc="1FA69422">
      <w:numFmt w:val="decimal"/>
      <w:lvlText w:val=""/>
      <w:lvlJc w:val="left"/>
    </w:lvl>
    <w:lvl w:ilvl="7" w:tplc="4D147082">
      <w:numFmt w:val="decimal"/>
      <w:lvlText w:val=""/>
      <w:lvlJc w:val="left"/>
    </w:lvl>
    <w:lvl w:ilvl="8" w:tplc="C1B0EFEE">
      <w:numFmt w:val="decimal"/>
      <w:lvlText w:val=""/>
      <w:lvlJc w:val="left"/>
    </w:lvl>
  </w:abstractNum>
  <w:abstractNum w:abstractNumId="8" w15:restartNumberingAfterBreak="0">
    <w:nsid w:val="617171EA"/>
    <w:multiLevelType w:val="hybridMultilevel"/>
    <w:tmpl w:val="CB26EFE2"/>
    <w:lvl w:ilvl="0" w:tplc="52E0C4C0">
      <w:start w:val="1"/>
      <w:numFmt w:val="bullet"/>
      <w:lvlText w:val="•"/>
      <w:lvlJc w:val="left"/>
      <w:pPr>
        <w:ind w:left="720" w:hanging="360"/>
      </w:pPr>
    </w:lvl>
    <w:lvl w:ilvl="1" w:tplc="9C98F2EA">
      <w:numFmt w:val="decimal"/>
      <w:lvlText w:val=""/>
      <w:lvlJc w:val="left"/>
    </w:lvl>
    <w:lvl w:ilvl="2" w:tplc="7A408644">
      <w:numFmt w:val="decimal"/>
      <w:lvlText w:val=""/>
      <w:lvlJc w:val="left"/>
    </w:lvl>
    <w:lvl w:ilvl="3" w:tplc="808E2FC0">
      <w:numFmt w:val="decimal"/>
      <w:lvlText w:val=""/>
      <w:lvlJc w:val="left"/>
    </w:lvl>
    <w:lvl w:ilvl="4" w:tplc="69B25F50">
      <w:numFmt w:val="decimal"/>
      <w:lvlText w:val=""/>
      <w:lvlJc w:val="left"/>
    </w:lvl>
    <w:lvl w:ilvl="5" w:tplc="0DFE2FFA">
      <w:numFmt w:val="decimal"/>
      <w:lvlText w:val=""/>
      <w:lvlJc w:val="left"/>
    </w:lvl>
    <w:lvl w:ilvl="6" w:tplc="0D085894">
      <w:numFmt w:val="decimal"/>
      <w:lvlText w:val=""/>
      <w:lvlJc w:val="left"/>
    </w:lvl>
    <w:lvl w:ilvl="7" w:tplc="9086026C">
      <w:numFmt w:val="decimal"/>
      <w:lvlText w:val=""/>
      <w:lvlJc w:val="left"/>
    </w:lvl>
    <w:lvl w:ilvl="8" w:tplc="54E0A036">
      <w:numFmt w:val="decimal"/>
      <w:lvlText w:val=""/>
      <w:lvlJc w:val="left"/>
    </w:lvl>
  </w:abstractNum>
  <w:abstractNum w:abstractNumId="9" w15:restartNumberingAfterBreak="0">
    <w:nsid w:val="7E6D7780"/>
    <w:multiLevelType w:val="hybridMultilevel"/>
    <w:tmpl w:val="713EDDE0"/>
    <w:lvl w:ilvl="0" w:tplc="86A28D38">
      <w:start w:val="1"/>
      <w:numFmt w:val="bullet"/>
      <w:lvlText w:val="•"/>
      <w:lvlJc w:val="left"/>
      <w:pPr>
        <w:ind w:left="720" w:hanging="360"/>
      </w:pPr>
    </w:lvl>
    <w:lvl w:ilvl="1" w:tplc="12AC8FE6">
      <w:numFmt w:val="decimal"/>
      <w:lvlText w:val=""/>
      <w:lvlJc w:val="left"/>
    </w:lvl>
    <w:lvl w:ilvl="2" w:tplc="F110A8D8">
      <w:numFmt w:val="decimal"/>
      <w:lvlText w:val=""/>
      <w:lvlJc w:val="left"/>
    </w:lvl>
    <w:lvl w:ilvl="3" w:tplc="CFAC9290">
      <w:numFmt w:val="decimal"/>
      <w:lvlText w:val=""/>
      <w:lvlJc w:val="left"/>
    </w:lvl>
    <w:lvl w:ilvl="4" w:tplc="2CB4812E">
      <w:numFmt w:val="decimal"/>
      <w:lvlText w:val=""/>
      <w:lvlJc w:val="left"/>
    </w:lvl>
    <w:lvl w:ilvl="5" w:tplc="67FA77A8">
      <w:numFmt w:val="decimal"/>
      <w:lvlText w:val=""/>
      <w:lvlJc w:val="left"/>
    </w:lvl>
    <w:lvl w:ilvl="6" w:tplc="0546B056">
      <w:numFmt w:val="decimal"/>
      <w:lvlText w:val=""/>
      <w:lvlJc w:val="left"/>
    </w:lvl>
    <w:lvl w:ilvl="7" w:tplc="45BCBE14">
      <w:numFmt w:val="decimal"/>
      <w:lvlText w:val=""/>
      <w:lvlJc w:val="left"/>
    </w:lvl>
    <w:lvl w:ilvl="8" w:tplc="B47EBCFC">
      <w:numFmt w:val="decimal"/>
      <w:lvlText w:val=""/>
      <w:lvlJc w:val="left"/>
    </w:lvl>
  </w:abstractNum>
  <w:num w:numId="1" w16cid:durableId="278099988">
    <w:abstractNumId w:val="0"/>
    <w:lvlOverride w:ilvl="0">
      <w:startOverride w:val="1"/>
    </w:lvlOverride>
  </w:num>
  <w:num w:numId="2" w16cid:durableId="2039546697">
    <w:abstractNumId w:val="3"/>
    <w:lvlOverride w:ilvl="0">
      <w:startOverride w:val="1"/>
    </w:lvlOverride>
  </w:num>
  <w:num w:numId="3" w16cid:durableId="958806062">
    <w:abstractNumId w:val="7"/>
    <w:lvlOverride w:ilvl="0">
      <w:startOverride w:val="1"/>
    </w:lvlOverride>
  </w:num>
  <w:num w:numId="4" w16cid:durableId="720206891">
    <w:abstractNumId w:val="9"/>
    <w:lvlOverride w:ilvl="0">
      <w:startOverride w:val="1"/>
    </w:lvlOverride>
  </w:num>
  <w:num w:numId="5" w16cid:durableId="1828981369">
    <w:abstractNumId w:val="1"/>
    <w:lvlOverride w:ilvl="0">
      <w:startOverride w:val="1"/>
    </w:lvlOverride>
  </w:num>
  <w:num w:numId="6" w16cid:durableId="188103328">
    <w:abstractNumId w:val="6"/>
    <w:lvlOverride w:ilvl="0">
      <w:startOverride w:val="1"/>
    </w:lvlOverride>
  </w:num>
  <w:num w:numId="7" w16cid:durableId="602306964">
    <w:abstractNumId w:val="4"/>
    <w:lvlOverride w:ilvl="0">
      <w:startOverride w:val="1"/>
    </w:lvlOverride>
  </w:num>
  <w:num w:numId="8" w16cid:durableId="861210502">
    <w:abstractNumId w:val="2"/>
    <w:lvlOverride w:ilvl="0">
      <w:startOverride w:val="1"/>
    </w:lvlOverride>
  </w:num>
  <w:num w:numId="9" w16cid:durableId="778527442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77A"/>
    <w:rsid w:val="00262A41"/>
    <w:rsid w:val="002B477A"/>
    <w:rsid w:val="00BC3F98"/>
    <w:rsid w:val="00E52686"/>
    <w:rsid w:val="00E6796E"/>
    <w:rsid w:val="00F65FE7"/>
    <w:rsid w:val="00FA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705D5"/>
  <w15:docId w15:val="{5FF8E9C5-5CF0-6149-B413-0D35B184C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Z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7D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17</Pages>
  <Words>2743</Words>
  <Characters>16680</Characters>
  <Application>Microsoft Office Word</Application>
  <DocSecurity>0</DocSecurity>
  <Lines>438</Lines>
  <Paragraphs>388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Ian Dougherty</cp:lastModifiedBy>
  <cp:revision>3</cp:revision>
  <cp:lastPrinted>2026-01-24T10:15:00Z</cp:lastPrinted>
  <dcterms:created xsi:type="dcterms:W3CDTF">2026-01-24T10:15:00Z</dcterms:created>
  <dcterms:modified xsi:type="dcterms:W3CDTF">2026-01-25T20:13:00Z</dcterms:modified>
</cp:coreProperties>
</file>