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F7DA" w14:textId="77777777" w:rsidR="00A1771D" w:rsidRDefault="00A1771D" w:rsidP="00A1771D">
      <w:pPr>
        <w:pStyle w:val="Heading2"/>
      </w:pPr>
      <w:r>
        <w:t>Introduction</w:t>
      </w:r>
    </w:p>
    <w:p w14:paraId="17A15684" w14:textId="5733809B" w:rsidR="00A1771D" w:rsidRDefault="00A1771D" w:rsidP="00A1771D">
      <w:pPr>
        <w:jc w:val="both"/>
        <w:rPr>
          <w:sz w:val="24"/>
          <w:szCs w:val="24"/>
        </w:rPr>
      </w:pPr>
      <w:r w:rsidRPr="00920798">
        <w:rPr>
          <w:sz w:val="24"/>
          <w:szCs w:val="24"/>
        </w:rPr>
        <w:t xml:space="preserve">This report describes what has been done to solve exercises in Home Assignment </w:t>
      </w:r>
      <w:r>
        <w:rPr>
          <w:sz w:val="24"/>
          <w:szCs w:val="24"/>
        </w:rPr>
        <w:t>2</w:t>
      </w:r>
      <w:r w:rsidRPr="00920798">
        <w:rPr>
          <w:sz w:val="24"/>
          <w:szCs w:val="24"/>
        </w:rPr>
        <w:t xml:space="preserve"> and what were the results. </w:t>
      </w:r>
      <w:r>
        <w:rPr>
          <w:sz w:val="24"/>
          <w:szCs w:val="24"/>
        </w:rPr>
        <w:t xml:space="preserve">To run code, execute ‘main.m’ file. Code repository: </w:t>
      </w:r>
      <w:hyperlink r:id="rId7" w:history="1">
        <w:r w:rsidRPr="002E3217">
          <w:rPr>
            <w:rStyle w:val="Hyperlink"/>
            <w:sz w:val="24"/>
            <w:szCs w:val="24"/>
          </w:rPr>
          <w:t>https://gitlab.cs.ttu.ee/totahv/iti8565</w:t>
        </w:r>
      </w:hyperlink>
    </w:p>
    <w:p w14:paraId="2380C425" w14:textId="72ACD352" w:rsidR="00A1771D" w:rsidRDefault="00A1771D" w:rsidP="00A1771D">
      <w:pPr>
        <w:pStyle w:val="Heading2"/>
      </w:pPr>
      <w:r>
        <w:t xml:space="preserve">Exercise 1. </w:t>
      </w:r>
      <w:r w:rsidR="004C17E6">
        <w:t>k</w:t>
      </w:r>
      <w:r w:rsidR="009138F9">
        <w:t>-</w:t>
      </w:r>
      <w:r w:rsidR="00F92742">
        <w:t>NN</w:t>
      </w:r>
    </w:p>
    <w:p w14:paraId="24CC9B9E" w14:textId="5584B86B" w:rsidR="00F92742" w:rsidRDefault="003B76BF" w:rsidP="0008681D">
      <w:pPr>
        <w:jc w:val="both"/>
      </w:pPr>
      <w:r>
        <w:t xml:space="preserve">Implemented k-NN classifier. </w:t>
      </w:r>
      <w:r w:rsidR="0002446F">
        <w:t xml:space="preserve"> Wrote data generator</w:t>
      </w:r>
      <w:r w:rsidR="00542B98">
        <w:t xml:space="preserve"> </w:t>
      </w:r>
      <w:r w:rsidR="00EF1520">
        <w:t xml:space="preserve">for </w:t>
      </w:r>
      <w:r w:rsidR="00542B98">
        <w:t>4 clusters</w:t>
      </w:r>
      <w:r w:rsidR="0002446F">
        <w:t xml:space="preserve"> </w:t>
      </w:r>
      <w:r w:rsidR="00542B98">
        <w:t xml:space="preserve">in </w:t>
      </w:r>
      <w:r w:rsidR="0002446F">
        <w:t>2D and 3</w:t>
      </w:r>
      <w:r w:rsidR="000732EB">
        <w:t>D</w:t>
      </w:r>
      <w:r w:rsidR="0002446F">
        <w:t xml:space="preserve">. </w:t>
      </w:r>
      <w:r w:rsidR="00410272">
        <w:t>Split data 70:30 for training and testing.</w:t>
      </w:r>
      <w:r w:rsidR="00C678B6">
        <w:t xml:space="preserve"> Implemented Minkowski </w:t>
      </w:r>
      <w:r w:rsidR="00EF1520">
        <w:t xml:space="preserve">distance </w:t>
      </w:r>
      <w:r w:rsidR="00C678B6">
        <w:t xml:space="preserve">function </w:t>
      </w:r>
      <w:r w:rsidR="00DB3518">
        <w:t xml:space="preserve">for </w:t>
      </w:r>
      <w:r w:rsidR="00C678B6">
        <w:t>Manhattan, Euclidean and Chebyshe</w:t>
      </w:r>
      <w:r w:rsidR="00DB3518">
        <w:t>v</w:t>
      </w:r>
      <w:r w:rsidR="005D7C20">
        <w:t>. Wrote loop</w:t>
      </w:r>
      <w:r w:rsidR="00D903F6">
        <w:t xml:space="preserve"> that calculates accuracy of</w:t>
      </w:r>
      <w:r w:rsidR="005D7C20">
        <w:t xml:space="preserve"> different k values and </w:t>
      </w:r>
      <w:r w:rsidR="000127A9">
        <w:t xml:space="preserve">performance of </w:t>
      </w:r>
      <w:r w:rsidR="005D7C20">
        <w:t>distance functions.</w:t>
      </w:r>
      <w:r w:rsidR="00150534">
        <w:t xml:space="preserve"> For final classification it chooses k and distance function</w:t>
      </w:r>
      <w:r w:rsidR="00D205B4">
        <w:t xml:space="preserve"> </w:t>
      </w:r>
      <w:r w:rsidR="0066425C">
        <w:t>according to best accuracy</w:t>
      </w:r>
      <w:r w:rsidR="00150534">
        <w:t>.</w:t>
      </w:r>
      <w:r w:rsidR="00AC16F3">
        <w:t xml:space="preserve"> Wrote scatterplot for 2D and 3D</w:t>
      </w:r>
      <w:r w:rsidR="003072EB">
        <w:t xml:space="preserve"> that marks correct and incorrect predictions</w:t>
      </w:r>
      <w:r w:rsidR="00AC16F3">
        <w:t>.</w:t>
      </w:r>
      <w:r w:rsidR="006C586C">
        <w:t xml:space="preserve"> Wrote unit test to compare</w:t>
      </w:r>
      <w:r w:rsidR="00E961CC">
        <w:t xml:space="preserve"> implemented k-NN against built-in function, test run 100 times and </w:t>
      </w:r>
      <w:r w:rsidR="00885799">
        <w:t>predicted labels</w:t>
      </w:r>
      <w:r w:rsidR="00E961CC">
        <w:t xml:space="preserve"> were the same ~80% of the time.</w:t>
      </w:r>
      <w:r w:rsidR="0035197C">
        <w:t xml:space="preserve"> Figure 1 shows k-NN performance using different distance functions and k values for 2D and 3D.</w:t>
      </w:r>
    </w:p>
    <w:p w14:paraId="426585F9" w14:textId="77777777" w:rsidR="00175CF2" w:rsidRDefault="00175CF2" w:rsidP="00C261DB">
      <w:pPr>
        <w:keepNext/>
        <w:jc w:val="center"/>
      </w:pPr>
      <w:r>
        <w:rPr>
          <w:noProof/>
        </w:rPr>
        <w:drawing>
          <wp:inline distT="0" distB="0" distL="0" distR="0" wp14:anchorId="611E3E44" wp14:editId="5ED0A855">
            <wp:extent cx="4838700" cy="194288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63" cy="19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32AAF" wp14:editId="2C9BAC2F">
            <wp:extent cx="5397492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5" cy="227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7625" w14:textId="7AC348E5" w:rsidR="006F712F" w:rsidRDefault="00175CF2" w:rsidP="00175CF2">
      <w:pPr>
        <w:pStyle w:val="Caption"/>
        <w:jc w:val="center"/>
      </w:pPr>
      <w:r>
        <w:t xml:space="preserve">Figure </w:t>
      </w:r>
      <w:r w:rsidR="00EE6553">
        <w:rPr>
          <w:noProof/>
        </w:rPr>
        <w:fldChar w:fldCharType="begin"/>
      </w:r>
      <w:r w:rsidR="00EE6553">
        <w:rPr>
          <w:noProof/>
        </w:rPr>
        <w:instrText xml:space="preserve"> SEQ Figure \* ARABIC </w:instrText>
      </w:r>
      <w:r w:rsidR="00EE6553">
        <w:rPr>
          <w:noProof/>
        </w:rPr>
        <w:fldChar w:fldCharType="separate"/>
      </w:r>
      <w:r w:rsidR="00F10160">
        <w:rPr>
          <w:noProof/>
        </w:rPr>
        <w:t>1</w:t>
      </w:r>
      <w:r w:rsidR="00EE6553">
        <w:rPr>
          <w:noProof/>
        </w:rPr>
        <w:fldChar w:fldCharType="end"/>
      </w:r>
      <w:r>
        <w:t xml:space="preserve"> k-NN performance using differen</w:t>
      </w:r>
      <w:r w:rsidR="00FE2977">
        <w:t>t</w:t>
      </w:r>
      <w:r>
        <w:t xml:space="preserve"> distance</w:t>
      </w:r>
      <w:r w:rsidR="007E026E">
        <w:t xml:space="preserve"> functions a</w:t>
      </w:r>
      <w:r>
        <w:t>nd k values for 2D and 3D</w:t>
      </w:r>
      <w:r w:rsidR="00107342">
        <w:t>.</w:t>
      </w:r>
    </w:p>
    <w:p w14:paraId="5000427C" w14:textId="551883FE" w:rsidR="00F92742" w:rsidRDefault="00F92742" w:rsidP="00F92742">
      <w:pPr>
        <w:pStyle w:val="Heading2"/>
      </w:pPr>
      <w:r>
        <w:t>Exercise 2. Decision trees</w:t>
      </w:r>
    </w:p>
    <w:p w14:paraId="288C7BD5" w14:textId="4E1FBD2A" w:rsidR="00F92742" w:rsidRDefault="00F8102D" w:rsidP="005323E9">
      <w:pPr>
        <w:jc w:val="both"/>
      </w:pPr>
      <w:r>
        <w:t xml:space="preserve">Implemented decision tree </w:t>
      </w:r>
      <w:r w:rsidR="00622236">
        <w:t xml:space="preserve">ID3 </w:t>
      </w:r>
      <w:r>
        <w:t>algorithm.</w:t>
      </w:r>
      <w:r w:rsidR="00BD0F04">
        <w:t xml:space="preserve"> It uses datasets from Lecture 5 and two other websites that had decision tree tutorials. </w:t>
      </w:r>
      <w:r w:rsidR="00D8406D">
        <w:t>It calculates entropy using frequency table</w:t>
      </w:r>
      <w:r w:rsidR="00B82261">
        <w:t xml:space="preserve"> </w:t>
      </w:r>
      <w:r w:rsidR="008A2CD4">
        <w:t>of</w:t>
      </w:r>
      <w:r w:rsidR="00B82261">
        <w:t xml:space="preserve"> one attribute: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207905">
        <w:rPr>
          <w:rFonts w:eastAsiaTheme="minorEastAsia"/>
        </w:rPr>
        <w:t xml:space="preserve">. </w:t>
      </w:r>
      <w:r w:rsidR="004B16A5">
        <w:rPr>
          <w:rFonts w:eastAsiaTheme="minorEastAsia"/>
        </w:rPr>
        <w:t xml:space="preserve">Entropy of two attributes: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c∈X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1D0319">
        <w:rPr>
          <w:rFonts w:eastAsiaTheme="minorEastAsia"/>
        </w:rPr>
        <w:t xml:space="preserve">. </w:t>
      </w:r>
      <w:r w:rsidR="008F0443">
        <w:rPr>
          <w:rFonts w:eastAsiaTheme="minorEastAsia"/>
        </w:rPr>
        <w:t>Finally,</w:t>
      </w:r>
      <w:r w:rsidR="001D0319">
        <w:rPr>
          <w:rFonts w:eastAsiaTheme="minorEastAsia"/>
        </w:rPr>
        <w:t xml:space="preserve"> it compute</w:t>
      </w:r>
      <w:r w:rsidR="008F0443">
        <w:rPr>
          <w:rFonts w:eastAsiaTheme="minorEastAsia"/>
        </w:rPr>
        <w:t>s</w:t>
      </w:r>
      <w:r w:rsidR="001D0319">
        <w:rPr>
          <w:rFonts w:eastAsiaTheme="minorEastAsia"/>
        </w:rPr>
        <w:t xml:space="preserve"> information gain</w:t>
      </w:r>
      <w:r w:rsidR="00E91A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-E(T,X)</m:t>
        </m:r>
      </m:oMath>
      <w:r w:rsidR="001D0319">
        <w:rPr>
          <w:rFonts w:eastAsiaTheme="minorEastAsia"/>
        </w:rPr>
        <w:t>.</w:t>
      </w:r>
      <w:r w:rsidR="00270AFF">
        <w:rPr>
          <w:rFonts w:eastAsiaTheme="minorEastAsia"/>
        </w:rPr>
        <w:t xml:space="preserve"> </w:t>
      </w:r>
      <w:r w:rsidR="00A97E58">
        <w:rPr>
          <w:rFonts w:eastAsiaTheme="minorEastAsia"/>
        </w:rPr>
        <w:t>Attribute with highest information gain will be parent</w:t>
      </w:r>
      <w:r w:rsidR="0007201F">
        <w:rPr>
          <w:rFonts w:eastAsiaTheme="minorEastAsia"/>
        </w:rPr>
        <w:t xml:space="preserve">, </w:t>
      </w:r>
      <w:r w:rsidR="00A97E58">
        <w:rPr>
          <w:rFonts w:eastAsiaTheme="minorEastAsia"/>
        </w:rPr>
        <w:t>unique values of this attribute will be children</w:t>
      </w:r>
      <w:r w:rsidR="0007201F">
        <w:rPr>
          <w:rFonts w:eastAsiaTheme="minorEastAsia"/>
        </w:rPr>
        <w:t xml:space="preserve"> and</w:t>
      </w:r>
      <w:r w:rsidR="00A97E58">
        <w:rPr>
          <w:rFonts w:eastAsiaTheme="minorEastAsia"/>
        </w:rPr>
        <w:t xml:space="preserve"> </w:t>
      </w:r>
      <w:r w:rsidR="002C7804">
        <w:rPr>
          <w:rFonts w:eastAsiaTheme="minorEastAsia"/>
        </w:rPr>
        <w:t>process</w:t>
      </w:r>
      <w:r w:rsidR="00A97E58">
        <w:rPr>
          <w:rFonts w:eastAsiaTheme="minorEastAsia"/>
        </w:rPr>
        <w:t xml:space="preserve"> repeated for children </w:t>
      </w:r>
      <w:r w:rsidR="00CE6142">
        <w:rPr>
          <w:rFonts w:eastAsiaTheme="minorEastAsia"/>
        </w:rPr>
        <w:t>too</w:t>
      </w:r>
      <w:r w:rsidR="00A97E58">
        <w:rPr>
          <w:rFonts w:eastAsiaTheme="minorEastAsia"/>
        </w:rPr>
        <w:t xml:space="preserve">. Leaf branch is attribute with zero entropy and </w:t>
      </w:r>
      <w:r w:rsidR="00AF4714">
        <w:rPr>
          <w:rFonts w:eastAsiaTheme="minorEastAsia"/>
        </w:rPr>
        <w:t>target decision</w:t>
      </w:r>
      <w:r w:rsidR="00A97E58">
        <w:rPr>
          <w:rFonts w:eastAsiaTheme="minorEastAsia"/>
        </w:rPr>
        <w:t xml:space="preserve"> is mad</w:t>
      </w:r>
      <w:r w:rsidR="006077A4">
        <w:rPr>
          <w:rFonts w:eastAsiaTheme="minorEastAsia"/>
        </w:rPr>
        <w:t>e</w:t>
      </w:r>
      <w:r w:rsidR="005E6457">
        <w:rPr>
          <w:rFonts w:eastAsiaTheme="minorEastAsia"/>
        </w:rPr>
        <w:t xml:space="preserve"> there</w:t>
      </w:r>
      <w:r w:rsidR="006077A4">
        <w:rPr>
          <w:rFonts w:eastAsiaTheme="minorEastAsia"/>
        </w:rPr>
        <w:t>.</w:t>
      </w:r>
      <w:r w:rsidR="000804BA">
        <w:rPr>
          <w:rFonts w:eastAsiaTheme="minorEastAsia"/>
        </w:rPr>
        <w:t xml:space="preserve"> Implemented decision tree supports depth up to 4, because function is not recursive and needs refactoring.</w:t>
      </w:r>
      <w:r w:rsidR="005E6457">
        <w:rPr>
          <w:rFonts w:eastAsiaTheme="minorEastAsia"/>
        </w:rPr>
        <w:t xml:space="preserve"> There is no</w:t>
      </w:r>
      <w:r w:rsidR="008F41A7">
        <w:rPr>
          <w:rFonts w:eastAsiaTheme="minorEastAsia"/>
        </w:rPr>
        <w:t xml:space="preserve"> tree</w:t>
      </w:r>
      <w:r w:rsidR="005E6457">
        <w:rPr>
          <w:rFonts w:eastAsiaTheme="minorEastAsia"/>
        </w:rPr>
        <w:t xml:space="preserve"> visualization</w:t>
      </w:r>
      <w:r w:rsidR="00EE7BB6">
        <w:rPr>
          <w:rFonts w:eastAsiaTheme="minorEastAsia"/>
        </w:rPr>
        <w:t>.</w:t>
      </w:r>
      <w:r w:rsidR="00E7540A">
        <w:rPr>
          <w:rFonts w:eastAsiaTheme="minorEastAsia"/>
        </w:rPr>
        <w:t xml:space="preserve"> Tree is built using Matlab struct </w:t>
      </w:r>
      <w:r w:rsidR="00A75066">
        <w:rPr>
          <w:rFonts w:eastAsiaTheme="minorEastAsia"/>
        </w:rPr>
        <w:t>array</w:t>
      </w:r>
      <w:r w:rsidR="00FE6AE0">
        <w:rPr>
          <w:rFonts w:eastAsiaTheme="minorEastAsia"/>
        </w:rPr>
        <w:t xml:space="preserve">, </w:t>
      </w:r>
      <w:r w:rsidR="00AC7E8C">
        <w:rPr>
          <w:rFonts w:eastAsiaTheme="minorEastAsia"/>
        </w:rPr>
        <w:t>it contains</w:t>
      </w:r>
      <w:r w:rsidR="00552E6D">
        <w:rPr>
          <w:rFonts w:eastAsiaTheme="minorEastAsia"/>
        </w:rPr>
        <w:t xml:space="preserve"> root node</w:t>
      </w:r>
      <w:r w:rsidR="00122B96">
        <w:rPr>
          <w:rFonts w:eastAsiaTheme="minorEastAsia"/>
        </w:rPr>
        <w:t xml:space="preserve">, </w:t>
      </w:r>
      <w:r w:rsidR="00E7540A">
        <w:rPr>
          <w:rFonts w:eastAsiaTheme="minorEastAsia"/>
        </w:rPr>
        <w:t>computed children</w:t>
      </w:r>
      <w:r w:rsidR="00122B96">
        <w:rPr>
          <w:rFonts w:eastAsiaTheme="minorEastAsia"/>
        </w:rPr>
        <w:t xml:space="preserve"> and it can be seen in Matlab variable</w:t>
      </w:r>
      <w:r w:rsidR="002F4AC9">
        <w:rPr>
          <w:rFonts w:eastAsiaTheme="minorEastAsia"/>
        </w:rPr>
        <w:t>s</w:t>
      </w:r>
      <w:r w:rsidR="00122B96">
        <w:rPr>
          <w:rFonts w:eastAsiaTheme="minorEastAsia"/>
        </w:rPr>
        <w:t xml:space="preserve"> workspace</w:t>
      </w:r>
      <w:r w:rsidR="00E7540A">
        <w:rPr>
          <w:rFonts w:eastAsiaTheme="minorEastAsia"/>
        </w:rPr>
        <w:t>.</w:t>
      </w:r>
      <w:r w:rsidR="00EE7BB6">
        <w:rPr>
          <w:rFonts w:eastAsiaTheme="minorEastAsia"/>
        </w:rPr>
        <w:t xml:space="preserve"> </w:t>
      </w:r>
      <w:r w:rsidR="00FE6AE0">
        <w:rPr>
          <w:rFonts w:eastAsiaTheme="minorEastAsia"/>
        </w:rPr>
        <w:t>Manually t</w:t>
      </w:r>
      <w:r w:rsidR="00EE7BB6">
        <w:t>ested written tree against results on tutorial website</w:t>
      </w:r>
      <w:r w:rsidR="0084267F">
        <w:t xml:space="preserve"> (</w:t>
      </w:r>
      <w:hyperlink r:id="rId10" w:history="1">
        <w:r w:rsidR="00F71CF1" w:rsidRPr="000A3F11">
          <w:rPr>
            <w:rStyle w:val="Hyperlink"/>
          </w:rPr>
          <w:t>https://www.saedsayad.com/decision_tree.htm</w:t>
        </w:r>
      </w:hyperlink>
      <w:r w:rsidR="0084267F">
        <w:t>)</w:t>
      </w:r>
      <w:r w:rsidR="00EE7BB6">
        <w:t xml:space="preserve"> and final tree </w:t>
      </w:r>
      <w:r w:rsidR="00D66577">
        <w:t>was</w:t>
      </w:r>
      <w:r w:rsidR="00EE7BB6">
        <w:t xml:space="preserve"> the same.</w:t>
      </w:r>
    </w:p>
    <w:p w14:paraId="0E5FA8B3" w14:textId="674AC935" w:rsidR="00F92742" w:rsidRDefault="005415E0" w:rsidP="00F9274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8613C" wp14:editId="2673A2A1">
                <wp:simplePos x="0" y="0"/>
                <wp:positionH relativeFrom="column">
                  <wp:posOffset>0</wp:posOffset>
                </wp:positionH>
                <wp:positionV relativeFrom="paragraph">
                  <wp:posOffset>6201410</wp:posOffset>
                </wp:positionV>
                <wp:extent cx="211455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33C61" w14:textId="1A3CDD0F" w:rsidR="005415E0" w:rsidRDefault="005415E0" w:rsidP="00AB460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E6553">
                              <w:rPr>
                                <w:noProof/>
                              </w:rPr>
                              <w:fldChar w:fldCharType="begin"/>
                            </w:r>
                            <w:r w:rsidR="00EE6553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EE6553">
                              <w:rPr>
                                <w:noProof/>
                              </w:rPr>
                              <w:fldChar w:fldCharType="separate"/>
                            </w:r>
                            <w:r w:rsidR="00F10160">
                              <w:rPr>
                                <w:noProof/>
                              </w:rPr>
                              <w:t>2</w:t>
                            </w:r>
                            <w:r w:rsidR="00EE655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Stepwise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8613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488.3pt;width:166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" stroked="f">
                <v:textbox style="mso-fit-shape-to-text:t" inset="0,0,0,0">
                  <w:txbxContent>
                    <w:p w14:paraId="19633C61" w14:textId="1A3CDD0F" w:rsidR="005415E0" w:rsidRDefault="005415E0" w:rsidP="00AB460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E6553">
                        <w:rPr>
                          <w:noProof/>
                        </w:rPr>
                        <w:fldChar w:fldCharType="begin"/>
                      </w:r>
                      <w:r w:rsidR="00EE6553">
                        <w:rPr>
                          <w:noProof/>
                        </w:rPr>
                        <w:instrText xml:space="preserve"> SEQ Figure \* ARABIC </w:instrText>
                      </w:r>
                      <w:r w:rsidR="00EE6553">
                        <w:rPr>
                          <w:noProof/>
                        </w:rPr>
                        <w:fldChar w:fldCharType="separate"/>
                      </w:r>
                      <w:r w:rsidR="00F10160">
                        <w:rPr>
                          <w:noProof/>
                        </w:rPr>
                        <w:t>2</w:t>
                      </w:r>
                      <w:r w:rsidR="00EE6553">
                        <w:rPr>
                          <w:noProof/>
                        </w:rPr>
                        <w:fldChar w:fldCharType="end"/>
                      </w:r>
                      <w:r>
                        <w:t xml:space="preserve"> Stepwise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477">
        <w:rPr>
          <w:noProof/>
        </w:rPr>
        <w:drawing>
          <wp:anchor distT="0" distB="0" distL="114300" distR="114300" simplePos="0" relativeHeight="251658240" behindDoc="0" locked="0" layoutInCell="1" allowOverlap="1" wp14:anchorId="41C1333B" wp14:editId="03FB3A1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14550" cy="61442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42">
        <w:t>Exercise 3. Regression</w:t>
      </w:r>
    </w:p>
    <w:p w14:paraId="351390D2" w14:textId="1349F0E0" w:rsidR="00F92742" w:rsidRDefault="00132DEB" w:rsidP="0068554D">
      <w:pPr>
        <w:jc w:val="both"/>
      </w:pPr>
      <w:r>
        <w:t xml:space="preserve">Implemented stepwise </w:t>
      </w:r>
      <w:r w:rsidR="000C3D52">
        <w:t xml:space="preserve">linear </w:t>
      </w:r>
      <w:r>
        <w:t>regression</w:t>
      </w:r>
      <w:r w:rsidR="00B81CE5">
        <w:t xml:space="preserve">. </w:t>
      </w:r>
      <w:r w:rsidR="005A0477">
        <w:rPr>
          <w:rFonts w:eastAsiaTheme="minorEastAsia"/>
        </w:rPr>
        <w:t xml:space="preserve">Implemented mean squares method for calculating slope and intercept. </w:t>
      </w:r>
      <w:r w:rsidR="00B81CE5">
        <w:t xml:space="preserve">Figure 2 shows decisions made </w:t>
      </w:r>
      <w:r w:rsidR="009A3E9D">
        <w:t xml:space="preserve">while creating </w:t>
      </w:r>
      <w:r w:rsidR="00B81CE5">
        <w:t>mode</w:t>
      </w:r>
      <w:r w:rsidR="009F63FC">
        <w:t xml:space="preserve">l. </w:t>
      </w:r>
      <w:r w:rsidR="00AE66F4">
        <w:t xml:space="preserve">Implemented function for </w:t>
      </w:r>
      <w:r w:rsidR="00DB354E">
        <w:t xml:space="preserve">building </w:t>
      </w:r>
      <w:r w:rsidR="00AE66F4">
        <w:t>multicollinearity matrix.</w:t>
      </w:r>
      <w:r w:rsidR="00311558">
        <w:t xml:space="preserve"> In model</w:t>
      </w:r>
      <w:r w:rsidR="00FC27E8">
        <w:t>,</w:t>
      </w:r>
      <w:r w:rsidR="00311558">
        <w:t xml:space="preserve"> it </w:t>
      </w:r>
      <w:r w:rsidR="00FC27E8">
        <w:t>just serves</w:t>
      </w:r>
      <w:r w:rsidR="00311558">
        <w:t xml:space="preserve"> </w:t>
      </w:r>
      <w:r w:rsidR="00FC27E8">
        <w:t>informative purpose</w:t>
      </w:r>
      <w:r w:rsidR="00311558">
        <w:t xml:space="preserve">, columns are not removed </w:t>
      </w:r>
      <w:r w:rsidR="00FC27E8">
        <w:t>based on correlation</w:t>
      </w:r>
      <w:r w:rsidR="00311558">
        <w:t>.</w:t>
      </w:r>
      <w:r w:rsidR="0068554D">
        <w:t xml:space="preserve"> Before training</w:t>
      </w:r>
      <w:r w:rsidR="005A0477">
        <w:t xml:space="preserve">, need to </w:t>
      </w:r>
      <w:r w:rsidR="0068554D">
        <w:t xml:space="preserve">define alpha for F-test,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554D">
        <w:t xml:space="preserve"> threshold value and maximum iterations count.</w:t>
      </w:r>
      <w:r w:rsidR="009936ED">
        <w:t xml:space="preserve"> </w:t>
      </w:r>
      <w:r w:rsidR="00DD39DD">
        <w:t xml:space="preserve">Main loop iterates until maximum iterations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D39DD">
        <w:rPr>
          <w:rFonts w:eastAsiaTheme="minorEastAsia"/>
        </w:rPr>
        <w:t xml:space="preserve"> values are reached. </w:t>
      </w:r>
      <w:r w:rsidR="00F662AC">
        <w:rPr>
          <w:rFonts w:eastAsiaTheme="minorEastAsia"/>
        </w:rPr>
        <w:t>Inside main loop,</w:t>
      </w:r>
      <w:r w:rsidR="005A0477">
        <w:rPr>
          <w:rFonts w:eastAsiaTheme="minorEastAsia"/>
        </w:rPr>
        <w:t xml:space="preserve"> there is loop that iterates over each point. Mean squares calculates slope and intercept. </w:t>
      </w:r>
      <w:r w:rsidR="00E20940">
        <w:rPr>
          <w:rFonts w:eastAsiaTheme="minorEastAsia"/>
        </w:rPr>
        <w:t>One</w:t>
      </w:r>
      <w:r w:rsidR="005A0477">
        <w:rPr>
          <w:rFonts w:eastAsiaTheme="minorEastAsia"/>
        </w:rPr>
        <w:t xml:space="preserve"> RSS is calculated for entire dataset, second RSS calculated without selected point.</w:t>
      </w:r>
      <w:r w:rsidR="00F662AC">
        <w:rPr>
          <w:rFonts w:eastAsiaTheme="minorEastAsia"/>
        </w:rPr>
        <w:t xml:space="preserve"> </w:t>
      </w:r>
      <w:r w:rsidR="00E801C3">
        <w:rPr>
          <w:rFonts w:eastAsiaTheme="minorEastAsia"/>
        </w:rPr>
        <w:t>If</w:t>
      </w:r>
      <w:r w:rsidR="008C4231">
        <w:rPr>
          <w:rFonts w:eastAsiaTheme="minorEastAsia"/>
        </w:rPr>
        <w:t xml:space="preserve"> </w:t>
      </w:r>
      <w:r w:rsidR="00E801C3">
        <w:rPr>
          <w:rFonts w:eastAsiaTheme="minorEastAsia"/>
        </w:rPr>
        <w:t>F-</w:t>
      </w:r>
      <w:r w:rsidR="008C4231">
        <w:rPr>
          <w:rFonts w:eastAsiaTheme="minorEastAsia"/>
        </w:rPr>
        <w:t>test not passed</w:t>
      </w:r>
      <w:r w:rsidR="00F85598">
        <w:rPr>
          <w:rFonts w:eastAsiaTheme="minorEastAsia"/>
        </w:rPr>
        <w:t>, then point is marked for removal</w:t>
      </w:r>
      <w:r w:rsidR="00522614">
        <w:rPr>
          <w:rFonts w:eastAsiaTheme="minorEastAsia"/>
        </w:rPr>
        <w:t xml:space="preserve">. Points that have passed F-test </w:t>
      </w:r>
      <w:r w:rsidR="00BC1C6C">
        <w:rPr>
          <w:rFonts w:eastAsiaTheme="minorEastAsia"/>
        </w:rPr>
        <w:t xml:space="preserve">move </w:t>
      </w:r>
      <w:r w:rsidR="00B60591">
        <w:rPr>
          <w:rFonts w:eastAsiaTheme="minorEastAsia"/>
        </w:rPr>
        <w:t>on</w:t>
      </w:r>
      <w:r w:rsidR="00BC1C6C">
        <w:rPr>
          <w:rFonts w:eastAsiaTheme="minorEastAsia"/>
        </w:rPr>
        <w:t xml:space="preserve"> and </w:t>
      </w:r>
      <w:r w:rsidR="00522614">
        <w:rPr>
          <w:rFonts w:eastAsiaTheme="minorEastAsia"/>
        </w:rPr>
        <w:t xml:space="preserve">are chosen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22614">
        <w:rPr>
          <w:rFonts w:eastAsiaTheme="minorEastAsia"/>
        </w:rPr>
        <w:t xml:space="preserve"> calculation. </w:t>
      </w:r>
      <w:r w:rsidR="0008077C"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8077C">
        <w:rPr>
          <w:rFonts w:eastAsiaTheme="minorEastAsia"/>
        </w:rPr>
        <w:t xml:space="preserve"> is above threshold or maximum iterations is reached, then final slope and intercept parameters are returned.</w:t>
      </w:r>
      <w:r w:rsidR="005415E0">
        <w:rPr>
          <w:rFonts w:eastAsiaTheme="minorEastAsia"/>
        </w:rPr>
        <w:t xml:space="preserve"> Figure 3 shows learning rate curve and result for 3D dataset.</w:t>
      </w:r>
      <w:r w:rsidR="00FC6C10">
        <w:rPr>
          <w:rFonts w:eastAsiaTheme="minorEastAsia"/>
        </w:rPr>
        <w:t xml:space="preserve"> Removed points are not shown on plot.</w:t>
      </w:r>
      <w:r w:rsidR="00AA0229">
        <w:rPr>
          <w:rFonts w:eastAsiaTheme="minorEastAsia"/>
        </w:rPr>
        <w:t xml:space="preserve"> Wrote unit tests to compare </w:t>
      </w:r>
      <w:r w:rsidR="00C01A5E">
        <w:rPr>
          <w:rFonts w:eastAsiaTheme="minorEastAsia"/>
        </w:rPr>
        <w:t xml:space="preserve">correlation coefficient, mean squares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1A5E">
        <w:rPr>
          <w:rFonts w:eastAsiaTheme="minorEastAsia"/>
        </w:rPr>
        <w:t xml:space="preserve"> values against built-in ones and results were comparable.</w:t>
      </w:r>
    </w:p>
    <w:p w14:paraId="34DACDD5" w14:textId="77777777" w:rsidR="005415E0" w:rsidRDefault="005415E0" w:rsidP="005415E0">
      <w:pPr>
        <w:keepNext/>
      </w:pPr>
      <w:r>
        <w:rPr>
          <w:noProof/>
        </w:rPr>
        <w:drawing>
          <wp:inline distT="0" distB="0" distL="0" distR="0" wp14:anchorId="3C5BE557" wp14:editId="51FA4C79">
            <wp:extent cx="4545593" cy="14001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084" cy="143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A737" w14:textId="32CBE39D" w:rsidR="009A3E9D" w:rsidRDefault="005415E0" w:rsidP="00AB4606">
      <w:pPr>
        <w:pStyle w:val="Caption"/>
        <w:jc w:val="center"/>
      </w:pPr>
      <w:r>
        <w:t xml:space="preserve">Figure </w:t>
      </w:r>
      <w:r w:rsidR="00EE6553">
        <w:rPr>
          <w:noProof/>
        </w:rPr>
        <w:fldChar w:fldCharType="begin"/>
      </w:r>
      <w:r w:rsidR="00EE6553">
        <w:rPr>
          <w:noProof/>
        </w:rPr>
        <w:instrText xml:space="preserve"> SEQ Figure \* ARABIC </w:instrText>
      </w:r>
      <w:r w:rsidR="00EE6553">
        <w:rPr>
          <w:noProof/>
        </w:rPr>
        <w:fldChar w:fldCharType="separate"/>
      </w:r>
      <w:r w:rsidR="00F10160">
        <w:rPr>
          <w:noProof/>
        </w:rPr>
        <w:t>3</w:t>
      </w:r>
      <w:r w:rsidR="00EE6553">
        <w:rPr>
          <w:noProof/>
        </w:rPr>
        <w:fldChar w:fldCharType="end"/>
      </w:r>
      <w:r>
        <w:t xml:space="preserve"> Learning rate and </w:t>
      </w:r>
      <w:r w:rsidR="008320FE">
        <w:t xml:space="preserve">scatterplot </w:t>
      </w:r>
      <w:r w:rsidR="0010687C">
        <w:t>result</w:t>
      </w:r>
      <w:r>
        <w:t xml:space="preserve"> for 3D model</w:t>
      </w:r>
      <w:r w:rsidR="00CC4201">
        <w:t xml:space="preserve"> (removed points</w:t>
      </w:r>
      <w:r w:rsidR="002D466A">
        <w:t xml:space="preserve"> not shown</w:t>
      </w:r>
      <w:r w:rsidR="00CC4201">
        <w:t>)</w:t>
      </w:r>
      <w:r>
        <w:t>.</w:t>
      </w:r>
    </w:p>
    <w:p w14:paraId="4473F956" w14:textId="48876A5B" w:rsidR="00F92742" w:rsidRDefault="00F92742" w:rsidP="00F92742">
      <w:pPr>
        <w:pStyle w:val="Heading2"/>
      </w:pPr>
      <w:r>
        <w:t>Exercise 4. Gradient descent</w:t>
      </w:r>
    </w:p>
    <w:p w14:paraId="14212E02" w14:textId="1397E304" w:rsidR="00E718C8" w:rsidRDefault="00DC3083" w:rsidP="004950BA">
      <w:pPr>
        <w:jc w:val="both"/>
      </w:pPr>
      <w:r>
        <w:t>Implemented gradient descent</w:t>
      </w:r>
      <w:r w:rsidR="00F86078">
        <w:t xml:space="preserve"> for linear function.</w:t>
      </w:r>
      <w:r w:rsidR="00B42E68">
        <w:t xml:space="preserve"> Generated normally distributed data</w:t>
      </w:r>
      <w:r w:rsidR="00164762">
        <w:t xml:space="preserve"> </w:t>
      </w:r>
      <w:r w:rsidR="004237C2">
        <w:t>points</w:t>
      </w:r>
      <w:r w:rsidR="00B42E68">
        <w:t xml:space="preserve"> without</w:t>
      </w:r>
      <w:r w:rsidR="004237C2">
        <w:t xml:space="preserve"> significant noise.</w:t>
      </w:r>
      <w:r w:rsidR="00E450C9">
        <w:t xml:space="preserve"> </w:t>
      </w:r>
      <w:r w:rsidR="00F11276">
        <w:t>Used mean square</w:t>
      </w:r>
      <w:r w:rsidR="00AE01D9">
        <w:t>d</w:t>
      </w:r>
      <w:r w:rsidR="00F11276">
        <w:t xml:space="preserve"> error function</w:t>
      </w:r>
      <w:r w:rsidR="007A736D">
        <w:t xml:space="preserve"> </w:t>
      </w:r>
      <w:r w:rsidR="00F1127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7A736D">
        <w:rPr>
          <w:rFonts w:eastAsiaTheme="minorEastAsia"/>
        </w:rPr>
        <w:t xml:space="preserve"> to be minimized. </w:t>
      </w:r>
      <w:r w:rsidR="00BA168C">
        <w:rPr>
          <w:rFonts w:eastAsiaTheme="minorEastAsia"/>
        </w:rPr>
        <w:t xml:space="preserve">Final formulas for </w:t>
      </w:r>
      <w:r w:rsidR="00436056">
        <w:rPr>
          <w:rFonts w:eastAsiaTheme="minorEastAsia"/>
        </w:rPr>
        <w:t>updating</w:t>
      </w:r>
      <w:r w:rsidR="00BA168C">
        <w:rPr>
          <w:rFonts w:eastAsiaTheme="minorEastAsia"/>
        </w:rPr>
        <w:t xml:space="preserve"> slope </w:t>
      </w:r>
      <w:r w:rsidR="00722E7F">
        <w:rPr>
          <w:rFonts w:eastAsiaTheme="minorEastAsia"/>
        </w:rPr>
        <w:t xml:space="preserve">a </w:t>
      </w:r>
      <w:r w:rsidR="00BA168C">
        <w:rPr>
          <w:rFonts w:eastAsiaTheme="minorEastAsia"/>
        </w:rPr>
        <w:t>and intersect</w:t>
      </w:r>
      <w:r w:rsidR="00722E7F">
        <w:rPr>
          <w:rFonts w:eastAsiaTheme="minorEastAsia"/>
        </w:rPr>
        <w:t xml:space="preserve"> b</w:t>
      </w:r>
      <w:bookmarkStart w:id="0" w:name="_GoBack"/>
      <w:bookmarkEnd w:id="0"/>
      <w:r w:rsidR="00997979"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a=a-t⋅(-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b=b-t⋅(-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+b))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</m:e>
                </m:nary>
              </m:e>
            </m:eqArr>
          </m:e>
        </m:d>
      </m:oMath>
      <w:r w:rsidR="006168F3">
        <w:rPr>
          <w:rFonts w:eastAsiaTheme="minorEastAsia"/>
        </w:rPr>
        <w:t>, where t is step.</w:t>
      </w:r>
    </w:p>
    <w:p w14:paraId="7762B85C" w14:textId="1F3B6502" w:rsidR="00D17ADE" w:rsidRDefault="00DD365E" w:rsidP="004950BA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274E05" wp14:editId="5BB29738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4562475" cy="19113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22" cy="191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7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7CFB3" wp14:editId="55AB8E83">
                <wp:simplePos x="0" y="0"/>
                <wp:positionH relativeFrom="column">
                  <wp:posOffset>0</wp:posOffset>
                </wp:positionH>
                <wp:positionV relativeFrom="paragraph">
                  <wp:posOffset>1478915</wp:posOffset>
                </wp:positionV>
                <wp:extent cx="27146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680F8" w14:textId="3281CCA3" w:rsidR="008837D4" w:rsidRPr="00CB7CC2" w:rsidRDefault="008837D4" w:rsidP="008837D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7CFB3" id="Text Box 4" o:spid="_x0000_s1028" type="#_x0000_t202" style="position:absolute;margin-left:0;margin-top:116.45pt;width:213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" stroked="f">
                <v:textbox style="mso-fit-shape-to-text:t" inset="0,0,0,0">
                  <w:txbxContent>
                    <w:p w14:paraId="367680F8" w14:textId="3281CCA3" w:rsidR="008837D4" w:rsidRPr="00CB7CC2" w:rsidRDefault="008837D4" w:rsidP="008837D4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7A82">
        <w:t xml:space="preserve">Figure 4 </w:t>
      </w:r>
      <w:r w:rsidR="00A74D1C">
        <w:t>visuali</w:t>
      </w:r>
      <w:r w:rsidR="00C11BD9">
        <w:t>zation</w:t>
      </w:r>
      <w:r w:rsidR="000B209D">
        <w:t xml:space="preserve"> is</w:t>
      </w:r>
      <w:r w:rsidR="002C7A82">
        <w:t xml:space="preserve"> created by saving</w:t>
      </w:r>
      <w:r w:rsidR="00C11BD9">
        <w:t xml:space="preserve"> slope, intersect and cost </w:t>
      </w:r>
      <w:r w:rsidR="002C7A82">
        <w:t xml:space="preserve">values </w:t>
      </w:r>
      <w:r w:rsidR="00C22A2E">
        <w:t xml:space="preserve">into array </w:t>
      </w:r>
      <w:r w:rsidR="00C11BD9">
        <w:t xml:space="preserve">after each </w:t>
      </w:r>
      <w:r w:rsidR="00D01C5C">
        <w:t>iteration</w:t>
      </w:r>
      <w:r w:rsidR="00856DC2">
        <w:t>.</w:t>
      </w:r>
      <w:r w:rsidR="008837D4" w:rsidRPr="008837D4">
        <w:t xml:space="preserve"> </w:t>
      </w:r>
      <w:r w:rsidR="002607EF">
        <w:t>Red line is real line that gradient descent is trying to approximate.</w:t>
      </w:r>
    </w:p>
    <w:p w14:paraId="0BFA719D" w14:textId="45D75613" w:rsidR="006B73CF" w:rsidRDefault="006B73CF" w:rsidP="006B73CF">
      <w:pPr>
        <w:pStyle w:val="Heading2"/>
      </w:pPr>
      <w:r>
        <w:t>Conc</w:t>
      </w:r>
      <w:r w:rsidR="00955023">
        <w:t>l</w:t>
      </w:r>
      <w:r>
        <w:t>usion</w:t>
      </w:r>
    </w:p>
    <w:p w14:paraId="71DDC118" w14:textId="13CBED62" w:rsidR="006B73CF" w:rsidRPr="006B73CF" w:rsidRDefault="00D847E3" w:rsidP="004950B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5E871" wp14:editId="46D41562">
                <wp:simplePos x="0" y="0"/>
                <wp:positionH relativeFrom="margin">
                  <wp:align>left</wp:align>
                </wp:positionH>
                <wp:positionV relativeFrom="paragraph">
                  <wp:posOffset>1038225</wp:posOffset>
                </wp:positionV>
                <wp:extent cx="4562475" cy="174625"/>
                <wp:effectExtent l="0" t="0" r="952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540B7" w14:textId="316C025D" w:rsidR="00DD365E" w:rsidRPr="00CE3896" w:rsidRDefault="00DD365E" w:rsidP="00DD365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63D29">
                              <w:rPr>
                                <w:noProof/>
                              </w:rPr>
                              <w:fldChar w:fldCharType="begin"/>
                            </w:r>
                            <w:r w:rsidR="00663D29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663D29">
                              <w:rPr>
                                <w:noProof/>
                              </w:rPr>
                              <w:fldChar w:fldCharType="separate"/>
                            </w:r>
                            <w:r w:rsidR="00F10160">
                              <w:rPr>
                                <w:noProof/>
                              </w:rPr>
                              <w:t>4</w:t>
                            </w:r>
                            <w:r w:rsidR="00663D2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C7D3A">
                              <w:t>Gradient descent cost function and line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E871" id="Text Box 8" o:spid="_x0000_s1028" type="#_x0000_t202" style="position:absolute;left:0;text-align:left;margin-left:0;margin-top:81.75pt;width:359.25pt;height:13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" stroked="f">
                <v:textbox inset="0,0,0,0">
                  <w:txbxContent>
                    <w:p w14:paraId="187540B7" w14:textId="316C025D" w:rsidR="00DD365E" w:rsidRPr="00CE3896" w:rsidRDefault="00DD365E" w:rsidP="00DD365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663D29">
                        <w:rPr>
                          <w:noProof/>
                        </w:rPr>
                        <w:fldChar w:fldCharType="begin"/>
                      </w:r>
                      <w:r w:rsidR="00663D29">
                        <w:rPr>
                          <w:noProof/>
                        </w:rPr>
                        <w:instrText xml:space="preserve"> SEQ Figure \* ARABIC </w:instrText>
                      </w:r>
                      <w:r w:rsidR="00663D29">
                        <w:rPr>
                          <w:noProof/>
                        </w:rPr>
                        <w:fldChar w:fldCharType="separate"/>
                      </w:r>
                      <w:r w:rsidR="00F10160">
                        <w:rPr>
                          <w:noProof/>
                        </w:rPr>
                        <w:t>4</w:t>
                      </w:r>
                      <w:r w:rsidR="00663D2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C7D3A">
                        <w:t>Gradient descent cost function and line search.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365E">
        <w:t>Implemented k-NN classifier, decision tree, stepwise linear regression and gradient descent for linear model.</w:t>
      </w:r>
    </w:p>
    <w:sectPr w:rsidR="006B73CF" w:rsidRPr="006B73CF" w:rsidSect="008F19F4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08891" w14:textId="77777777" w:rsidR="0088489F" w:rsidRDefault="0088489F" w:rsidP="008F19F4">
      <w:pPr>
        <w:spacing w:after="0" w:line="240" w:lineRule="auto"/>
      </w:pPr>
      <w:r>
        <w:separator/>
      </w:r>
    </w:p>
  </w:endnote>
  <w:endnote w:type="continuationSeparator" w:id="0">
    <w:p w14:paraId="530FCC90" w14:textId="77777777" w:rsidR="0088489F" w:rsidRDefault="0088489F" w:rsidP="008F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9DF09" w14:textId="77777777" w:rsidR="008F19F4" w:rsidRDefault="008F19F4" w:rsidP="008F19F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4D68BB4B" w14:textId="127ECBE6" w:rsidR="008F19F4" w:rsidRDefault="008F19F4" w:rsidP="008F19F4">
    <w:pPr>
      <w:pStyle w:val="Footer"/>
      <w:jc w:val="right"/>
    </w:pPr>
    <w:r>
      <w:t>24.03.2019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FBE61" w14:textId="77777777" w:rsidR="0088489F" w:rsidRDefault="0088489F" w:rsidP="008F19F4">
      <w:pPr>
        <w:spacing w:after="0" w:line="240" w:lineRule="auto"/>
      </w:pPr>
      <w:r>
        <w:separator/>
      </w:r>
    </w:p>
  </w:footnote>
  <w:footnote w:type="continuationSeparator" w:id="0">
    <w:p w14:paraId="41DE206A" w14:textId="77777777" w:rsidR="0088489F" w:rsidRDefault="0088489F" w:rsidP="008F1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738ED" w14:textId="5DC25980" w:rsidR="008F19F4" w:rsidRPr="005D3988" w:rsidRDefault="0088489F" w:rsidP="008F19F4">
    <w:pPr>
      <w:pStyle w:val="Header"/>
      <w:rPr>
        <w:color w:val="000000" w:themeColor="text1"/>
        <w:sz w:val="20"/>
        <w:szCs w:val="20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78404852"/>
        <w:placeholder>
          <w:docPart w:val="DB41E9F624AF4012A1ABD4D20B527D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F19F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Home Assignment 2 report</w:t>
        </w:r>
      </w:sdtContent>
    </w:sdt>
    <w:r w:rsidR="008F19F4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  <w:r w:rsidR="008F19F4" w:rsidRPr="005D3988">
      <w:rPr>
        <w:rFonts w:asciiTheme="majorHAnsi" w:eastAsiaTheme="majorEastAsia" w:hAnsiTheme="majorHAnsi" w:cstheme="majorBidi"/>
        <w:color w:val="000000" w:themeColor="text1"/>
        <w:sz w:val="24"/>
        <w:szCs w:val="24"/>
      </w:rPr>
      <w:t xml:space="preserve"> </w:t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78404859"/>
        <w:placeholder>
          <w:docPart w:val="34C5DF2369C446CB9B9E393B8F918E6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8F19F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Toomas Tahves 164107 YAFB-62</w:t>
        </w:r>
      </w:sdtContent>
    </w:sdt>
  </w:p>
  <w:p w14:paraId="66BB5D47" w14:textId="7C08385D" w:rsidR="008F19F4" w:rsidRPr="008F19F4" w:rsidRDefault="008F19F4" w:rsidP="008F1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B5"/>
    <w:rsid w:val="000127A9"/>
    <w:rsid w:val="0002446F"/>
    <w:rsid w:val="0003104C"/>
    <w:rsid w:val="00042F68"/>
    <w:rsid w:val="0007201F"/>
    <w:rsid w:val="000732EB"/>
    <w:rsid w:val="000804BA"/>
    <w:rsid w:val="0008077C"/>
    <w:rsid w:val="000861BD"/>
    <w:rsid w:val="0008681D"/>
    <w:rsid w:val="000B209D"/>
    <w:rsid w:val="000B41B5"/>
    <w:rsid w:val="000C3D52"/>
    <w:rsid w:val="000F4F81"/>
    <w:rsid w:val="0010687C"/>
    <w:rsid w:val="00107342"/>
    <w:rsid w:val="00122B96"/>
    <w:rsid w:val="00132DEB"/>
    <w:rsid w:val="00150534"/>
    <w:rsid w:val="00164762"/>
    <w:rsid w:val="00175CF2"/>
    <w:rsid w:val="001D0319"/>
    <w:rsid w:val="001E680F"/>
    <w:rsid w:val="002078AD"/>
    <w:rsid w:val="00207905"/>
    <w:rsid w:val="002607EF"/>
    <w:rsid w:val="00270AFF"/>
    <w:rsid w:val="002A1BF6"/>
    <w:rsid w:val="002B6567"/>
    <w:rsid w:val="002C0178"/>
    <w:rsid w:val="002C7804"/>
    <w:rsid w:val="002C7A82"/>
    <w:rsid w:val="002D0F16"/>
    <w:rsid w:val="002D466A"/>
    <w:rsid w:val="002D4853"/>
    <w:rsid w:val="002F4AC9"/>
    <w:rsid w:val="003072EB"/>
    <w:rsid w:val="00311558"/>
    <w:rsid w:val="00347432"/>
    <w:rsid w:val="0035197C"/>
    <w:rsid w:val="00384CF6"/>
    <w:rsid w:val="003A21CA"/>
    <w:rsid w:val="003B76BF"/>
    <w:rsid w:val="00410272"/>
    <w:rsid w:val="004169D2"/>
    <w:rsid w:val="004237C2"/>
    <w:rsid w:val="00436056"/>
    <w:rsid w:val="00486227"/>
    <w:rsid w:val="004950BA"/>
    <w:rsid w:val="00496507"/>
    <w:rsid w:val="004B16A5"/>
    <w:rsid w:val="004B187F"/>
    <w:rsid w:val="004B7B39"/>
    <w:rsid w:val="004C17E6"/>
    <w:rsid w:val="004D331D"/>
    <w:rsid w:val="004E4976"/>
    <w:rsid w:val="00522614"/>
    <w:rsid w:val="005323E9"/>
    <w:rsid w:val="005415E0"/>
    <w:rsid w:val="00542B98"/>
    <w:rsid w:val="00552E6D"/>
    <w:rsid w:val="005A0477"/>
    <w:rsid w:val="005C4F2B"/>
    <w:rsid w:val="005D7C20"/>
    <w:rsid w:val="005E382C"/>
    <w:rsid w:val="005E6457"/>
    <w:rsid w:val="005F03B3"/>
    <w:rsid w:val="006077A4"/>
    <w:rsid w:val="006168F3"/>
    <w:rsid w:val="00622236"/>
    <w:rsid w:val="00663D29"/>
    <w:rsid w:val="0066425C"/>
    <w:rsid w:val="00672EB7"/>
    <w:rsid w:val="00675317"/>
    <w:rsid w:val="0068554D"/>
    <w:rsid w:val="006B73CF"/>
    <w:rsid w:val="006C586C"/>
    <w:rsid w:val="006E13AF"/>
    <w:rsid w:val="006E301A"/>
    <w:rsid w:val="006F1579"/>
    <w:rsid w:val="006F712F"/>
    <w:rsid w:val="00714F91"/>
    <w:rsid w:val="00722E7F"/>
    <w:rsid w:val="007305B7"/>
    <w:rsid w:val="007803DA"/>
    <w:rsid w:val="007838E9"/>
    <w:rsid w:val="0078477F"/>
    <w:rsid w:val="007A067D"/>
    <w:rsid w:val="007A736D"/>
    <w:rsid w:val="007E026E"/>
    <w:rsid w:val="008320FE"/>
    <w:rsid w:val="0084267F"/>
    <w:rsid w:val="00856DC2"/>
    <w:rsid w:val="00874344"/>
    <w:rsid w:val="008837D4"/>
    <w:rsid w:val="0088489F"/>
    <w:rsid w:val="00885799"/>
    <w:rsid w:val="008A2CD4"/>
    <w:rsid w:val="008A6789"/>
    <w:rsid w:val="008C4231"/>
    <w:rsid w:val="008E4D32"/>
    <w:rsid w:val="008F0443"/>
    <w:rsid w:val="008F19F4"/>
    <w:rsid w:val="008F41A7"/>
    <w:rsid w:val="009079FE"/>
    <w:rsid w:val="009138F9"/>
    <w:rsid w:val="00916E63"/>
    <w:rsid w:val="00937675"/>
    <w:rsid w:val="00955023"/>
    <w:rsid w:val="00986073"/>
    <w:rsid w:val="00990472"/>
    <w:rsid w:val="009936ED"/>
    <w:rsid w:val="00997979"/>
    <w:rsid w:val="009A3E9D"/>
    <w:rsid w:val="009B6C68"/>
    <w:rsid w:val="009F2098"/>
    <w:rsid w:val="009F4D5E"/>
    <w:rsid w:val="009F63FC"/>
    <w:rsid w:val="00A13360"/>
    <w:rsid w:val="00A1771D"/>
    <w:rsid w:val="00A4052A"/>
    <w:rsid w:val="00A72A8D"/>
    <w:rsid w:val="00A7352B"/>
    <w:rsid w:val="00A74D1C"/>
    <w:rsid w:val="00A75066"/>
    <w:rsid w:val="00A97E58"/>
    <w:rsid w:val="00AA0229"/>
    <w:rsid w:val="00AA458D"/>
    <w:rsid w:val="00AB4606"/>
    <w:rsid w:val="00AC16F3"/>
    <w:rsid w:val="00AC7E8C"/>
    <w:rsid w:val="00AD0BBC"/>
    <w:rsid w:val="00AE01D9"/>
    <w:rsid w:val="00AE66F4"/>
    <w:rsid w:val="00AF4714"/>
    <w:rsid w:val="00B01FB4"/>
    <w:rsid w:val="00B174F9"/>
    <w:rsid w:val="00B27EFA"/>
    <w:rsid w:val="00B42E68"/>
    <w:rsid w:val="00B51ADD"/>
    <w:rsid w:val="00B54C7D"/>
    <w:rsid w:val="00B60591"/>
    <w:rsid w:val="00B637BA"/>
    <w:rsid w:val="00B81CE5"/>
    <w:rsid w:val="00B82261"/>
    <w:rsid w:val="00BA168C"/>
    <w:rsid w:val="00BA775D"/>
    <w:rsid w:val="00BC1C6C"/>
    <w:rsid w:val="00BD0F04"/>
    <w:rsid w:val="00C01A5E"/>
    <w:rsid w:val="00C11BD9"/>
    <w:rsid w:val="00C160C3"/>
    <w:rsid w:val="00C22A2E"/>
    <w:rsid w:val="00C261DB"/>
    <w:rsid w:val="00C438F6"/>
    <w:rsid w:val="00C678B6"/>
    <w:rsid w:val="00C933E8"/>
    <w:rsid w:val="00CA636C"/>
    <w:rsid w:val="00CC0748"/>
    <w:rsid w:val="00CC4201"/>
    <w:rsid w:val="00CE6142"/>
    <w:rsid w:val="00D01C5C"/>
    <w:rsid w:val="00D145CD"/>
    <w:rsid w:val="00D17ADE"/>
    <w:rsid w:val="00D205B4"/>
    <w:rsid w:val="00D463FE"/>
    <w:rsid w:val="00D47FCF"/>
    <w:rsid w:val="00D66577"/>
    <w:rsid w:val="00D824FE"/>
    <w:rsid w:val="00D8406D"/>
    <w:rsid w:val="00D847E3"/>
    <w:rsid w:val="00D903F6"/>
    <w:rsid w:val="00DB3518"/>
    <w:rsid w:val="00DB354E"/>
    <w:rsid w:val="00DC3083"/>
    <w:rsid w:val="00DD365E"/>
    <w:rsid w:val="00DD39DD"/>
    <w:rsid w:val="00DF0531"/>
    <w:rsid w:val="00DF4393"/>
    <w:rsid w:val="00E20940"/>
    <w:rsid w:val="00E344B9"/>
    <w:rsid w:val="00E450C9"/>
    <w:rsid w:val="00E516CC"/>
    <w:rsid w:val="00E718C8"/>
    <w:rsid w:val="00E7540A"/>
    <w:rsid w:val="00E801C3"/>
    <w:rsid w:val="00E91ABE"/>
    <w:rsid w:val="00E961CC"/>
    <w:rsid w:val="00EC2401"/>
    <w:rsid w:val="00ED42A8"/>
    <w:rsid w:val="00EE6553"/>
    <w:rsid w:val="00EE7BB6"/>
    <w:rsid w:val="00EF1520"/>
    <w:rsid w:val="00F0487B"/>
    <w:rsid w:val="00F10160"/>
    <w:rsid w:val="00F11276"/>
    <w:rsid w:val="00F24D16"/>
    <w:rsid w:val="00F25B3E"/>
    <w:rsid w:val="00F466A3"/>
    <w:rsid w:val="00F662AC"/>
    <w:rsid w:val="00F71CF1"/>
    <w:rsid w:val="00F76BBD"/>
    <w:rsid w:val="00F8102D"/>
    <w:rsid w:val="00F85598"/>
    <w:rsid w:val="00F86078"/>
    <w:rsid w:val="00F92742"/>
    <w:rsid w:val="00F93459"/>
    <w:rsid w:val="00FA61A6"/>
    <w:rsid w:val="00FA657F"/>
    <w:rsid w:val="00FC27E8"/>
    <w:rsid w:val="00FC643B"/>
    <w:rsid w:val="00FC6C10"/>
    <w:rsid w:val="00FE2977"/>
    <w:rsid w:val="00FE4C1A"/>
    <w:rsid w:val="00F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32FE3"/>
  <w15:chartTrackingRefBased/>
  <w15:docId w15:val="{85063F9C-9136-4D04-A413-79C0334B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71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9F4"/>
  </w:style>
  <w:style w:type="paragraph" w:styleId="Footer">
    <w:name w:val="footer"/>
    <w:basedOn w:val="Normal"/>
    <w:link w:val="FooterChar"/>
    <w:uiPriority w:val="99"/>
    <w:unhideWhenUsed/>
    <w:rsid w:val="008F1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9F4"/>
  </w:style>
  <w:style w:type="character" w:customStyle="1" w:styleId="Heading2Char">
    <w:name w:val="Heading 2 Char"/>
    <w:basedOn w:val="DefaultParagraphFont"/>
    <w:link w:val="Heading2"/>
    <w:uiPriority w:val="9"/>
    <w:rsid w:val="00A17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771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5C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8226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71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cs.ttu.ee/totahv/iti8565" TargetMode="Externa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saedsayad.com/decision_tre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1E9F624AF4012A1ABD4D20B527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803DA-6B95-4BB7-B405-7B8FFC9FDEA6}"/>
      </w:docPartPr>
      <w:docPartBody>
        <w:p w:rsidR="00A06397" w:rsidRDefault="005955FA" w:rsidP="005955FA">
          <w:pPr>
            <w:pStyle w:val="DB41E9F624AF4012A1ABD4D20B527D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4C5DF2369C446CB9B9E393B8F918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3074-38FD-45E8-B5CD-C00C163FAB48}"/>
      </w:docPartPr>
      <w:docPartBody>
        <w:p w:rsidR="00A06397" w:rsidRDefault="005955FA" w:rsidP="005955FA">
          <w:pPr>
            <w:pStyle w:val="34C5DF2369C446CB9B9E393B8F918E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A"/>
    <w:rsid w:val="00086AB7"/>
    <w:rsid w:val="00092C3E"/>
    <w:rsid w:val="00316561"/>
    <w:rsid w:val="004C3A9C"/>
    <w:rsid w:val="005039CD"/>
    <w:rsid w:val="005955FA"/>
    <w:rsid w:val="008E4F38"/>
    <w:rsid w:val="00A06397"/>
    <w:rsid w:val="00B417B0"/>
    <w:rsid w:val="00EE4888"/>
    <w:rsid w:val="00F6098F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1E9F624AF4012A1ABD4D20B527D1F">
    <w:name w:val="DB41E9F624AF4012A1ABD4D20B527D1F"/>
    <w:rsid w:val="005955FA"/>
  </w:style>
  <w:style w:type="paragraph" w:customStyle="1" w:styleId="34C5DF2369C446CB9B9E393B8F918E63">
    <w:name w:val="34C5DF2369C446CB9B9E393B8F918E63"/>
    <w:rsid w:val="005955FA"/>
  </w:style>
  <w:style w:type="character" w:styleId="PlaceholderText">
    <w:name w:val="Placeholder Text"/>
    <w:basedOn w:val="DefaultParagraphFont"/>
    <w:uiPriority w:val="99"/>
    <w:semiHidden/>
    <w:rsid w:val="00EE48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Toomas Tahves 164107 YAFB-62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Assignment 2 report</vt:lpstr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Assignment 2 report</dc:title>
  <dc:subject/>
  <dc:creator>Tux</dc:creator>
  <cp:keywords/>
  <dc:description/>
  <cp:lastModifiedBy>Tux</cp:lastModifiedBy>
  <cp:revision>199</cp:revision>
  <cp:lastPrinted>2019-03-24T22:00:00Z</cp:lastPrinted>
  <dcterms:created xsi:type="dcterms:W3CDTF">2019-03-24T07:24:00Z</dcterms:created>
  <dcterms:modified xsi:type="dcterms:W3CDTF">2019-03-24T22:00:00Z</dcterms:modified>
</cp:coreProperties>
</file>