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EA05B" w14:textId="079C1B7F" w:rsidR="00CE145C" w:rsidRPr="00312687" w:rsidRDefault="00C50BB5" w:rsidP="00CE145C">
      <w:pPr>
        <w:autoSpaceDE w:val="0"/>
        <w:autoSpaceDN w:val="0"/>
        <w:adjustRightInd w:val="0"/>
        <w:spacing w:after="0" w:line="240" w:lineRule="auto"/>
        <w:jc w:val="right"/>
        <w:rPr>
          <w:rFonts w:ascii="Arial Narrow" w:hAnsi="Arial Narrow" w:cs="Tahoma"/>
          <w:b/>
          <w:bCs/>
          <w:sz w:val="24"/>
          <w:szCs w:val="24"/>
        </w:rPr>
      </w:pPr>
      <w:r>
        <w:rPr>
          <w:rFonts w:ascii="Arial Narrow" w:hAnsi="Arial Narrow" w:cs="Tahoma"/>
          <w:b/>
          <w:bCs/>
          <w:sz w:val="24"/>
          <w:szCs w:val="24"/>
        </w:rPr>
        <w:t xml:space="preserve">    </w:t>
      </w:r>
      <w:r w:rsidR="00D75D37" w:rsidRPr="00312687">
        <w:rPr>
          <w:rFonts w:ascii="Arial Narrow" w:hAnsi="Arial Narrow" w:cs="Tahoma"/>
          <w:b/>
          <w:bCs/>
          <w:sz w:val="24"/>
          <w:szCs w:val="24"/>
        </w:rPr>
        <w:t>Template</w:t>
      </w:r>
      <w:r w:rsidR="00CE145C" w:rsidRPr="00312687">
        <w:rPr>
          <w:rFonts w:ascii="Arial Narrow" w:hAnsi="Arial Narrow" w:cs="Tahoma"/>
          <w:b/>
          <w:bCs/>
          <w:sz w:val="24"/>
          <w:szCs w:val="24"/>
        </w:rPr>
        <w:t xml:space="preserve">                                                            ANNEX “B”</w:t>
      </w:r>
    </w:p>
    <w:p w14:paraId="70B3E9B7" w14:textId="77777777" w:rsidR="00CE145C" w:rsidRPr="00312687" w:rsidRDefault="00CE145C" w:rsidP="00CE145C">
      <w:pPr>
        <w:autoSpaceDE w:val="0"/>
        <w:autoSpaceDN w:val="0"/>
        <w:adjustRightInd w:val="0"/>
        <w:spacing w:after="0" w:line="240" w:lineRule="auto"/>
        <w:jc w:val="center"/>
        <w:rPr>
          <w:rFonts w:ascii="Arial Narrow" w:hAnsi="Arial Narrow" w:cs="Tahoma"/>
          <w:b/>
          <w:bCs/>
          <w:sz w:val="24"/>
          <w:szCs w:val="24"/>
        </w:rPr>
      </w:pPr>
    </w:p>
    <w:p w14:paraId="151EE6E7" w14:textId="5099D372" w:rsidR="007A1FDE" w:rsidRPr="00312687" w:rsidRDefault="007A1FDE" w:rsidP="00CE145C">
      <w:pPr>
        <w:autoSpaceDE w:val="0"/>
        <w:autoSpaceDN w:val="0"/>
        <w:adjustRightInd w:val="0"/>
        <w:spacing w:after="0" w:line="240" w:lineRule="auto"/>
        <w:jc w:val="center"/>
        <w:rPr>
          <w:rFonts w:ascii="Arial Narrow" w:hAnsi="Arial Narrow" w:cs="Tahoma"/>
          <w:b/>
          <w:bCs/>
          <w:sz w:val="24"/>
          <w:szCs w:val="24"/>
        </w:rPr>
      </w:pPr>
      <w:r w:rsidRPr="00312687">
        <w:rPr>
          <w:rFonts w:ascii="Arial Narrow" w:hAnsi="Arial Narrow" w:cs="Tahoma"/>
          <w:b/>
          <w:bCs/>
          <w:sz w:val="24"/>
          <w:szCs w:val="24"/>
        </w:rPr>
        <w:t>Operations Manual</w:t>
      </w:r>
      <w:r w:rsidR="00CE145C" w:rsidRPr="00312687">
        <w:rPr>
          <w:rFonts w:ascii="Arial Narrow" w:hAnsi="Arial Narrow" w:cs="Tahoma"/>
          <w:b/>
          <w:bCs/>
          <w:sz w:val="24"/>
          <w:szCs w:val="24"/>
        </w:rPr>
        <w:t xml:space="preserve"> - </w:t>
      </w:r>
      <w:r w:rsidRPr="00312687">
        <w:rPr>
          <w:rFonts w:ascii="Arial Narrow" w:hAnsi="Arial Narrow" w:cs="Tahoma"/>
          <w:b/>
          <w:bCs/>
          <w:sz w:val="24"/>
          <w:szCs w:val="24"/>
        </w:rPr>
        <w:t xml:space="preserve">Maintenance and Deployment </w:t>
      </w:r>
      <w:r w:rsidR="00D75D37" w:rsidRPr="00312687">
        <w:rPr>
          <w:rFonts w:ascii="Arial Narrow" w:hAnsi="Arial Narrow" w:cs="Tahoma"/>
          <w:b/>
          <w:bCs/>
          <w:sz w:val="24"/>
          <w:szCs w:val="24"/>
        </w:rPr>
        <w:t xml:space="preserve">of Farm </w:t>
      </w:r>
      <w:r w:rsidR="00A36D43">
        <w:rPr>
          <w:rFonts w:ascii="Arial Narrow" w:hAnsi="Arial Narrow" w:cs="Tahoma"/>
          <w:b/>
          <w:bCs/>
          <w:sz w:val="24"/>
          <w:szCs w:val="24"/>
        </w:rPr>
        <w:t>Tractors</w:t>
      </w:r>
      <w:r w:rsidR="00D75D37" w:rsidRPr="00312687">
        <w:rPr>
          <w:rFonts w:ascii="Arial Narrow" w:hAnsi="Arial Narrow" w:cs="Tahoma"/>
          <w:b/>
          <w:bCs/>
          <w:sz w:val="24"/>
          <w:szCs w:val="24"/>
        </w:rPr>
        <w:t xml:space="preserve"> and </w:t>
      </w:r>
      <w:r w:rsidR="00A36D43">
        <w:rPr>
          <w:rFonts w:ascii="Arial Narrow" w:hAnsi="Arial Narrow" w:cs="Tahoma"/>
          <w:b/>
          <w:bCs/>
          <w:sz w:val="24"/>
          <w:szCs w:val="24"/>
        </w:rPr>
        <w:t>Implements Under the Japan Non-Project Grant Aid</w:t>
      </w:r>
    </w:p>
    <w:p w14:paraId="26995C4F" w14:textId="64771C29" w:rsidR="00D75D37" w:rsidRPr="00312687" w:rsidRDefault="00D75D37" w:rsidP="003D5090">
      <w:pPr>
        <w:autoSpaceDE w:val="0"/>
        <w:autoSpaceDN w:val="0"/>
        <w:adjustRightInd w:val="0"/>
        <w:spacing w:after="0" w:line="240" w:lineRule="auto"/>
        <w:jc w:val="both"/>
        <w:rPr>
          <w:rFonts w:ascii="Arial Narrow" w:hAnsi="Arial Narrow" w:cs="Tahoma"/>
          <w:b/>
          <w:bCs/>
          <w:sz w:val="24"/>
          <w:szCs w:val="24"/>
        </w:rPr>
      </w:pPr>
    </w:p>
    <w:p w14:paraId="48804C73" w14:textId="7D01C5C5" w:rsidR="00D75D37" w:rsidRPr="00312687" w:rsidRDefault="00D75D37" w:rsidP="003D5090">
      <w:pPr>
        <w:autoSpaceDE w:val="0"/>
        <w:autoSpaceDN w:val="0"/>
        <w:adjustRightInd w:val="0"/>
        <w:spacing w:after="0" w:line="240" w:lineRule="auto"/>
        <w:jc w:val="both"/>
        <w:rPr>
          <w:rFonts w:ascii="Arial Narrow" w:hAnsi="Arial Narrow" w:cs="Tahoma"/>
          <w:b/>
          <w:bCs/>
          <w:sz w:val="24"/>
          <w:szCs w:val="24"/>
        </w:rPr>
      </w:pPr>
    </w:p>
    <w:p w14:paraId="20F77D69" w14:textId="5160363C" w:rsidR="00D75D37" w:rsidRPr="00312687" w:rsidRDefault="00D75D37" w:rsidP="00F320EB">
      <w:pPr>
        <w:pStyle w:val="ListParagraph"/>
        <w:numPr>
          <w:ilvl w:val="0"/>
          <w:numId w:val="14"/>
        </w:numPr>
        <w:autoSpaceDE w:val="0"/>
        <w:autoSpaceDN w:val="0"/>
        <w:adjustRightInd w:val="0"/>
        <w:spacing w:after="0" w:line="240" w:lineRule="auto"/>
        <w:jc w:val="both"/>
        <w:rPr>
          <w:rFonts w:ascii="Arial Narrow" w:hAnsi="Arial Narrow" w:cs="Tahoma"/>
          <w:b/>
          <w:bCs/>
          <w:sz w:val="24"/>
          <w:szCs w:val="24"/>
        </w:rPr>
      </w:pPr>
      <w:r w:rsidRPr="00312687">
        <w:rPr>
          <w:rFonts w:ascii="Arial Narrow" w:hAnsi="Arial Narrow" w:cs="Tahoma"/>
          <w:b/>
          <w:bCs/>
          <w:sz w:val="24"/>
          <w:szCs w:val="24"/>
        </w:rPr>
        <w:t>GENERAL INFORMATION</w:t>
      </w:r>
    </w:p>
    <w:p w14:paraId="0E94EF00" w14:textId="0B1817D4" w:rsidR="00D75D37" w:rsidRPr="00312687" w:rsidRDefault="00D75D37" w:rsidP="003D5090">
      <w:pPr>
        <w:autoSpaceDE w:val="0"/>
        <w:autoSpaceDN w:val="0"/>
        <w:adjustRightInd w:val="0"/>
        <w:spacing w:after="0" w:line="240" w:lineRule="auto"/>
        <w:jc w:val="both"/>
        <w:rPr>
          <w:rFonts w:ascii="Arial Narrow" w:hAnsi="Arial Narrow" w:cs="Tahoma"/>
          <w:b/>
          <w:bCs/>
          <w:sz w:val="24"/>
          <w:szCs w:val="24"/>
        </w:rPr>
      </w:pPr>
    </w:p>
    <w:p w14:paraId="0D45A6D1" w14:textId="77777777" w:rsidR="00F320EB" w:rsidRPr="00312687" w:rsidRDefault="00F24A8A" w:rsidP="00F835AF">
      <w:pPr>
        <w:pStyle w:val="ListParagraph"/>
        <w:numPr>
          <w:ilvl w:val="0"/>
          <w:numId w:val="13"/>
        </w:numPr>
        <w:autoSpaceDE w:val="0"/>
        <w:autoSpaceDN w:val="0"/>
        <w:adjustRightInd w:val="0"/>
        <w:spacing w:after="0" w:line="240" w:lineRule="auto"/>
        <w:jc w:val="both"/>
        <w:rPr>
          <w:rFonts w:ascii="Arial Narrow" w:hAnsi="Arial Narrow" w:cs="Tahoma"/>
          <w:sz w:val="24"/>
          <w:szCs w:val="24"/>
        </w:rPr>
      </w:pPr>
      <w:r w:rsidRPr="00312687">
        <w:rPr>
          <w:rFonts w:ascii="Arial Narrow" w:hAnsi="Arial Narrow" w:cs="Tahoma"/>
          <w:b/>
          <w:bCs/>
          <w:sz w:val="24"/>
          <w:szCs w:val="24"/>
        </w:rPr>
        <w:t>Background</w:t>
      </w:r>
    </w:p>
    <w:p w14:paraId="32047FE3" w14:textId="77777777" w:rsidR="00F320EB" w:rsidRPr="00312687" w:rsidRDefault="00F320EB" w:rsidP="00F320EB">
      <w:pPr>
        <w:pStyle w:val="ListParagraph"/>
        <w:autoSpaceDE w:val="0"/>
        <w:autoSpaceDN w:val="0"/>
        <w:adjustRightInd w:val="0"/>
        <w:spacing w:after="0" w:line="240" w:lineRule="auto"/>
        <w:ind w:left="1080"/>
        <w:jc w:val="both"/>
        <w:rPr>
          <w:rFonts w:ascii="Arial Narrow" w:hAnsi="Arial Narrow" w:cs="Tahoma"/>
          <w:b/>
          <w:bCs/>
          <w:sz w:val="24"/>
          <w:szCs w:val="24"/>
        </w:rPr>
      </w:pPr>
    </w:p>
    <w:p w14:paraId="04AC6001" w14:textId="278173DF" w:rsidR="00F24A8A" w:rsidRPr="00553563" w:rsidRDefault="00F320EB" w:rsidP="00F320EB">
      <w:pPr>
        <w:pStyle w:val="ListParagraph"/>
        <w:autoSpaceDE w:val="0"/>
        <w:autoSpaceDN w:val="0"/>
        <w:adjustRightInd w:val="0"/>
        <w:spacing w:after="0" w:line="240" w:lineRule="auto"/>
        <w:ind w:left="1080"/>
        <w:jc w:val="both"/>
        <w:rPr>
          <w:rFonts w:ascii="Arial Narrow" w:hAnsi="Arial Narrow" w:cs="Tahoma"/>
          <w:color w:val="000000" w:themeColor="text1"/>
          <w:sz w:val="24"/>
          <w:szCs w:val="24"/>
        </w:rPr>
      </w:pPr>
      <w:r w:rsidRPr="00553563">
        <w:rPr>
          <w:rFonts w:ascii="Arial Narrow" w:hAnsi="Arial Narrow" w:cs="Tahoma"/>
          <w:color w:val="000000" w:themeColor="text1"/>
          <w:sz w:val="24"/>
          <w:szCs w:val="24"/>
        </w:rPr>
        <w:t>Provide a b</w:t>
      </w:r>
      <w:r w:rsidR="00D75D37" w:rsidRPr="00553563">
        <w:rPr>
          <w:rFonts w:ascii="Arial Narrow" w:hAnsi="Arial Narrow" w:cs="Tahoma"/>
          <w:color w:val="000000" w:themeColor="text1"/>
          <w:sz w:val="24"/>
          <w:szCs w:val="24"/>
        </w:rPr>
        <w:t xml:space="preserve">rief description of the </w:t>
      </w:r>
      <w:r w:rsidR="00F835AF" w:rsidRPr="00553563">
        <w:rPr>
          <w:rFonts w:ascii="Arial Narrow" w:hAnsi="Arial Narrow" w:cs="Tahoma"/>
          <w:color w:val="000000" w:themeColor="text1"/>
          <w:sz w:val="24"/>
          <w:szCs w:val="24"/>
        </w:rPr>
        <w:t>association / cooperative / foundation</w:t>
      </w:r>
      <w:r w:rsidR="00AD4F28" w:rsidRPr="00553563">
        <w:rPr>
          <w:rFonts w:ascii="Arial Narrow" w:hAnsi="Arial Narrow" w:cs="Tahoma"/>
          <w:color w:val="000000" w:themeColor="text1"/>
          <w:sz w:val="24"/>
          <w:szCs w:val="24"/>
        </w:rPr>
        <w:t xml:space="preserve">, </w:t>
      </w:r>
      <w:r w:rsidR="00D75D37" w:rsidRPr="00553563">
        <w:rPr>
          <w:rFonts w:ascii="Arial Narrow" w:hAnsi="Arial Narrow" w:cs="Tahoma"/>
          <w:color w:val="000000" w:themeColor="text1"/>
          <w:sz w:val="24"/>
          <w:szCs w:val="24"/>
        </w:rPr>
        <w:t>its members</w:t>
      </w:r>
      <w:r w:rsidR="006E4C46" w:rsidRPr="00553563">
        <w:rPr>
          <w:rFonts w:ascii="Arial Narrow" w:hAnsi="Arial Narrow" w:cs="Tahoma"/>
          <w:color w:val="000000" w:themeColor="text1"/>
          <w:sz w:val="24"/>
          <w:szCs w:val="24"/>
        </w:rPr>
        <w:t>hip</w:t>
      </w:r>
      <w:r w:rsidR="00F24A8A" w:rsidRPr="00553563">
        <w:rPr>
          <w:rFonts w:ascii="Arial Narrow" w:hAnsi="Arial Narrow" w:cs="Tahoma"/>
          <w:color w:val="000000" w:themeColor="text1"/>
          <w:sz w:val="24"/>
          <w:szCs w:val="24"/>
        </w:rPr>
        <w:t xml:space="preserve">, </w:t>
      </w:r>
      <w:r w:rsidR="00AD4F28" w:rsidRPr="00553563">
        <w:rPr>
          <w:rFonts w:ascii="Arial Narrow" w:hAnsi="Arial Narrow" w:cs="Tahoma"/>
          <w:color w:val="000000" w:themeColor="text1"/>
          <w:sz w:val="24"/>
          <w:szCs w:val="24"/>
        </w:rPr>
        <w:t xml:space="preserve">potential clientele, </w:t>
      </w:r>
      <w:r w:rsidR="00CF5816" w:rsidRPr="00553563">
        <w:rPr>
          <w:rFonts w:ascii="Arial Narrow" w:hAnsi="Arial Narrow" w:cs="Tahoma"/>
          <w:color w:val="000000" w:themeColor="text1"/>
          <w:sz w:val="24"/>
          <w:szCs w:val="24"/>
        </w:rPr>
        <w:t xml:space="preserve">status of farm mechanization, </w:t>
      </w:r>
      <w:r w:rsidR="00F24A8A" w:rsidRPr="00553563">
        <w:rPr>
          <w:rFonts w:ascii="Arial Narrow" w:hAnsi="Arial Narrow" w:cs="Tahoma"/>
          <w:color w:val="000000" w:themeColor="text1"/>
          <w:sz w:val="24"/>
          <w:szCs w:val="24"/>
        </w:rPr>
        <w:t>problems encountered related to farm machinery, crop productivity status</w:t>
      </w:r>
      <w:r w:rsidR="00CF5816" w:rsidRPr="00553563">
        <w:rPr>
          <w:rFonts w:ascii="Arial Narrow" w:hAnsi="Arial Narrow" w:cs="Tahoma"/>
          <w:color w:val="000000" w:themeColor="text1"/>
          <w:sz w:val="24"/>
          <w:szCs w:val="24"/>
        </w:rPr>
        <w:t xml:space="preserve"> of the group.</w:t>
      </w:r>
    </w:p>
    <w:p w14:paraId="679AE2D6" w14:textId="77777777" w:rsidR="00F320EB" w:rsidRPr="00553563" w:rsidRDefault="00F320EB" w:rsidP="00F320EB">
      <w:pPr>
        <w:pStyle w:val="ListParagraph"/>
        <w:autoSpaceDE w:val="0"/>
        <w:autoSpaceDN w:val="0"/>
        <w:adjustRightInd w:val="0"/>
        <w:spacing w:after="0" w:line="240" w:lineRule="auto"/>
        <w:ind w:left="1080"/>
        <w:jc w:val="both"/>
        <w:rPr>
          <w:rFonts w:ascii="Arial Narrow" w:hAnsi="Arial Narrow" w:cs="Tahoma"/>
          <w:color w:val="000000" w:themeColor="text1"/>
          <w:sz w:val="24"/>
          <w:szCs w:val="24"/>
        </w:rPr>
      </w:pPr>
    </w:p>
    <w:p w14:paraId="3C508401" w14:textId="77777777" w:rsidR="00F320EB" w:rsidRPr="00553563" w:rsidRDefault="00F24A8A" w:rsidP="00F835AF">
      <w:pPr>
        <w:pStyle w:val="ListParagraph"/>
        <w:numPr>
          <w:ilvl w:val="0"/>
          <w:numId w:val="13"/>
        </w:numPr>
        <w:autoSpaceDE w:val="0"/>
        <w:autoSpaceDN w:val="0"/>
        <w:adjustRightInd w:val="0"/>
        <w:spacing w:after="0" w:line="240" w:lineRule="auto"/>
        <w:jc w:val="both"/>
        <w:rPr>
          <w:rFonts w:ascii="Arial Narrow" w:hAnsi="Arial Narrow" w:cs="Tahoma"/>
          <w:color w:val="000000" w:themeColor="text1"/>
          <w:sz w:val="24"/>
          <w:szCs w:val="24"/>
        </w:rPr>
      </w:pPr>
      <w:r w:rsidRPr="00553563">
        <w:rPr>
          <w:rFonts w:ascii="Arial Narrow" w:hAnsi="Arial Narrow" w:cs="Tahoma"/>
          <w:b/>
          <w:bCs/>
          <w:color w:val="000000" w:themeColor="text1"/>
          <w:sz w:val="24"/>
          <w:szCs w:val="24"/>
        </w:rPr>
        <w:t>Goals and objective</w:t>
      </w:r>
    </w:p>
    <w:p w14:paraId="25A73E7F" w14:textId="77777777" w:rsidR="00F320EB" w:rsidRPr="00553563" w:rsidRDefault="00F320EB" w:rsidP="00F320EB">
      <w:pPr>
        <w:pStyle w:val="ListParagraph"/>
        <w:autoSpaceDE w:val="0"/>
        <w:autoSpaceDN w:val="0"/>
        <w:adjustRightInd w:val="0"/>
        <w:spacing w:after="0" w:line="240" w:lineRule="auto"/>
        <w:ind w:left="1080"/>
        <w:jc w:val="both"/>
        <w:rPr>
          <w:rFonts w:ascii="Arial Narrow" w:hAnsi="Arial Narrow" w:cs="Tahoma"/>
          <w:color w:val="000000" w:themeColor="text1"/>
          <w:sz w:val="24"/>
          <w:szCs w:val="24"/>
        </w:rPr>
      </w:pPr>
    </w:p>
    <w:p w14:paraId="4CFC102F" w14:textId="20B290B3" w:rsidR="00F24A8A" w:rsidRPr="00553563" w:rsidRDefault="00A01549" w:rsidP="00A01549">
      <w:pPr>
        <w:pStyle w:val="ListParagraph"/>
        <w:numPr>
          <w:ilvl w:val="0"/>
          <w:numId w:val="17"/>
        </w:numPr>
        <w:autoSpaceDE w:val="0"/>
        <w:autoSpaceDN w:val="0"/>
        <w:adjustRightInd w:val="0"/>
        <w:spacing w:after="0" w:line="240" w:lineRule="auto"/>
        <w:jc w:val="both"/>
        <w:rPr>
          <w:rFonts w:ascii="Arial Narrow" w:hAnsi="Arial Narrow" w:cs="Tahoma"/>
          <w:color w:val="000000" w:themeColor="text1"/>
          <w:sz w:val="24"/>
          <w:szCs w:val="24"/>
        </w:rPr>
      </w:pPr>
      <w:r w:rsidRPr="00553563">
        <w:rPr>
          <w:rFonts w:ascii="Arial Narrow" w:hAnsi="Arial Narrow" w:cs="Tahoma"/>
          <w:color w:val="000000" w:themeColor="text1"/>
          <w:sz w:val="24"/>
          <w:szCs w:val="24"/>
        </w:rPr>
        <w:t xml:space="preserve">To sustain the economic well-being and social development of the small sugarcane farmers and members of the association / cooperative / foundation </w:t>
      </w:r>
      <w:r w:rsidR="00C50BB5" w:rsidRPr="00553563">
        <w:rPr>
          <w:rFonts w:ascii="Arial Narrow" w:hAnsi="Arial Narrow" w:cs="Tahoma"/>
          <w:color w:val="000000" w:themeColor="text1"/>
          <w:sz w:val="24"/>
          <w:szCs w:val="24"/>
        </w:rPr>
        <w:t xml:space="preserve">in the mill district </w:t>
      </w:r>
      <w:r w:rsidRPr="00553563">
        <w:rPr>
          <w:rFonts w:ascii="Arial Narrow" w:hAnsi="Arial Narrow" w:cs="Tahoma"/>
          <w:color w:val="000000" w:themeColor="text1"/>
          <w:sz w:val="24"/>
          <w:szCs w:val="24"/>
        </w:rPr>
        <w:t>through farm mechanization.</w:t>
      </w:r>
    </w:p>
    <w:p w14:paraId="752DB267" w14:textId="77777777" w:rsidR="00F320EB" w:rsidRPr="00553563" w:rsidRDefault="00F320EB" w:rsidP="00F320EB">
      <w:pPr>
        <w:pStyle w:val="ListParagraph"/>
        <w:autoSpaceDE w:val="0"/>
        <w:autoSpaceDN w:val="0"/>
        <w:adjustRightInd w:val="0"/>
        <w:spacing w:after="0" w:line="240" w:lineRule="auto"/>
        <w:ind w:left="1080"/>
        <w:jc w:val="both"/>
        <w:rPr>
          <w:rFonts w:ascii="Arial Narrow" w:hAnsi="Arial Narrow" w:cs="Tahoma"/>
          <w:color w:val="000000" w:themeColor="text1"/>
          <w:sz w:val="24"/>
          <w:szCs w:val="24"/>
        </w:rPr>
      </w:pPr>
    </w:p>
    <w:p w14:paraId="62D7B886" w14:textId="77777777" w:rsidR="00F320EB" w:rsidRPr="00553563" w:rsidRDefault="00F24A8A" w:rsidP="00F835AF">
      <w:pPr>
        <w:pStyle w:val="ListParagraph"/>
        <w:numPr>
          <w:ilvl w:val="0"/>
          <w:numId w:val="13"/>
        </w:numPr>
        <w:autoSpaceDE w:val="0"/>
        <w:autoSpaceDN w:val="0"/>
        <w:adjustRightInd w:val="0"/>
        <w:spacing w:after="0" w:line="240" w:lineRule="auto"/>
        <w:jc w:val="both"/>
        <w:rPr>
          <w:rFonts w:ascii="Arial Narrow" w:hAnsi="Arial Narrow" w:cs="Tahoma"/>
          <w:color w:val="000000" w:themeColor="text1"/>
          <w:sz w:val="24"/>
          <w:szCs w:val="24"/>
        </w:rPr>
      </w:pPr>
      <w:r w:rsidRPr="00553563">
        <w:rPr>
          <w:rFonts w:ascii="Arial Narrow" w:hAnsi="Arial Narrow" w:cs="Tahoma"/>
          <w:b/>
          <w:bCs/>
          <w:color w:val="000000" w:themeColor="text1"/>
          <w:sz w:val="24"/>
          <w:szCs w:val="24"/>
        </w:rPr>
        <w:t>Vision</w:t>
      </w:r>
    </w:p>
    <w:p w14:paraId="03ECBC97" w14:textId="77777777" w:rsidR="00F320EB" w:rsidRPr="00553563" w:rsidRDefault="00F320EB" w:rsidP="00F320EB">
      <w:pPr>
        <w:pStyle w:val="ListParagraph"/>
        <w:autoSpaceDE w:val="0"/>
        <w:autoSpaceDN w:val="0"/>
        <w:adjustRightInd w:val="0"/>
        <w:spacing w:after="0" w:line="240" w:lineRule="auto"/>
        <w:ind w:left="1080"/>
        <w:jc w:val="both"/>
        <w:rPr>
          <w:rFonts w:ascii="Arial Narrow" w:hAnsi="Arial Narrow" w:cs="Tahoma"/>
          <w:b/>
          <w:bCs/>
          <w:color w:val="000000" w:themeColor="text1"/>
          <w:sz w:val="24"/>
          <w:szCs w:val="24"/>
        </w:rPr>
      </w:pPr>
    </w:p>
    <w:p w14:paraId="6590BB96" w14:textId="4C7CBBD0" w:rsidR="00D75D37" w:rsidRPr="00553563" w:rsidRDefault="00503CB2" w:rsidP="00503CB2">
      <w:pPr>
        <w:pStyle w:val="ListParagraph"/>
        <w:numPr>
          <w:ilvl w:val="0"/>
          <w:numId w:val="16"/>
        </w:numPr>
        <w:autoSpaceDE w:val="0"/>
        <w:autoSpaceDN w:val="0"/>
        <w:adjustRightInd w:val="0"/>
        <w:spacing w:after="0" w:line="240" w:lineRule="auto"/>
        <w:jc w:val="both"/>
        <w:rPr>
          <w:rFonts w:ascii="Arial Narrow" w:hAnsi="Arial Narrow" w:cs="Tahoma"/>
          <w:color w:val="000000" w:themeColor="text1"/>
          <w:sz w:val="24"/>
          <w:szCs w:val="24"/>
        </w:rPr>
      </w:pPr>
      <w:r w:rsidRPr="00553563">
        <w:rPr>
          <w:rFonts w:ascii="Arial Narrow" w:hAnsi="Arial Narrow" w:cs="Tahoma"/>
          <w:color w:val="000000" w:themeColor="text1"/>
          <w:sz w:val="24"/>
          <w:szCs w:val="24"/>
        </w:rPr>
        <w:t xml:space="preserve">Example - </w:t>
      </w:r>
      <w:r w:rsidR="00A01549" w:rsidRPr="00553563">
        <w:rPr>
          <w:rFonts w:ascii="Arial Narrow" w:hAnsi="Arial Narrow" w:cs="Tahoma"/>
          <w:color w:val="000000" w:themeColor="text1"/>
          <w:sz w:val="24"/>
          <w:szCs w:val="24"/>
        </w:rPr>
        <w:t>A</w:t>
      </w:r>
      <w:r w:rsidR="00D75D37" w:rsidRPr="00553563">
        <w:rPr>
          <w:rFonts w:ascii="Arial Narrow" w:hAnsi="Arial Narrow" w:cs="Tahoma"/>
          <w:color w:val="000000" w:themeColor="text1"/>
          <w:sz w:val="24"/>
          <w:szCs w:val="24"/>
        </w:rPr>
        <w:t xml:space="preserve"> </w:t>
      </w:r>
      <w:r w:rsidR="00F24A8A" w:rsidRPr="00553563">
        <w:rPr>
          <w:rFonts w:ascii="Arial Narrow" w:hAnsi="Arial Narrow" w:cs="Tahoma"/>
          <w:color w:val="000000" w:themeColor="text1"/>
          <w:sz w:val="24"/>
          <w:szCs w:val="24"/>
        </w:rPr>
        <w:t xml:space="preserve">sustainable farm mechanization </w:t>
      </w:r>
      <w:r w:rsidR="00A01549" w:rsidRPr="00553563">
        <w:rPr>
          <w:rFonts w:ascii="Arial Narrow" w:hAnsi="Arial Narrow" w:cs="Tahoma"/>
          <w:color w:val="000000" w:themeColor="text1"/>
          <w:sz w:val="24"/>
          <w:szCs w:val="24"/>
        </w:rPr>
        <w:t>services</w:t>
      </w:r>
      <w:r w:rsidR="00F24A8A" w:rsidRPr="00553563">
        <w:rPr>
          <w:rFonts w:ascii="Arial Narrow" w:hAnsi="Arial Narrow" w:cs="Tahoma"/>
          <w:color w:val="000000" w:themeColor="text1"/>
          <w:sz w:val="24"/>
          <w:szCs w:val="24"/>
        </w:rPr>
        <w:t xml:space="preserve"> for the </w:t>
      </w:r>
      <w:r w:rsidR="00A01549" w:rsidRPr="00553563">
        <w:rPr>
          <w:rFonts w:ascii="Arial Narrow" w:hAnsi="Arial Narrow" w:cs="Tahoma"/>
          <w:color w:val="000000" w:themeColor="text1"/>
          <w:sz w:val="24"/>
          <w:szCs w:val="24"/>
        </w:rPr>
        <w:t xml:space="preserve">small sugarcane farmers and </w:t>
      </w:r>
      <w:r w:rsidRPr="00553563">
        <w:rPr>
          <w:rFonts w:ascii="Arial Narrow" w:hAnsi="Arial Narrow" w:cs="Tahoma"/>
          <w:color w:val="000000" w:themeColor="text1"/>
          <w:sz w:val="24"/>
          <w:szCs w:val="24"/>
        </w:rPr>
        <w:t xml:space="preserve">members of the </w:t>
      </w:r>
      <w:r w:rsidR="007234D0" w:rsidRPr="00553563">
        <w:rPr>
          <w:rFonts w:ascii="Arial Narrow" w:hAnsi="Arial Narrow" w:cs="Tahoma"/>
          <w:color w:val="000000" w:themeColor="text1"/>
          <w:sz w:val="24"/>
          <w:szCs w:val="24"/>
        </w:rPr>
        <w:t>association / cooperative</w:t>
      </w:r>
      <w:r w:rsidR="00157123" w:rsidRPr="00553563">
        <w:rPr>
          <w:rFonts w:ascii="Arial Narrow" w:hAnsi="Arial Narrow" w:cs="Tahoma"/>
          <w:color w:val="000000" w:themeColor="text1"/>
          <w:sz w:val="24"/>
          <w:szCs w:val="24"/>
        </w:rPr>
        <w:t xml:space="preserve"> </w:t>
      </w:r>
      <w:r w:rsidR="007234D0" w:rsidRPr="00553563">
        <w:rPr>
          <w:rFonts w:ascii="Arial Narrow" w:hAnsi="Arial Narrow" w:cs="Tahoma"/>
          <w:color w:val="000000" w:themeColor="text1"/>
          <w:sz w:val="24"/>
          <w:szCs w:val="24"/>
        </w:rPr>
        <w:t>/ foundation</w:t>
      </w:r>
      <w:r w:rsidR="00BD2694" w:rsidRPr="00553563">
        <w:rPr>
          <w:rFonts w:ascii="Arial Narrow" w:hAnsi="Arial Narrow" w:cs="Tahoma"/>
          <w:color w:val="000000" w:themeColor="text1"/>
          <w:sz w:val="24"/>
          <w:szCs w:val="24"/>
        </w:rPr>
        <w:t xml:space="preserve"> </w:t>
      </w:r>
      <w:r w:rsidR="00A01549" w:rsidRPr="00553563">
        <w:rPr>
          <w:rFonts w:ascii="Arial Narrow" w:hAnsi="Arial Narrow" w:cs="Tahoma"/>
          <w:color w:val="000000" w:themeColor="text1"/>
          <w:sz w:val="24"/>
          <w:szCs w:val="24"/>
        </w:rPr>
        <w:t xml:space="preserve">of the (name of mill district) </w:t>
      </w:r>
      <w:r w:rsidR="00BD2694" w:rsidRPr="00553563">
        <w:rPr>
          <w:rFonts w:ascii="Arial Narrow" w:hAnsi="Arial Narrow" w:cs="Tahoma"/>
          <w:color w:val="000000" w:themeColor="text1"/>
          <w:sz w:val="24"/>
          <w:szCs w:val="24"/>
        </w:rPr>
        <w:t xml:space="preserve">for the next 5 </w:t>
      </w:r>
      <w:r w:rsidR="007234D0" w:rsidRPr="00553563">
        <w:rPr>
          <w:rFonts w:ascii="Arial Narrow" w:hAnsi="Arial Narrow" w:cs="Tahoma"/>
          <w:color w:val="000000" w:themeColor="text1"/>
          <w:sz w:val="24"/>
          <w:szCs w:val="24"/>
        </w:rPr>
        <w:t>crop years</w:t>
      </w:r>
      <w:r w:rsidR="00BD2694" w:rsidRPr="00553563">
        <w:rPr>
          <w:rFonts w:ascii="Arial Narrow" w:hAnsi="Arial Narrow" w:cs="Tahoma"/>
          <w:color w:val="000000" w:themeColor="text1"/>
          <w:sz w:val="24"/>
          <w:szCs w:val="24"/>
        </w:rPr>
        <w:t>.</w:t>
      </w:r>
    </w:p>
    <w:p w14:paraId="1D3F68B8" w14:textId="24A121CE" w:rsidR="00F24A8A" w:rsidRPr="00553563" w:rsidRDefault="00F24A8A" w:rsidP="003D5090">
      <w:pPr>
        <w:autoSpaceDE w:val="0"/>
        <w:autoSpaceDN w:val="0"/>
        <w:adjustRightInd w:val="0"/>
        <w:spacing w:after="0" w:line="240" w:lineRule="auto"/>
        <w:jc w:val="both"/>
        <w:rPr>
          <w:rFonts w:ascii="Arial Narrow" w:hAnsi="Arial Narrow" w:cs="Tahoma"/>
          <w:color w:val="000000" w:themeColor="text1"/>
          <w:sz w:val="24"/>
          <w:szCs w:val="24"/>
        </w:rPr>
      </w:pPr>
    </w:p>
    <w:p w14:paraId="333BAFAB" w14:textId="27D86A67" w:rsidR="00C50BB5" w:rsidRDefault="00C50BB5" w:rsidP="00F320EB">
      <w:pPr>
        <w:pStyle w:val="ListParagraph"/>
        <w:numPr>
          <w:ilvl w:val="0"/>
          <w:numId w:val="14"/>
        </w:numPr>
        <w:jc w:val="both"/>
        <w:rPr>
          <w:rFonts w:ascii="Arial Narrow" w:hAnsi="Arial Narrow"/>
          <w:b/>
          <w:bCs/>
          <w:color w:val="000000" w:themeColor="text1"/>
          <w:sz w:val="24"/>
          <w:szCs w:val="24"/>
        </w:rPr>
      </w:pPr>
      <w:r w:rsidRPr="00553563">
        <w:rPr>
          <w:rFonts w:ascii="Arial Narrow" w:hAnsi="Arial Narrow"/>
          <w:b/>
          <w:bCs/>
          <w:color w:val="000000" w:themeColor="text1"/>
          <w:sz w:val="24"/>
          <w:szCs w:val="24"/>
        </w:rPr>
        <w:t>FARM MECHANIZATION MANAGEMENT TEAM</w:t>
      </w:r>
    </w:p>
    <w:p w14:paraId="3476BA19" w14:textId="77777777" w:rsidR="00C96422" w:rsidRPr="00553563" w:rsidRDefault="00C96422" w:rsidP="00C96422">
      <w:pPr>
        <w:pStyle w:val="ListParagraph"/>
        <w:jc w:val="both"/>
        <w:rPr>
          <w:rFonts w:ascii="Arial Narrow" w:hAnsi="Arial Narrow"/>
          <w:b/>
          <w:bCs/>
          <w:color w:val="000000" w:themeColor="text1"/>
          <w:sz w:val="24"/>
          <w:szCs w:val="24"/>
        </w:rPr>
      </w:pPr>
    </w:p>
    <w:p w14:paraId="0CCC7C5B" w14:textId="730158F8" w:rsidR="00E6657F" w:rsidRPr="00895065" w:rsidRDefault="00C50BB5" w:rsidP="00F5186F">
      <w:pPr>
        <w:pStyle w:val="ListParagraph"/>
        <w:numPr>
          <w:ilvl w:val="0"/>
          <w:numId w:val="16"/>
        </w:numPr>
        <w:jc w:val="both"/>
        <w:rPr>
          <w:rFonts w:ascii="Arial Narrow" w:hAnsi="Arial Narrow"/>
          <w:b/>
          <w:bCs/>
          <w:color w:val="000000" w:themeColor="text1"/>
          <w:sz w:val="24"/>
          <w:szCs w:val="24"/>
        </w:rPr>
      </w:pPr>
      <w:r w:rsidRPr="00895065">
        <w:rPr>
          <w:rFonts w:ascii="Arial Narrow" w:hAnsi="Arial Narrow"/>
          <w:b/>
          <w:bCs/>
          <w:color w:val="000000" w:themeColor="text1"/>
          <w:sz w:val="24"/>
          <w:szCs w:val="24"/>
        </w:rPr>
        <w:t xml:space="preserve">List down the names, expertise and responsibilities handled </w:t>
      </w:r>
      <w:r w:rsidR="00542251" w:rsidRPr="00895065">
        <w:rPr>
          <w:rFonts w:ascii="Arial Narrow" w:hAnsi="Arial Narrow"/>
          <w:b/>
          <w:bCs/>
          <w:color w:val="000000" w:themeColor="text1"/>
          <w:sz w:val="24"/>
          <w:szCs w:val="24"/>
        </w:rPr>
        <w:t xml:space="preserve">by the personnel in the team </w:t>
      </w:r>
      <w:r w:rsidRPr="00895065">
        <w:rPr>
          <w:rFonts w:ascii="Arial Narrow" w:hAnsi="Arial Narrow"/>
          <w:b/>
          <w:bCs/>
          <w:color w:val="000000" w:themeColor="text1"/>
          <w:sz w:val="24"/>
          <w:szCs w:val="24"/>
        </w:rPr>
        <w:t>with respect to the farm mechanization project of the Japan NPGA</w:t>
      </w:r>
      <w:r w:rsidR="00CE3652" w:rsidRPr="00895065">
        <w:rPr>
          <w:rFonts w:ascii="Arial Narrow" w:hAnsi="Arial Narrow"/>
          <w:b/>
          <w:bCs/>
          <w:color w:val="000000" w:themeColor="text1"/>
          <w:sz w:val="24"/>
          <w:szCs w:val="24"/>
        </w:rPr>
        <w:t xml:space="preserve"> </w:t>
      </w:r>
      <w:r w:rsidR="00CE3652" w:rsidRPr="00895065">
        <w:rPr>
          <w:rFonts w:ascii="Arial Narrow" w:hAnsi="Arial Narrow"/>
          <w:b/>
          <w:bCs/>
          <w:color w:val="00B0F0"/>
          <w:sz w:val="24"/>
          <w:szCs w:val="24"/>
        </w:rPr>
        <w:t>(Submit an organizational chart</w:t>
      </w:r>
      <w:r w:rsidR="00E74ACA" w:rsidRPr="00895065">
        <w:rPr>
          <w:rFonts w:ascii="Arial Narrow" w:hAnsi="Arial Narrow"/>
          <w:b/>
          <w:bCs/>
          <w:color w:val="00B0F0"/>
          <w:sz w:val="24"/>
          <w:szCs w:val="24"/>
        </w:rPr>
        <w:t xml:space="preserve">/ structure showing the flow of information from frontline operations to managers responsible for making </w:t>
      </w:r>
      <w:proofErr w:type="spellStart"/>
      <w:r w:rsidR="00895065">
        <w:rPr>
          <w:rFonts w:ascii="Arial Narrow" w:hAnsi="Arial Narrow"/>
          <w:b/>
          <w:bCs/>
          <w:color w:val="00B0F0"/>
          <w:sz w:val="24"/>
          <w:szCs w:val="24"/>
        </w:rPr>
        <w:t>managment</w:t>
      </w:r>
      <w:proofErr w:type="spellEnd"/>
      <w:r w:rsidR="00E74ACA" w:rsidRPr="00895065">
        <w:rPr>
          <w:rFonts w:ascii="Arial Narrow" w:hAnsi="Arial Narrow"/>
          <w:b/>
          <w:bCs/>
          <w:color w:val="00B0F0"/>
          <w:sz w:val="24"/>
          <w:szCs w:val="24"/>
        </w:rPr>
        <w:t xml:space="preserve"> decisions</w:t>
      </w:r>
      <w:r w:rsidR="00895065">
        <w:rPr>
          <w:rFonts w:ascii="Arial Narrow" w:hAnsi="Arial Narrow"/>
          <w:b/>
          <w:bCs/>
          <w:color w:val="00B0F0"/>
          <w:sz w:val="24"/>
          <w:szCs w:val="24"/>
        </w:rPr>
        <w:t>)</w:t>
      </w:r>
      <w:r w:rsidR="00E74ACA" w:rsidRPr="00895065">
        <w:rPr>
          <w:rFonts w:ascii="Arial Narrow" w:hAnsi="Arial Narrow"/>
          <w:b/>
          <w:bCs/>
          <w:color w:val="00B0F0"/>
          <w:sz w:val="24"/>
          <w:szCs w:val="24"/>
        </w:rPr>
        <w:t>.</w:t>
      </w:r>
    </w:p>
    <w:p w14:paraId="5599673D" w14:textId="1D08686F" w:rsidR="00E6657F" w:rsidRPr="00E6657F" w:rsidRDefault="00E6657F" w:rsidP="00E6657F">
      <w:pPr>
        <w:pStyle w:val="ListParagraph"/>
        <w:numPr>
          <w:ilvl w:val="0"/>
          <w:numId w:val="16"/>
        </w:numPr>
        <w:spacing w:after="240"/>
        <w:rPr>
          <w:rFonts w:ascii="Arial Narrow" w:hAnsi="Arial Narrow"/>
          <w:sz w:val="24"/>
          <w:szCs w:val="24"/>
        </w:rPr>
      </w:pPr>
      <w:r>
        <w:rPr>
          <w:rFonts w:ascii="Arial Narrow" w:eastAsia="Times New Roman" w:hAnsi="Arial Narrow" w:cs="Arial"/>
          <w:b/>
          <w:bCs/>
          <w:sz w:val="24"/>
          <w:szCs w:val="24"/>
          <w:shd w:val="clear" w:color="auto" w:fill="FFFFFF"/>
          <w:lang w:eastAsia="en-PH"/>
        </w:rPr>
        <w:t xml:space="preserve">Employ </w:t>
      </w:r>
      <w:r w:rsidRPr="00E6657F">
        <w:rPr>
          <w:rFonts w:ascii="Arial Narrow" w:eastAsia="Times New Roman" w:hAnsi="Arial Narrow" w:cs="Arial"/>
          <w:b/>
          <w:bCs/>
          <w:sz w:val="24"/>
          <w:szCs w:val="24"/>
          <w:shd w:val="clear" w:color="auto" w:fill="FFFFFF"/>
          <w:lang w:eastAsia="en-PH"/>
        </w:rPr>
        <w:t>Properly Trained Tractor Operators</w:t>
      </w:r>
      <w:r w:rsidRPr="00E6657F">
        <w:rPr>
          <w:rFonts w:ascii="Arial Narrow" w:eastAsia="Times New Roman" w:hAnsi="Arial Narrow" w:cs="Arial"/>
          <w:b/>
          <w:bCs/>
          <w:sz w:val="24"/>
          <w:szCs w:val="24"/>
          <w:u w:val="single"/>
          <w:shd w:val="clear" w:color="auto" w:fill="FFFFFF"/>
          <w:lang w:eastAsia="en-PH"/>
        </w:rPr>
        <w:br/>
      </w:r>
      <w:proofErr w:type="gramStart"/>
      <w:r w:rsidRPr="00E6657F">
        <w:rPr>
          <w:rFonts w:ascii="Arial Narrow" w:eastAsia="Times New Roman" w:hAnsi="Arial Narrow" w:cs="Arial"/>
          <w:sz w:val="24"/>
          <w:szCs w:val="24"/>
          <w:shd w:val="clear" w:color="auto" w:fill="FFFFFF"/>
          <w:lang w:eastAsia="en-PH"/>
        </w:rPr>
        <w:t>The</w:t>
      </w:r>
      <w:proofErr w:type="gramEnd"/>
      <w:r w:rsidRPr="00E6657F">
        <w:rPr>
          <w:rFonts w:ascii="Arial Narrow" w:eastAsia="Times New Roman" w:hAnsi="Arial Narrow" w:cs="Arial"/>
          <w:sz w:val="24"/>
          <w:szCs w:val="24"/>
          <w:shd w:val="clear" w:color="auto" w:fill="FFFFFF"/>
          <w:lang w:eastAsia="en-PH"/>
        </w:rPr>
        <w:t xml:space="preserve"> proponent’s authorized operator should present or </w:t>
      </w:r>
      <w:r w:rsidRPr="00E6657F">
        <w:rPr>
          <w:rFonts w:ascii="Arial Narrow" w:eastAsia="Times New Roman" w:hAnsi="Arial Narrow" w:cs="Arial"/>
          <w:b/>
          <w:bCs/>
          <w:sz w:val="24"/>
          <w:szCs w:val="24"/>
          <w:u w:val="single"/>
          <w:shd w:val="clear" w:color="auto" w:fill="FFFFFF"/>
          <w:lang w:eastAsia="en-PH"/>
        </w:rPr>
        <w:t>willing to undergo</w:t>
      </w:r>
      <w:r w:rsidRPr="00E6657F">
        <w:rPr>
          <w:rFonts w:ascii="Arial Narrow" w:eastAsia="Times New Roman" w:hAnsi="Arial Narrow" w:cs="Arial"/>
          <w:sz w:val="24"/>
          <w:szCs w:val="24"/>
          <w:shd w:val="clear" w:color="auto" w:fill="FFFFFF"/>
          <w:lang w:eastAsia="en-PH"/>
        </w:rPr>
        <w:t xml:space="preserve"> a TESDA Certification for </w:t>
      </w:r>
      <w:r w:rsidRPr="00E6657F">
        <w:rPr>
          <w:rFonts w:ascii="Arial Narrow" w:hAnsi="Arial Narrow"/>
          <w:sz w:val="24"/>
          <w:szCs w:val="24"/>
        </w:rPr>
        <w:t>AGRICULTURAL MACHINERY OPERATION NC II in order to operate agricultural large production machinery and equipment.</w:t>
      </w:r>
      <w:r w:rsidRPr="00E6657F">
        <w:rPr>
          <w:rFonts w:ascii="Arial Narrow" w:eastAsia="Times New Roman" w:hAnsi="Arial Narrow" w:cs="Arial"/>
          <w:sz w:val="24"/>
          <w:szCs w:val="24"/>
          <w:shd w:val="clear" w:color="auto" w:fill="FFFFFF"/>
          <w:lang w:eastAsia="en-PH"/>
        </w:rPr>
        <w:t xml:space="preserve"> All tractor operators should be qualified and certified by TESDA to ensure and operate the said tractor safely and minimize potentially hazardous situations that can injure or harm others by exercising poor judgment.  Continuous learning is also encouraged to update them on the appropriate repair,</w:t>
      </w:r>
      <w:r w:rsidRPr="00E6657F">
        <w:rPr>
          <w:rFonts w:ascii="Arial Narrow" w:hAnsi="Arial Narrow"/>
          <w:sz w:val="24"/>
          <w:szCs w:val="24"/>
        </w:rPr>
        <w:t xml:space="preserve"> maintenance and operational issues on farm machinery.</w:t>
      </w:r>
    </w:p>
    <w:p w14:paraId="6C7813B8" w14:textId="77777777" w:rsidR="00E6657F" w:rsidRPr="00E6657F" w:rsidRDefault="00E6657F" w:rsidP="00E6657F">
      <w:pPr>
        <w:pStyle w:val="ListParagraph"/>
        <w:spacing w:after="240"/>
        <w:ind w:left="1440"/>
        <w:rPr>
          <w:rFonts w:ascii="Arial Narrow" w:hAnsi="Arial Narrow"/>
          <w:sz w:val="24"/>
          <w:szCs w:val="24"/>
        </w:rPr>
      </w:pPr>
    </w:p>
    <w:p w14:paraId="74F2A139" w14:textId="669B2178" w:rsidR="00E6657F" w:rsidRPr="00E6657F" w:rsidRDefault="00E6657F" w:rsidP="00E6657F">
      <w:pPr>
        <w:pStyle w:val="ListParagraph"/>
        <w:numPr>
          <w:ilvl w:val="0"/>
          <w:numId w:val="16"/>
        </w:numPr>
        <w:spacing w:after="0" w:line="240" w:lineRule="auto"/>
        <w:rPr>
          <w:rFonts w:ascii="Arial Narrow" w:eastAsia="Times New Roman" w:hAnsi="Arial Narrow" w:cs="Arial"/>
          <w:b/>
          <w:bCs/>
          <w:sz w:val="24"/>
          <w:szCs w:val="24"/>
          <w:u w:val="single"/>
          <w:shd w:val="clear" w:color="auto" w:fill="FFFFFF"/>
          <w:lang w:eastAsia="en-PH"/>
        </w:rPr>
      </w:pPr>
      <w:r w:rsidRPr="00312687">
        <w:rPr>
          <w:rFonts w:ascii="Arial Narrow" w:eastAsia="Times New Roman" w:hAnsi="Arial Narrow" w:cs="Arial"/>
          <w:b/>
          <w:bCs/>
          <w:sz w:val="24"/>
          <w:szCs w:val="24"/>
          <w:u w:val="single"/>
          <w:shd w:val="clear" w:color="auto" w:fill="FFFFFF"/>
          <w:lang w:eastAsia="en-PH"/>
        </w:rPr>
        <w:t>Familiarity with Operator's Manual</w:t>
      </w:r>
      <w:r w:rsidRPr="00312687">
        <w:rPr>
          <w:rFonts w:ascii="Arial Narrow" w:eastAsia="Times New Roman" w:hAnsi="Arial Narrow" w:cs="Arial"/>
          <w:b/>
          <w:bCs/>
          <w:sz w:val="24"/>
          <w:szCs w:val="24"/>
          <w:u w:val="single"/>
          <w:shd w:val="clear" w:color="auto" w:fill="FFFFFF"/>
          <w:lang w:eastAsia="en-PH"/>
        </w:rPr>
        <w:br/>
      </w:r>
      <w:r>
        <w:rPr>
          <w:rFonts w:ascii="Arial Narrow" w:eastAsia="Times New Roman" w:hAnsi="Arial Narrow" w:cs="Arial"/>
          <w:sz w:val="24"/>
          <w:szCs w:val="24"/>
          <w:shd w:val="clear" w:color="auto" w:fill="FFFFFF"/>
          <w:lang w:eastAsia="en-PH"/>
        </w:rPr>
        <w:t>The operator must r</w:t>
      </w:r>
      <w:r w:rsidRPr="00312687">
        <w:rPr>
          <w:rFonts w:ascii="Arial Narrow" w:eastAsia="Times New Roman" w:hAnsi="Arial Narrow" w:cs="Arial"/>
          <w:sz w:val="24"/>
          <w:szCs w:val="24"/>
          <w:shd w:val="clear" w:color="auto" w:fill="FFFFFF"/>
          <w:lang w:eastAsia="en-PH"/>
        </w:rPr>
        <w:t xml:space="preserve">ead carefully and follow procedures as outlined in the operator's manual. Having familiarity with the operating features of a tractor, the farm tractor operator will gain confidence when the tractor is driven under adverse conditions. Familiarity with the location and purpose of all of the </w:t>
      </w:r>
      <w:proofErr w:type="spellStart"/>
      <w:r w:rsidRPr="00312687">
        <w:rPr>
          <w:rFonts w:ascii="Arial Narrow" w:eastAsia="Times New Roman" w:hAnsi="Arial Narrow" w:cs="Arial"/>
          <w:sz w:val="24"/>
          <w:szCs w:val="24"/>
          <w:shd w:val="clear" w:color="auto" w:fill="FFFFFF"/>
          <w:lang w:eastAsia="en-PH"/>
        </w:rPr>
        <w:t>guages</w:t>
      </w:r>
      <w:proofErr w:type="spellEnd"/>
      <w:r w:rsidRPr="00312687">
        <w:rPr>
          <w:rFonts w:ascii="Arial Narrow" w:eastAsia="Times New Roman" w:hAnsi="Arial Narrow" w:cs="Arial"/>
          <w:sz w:val="24"/>
          <w:szCs w:val="24"/>
          <w:shd w:val="clear" w:color="auto" w:fill="FFFFFF"/>
          <w:lang w:eastAsia="en-PH"/>
        </w:rPr>
        <w:t xml:space="preserve"> and controls as well as other indicators is </w:t>
      </w:r>
      <w:r w:rsidRPr="00312687">
        <w:rPr>
          <w:rFonts w:ascii="Arial Narrow" w:eastAsia="Times New Roman" w:hAnsi="Arial Narrow" w:cs="Arial"/>
          <w:sz w:val="24"/>
          <w:szCs w:val="24"/>
          <w:shd w:val="clear" w:color="auto" w:fill="FFFFFF"/>
          <w:lang w:eastAsia="en-PH"/>
        </w:rPr>
        <w:lastRenderedPageBreak/>
        <w:t>also important. With this, the operators could calm</w:t>
      </w:r>
      <w:r>
        <w:rPr>
          <w:rFonts w:ascii="Arial Narrow" w:eastAsia="Times New Roman" w:hAnsi="Arial Narrow" w:cs="Arial"/>
          <w:sz w:val="24"/>
          <w:szCs w:val="24"/>
          <w:shd w:val="clear" w:color="auto" w:fill="FFFFFF"/>
          <w:lang w:eastAsia="en-PH"/>
        </w:rPr>
        <w:t>ly</w:t>
      </w:r>
      <w:r w:rsidRPr="00312687">
        <w:rPr>
          <w:rFonts w:ascii="Arial Narrow" w:eastAsia="Times New Roman" w:hAnsi="Arial Narrow" w:cs="Arial"/>
          <w:sz w:val="24"/>
          <w:szCs w:val="24"/>
          <w:shd w:val="clear" w:color="auto" w:fill="FFFFFF"/>
          <w:lang w:eastAsia="en-PH"/>
        </w:rPr>
        <w:t xml:space="preserve"> respond more quickly in case of an emergency situation. </w:t>
      </w:r>
    </w:p>
    <w:p w14:paraId="685FECCE" w14:textId="77777777" w:rsidR="00E6657F" w:rsidRPr="00E6657F" w:rsidRDefault="00E6657F" w:rsidP="00E6657F">
      <w:pPr>
        <w:spacing w:after="0" w:line="240" w:lineRule="auto"/>
        <w:rPr>
          <w:rFonts w:ascii="Arial Narrow" w:eastAsia="Times New Roman" w:hAnsi="Arial Narrow" w:cs="Arial"/>
          <w:b/>
          <w:bCs/>
          <w:sz w:val="24"/>
          <w:szCs w:val="24"/>
          <w:u w:val="single"/>
          <w:shd w:val="clear" w:color="auto" w:fill="FFFFFF"/>
          <w:lang w:eastAsia="en-PH"/>
        </w:rPr>
      </w:pPr>
    </w:p>
    <w:p w14:paraId="1B200537" w14:textId="7F05050A" w:rsidR="00E6657F" w:rsidRPr="00E6657F" w:rsidRDefault="00E6657F" w:rsidP="00E6657F">
      <w:pPr>
        <w:pStyle w:val="ListParagraph"/>
        <w:numPr>
          <w:ilvl w:val="0"/>
          <w:numId w:val="16"/>
        </w:numPr>
        <w:spacing w:after="0" w:line="240" w:lineRule="auto"/>
        <w:rPr>
          <w:rFonts w:ascii="Arial Narrow" w:eastAsia="Times New Roman" w:hAnsi="Arial Narrow" w:cs="Times New Roman"/>
          <w:sz w:val="24"/>
          <w:szCs w:val="24"/>
          <w:lang w:eastAsia="en-PH"/>
        </w:rPr>
      </w:pPr>
      <w:r>
        <w:rPr>
          <w:rFonts w:ascii="Arial Narrow" w:eastAsia="Times New Roman" w:hAnsi="Arial Narrow" w:cs="Arial"/>
          <w:b/>
          <w:bCs/>
          <w:sz w:val="24"/>
          <w:szCs w:val="24"/>
          <w:u w:val="single"/>
          <w:shd w:val="clear" w:color="auto" w:fill="FFFFFF"/>
          <w:lang w:eastAsia="en-PH"/>
        </w:rPr>
        <w:t xml:space="preserve">Orient the Operator on the </w:t>
      </w:r>
      <w:r w:rsidRPr="00312687">
        <w:rPr>
          <w:rFonts w:ascii="Arial Narrow" w:eastAsia="Times New Roman" w:hAnsi="Arial Narrow" w:cs="Arial"/>
          <w:b/>
          <w:bCs/>
          <w:sz w:val="24"/>
          <w:szCs w:val="24"/>
          <w:u w:val="single"/>
          <w:shd w:val="clear" w:color="auto" w:fill="FFFFFF"/>
          <w:lang w:eastAsia="en-PH"/>
        </w:rPr>
        <w:t>Intended Purposes</w:t>
      </w:r>
      <w:r>
        <w:rPr>
          <w:rFonts w:ascii="Arial Narrow" w:eastAsia="Times New Roman" w:hAnsi="Arial Narrow" w:cs="Arial"/>
          <w:b/>
          <w:bCs/>
          <w:sz w:val="24"/>
          <w:szCs w:val="24"/>
          <w:u w:val="single"/>
          <w:shd w:val="clear" w:color="auto" w:fill="FFFFFF"/>
          <w:lang w:eastAsia="en-PH"/>
        </w:rPr>
        <w:t xml:space="preserve"> or Use of the Tractor and Implements</w:t>
      </w:r>
      <w:r w:rsidRPr="00312687">
        <w:rPr>
          <w:rFonts w:ascii="Arial Narrow" w:eastAsia="Times New Roman" w:hAnsi="Arial Narrow" w:cs="Arial"/>
          <w:b/>
          <w:bCs/>
          <w:sz w:val="24"/>
          <w:szCs w:val="24"/>
          <w:u w:val="single"/>
          <w:shd w:val="clear" w:color="auto" w:fill="FFFFFF"/>
          <w:lang w:eastAsia="en-PH"/>
        </w:rPr>
        <w:br/>
      </w:r>
      <w:r w:rsidRPr="00312687">
        <w:rPr>
          <w:rFonts w:ascii="Arial Narrow" w:eastAsia="Times New Roman" w:hAnsi="Arial Narrow" w:cs="Arial"/>
          <w:sz w:val="24"/>
          <w:szCs w:val="24"/>
          <w:shd w:val="clear" w:color="auto" w:fill="FFFFFF"/>
          <w:lang w:eastAsia="en-PH"/>
        </w:rPr>
        <w:t xml:space="preserve">The agricultural farm tractor has many uses around the farm, however, inappropriate use can result to rapid machine wear out and even tragic accident. </w:t>
      </w:r>
    </w:p>
    <w:p w14:paraId="47043F00" w14:textId="77777777" w:rsidR="00E6657F" w:rsidRPr="00E6657F" w:rsidRDefault="00E6657F" w:rsidP="00E6657F">
      <w:pPr>
        <w:spacing w:after="0" w:line="240" w:lineRule="auto"/>
        <w:rPr>
          <w:rFonts w:ascii="Arial Narrow" w:eastAsia="Times New Roman" w:hAnsi="Arial Narrow" w:cs="Times New Roman"/>
          <w:sz w:val="24"/>
          <w:szCs w:val="24"/>
          <w:lang w:eastAsia="en-PH"/>
        </w:rPr>
      </w:pPr>
    </w:p>
    <w:p w14:paraId="3674CC0C" w14:textId="3D7BEE0C" w:rsidR="00E6657F" w:rsidRPr="00312687" w:rsidRDefault="00E6657F" w:rsidP="00E6657F">
      <w:pPr>
        <w:pStyle w:val="ListParagraph"/>
        <w:numPr>
          <w:ilvl w:val="0"/>
          <w:numId w:val="16"/>
        </w:numPr>
        <w:spacing w:after="0" w:line="240" w:lineRule="auto"/>
        <w:rPr>
          <w:rFonts w:ascii="Arial Narrow" w:eastAsia="Times New Roman" w:hAnsi="Arial Narrow" w:cs="Arial"/>
          <w:b/>
          <w:bCs/>
          <w:sz w:val="24"/>
          <w:szCs w:val="24"/>
          <w:u w:val="single"/>
          <w:shd w:val="clear" w:color="auto" w:fill="FFFFFF"/>
          <w:lang w:eastAsia="en-PH"/>
        </w:rPr>
      </w:pPr>
      <w:r>
        <w:rPr>
          <w:rFonts w:ascii="Arial Narrow" w:eastAsia="Times New Roman" w:hAnsi="Arial Narrow" w:cs="Arial"/>
          <w:b/>
          <w:bCs/>
          <w:sz w:val="24"/>
          <w:szCs w:val="24"/>
          <w:u w:val="single"/>
          <w:shd w:val="clear" w:color="auto" w:fill="FFFFFF"/>
          <w:lang w:eastAsia="en-PH"/>
        </w:rPr>
        <w:t>The Operator Should Check</w:t>
      </w:r>
      <w:r w:rsidRPr="00312687">
        <w:rPr>
          <w:rFonts w:ascii="Arial Narrow" w:eastAsia="Times New Roman" w:hAnsi="Arial Narrow" w:cs="Arial"/>
          <w:b/>
          <w:bCs/>
          <w:sz w:val="24"/>
          <w:szCs w:val="24"/>
          <w:u w:val="single"/>
          <w:shd w:val="clear" w:color="auto" w:fill="FFFFFF"/>
          <w:lang w:eastAsia="en-PH"/>
        </w:rPr>
        <w:t xml:space="preserve"> Tractor Before Operating</w:t>
      </w:r>
    </w:p>
    <w:p w14:paraId="39C4C39F" w14:textId="77777777" w:rsidR="00E6657F" w:rsidRPr="00312687" w:rsidRDefault="00E6657F" w:rsidP="00FC40F2">
      <w:pPr>
        <w:pStyle w:val="ListParagraph"/>
        <w:numPr>
          <w:ilvl w:val="1"/>
          <w:numId w:val="16"/>
        </w:numPr>
        <w:spacing w:after="0" w:line="240" w:lineRule="auto"/>
        <w:rPr>
          <w:rFonts w:ascii="Arial Narrow" w:eastAsia="Times New Roman" w:hAnsi="Arial Narrow" w:cs="Times New Roman"/>
          <w:sz w:val="24"/>
          <w:szCs w:val="24"/>
          <w:lang w:eastAsia="en-PH"/>
        </w:rPr>
      </w:pPr>
      <w:r w:rsidRPr="00312687">
        <w:rPr>
          <w:rFonts w:ascii="Arial Narrow" w:eastAsia="Times New Roman" w:hAnsi="Arial Narrow" w:cs="Arial"/>
          <w:sz w:val="24"/>
          <w:szCs w:val="24"/>
          <w:shd w:val="clear" w:color="auto" w:fill="FFFFFF"/>
          <w:lang w:eastAsia="en-PH"/>
        </w:rPr>
        <w:t>A pre-operational check of the tractor will assure you that it is in safe operating condition. Check the tires for proper inflation and defects, windows for visibility, seat position, seat belts, brakes for adjustment, steering response, rear view mirrors, slow-moving vehicle emblem, reflectors, and running lights for day or night time operation.</w:t>
      </w:r>
    </w:p>
    <w:p w14:paraId="4C918DBE" w14:textId="77777777" w:rsidR="00E6657F" w:rsidRPr="00312687" w:rsidRDefault="00E6657F" w:rsidP="00FC40F2">
      <w:pPr>
        <w:pStyle w:val="ListParagraph"/>
        <w:numPr>
          <w:ilvl w:val="1"/>
          <w:numId w:val="16"/>
        </w:numPr>
        <w:shd w:val="clear" w:color="auto" w:fill="FFFFFF"/>
        <w:spacing w:after="150" w:line="240" w:lineRule="auto"/>
        <w:jc w:val="both"/>
        <w:rPr>
          <w:rFonts w:ascii="Arial Narrow" w:eastAsia="Times New Roman" w:hAnsi="Arial Narrow" w:cs="Arial"/>
          <w:sz w:val="24"/>
          <w:szCs w:val="24"/>
          <w:lang w:eastAsia="en-PH"/>
        </w:rPr>
      </w:pPr>
      <w:r w:rsidRPr="00312687">
        <w:rPr>
          <w:rFonts w:ascii="Arial Narrow" w:eastAsia="Times New Roman" w:hAnsi="Arial Narrow" w:cs="Arial"/>
          <w:b/>
          <w:bCs/>
          <w:sz w:val="24"/>
          <w:szCs w:val="24"/>
          <w:lang w:eastAsia="en-PH"/>
        </w:rPr>
        <w:t>Safety Check:</w:t>
      </w:r>
      <w:r w:rsidRPr="00312687">
        <w:rPr>
          <w:rFonts w:ascii="Arial Narrow" w:eastAsia="Times New Roman" w:hAnsi="Arial Narrow" w:cs="Arial"/>
          <w:sz w:val="24"/>
          <w:szCs w:val="24"/>
          <w:lang w:eastAsia="en-PH"/>
        </w:rPr>
        <w:t> Walk around the tractor and any attached implement checking the area for obstacles that may be under or near the tractor. This includes stones, boards, children's toys etc. Make sure there are no bystanders; remember this is a work area. Check that the wheels are free, not frozen or stuck in the ground. If the rear wheels are frozen to the ground, then the tractor may flip backwards around the axle when power is applied. Check for any loose parts or objects on the tractor such as tools on the platforms or around brakes and other controls.</w:t>
      </w:r>
    </w:p>
    <w:p w14:paraId="06F789D8" w14:textId="77777777" w:rsidR="00E6657F" w:rsidRPr="00312687" w:rsidRDefault="00E6657F" w:rsidP="00FC40F2">
      <w:pPr>
        <w:pStyle w:val="ListParagraph"/>
        <w:numPr>
          <w:ilvl w:val="1"/>
          <w:numId w:val="16"/>
        </w:numPr>
        <w:shd w:val="clear" w:color="auto" w:fill="FFFFFF"/>
        <w:spacing w:after="150" w:line="240" w:lineRule="auto"/>
        <w:jc w:val="both"/>
        <w:rPr>
          <w:rFonts w:ascii="Arial Narrow" w:eastAsia="Times New Roman" w:hAnsi="Arial Narrow" w:cs="Arial"/>
          <w:sz w:val="24"/>
          <w:szCs w:val="24"/>
          <w:lang w:eastAsia="en-PH"/>
        </w:rPr>
      </w:pPr>
      <w:r w:rsidRPr="00312687">
        <w:rPr>
          <w:rFonts w:ascii="Arial Narrow" w:eastAsia="Times New Roman" w:hAnsi="Arial Narrow" w:cs="Arial"/>
          <w:b/>
          <w:bCs/>
          <w:sz w:val="24"/>
          <w:szCs w:val="24"/>
          <w:lang w:eastAsia="en-PH"/>
        </w:rPr>
        <w:t>Check the oil:</w:t>
      </w:r>
      <w:r w:rsidRPr="00312687">
        <w:rPr>
          <w:rFonts w:ascii="Arial Narrow" w:eastAsia="Times New Roman" w:hAnsi="Arial Narrow" w:cs="Arial"/>
          <w:sz w:val="24"/>
          <w:szCs w:val="24"/>
          <w:lang w:eastAsia="en-PH"/>
        </w:rPr>
        <w:t> Remove the dipstick, wipe it clean and check the oil level. If oil is required, remember to wipe off the filler cap before you remove it to avoid dirt falling into the engine. Use a </w:t>
      </w:r>
      <w:r w:rsidRPr="00312687">
        <w:rPr>
          <w:rFonts w:ascii="Arial Narrow" w:eastAsia="Times New Roman" w:hAnsi="Arial Narrow" w:cs="Arial"/>
          <w:b/>
          <w:bCs/>
          <w:sz w:val="24"/>
          <w:szCs w:val="24"/>
          <w:lang w:eastAsia="en-PH"/>
        </w:rPr>
        <w:t>clean funnel</w:t>
      </w:r>
      <w:r w:rsidRPr="00312687">
        <w:rPr>
          <w:rFonts w:ascii="Arial Narrow" w:eastAsia="Times New Roman" w:hAnsi="Arial Narrow" w:cs="Arial"/>
          <w:sz w:val="24"/>
          <w:szCs w:val="24"/>
          <w:lang w:eastAsia="en-PH"/>
        </w:rPr>
        <w:t> and clean the top of the oil can to prevent rust or other foreign objects going in with the oil.</w:t>
      </w:r>
    </w:p>
    <w:p w14:paraId="616FD272" w14:textId="77777777" w:rsidR="00E6657F" w:rsidRPr="00312687" w:rsidRDefault="00E6657F" w:rsidP="00FC40F2">
      <w:pPr>
        <w:pStyle w:val="ListParagraph"/>
        <w:numPr>
          <w:ilvl w:val="1"/>
          <w:numId w:val="16"/>
        </w:numPr>
        <w:shd w:val="clear" w:color="auto" w:fill="FFFFFF"/>
        <w:spacing w:after="150" w:line="240" w:lineRule="auto"/>
        <w:jc w:val="both"/>
        <w:rPr>
          <w:rFonts w:ascii="Arial Narrow" w:eastAsia="Times New Roman" w:hAnsi="Arial Narrow" w:cs="Arial"/>
          <w:sz w:val="24"/>
          <w:szCs w:val="24"/>
          <w:lang w:eastAsia="en-PH"/>
        </w:rPr>
      </w:pPr>
      <w:r w:rsidRPr="00312687">
        <w:rPr>
          <w:rFonts w:ascii="Arial Narrow" w:eastAsia="Times New Roman" w:hAnsi="Arial Narrow" w:cs="Arial"/>
          <w:b/>
          <w:bCs/>
          <w:sz w:val="24"/>
          <w:szCs w:val="24"/>
          <w:lang w:eastAsia="en-PH"/>
        </w:rPr>
        <w:t>Check the radiator:</w:t>
      </w:r>
      <w:r w:rsidRPr="00312687">
        <w:rPr>
          <w:rFonts w:ascii="Arial Narrow" w:eastAsia="Times New Roman" w:hAnsi="Arial Narrow" w:cs="Arial"/>
          <w:sz w:val="24"/>
          <w:szCs w:val="24"/>
          <w:lang w:eastAsia="en-PH"/>
        </w:rPr>
        <w:t> Slowly remove the red cap and check the liquid level.</w:t>
      </w:r>
    </w:p>
    <w:p w14:paraId="19E95B59" w14:textId="77777777" w:rsidR="00E6657F" w:rsidRPr="00312687" w:rsidRDefault="00E6657F" w:rsidP="00FC40F2">
      <w:pPr>
        <w:pStyle w:val="ListParagraph"/>
        <w:numPr>
          <w:ilvl w:val="1"/>
          <w:numId w:val="16"/>
        </w:numPr>
        <w:shd w:val="clear" w:color="auto" w:fill="FFFFFF"/>
        <w:spacing w:after="150" w:line="240" w:lineRule="auto"/>
        <w:jc w:val="both"/>
        <w:rPr>
          <w:rFonts w:ascii="Arial Narrow" w:eastAsia="Times New Roman" w:hAnsi="Arial Narrow" w:cs="Arial"/>
          <w:sz w:val="24"/>
          <w:szCs w:val="24"/>
          <w:lang w:eastAsia="en-PH"/>
        </w:rPr>
      </w:pPr>
      <w:r w:rsidRPr="00312687">
        <w:rPr>
          <w:rFonts w:ascii="Arial Narrow" w:eastAsia="Times New Roman" w:hAnsi="Arial Narrow" w:cs="Arial"/>
          <w:b/>
          <w:bCs/>
          <w:sz w:val="24"/>
          <w:szCs w:val="24"/>
          <w:lang w:eastAsia="en-PH"/>
        </w:rPr>
        <w:t>Check the air pre-cleaner and air cleaner.</w:t>
      </w:r>
      <w:r w:rsidRPr="00312687">
        <w:rPr>
          <w:rFonts w:ascii="Arial Narrow" w:eastAsia="Times New Roman" w:hAnsi="Arial Narrow" w:cs="Arial"/>
          <w:sz w:val="24"/>
          <w:szCs w:val="24"/>
          <w:lang w:eastAsia="en-PH"/>
        </w:rPr>
        <w:t> Remove and shake out any dirt.</w:t>
      </w:r>
    </w:p>
    <w:p w14:paraId="28622972" w14:textId="77777777" w:rsidR="00E6657F" w:rsidRPr="00312687" w:rsidRDefault="00E6657F" w:rsidP="00FC40F2">
      <w:pPr>
        <w:pStyle w:val="ListParagraph"/>
        <w:numPr>
          <w:ilvl w:val="1"/>
          <w:numId w:val="16"/>
        </w:numPr>
        <w:shd w:val="clear" w:color="auto" w:fill="FFFFFF"/>
        <w:spacing w:after="150" w:line="240" w:lineRule="auto"/>
        <w:jc w:val="both"/>
        <w:rPr>
          <w:rFonts w:ascii="Arial Narrow" w:eastAsia="Times New Roman" w:hAnsi="Arial Narrow" w:cs="Arial"/>
          <w:sz w:val="24"/>
          <w:szCs w:val="24"/>
          <w:lang w:eastAsia="en-PH"/>
        </w:rPr>
      </w:pPr>
      <w:r w:rsidRPr="00312687">
        <w:rPr>
          <w:rFonts w:ascii="Arial Narrow" w:eastAsia="Times New Roman" w:hAnsi="Arial Narrow" w:cs="Arial"/>
          <w:b/>
          <w:bCs/>
          <w:sz w:val="24"/>
          <w:szCs w:val="24"/>
          <w:lang w:eastAsia="en-PH"/>
        </w:rPr>
        <w:t>Check the fuel level.</w:t>
      </w:r>
      <w:r w:rsidRPr="00312687">
        <w:rPr>
          <w:rFonts w:ascii="Arial Narrow" w:eastAsia="Times New Roman" w:hAnsi="Arial Narrow" w:cs="Arial"/>
          <w:sz w:val="24"/>
          <w:szCs w:val="24"/>
          <w:lang w:eastAsia="en-PH"/>
        </w:rPr>
        <w:t> Fill if necessary, but it should have been filled at the end of the last day the tractor was used.</w:t>
      </w:r>
    </w:p>
    <w:p w14:paraId="19B4B4B8" w14:textId="0F454F75" w:rsidR="00E6657F" w:rsidRPr="00E6657F" w:rsidRDefault="00E6657F" w:rsidP="00FC40F2">
      <w:pPr>
        <w:pStyle w:val="ListParagraph"/>
        <w:numPr>
          <w:ilvl w:val="1"/>
          <w:numId w:val="16"/>
        </w:numPr>
        <w:shd w:val="clear" w:color="auto" w:fill="FFFFFF"/>
        <w:spacing w:after="150" w:line="240" w:lineRule="auto"/>
        <w:jc w:val="both"/>
        <w:rPr>
          <w:rFonts w:ascii="Arial Narrow" w:eastAsia="Times New Roman" w:hAnsi="Arial Narrow" w:cs="Arial"/>
          <w:sz w:val="24"/>
          <w:szCs w:val="24"/>
          <w:lang w:eastAsia="en-PH"/>
        </w:rPr>
      </w:pPr>
      <w:r w:rsidRPr="00312687">
        <w:rPr>
          <w:rFonts w:ascii="Arial Narrow" w:eastAsia="Times New Roman" w:hAnsi="Arial Narrow" w:cs="Arial"/>
          <w:b/>
          <w:bCs/>
          <w:sz w:val="24"/>
          <w:szCs w:val="24"/>
          <w:lang w:eastAsia="en-PH"/>
        </w:rPr>
        <w:t>Check the fire extinguisher.</w:t>
      </w:r>
      <w:r w:rsidRPr="00312687">
        <w:rPr>
          <w:rFonts w:ascii="Arial Narrow" w:eastAsia="Times New Roman" w:hAnsi="Arial Narrow" w:cs="Arial"/>
          <w:sz w:val="24"/>
          <w:szCs w:val="24"/>
          <w:lang w:eastAsia="en-PH"/>
        </w:rPr>
        <w:t> Your tractor should have a fire extinguisher in case of fire during operation or refueling. Make sure it is charged and easily accessible.</w:t>
      </w:r>
    </w:p>
    <w:p w14:paraId="6C5B934A" w14:textId="77777777" w:rsidR="00C50BB5" w:rsidRPr="00553563" w:rsidRDefault="00C50BB5" w:rsidP="00C50BB5">
      <w:pPr>
        <w:pStyle w:val="ListParagraph"/>
        <w:ind w:left="1440"/>
        <w:jc w:val="both"/>
        <w:rPr>
          <w:rFonts w:ascii="Arial Narrow" w:hAnsi="Arial Narrow"/>
          <w:b/>
          <w:bCs/>
          <w:color w:val="000000" w:themeColor="text1"/>
          <w:sz w:val="24"/>
          <w:szCs w:val="24"/>
        </w:rPr>
      </w:pPr>
    </w:p>
    <w:p w14:paraId="549A8FD6" w14:textId="37E04ECC" w:rsidR="00F24A8A" w:rsidRPr="00553563" w:rsidRDefault="009131EB" w:rsidP="00F320EB">
      <w:pPr>
        <w:pStyle w:val="ListParagraph"/>
        <w:numPr>
          <w:ilvl w:val="0"/>
          <w:numId w:val="14"/>
        </w:numPr>
        <w:jc w:val="both"/>
        <w:rPr>
          <w:rFonts w:ascii="Arial Narrow" w:hAnsi="Arial Narrow"/>
          <w:b/>
          <w:bCs/>
          <w:color w:val="000000" w:themeColor="text1"/>
          <w:sz w:val="24"/>
          <w:szCs w:val="24"/>
        </w:rPr>
      </w:pPr>
      <w:r w:rsidRPr="00553563">
        <w:rPr>
          <w:rFonts w:ascii="Arial Narrow" w:hAnsi="Arial Narrow"/>
          <w:b/>
          <w:bCs/>
          <w:color w:val="000000" w:themeColor="text1"/>
          <w:sz w:val="24"/>
          <w:szCs w:val="24"/>
        </w:rPr>
        <w:t xml:space="preserve">SCHEDULING AND DEPLOYMENT </w:t>
      </w:r>
      <w:r w:rsidR="00F24A8A" w:rsidRPr="00553563">
        <w:rPr>
          <w:rFonts w:ascii="Arial Narrow" w:hAnsi="Arial Narrow" w:cs="Tahoma"/>
          <w:b/>
          <w:bCs/>
          <w:color w:val="000000" w:themeColor="text1"/>
          <w:sz w:val="24"/>
          <w:szCs w:val="24"/>
        </w:rPr>
        <w:t>PLAN</w:t>
      </w:r>
    </w:p>
    <w:p w14:paraId="36AEAE4D" w14:textId="666186ED" w:rsidR="00F24A8A" w:rsidRPr="00553563" w:rsidRDefault="00F24A8A" w:rsidP="003D5090">
      <w:pPr>
        <w:autoSpaceDE w:val="0"/>
        <w:autoSpaceDN w:val="0"/>
        <w:adjustRightInd w:val="0"/>
        <w:spacing w:after="0" w:line="240" w:lineRule="auto"/>
        <w:jc w:val="both"/>
        <w:rPr>
          <w:rFonts w:ascii="Arial Narrow" w:hAnsi="Arial Narrow" w:cs="Tahoma"/>
          <w:b/>
          <w:bCs/>
          <w:color w:val="000000" w:themeColor="text1"/>
          <w:sz w:val="16"/>
          <w:szCs w:val="16"/>
        </w:rPr>
      </w:pPr>
    </w:p>
    <w:p w14:paraId="74EDC1AE" w14:textId="646F958B" w:rsidR="00B01A92" w:rsidRPr="00553563" w:rsidRDefault="00C50BB5" w:rsidP="00B01A92">
      <w:pPr>
        <w:pStyle w:val="ListParagraph"/>
        <w:numPr>
          <w:ilvl w:val="0"/>
          <w:numId w:val="15"/>
        </w:numPr>
        <w:autoSpaceDE w:val="0"/>
        <w:autoSpaceDN w:val="0"/>
        <w:adjustRightInd w:val="0"/>
        <w:spacing w:after="0" w:line="240" w:lineRule="auto"/>
        <w:jc w:val="both"/>
        <w:rPr>
          <w:rFonts w:ascii="Arial Narrow" w:hAnsi="Arial Narrow" w:cs="Tahoma"/>
          <w:color w:val="000000" w:themeColor="text1"/>
          <w:sz w:val="24"/>
          <w:szCs w:val="24"/>
        </w:rPr>
      </w:pPr>
      <w:r w:rsidRPr="00553563">
        <w:rPr>
          <w:rFonts w:ascii="Arial Narrow" w:hAnsi="Arial Narrow" w:cs="Tahoma"/>
          <w:color w:val="000000" w:themeColor="text1"/>
          <w:sz w:val="24"/>
          <w:szCs w:val="24"/>
        </w:rPr>
        <w:t>Prioritization – small farmers having 10 hectares or less who are association / coop / foundation members shall be served first, 2</w:t>
      </w:r>
      <w:r w:rsidRPr="00553563">
        <w:rPr>
          <w:rFonts w:ascii="Arial Narrow" w:hAnsi="Arial Narrow" w:cs="Tahoma"/>
          <w:color w:val="000000" w:themeColor="text1"/>
          <w:sz w:val="24"/>
          <w:szCs w:val="24"/>
          <w:vertAlign w:val="superscript"/>
        </w:rPr>
        <w:t>nd</w:t>
      </w:r>
      <w:r w:rsidRPr="00553563">
        <w:rPr>
          <w:rFonts w:ascii="Arial Narrow" w:hAnsi="Arial Narrow" w:cs="Tahoma"/>
          <w:color w:val="000000" w:themeColor="text1"/>
          <w:sz w:val="24"/>
          <w:szCs w:val="24"/>
        </w:rPr>
        <w:t xml:space="preserve"> priority are small farmers in the mill district who are not members, 3</w:t>
      </w:r>
      <w:r w:rsidRPr="00553563">
        <w:rPr>
          <w:rFonts w:ascii="Arial Narrow" w:hAnsi="Arial Narrow" w:cs="Tahoma"/>
          <w:color w:val="000000" w:themeColor="text1"/>
          <w:sz w:val="24"/>
          <w:szCs w:val="24"/>
          <w:vertAlign w:val="superscript"/>
        </w:rPr>
        <w:t>rd</w:t>
      </w:r>
      <w:r w:rsidRPr="00553563">
        <w:rPr>
          <w:rFonts w:ascii="Arial Narrow" w:hAnsi="Arial Narrow" w:cs="Tahoma"/>
          <w:color w:val="000000" w:themeColor="text1"/>
          <w:sz w:val="24"/>
          <w:szCs w:val="24"/>
        </w:rPr>
        <w:t xml:space="preserve"> priority are farmers with more than 10 hectares within the mill district and last priority are small farmers outside the mill district.</w:t>
      </w:r>
    </w:p>
    <w:p w14:paraId="5617C7F1" w14:textId="6095E7FF" w:rsidR="009131EB" w:rsidRPr="003B735A" w:rsidRDefault="009131EB" w:rsidP="003B735A">
      <w:pPr>
        <w:pStyle w:val="ListParagraph"/>
        <w:numPr>
          <w:ilvl w:val="0"/>
          <w:numId w:val="3"/>
        </w:numPr>
        <w:jc w:val="both"/>
        <w:rPr>
          <w:rFonts w:ascii="Arial Narrow" w:hAnsi="Arial Narrow"/>
          <w:sz w:val="24"/>
          <w:szCs w:val="24"/>
        </w:rPr>
      </w:pPr>
      <w:r w:rsidRPr="00553563">
        <w:rPr>
          <w:rFonts w:ascii="Arial Narrow" w:hAnsi="Arial Narrow"/>
          <w:color w:val="000000" w:themeColor="text1"/>
          <w:sz w:val="24"/>
          <w:szCs w:val="24"/>
        </w:rPr>
        <w:t>S</w:t>
      </w:r>
      <w:r w:rsidR="003B735A" w:rsidRPr="00553563">
        <w:rPr>
          <w:rFonts w:ascii="Arial Narrow" w:hAnsi="Arial Narrow"/>
          <w:color w:val="000000" w:themeColor="text1"/>
          <w:sz w:val="24"/>
          <w:szCs w:val="24"/>
        </w:rPr>
        <w:t>tate the s</w:t>
      </w:r>
      <w:r w:rsidRPr="00553563">
        <w:rPr>
          <w:rFonts w:ascii="Arial Narrow" w:hAnsi="Arial Narrow"/>
          <w:color w:val="000000" w:themeColor="text1"/>
          <w:sz w:val="24"/>
          <w:szCs w:val="24"/>
        </w:rPr>
        <w:t>cheduling</w:t>
      </w:r>
      <w:r w:rsidR="003B735A" w:rsidRPr="00553563">
        <w:rPr>
          <w:rFonts w:ascii="Arial Narrow" w:hAnsi="Arial Narrow"/>
          <w:color w:val="000000" w:themeColor="text1"/>
          <w:sz w:val="24"/>
          <w:szCs w:val="24"/>
        </w:rPr>
        <w:t>, tracking and monitoring plan for the farm machinery and equipment</w:t>
      </w:r>
      <w:r w:rsidR="00CE3652">
        <w:rPr>
          <w:rFonts w:ascii="Arial Narrow" w:hAnsi="Arial Narrow"/>
          <w:color w:val="000000" w:themeColor="text1"/>
          <w:sz w:val="24"/>
          <w:szCs w:val="24"/>
        </w:rPr>
        <w:t>.</w:t>
      </w:r>
      <w:r w:rsidR="003B735A" w:rsidRPr="00553563">
        <w:rPr>
          <w:rFonts w:ascii="Arial Narrow" w:hAnsi="Arial Narrow"/>
          <w:color w:val="000000" w:themeColor="text1"/>
          <w:sz w:val="24"/>
          <w:szCs w:val="24"/>
        </w:rPr>
        <w:t xml:space="preserve">  </w:t>
      </w:r>
      <w:r w:rsidRPr="00553563">
        <w:rPr>
          <w:rFonts w:ascii="Arial Narrow" w:hAnsi="Arial Narrow"/>
          <w:color w:val="000000" w:themeColor="text1"/>
          <w:sz w:val="24"/>
          <w:szCs w:val="24"/>
        </w:rPr>
        <w:t xml:space="preserve">If the members and clientele are geographically dispersed, logistical time and the difference in farm </w:t>
      </w:r>
      <w:r w:rsidRPr="003B735A">
        <w:rPr>
          <w:rFonts w:ascii="Arial Narrow" w:hAnsi="Arial Narrow"/>
          <w:sz w:val="24"/>
          <w:szCs w:val="24"/>
        </w:rPr>
        <w:t>operations timing must be considered. Criteria for the prioritization must be incorporated in the scheduling scheme that will fit in the location, specific task, field condition and timing of operation.</w:t>
      </w:r>
    </w:p>
    <w:p w14:paraId="0BAA8E84" w14:textId="77777777" w:rsidR="003B735A" w:rsidRPr="003B735A" w:rsidRDefault="009131EB" w:rsidP="00B256BA">
      <w:pPr>
        <w:pStyle w:val="ListParagraph"/>
        <w:numPr>
          <w:ilvl w:val="0"/>
          <w:numId w:val="3"/>
        </w:numPr>
        <w:jc w:val="both"/>
        <w:rPr>
          <w:rFonts w:ascii="Arial Narrow" w:hAnsi="Arial Narrow" w:cs="Fanwood Text"/>
          <w:color w:val="000000"/>
          <w:sz w:val="24"/>
          <w:szCs w:val="24"/>
        </w:rPr>
      </w:pPr>
      <w:r w:rsidRPr="003B735A">
        <w:rPr>
          <w:rFonts w:ascii="Arial Narrow" w:hAnsi="Arial Narrow"/>
          <w:sz w:val="24"/>
          <w:szCs w:val="24"/>
        </w:rPr>
        <w:t xml:space="preserve">For the geographically dispersed farms, members/clientele located close to each other will be prioritized to minimize transportation cost and significantly improves the farm operations. Timing of operations in terms of field condition will also allow the machine to work </w:t>
      </w:r>
      <w:r w:rsidR="00BD2694" w:rsidRPr="003B735A">
        <w:rPr>
          <w:rFonts w:ascii="Arial Narrow" w:hAnsi="Arial Narrow"/>
          <w:sz w:val="24"/>
          <w:szCs w:val="24"/>
        </w:rPr>
        <w:t>efficiently</w:t>
      </w:r>
      <w:r w:rsidRPr="003B735A">
        <w:rPr>
          <w:rFonts w:ascii="Arial Narrow" w:hAnsi="Arial Narrow"/>
          <w:sz w:val="24"/>
          <w:szCs w:val="24"/>
        </w:rPr>
        <w:t xml:space="preserve"> and effectively. </w:t>
      </w:r>
    </w:p>
    <w:p w14:paraId="5809E0C8" w14:textId="7CD95222" w:rsidR="00BD2694" w:rsidRPr="003B735A" w:rsidRDefault="003B735A" w:rsidP="00B256BA">
      <w:pPr>
        <w:pStyle w:val="ListParagraph"/>
        <w:numPr>
          <w:ilvl w:val="0"/>
          <w:numId w:val="3"/>
        </w:numPr>
        <w:jc w:val="both"/>
        <w:rPr>
          <w:rFonts w:ascii="Arial Narrow" w:hAnsi="Arial Narrow" w:cs="Fanwood Text"/>
          <w:color w:val="000000"/>
          <w:sz w:val="24"/>
          <w:szCs w:val="24"/>
        </w:rPr>
      </w:pPr>
      <w:r>
        <w:rPr>
          <w:rFonts w:ascii="Arial Narrow" w:hAnsi="Arial Narrow"/>
          <w:sz w:val="24"/>
          <w:szCs w:val="24"/>
        </w:rPr>
        <w:lastRenderedPageBreak/>
        <w:t>State any</w:t>
      </w:r>
      <w:r w:rsidR="009131EB" w:rsidRPr="003B735A">
        <w:rPr>
          <w:rFonts w:ascii="Arial Narrow" w:hAnsi="Arial Narrow"/>
          <w:sz w:val="24"/>
          <w:szCs w:val="24"/>
        </w:rPr>
        <w:t xml:space="preserve"> cost saving </w:t>
      </w:r>
      <w:r>
        <w:rPr>
          <w:rFonts w:ascii="Arial Narrow" w:hAnsi="Arial Narrow"/>
          <w:sz w:val="24"/>
          <w:szCs w:val="24"/>
        </w:rPr>
        <w:t xml:space="preserve">strategies </w:t>
      </w:r>
      <w:r w:rsidR="009131EB" w:rsidRPr="003B735A">
        <w:rPr>
          <w:rFonts w:ascii="Arial Narrow" w:hAnsi="Arial Narrow"/>
          <w:sz w:val="24"/>
          <w:szCs w:val="24"/>
        </w:rPr>
        <w:t xml:space="preserve">and other cost structure for the </w:t>
      </w:r>
      <w:r>
        <w:rPr>
          <w:rFonts w:ascii="Arial Narrow" w:hAnsi="Arial Narrow"/>
          <w:sz w:val="24"/>
          <w:szCs w:val="24"/>
        </w:rPr>
        <w:t>efficient deployment and maximiz</w:t>
      </w:r>
      <w:r w:rsidR="00553563">
        <w:rPr>
          <w:rFonts w:ascii="Arial Narrow" w:hAnsi="Arial Narrow"/>
          <w:sz w:val="24"/>
          <w:szCs w:val="24"/>
        </w:rPr>
        <w:t>ation of</w:t>
      </w:r>
      <w:r>
        <w:rPr>
          <w:rFonts w:ascii="Arial Narrow" w:hAnsi="Arial Narrow"/>
          <w:sz w:val="24"/>
          <w:szCs w:val="24"/>
        </w:rPr>
        <w:t xml:space="preserve"> the services of the farm machineries and implements</w:t>
      </w:r>
      <w:r w:rsidR="009131EB" w:rsidRPr="003B735A">
        <w:rPr>
          <w:rFonts w:ascii="Arial Narrow" w:hAnsi="Arial Narrow"/>
          <w:sz w:val="24"/>
          <w:szCs w:val="24"/>
        </w:rPr>
        <w:t>.</w:t>
      </w:r>
    </w:p>
    <w:p w14:paraId="1174DE75" w14:textId="77777777" w:rsidR="001A4AED" w:rsidRPr="003B735A" w:rsidRDefault="001A4AED" w:rsidP="001A4AED">
      <w:pPr>
        <w:pStyle w:val="ListParagraph"/>
        <w:ind w:left="1080"/>
        <w:rPr>
          <w:rFonts w:ascii="Arial Narrow" w:hAnsi="Arial Narrow"/>
          <w:sz w:val="24"/>
          <w:szCs w:val="24"/>
        </w:rPr>
      </w:pPr>
    </w:p>
    <w:p w14:paraId="0F3D5B0B" w14:textId="1F6EA9D1" w:rsidR="00D5416B" w:rsidRPr="003B735A" w:rsidRDefault="00D5416B" w:rsidP="001A4AED">
      <w:pPr>
        <w:pStyle w:val="ListParagraph"/>
        <w:numPr>
          <w:ilvl w:val="0"/>
          <w:numId w:val="14"/>
        </w:numPr>
        <w:spacing w:after="0"/>
        <w:rPr>
          <w:rFonts w:ascii="Arial Narrow" w:hAnsi="Arial Narrow" w:cstheme="minorHAnsi"/>
          <w:b/>
          <w:sz w:val="24"/>
          <w:szCs w:val="24"/>
        </w:rPr>
      </w:pPr>
      <w:r w:rsidRPr="003B735A">
        <w:rPr>
          <w:rFonts w:ascii="Arial Narrow" w:hAnsi="Arial Narrow" w:cstheme="minorHAnsi"/>
          <w:b/>
          <w:sz w:val="24"/>
          <w:szCs w:val="24"/>
        </w:rPr>
        <w:t xml:space="preserve">PROCEDURE FOR APPLYING TRACTOR SERVICES </w:t>
      </w:r>
    </w:p>
    <w:p w14:paraId="7A602482" w14:textId="77777777" w:rsidR="001A4AED" w:rsidRDefault="001A4AED" w:rsidP="00D5416B">
      <w:pPr>
        <w:pStyle w:val="ListParagraph"/>
        <w:spacing w:after="0"/>
        <w:ind w:left="1860"/>
        <w:rPr>
          <w:rFonts w:ascii="Arial Narrow" w:hAnsi="Arial Narrow" w:cstheme="minorHAnsi"/>
          <w:b/>
          <w:sz w:val="24"/>
          <w:szCs w:val="24"/>
        </w:rPr>
      </w:pPr>
    </w:p>
    <w:p w14:paraId="35393554" w14:textId="04F97B01" w:rsidR="001A4AED" w:rsidRDefault="00E15FD1" w:rsidP="001A4AED">
      <w:pPr>
        <w:pStyle w:val="ListParagraph"/>
        <w:spacing w:after="0"/>
        <w:rPr>
          <w:rFonts w:ascii="Arial Narrow" w:hAnsi="Arial Narrow" w:cstheme="minorHAnsi"/>
          <w:b/>
          <w:color w:val="FF0000"/>
          <w:sz w:val="24"/>
          <w:szCs w:val="24"/>
        </w:rPr>
      </w:pPr>
      <w:r>
        <w:rPr>
          <w:rFonts w:ascii="Arial Narrow" w:hAnsi="Arial Narrow" w:cstheme="minorHAnsi"/>
          <w:b/>
          <w:color w:val="FF0000"/>
          <w:sz w:val="24"/>
          <w:szCs w:val="24"/>
        </w:rPr>
        <w:t>SAMPLE ONLY</w:t>
      </w:r>
    </w:p>
    <w:p w14:paraId="71F07AC0" w14:textId="77777777" w:rsidR="00E15FD1" w:rsidRPr="00E15FD1" w:rsidRDefault="00E15FD1" w:rsidP="001A4AED">
      <w:pPr>
        <w:pStyle w:val="ListParagraph"/>
        <w:spacing w:after="0"/>
        <w:rPr>
          <w:rFonts w:ascii="Arial Narrow" w:hAnsi="Arial Narrow" w:cstheme="minorHAnsi"/>
          <w:b/>
          <w:color w:val="FF0000"/>
          <w:sz w:val="24"/>
          <w:szCs w:val="24"/>
        </w:rPr>
      </w:pPr>
    </w:p>
    <w:p w14:paraId="15B7F7B8" w14:textId="7C729E68" w:rsidR="00D5416B" w:rsidRPr="001A4AED" w:rsidRDefault="00D5416B" w:rsidP="001A4AED">
      <w:pPr>
        <w:pStyle w:val="ListParagraph"/>
        <w:numPr>
          <w:ilvl w:val="0"/>
          <w:numId w:val="7"/>
        </w:numPr>
        <w:spacing w:after="0" w:line="276" w:lineRule="auto"/>
        <w:rPr>
          <w:rFonts w:ascii="Arial Narrow" w:hAnsi="Arial Narrow" w:cstheme="minorHAnsi"/>
          <w:sz w:val="24"/>
          <w:szCs w:val="24"/>
        </w:rPr>
      </w:pPr>
      <w:r w:rsidRPr="001A4AED">
        <w:rPr>
          <w:rFonts w:ascii="Arial Narrow" w:hAnsi="Arial Narrow" w:cstheme="minorHAnsi"/>
          <w:sz w:val="24"/>
          <w:szCs w:val="24"/>
        </w:rPr>
        <w:t>Fill up application form available at the MPC office.</w:t>
      </w:r>
    </w:p>
    <w:p w14:paraId="4DA6FD0C" w14:textId="77777777" w:rsidR="00D5416B" w:rsidRPr="003B735A" w:rsidRDefault="00D5416B" w:rsidP="001A4AED">
      <w:pPr>
        <w:pStyle w:val="ListParagraph"/>
        <w:numPr>
          <w:ilvl w:val="0"/>
          <w:numId w:val="7"/>
        </w:numPr>
        <w:spacing w:after="0" w:line="276" w:lineRule="auto"/>
        <w:rPr>
          <w:rFonts w:ascii="Arial Narrow" w:hAnsi="Arial Narrow" w:cstheme="minorHAnsi"/>
          <w:sz w:val="24"/>
          <w:szCs w:val="24"/>
        </w:rPr>
      </w:pPr>
      <w:r w:rsidRPr="003B735A">
        <w:rPr>
          <w:rFonts w:ascii="Arial Narrow" w:hAnsi="Arial Narrow" w:cstheme="minorHAnsi"/>
          <w:sz w:val="24"/>
          <w:szCs w:val="24"/>
        </w:rPr>
        <w:t>Services are on a first come first serve basis.</w:t>
      </w:r>
    </w:p>
    <w:p w14:paraId="714E9B37" w14:textId="77777777" w:rsidR="001A4AED" w:rsidRDefault="00D5416B" w:rsidP="001A4AED">
      <w:pPr>
        <w:pStyle w:val="ListParagraph"/>
        <w:numPr>
          <w:ilvl w:val="0"/>
          <w:numId w:val="7"/>
        </w:numPr>
        <w:spacing w:after="0" w:line="276" w:lineRule="auto"/>
        <w:rPr>
          <w:rFonts w:ascii="Arial Narrow" w:hAnsi="Arial Narrow" w:cstheme="minorHAnsi"/>
          <w:sz w:val="24"/>
          <w:szCs w:val="24"/>
        </w:rPr>
      </w:pPr>
      <w:r w:rsidRPr="003B735A">
        <w:rPr>
          <w:rFonts w:ascii="Arial Narrow" w:hAnsi="Arial Narrow" w:cstheme="minorHAnsi"/>
          <w:sz w:val="24"/>
          <w:szCs w:val="24"/>
        </w:rPr>
        <w:t>Ocular inspection of area will be conducted prior to approval of application tractor services.</w:t>
      </w:r>
    </w:p>
    <w:p w14:paraId="2CA3F8C1" w14:textId="77777777" w:rsidR="001A4AED" w:rsidRDefault="00D5416B" w:rsidP="001A4AED">
      <w:pPr>
        <w:pStyle w:val="ListParagraph"/>
        <w:numPr>
          <w:ilvl w:val="0"/>
          <w:numId w:val="7"/>
        </w:numPr>
        <w:spacing w:after="0" w:line="276" w:lineRule="auto"/>
        <w:rPr>
          <w:rFonts w:ascii="Arial Narrow" w:hAnsi="Arial Narrow" w:cstheme="minorHAnsi"/>
          <w:sz w:val="24"/>
          <w:szCs w:val="24"/>
        </w:rPr>
      </w:pPr>
      <w:r w:rsidRPr="001A4AED">
        <w:rPr>
          <w:rFonts w:ascii="Arial Narrow" w:hAnsi="Arial Narrow" w:cstheme="minorHAnsi"/>
          <w:sz w:val="24"/>
          <w:szCs w:val="24"/>
        </w:rPr>
        <w:t>Farm manager shall determine the deployment of tractor.</w:t>
      </w:r>
    </w:p>
    <w:p w14:paraId="568E1684" w14:textId="4A2E6BBB" w:rsidR="00D5416B" w:rsidRDefault="00D5416B" w:rsidP="001A4AED">
      <w:pPr>
        <w:pStyle w:val="ListParagraph"/>
        <w:numPr>
          <w:ilvl w:val="0"/>
          <w:numId w:val="7"/>
        </w:numPr>
        <w:spacing w:after="0" w:line="276" w:lineRule="auto"/>
        <w:rPr>
          <w:rFonts w:ascii="Arial Narrow" w:hAnsi="Arial Narrow" w:cstheme="minorHAnsi"/>
          <w:sz w:val="24"/>
          <w:szCs w:val="24"/>
        </w:rPr>
      </w:pPr>
      <w:r w:rsidRPr="001A4AED">
        <w:rPr>
          <w:rFonts w:ascii="Arial Narrow" w:hAnsi="Arial Narrow" w:cstheme="minorHAnsi"/>
          <w:sz w:val="24"/>
          <w:szCs w:val="24"/>
        </w:rPr>
        <w:t>Issuance of confirmation receipt by the operator to be acknowledged by the client.</w:t>
      </w:r>
    </w:p>
    <w:p w14:paraId="71E7D22D" w14:textId="77777777" w:rsidR="001A4AED" w:rsidRPr="001A4AED" w:rsidRDefault="001A4AED" w:rsidP="001A4AED">
      <w:pPr>
        <w:pStyle w:val="ListParagraph"/>
        <w:spacing w:after="0" w:line="276" w:lineRule="auto"/>
        <w:ind w:left="1440"/>
        <w:rPr>
          <w:rFonts w:ascii="Arial Narrow" w:hAnsi="Arial Narrow" w:cstheme="minorHAnsi"/>
          <w:sz w:val="24"/>
          <w:szCs w:val="24"/>
        </w:rPr>
      </w:pPr>
    </w:p>
    <w:p w14:paraId="4A8A6DEF" w14:textId="49CE3244" w:rsidR="00D5416B" w:rsidRPr="00C96422" w:rsidRDefault="00D5416B" w:rsidP="001A4AED">
      <w:pPr>
        <w:pStyle w:val="ListParagraph"/>
        <w:numPr>
          <w:ilvl w:val="0"/>
          <w:numId w:val="14"/>
        </w:numPr>
        <w:spacing w:after="0"/>
        <w:rPr>
          <w:rFonts w:ascii="Arial Narrow" w:hAnsi="Arial Narrow" w:cstheme="minorHAnsi"/>
          <w:sz w:val="24"/>
          <w:szCs w:val="24"/>
        </w:rPr>
      </w:pPr>
      <w:r w:rsidRPr="001A4AED">
        <w:rPr>
          <w:rFonts w:ascii="Arial Narrow" w:hAnsi="Arial Narrow" w:cstheme="minorHAnsi"/>
          <w:b/>
          <w:sz w:val="24"/>
          <w:szCs w:val="24"/>
        </w:rPr>
        <w:t>SCHEDULE OF PAYMENT</w:t>
      </w:r>
      <w:r w:rsidR="00E15FD1">
        <w:rPr>
          <w:rFonts w:ascii="Arial Narrow" w:hAnsi="Arial Narrow" w:cstheme="minorHAnsi"/>
          <w:b/>
          <w:sz w:val="24"/>
          <w:szCs w:val="24"/>
        </w:rPr>
        <w:t xml:space="preserve"> / COLLECTION SCHEME</w:t>
      </w:r>
    </w:p>
    <w:p w14:paraId="066B24BC" w14:textId="77777777" w:rsidR="00C96422" w:rsidRPr="001A4AED" w:rsidRDefault="00C96422" w:rsidP="00C96422">
      <w:pPr>
        <w:pStyle w:val="ListParagraph"/>
        <w:spacing w:after="0"/>
        <w:rPr>
          <w:rFonts w:ascii="Arial Narrow" w:hAnsi="Arial Narrow" w:cstheme="minorHAnsi"/>
          <w:sz w:val="24"/>
          <w:szCs w:val="24"/>
        </w:rPr>
      </w:pPr>
    </w:p>
    <w:p w14:paraId="54619371" w14:textId="39ECFC8C" w:rsidR="00D5416B" w:rsidRPr="00274B08" w:rsidRDefault="00274B08" w:rsidP="00274B08">
      <w:pPr>
        <w:pStyle w:val="ListParagraph"/>
        <w:numPr>
          <w:ilvl w:val="0"/>
          <w:numId w:val="11"/>
        </w:numPr>
        <w:spacing w:after="0" w:line="276" w:lineRule="auto"/>
        <w:rPr>
          <w:rFonts w:ascii="Arial Narrow" w:hAnsi="Arial Narrow" w:cstheme="minorHAnsi"/>
          <w:sz w:val="24"/>
          <w:szCs w:val="24"/>
        </w:rPr>
      </w:pPr>
      <w:r w:rsidRPr="00274B08">
        <w:rPr>
          <w:rFonts w:ascii="Arial Narrow" w:hAnsi="Arial Narrow" w:cstheme="minorHAnsi"/>
          <w:sz w:val="24"/>
          <w:szCs w:val="24"/>
        </w:rPr>
        <w:t xml:space="preserve">Validation of </w:t>
      </w:r>
      <w:r w:rsidR="00C96422">
        <w:rPr>
          <w:rFonts w:ascii="Arial Narrow" w:hAnsi="Arial Narrow" w:cstheme="minorHAnsi"/>
          <w:sz w:val="24"/>
          <w:szCs w:val="24"/>
        </w:rPr>
        <w:t xml:space="preserve">_____hectares of </w:t>
      </w:r>
      <w:r w:rsidR="00D5416B" w:rsidRPr="00274B08">
        <w:rPr>
          <w:rFonts w:ascii="Arial Narrow" w:hAnsi="Arial Narrow" w:cstheme="minorHAnsi"/>
          <w:sz w:val="24"/>
          <w:szCs w:val="24"/>
        </w:rPr>
        <w:t xml:space="preserve">serviced area </w:t>
      </w:r>
      <w:r w:rsidRPr="00274B08">
        <w:rPr>
          <w:rFonts w:ascii="Arial Narrow" w:hAnsi="Arial Narrow" w:cstheme="minorHAnsi"/>
          <w:sz w:val="24"/>
          <w:szCs w:val="24"/>
        </w:rPr>
        <w:t>certified by __________ and attested by farm owner</w:t>
      </w:r>
    </w:p>
    <w:p w14:paraId="3E622EEB" w14:textId="111B4C20" w:rsidR="00D5416B" w:rsidRDefault="00D5416B" w:rsidP="00E15FD1">
      <w:pPr>
        <w:pStyle w:val="ListParagraph"/>
        <w:numPr>
          <w:ilvl w:val="0"/>
          <w:numId w:val="11"/>
        </w:numPr>
        <w:spacing w:after="0" w:line="276" w:lineRule="auto"/>
        <w:rPr>
          <w:rFonts w:ascii="Arial Narrow" w:hAnsi="Arial Narrow" w:cstheme="minorHAnsi"/>
          <w:sz w:val="24"/>
          <w:szCs w:val="24"/>
        </w:rPr>
      </w:pPr>
      <w:r w:rsidRPr="00E15FD1">
        <w:rPr>
          <w:rFonts w:ascii="Arial Narrow" w:hAnsi="Arial Narrow" w:cstheme="minorHAnsi"/>
          <w:sz w:val="24"/>
          <w:szCs w:val="24"/>
        </w:rPr>
        <w:t>Computation of payment based on serviced area-GPS surveyed</w:t>
      </w:r>
    </w:p>
    <w:p w14:paraId="15C277DA" w14:textId="188EB9D4" w:rsidR="00542251" w:rsidRPr="00E15FD1" w:rsidRDefault="00542251" w:rsidP="00E15FD1">
      <w:pPr>
        <w:pStyle w:val="ListParagraph"/>
        <w:numPr>
          <w:ilvl w:val="0"/>
          <w:numId w:val="20"/>
        </w:numPr>
        <w:autoSpaceDE w:val="0"/>
        <w:autoSpaceDN w:val="0"/>
        <w:adjustRightInd w:val="0"/>
        <w:spacing w:after="0" w:line="240" w:lineRule="auto"/>
        <w:jc w:val="both"/>
        <w:rPr>
          <w:rFonts w:ascii="Arial Narrow" w:hAnsi="Arial Narrow" w:cs="Tahoma"/>
          <w:sz w:val="24"/>
          <w:szCs w:val="24"/>
        </w:rPr>
      </w:pPr>
      <w:r w:rsidRPr="00E15FD1">
        <w:rPr>
          <w:rFonts w:ascii="Arial Narrow" w:hAnsi="Arial Narrow" w:cs="Tahoma"/>
          <w:sz w:val="24"/>
          <w:szCs w:val="24"/>
        </w:rPr>
        <w:t>List down the planned charges or cost of services for the tractors and implements of the various priority groups</w:t>
      </w:r>
      <w:r w:rsidR="00E15FD1">
        <w:rPr>
          <w:rFonts w:ascii="Arial Narrow" w:hAnsi="Arial Narrow" w:cs="Tahoma"/>
          <w:sz w:val="24"/>
          <w:szCs w:val="24"/>
        </w:rPr>
        <w:t xml:space="preserve"> (Please state any discounts or subsidy)</w:t>
      </w:r>
      <w:r w:rsidRPr="00E15FD1">
        <w:rPr>
          <w:rFonts w:ascii="Arial Narrow" w:hAnsi="Arial Narrow" w:cs="Tahoma"/>
          <w:sz w:val="24"/>
          <w:szCs w:val="24"/>
        </w:rPr>
        <w:t>:</w:t>
      </w:r>
    </w:p>
    <w:p w14:paraId="607CA6B5" w14:textId="77777777" w:rsidR="00542251" w:rsidRPr="003B735A" w:rsidRDefault="00542251" w:rsidP="00E15FD1">
      <w:pPr>
        <w:pStyle w:val="ListParagraph"/>
        <w:numPr>
          <w:ilvl w:val="1"/>
          <w:numId w:val="15"/>
        </w:numPr>
        <w:autoSpaceDE w:val="0"/>
        <w:autoSpaceDN w:val="0"/>
        <w:adjustRightInd w:val="0"/>
        <w:spacing w:after="0" w:line="240" w:lineRule="auto"/>
        <w:ind w:left="2160"/>
        <w:jc w:val="both"/>
        <w:rPr>
          <w:rFonts w:ascii="Arial Narrow" w:hAnsi="Arial Narrow" w:cs="Tahoma"/>
          <w:sz w:val="24"/>
          <w:szCs w:val="24"/>
        </w:rPr>
      </w:pPr>
      <w:r w:rsidRPr="003B735A">
        <w:rPr>
          <w:rFonts w:ascii="Arial Narrow" w:hAnsi="Arial Narrow" w:cs="Tahoma"/>
          <w:sz w:val="24"/>
          <w:szCs w:val="24"/>
        </w:rPr>
        <w:t xml:space="preserve">Tractor with power harrow – </w:t>
      </w:r>
      <w:r w:rsidRPr="003B735A">
        <w:rPr>
          <w:rFonts w:ascii="Arial Narrow" w:hAnsi="Arial Narrow" w:cs="Tahoma"/>
          <w:color w:val="FF0000"/>
          <w:sz w:val="24"/>
          <w:szCs w:val="24"/>
        </w:rPr>
        <w:t>Php________/ hectare</w:t>
      </w:r>
    </w:p>
    <w:p w14:paraId="291456A8" w14:textId="77777777" w:rsidR="00542251" w:rsidRPr="00542251" w:rsidRDefault="00542251" w:rsidP="00E15FD1">
      <w:pPr>
        <w:pStyle w:val="ListParagraph"/>
        <w:numPr>
          <w:ilvl w:val="1"/>
          <w:numId w:val="15"/>
        </w:numPr>
        <w:autoSpaceDE w:val="0"/>
        <w:autoSpaceDN w:val="0"/>
        <w:adjustRightInd w:val="0"/>
        <w:spacing w:after="0" w:line="240" w:lineRule="auto"/>
        <w:ind w:left="2160"/>
        <w:jc w:val="both"/>
        <w:rPr>
          <w:rFonts w:ascii="Arial Narrow" w:hAnsi="Arial Narrow" w:cs="Tahoma"/>
          <w:sz w:val="24"/>
          <w:szCs w:val="24"/>
        </w:rPr>
      </w:pPr>
      <w:r w:rsidRPr="00542251">
        <w:rPr>
          <w:rFonts w:ascii="Arial Narrow" w:hAnsi="Arial Narrow" w:cs="Tahoma"/>
          <w:sz w:val="24"/>
          <w:szCs w:val="24"/>
        </w:rPr>
        <w:t xml:space="preserve">Tractor with sugarcane </w:t>
      </w:r>
      <w:proofErr w:type="spellStart"/>
      <w:r w:rsidRPr="00542251">
        <w:rPr>
          <w:rFonts w:ascii="Arial Narrow" w:hAnsi="Arial Narrow" w:cs="Tahoma"/>
          <w:sz w:val="24"/>
          <w:szCs w:val="24"/>
        </w:rPr>
        <w:t>wholestalk</w:t>
      </w:r>
      <w:proofErr w:type="spellEnd"/>
      <w:r w:rsidRPr="00542251">
        <w:rPr>
          <w:rFonts w:ascii="Arial Narrow" w:hAnsi="Arial Narrow" w:cs="Tahoma"/>
          <w:sz w:val="24"/>
          <w:szCs w:val="24"/>
        </w:rPr>
        <w:t xml:space="preserve"> planter </w:t>
      </w:r>
      <w:r>
        <w:rPr>
          <w:rFonts w:ascii="Arial Narrow" w:hAnsi="Arial Narrow" w:cs="Tahoma"/>
          <w:color w:val="FF0000"/>
          <w:sz w:val="24"/>
          <w:szCs w:val="24"/>
        </w:rPr>
        <w:t xml:space="preserve">– </w:t>
      </w:r>
      <w:proofErr w:type="spellStart"/>
      <w:r>
        <w:rPr>
          <w:rFonts w:ascii="Arial Narrow" w:hAnsi="Arial Narrow" w:cs="Tahoma"/>
          <w:color w:val="FF0000"/>
          <w:sz w:val="24"/>
          <w:szCs w:val="24"/>
        </w:rPr>
        <w:t>Php</w:t>
      </w:r>
      <w:proofErr w:type="spellEnd"/>
      <w:r>
        <w:rPr>
          <w:rFonts w:ascii="Arial Narrow" w:hAnsi="Arial Narrow" w:cs="Tahoma"/>
          <w:color w:val="FF0000"/>
          <w:sz w:val="24"/>
          <w:szCs w:val="24"/>
        </w:rPr>
        <w:t>_____ / hectare</w:t>
      </w:r>
    </w:p>
    <w:p w14:paraId="0C4D29E6" w14:textId="77777777" w:rsidR="00542251" w:rsidRPr="00312687" w:rsidRDefault="00542251" w:rsidP="00E15FD1">
      <w:pPr>
        <w:pStyle w:val="ListParagraph"/>
        <w:numPr>
          <w:ilvl w:val="1"/>
          <w:numId w:val="15"/>
        </w:numPr>
        <w:autoSpaceDE w:val="0"/>
        <w:autoSpaceDN w:val="0"/>
        <w:adjustRightInd w:val="0"/>
        <w:spacing w:after="0" w:line="240" w:lineRule="auto"/>
        <w:ind w:left="2160"/>
        <w:jc w:val="both"/>
        <w:rPr>
          <w:rFonts w:ascii="Arial Narrow" w:hAnsi="Arial Narrow" w:cs="Tahoma"/>
          <w:sz w:val="24"/>
          <w:szCs w:val="24"/>
        </w:rPr>
      </w:pPr>
      <w:r>
        <w:rPr>
          <w:rFonts w:ascii="Arial Narrow" w:hAnsi="Arial Narrow" w:cs="Tahoma"/>
          <w:sz w:val="24"/>
          <w:szCs w:val="24"/>
        </w:rPr>
        <w:t xml:space="preserve">Tractor with mulcher – </w:t>
      </w:r>
      <w:r>
        <w:rPr>
          <w:rFonts w:ascii="Arial Narrow" w:hAnsi="Arial Narrow" w:cs="Tahoma"/>
          <w:color w:val="FF0000"/>
          <w:sz w:val="24"/>
          <w:szCs w:val="24"/>
        </w:rPr>
        <w:t>Php___________/ hectare</w:t>
      </w:r>
    </w:p>
    <w:p w14:paraId="074D1F3F" w14:textId="77777777" w:rsidR="00542251" w:rsidRPr="00312687" w:rsidRDefault="00542251" w:rsidP="00E15FD1">
      <w:pPr>
        <w:autoSpaceDE w:val="0"/>
        <w:autoSpaceDN w:val="0"/>
        <w:adjustRightInd w:val="0"/>
        <w:spacing w:after="0" w:line="240" w:lineRule="auto"/>
        <w:ind w:left="360"/>
        <w:jc w:val="both"/>
        <w:rPr>
          <w:rFonts w:ascii="Arial Narrow" w:hAnsi="Arial Narrow" w:cs="Tahoma"/>
          <w:sz w:val="24"/>
          <w:szCs w:val="24"/>
        </w:rPr>
      </w:pPr>
    </w:p>
    <w:p w14:paraId="14289604" w14:textId="64855D05" w:rsidR="00D5416B" w:rsidRPr="00E15FD1" w:rsidRDefault="00E15FD1" w:rsidP="00E15FD1">
      <w:pPr>
        <w:pStyle w:val="ListParagraph"/>
        <w:numPr>
          <w:ilvl w:val="0"/>
          <w:numId w:val="11"/>
        </w:numPr>
        <w:spacing w:after="0"/>
        <w:rPr>
          <w:rFonts w:ascii="Arial Narrow" w:hAnsi="Arial Narrow" w:cstheme="minorHAnsi"/>
          <w:bCs/>
          <w:color w:val="FF0000"/>
          <w:sz w:val="24"/>
          <w:szCs w:val="24"/>
        </w:rPr>
      </w:pPr>
      <w:r>
        <w:rPr>
          <w:rFonts w:ascii="Arial Narrow" w:hAnsi="Arial Narrow" w:cstheme="minorHAnsi"/>
          <w:bCs/>
          <w:sz w:val="24"/>
          <w:szCs w:val="24"/>
        </w:rPr>
        <w:t xml:space="preserve">Payment / Collection scheme  - </w:t>
      </w:r>
      <w:r w:rsidRPr="00E15FD1">
        <w:rPr>
          <w:rFonts w:ascii="Arial Narrow" w:hAnsi="Arial Narrow" w:cstheme="minorHAnsi"/>
          <w:bCs/>
          <w:color w:val="FF0000"/>
          <w:sz w:val="24"/>
          <w:szCs w:val="24"/>
        </w:rPr>
        <w:t>SAMPLE ONLY</w:t>
      </w:r>
    </w:p>
    <w:p w14:paraId="740FDDF5" w14:textId="77777777" w:rsidR="00D5416B" w:rsidRPr="00E15FD1" w:rsidRDefault="00D5416B" w:rsidP="00E15FD1">
      <w:pPr>
        <w:pStyle w:val="ListParagraph"/>
        <w:numPr>
          <w:ilvl w:val="2"/>
          <w:numId w:val="21"/>
        </w:numPr>
        <w:spacing w:after="0"/>
        <w:rPr>
          <w:rFonts w:ascii="Arial Narrow" w:hAnsi="Arial Narrow" w:cstheme="minorHAnsi"/>
          <w:i/>
          <w:iCs/>
          <w:sz w:val="24"/>
          <w:szCs w:val="24"/>
        </w:rPr>
      </w:pPr>
      <w:proofErr w:type="spellStart"/>
      <w:r w:rsidRPr="00E15FD1">
        <w:rPr>
          <w:rFonts w:ascii="Arial Narrow" w:hAnsi="Arial Narrow" w:cstheme="minorHAnsi"/>
          <w:i/>
          <w:iCs/>
          <w:sz w:val="24"/>
          <w:szCs w:val="24"/>
        </w:rPr>
        <w:t>Downpayment</w:t>
      </w:r>
      <w:proofErr w:type="spellEnd"/>
      <w:r w:rsidRPr="00E15FD1">
        <w:rPr>
          <w:rFonts w:ascii="Arial Narrow" w:hAnsi="Arial Narrow" w:cstheme="minorHAnsi"/>
          <w:i/>
          <w:iCs/>
          <w:sz w:val="24"/>
          <w:szCs w:val="24"/>
        </w:rPr>
        <w:t xml:space="preserve"> of 50% upon application</w:t>
      </w:r>
    </w:p>
    <w:p w14:paraId="1FC2FD49" w14:textId="77777777" w:rsidR="00D5416B" w:rsidRPr="00E15FD1" w:rsidRDefault="00D5416B" w:rsidP="00E15FD1">
      <w:pPr>
        <w:pStyle w:val="ListParagraph"/>
        <w:numPr>
          <w:ilvl w:val="2"/>
          <w:numId w:val="21"/>
        </w:numPr>
        <w:spacing w:after="0"/>
        <w:rPr>
          <w:rFonts w:ascii="Arial Narrow" w:hAnsi="Arial Narrow" w:cstheme="minorHAnsi"/>
          <w:i/>
          <w:iCs/>
          <w:sz w:val="24"/>
          <w:szCs w:val="24"/>
        </w:rPr>
      </w:pPr>
      <w:r w:rsidRPr="00E15FD1">
        <w:rPr>
          <w:rFonts w:ascii="Arial Narrow" w:hAnsi="Arial Narrow" w:cstheme="minorHAnsi"/>
          <w:i/>
          <w:iCs/>
          <w:sz w:val="24"/>
          <w:szCs w:val="24"/>
        </w:rPr>
        <w:t xml:space="preserve">Option 1: Full payment after operation. </w:t>
      </w:r>
    </w:p>
    <w:p w14:paraId="167BA7F9" w14:textId="77777777" w:rsidR="00D5416B" w:rsidRPr="00E15FD1" w:rsidRDefault="00D5416B" w:rsidP="00E15FD1">
      <w:pPr>
        <w:pStyle w:val="ListParagraph"/>
        <w:numPr>
          <w:ilvl w:val="2"/>
          <w:numId w:val="21"/>
        </w:numPr>
        <w:spacing w:after="0"/>
        <w:rPr>
          <w:rFonts w:ascii="Arial Narrow" w:hAnsi="Arial Narrow" w:cstheme="minorHAnsi"/>
          <w:i/>
          <w:iCs/>
          <w:sz w:val="24"/>
          <w:szCs w:val="24"/>
        </w:rPr>
      </w:pPr>
      <w:r w:rsidRPr="00E15FD1">
        <w:rPr>
          <w:rFonts w:ascii="Arial Narrow" w:hAnsi="Arial Narrow" w:cstheme="minorHAnsi"/>
          <w:i/>
          <w:iCs/>
          <w:sz w:val="24"/>
          <w:szCs w:val="24"/>
        </w:rPr>
        <w:t>Option 2:  Full payment after 6 months, at 1% interest per month.</w:t>
      </w:r>
    </w:p>
    <w:p w14:paraId="4F3CCCF3" w14:textId="5CCC3618" w:rsidR="00D5416B" w:rsidRDefault="00D5416B" w:rsidP="00D5416B">
      <w:pPr>
        <w:pStyle w:val="ListParagraph"/>
        <w:numPr>
          <w:ilvl w:val="2"/>
          <w:numId w:val="21"/>
        </w:numPr>
        <w:spacing w:after="0"/>
        <w:rPr>
          <w:rFonts w:ascii="Arial Narrow" w:hAnsi="Arial Narrow" w:cstheme="minorHAnsi"/>
          <w:i/>
          <w:iCs/>
          <w:sz w:val="24"/>
          <w:szCs w:val="24"/>
        </w:rPr>
      </w:pPr>
      <w:r w:rsidRPr="00E15FD1">
        <w:rPr>
          <w:rFonts w:ascii="Arial Narrow" w:hAnsi="Arial Narrow" w:cstheme="minorHAnsi"/>
          <w:i/>
          <w:iCs/>
          <w:sz w:val="24"/>
          <w:szCs w:val="24"/>
        </w:rPr>
        <w:t xml:space="preserve">Option 3:  Deed of </w:t>
      </w:r>
      <w:proofErr w:type="spellStart"/>
      <w:r w:rsidRPr="00E15FD1">
        <w:rPr>
          <w:rFonts w:ascii="Arial Narrow" w:hAnsi="Arial Narrow" w:cstheme="minorHAnsi"/>
          <w:i/>
          <w:iCs/>
          <w:sz w:val="24"/>
          <w:szCs w:val="24"/>
        </w:rPr>
        <w:t>quedan</w:t>
      </w:r>
      <w:proofErr w:type="spellEnd"/>
      <w:r w:rsidRPr="00E15FD1">
        <w:rPr>
          <w:rFonts w:ascii="Arial Narrow" w:hAnsi="Arial Narrow" w:cstheme="minorHAnsi"/>
          <w:i/>
          <w:iCs/>
          <w:sz w:val="24"/>
          <w:szCs w:val="24"/>
        </w:rPr>
        <w:t xml:space="preserve"> assignment between MPC and client.</w:t>
      </w:r>
      <w:r w:rsidRPr="00E15FD1">
        <w:rPr>
          <w:rFonts w:ascii="Arial Narrow" w:hAnsi="Arial Narrow" w:cstheme="minorHAnsi"/>
          <w:i/>
          <w:iCs/>
          <w:sz w:val="24"/>
          <w:szCs w:val="24"/>
        </w:rPr>
        <w:tab/>
      </w:r>
    </w:p>
    <w:p w14:paraId="2144217E" w14:textId="6F8C58FC" w:rsidR="00E74ACA" w:rsidRDefault="00E74ACA" w:rsidP="00E74ACA">
      <w:pPr>
        <w:spacing w:after="0"/>
        <w:rPr>
          <w:rFonts w:ascii="Arial Narrow" w:hAnsi="Arial Narrow" w:cstheme="minorHAnsi"/>
          <w:i/>
          <w:iCs/>
          <w:sz w:val="24"/>
          <w:szCs w:val="24"/>
        </w:rPr>
      </w:pPr>
    </w:p>
    <w:p w14:paraId="763EBCA5" w14:textId="695853ED" w:rsidR="00E74ACA" w:rsidRPr="00895065" w:rsidRDefault="00E74ACA" w:rsidP="00E74ACA">
      <w:pPr>
        <w:spacing w:after="0"/>
        <w:rPr>
          <w:rFonts w:ascii="Arial Narrow" w:hAnsi="Arial Narrow" w:cstheme="minorHAnsi"/>
          <w:b/>
          <w:bCs/>
          <w:i/>
          <w:iCs/>
          <w:color w:val="00B0F0"/>
          <w:sz w:val="24"/>
          <w:szCs w:val="24"/>
        </w:rPr>
      </w:pPr>
      <w:r w:rsidRPr="00895065">
        <w:rPr>
          <w:rFonts w:ascii="Arial Narrow" w:hAnsi="Arial Narrow"/>
          <w:b/>
          <w:bCs/>
          <w:color w:val="00B0F0"/>
          <w:sz w:val="24"/>
          <w:szCs w:val="24"/>
        </w:rPr>
        <w:t>(Submit a simple process flow from application, scheduling to up payment).</w:t>
      </w:r>
    </w:p>
    <w:p w14:paraId="4D27DFF0" w14:textId="77777777" w:rsidR="00E15FD1" w:rsidRPr="00E15FD1" w:rsidRDefault="00E15FD1" w:rsidP="00E15FD1">
      <w:pPr>
        <w:pStyle w:val="ListParagraph"/>
        <w:spacing w:after="0"/>
        <w:ind w:left="2160"/>
        <w:rPr>
          <w:rFonts w:ascii="Arial Narrow" w:hAnsi="Arial Narrow" w:cstheme="minorHAnsi"/>
          <w:i/>
          <w:iCs/>
          <w:sz w:val="24"/>
          <w:szCs w:val="24"/>
        </w:rPr>
      </w:pPr>
    </w:p>
    <w:p w14:paraId="48ED7267" w14:textId="596C0071" w:rsidR="00BD2694" w:rsidRPr="00312687" w:rsidRDefault="00835C30" w:rsidP="00C96422">
      <w:pPr>
        <w:pStyle w:val="Pa21"/>
        <w:numPr>
          <w:ilvl w:val="0"/>
          <w:numId w:val="14"/>
        </w:numPr>
        <w:spacing w:after="300"/>
        <w:jc w:val="both"/>
        <w:rPr>
          <w:rFonts w:ascii="Arial Narrow" w:hAnsi="Arial Narrow" w:cs="Baron Neue Black"/>
          <w:b/>
          <w:bCs/>
          <w:color w:val="000000"/>
        </w:rPr>
      </w:pPr>
      <w:r w:rsidRPr="00312687">
        <w:rPr>
          <w:rFonts w:ascii="Arial Narrow" w:hAnsi="Arial Narrow" w:cs="Baron Neue Black"/>
          <w:b/>
          <w:bCs/>
          <w:color w:val="000000"/>
        </w:rPr>
        <w:t xml:space="preserve">ANNUAL </w:t>
      </w:r>
      <w:r w:rsidR="00BD2694" w:rsidRPr="00312687">
        <w:rPr>
          <w:rFonts w:ascii="Arial Narrow" w:hAnsi="Arial Narrow" w:cs="Baron Neue Black"/>
          <w:b/>
          <w:bCs/>
          <w:color w:val="000000"/>
        </w:rPr>
        <w:t xml:space="preserve">IMPLEMENTATION </w:t>
      </w:r>
      <w:r w:rsidR="00213B1E">
        <w:rPr>
          <w:rFonts w:ascii="Arial Narrow" w:hAnsi="Arial Narrow" w:cs="Baron Neue Black"/>
          <w:b/>
          <w:bCs/>
          <w:color w:val="000000"/>
        </w:rPr>
        <w:t xml:space="preserve">AND MANAGEMENT </w:t>
      </w:r>
      <w:r w:rsidR="00BD2694" w:rsidRPr="00312687">
        <w:rPr>
          <w:rFonts w:ascii="Arial Narrow" w:hAnsi="Arial Narrow" w:cs="Baron Neue Black"/>
          <w:b/>
          <w:bCs/>
          <w:color w:val="000000"/>
        </w:rPr>
        <w:t xml:space="preserve">PLAN </w:t>
      </w:r>
      <w:r w:rsidRPr="00312687">
        <w:rPr>
          <w:rFonts w:ascii="Arial Narrow" w:hAnsi="Arial Narrow" w:cs="Baron Neue Black"/>
          <w:b/>
          <w:bCs/>
          <w:color w:val="000000"/>
        </w:rPr>
        <w:t>FOR FARM MECHANIZATION</w:t>
      </w:r>
    </w:p>
    <w:p w14:paraId="53EE904D" w14:textId="77777777" w:rsidR="00213B1E" w:rsidRDefault="00835C30" w:rsidP="00213B1E">
      <w:pPr>
        <w:pStyle w:val="ListParagraph"/>
        <w:numPr>
          <w:ilvl w:val="0"/>
          <w:numId w:val="22"/>
        </w:numPr>
        <w:rPr>
          <w:rFonts w:ascii="Arial Narrow" w:hAnsi="Arial Narrow" w:cstheme="minorHAnsi"/>
          <w:sz w:val="24"/>
          <w:szCs w:val="24"/>
        </w:rPr>
      </w:pPr>
      <w:r w:rsidRPr="00213B1E">
        <w:rPr>
          <w:rFonts w:ascii="Arial Narrow" w:hAnsi="Arial Narrow" w:cstheme="minorHAnsi"/>
          <w:sz w:val="24"/>
          <w:szCs w:val="24"/>
        </w:rPr>
        <w:t xml:space="preserve">State your general plan on how to enhance crop productivity in relation to farm mechanization. </w:t>
      </w:r>
    </w:p>
    <w:p w14:paraId="083685CA" w14:textId="77777777" w:rsidR="00213B1E" w:rsidRDefault="00835C30" w:rsidP="00213B1E">
      <w:pPr>
        <w:pStyle w:val="ListParagraph"/>
        <w:numPr>
          <w:ilvl w:val="0"/>
          <w:numId w:val="22"/>
        </w:numPr>
        <w:rPr>
          <w:rFonts w:ascii="Arial Narrow" w:hAnsi="Arial Narrow" w:cstheme="minorHAnsi"/>
          <w:sz w:val="24"/>
          <w:szCs w:val="24"/>
        </w:rPr>
      </w:pPr>
      <w:r w:rsidRPr="00213B1E">
        <w:rPr>
          <w:rFonts w:ascii="Arial Narrow" w:hAnsi="Arial Narrow" w:cstheme="minorHAnsi"/>
          <w:sz w:val="24"/>
          <w:szCs w:val="24"/>
        </w:rPr>
        <w:t>Include if there are plans or target for area expansion</w:t>
      </w:r>
      <w:r w:rsidR="00AD4F28" w:rsidRPr="00213B1E">
        <w:rPr>
          <w:rFonts w:ascii="Arial Narrow" w:hAnsi="Arial Narrow" w:cstheme="minorHAnsi"/>
          <w:sz w:val="24"/>
          <w:szCs w:val="24"/>
        </w:rPr>
        <w:t xml:space="preserve"> (area and location)</w:t>
      </w:r>
      <w:r w:rsidRPr="00213B1E">
        <w:rPr>
          <w:rFonts w:ascii="Arial Narrow" w:hAnsi="Arial Narrow" w:cstheme="minorHAnsi"/>
          <w:sz w:val="24"/>
          <w:szCs w:val="24"/>
        </w:rPr>
        <w:t xml:space="preserve">. What will be the minimum area that will be served </w:t>
      </w:r>
      <w:r w:rsidR="00AD4F28" w:rsidRPr="00213B1E">
        <w:rPr>
          <w:rFonts w:ascii="Arial Narrow" w:hAnsi="Arial Narrow" w:cstheme="minorHAnsi"/>
          <w:sz w:val="24"/>
          <w:szCs w:val="24"/>
        </w:rPr>
        <w:t xml:space="preserve">as per target </w:t>
      </w:r>
      <w:r w:rsidRPr="00213B1E">
        <w:rPr>
          <w:rFonts w:ascii="Arial Narrow" w:hAnsi="Arial Narrow" w:cstheme="minorHAnsi"/>
          <w:sz w:val="24"/>
          <w:szCs w:val="24"/>
        </w:rPr>
        <w:t xml:space="preserve">(per operation, per crop year) by the farm machinery and equipment. </w:t>
      </w:r>
    </w:p>
    <w:p w14:paraId="3746CFF0" w14:textId="77777777" w:rsidR="00213B1E" w:rsidRDefault="00835C30" w:rsidP="00213B1E">
      <w:pPr>
        <w:pStyle w:val="ListParagraph"/>
        <w:numPr>
          <w:ilvl w:val="0"/>
          <w:numId w:val="22"/>
        </w:numPr>
        <w:rPr>
          <w:rFonts w:ascii="Arial Narrow" w:hAnsi="Arial Narrow" w:cstheme="minorHAnsi"/>
          <w:sz w:val="24"/>
          <w:szCs w:val="24"/>
        </w:rPr>
      </w:pPr>
      <w:r w:rsidRPr="00213B1E">
        <w:rPr>
          <w:rFonts w:ascii="Arial Narrow" w:hAnsi="Arial Narrow" w:cstheme="minorHAnsi"/>
          <w:sz w:val="24"/>
          <w:szCs w:val="24"/>
        </w:rPr>
        <w:t xml:space="preserve">Kindly make a target </w:t>
      </w:r>
      <w:r w:rsidR="00AD4F28" w:rsidRPr="00213B1E">
        <w:rPr>
          <w:rFonts w:ascii="Arial Narrow" w:hAnsi="Arial Narrow" w:cstheme="minorHAnsi"/>
          <w:sz w:val="24"/>
          <w:szCs w:val="24"/>
        </w:rPr>
        <w:t>Gantt</w:t>
      </w:r>
      <w:r w:rsidRPr="00213B1E">
        <w:rPr>
          <w:rFonts w:ascii="Arial Narrow" w:hAnsi="Arial Narrow" w:cstheme="minorHAnsi"/>
          <w:sz w:val="24"/>
          <w:szCs w:val="24"/>
        </w:rPr>
        <w:t xml:space="preserve"> chart.</w:t>
      </w:r>
      <w:r w:rsidR="00E76BA0" w:rsidRPr="00213B1E">
        <w:rPr>
          <w:rFonts w:ascii="Arial Narrow" w:hAnsi="Arial Narrow" w:cstheme="minorHAnsi"/>
          <w:sz w:val="24"/>
          <w:szCs w:val="24"/>
        </w:rPr>
        <w:t xml:space="preserve"> </w:t>
      </w:r>
    </w:p>
    <w:p w14:paraId="09D394B1" w14:textId="22B326CD" w:rsidR="00835C30" w:rsidRDefault="00213B1E" w:rsidP="00213B1E">
      <w:pPr>
        <w:pStyle w:val="ListParagraph"/>
        <w:numPr>
          <w:ilvl w:val="0"/>
          <w:numId w:val="22"/>
        </w:numPr>
        <w:rPr>
          <w:rFonts w:ascii="Arial Narrow" w:hAnsi="Arial Narrow" w:cstheme="minorHAnsi"/>
          <w:sz w:val="24"/>
          <w:szCs w:val="24"/>
        </w:rPr>
      </w:pPr>
      <w:r>
        <w:rPr>
          <w:rFonts w:ascii="Arial Narrow" w:hAnsi="Arial Narrow" w:cstheme="minorHAnsi"/>
          <w:sz w:val="24"/>
          <w:szCs w:val="24"/>
        </w:rPr>
        <w:t>A</w:t>
      </w:r>
      <w:r w:rsidR="00E76BA0" w:rsidRPr="00213B1E">
        <w:rPr>
          <w:rFonts w:ascii="Arial Narrow" w:hAnsi="Arial Narrow" w:cstheme="minorHAnsi"/>
          <w:sz w:val="24"/>
          <w:szCs w:val="24"/>
        </w:rPr>
        <w:t xml:space="preserve"> brief discussion on </w:t>
      </w:r>
      <w:r>
        <w:rPr>
          <w:rFonts w:ascii="Arial Narrow" w:hAnsi="Arial Narrow" w:cstheme="minorHAnsi"/>
          <w:sz w:val="24"/>
          <w:szCs w:val="24"/>
        </w:rPr>
        <w:t>m</w:t>
      </w:r>
      <w:r w:rsidR="00E76BA0" w:rsidRPr="00213B1E">
        <w:rPr>
          <w:rFonts w:ascii="Arial Narrow" w:hAnsi="Arial Narrow" w:cstheme="minorHAnsi"/>
          <w:sz w:val="24"/>
          <w:szCs w:val="24"/>
        </w:rPr>
        <w:t xml:space="preserve">anagement and </w:t>
      </w:r>
      <w:r>
        <w:rPr>
          <w:rFonts w:ascii="Arial Narrow" w:hAnsi="Arial Narrow" w:cstheme="minorHAnsi"/>
          <w:sz w:val="24"/>
          <w:szCs w:val="24"/>
        </w:rPr>
        <w:t>c</w:t>
      </w:r>
      <w:r w:rsidR="00E76BA0" w:rsidRPr="00213B1E">
        <w:rPr>
          <w:rFonts w:ascii="Arial Narrow" w:hAnsi="Arial Narrow" w:cstheme="minorHAnsi"/>
          <w:sz w:val="24"/>
          <w:szCs w:val="24"/>
        </w:rPr>
        <w:t>oordination</w:t>
      </w:r>
      <w:r>
        <w:rPr>
          <w:rFonts w:ascii="Arial Narrow" w:hAnsi="Arial Narrow" w:cstheme="minorHAnsi"/>
          <w:sz w:val="24"/>
          <w:szCs w:val="24"/>
        </w:rPr>
        <w:t xml:space="preserve"> aspects</w:t>
      </w:r>
      <w:r w:rsidR="00E76BA0" w:rsidRPr="00213B1E">
        <w:rPr>
          <w:rFonts w:ascii="Arial Narrow" w:hAnsi="Arial Narrow" w:cstheme="minorHAnsi"/>
          <w:sz w:val="24"/>
          <w:szCs w:val="24"/>
        </w:rPr>
        <w:t>.</w:t>
      </w:r>
    </w:p>
    <w:p w14:paraId="67E613A7" w14:textId="43CCFEE2" w:rsidR="00213B1E" w:rsidRDefault="00213B1E" w:rsidP="00213B1E">
      <w:pPr>
        <w:rPr>
          <w:rFonts w:ascii="Arial Narrow" w:hAnsi="Arial Narrow" w:cstheme="minorHAnsi"/>
          <w:sz w:val="24"/>
          <w:szCs w:val="24"/>
        </w:rPr>
      </w:pPr>
    </w:p>
    <w:p w14:paraId="2A5B0BF4" w14:textId="01E6600B" w:rsidR="00FC40F2" w:rsidRDefault="00FC40F2" w:rsidP="00213B1E">
      <w:pPr>
        <w:rPr>
          <w:rFonts w:ascii="Arial Narrow" w:hAnsi="Arial Narrow" w:cstheme="minorHAnsi"/>
          <w:sz w:val="24"/>
          <w:szCs w:val="24"/>
        </w:rPr>
      </w:pPr>
    </w:p>
    <w:p w14:paraId="7DFF35A6" w14:textId="77777777" w:rsidR="00FC40F2" w:rsidRDefault="00FC40F2" w:rsidP="00213B1E">
      <w:pPr>
        <w:rPr>
          <w:rFonts w:ascii="Arial Narrow" w:hAnsi="Arial Narrow" w:cstheme="minorHAnsi"/>
          <w:sz w:val="24"/>
          <w:szCs w:val="24"/>
        </w:rPr>
      </w:pPr>
    </w:p>
    <w:p w14:paraId="4C1EFC71" w14:textId="69FDC122" w:rsidR="00213B1E" w:rsidRPr="00213B1E" w:rsidRDefault="00213B1E" w:rsidP="00213B1E">
      <w:pPr>
        <w:rPr>
          <w:rFonts w:ascii="Arial Narrow" w:hAnsi="Arial Narrow" w:cstheme="minorHAnsi"/>
          <w:b/>
          <w:bCs/>
        </w:rPr>
      </w:pPr>
      <w:r w:rsidRPr="00213B1E">
        <w:rPr>
          <w:rFonts w:ascii="Arial Narrow" w:hAnsi="Arial Narrow" w:cstheme="minorHAnsi"/>
          <w:b/>
          <w:bCs/>
        </w:rPr>
        <w:t>Table 1. GANTT CHART – Implementation and Management Plan of the Farm Tractors and Implements</w:t>
      </w:r>
    </w:p>
    <w:tbl>
      <w:tblPr>
        <w:tblW w:w="5388" w:type="pct"/>
        <w:tblLayout w:type="fixed"/>
        <w:tblLook w:val="04A0" w:firstRow="1" w:lastRow="0" w:firstColumn="1" w:lastColumn="0" w:noHBand="0" w:noVBand="1"/>
      </w:tblPr>
      <w:tblGrid>
        <w:gridCol w:w="1470"/>
        <w:gridCol w:w="1597"/>
        <w:gridCol w:w="574"/>
        <w:gridCol w:w="667"/>
        <w:gridCol w:w="572"/>
        <w:gridCol w:w="574"/>
        <w:gridCol w:w="576"/>
        <w:gridCol w:w="576"/>
        <w:gridCol w:w="574"/>
        <w:gridCol w:w="658"/>
        <w:gridCol w:w="588"/>
        <w:gridCol w:w="675"/>
        <w:gridCol w:w="665"/>
        <w:gridCol w:w="553"/>
      </w:tblGrid>
      <w:tr w:rsidR="00FC40F2" w:rsidRPr="00312687" w14:paraId="6A5F8D6E" w14:textId="77777777" w:rsidTr="00FC40F2">
        <w:trPr>
          <w:trHeight w:val="292"/>
        </w:trPr>
        <w:tc>
          <w:tcPr>
            <w:tcW w:w="713"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E082F" w14:textId="77777777" w:rsidR="00835C30" w:rsidRPr="00312687" w:rsidRDefault="00835C30" w:rsidP="00835C30">
            <w:pPr>
              <w:spacing w:after="0" w:line="240" w:lineRule="auto"/>
              <w:jc w:val="center"/>
              <w:rPr>
                <w:rFonts w:ascii="Arial Narrow" w:eastAsia="Times New Roman" w:hAnsi="Arial Narrow" w:cs="Calibri"/>
                <w:b/>
                <w:bCs/>
                <w:color w:val="000000"/>
                <w:sz w:val="24"/>
                <w:szCs w:val="24"/>
                <w:lang w:eastAsia="en-PH"/>
              </w:rPr>
            </w:pPr>
            <w:r w:rsidRPr="00312687">
              <w:rPr>
                <w:rFonts w:ascii="Arial Narrow" w:eastAsia="Times New Roman" w:hAnsi="Arial Narrow" w:cs="Calibri"/>
                <w:b/>
                <w:bCs/>
                <w:color w:val="000000"/>
                <w:sz w:val="24"/>
                <w:szCs w:val="24"/>
                <w:lang w:eastAsia="en-PH"/>
              </w:rPr>
              <w:t>Farm Operation</w:t>
            </w:r>
          </w:p>
        </w:tc>
        <w:tc>
          <w:tcPr>
            <w:tcW w:w="774"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CB7C9" w14:textId="77777777" w:rsidR="00835C30" w:rsidRPr="00312687" w:rsidRDefault="00835C30" w:rsidP="00835C30">
            <w:pPr>
              <w:spacing w:after="0" w:line="240" w:lineRule="auto"/>
              <w:jc w:val="center"/>
              <w:rPr>
                <w:rFonts w:ascii="Arial Narrow" w:eastAsia="Times New Roman" w:hAnsi="Arial Narrow" w:cs="Calibri"/>
                <w:b/>
                <w:bCs/>
                <w:color w:val="000000"/>
                <w:sz w:val="24"/>
                <w:szCs w:val="24"/>
                <w:lang w:eastAsia="en-PH"/>
              </w:rPr>
            </w:pPr>
            <w:r w:rsidRPr="00312687">
              <w:rPr>
                <w:rFonts w:ascii="Arial Narrow" w:eastAsia="Times New Roman" w:hAnsi="Arial Narrow" w:cs="Calibri"/>
                <w:b/>
                <w:bCs/>
                <w:color w:val="000000"/>
                <w:sz w:val="24"/>
                <w:szCs w:val="24"/>
                <w:lang w:eastAsia="en-PH"/>
              </w:rPr>
              <w:t>Equipment</w:t>
            </w:r>
          </w:p>
        </w:tc>
        <w:tc>
          <w:tcPr>
            <w:tcW w:w="3514" w:type="pct"/>
            <w:gridSpan w:val="12"/>
            <w:tcBorders>
              <w:top w:val="single" w:sz="4" w:space="0" w:color="auto"/>
              <w:left w:val="nil"/>
              <w:bottom w:val="single" w:sz="4" w:space="0" w:color="auto"/>
              <w:right w:val="single" w:sz="4" w:space="0" w:color="auto"/>
            </w:tcBorders>
            <w:shd w:val="clear" w:color="auto" w:fill="auto"/>
            <w:noWrap/>
            <w:vAlign w:val="bottom"/>
            <w:hideMark/>
          </w:tcPr>
          <w:p w14:paraId="6CE36326" w14:textId="77777777" w:rsidR="00835C30" w:rsidRPr="00312687" w:rsidRDefault="00835C30" w:rsidP="00835C30">
            <w:pPr>
              <w:spacing w:after="0" w:line="240" w:lineRule="auto"/>
              <w:jc w:val="center"/>
              <w:rPr>
                <w:rFonts w:ascii="Arial Narrow" w:eastAsia="Times New Roman" w:hAnsi="Arial Narrow" w:cs="Calibri"/>
                <w:b/>
                <w:bCs/>
                <w:color w:val="000000"/>
                <w:sz w:val="24"/>
                <w:szCs w:val="24"/>
                <w:lang w:eastAsia="en-PH"/>
              </w:rPr>
            </w:pPr>
            <w:r w:rsidRPr="00312687">
              <w:rPr>
                <w:rFonts w:ascii="Arial Narrow" w:eastAsia="Times New Roman" w:hAnsi="Arial Narrow" w:cs="Calibri"/>
                <w:b/>
                <w:bCs/>
                <w:color w:val="000000"/>
                <w:sz w:val="24"/>
                <w:szCs w:val="24"/>
                <w:lang w:eastAsia="en-PH"/>
              </w:rPr>
              <w:t>Area Served</w:t>
            </w:r>
          </w:p>
        </w:tc>
      </w:tr>
      <w:tr w:rsidR="00FC40F2" w:rsidRPr="00312687" w14:paraId="7878241B" w14:textId="77777777" w:rsidTr="00FC40F2">
        <w:trPr>
          <w:trHeight w:val="292"/>
        </w:trPr>
        <w:tc>
          <w:tcPr>
            <w:tcW w:w="713" w:type="pct"/>
            <w:vMerge/>
            <w:tcBorders>
              <w:top w:val="single" w:sz="4" w:space="0" w:color="auto"/>
              <w:left w:val="single" w:sz="4" w:space="0" w:color="auto"/>
              <w:bottom w:val="single" w:sz="4" w:space="0" w:color="auto"/>
              <w:right w:val="single" w:sz="4" w:space="0" w:color="auto"/>
            </w:tcBorders>
            <w:vAlign w:val="center"/>
            <w:hideMark/>
          </w:tcPr>
          <w:p w14:paraId="6EC1B310" w14:textId="77777777" w:rsidR="00AD4F28" w:rsidRPr="00312687" w:rsidRDefault="00AD4F28" w:rsidP="00AD4F28">
            <w:pPr>
              <w:spacing w:after="0" w:line="240" w:lineRule="auto"/>
              <w:rPr>
                <w:rFonts w:ascii="Arial Narrow" w:eastAsia="Times New Roman" w:hAnsi="Arial Narrow" w:cs="Calibri"/>
                <w:b/>
                <w:bCs/>
                <w:color w:val="000000"/>
                <w:sz w:val="24"/>
                <w:szCs w:val="24"/>
                <w:lang w:eastAsia="en-PH"/>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14:paraId="17FF618E" w14:textId="77777777" w:rsidR="00AD4F28" w:rsidRPr="00312687" w:rsidRDefault="00AD4F28" w:rsidP="00AD4F28">
            <w:pPr>
              <w:spacing w:after="0" w:line="240" w:lineRule="auto"/>
              <w:rPr>
                <w:rFonts w:ascii="Arial Narrow" w:eastAsia="Times New Roman" w:hAnsi="Arial Narrow" w:cs="Calibri"/>
                <w:b/>
                <w:bCs/>
                <w:color w:val="000000"/>
                <w:sz w:val="24"/>
                <w:szCs w:val="24"/>
                <w:lang w:eastAsia="en-PH"/>
              </w:rPr>
            </w:pPr>
          </w:p>
        </w:tc>
        <w:tc>
          <w:tcPr>
            <w:tcW w:w="278" w:type="pct"/>
            <w:tcBorders>
              <w:top w:val="nil"/>
              <w:left w:val="nil"/>
              <w:bottom w:val="single" w:sz="4" w:space="0" w:color="auto"/>
              <w:right w:val="single" w:sz="4" w:space="0" w:color="auto"/>
            </w:tcBorders>
            <w:shd w:val="clear" w:color="auto" w:fill="auto"/>
            <w:noWrap/>
            <w:vAlign w:val="bottom"/>
            <w:hideMark/>
          </w:tcPr>
          <w:p w14:paraId="3B4E3810" w14:textId="76316A1B"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Jan</w:t>
            </w:r>
          </w:p>
        </w:tc>
        <w:tc>
          <w:tcPr>
            <w:tcW w:w="323" w:type="pct"/>
            <w:tcBorders>
              <w:top w:val="nil"/>
              <w:left w:val="nil"/>
              <w:bottom w:val="single" w:sz="4" w:space="0" w:color="auto"/>
              <w:right w:val="single" w:sz="4" w:space="0" w:color="auto"/>
            </w:tcBorders>
            <w:shd w:val="clear" w:color="auto" w:fill="auto"/>
            <w:noWrap/>
            <w:vAlign w:val="bottom"/>
            <w:hideMark/>
          </w:tcPr>
          <w:p w14:paraId="42C98F7C" w14:textId="26D644E8"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Feb</w:t>
            </w:r>
          </w:p>
        </w:tc>
        <w:tc>
          <w:tcPr>
            <w:tcW w:w="277" w:type="pct"/>
            <w:tcBorders>
              <w:top w:val="nil"/>
              <w:left w:val="nil"/>
              <w:bottom w:val="single" w:sz="4" w:space="0" w:color="auto"/>
              <w:right w:val="single" w:sz="4" w:space="0" w:color="auto"/>
            </w:tcBorders>
            <w:shd w:val="clear" w:color="auto" w:fill="auto"/>
            <w:noWrap/>
            <w:vAlign w:val="bottom"/>
            <w:hideMark/>
          </w:tcPr>
          <w:p w14:paraId="49926170" w14:textId="2DCF856B"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Mar</w:t>
            </w:r>
          </w:p>
        </w:tc>
        <w:tc>
          <w:tcPr>
            <w:tcW w:w="278" w:type="pct"/>
            <w:tcBorders>
              <w:top w:val="nil"/>
              <w:left w:val="nil"/>
              <w:bottom w:val="single" w:sz="4" w:space="0" w:color="auto"/>
              <w:right w:val="single" w:sz="4" w:space="0" w:color="auto"/>
            </w:tcBorders>
            <w:shd w:val="clear" w:color="auto" w:fill="auto"/>
            <w:noWrap/>
            <w:vAlign w:val="bottom"/>
            <w:hideMark/>
          </w:tcPr>
          <w:p w14:paraId="0FB0D3EA" w14:textId="23FE1426"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Apr</w:t>
            </w:r>
          </w:p>
        </w:tc>
        <w:tc>
          <w:tcPr>
            <w:tcW w:w="279" w:type="pct"/>
            <w:tcBorders>
              <w:top w:val="nil"/>
              <w:left w:val="nil"/>
              <w:bottom w:val="single" w:sz="4" w:space="0" w:color="auto"/>
              <w:right w:val="single" w:sz="4" w:space="0" w:color="auto"/>
            </w:tcBorders>
            <w:shd w:val="clear" w:color="auto" w:fill="auto"/>
            <w:noWrap/>
            <w:vAlign w:val="bottom"/>
          </w:tcPr>
          <w:p w14:paraId="0DBE83C4" w14:textId="77808B55"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May</w:t>
            </w:r>
          </w:p>
        </w:tc>
        <w:tc>
          <w:tcPr>
            <w:tcW w:w="279" w:type="pct"/>
            <w:tcBorders>
              <w:top w:val="nil"/>
              <w:left w:val="nil"/>
              <w:bottom w:val="single" w:sz="4" w:space="0" w:color="auto"/>
              <w:right w:val="single" w:sz="4" w:space="0" w:color="auto"/>
            </w:tcBorders>
            <w:shd w:val="clear" w:color="auto" w:fill="auto"/>
            <w:noWrap/>
            <w:vAlign w:val="bottom"/>
          </w:tcPr>
          <w:p w14:paraId="60D19BD1" w14:textId="28549FB2"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Jun</w:t>
            </w:r>
          </w:p>
        </w:tc>
        <w:tc>
          <w:tcPr>
            <w:tcW w:w="278" w:type="pct"/>
            <w:tcBorders>
              <w:top w:val="nil"/>
              <w:left w:val="nil"/>
              <w:bottom w:val="single" w:sz="4" w:space="0" w:color="auto"/>
              <w:right w:val="single" w:sz="4" w:space="0" w:color="auto"/>
            </w:tcBorders>
            <w:shd w:val="clear" w:color="auto" w:fill="auto"/>
            <w:noWrap/>
            <w:vAlign w:val="bottom"/>
          </w:tcPr>
          <w:p w14:paraId="645381CE" w14:textId="517F435C"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Jul</w:t>
            </w:r>
          </w:p>
        </w:tc>
        <w:tc>
          <w:tcPr>
            <w:tcW w:w="319" w:type="pct"/>
            <w:tcBorders>
              <w:top w:val="nil"/>
              <w:left w:val="nil"/>
              <w:bottom w:val="single" w:sz="4" w:space="0" w:color="auto"/>
              <w:right w:val="single" w:sz="4" w:space="0" w:color="auto"/>
            </w:tcBorders>
            <w:shd w:val="clear" w:color="auto" w:fill="auto"/>
            <w:noWrap/>
            <w:vAlign w:val="bottom"/>
          </w:tcPr>
          <w:p w14:paraId="72A7B6B7" w14:textId="1A47F624"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Aug</w:t>
            </w:r>
          </w:p>
        </w:tc>
        <w:tc>
          <w:tcPr>
            <w:tcW w:w="285" w:type="pct"/>
            <w:tcBorders>
              <w:top w:val="nil"/>
              <w:left w:val="nil"/>
              <w:bottom w:val="single" w:sz="4" w:space="0" w:color="auto"/>
              <w:right w:val="single" w:sz="4" w:space="0" w:color="auto"/>
            </w:tcBorders>
            <w:shd w:val="clear" w:color="auto" w:fill="auto"/>
            <w:noWrap/>
            <w:vAlign w:val="bottom"/>
          </w:tcPr>
          <w:p w14:paraId="2719867D" w14:textId="55BA9520"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Sep</w:t>
            </w:r>
          </w:p>
        </w:tc>
        <w:tc>
          <w:tcPr>
            <w:tcW w:w="327" w:type="pct"/>
            <w:tcBorders>
              <w:top w:val="nil"/>
              <w:left w:val="nil"/>
              <w:bottom w:val="single" w:sz="4" w:space="0" w:color="auto"/>
              <w:right w:val="single" w:sz="4" w:space="0" w:color="auto"/>
            </w:tcBorders>
            <w:shd w:val="clear" w:color="auto" w:fill="auto"/>
            <w:noWrap/>
            <w:vAlign w:val="bottom"/>
          </w:tcPr>
          <w:p w14:paraId="19493491" w14:textId="71F7C27D"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Oct</w:t>
            </w:r>
          </w:p>
        </w:tc>
        <w:tc>
          <w:tcPr>
            <w:tcW w:w="322" w:type="pct"/>
            <w:tcBorders>
              <w:top w:val="nil"/>
              <w:left w:val="nil"/>
              <w:bottom w:val="single" w:sz="4" w:space="0" w:color="auto"/>
              <w:right w:val="single" w:sz="4" w:space="0" w:color="auto"/>
            </w:tcBorders>
            <w:shd w:val="clear" w:color="auto" w:fill="auto"/>
            <w:noWrap/>
            <w:vAlign w:val="bottom"/>
            <w:hideMark/>
          </w:tcPr>
          <w:p w14:paraId="28725945" w14:textId="501A4F2D"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Nov</w:t>
            </w:r>
          </w:p>
        </w:tc>
        <w:tc>
          <w:tcPr>
            <w:tcW w:w="268" w:type="pct"/>
            <w:tcBorders>
              <w:top w:val="nil"/>
              <w:left w:val="nil"/>
              <w:bottom w:val="single" w:sz="4" w:space="0" w:color="auto"/>
              <w:right w:val="single" w:sz="4" w:space="0" w:color="auto"/>
            </w:tcBorders>
            <w:shd w:val="clear" w:color="auto" w:fill="auto"/>
            <w:noWrap/>
            <w:vAlign w:val="bottom"/>
            <w:hideMark/>
          </w:tcPr>
          <w:p w14:paraId="45D7878E" w14:textId="2EE597A5" w:rsidR="00AD4F28" w:rsidRPr="00213B1E" w:rsidRDefault="00AD4F28" w:rsidP="00AD4F28">
            <w:pPr>
              <w:spacing w:after="0" w:line="240" w:lineRule="auto"/>
              <w:rPr>
                <w:rFonts w:ascii="Arial Narrow" w:eastAsia="Times New Roman" w:hAnsi="Arial Narrow" w:cs="Calibri"/>
                <w:b/>
                <w:bCs/>
                <w:color w:val="000000"/>
                <w:sz w:val="20"/>
                <w:szCs w:val="20"/>
                <w:lang w:eastAsia="en-PH"/>
              </w:rPr>
            </w:pPr>
            <w:r w:rsidRPr="00213B1E">
              <w:rPr>
                <w:rFonts w:ascii="Arial Narrow" w:eastAsia="Times New Roman" w:hAnsi="Arial Narrow" w:cs="Calibri"/>
                <w:b/>
                <w:bCs/>
                <w:color w:val="000000"/>
                <w:sz w:val="20"/>
                <w:szCs w:val="20"/>
                <w:lang w:eastAsia="en-PH"/>
              </w:rPr>
              <w:t>Dec</w:t>
            </w:r>
          </w:p>
        </w:tc>
      </w:tr>
      <w:tr w:rsidR="00FC40F2" w:rsidRPr="00312687" w14:paraId="4292D1FF" w14:textId="77777777" w:rsidTr="00FC40F2">
        <w:trPr>
          <w:trHeight w:val="292"/>
        </w:trPr>
        <w:tc>
          <w:tcPr>
            <w:tcW w:w="713" w:type="pct"/>
            <w:tcBorders>
              <w:top w:val="nil"/>
              <w:left w:val="single" w:sz="4" w:space="0" w:color="auto"/>
              <w:bottom w:val="single" w:sz="4" w:space="0" w:color="auto"/>
              <w:right w:val="single" w:sz="4" w:space="0" w:color="auto"/>
            </w:tcBorders>
            <w:shd w:val="clear" w:color="auto" w:fill="auto"/>
            <w:noWrap/>
            <w:vAlign w:val="bottom"/>
            <w:hideMark/>
          </w:tcPr>
          <w:p w14:paraId="340E11A0"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Land preparation</w:t>
            </w:r>
          </w:p>
        </w:tc>
        <w:tc>
          <w:tcPr>
            <w:tcW w:w="774" w:type="pct"/>
            <w:tcBorders>
              <w:top w:val="nil"/>
              <w:left w:val="nil"/>
              <w:bottom w:val="single" w:sz="4" w:space="0" w:color="auto"/>
              <w:right w:val="single" w:sz="4" w:space="0" w:color="auto"/>
            </w:tcBorders>
            <w:shd w:val="clear" w:color="auto" w:fill="auto"/>
            <w:noWrap/>
            <w:vAlign w:val="bottom"/>
            <w:hideMark/>
          </w:tcPr>
          <w:p w14:paraId="1AC6FDAB"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Tractor with power harrow</w:t>
            </w:r>
          </w:p>
        </w:tc>
        <w:tc>
          <w:tcPr>
            <w:tcW w:w="278" w:type="pct"/>
            <w:tcBorders>
              <w:top w:val="nil"/>
              <w:left w:val="nil"/>
              <w:bottom w:val="single" w:sz="4" w:space="0" w:color="auto"/>
              <w:right w:val="single" w:sz="4" w:space="0" w:color="auto"/>
            </w:tcBorders>
            <w:shd w:val="clear" w:color="auto" w:fill="auto"/>
            <w:noWrap/>
            <w:vAlign w:val="bottom"/>
            <w:hideMark/>
          </w:tcPr>
          <w:p w14:paraId="5EFE5B17"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3" w:type="pct"/>
            <w:tcBorders>
              <w:top w:val="nil"/>
              <w:left w:val="nil"/>
              <w:bottom w:val="single" w:sz="4" w:space="0" w:color="auto"/>
              <w:right w:val="single" w:sz="4" w:space="0" w:color="auto"/>
            </w:tcBorders>
            <w:shd w:val="clear" w:color="auto" w:fill="auto"/>
            <w:noWrap/>
            <w:vAlign w:val="bottom"/>
            <w:hideMark/>
          </w:tcPr>
          <w:p w14:paraId="5EF9769E"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7" w:type="pct"/>
            <w:tcBorders>
              <w:top w:val="nil"/>
              <w:left w:val="nil"/>
              <w:bottom w:val="single" w:sz="4" w:space="0" w:color="auto"/>
              <w:right w:val="single" w:sz="4" w:space="0" w:color="auto"/>
            </w:tcBorders>
            <w:shd w:val="clear" w:color="auto" w:fill="auto"/>
            <w:noWrap/>
            <w:vAlign w:val="bottom"/>
            <w:hideMark/>
          </w:tcPr>
          <w:p w14:paraId="23486F81"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2CEA751E"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399BBDCA"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26CCC993"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195DC20E"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19" w:type="pct"/>
            <w:tcBorders>
              <w:top w:val="nil"/>
              <w:left w:val="nil"/>
              <w:bottom w:val="single" w:sz="4" w:space="0" w:color="auto"/>
              <w:right w:val="single" w:sz="4" w:space="0" w:color="auto"/>
            </w:tcBorders>
            <w:shd w:val="clear" w:color="auto" w:fill="auto"/>
            <w:noWrap/>
            <w:vAlign w:val="bottom"/>
            <w:hideMark/>
          </w:tcPr>
          <w:p w14:paraId="3CEA48A9"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85" w:type="pct"/>
            <w:tcBorders>
              <w:top w:val="nil"/>
              <w:left w:val="nil"/>
              <w:bottom w:val="single" w:sz="4" w:space="0" w:color="auto"/>
              <w:right w:val="single" w:sz="4" w:space="0" w:color="auto"/>
            </w:tcBorders>
            <w:shd w:val="clear" w:color="auto" w:fill="auto"/>
            <w:noWrap/>
            <w:vAlign w:val="bottom"/>
            <w:hideMark/>
          </w:tcPr>
          <w:p w14:paraId="02F2505E"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7" w:type="pct"/>
            <w:tcBorders>
              <w:top w:val="nil"/>
              <w:left w:val="nil"/>
              <w:bottom w:val="single" w:sz="4" w:space="0" w:color="auto"/>
              <w:right w:val="single" w:sz="4" w:space="0" w:color="auto"/>
            </w:tcBorders>
            <w:shd w:val="clear" w:color="auto" w:fill="auto"/>
            <w:noWrap/>
            <w:vAlign w:val="bottom"/>
            <w:hideMark/>
          </w:tcPr>
          <w:p w14:paraId="2501D8E0"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2" w:type="pct"/>
            <w:tcBorders>
              <w:top w:val="nil"/>
              <w:left w:val="nil"/>
              <w:bottom w:val="single" w:sz="4" w:space="0" w:color="auto"/>
              <w:right w:val="single" w:sz="4" w:space="0" w:color="auto"/>
            </w:tcBorders>
            <w:shd w:val="clear" w:color="auto" w:fill="auto"/>
            <w:noWrap/>
            <w:vAlign w:val="bottom"/>
            <w:hideMark/>
          </w:tcPr>
          <w:p w14:paraId="52E9E217"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68" w:type="pct"/>
            <w:tcBorders>
              <w:top w:val="nil"/>
              <w:left w:val="nil"/>
              <w:bottom w:val="single" w:sz="4" w:space="0" w:color="auto"/>
              <w:right w:val="single" w:sz="4" w:space="0" w:color="auto"/>
            </w:tcBorders>
            <w:shd w:val="clear" w:color="auto" w:fill="auto"/>
            <w:noWrap/>
            <w:vAlign w:val="bottom"/>
            <w:hideMark/>
          </w:tcPr>
          <w:p w14:paraId="71937F98"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r>
      <w:tr w:rsidR="00FC40F2" w:rsidRPr="00312687" w14:paraId="5FAB4B57" w14:textId="77777777" w:rsidTr="00FC40F2">
        <w:trPr>
          <w:trHeight w:val="292"/>
        </w:trPr>
        <w:tc>
          <w:tcPr>
            <w:tcW w:w="713" w:type="pct"/>
            <w:tcBorders>
              <w:top w:val="nil"/>
              <w:left w:val="single" w:sz="4" w:space="0" w:color="auto"/>
              <w:bottom w:val="single" w:sz="4" w:space="0" w:color="auto"/>
              <w:right w:val="single" w:sz="4" w:space="0" w:color="auto"/>
            </w:tcBorders>
            <w:shd w:val="clear" w:color="auto" w:fill="auto"/>
            <w:noWrap/>
            <w:vAlign w:val="bottom"/>
            <w:hideMark/>
          </w:tcPr>
          <w:p w14:paraId="158EED25"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Planting</w:t>
            </w:r>
          </w:p>
        </w:tc>
        <w:tc>
          <w:tcPr>
            <w:tcW w:w="774" w:type="pct"/>
            <w:tcBorders>
              <w:top w:val="nil"/>
              <w:left w:val="nil"/>
              <w:bottom w:val="single" w:sz="4" w:space="0" w:color="auto"/>
              <w:right w:val="single" w:sz="4" w:space="0" w:color="auto"/>
            </w:tcBorders>
            <w:shd w:val="clear" w:color="auto" w:fill="auto"/>
            <w:noWrap/>
            <w:vAlign w:val="bottom"/>
            <w:hideMark/>
          </w:tcPr>
          <w:p w14:paraId="272C5F30"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Tractor with sugarcane planter</w:t>
            </w:r>
          </w:p>
        </w:tc>
        <w:tc>
          <w:tcPr>
            <w:tcW w:w="278" w:type="pct"/>
            <w:tcBorders>
              <w:top w:val="nil"/>
              <w:left w:val="nil"/>
              <w:bottom w:val="single" w:sz="4" w:space="0" w:color="auto"/>
              <w:right w:val="single" w:sz="4" w:space="0" w:color="auto"/>
            </w:tcBorders>
            <w:shd w:val="clear" w:color="auto" w:fill="auto"/>
            <w:noWrap/>
            <w:vAlign w:val="bottom"/>
            <w:hideMark/>
          </w:tcPr>
          <w:p w14:paraId="6C4C777F"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3" w:type="pct"/>
            <w:tcBorders>
              <w:top w:val="nil"/>
              <w:left w:val="nil"/>
              <w:bottom w:val="single" w:sz="4" w:space="0" w:color="auto"/>
              <w:right w:val="single" w:sz="4" w:space="0" w:color="auto"/>
            </w:tcBorders>
            <w:shd w:val="clear" w:color="auto" w:fill="auto"/>
            <w:noWrap/>
            <w:vAlign w:val="bottom"/>
            <w:hideMark/>
          </w:tcPr>
          <w:p w14:paraId="4C9132C8"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7" w:type="pct"/>
            <w:tcBorders>
              <w:top w:val="nil"/>
              <w:left w:val="nil"/>
              <w:bottom w:val="single" w:sz="4" w:space="0" w:color="auto"/>
              <w:right w:val="single" w:sz="4" w:space="0" w:color="auto"/>
            </w:tcBorders>
            <w:shd w:val="clear" w:color="auto" w:fill="auto"/>
            <w:noWrap/>
            <w:vAlign w:val="bottom"/>
            <w:hideMark/>
          </w:tcPr>
          <w:p w14:paraId="7955EF01"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70BEFD16"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6A001B6B"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2128BD67"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32F6D09E"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19" w:type="pct"/>
            <w:tcBorders>
              <w:top w:val="nil"/>
              <w:left w:val="nil"/>
              <w:bottom w:val="single" w:sz="4" w:space="0" w:color="auto"/>
              <w:right w:val="single" w:sz="4" w:space="0" w:color="auto"/>
            </w:tcBorders>
            <w:shd w:val="clear" w:color="auto" w:fill="auto"/>
            <w:noWrap/>
            <w:vAlign w:val="bottom"/>
            <w:hideMark/>
          </w:tcPr>
          <w:p w14:paraId="41ADF9B7"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85" w:type="pct"/>
            <w:tcBorders>
              <w:top w:val="nil"/>
              <w:left w:val="nil"/>
              <w:bottom w:val="single" w:sz="4" w:space="0" w:color="auto"/>
              <w:right w:val="single" w:sz="4" w:space="0" w:color="auto"/>
            </w:tcBorders>
            <w:shd w:val="clear" w:color="auto" w:fill="auto"/>
            <w:noWrap/>
            <w:vAlign w:val="bottom"/>
            <w:hideMark/>
          </w:tcPr>
          <w:p w14:paraId="4A51C3C9"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7" w:type="pct"/>
            <w:tcBorders>
              <w:top w:val="nil"/>
              <w:left w:val="nil"/>
              <w:bottom w:val="single" w:sz="4" w:space="0" w:color="auto"/>
              <w:right w:val="single" w:sz="4" w:space="0" w:color="auto"/>
            </w:tcBorders>
            <w:shd w:val="clear" w:color="auto" w:fill="auto"/>
            <w:noWrap/>
            <w:vAlign w:val="bottom"/>
            <w:hideMark/>
          </w:tcPr>
          <w:p w14:paraId="3DD0DBD9"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2" w:type="pct"/>
            <w:tcBorders>
              <w:top w:val="nil"/>
              <w:left w:val="nil"/>
              <w:bottom w:val="single" w:sz="4" w:space="0" w:color="auto"/>
              <w:right w:val="single" w:sz="4" w:space="0" w:color="auto"/>
            </w:tcBorders>
            <w:shd w:val="clear" w:color="auto" w:fill="auto"/>
            <w:noWrap/>
            <w:vAlign w:val="bottom"/>
            <w:hideMark/>
          </w:tcPr>
          <w:p w14:paraId="108EE7E8"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68" w:type="pct"/>
            <w:tcBorders>
              <w:top w:val="nil"/>
              <w:left w:val="nil"/>
              <w:bottom w:val="single" w:sz="4" w:space="0" w:color="auto"/>
              <w:right w:val="single" w:sz="4" w:space="0" w:color="auto"/>
            </w:tcBorders>
            <w:shd w:val="clear" w:color="auto" w:fill="auto"/>
            <w:noWrap/>
            <w:vAlign w:val="bottom"/>
            <w:hideMark/>
          </w:tcPr>
          <w:p w14:paraId="55635B1D"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r>
      <w:tr w:rsidR="00FC40F2" w:rsidRPr="00312687" w14:paraId="04508734" w14:textId="77777777" w:rsidTr="00FC40F2">
        <w:trPr>
          <w:trHeight w:val="292"/>
        </w:trPr>
        <w:tc>
          <w:tcPr>
            <w:tcW w:w="713" w:type="pct"/>
            <w:tcBorders>
              <w:top w:val="nil"/>
              <w:left w:val="single" w:sz="4" w:space="0" w:color="auto"/>
              <w:bottom w:val="single" w:sz="4" w:space="0" w:color="auto"/>
              <w:right w:val="single" w:sz="4" w:space="0" w:color="auto"/>
            </w:tcBorders>
            <w:shd w:val="clear" w:color="auto" w:fill="auto"/>
            <w:noWrap/>
            <w:vAlign w:val="bottom"/>
            <w:hideMark/>
          </w:tcPr>
          <w:p w14:paraId="49762059"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Ratoon Management</w:t>
            </w:r>
          </w:p>
        </w:tc>
        <w:tc>
          <w:tcPr>
            <w:tcW w:w="774" w:type="pct"/>
            <w:tcBorders>
              <w:top w:val="nil"/>
              <w:left w:val="nil"/>
              <w:bottom w:val="single" w:sz="4" w:space="0" w:color="auto"/>
              <w:right w:val="single" w:sz="4" w:space="0" w:color="auto"/>
            </w:tcBorders>
            <w:shd w:val="clear" w:color="auto" w:fill="auto"/>
            <w:noWrap/>
            <w:vAlign w:val="bottom"/>
            <w:hideMark/>
          </w:tcPr>
          <w:p w14:paraId="53C3C4B5"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Tractor with mulcher</w:t>
            </w:r>
          </w:p>
        </w:tc>
        <w:tc>
          <w:tcPr>
            <w:tcW w:w="278" w:type="pct"/>
            <w:tcBorders>
              <w:top w:val="nil"/>
              <w:left w:val="nil"/>
              <w:bottom w:val="single" w:sz="4" w:space="0" w:color="auto"/>
              <w:right w:val="single" w:sz="4" w:space="0" w:color="auto"/>
            </w:tcBorders>
            <w:shd w:val="clear" w:color="auto" w:fill="auto"/>
            <w:noWrap/>
            <w:vAlign w:val="bottom"/>
            <w:hideMark/>
          </w:tcPr>
          <w:p w14:paraId="185E2D72"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3" w:type="pct"/>
            <w:tcBorders>
              <w:top w:val="nil"/>
              <w:left w:val="nil"/>
              <w:bottom w:val="single" w:sz="4" w:space="0" w:color="auto"/>
              <w:right w:val="single" w:sz="4" w:space="0" w:color="auto"/>
            </w:tcBorders>
            <w:shd w:val="clear" w:color="auto" w:fill="auto"/>
            <w:noWrap/>
            <w:vAlign w:val="bottom"/>
            <w:hideMark/>
          </w:tcPr>
          <w:p w14:paraId="70023226"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7" w:type="pct"/>
            <w:tcBorders>
              <w:top w:val="nil"/>
              <w:left w:val="nil"/>
              <w:bottom w:val="single" w:sz="4" w:space="0" w:color="auto"/>
              <w:right w:val="single" w:sz="4" w:space="0" w:color="auto"/>
            </w:tcBorders>
            <w:shd w:val="clear" w:color="auto" w:fill="auto"/>
            <w:noWrap/>
            <w:vAlign w:val="bottom"/>
            <w:hideMark/>
          </w:tcPr>
          <w:p w14:paraId="1F4ABD70"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11523F3E"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1B50E0ED"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08D1AECE"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6F2BCBFB"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19" w:type="pct"/>
            <w:tcBorders>
              <w:top w:val="nil"/>
              <w:left w:val="nil"/>
              <w:bottom w:val="single" w:sz="4" w:space="0" w:color="auto"/>
              <w:right w:val="single" w:sz="4" w:space="0" w:color="auto"/>
            </w:tcBorders>
            <w:shd w:val="clear" w:color="auto" w:fill="auto"/>
            <w:noWrap/>
            <w:vAlign w:val="bottom"/>
            <w:hideMark/>
          </w:tcPr>
          <w:p w14:paraId="7E3D5065"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85" w:type="pct"/>
            <w:tcBorders>
              <w:top w:val="nil"/>
              <w:left w:val="nil"/>
              <w:bottom w:val="single" w:sz="4" w:space="0" w:color="auto"/>
              <w:right w:val="single" w:sz="4" w:space="0" w:color="auto"/>
            </w:tcBorders>
            <w:shd w:val="clear" w:color="auto" w:fill="auto"/>
            <w:noWrap/>
            <w:vAlign w:val="bottom"/>
            <w:hideMark/>
          </w:tcPr>
          <w:p w14:paraId="11422868"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7" w:type="pct"/>
            <w:tcBorders>
              <w:top w:val="nil"/>
              <w:left w:val="nil"/>
              <w:bottom w:val="single" w:sz="4" w:space="0" w:color="auto"/>
              <w:right w:val="single" w:sz="4" w:space="0" w:color="auto"/>
            </w:tcBorders>
            <w:shd w:val="clear" w:color="auto" w:fill="auto"/>
            <w:noWrap/>
            <w:vAlign w:val="bottom"/>
            <w:hideMark/>
          </w:tcPr>
          <w:p w14:paraId="3214DF0C"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2" w:type="pct"/>
            <w:tcBorders>
              <w:top w:val="nil"/>
              <w:left w:val="nil"/>
              <w:bottom w:val="single" w:sz="4" w:space="0" w:color="auto"/>
              <w:right w:val="single" w:sz="4" w:space="0" w:color="auto"/>
            </w:tcBorders>
            <w:shd w:val="clear" w:color="auto" w:fill="auto"/>
            <w:noWrap/>
            <w:vAlign w:val="bottom"/>
            <w:hideMark/>
          </w:tcPr>
          <w:p w14:paraId="65BD8ADA"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68" w:type="pct"/>
            <w:tcBorders>
              <w:top w:val="nil"/>
              <w:left w:val="nil"/>
              <w:bottom w:val="single" w:sz="4" w:space="0" w:color="auto"/>
              <w:right w:val="single" w:sz="4" w:space="0" w:color="auto"/>
            </w:tcBorders>
            <w:shd w:val="clear" w:color="auto" w:fill="auto"/>
            <w:noWrap/>
            <w:vAlign w:val="bottom"/>
            <w:hideMark/>
          </w:tcPr>
          <w:p w14:paraId="3384AF94"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r>
      <w:tr w:rsidR="00FC40F2" w:rsidRPr="00312687" w14:paraId="2294DED5" w14:textId="77777777" w:rsidTr="00FC40F2">
        <w:trPr>
          <w:trHeight w:val="292"/>
        </w:trPr>
        <w:tc>
          <w:tcPr>
            <w:tcW w:w="713" w:type="pct"/>
            <w:tcBorders>
              <w:top w:val="nil"/>
              <w:left w:val="single" w:sz="4" w:space="0" w:color="auto"/>
              <w:bottom w:val="single" w:sz="4" w:space="0" w:color="auto"/>
              <w:right w:val="single" w:sz="4" w:space="0" w:color="auto"/>
            </w:tcBorders>
            <w:shd w:val="clear" w:color="auto" w:fill="auto"/>
            <w:noWrap/>
            <w:vAlign w:val="bottom"/>
            <w:hideMark/>
          </w:tcPr>
          <w:p w14:paraId="205F7F7A"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Cultivation</w:t>
            </w:r>
          </w:p>
        </w:tc>
        <w:tc>
          <w:tcPr>
            <w:tcW w:w="774" w:type="pct"/>
            <w:tcBorders>
              <w:top w:val="nil"/>
              <w:left w:val="nil"/>
              <w:bottom w:val="single" w:sz="4" w:space="0" w:color="auto"/>
              <w:right w:val="single" w:sz="4" w:space="0" w:color="auto"/>
            </w:tcBorders>
            <w:shd w:val="clear" w:color="auto" w:fill="auto"/>
            <w:noWrap/>
            <w:vAlign w:val="bottom"/>
            <w:hideMark/>
          </w:tcPr>
          <w:p w14:paraId="0AAA3DE5"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Tractor with implement</w:t>
            </w:r>
          </w:p>
        </w:tc>
        <w:tc>
          <w:tcPr>
            <w:tcW w:w="278" w:type="pct"/>
            <w:tcBorders>
              <w:top w:val="nil"/>
              <w:left w:val="nil"/>
              <w:bottom w:val="single" w:sz="4" w:space="0" w:color="auto"/>
              <w:right w:val="single" w:sz="4" w:space="0" w:color="auto"/>
            </w:tcBorders>
            <w:shd w:val="clear" w:color="auto" w:fill="auto"/>
            <w:noWrap/>
            <w:vAlign w:val="bottom"/>
            <w:hideMark/>
          </w:tcPr>
          <w:p w14:paraId="4015341C"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3" w:type="pct"/>
            <w:tcBorders>
              <w:top w:val="nil"/>
              <w:left w:val="nil"/>
              <w:bottom w:val="single" w:sz="4" w:space="0" w:color="auto"/>
              <w:right w:val="single" w:sz="4" w:space="0" w:color="auto"/>
            </w:tcBorders>
            <w:shd w:val="clear" w:color="auto" w:fill="auto"/>
            <w:noWrap/>
            <w:vAlign w:val="bottom"/>
            <w:hideMark/>
          </w:tcPr>
          <w:p w14:paraId="087CFFAD"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7" w:type="pct"/>
            <w:tcBorders>
              <w:top w:val="nil"/>
              <w:left w:val="nil"/>
              <w:bottom w:val="single" w:sz="4" w:space="0" w:color="auto"/>
              <w:right w:val="single" w:sz="4" w:space="0" w:color="auto"/>
            </w:tcBorders>
            <w:shd w:val="clear" w:color="auto" w:fill="auto"/>
            <w:noWrap/>
            <w:vAlign w:val="bottom"/>
            <w:hideMark/>
          </w:tcPr>
          <w:p w14:paraId="3E6939BC"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65D8A960"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43E6BE09"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06154A45"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79CEFB3A"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19" w:type="pct"/>
            <w:tcBorders>
              <w:top w:val="nil"/>
              <w:left w:val="nil"/>
              <w:bottom w:val="single" w:sz="4" w:space="0" w:color="auto"/>
              <w:right w:val="single" w:sz="4" w:space="0" w:color="auto"/>
            </w:tcBorders>
            <w:shd w:val="clear" w:color="auto" w:fill="auto"/>
            <w:noWrap/>
            <w:vAlign w:val="bottom"/>
            <w:hideMark/>
          </w:tcPr>
          <w:p w14:paraId="1488C8D3"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85" w:type="pct"/>
            <w:tcBorders>
              <w:top w:val="nil"/>
              <w:left w:val="nil"/>
              <w:bottom w:val="single" w:sz="4" w:space="0" w:color="auto"/>
              <w:right w:val="single" w:sz="4" w:space="0" w:color="auto"/>
            </w:tcBorders>
            <w:shd w:val="clear" w:color="auto" w:fill="auto"/>
            <w:noWrap/>
            <w:vAlign w:val="bottom"/>
            <w:hideMark/>
          </w:tcPr>
          <w:p w14:paraId="5E8CF7BB"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7" w:type="pct"/>
            <w:tcBorders>
              <w:top w:val="nil"/>
              <w:left w:val="nil"/>
              <w:bottom w:val="single" w:sz="4" w:space="0" w:color="auto"/>
              <w:right w:val="single" w:sz="4" w:space="0" w:color="auto"/>
            </w:tcBorders>
            <w:shd w:val="clear" w:color="auto" w:fill="auto"/>
            <w:noWrap/>
            <w:vAlign w:val="bottom"/>
            <w:hideMark/>
          </w:tcPr>
          <w:p w14:paraId="610899CC"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2" w:type="pct"/>
            <w:tcBorders>
              <w:top w:val="nil"/>
              <w:left w:val="nil"/>
              <w:bottom w:val="single" w:sz="4" w:space="0" w:color="auto"/>
              <w:right w:val="single" w:sz="4" w:space="0" w:color="auto"/>
            </w:tcBorders>
            <w:shd w:val="clear" w:color="auto" w:fill="auto"/>
            <w:noWrap/>
            <w:vAlign w:val="bottom"/>
            <w:hideMark/>
          </w:tcPr>
          <w:p w14:paraId="22011149"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68" w:type="pct"/>
            <w:tcBorders>
              <w:top w:val="nil"/>
              <w:left w:val="nil"/>
              <w:bottom w:val="single" w:sz="4" w:space="0" w:color="auto"/>
              <w:right w:val="single" w:sz="4" w:space="0" w:color="auto"/>
            </w:tcBorders>
            <w:shd w:val="clear" w:color="auto" w:fill="auto"/>
            <w:noWrap/>
            <w:vAlign w:val="bottom"/>
            <w:hideMark/>
          </w:tcPr>
          <w:p w14:paraId="1E00DFC2"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r>
      <w:tr w:rsidR="00FC40F2" w:rsidRPr="00312687" w14:paraId="144A91EA" w14:textId="77777777" w:rsidTr="00FC40F2">
        <w:trPr>
          <w:trHeight w:val="292"/>
        </w:trPr>
        <w:tc>
          <w:tcPr>
            <w:tcW w:w="713" w:type="pct"/>
            <w:tcBorders>
              <w:top w:val="nil"/>
              <w:left w:val="single" w:sz="4" w:space="0" w:color="auto"/>
              <w:bottom w:val="single" w:sz="4" w:space="0" w:color="auto"/>
              <w:right w:val="single" w:sz="4" w:space="0" w:color="auto"/>
            </w:tcBorders>
            <w:shd w:val="clear" w:color="auto" w:fill="auto"/>
            <w:noWrap/>
            <w:vAlign w:val="bottom"/>
            <w:hideMark/>
          </w:tcPr>
          <w:p w14:paraId="4435648D"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Fertilization</w:t>
            </w:r>
          </w:p>
        </w:tc>
        <w:tc>
          <w:tcPr>
            <w:tcW w:w="774" w:type="pct"/>
            <w:tcBorders>
              <w:top w:val="nil"/>
              <w:left w:val="nil"/>
              <w:bottom w:val="single" w:sz="4" w:space="0" w:color="auto"/>
              <w:right w:val="single" w:sz="4" w:space="0" w:color="auto"/>
            </w:tcBorders>
            <w:shd w:val="clear" w:color="auto" w:fill="auto"/>
            <w:noWrap/>
            <w:vAlign w:val="bottom"/>
            <w:hideMark/>
          </w:tcPr>
          <w:p w14:paraId="4F5F4086"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Tractor with implement</w:t>
            </w:r>
          </w:p>
        </w:tc>
        <w:tc>
          <w:tcPr>
            <w:tcW w:w="278" w:type="pct"/>
            <w:tcBorders>
              <w:top w:val="nil"/>
              <w:left w:val="nil"/>
              <w:bottom w:val="single" w:sz="4" w:space="0" w:color="auto"/>
              <w:right w:val="single" w:sz="4" w:space="0" w:color="auto"/>
            </w:tcBorders>
            <w:shd w:val="clear" w:color="auto" w:fill="auto"/>
            <w:noWrap/>
            <w:vAlign w:val="bottom"/>
            <w:hideMark/>
          </w:tcPr>
          <w:p w14:paraId="143B4394"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3" w:type="pct"/>
            <w:tcBorders>
              <w:top w:val="nil"/>
              <w:left w:val="nil"/>
              <w:bottom w:val="single" w:sz="4" w:space="0" w:color="auto"/>
              <w:right w:val="single" w:sz="4" w:space="0" w:color="auto"/>
            </w:tcBorders>
            <w:shd w:val="clear" w:color="auto" w:fill="auto"/>
            <w:noWrap/>
            <w:vAlign w:val="bottom"/>
            <w:hideMark/>
          </w:tcPr>
          <w:p w14:paraId="409C31A6"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7" w:type="pct"/>
            <w:tcBorders>
              <w:top w:val="nil"/>
              <w:left w:val="nil"/>
              <w:bottom w:val="single" w:sz="4" w:space="0" w:color="auto"/>
              <w:right w:val="single" w:sz="4" w:space="0" w:color="auto"/>
            </w:tcBorders>
            <w:shd w:val="clear" w:color="auto" w:fill="auto"/>
            <w:noWrap/>
            <w:vAlign w:val="bottom"/>
            <w:hideMark/>
          </w:tcPr>
          <w:p w14:paraId="43297F93"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2A10152D"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460932F8"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9" w:type="pct"/>
            <w:tcBorders>
              <w:top w:val="nil"/>
              <w:left w:val="nil"/>
              <w:bottom w:val="single" w:sz="4" w:space="0" w:color="auto"/>
              <w:right w:val="single" w:sz="4" w:space="0" w:color="auto"/>
            </w:tcBorders>
            <w:shd w:val="clear" w:color="auto" w:fill="auto"/>
            <w:noWrap/>
            <w:vAlign w:val="bottom"/>
            <w:hideMark/>
          </w:tcPr>
          <w:p w14:paraId="69F522D7"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78" w:type="pct"/>
            <w:tcBorders>
              <w:top w:val="nil"/>
              <w:left w:val="nil"/>
              <w:bottom w:val="single" w:sz="4" w:space="0" w:color="auto"/>
              <w:right w:val="single" w:sz="4" w:space="0" w:color="auto"/>
            </w:tcBorders>
            <w:shd w:val="clear" w:color="auto" w:fill="auto"/>
            <w:noWrap/>
            <w:vAlign w:val="bottom"/>
            <w:hideMark/>
          </w:tcPr>
          <w:p w14:paraId="7C468EA2"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19" w:type="pct"/>
            <w:tcBorders>
              <w:top w:val="nil"/>
              <w:left w:val="nil"/>
              <w:bottom w:val="single" w:sz="4" w:space="0" w:color="auto"/>
              <w:right w:val="single" w:sz="4" w:space="0" w:color="auto"/>
            </w:tcBorders>
            <w:shd w:val="clear" w:color="auto" w:fill="auto"/>
            <w:noWrap/>
            <w:vAlign w:val="bottom"/>
            <w:hideMark/>
          </w:tcPr>
          <w:p w14:paraId="39DAD8B5"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85" w:type="pct"/>
            <w:tcBorders>
              <w:top w:val="nil"/>
              <w:left w:val="nil"/>
              <w:bottom w:val="single" w:sz="4" w:space="0" w:color="auto"/>
              <w:right w:val="single" w:sz="4" w:space="0" w:color="auto"/>
            </w:tcBorders>
            <w:shd w:val="clear" w:color="auto" w:fill="auto"/>
            <w:noWrap/>
            <w:vAlign w:val="bottom"/>
            <w:hideMark/>
          </w:tcPr>
          <w:p w14:paraId="1BB87B56"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7" w:type="pct"/>
            <w:tcBorders>
              <w:top w:val="nil"/>
              <w:left w:val="nil"/>
              <w:bottom w:val="single" w:sz="4" w:space="0" w:color="auto"/>
              <w:right w:val="single" w:sz="4" w:space="0" w:color="auto"/>
            </w:tcBorders>
            <w:shd w:val="clear" w:color="auto" w:fill="auto"/>
            <w:noWrap/>
            <w:vAlign w:val="bottom"/>
            <w:hideMark/>
          </w:tcPr>
          <w:p w14:paraId="0F605515"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322" w:type="pct"/>
            <w:tcBorders>
              <w:top w:val="nil"/>
              <w:left w:val="nil"/>
              <w:bottom w:val="single" w:sz="4" w:space="0" w:color="auto"/>
              <w:right w:val="single" w:sz="4" w:space="0" w:color="auto"/>
            </w:tcBorders>
            <w:shd w:val="clear" w:color="auto" w:fill="auto"/>
            <w:noWrap/>
            <w:vAlign w:val="bottom"/>
            <w:hideMark/>
          </w:tcPr>
          <w:p w14:paraId="7DACBB00"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c>
          <w:tcPr>
            <w:tcW w:w="268" w:type="pct"/>
            <w:tcBorders>
              <w:top w:val="nil"/>
              <w:left w:val="nil"/>
              <w:bottom w:val="single" w:sz="4" w:space="0" w:color="auto"/>
              <w:right w:val="single" w:sz="4" w:space="0" w:color="auto"/>
            </w:tcBorders>
            <w:shd w:val="clear" w:color="auto" w:fill="auto"/>
            <w:noWrap/>
            <w:vAlign w:val="bottom"/>
            <w:hideMark/>
          </w:tcPr>
          <w:p w14:paraId="668EEDED" w14:textId="77777777" w:rsidR="00AD4F28" w:rsidRPr="00312687" w:rsidRDefault="00AD4F28" w:rsidP="00AD4F28">
            <w:pPr>
              <w:spacing w:after="0" w:line="240" w:lineRule="auto"/>
              <w:rPr>
                <w:rFonts w:ascii="Arial Narrow" w:eastAsia="Times New Roman" w:hAnsi="Arial Narrow" w:cs="Calibri"/>
                <w:color w:val="000000"/>
                <w:sz w:val="24"/>
                <w:szCs w:val="24"/>
                <w:lang w:eastAsia="en-PH"/>
              </w:rPr>
            </w:pPr>
            <w:r w:rsidRPr="00312687">
              <w:rPr>
                <w:rFonts w:ascii="Arial Narrow" w:eastAsia="Times New Roman" w:hAnsi="Arial Narrow" w:cs="Calibri"/>
                <w:color w:val="000000"/>
                <w:sz w:val="24"/>
                <w:szCs w:val="24"/>
                <w:lang w:eastAsia="en-PH"/>
              </w:rPr>
              <w:t> </w:t>
            </w:r>
          </w:p>
        </w:tc>
      </w:tr>
    </w:tbl>
    <w:p w14:paraId="5B4FA0D9" w14:textId="77777777" w:rsidR="00835C30" w:rsidRPr="00312687" w:rsidRDefault="00835C30" w:rsidP="00835C30">
      <w:pPr>
        <w:ind w:left="720"/>
        <w:rPr>
          <w:rFonts w:ascii="Arial Narrow" w:hAnsi="Arial Narrow" w:cstheme="minorHAnsi"/>
          <w:sz w:val="24"/>
          <w:szCs w:val="24"/>
        </w:rPr>
      </w:pPr>
    </w:p>
    <w:p w14:paraId="42732C58" w14:textId="7C1A980D" w:rsidR="009131EB" w:rsidRPr="00213B1E" w:rsidRDefault="00E76BA0" w:rsidP="00213B1E">
      <w:pPr>
        <w:pStyle w:val="ListParagraph"/>
        <w:numPr>
          <w:ilvl w:val="0"/>
          <w:numId w:val="14"/>
        </w:numPr>
        <w:rPr>
          <w:rFonts w:ascii="Arial Narrow" w:hAnsi="Arial Narrow" w:cs="Tahoma"/>
          <w:sz w:val="24"/>
          <w:szCs w:val="24"/>
        </w:rPr>
      </w:pPr>
      <w:r w:rsidRPr="00213B1E">
        <w:rPr>
          <w:rFonts w:ascii="Arial Narrow" w:hAnsi="Arial Narrow" w:cstheme="minorHAnsi"/>
          <w:b/>
          <w:bCs/>
          <w:sz w:val="24"/>
          <w:szCs w:val="24"/>
        </w:rPr>
        <w:t xml:space="preserve">REPAIRS AND </w:t>
      </w:r>
      <w:r w:rsidR="005F36F5">
        <w:rPr>
          <w:rFonts w:ascii="Arial Narrow" w:hAnsi="Arial Narrow" w:cstheme="minorHAnsi"/>
          <w:b/>
          <w:bCs/>
          <w:sz w:val="24"/>
          <w:szCs w:val="24"/>
        </w:rPr>
        <w:t xml:space="preserve">PREVENTIVE </w:t>
      </w:r>
      <w:r w:rsidRPr="00213B1E">
        <w:rPr>
          <w:rFonts w:ascii="Arial Narrow" w:hAnsi="Arial Narrow" w:cstheme="minorHAnsi"/>
          <w:b/>
          <w:bCs/>
          <w:sz w:val="24"/>
          <w:szCs w:val="24"/>
        </w:rPr>
        <w:t>MAINTENANCE PLAN</w:t>
      </w:r>
    </w:p>
    <w:p w14:paraId="3443243B" w14:textId="77777777" w:rsidR="00213B1E" w:rsidRPr="00213B1E" w:rsidRDefault="00213B1E" w:rsidP="00213B1E">
      <w:pPr>
        <w:pStyle w:val="ListParagraph"/>
        <w:rPr>
          <w:rFonts w:ascii="Arial Narrow" w:hAnsi="Arial Narrow" w:cs="Tahoma"/>
          <w:sz w:val="24"/>
          <w:szCs w:val="24"/>
        </w:rPr>
      </w:pPr>
    </w:p>
    <w:p w14:paraId="6BB0CFCF" w14:textId="4FC9A179" w:rsidR="005F36F5" w:rsidRDefault="00E76BA0" w:rsidP="00542251">
      <w:pPr>
        <w:pStyle w:val="ListParagraph"/>
        <w:numPr>
          <w:ilvl w:val="0"/>
          <w:numId w:val="18"/>
        </w:numPr>
        <w:autoSpaceDE w:val="0"/>
        <w:autoSpaceDN w:val="0"/>
        <w:adjustRightInd w:val="0"/>
        <w:spacing w:after="0" w:line="240" w:lineRule="auto"/>
        <w:jc w:val="both"/>
        <w:rPr>
          <w:rFonts w:ascii="Arial Narrow" w:hAnsi="Arial Narrow" w:cs="Tahoma"/>
          <w:sz w:val="24"/>
          <w:szCs w:val="24"/>
        </w:rPr>
      </w:pPr>
      <w:r w:rsidRPr="00542251">
        <w:rPr>
          <w:rFonts w:ascii="Arial Narrow" w:hAnsi="Arial Narrow" w:cs="Tahoma"/>
          <w:sz w:val="24"/>
          <w:szCs w:val="24"/>
        </w:rPr>
        <w:t xml:space="preserve">Prepare a guide or checklist on </w:t>
      </w:r>
      <w:r w:rsidR="005F36F5">
        <w:rPr>
          <w:rFonts w:ascii="Arial Narrow" w:hAnsi="Arial Narrow" w:cs="Tahoma"/>
          <w:sz w:val="24"/>
          <w:szCs w:val="24"/>
        </w:rPr>
        <w:t xml:space="preserve">the schedules of regular </w:t>
      </w:r>
      <w:proofErr w:type="spellStart"/>
      <w:r w:rsidR="005F36F5">
        <w:rPr>
          <w:rFonts w:ascii="Arial Narrow" w:hAnsi="Arial Narrow" w:cs="Tahoma"/>
          <w:sz w:val="24"/>
          <w:szCs w:val="24"/>
        </w:rPr>
        <w:t>check up</w:t>
      </w:r>
      <w:proofErr w:type="spellEnd"/>
      <w:r w:rsidR="005F36F5">
        <w:rPr>
          <w:rFonts w:ascii="Arial Narrow" w:hAnsi="Arial Narrow" w:cs="Tahoma"/>
          <w:sz w:val="24"/>
          <w:szCs w:val="24"/>
        </w:rPr>
        <w:t xml:space="preserve"> of the farm tractor and implements for preventive maintenance purposes and the responsible personnel in-charge of undertaking the preventive maintenance and the personnel monitoring the execution of the maintenance.</w:t>
      </w:r>
    </w:p>
    <w:p w14:paraId="21EB3B03" w14:textId="004E80A6" w:rsidR="00542251" w:rsidRPr="00542251" w:rsidRDefault="00542251" w:rsidP="00542251">
      <w:pPr>
        <w:pStyle w:val="ListParagraph"/>
        <w:numPr>
          <w:ilvl w:val="0"/>
          <w:numId w:val="18"/>
        </w:numPr>
        <w:autoSpaceDE w:val="0"/>
        <w:autoSpaceDN w:val="0"/>
        <w:adjustRightInd w:val="0"/>
        <w:spacing w:after="0" w:line="240" w:lineRule="auto"/>
        <w:jc w:val="both"/>
        <w:rPr>
          <w:rFonts w:ascii="Arial Narrow" w:hAnsi="Arial Narrow" w:cs="Tahoma"/>
          <w:sz w:val="24"/>
          <w:szCs w:val="24"/>
        </w:rPr>
      </w:pPr>
      <w:r w:rsidRPr="00542251">
        <w:rPr>
          <w:rFonts w:ascii="Arial Narrow" w:hAnsi="Arial Narrow" w:cs="Tahoma"/>
          <w:sz w:val="24"/>
          <w:szCs w:val="24"/>
        </w:rPr>
        <w:t>State the repair and maintenance plan in case of farm machinery and equipment breakdown</w:t>
      </w:r>
      <w:r w:rsidR="005F36F5">
        <w:rPr>
          <w:rFonts w:ascii="Arial Narrow" w:hAnsi="Arial Narrow" w:cs="Tahoma"/>
          <w:sz w:val="24"/>
          <w:szCs w:val="24"/>
        </w:rPr>
        <w:t xml:space="preserve"> while in the field</w:t>
      </w:r>
      <w:r w:rsidR="008C30A7">
        <w:rPr>
          <w:rFonts w:ascii="Arial Narrow" w:hAnsi="Arial Narrow" w:cs="Tahoma"/>
          <w:sz w:val="24"/>
          <w:szCs w:val="24"/>
        </w:rPr>
        <w:t xml:space="preserve"> to ensure that the repair is in a timely manner</w:t>
      </w:r>
      <w:r w:rsidRPr="00542251">
        <w:rPr>
          <w:rFonts w:ascii="Arial Narrow" w:hAnsi="Arial Narrow" w:cs="Tahoma"/>
          <w:sz w:val="24"/>
          <w:szCs w:val="24"/>
        </w:rPr>
        <w:t xml:space="preserve">, </w:t>
      </w:r>
      <w:r w:rsidR="005F36F5">
        <w:rPr>
          <w:rFonts w:ascii="Arial Narrow" w:hAnsi="Arial Narrow" w:cs="Tahoma"/>
          <w:sz w:val="24"/>
          <w:szCs w:val="24"/>
        </w:rPr>
        <w:t xml:space="preserve">and </w:t>
      </w:r>
      <w:r w:rsidRPr="00542251">
        <w:rPr>
          <w:rFonts w:ascii="Arial Narrow" w:hAnsi="Arial Narrow" w:cs="Tahoma"/>
          <w:sz w:val="24"/>
          <w:szCs w:val="24"/>
        </w:rPr>
        <w:t>misuse</w:t>
      </w:r>
      <w:r w:rsidR="005F36F5">
        <w:rPr>
          <w:rFonts w:ascii="Arial Narrow" w:hAnsi="Arial Narrow" w:cs="Tahoma"/>
          <w:sz w:val="24"/>
          <w:szCs w:val="24"/>
        </w:rPr>
        <w:t xml:space="preserve"> or </w:t>
      </w:r>
      <w:r w:rsidRPr="00542251">
        <w:rPr>
          <w:rFonts w:ascii="Arial Narrow" w:hAnsi="Arial Narrow" w:cs="Tahoma"/>
          <w:sz w:val="24"/>
          <w:szCs w:val="24"/>
        </w:rPr>
        <w:t>mishandling by</w:t>
      </w:r>
      <w:r w:rsidR="005F36F5">
        <w:rPr>
          <w:rFonts w:ascii="Arial Narrow" w:hAnsi="Arial Narrow" w:cs="Tahoma"/>
          <w:sz w:val="24"/>
          <w:szCs w:val="24"/>
        </w:rPr>
        <w:t xml:space="preserve"> the</w:t>
      </w:r>
      <w:r w:rsidRPr="00542251">
        <w:rPr>
          <w:rFonts w:ascii="Arial Narrow" w:hAnsi="Arial Narrow" w:cs="Tahoma"/>
          <w:sz w:val="24"/>
          <w:szCs w:val="24"/>
        </w:rPr>
        <w:t xml:space="preserve"> tractor operator</w:t>
      </w:r>
      <w:r w:rsidR="008C30A7">
        <w:rPr>
          <w:rFonts w:ascii="Arial Narrow" w:hAnsi="Arial Narrow" w:cs="Tahoma"/>
          <w:sz w:val="24"/>
          <w:szCs w:val="24"/>
        </w:rPr>
        <w:t xml:space="preserve"> including sanctions</w:t>
      </w:r>
      <w:r w:rsidRPr="00542251">
        <w:rPr>
          <w:rFonts w:ascii="Arial Narrow" w:hAnsi="Arial Narrow" w:cs="Tahoma"/>
          <w:sz w:val="24"/>
          <w:szCs w:val="24"/>
        </w:rPr>
        <w:t>.</w:t>
      </w:r>
    </w:p>
    <w:p w14:paraId="0F6A5970" w14:textId="11869BA6" w:rsidR="001A4AED" w:rsidRPr="007822E3" w:rsidRDefault="00542251" w:rsidP="007822E3">
      <w:pPr>
        <w:pStyle w:val="ListParagraph"/>
        <w:numPr>
          <w:ilvl w:val="0"/>
          <w:numId w:val="18"/>
        </w:numPr>
        <w:autoSpaceDE w:val="0"/>
        <w:autoSpaceDN w:val="0"/>
        <w:adjustRightInd w:val="0"/>
        <w:spacing w:after="0" w:line="240" w:lineRule="auto"/>
        <w:jc w:val="both"/>
        <w:rPr>
          <w:rFonts w:ascii="Arial Narrow" w:hAnsi="Arial Narrow" w:cs="Tahoma"/>
          <w:sz w:val="24"/>
          <w:szCs w:val="24"/>
        </w:rPr>
      </w:pPr>
      <w:r w:rsidRPr="00312687">
        <w:rPr>
          <w:rFonts w:ascii="Arial Narrow" w:hAnsi="Arial Narrow" w:cs="Tahoma"/>
          <w:sz w:val="24"/>
          <w:szCs w:val="24"/>
        </w:rPr>
        <w:t xml:space="preserve">Include the </w:t>
      </w:r>
      <w:r w:rsidRPr="00312687">
        <w:rPr>
          <w:rFonts w:ascii="Arial Narrow" w:hAnsi="Arial Narrow" w:cs="Fanwood Text"/>
          <w:color w:val="000000"/>
          <w:sz w:val="24"/>
          <w:szCs w:val="24"/>
        </w:rPr>
        <w:t xml:space="preserve">responsibilities </w:t>
      </w:r>
      <w:r w:rsidR="007822E3">
        <w:rPr>
          <w:rFonts w:ascii="Arial Narrow" w:hAnsi="Arial Narrow" w:cs="Fanwood Text"/>
          <w:color w:val="000000"/>
          <w:sz w:val="24"/>
          <w:szCs w:val="24"/>
        </w:rPr>
        <w:t>of</w:t>
      </w:r>
      <w:r w:rsidRPr="00312687">
        <w:rPr>
          <w:rFonts w:ascii="Arial Narrow" w:hAnsi="Arial Narrow" w:cs="Fanwood Text"/>
          <w:color w:val="000000"/>
          <w:sz w:val="24"/>
          <w:szCs w:val="24"/>
        </w:rPr>
        <w:t xml:space="preserve"> all p</w:t>
      </w:r>
      <w:r w:rsidR="007822E3">
        <w:rPr>
          <w:rFonts w:ascii="Arial Narrow" w:hAnsi="Arial Narrow" w:cs="Fanwood Text"/>
          <w:color w:val="000000"/>
          <w:sz w:val="24"/>
          <w:szCs w:val="24"/>
        </w:rPr>
        <w:t xml:space="preserve">arties concerned </w:t>
      </w:r>
      <w:r w:rsidRPr="00312687">
        <w:rPr>
          <w:rFonts w:ascii="Arial Narrow" w:hAnsi="Arial Narrow" w:cs="Fanwood Text"/>
          <w:color w:val="000000"/>
          <w:sz w:val="24"/>
          <w:szCs w:val="24"/>
        </w:rPr>
        <w:t xml:space="preserve">(operator, client, overall manager, etc. </w:t>
      </w:r>
      <w:r w:rsidR="007822E3">
        <w:rPr>
          <w:rFonts w:ascii="Arial Narrow" w:hAnsi="Arial Narrow" w:cs="Fanwood Text"/>
          <w:color w:val="000000"/>
          <w:sz w:val="24"/>
          <w:szCs w:val="24"/>
        </w:rPr>
        <w:t>during tractor and equipment b</w:t>
      </w:r>
      <w:r w:rsidR="001A4AED" w:rsidRPr="007822E3">
        <w:rPr>
          <w:rFonts w:ascii="Arial Narrow" w:hAnsi="Arial Narrow"/>
          <w:sz w:val="24"/>
          <w:szCs w:val="24"/>
        </w:rPr>
        <w:t>reakdowns caused by operator error such as overload, lack of maintenance or poor driving have more potential for conflict. Most machinery cooperatives have policies which specify that a member must assume the cost of repairs if found that they were at fault. These policies and the procedures for determining the cause of breakdown should be clearly specified in the operating policies.</w:t>
      </w:r>
    </w:p>
    <w:p w14:paraId="7348D5F6" w14:textId="0D69B6C8" w:rsidR="00AC6D17" w:rsidRPr="008C30A7" w:rsidRDefault="00B6420A" w:rsidP="008C30A7">
      <w:pPr>
        <w:pStyle w:val="ListParagraph"/>
        <w:numPr>
          <w:ilvl w:val="0"/>
          <w:numId w:val="18"/>
        </w:numPr>
        <w:autoSpaceDE w:val="0"/>
        <w:autoSpaceDN w:val="0"/>
        <w:adjustRightInd w:val="0"/>
        <w:spacing w:after="0" w:line="240" w:lineRule="auto"/>
        <w:jc w:val="both"/>
        <w:rPr>
          <w:rFonts w:ascii="Arial Narrow" w:hAnsi="Arial Narrow" w:cs="Fanwood Text"/>
          <w:color w:val="000000"/>
          <w:sz w:val="24"/>
          <w:szCs w:val="24"/>
        </w:rPr>
      </w:pPr>
      <w:r w:rsidRPr="008C30A7">
        <w:rPr>
          <w:rFonts w:ascii="Arial Narrow" w:hAnsi="Arial Narrow" w:cs="Fanwood Text"/>
          <w:color w:val="000000"/>
          <w:sz w:val="24"/>
          <w:szCs w:val="24"/>
        </w:rPr>
        <w:t>K</w:t>
      </w:r>
      <w:r w:rsidR="00AC6D17" w:rsidRPr="008C30A7">
        <w:rPr>
          <w:rFonts w:ascii="Arial Narrow" w:hAnsi="Arial Narrow" w:cs="Fanwood Text"/>
          <w:color w:val="000000"/>
          <w:sz w:val="24"/>
          <w:szCs w:val="24"/>
        </w:rPr>
        <w:t xml:space="preserve">eep </w:t>
      </w:r>
      <w:r w:rsidR="008C30A7">
        <w:rPr>
          <w:rFonts w:ascii="Arial Narrow" w:hAnsi="Arial Narrow" w:cs="Fanwood Text"/>
          <w:color w:val="000000"/>
          <w:sz w:val="24"/>
          <w:szCs w:val="24"/>
        </w:rPr>
        <w:t>a record of the preventive maintenance undertaken and the repair services done including the service provider or the mechanic doing the repair and costs involved.</w:t>
      </w:r>
    </w:p>
    <w:p w14:paraId="280786D9" w14:textId="15BF1FAD" w:rsidR="00FC40F2" w:rsidRDefault="00FC40F2" w:rsidP="00D5416B">
      <w:pPr>
        <w:ind w:left="720"/>
        <w:jc w:val="both"/>
        <w:rPr>
          <w:rFonts w:ascii="Arial Narrow" w:hAnsi="Arial Narrow" w:cs="Fanwood Text"/>
          <w:b/>
          <w:bCs/>
          <w:color w:val="000000"/>
          <w:sz w:val="24"/>
          <w:szCs w:val="24"/>
        </w:rPr>
      </w:pPr>
    </w:p>
    <w:p w14:paraId="602EF3CE" w14:textId="044C1C60" w:rsidR="00895065" w:rsidRDefault="00895065" w:rsidP="00D5416B">
      <w:pPr>
        <w:ind w:left="720"/>
        <w:jc w:val="both"/>
        <w:rPr>
          <w:rFonts w:ascii="Arial Narrow" w:hAnsi="Arial Narrow" w:cs="Fanwood Text"/>
          <w:b/>
          <w:bCs/>
          <w:color w:val="000000"/>
          <w:sz w:val="24"/>
          <w:szCs w:val="24"/>
        </w:rPr>
      </w:pPr>
    </w:p>
    <w:p w14:paraId="76E94FFC" w14:textId="6FAE70D4" w:rsidR="00895065" w:rsidRDefault="00895065" w:rsidP="00D5416B">
      <w:pPr>
        <w:ind w:left="720"/>
        <w:jc w:val="both"/>
        <w:rPr>
          <w:rFonts w:ascii="Arial Narrow" w:hAnsi="Arial Narrow" w:cs="Fanwood Text"/>
          <w:b/>
          <w:bCs/>
          <w:color w:val="000000"/>
          <w:sz w:val="24"/>
          <w:szCs w:val="24"/>
        </w:rPr>
      </w:pPr>
      <w:bookmarkStart w:id="0" w:name="_GoBack"/>
      <w:bookmarkEnd w:id="0"/>
    </w:p>
    <w:p w14:paraId="122B5FA4" w14:textId="2500DC57" w:rsidR="00895065" w:rsidRDefault="00895065" w:rsidP="00D5416B">
      <w:pPr>
        <w:ind w:left="720"/>
        <w:jc w:val="both"/>
        <w:rPr>
          <w:rFonts w:ascii="Arial Narrow" w:hAnsi="Arial Narrow" w:cs="Fanwood Text"/>
          <w:b/>
          <w:bCs/>
          <w:color w:val="000000"/>
          <w:sz w:val="24"/>
          <w:szCs w:val="24"/>
        </w:rPr>
      </w:pPr>
    </w:p>
    <w:p w14:paraId="2D11AD34" w14:textId="1A2E7531" w:rsidR="00895065" w:rsidRDefault="00895065" w:rsidP="00D5416B">
      <w:pPr>
        <w:ind w:left="720"/>
        <w:jc w:val="both"/>
        <w:rPr>
          <w:rFonts w:ascii="Arial Narrow" w:hAnsi="Arial Narrow" w:cs="Fanwood Text"/>
          <w:b/>
          <w:bCs/>
          <w:color w:val="000000"/>
          <w:sz w:val="24"/>
          <w:szCs w:val="24"/>
        </w:rPr>
      </w:pPr>
    </w:p>
    <w:p w14:paraId="03528F5A" w14:textId="77777777" w:rsidR="00895065" w:rsidRPr="00312687" w:rsidRDefault="00895065" w:rsidP="00D5416B">
      <w:pPr>
        <w:ind w:left="720"/>
        <w:jc w:val="both"/>
        <w:rPr>
          <w:rFonts w:ascii="Arial Narrow" w:hAnsi="Arial Narrow" w:cs="Fanwood Text"/>
          <w:b/>
          <w:bCs/>
          <w:color w:val="000000"/>
          <w:sz w:val="24"/>
          <w:szCs w:val="24"/>
        </w:rPr>
      </w:pPr>
    </w:p>
    <w:p w14:paraId="71C01D5B" w14:textId="48665FA8" w:rsidR="00B6420A" w:rsidRPr="008C30A7" w:rsidRDefault="00B6420A" w:rsidP="008C30A7">
      <w:pPr>
        <w:pStyle w:val="ListParagraph"/>
        <w:numPr>
          <w:ilvl w:val="0"/>
          <w:numId w:val="14"/>
        </w:numPr>
        <w:jc w:val="both"/>
        <w:rPr>
          <w:rFonts w:ascii="Arial Narrow" w:hAnsi="Arial Narrow" w:cs="Fanwood Text"/>
          <w:b/>
          <w:bCs/>
          <w:color w:val="000000"/>
          <w:sz w:val="24"/>
          <w:szCs w:val="24"/>
        </w:rPr>
      </w:pPr>
      <w:r w:rsidRPr="008C30A7">
        <w:rPr>
          <w:rFonts w:ascii="Arial Narrow" w:hAnsi="Arial Narrow" w:cs="Fanwood Text"/>
          <w:b/>
          <w:bCs/>
          <w:color w:val="000000"/>
          <w:sz w:val="24"/>
          <w:szCs w:val="24"/>
        </w:rPr>
        <w:lastRenderedPageBreak/>
        <w:t xml:space="preserve">FARM MACHINERY USE CHECKLIST </w:t>
      </w:r>
      <w:r w:rsidRPr="008C30A7">
        <w:rPr>
          <w:rFonts w:ascii="Arial Narrow" w:hAnsi="Arial Narrow" w:cs="Fanwood Text"/>
          <w:color w:val="000000"/>
          <w:sz w:val="24"/>
          <w:szCs w:val="24"/>
        </w:rPr>
        <w:t>(Kindly submit a proposed form</w:t>
      </w:r>
      <w:r w:rsidR="00D5416B" w:rsidRPr="008C30A7">
        <w:rPr>
          <w:rFonts w:ascii="Arial Narrow" w:hAnsi="Arial Narrow" w:cs="Fanwood Text"/>
          <w:color w:val="000000"/>
          <w:sz w:val="24"/>
          <w:szCs w:val="24"/>
        </w:rPr>
        <w:t>, see the sample details below</w:t>
      </w:r>
      <w:r w:rsidRPr="008C30A7">
        <w:rPr>
          <w:rFonts w:ascii="Arial Narrow" w:hAnsi="Arial Narrow" w:cs="Fanwood Text"/>
          <w:color w:val="000000"/>
          <w:sz w:val="24"/>
          <w:szCs w:val="24"/>
        </w:rPr>
        <w:t>)</w:t>
      </w:r>
    </w:p>
    <w:p w14:paraId="608C27F4" w14:textId="77777777" w:rsidR="00B6420A" w:rsidRPr="008015B9" w:rsidRDefault="00B6420A" w:rsidP="008015B9">
      <w:pPr>
        <w:pStyle w:val="Pa27"/>
        <w:numPr>
          <w:ilvl w:val="0"/>
          <w:numId w:val="23"/>
        </w:numPr>
        <w:ind w:right="840"/>
        <w:jc w:val="both"/>
        <w:rPr>
          <w:rFonts w:ascii="Arial Narrow" w:hAnsi="Arial Narrow" w:cs="Handwriting - Dakota"/>
          <w:i/>
          <w:iCs/>
          <w:color w:val="FF0000"/>
        </w:rPr>
      </w:pPr>
      <w:r w:rsidRPr="008015B9">
        <w:rPr>
          <w:rFonts w:ascii="Arial Narrow" w:hAnsi="Arial Narrow" w:cs="Handwriting - Dakota"/>
          <w:i/>
          <w:iCs/>
          <w:color w:val="FF0000"/>
          <w:u w:val="single"/>
        </w:rPr>
        <w:t>Recommended Tractor Use Checklist (With Every Use!)</w:t>
      </w:r>
    </w:p>
    <w:p w14:paraId="311C0065" w14:textId="77777777" w:rsidR="008015B9" w:rsidRDefault="008015B9" w:rsidP="00B6420A">
      <w:pPr>
        <w:pStyle w:val="Pa27"/>
        <w:ind w:left="2160" w:right="840"/>
        <w:rPr>
          <w:rStyle w:val="A3"/>
          <w:rFonts w:ascii="Arial Narrow" w:hAnsi="Arial Narrow"/>
          <w:i/>
          <w:iCs/>
          <w:sz w:val="24"/>
          <w:szCs w:val="24"/>
        </w:rPr>
      </w:pPr>
    </w:p>
    <w:p w14:paraId="7BE59FE4" w14:textId="2788406B" w:rsidR="00B6420A" w:rsidRPr="008015B9" w:rsidRDefault="00B6420A" w:rsidP="008015B9">
      <w:pPr>
        <w:pStyle w:val="Pa27"/>
        <w:ind w:left="1440" w:right="840"/>
        <w:rPr>
          <w:rStyle w:val="A3"/>
          <w:rFonts w:ascii="Arial Narrow" w:hAnsi="Arial Narrow"/>
          <w:b/>
          <w:bCs/>
          <w:i/>
          <w:iCs/>
          <w:sz w:val="24"/>
          <w:szCs w:val="24"/>
          <w:u w:val="single"/>
        </w:rPr>
      </w:pPr>
      <w:r w:rsidRPr="008015B9">
        <w:rPr>
          <w:rStyle w:val="A3"/>
          <w:rFonts w:ascii="Arial Narrow" w:hAnsi="Arial Narrow"/>
          <w:b/>
          <w:bCs/>
          <w:i/>
          <w:iCs/>
          <w:sz w:val="24"/>
          <w:szCs w:val="24"/>
          <w:u w:val="single"/>
        </w:rPr>
        <w:t xml:space="preserve">BEFORE USE &amp; AFTER USE: </w:t>
      </w:r>
    </w:p>
    <w:p w14:paraId="29961DA8" w14:textId="77777777" w:rsidR="008015B9" w:rsidRDefault="00B6420A" w:rsidP="008015B9">
      <w:pPr>
        <w:pStyle w:val="Pa27"/>
        <w:numPr>
          <w:ilvl w:val="0"/>
          <w:numId w:val="20"/>
        </w:numPr>
        <w:ind w:right="840"/>
        <w:rPr>
          <w:rStyle w:val="A3"/>
          <w:rFonts w:ascii="Arial Narrow" w:hAnsi="Arial Narrow"/>
          <w:i/>
          <w:iCs/>
          <w:sz w:val="24"/>
          <w:szCs w:val="24"/>
        </w:rPr>
      </w:pPr>
      <w:r w:rsidRPr="00312687">
        <w:rPr>
          <w:rStyle w:val="A3"/>
          <w:rFonts w:ascii="Arial Narrow" w:hAnsi="Arial Narrow"/>
          <w:i/>
          <w:iCs/>
          <w:sz w:val="24"/>
          <w:szCs w:val="24"/>
        </w:rPr>
        <w:t xml:space="preserve">Record hours – Logbook on the </w:t>
      </w:r>
      <w:r w:rsidR="008015B9">
        <w:rPr>
          <w:rStyle w:val="A3"/>
          <w:rFonts w:ascii="Arial Narrow" w:hAnsi="Arial Narrow"/>
          <w:i/>
          <w:iCs/>
          <w:sz w:val="24"/>
          <w:szCs w:val="24"/>
        </w:rPr>
        <w:t>“IN” and “OUT”</w:t>
      </w:r>
      <w:r w:rsidRPr="00312687">
        <w:rPr>
          <w:rStyle w:val="A3"/>
          <w:rFonts w:ascii="Arial Narrow" w:hAnsi="Arial Narrow"/>
          <w:i/>
          <w:iCs/>
          <w:sz w:val="24"/>
          <w:szCs w:val="24"/>
        </w:rPr>
        <w:t xml:space="preserve"> with odometer reading duly signed by the custodian or designated checker</w:t>
      </w:r>
    </w:p>
    <w:p w14:paraId="6144AB0E" w14:textId="3A38A170" w:rsidR="00B6420A" w:rsidRPr="008015B9" w:rsidRDefault="00B6420A" w:rsidP="008015B9">
      <w:pPr>
        <w:pStyle w:val="Pa27"/>
        <w:numPr>
          <w:ilvl w:val="0"/>
          <w:numId w:val="20"/>
        </w:numPr>
        <w:ind w:right="840"/>
        <w:rPr>
          <w:rStyle w:val="A3"/>
          <w:rFonts w:ascii="Arial Narrow" w:hAnsi="Arial Narrow"/>
          <w:i/>
          <w:iCs/>
          <w:sz w:val="24"/>
          <w:szCs w:val="24"/>
        </w:rPr>
      </w:pPr>
      <w:r w:rsidRPr="008015B9">
        <w:rPr>
          <w:rStyle w:val="A3"/>
          <w:rFonts w:ascii="Arial Narrow" w:hAnsi="Arial Narrow"/>
          <w:i/>
          <w:iCs/>
          <w:sz w:val="24"/>
          <w:szCs w:val="24"/>
        </w:rPr>
        <w:t xml:space="preserve">Perform Equipment Check: </w:t>
      </w:r>
    </w:p>
    <w:p w14:paraId="521A5013" w14:textId="77777777" w:rsidR="00B6420A" w:rsidRPr="00312687" w:rsidRDefault="00B6420A" w:rsidP="008015B9">
      <w:pPr>
        <w:pStyle w:val="Pa27"/>
        <w:numPr>
          <w:ilvl w:val="0"/>
          <w:numId w:val="24"/>
        </w:numPr>
        <w:ind w:right="840"/>
        <w:rPr>
          <w:rFonts w:ascii="Arial Narrow" w:hAnsi="Arial Narrow" w:cs="Handwriting - Dakota"/>
          <w:i/>
          <w:iCs/>
          <w:color w:val="000000"/>
        </w:rPr>
      </w:pPr>
      <w:r w:rsidRPr="00312687">
        <w:rPr>
          <w:rStyle w:val="A3"/>
          <w:rFonts w:ascii="Arial Narrow" w:hAnsi="Arial Narrow"/>
          <w:i/>
          <w:iCs/>
          <w:sz w:val="24"/>
          <w:szCs w:val="24"/>
        </w:rPr>
        <w:t xml:space="preserve">Tire pressure, wear or damage </w:t>
      </w:r>
    </w:p>
    <w:p w14:paraId="567EBE18" w14:textId="77777777" w:rsidR="00B6420A" w:rsidRPr="00312687" w:rsidRDefault="00B6420A" w:rsidP="008015B9">
      <w:pPr>
        <w:pStyle w:val="Pa27"/>
        <w:numPr>
          <w:ilvl w:val="0"/>
          <w:numId w:val="24"/>
        </w:numPr>
        <w:ind w:right="840"/>
        <w:rPr>
          <w:rFonts w:ascii="Arial Narrow" w:hAnsi="Arial Narrow" w:cs="Handwriting - Dakota"/>
          <w:i/>
          <w:iCs/>
          <w:color w:val="000000"/>
        </w:rPr>
      </w:pPr>
      <w:r w:rsidRPr="00312687">
        <w:rPr>
          <w:rStyle w:val="A3"/>
          <w:rFonts w:ascii="Arial Narrow" w:hAnsi="Arial Narrow"/>
          <w:i/>
          <w:iCs/>
          <w:sz w:val="24"/>
          <w:szCs w:val="24"/>
        </w:rPr>
        <w:t xml:space="preserve">Oil or water leakage from tractor or implement </w:t>
      </w:r>
    </w:p>
    <w:p w14:paraId="40DD74C7" w14:textId="77777777" w:rsidR="008015B9" w:rsidRDefault="00B6420A" w:rsidP="008015B9">
      <w:pPr>
        <w:pStyle w:val="Pa27"/>
        <w:numPr>
          <w:ilvl w:val="0"/>
          <w:numId w:val="24"/>
        </w:numPr>
        <w:ind w:right="840"/>
        <w:rPr>
          <w:rFonts w:ascii="Arial Narrow" w:hAnsi="Arial Narrow" w:cs="Handwriting - Dakota"/>
          <w:i/>
          <w:iCs/>
          <w:color w:val="000000"/>
        </w:rPr>
      </w:pPr>
      <w:r w:rsidRPr="00312687">
        <w:rPr>
          <w:rStyle w:val="A3"/>
          <w:rFonts w:ascii="Arial Narrow" w:hAnsi="Arial Narrow"/>
          <w:i/>
          <w:iCs/>
          <w:sz w:val="24"/>
          <w:szCs w:val="24"/>
        </w:rPr>
        <w:t xml:space="preserve">Engine and transmission oil, radiator and recovery tank, coolant and fuel level </w:t>
      </w:r>
    </w:p>
    <w:p w14:paraId="5290E4A1" w14:textId="77777777" w:rsidR="008015B9" w:rsidRDefault="00B6420A" w:rsidP="008015B9">
      <w:pPr>
        <w:pStyle w:val="Pa27"/>
        <w:numPr>
          <w:ilvl w:val="0"/>
          <w:numId w:val="24"/>
        </w:numPr>
        <w:ind w:right="840"/>
        <w:rPr>
          <w:rStyle w:val="A3"/>
          <w:rFonts w:ascii="Arial Narrow" w:hAnsi="Arial Narrow"/>
          <w:i/>
          <w:iCs/>
          <w:sz w:val="24"/>
          <w:szCs w:val="24"/>
        </w:rPr>
      </w:pPr>
      <w:r w:rsidRPr="008015B9">
        <w:rPr>
          <w:rStyle w:val="A3"/>
          <w:rFonts w:ascii="Arial Narrow" w:hAnsi="Arial Narrow"/>
          <w:i/>
          <w:iCs/>
          <w:sz w:val="24"/>
          <w:szCs w:val="24"/>
        </w:rPr>
        <w:t>Damage to tractor body, tightness of all bolts, nuts and pins</w:t>
      </w:r>
    </w:p>
    <w:p w14:paraId="6B6A23D7" w14:textId="77777777" w:rsidR="008015B9" w:rsidRDefault="00B6420A" w:rsidP="008015B9">
      <w:pPr>
        <w:pStyle w:val="Pa27"/>
        <w:numPr>
          <w:ilvl w:val="0"/>
          <w:numId w:val="24"/>
        </w:numPr>
        <w:ind w:right="840"/>
        <w:rPr>
          <w:rFonts w:ascii="Arial Narrow" w:hAnsi="Arial Narrow" w:cs="Handwriting - Dakota"/>
          <w:i/>
          <w:iCs/>
          <w:color w:val="000000"/>
        </w:rPr>
      </w:pPr>
      <w:r w:rsidRPr="008015B9">
        <w:rPr>
          <w:rStyle w:val="A3"/>
          <w:rFonts w:ascii="Arial Narrow" w:hAnsi="Arial Narrow"/>
          <w:i/>
          <w:iCs/>
          <w:sz w:val="24"/>
          <w:szCs w:val="24"/>
        </w:rPr>
        <w:t xml:space="preserve">Implement and accessory blades and belts for wear and damage </w:t>
      </w:r>
    </w:p>
    <w:p w14:paraId="7A0F0FFF" w14:textId="77777777" w:rsidR="008015B9" w:rsidRDefault="00B6420A" w:rsidP="008015B9">
      <w:pPr>
        <w:pStyle w:val="Pa27"/>
        <w:numPr>
          <w:ilvl w:val="0"/>
          <w:numId w:val="24"/>
        </w:numPr>
        <w:ind w:right="840"/>
        <w:rPr>
          <w:rFonts w:ascii="Arial Narrow" w:hAnsi="Arial Narrow" w:cs="Handwriting - Dakota"/>
          <w:i/>
          <w:iCs/>
          <w:color w:val="000000"/>
        </w:rPr>
      </w:pPr>
      <w:r w:rsidRPr="008015B9">
        <w:rPr>
          <w:rStyle w:val="A3"/>
          <w:rFonts w:ascii="Arial Narrow" w:hAnsi="Arial Narrow"/>
          <w:i/>
          <w:iCs/>
          <w:sz w:val="24"/>
          <w:szCs w:val="24"/>
        </w:rPr>
        <w:t xml:space="preserve">Parking brake, speed control lever, all safety switches and easy checker functions </w:t>
      </w:r>
    </w:p>
    <w:p w14:paraId="1A1992B5" w14:textId="72F3479C" w:rsidR="00B6420A" w:rsidRPr="008015B9" w:rsidRDefault="00B6420A" w:rsidP="008015B9">
      <w:pPr>
        <w:pStyle w:val="Pa27"/>
        <w:numPr>
          <w:ilvl w:val="0"/>
          <w:numId w:val="24"/>
        </w:numPr>
        <w:ind w:right="840"/>
        <w:rPr>
          <w:rFonts w:ascii="Arial Narrow" w:hAnsi="Arial Narrow" w:cs="Handwriting - Dakota"/>
          <w:i/>
          <w:iCs/>
          <w:color w:val="000000"/>
        </w:rPr>
      </w:pPr>
      <w:r w:rsidRPr="008015B9">
        <w:rPr>
          <w:rStyle w:val="A3"/>
          <w:rFonts w:ascii="Arial Narrow" w:hAnsi="Arial Narrow"/>
          <w:i/>
          <w:iCs/>
          <w:sz w:val="24"/>
          <w:szCs w:val="24"/>
        </w:rPr>
        <w:t>Abnormal noise or vibrations</w:t>
      </w:r>
    </w:p>
    <w:p w14:paraId="621DE339" w14:textId="77777777" w:rsidR="00B6420A" w:rsidRPr="008015B9" w:rsidRDefault="00B6420A" w:rsidP="008015B9">
      <w:pPr>
        <w:pStyle w:val="Pa27"/>
        <w:ind w:left="720" w:right="840"/>
        <w:rPr>
          <w:rFonts w:ascii="Arial Narrow" w:hAnsi="Arial Narrow" w:cs="Handwriting - Dakota"/>
          <w:b/>
          <w:bCs/>
          <w:i/>
          <w:iCs/>
          <w:color w:val="000000"/>
          <w:u w:val="single"/>
        </w:rPr>
      </w:pPr>
      <w:r w:rsidRPr="008015B9">
        <w:rPr>
          <w:rStyle w:val="A3"/>
          <w:rFonts w:ascii="Arial Narrow" w:hAnsi="Arial Narrow"/>
          <w:b/>
          <w:bCs/>
          <w:i/>
          <w:iCs/>
          <w:sz w:val="24"/>
          <w:szCs w:val="24"/>
          <w:u w:val="single"/>
        </w:rPr>
        <w:t xml:space="preserve">AFTER USE: </w:t>
      </w:r>
    </w:p>
    <w:p w14:paraId="2FA2E7C3" w14:textId="77777777" w:rsidR="00B6420A" w:rsidRPr="00312687" w:rsidRDefault="00B6420A" w:rsidP="008015B9">
      <w:pPr>
        <w:pStyle w:val="Pa27"/>
        <w:numPr>
          <w:ilvl w:val="1"/>
          <w:numId w:val="25"/>
        </w:numPr>
        <w:ind w:right="840"/>
        <w:rPr>
          <w:rFonts w:ascii="Arial Narrow" w:hAnsi="Arial Narrow" w:cs="Handwriting - Dakota"/>
          <w:i/>
          <w:iCs/>
          <w:color w:val="000000"/>
        </w:rPr>
      </w:pPr>
      <w:r w:rsidRPr="00312687">
        <w:rPr>
          <w:rStyle w:val="A3"/>
          <w:rFonts w:ascii="Arial Narrow" w:hAnsi="Arial Narrow"/>
          <w:i/>
          <w:iCs/>
          <w:sz w:val="24"/>
          <w:szCs w:val="24"/>
        </w:rPr>
        <w:t xml:space="preserve">Record hours </w:t>
      </w:r>
    </w:p>
    <w:p w14:paraId="17A1E674" w14:textId="77777777" w:rsidR="00B6420A" w:rsidRPr="00312687" w:rsidRDefault="00B6420A" w:rsidP="008015B9">
      <w:pPr>
        <w:pStyle w:val="Pa27"/>
        <w:numPr>
          <w:ilvl w:val="1"/>
          <w:numId w:val="25"/>
        </w:numPr>
        <w:ind w:right="840"/>
        <w:rPr>
          <w:rFonts w:ascii="Arial Narrow" w:hAnsi="Arial Narrow" w:cs="Handwriting - Dakota"/>
          <w:i/>
          <w:iCs/>
          <w:color w:val="000000"/>
        </w:rPr>
      </w:pPr>
      <w:r w:rsidRPr="00312687">
        <w:rPr>
          <w:rStyle w:val="A3"/>
          <w:rFonts w:ascii="Arial Narrow" w:hAnsi="Arial Narrow"/>
          <w:i/>
          <w:iCs/>
          <w:sz w:val="24"/>
          <w:szCs w:val="24"/>
        </w:rPr>
        <w:t xml:space="preserve">Clean Off any dirt, seed or debris using air blower </w:t>
      </w:r>
    </w:p>
    <w:p w14:paraId="06A18C9D" w14:textId="02B1B6A9" w:rsidR="00467E0F" w:rsidRPr="00FC40F2" w:rsidRDefault="00B6420A" w:rsidP="00FC40F2">
      <w:pPr>
        <w:pStyle w:val="ListParagraph"/>
        <w:numPr>
          <w:ilvl w:val="1"/>
          <w:numId w:val="25"/>
        </w:numPr>
        <w:rPr>
          <w:rStyle w:val="A3"/>
          <w:rFonts w:ascii="Arial Narrow" w:hAnsi="Arial Narrow" w:cstheme="minorBidi"/>
          <w:i/>
          <w:iCs/>
          <w:color w:val="auto"/>
          <w:sz w:val="24"/>
          <w:szCs w:val="24"/>
        </w:rPr>
      </w:pPr>
      <w:r w:rsidRPr="008015B9">
        <w:rPr>
          <w:rStyle w:val="A3"/>
          <w:rFonts w:ascii="Arial Narrow" w:hAnsi="Arial Narrow"/>
          <w:i/>
          <w:iCs/>
          <w:sz w:val="24"/>
          <w:szCs w:val="24"/>
        </w:rPr>
        <w:t>Grease fittings</w:t>
      </w:r>
    </w:p>
    <w:p w14:paraId="76B9228B" w14:textId="77777777" w:rsidR="00FC40F2" w:rsidRPr="00FC40F2" w:rsidRDefault="00FC40F2" w:rsidP="00FC40F2">
      <w:pPr>
        <w:pStyle w:val="ListParagraph"/>
        <w:ind w:left="1440"/>
        <w:rPr>
          <w:rFonts w:ascii="Arial Narrow" w:hAnsi="Arial Narrow"/>
          <w:i/>
          <w:iCs/>
          <w:sz w:val="24"/>
          <w:szCs w:val="24"/>
        </w:rPr>
      </w:pPr>
    </w:p>
    <w:p w14:paraId="2927BB3E" w14:textId="43E16F4D" w:rsidR="00467E0F" w:rsidRPr="00E6657F" w:rsidRDefault="00D5416B" w:rsidP="00E6657F">
      <w:pPr>
        <w:pStyle w:val="ListParagraph"/>
        <w:numPr>
          <w:ilvl w:val="0"/>
          <w:numId w:val="23"/>
        </w:numPr>
        <w:autoSpaceDE w:val="0"/>
        <w:autoSpaceDN w:val="0"/>
        <w:adjustRightInd w:val="0"/>
        <w:spacing w:after="120" w:line="241" w:lineRule="atLeast"/>
        <w:jc w:val="both"/>
        <w:rPr>
          <w:rFonts w:ascii="Arial Narrow" w:hAnsi="Arial Narrow" w:cs="Homestead Regular"/>
          <w:b/>
          <w:bCs/>
          <w:color w:val="000000"/>
          <w:sz w:val="24"/>
          <w:szCs w:val="24"/>
        </w:rPr>
      </w:pPr>
      <w:r w:rsidRPr="00E6657F">
        <w:rPr>
          <w:rFonts w:ascii="Arial Narrow" w:hAnsi="Arial Narrow" w:cs="Homestead Regular"/>
          <w:b/>
          <w:bCs/>
          <w:color w:val="000000"/>
          <w:sz w:val="24"/>
          <w:szCs w:val="24"/>
        </w:rPr>
        <w:t>Storage</w:t>
      </w:r>
    </w:p>
    <w:p w14:paraId="7446FB02" w14:textId="0ED32743" w:rsidR="00467E0F" w:rsidRPr="00312687" w:rsidRDefault="003D5090" w:rsidP="00D5416B">
      <w:pPr>
        <w:autoSpaceDE w:val="0"/>
        <w:autoSpaceDN w:val="0"/>
        <w:adjustRightInd w:val="0"/>
        <w:spacing w:after="0" w:line="241" w:lineRule="atLeast"/>
        <w:ind w:left="1440"/>
        <w:jc w:val="both"/>
        <w:rPr>
          <w:rFonts w:ascii="Arial Narrow" w:hAnsi="Arial Narrow" w:cs="Fanwood Text"/>
          <w:color w:val="000000"/>
          <w:sz w:val="24"/>
          <w:szCs w:val="24"/>
        </w:rPr>
      </w:pPr>
      <w:r w:rsidRPr="00312687">
        <w:rPr>
          <w:rFonts w:ascii="Arial Narrow" w:hAnsi="Arial Narrow" w:cs="Fanwood Text"/>
          <w:color w:val="000000"/>
          <w:sz w:val="24"/>
          <w:szCs w:val="24"/>
        </w:rPr>
        <w:t>Establishment of the tractor shed or i</w:t>
      </w:r>
      <w:r w:rsidR="00467E0F" w:rsidRPr="00312687">
        <w:rPr>
          <w:rFonts w:ascii="Arial Narrow" w:hAnsi="Arial Narrow" w:cs="Fanwood Text"/>
          <w:color w:val="000000"/>
          <w:sz w:val="24"/>
          <w:szCs w:val="24"/>
        </w:rPr>
        <w:t xml:space="preserve">ndoor storage </w:t>
      </w:r>
      <w:r w:rsidRPr="00312687">
        <w:rPr>
          <w:rFonts w:ascii="Arial Narrow" w:hAnsi="Arial Narrow" w:cs="Fanwood Text"/>
          <w:color w:val="000000"/>
          <w:sz w:val="24"/>
          <w:szCs w:val="24"/>
        </w:rPr>
        <w:t>is essential that will s</w:t>
      </w:r>
      <w:r w:rsidR="00467E0F" w:rsidRPr="00312687">
        <w:rPr>
          <w:rFonts w:ascii="Arial Narrow" w:hAnsi="Arial Narrow" w:cs="Fanwood Text"/>
          <w:color w:val="000000"/>
          <w:sz w:val="24"/>
          <w:szCs w:val="24"/>
        </w:rPr>
        <w:t xml:space="preserve">ignificantly extends the life of machines, lowers the maintenance costs and increases its </w:t>
      </w:r>
      <w:r w:rsidRPr="00312687">
        <w:rPr>
          <w:rFonts w:ascii="Arial Narrow" w:hAnsi="Arial Narrow" w:cs="Fanwood Text"/>
          <w:color w:val="000000"/>
          <w:sz w:val="24"/>
          <w:szCs w:val="24"/>
        </w:rPr>
        <w:t>useful</w:t>
      </w:r>
      <w:r w:rsidR="00467E0F" w:rsidRPr="00312687">
        <w:rPr>
          <w:rFonts w:ascii="Arial Narrow" w:hAnsi="Arial Narrow" w:cs="Fanwood Text"/>
          <w:color w:val="000000"/>
          <w:sz w:val="24"/>
          <w:szCs w:val="24"/>
        </w:rPr>
        <w:t xml:space="preserve"> value. Choosing an optimally located storage location is also an important </w:t>
      </w:r>
      <w:r w:rsidRPr="00312687">
        <w:rPr>
          <w:rFonts w:ascii="Arial Narrow" w:hAnsi="Arial Narrow" w:cs="Fanwood Text"/>
          <w:color w:val="000000"/>
          <w:sz w:val="24"/>
          <w:szCs w:val="24"/>
        </w:rPr>
        <w:t xml:space="preserve">especially if the machine will be deployed far away from the </w:t>
      </w:r>
      <w:proofErr w:type="spellStart"/>
      <w:r w:rsidRPr="00312687">
        <w:rPr>
          <w:rFonts w:ascii="Arial Narrow" w:hAnsi="Arial Narrow" w:cs="Fanwood Text"/>
          <w:color w:val="000000"/>
          <w:sz w:val="24"/>
          <w:szCs w:val="24"/>
        </w:rPr>
        <w:t>motorpool</w:t>
      </w:r>
      <w:proofErr w:type="spellEnd"/>
      <w:r w:rsidRPr="00312687">
        <w:rPr>
          <w:rFonts w:ascii="Arial Narrow" w:hAnsi="Arial Narrow" w:cs="Fanwood Text"/>
          <w:color w:val="000000"/>
          <w:sz w:val="24"/>
          <w:szCs w:val="24"/>
        </w:rPr>
        <w:t xml:space="preserve"> or the main </w:t>
      </w:r>
      <w:r w:rsidR="00D5416B" w:rsidRPr="00312687">
        <w:rPr>
          <w:rFonts w:ascii="Arial Narrow" w:hAnsi="Arial Narrow" w:cs="Fanwood Text"/>
          <w:color w:val="000000"/>
          <w:sz w:val="24"/>
          <w:szCs w:val="24"/>
        </w:rPr>
        <w:t>tractor</w:t>
      </w:r>
      <w:r w:rsidRPr="00312687">
        <w:rPr>
          <w:rFonts w:ascii="Arial Narrow" w:hAnsi="Arial Narrow" w:cs="Fanwood Text"/>
          <w:color w:val="000000"/>
          <w:sz w:val="24"/>
          <w:szCs w:val="24"/>
        </w:rPr>
        <w:t xml:space="preserve"> shed. </w:t>
      </w:r>
      <w:r w:rsidR="00467E0F" w:rsidRPr="00312687">
        <w:rPr>
          <w:rFonts w:ascii="Arial Narrow" w:hAnsi="Arial Narrow" w:cs="Fanwood Text"/>
          <w:color w:val="000000"/>
          <w:sz w:val="24"/>
          <w:szCs w:val="24"/>
        </w:rPr>
        <w:t>The maintenance program may influence the storage location.</w:t>
      </w:r>
      <w:r w:rsidR="00D5416B" w:rsidRPr="00312687">
        <w:rPr>
          <w:rFonts w:ascii="Arial Narrow" w:hAnsi="Arial Narrow" w:cs="Fanwood Text"/>
          <w:color w:val="000000"/>
          <w:sz w:val="24"/>
          <w:szCs w:val="24"/>
        </w:rPr>
        <w:t xml:space="preserve"> I</w:t>
      </w:r>
      <w:r w:rsidR="00467E0F" w:rsidRPr="00312687">
        <w:rPr>
          <w:rFonts w:ascii="Arial Narrow" w:hAnsi="Arial Narrow" w:cs="Fanwood Text"/>
          <w:color w:val="000000"/>
          <w:sz w:val="24"/>
          <w:szCs w:val="24"/>
        </w:rPr>
        <w:t>deal storage location is centrally located</w:t>
      </w:r>
      <w:r w:rsidR="00D5416B" w:rsidRPr="00312687">
        <w:rPr>
          <w:rFonts w:ascii="Arial Narrow" w:hAnsi="Arial Narrow" w:cs="Fanwood Text"/>
          <w:color w:val="000000"/>
          <w:sz w:val="24"/>
          <w:szCs w:val="24"/>
        </w:rPr>
        <w:t xml:space="preserve"> within the service area</w:t>
      </w:r>
      <w:r w:rsidR="00467E0F" w:rsidRPr="00312687">
        <w:rPr>
          <w:rFonts w:ascii="Arial Narrow" w:hAnsi="Arial Narrow" w:cs="Fanwood Text"/>
          <w:color w:val="000000"/>
          <w:sz w:val="24"/>
          <w:szCs w:val="24"/>
        </w:rPr>
        <w:t>, has a building or cover to keep tools out of the weather, and is on-site or convenient to the person who will be performing maintenance and repairs.</w:t>
      </w:r>
    </w:p>
    <w:p w14:paraId="5595DF39" w14:textId="77777777" w:rsidR="00D37CB8" w:rsidRPr="00312687" w:rsidRDefault="00D37CB8" w:rsidP="00D5416B">
      <w:pPr>
        <w:autoSpaceDE w:val="0"/>
        <w:autoSpaceDN w:val="0"/>
        <w:adjustRightInd w:val="0"/>
        <w:spacing w:after="0" w:line="241" w:lineRule="atLeast"/>
        <w:ind w:left="1440"/>
        <w:jc w:val="both"/>
        <w:rPr>
          <w:rFonts w:ascii="Arial Narrow" w:hAnsi="Arial Narrow" w:cs="Fanwood Text"/>
          <w:color w:val="000000"/>
          <w:sz w:val="24"/>
          <w:szCs w:val="24"/>
        </w:rPr>
      </w:pPr>
    </w:p>
    <w:p w14:paraId="6218727C" w14:textId="5B3B4793" w:rsidR="00467E0F" w:rsidRPr="00E6657F" w:rsidRDefault="00D37CB8" w:rsidP="00E6657F">
      <w:pPr>
        <w:pStyle w:val="ListParagraph"/>
        <w:numPr>
          <w:ilvl w:val="0"/>
          <w:numId w:val="23"/>
        </w:numPr>
        <w:autoSpaceDE w:val="0"/>
        <w:autoSpaceDN w:val="0"/>
        <w:adjustRightInd w:val="0"/>
        <w:spacing w:after="120" w:line="241" w:lineRule="atLeast"/>
        <w:jc w:val="both"/>
        <w:rPr>
          <w:rFonts w:ascii="Arial Narrow" w:hAnsi="Arial Narrow" w:cs="Homestead Regular"/>
          <w:b/>
          <w:bCs/>
          <w:color w:val="000000"/>
          <w:sz w:val="24"/>
          <w:szCs w:val="24"/>
        </w:rPr>
      </w:pPr>
      <w:r w:rsidRPr="00E6657F">
        <w:rPr>
          <w:rFonts w:ascii="Arial Narrow" w:hAnsi="Arial Narrow" w:cs="Homestead Regular"/>
          <w:b/>
          <w:bCs/>
          <w:color w:val="000000"/>
          <w:sz w:val="24"/>
          <w:szCs w:val="24"/>
        </w:rPr>
        <w:t>Transport (Optional)</w:t>
      </w:r>
    </w:p>
    <w:p w14:paraId="7DD845EF" w14:textId="71A17C26" w:rsidR="00467E0F" w:rsidRPr="00312687" w:rsidRDefault="003D5090" w:rsidP="00D5416B">
      <w:pPr>
        <w:ind w:left="1440"/>
        <w:jc w:val="both"/>
        <w:rPr>
          <w:rFonts w:ascii="Arial Narrow" w:hAnsi="Arial Narrow" w:cs="Fanwood Text"/>
          <w:color w:val="000000"/>
          <w:sz w:val="24"/>
          <w:szCs w:val="24"/>
        </w:rPr>
      </w:pPr>
      <w:r w:rsidRPr="00312687">
        <w:rPr>
          <w:rFonts w:ascii="Arial Narrow" w:hAnsi="Arial Narrow" w:cs="Fanwood Text"/>
          <w:color w:val="000000"/>
          <w:sz w:val="24"/>
          <w:szCs w:val="24"/>
        </w:rPr>
        <w:t xml:space="preserve">Provision of </w:t>
      </w:r>
      <w:r w:rsidR="00467E0F" w:rsidRPr="00312687">
        <w:rPr>
          <w:rFonts w:ascii="Arial Narrow" w:hAnsi="Arial Narrow" w:cs="Fanwood Text"/>
          <w:color w:val="000000"/>
          <w:sz w:val="24"/>
          <w:szCs w:val="24"/>
        </w:rPr>
        <w:t>a transport trailer</w:t>
      </w:r>
      <w:r w:rsidRPr="00312687">
        <w:rPr>
          <w:rFonts w:ascii="Arial Narrow" w:hAnsi="Arial Narrow" w:cs="Fanwood Text"/>
          <w:color w:val="000000"/>
          <w:sz w:val="24"/>
          <w:szCs w:val="24"/>
        </w:rPr>
        <w:t xml:space="preserve"> is advised to cater a wider area coverage for the equipment and reduce the wear and tear of the machine due to long distance travel.</w:t>
      </w:r>
      <w:r w:rsidR="00467E0F" w:rsidRPr="00312687">
        <w:rPr>
          <w:rFonts w:ascii="Arial Narrow" w:hAnsi="Arial Narrow" w:cs="Fanwood Text"/>
          <w:color w:val="000000"/>
          <w:sz w:val="24"/>
          <w:szCs w:val="24"/>
        </w:rPr>
        <w:t xml:space="preserve"> </w:t>
      </w:r>
      <w:r w:rsidRPr="00312687">
        <w:rPr>
          <w:rFonts w:ascii="Arial Narrow" w:hAnsi="Arial Narrow" w:cs="Fanwood Text"/>
          <w:color w:val="000000"/>
          <w:sz w:val="24"/>
          <w:szCs w:val="24"/>
        </w:rPr>
        <w:t xml:space="preserve">Arrange for the </w:t>
      </w:r>
      <w:r w:rsidR="00467E0F" w:rsidRPr="00312687">
        <w:rPr>
          <w:rFonts w:ascii="Arial Narrow" w:hAnsi="Arial Narrow" w:cs="Fanwood Text"/>
          <w:color w:val="000000"/>
          <w:sz w:val="24"/>
          <w:szCs w:val="24"/>
        </w:rPr>
        <w:t xml:space="preserve">transport </w:t>
      </w:r>
      <w:r w:rsidRPr="00312687">
        <w:rPr>
          <w:rFonts w:ascii="Arial Narrow" w:hAnsi="Arial Narrow" w:cs="Fanwood Text"/>
          <w:color w:val="000000"/>
          <w:sz w:val="24"/>
          <w:szCs w:val="24"/>
        </w:rPr>
        <w:t xml:space="preserve">may lodge to the </w:t>
      </w:r>
      <w:r w:rsidR="00467E0F" w:rsidRPr="00312687">
        <w:rPr>
          <w:rFonts w:ascii="Arial Narrow" w:hAnsi="Arial Narrow" w:cs="Fanwood Text"/>
          <w:color w:val="000000"/>
          <w:sz w:val="24"/>
          <w:szCs w:val="24"/>
        </w:rPr>
        <w:t>respon</w:t>
      </w:r>
      <w:r w:rsidR="00467E0F" w:rsidRPr="00312687">
        <w:rPr>
          <w:rFonts w:ascii="Arial Narrow" w:hAnsi="Arial Narrow" w:cs="Fanwood Text"/>
          <w:color w:val="000000"/>
          <w:sz w:val="24"/>
          <w:szCs w:val="24"/>
        </w:rPr>
        <w:softHyphen/>
        <w:t xml:space="preserve">sibilities </w:t>
      </w:r>
      <w:r w:rsidRPr="00312687">
        <w:rPr>
          <w:rFonts w:ascii="Arial Narrow" w:hAnsi="Arial Narrow" w:cs="Fanwood Text"/>
          <w:color w:val="000000"/>
          <w:sz w:val="24"/>
          <w:szCs w:val="24"/>
        </w:rPr>
        <w:t>of the end-</w:t>
      </w:r>
      <w:r w:rsidR="00467E0F" w:rsidRPr="00312687">
        <w:rPr>
          <w:rFonts w:ascii="Arial Narrow" w:hAnsi="Arial Narrow" w:cs="Fanwood Text"/>
          <w:color w:val="000000"/>
          <w:sz w:val="24"/>
          <w:szCs w:val="24"/>
        </w:rPr>
        <w:t>user</w:t>
      </w:r>
      <w:r w:rsidRPr="00312687">
        <w:rPr>
          <w:rFonts w:ascii="Arial Narrow" w:hAnsi="Arial Narrow" w:cs="Fanwood Text"/>
          <w:color w:val="000000"/>
          <w:sz w:val="24"/>
          <w:szCs w:val="24"/>
        </w:rPr>
        <w:t xml:space="preserve"> or can also be add on the </w:t>
      </w:r>
      <w:proofErr w:type="spellStart"/>
      <w:r w:rsidRPr="00312687">
        <w:rPr>
          <w:rFonts w:ascii="Arial Narrow" w:hAnsi="Arial Narrow" w:cs="Fanwood Text"/>
          <w:color w:val="000000"/>
          <w:sz w:val="24"/>
          <w:szCs w:val="24"/>
        </w:rPr>
        <w:t>the</w:t>
      </w:r>
      <w:proofErr w:type="spellEnd"/>
      <w:r w:rsidRPr="00312687">
        <w:rPr>
          <w:rFonts w:ascii="Arial Narrow" w:hAnsi="Arial Narrow" w:cs="Fanwood Text"/>
          <w:color w:val="000000"/>
          <w:sz w:val="24"/>
          <w:szCs w:val="24"/>
        </w:rPr>
        <w:t xml:space="preserve"> service fee. </w:t>
      </w:r>
      <w:r w:rsidR="00467E0F" w:rsidRPr="00312687">
        <w:rPr>
          <w:rFonts w:ascii="Arial Narrow" w:hAnsi="Arial Narrow" w:cs="Fanwood Text"/>
          <w:color w:val="000000"/>
          <w:sz w:val="24"/>
          <w:szCs w:val="24"/>
        </w:rPr>
        <w:t>The group should also orient members to good transpor</w:t>
      </w:r>
      <w:r w:rsidR="00467E0F" w:rsidRPr="00312687">
        <w:rPr>
          <w:rFonts w:ascii="Arial Narrow" w:hAnsi="Arial Narrow" w:cs="Fanwood Text"/>
          <w:color w:val="000000"/>
          <w:sz w:val="24"/>
          <w:szCs w:val="24"/>
        </w:rPr>
        <w:softHyphen/>
        <w:t>tation practices, including properly hitching trailers and displaying a “slow moving” sign on the back of equipment.</w:t>
      </w:r>
    </w:p>
    <w:p w14:paraId="4081FB3E" w14:textId="39A06121" w:rsidR="00467E0F" w:rsidRDefault="00467E0F" w:rsidP="003D5090">
      <w:pPr>
        <w:jc w:val="both"/>
        <w:rPr>
          <w:rFonts w:ascii="Arial Narrow" w:hAnsi="Arial Narrow" w:cs="Fanwood Text"/>
          <w:color w:val="000000"/>
          <w:sz w:val="24"/>
          <w:szCs w:val="24"/>
        </w:rPr>
      </w:pPr>
    </w:p>
    <w:p w14:paraId="58BB0DD9" w14:textId="049149C1" w:rsidR="00E6657F" w:rsidRDefault="00E6657F" w:rsidP="003D5090">
      <w:pPr>
        <w:jc w:val="both"/>
        <w:rPr>
          <w:rFonts w:ascii="Arial Narrow" w:hAnsi="Arial Narrow" w:cs="Fanwood Text"/>
          <w:color w:val="000000"/>
          <w:sz w:val="24"/>
          <w:szCs w:val="24"/>
        </w:rPr>
      </w:pPr>
      <w:proofErr w:type="gramStart"/>
      <w:r>
        <w:rPr>
          <w:rFonts w:ascii="Arial Narrow" w:hAnsi="Arial Narrow" w:cs="Fanwood Text"/>
          <w:color w:val="000000"/>
          <w:sz w:val="24"/>
          <w:szCs w:val="24"/>
        </w:rPr>
        <w:t>Submitted  by</w:t>
      </w:r>
      <w:proofErr w:type="gramEnd"/>
      <w:r>
        <w:rPr>
          <w:rFonts w:ascii="Arial Narrow" w:hAnsi="Arial Narrow" w:cs="Fanwood Text"/>
          <w:color w:val="000000"/>
          <w:sz w:val="24"/>
          <w:szCs w:val="24"/>
        </w:rPr>
        <w:t>:</w:t>
      </w:r>
    </w:p>
    <w:p w14:paraId="2AD41854" w14:textId="25B6268F" w:rsidR="00E6657F" w:rsidRDefault="00E6657F" w:rsidP="003D5090">
      <w:pPr>
        <w:jc w:val="both"/>
        <w:rPr>
          <w:rFonts w:ascii="Arial Narrow" w:hAnsi="Arial Narrow" w:cs="Fanwood Text"/>
          <w:color w:val="000000"/>
          <w:sz w:val="24"/>
          <w:szCs w:val="24"/>
        </w:rPr>
      </w:pPr>
    </w:p>
    <w:p w14:paraId="625FB57A" w14:textId="4045675B" w:rsidR="00E6657F" w:rsidRDefault="00E6657F" w:rsidP="003D5090">
      <w:pPr>
        <w:jc w:val="both"/>
        <w:rPr>
          <w:rFonts w:ascii="Arial Narrow" w:hAnsi="Arial Narrow" w:cs="Fanwood Text"/>
          <w:b/>
          <w:bCs/>
          <w:color w:val="000000"/>
          <w:sz w:val="24"/>
          <w:szCs w:val="24"/>
          <w:u w:val="single"/>
        </w:rPr>
      </w:pPr>
      <w:r w:rsidRPr="00E6657F">
        <w:rPr>
          <w:rFonts w:ascii="Arial Narrow" w:hAnsi="Arial Narrow" w:cs="Fanwood Text"/>
          <w:b/>
          <w:bCs/>
          <w:color w:val="000000"/>
          <w:sz w:val="24"/>
          <w:szCs w:val="24"/>
          <w:u w:val="single"/>
        </w:rPr>
        <w:t>Head of Beneficiary Association / Coop / Foundation</w:t>
      </w:r>
    </w:p>
    <w:p w14:paraId="419AEDF8" w14:textId="77777777" w:rsidR="00FC40F2" w:rsidRPr="00FC40F2" w:rsidRDefault="00FC40F2" w:rsidP="00FC40F2">
      <w:pPr>
        <w:spacing w:after="0"/>
        <w:jc w:val="both"/>
        <w:rPr>
          <w:rFonts w:ascii="Arial Narrow" w:hAnsi="Arial Narrow" w:cs="Fanwood Text"/>
          <w:b/>
          <w:bCs/>
          <w:color w:val="000000"/>
          <w:sz w:val="24"/>
          <w:szCs w:val="24"/>
          <w:u w:val="single"/>
        </w:rPr>
      </w:pPr>
    </w:p>
    <w:p w14:paraId="09A3DA7C" w14:textId="23C4F1BE" w:rsidR="00E6657F" w:rsidRDefault="00E6657F" w:rsidP="003D5090">
      <w:pPr>
        <w:jc w:val="both"/>
        <w:rPr>
          <w:rFonts w:ascii="Arial Narrow" w:hAnsi="Arial Narrow" w:cs="Fanwood Text"/>
          <w:color w:val="000000"/>
          <w:sz w:val="24"/>
          <w:szCs w:val="24"/>
        </w:rPr>
      </w:pPr>
      <w:r>
        <w:rPr>
          <w:rFonts w:ascii="Arial Narrow" w:hAnsi="Arial Narrow" w:cs="Fanwood Text"/>
          <w:color w:val="000000"/>
          <w:sz w:val="24"/>
          <w:szCs w:val="24"/>
        </w:rPr>
        <w:t>Endorsed by:</w:t>
      </w:r>
    </w:p>
    <w:p w14:paraId="557ACCAE" w14:textId="630B1410" w:rsidR="00E6657F" w:rsidRDefault="00E6657F" w:rsidP="00FC40F2">
      <w:pPr>
        <w:spacing w:after="0"/>
        <w:jc w:val="both"/>
        <w:rPr>
          <w:rFonts w:ascii="Arial Narrow" w:hAnsi="Arial Narrow" w:cs="Fanwood Text"/>
          <w:color w:val="000000"/>
          <w:sz w:val="24"/>
          <w:szCs w:val="24"/>
        </w:rPr>
      </w:pPr>
    </w:p>
    <w:p w14:paraId="3B0D9662" w14:textId="18DF44BC" w:rsidR="00E6657F" w:rsidRPr="00E6657F" w:rsidRDefault="00E6657F" w:rsidP="003D5090">
      <w:pPr>
        <w:jc w:val="both"/>
        <w:rPr>
          <w:rFonts w:ascii="Arial Narrow" w:hAnsi="Arial Narrow" w:cs="Fanwood Text"/>
          <w:b/>
          <w:bCs/>
          <w:color w:val="000000"/>
          <w:sz w:val="24"/>
          <w:szCs w:val="24"/>
          <w:u w:val="single"/>
        </w:rPr>
      </w:pPr>
      <w:r w:rsidRPr="00E6657F">
        <w:rPr>
          <w:rFonts w:ascii="Arial Narrow" w:hAnsi="Arial Narrow" w:cs="Fanwood Text"/>
          <w:b/>
          <w:bCs/>
          <w:color w:val="000000"/>
          <w:sz w:val="24"/>
          <w:szCs w:val="24"/>
          <w:u w:val="single"/>
        </w:rPr>
        <w:t>Head of SRA-ABE Division</w:t>
      </w:r>
    </w:p>
    <w:p w14:paraId="4DC24285" w14:textId="307EBD49" w:rsidR="00E6657F" w:rsidRDefault="00E6657F" w:rsidP="00FC40F2">
      <w:pPr>
        <w:spacing w:after="0"/>
        <w:jc w:val="both"/>
        <w:rPr>
          <w:rFonts w:ascii="Arial Narrow" w:hAnsi="Arial Narrow" w:cs="Fanwood Text"/>
          <w:color w:val="000000"/>
          <w:sz w:val="24"/>
          <w:szCs w:val="24"/>
        </w:rPr>
      </w:pPr>
    </w:p>
    <w:p w14:paraId="0930729D" w14:textId="59A17582" w:rsidR="00E6657F" w:rsidRDefault="00E6657F" w:rsidP="003D5090">
      <w:pPr>
        <w:jc w:val="both"/>
        <w:rPr>
          <w:rFonts w:ascii="Arial Narrow" w:hAnsi="Arial Narrow" w:cs="Fanwood Text"/>
          <w:color w:val="000000"/>
          <w:sz w:val="24"/>
          <w:szCs w:val="24"/>
        </w:rPr>
      </w:pPr>
      <w:r>
        <w:rPr>
          <w:rFonts w:ascii="Arial Narrow" w:hAnsi="Arial Narrow" w:cs="Fanwood Text"/>
          <w:color w:val="000000"/>
          <w:sz w:val="24"/>
          <w:szCs w:val="24"/>
        </w:rPr>
        <w:t>Approved:</w:t>
      </w:r>
    </w:p>
    <w:p w14:paraId="2225E68D" w14:textId="485CA1EF" w:rsidR="00E6657F" w:rsidRDefault="00E6657F" w:rsidP="00FC40F2">
      <w:pPr>
        <w:spacing w:after="0"/>
        <w:jc w:val="both"/>
        <w:rPr>
          <w:rFonts w:ascii="Arial Narrow" w:hAnsi="Arial Narrow" w:cs="Fanwood Text"/>
          <w:color w:val="000000"/>
          <w:sz w:val="24"/>
          <w:szCs w:val="24"/>
        </w:rPr>
      </w:pPr>
    </w:p>
    <w:p w14:paraId="64C62D2A" w14:textId="42BA0F3A" w:rsidR="00E6657F" w:rsidRPr="00FC40F2" w:rsidRDefault="00E6657F" w:rsidP="003D5090">
      <w:pPr>
        <w:jc w:val="both"/>
        <w:rPr>
          <w:rFonts w:ascii="Arial Narrow" w:hAnsi="Arial Narrow" w:cs="Fanwood Text"/>
          <w:b/>
          <w:bCs/>
          <w:color w:val="000000"/>
          <w:sz w:val="24"/>
          <w:szCs w:val="24"/>
          <w:u w:val="single"/>
        </w:rPr>
      </w:pPr>
      <w:r>
        <w:rPr>
          <w:rFonts w:ascii="Arial Narrow" w:hAnsi="Arial Narrow" w:cs="Fanwood Text"/>
          <w:b/>
          <w:bCs/>
          <w:color w:val="000000"/>
          <w:sz w:val="24"/>
          <w:szCs w:val="24"/>
          <w:u w:val="single"/>
        </w:rPr>
        <w:t>SRA Administrator</w:t>
      </w:r>
    </w:p>
    <w:sectPr w:rsidR="00E6657F" w:rsidRPr="00FC40F2" w:rsidSect="00FC40F2">
      <w:pgSz w:w="12240" w:h="15840"/>
      <w:pgMar w:top="1440" w:right="1440" w:bottom="115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on Neue Black">
    <w:altName w:val="Calibri"/>
    <w:panose1 w:val="00000000000000000000"/>
    <w:charset w:val="00"/>
    <w:family w:val="swiss"/>
    <w:notTrueType/>
    <w:pitch w:val="default"/>
    <w:sig w:usb0="00000003" w:usb1="00000000" w:usb2="00000000" w:usb3="00000000" w:csb0="00000001" w:csb1="00000000"/>
  </w:font>
  <w:font w:name="Homestead Regular">
    <w:altName w:val="Homestead Regular"/>
    <w:panose1 w:val="00000000000000000000"/>
    <w:charset w:val="00"/>
    <w:family w:val="roman"/>
    <w:notTrueType/>
    <w:pitch w:val="default"/>
    <w:sig w:usb0="00000003" w:usb1="00000000" w:usb2="00000000" w:usb3="00000000" w:csb0="00000001" w:csb1="00000000"/>
  </w:font>
  <w:font w:name="Fanwood Text">
    <w:altName w:val="Fanwood Text"/>
    <w:panose1 w:val="00000000000000000000"/>
    <w:charset w:val="00"/>
    <w:family w:val="roman"/>
    <w:notTrueType/>
    <w:pitch w:val="default"/>
    <w:sig w:usb0="00000003" w:usb1="00000000" w:usb2="00000000" w:usb3="00000000" w:csb0="00000001" w:csb1="00000000"/>
  </w:font>
  <w:font w:name="Handwriting - Dakot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5E1"/>
    <w:multiLevelType w:val="hybridMultilevel"/>
    <w:tmpl w:val="27428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74A9A"/>
    <w:multiLevelType w:val="hybridMultilevel"/>
    <w:tmpl w:val="5E50B1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8E4DBB"/>
    <w:multiLevelType w:val="hybridMultilevel"/>
    <w:tmpl w:val="6F2C69CA"/>
    <w:lvl w:ilvl="0" w:tplc="54FEE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E24E3"/>
    <w:multiLevelType w:val="hybridMultilevel"/>
    <w:tmpl w:val="40E867CE"/>
    <w:lvl w:ilvl="0" w:tplc="81946864">
      <w:start w:val="2"/>
      <w:numFmt w:val="upperLetter"/>
      <w:lvlText w:val="%1."/>
      <w:lvlJc w:val="left"/>
      <w:pPr>
        <w:ind w:left="1793" w:hanging="360"/>
      </w:pPr>
      <w:rPr>
        <w:rFonts w:hint="default"/>
      </w:rPr>
    </w:lvl>
    <w:lvl w:ilvl="1" w:tplc="04090019" w:tentative="1">
      <w:start w:val="1"/>
      <w:numFmt w:val="lowerLetter"/>
      <w:lvlText w:val="%2."/>
      <w:lvlJc w:val="left"/>
      <w:pPr>
        <w:ind w:left="2513" w:hanging="360"/>
      </w:pPr>
    </w:lvl>
    <w:lvl w:ilvl="2" w:tplc="0409001B" w:tentative="1">
      <w:start w:val="1"/>
      <w:numFmt w:val="lowerRoman"/>
      <w:lvlText w:val="%3."/>
      <w:lvlJc w:val="right"/>
      <w:pPr>
        <w:ind w:left="3233" w:hanging="180"/>
      </w:pPr>
    </w:lvl>
    <w:lvl w:ilvl="3" w:tplc="0409000F" w:tentative="1">
      <w:start w:val="1"/>
      <w:numFmt w:val="decimal"/>
      <w:lvlText w:val="%4."/>
      <w:lvlJc w:val="left"/>
      <w:pPr>
        <w:ind w:left="3953" w:hanging="360"/>
      </w:pPr>
    </w:lvl>
    <w:lvl w:ilvl="4" w:tplc="04090019" w:tentative="1">
      <w:start w:val="1"/>
      <w:numFmt w:val="lowerLetter"/>
      <w:lvlText w:val="%5."/>
      <w:lvlJc w:val="left"/>
      <w:pPr>
        <w:ind w:left="4673" w:hanging="360"/>
      </w:pPr>
    </w:lvl>
    <w:lvl w:ilvl="5" w:tplc="0409001B" w:tentative="1">
      <w:start w:val="1"/>
      <w:numFmt w:val="lowerRoman"/>
      <w:lvlText w:val="%6."/>
      <w:lvlJc w:val="right"/>
      <w:pPr>
        <w:ind w:left="5393" w:hanging="180"/>
      </w:pPr>
    </w:lvl>
    <w:lvl w:ilvl="6" w:tplc="0409000F" w:tentative="1">
      <w:start w:val="1"/>
      <w:numFmt w:val="decimal"/>
      <w:lvlText w:val="%7."/>
      <w:lvlJc w:val="left"/>
      <w:pPr>
        <w:ind w:left="6113" w:hanging="360"/>
      </w:pPr>
    </w:lvl>
    <w:lvl w:ilvl="7" w:tplc="04090019" w:tentative="1">
      <w:start w:val="1"/>
      <w:numFmt w:val="lowerLetter"/>
      <w:lvlText w:val="%8."/>
      <w:lvlJc w:val="left"/>
      <w:pPr>
        <w:ind w:left="6833" w:hanging="360"/>
      </w:pPr>
    </w:lvl>
    <w:lvl w:ilvl="8" w:tplc="0409001B" w:tentative="1">
      <w:start w:val="1"/>
      <w:numFmt w:val="lowerRoman"/>
      <w:lvlText w:val="%9."/>
      <w:lvlJc w:val="right"/>
      <w:pPr>
        <w:ind w:left="7553" w:hanging="180"/>
      </w:pPr>
    </w:lvl>
  </w:abstractNum>
  <w:abstractNum w:abstractNumId="4">
    <w:nsid w:val="1A05647C"/>
    <w:multiLevelType w:val="hybridMultilevel"/>
    <w:tmpl w:val="7054A39C"/>
    <w:lvl w:ilvl="0" w:tplc="8236DB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656A58"/>
    <w:multiLevelType w:val="hybridMultilevel"/>
    <w:tmpl w:val="F82C48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868DA"/>
    <w:multiLevelType w:val="hybridMultilevel"/>
    <w:tmpl w:val="5E50B1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5082D5D"/>
    <w:multiLevelType w:val="hybridMultilevel"/>
    <w:tmpl w:val="E2D21C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A41982"/>
    <w:multiLevelType w:val="hybridMultilevel"/>
    <w:tmpl w:val="80AA6152"/>
    <w:lvl w:ilvl="0" w:tplc="3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6372457"/>
    <w:multiLevelType w:val="hybridMultilevel"/>
    <w:tmpl w:val="FA2034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39CF6B46"/>
    <w:multiLevelType w:val="hybridMultilevel"/>
    <w:tmpl w:val="1C3A46E0"/>
    <w:lvl w:ilvl="0" w:tplc="DFF8D850">
      <w:start w:val="1"/>
      <w:numFmt w:val="decimal"/>
      <w:lvlText w:val="%1."/>
      <w:lvlJc w:val="left"/>
      <w:pPr>
        <w:ind w:left="1952" w:hanging="360"/>
      </w:pPr>
      <w:rPr>
        <w:rFonts w:hint="default"/>
      </w:rPr>
    </w:lvl>
    <w:lvl w:ilvl="1" w:tplc="34090019" w:tentative="1">
      <w:start w:val="1"/>
      <w:numFmt w:val="lowerLetter"/>
      <w:lvlText w:val="%2."/>
      <w:lvlJc w:val="left"/>
      <w:pPr>
        <w:ind w:left="2672" w:hanging="360"/>
      </w:pPr>
    </w:lvl>
    <w:lvl w:ilvl="2" w:tplc="3409001B" w:tentative="1">
      <w:start w:val="1"/>
      <w:numFmt w:val="lowerRoman"/>
      <w:lvlText w:val="%3."/>
      <w:lvlJc w:val="right"/>
      <w:pPr>
        <w:ind w:left="3392" w:hanging="180"/>
      </w:pPr>
    </w:lvl>
    <w:lvl w:ilvl="3" w:tplc="3409000F" w:tentative="1">
      <w:start w:val="1"/>
      <w:numFmt w:val="decimal"/>
      <w:lvlText w:val="%4."/>
      <w:lvlJc w:val="left"/>
      <w:pPr>
        <w:ind w:left="4112" w:hanging="360"/>
      </w:pPr>
    </w:lvl>
    <w:lvl w:ilvl="4" w:tplc="34090019" w:tentative="1">
      <w:start w:val="1"/>
      <w:numFmt w:val="lowerLetter"/>
      <w:lvlText w:val="%5."/>
      <w:lvlJc w:val="left"/>
      <w:pPr>
        <w:ind w:left="4832" w:hanging="360"/>
      </w:pPr>
    </w:lvl>
    <w:lvl w:ilvl="5" w:tplc="3409001B" w:tentative="1">
      <w:start w:val="1"/>
      <w:numFmt w:val="lowerRoman"/>
      <w:lvlText w:val="%6."/>
      <w:lvlJc w:val="right"/>
      <w:pPr>
        <w:ind w:left="5552" w:hanging="180"/>
      </w:pPr>
    </w:lvl>
    <w:lvl w:ilvl="6" w:tplc="3409000F" w:tentative="1">
      <w:start w:val="1"/>
      <w:numFmt w:val="decimal"/>
      <w:lvlText w:val="%7."/>
      <w:lvlJc w:val="left"/>
      <w:pPr>
        <w:ind w:left="6272" w:hanging="360"/>
      </w:pPr>
    </w:lvl>
    <w:lvl w:ilvl="7" w:tplc="34090019" w:tentative="1">
      <w:start w:val="1"/>
      <w:numFmt w:val="lowerLetter"/>
      <w:lvlText w:val="%8."/>
      <w:lvlJc w:val="left"/>
      <w:pPr>
        <w:ind w:left="6992" w:hanging="360"/>
      </w:pPr>
    </w:lvl>
    <w:lvl w:ilvl="8" w:tplc="3409001B" w:tentative="1">
      <w:start w:val="1"/>
      <w:numFmt w:val="lowerRoman"/>
      <w:lvlText w:val="%9."/>
      <w:lvlJc w:val="right"/>
      <w:pPr>
        <w:ind w:left="7712" w:hanging="180"/>
      </w:pPr>
    </w:lvl>
  </w:abstractNum>
  <w:abstractNum w:abstractNumId="11">
    <w:nsid w:val="3A133C67"/>
    <w:multiLevelType w:val="hybridMultilevel"/>
    <w:tmpl w:val="5F409414"/>
    <w:lvl w:ilvl="0" w:tplc="519AE50A">
      <w:start w:val="1"/>
      <w:numFmt w:val="lowerLetter"/>
      <w:lvlText w:val="%1."/>
      <w:lvlJc w:val="left"/>
      <w:pPr>
        <w:ind w:left="1080" w:hanging="360"/>
      </w:pPr>
      <w:rPr>
        <w:rFonts w:ascii="Arial Narrow" w:eastAsiaTheme="minorHAnsi" w:hAnsi="Arial Narrow"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C56A15"/>
    <w:multiLevelType w:val="hybridMultilevel"/>
    <w:tmpl w:val="1A78B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6020B8"/>
    <w:multiLevelType w:val="hybridMultilevel"/>
    <w:tmpl w:val="9194555A"/>
    <w:lvl w:ilvl="0" w:tplc="0F708AF0">
      <w:start w:val="1"/>
      <w:numFmt w:val="upperLetter"/>
      <w:lvlText w:val="%1."/>
      <w:lvlJc w:val="left"/>
      <w:pPr>
        <w:ind w:left="561" w:hanging="42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4E166B2D"/>
    <w:multiLevelType w:val="hybridMultilevel"/>
    <w:tmpl w:val="F3243C6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500F163C"/>
    <w:multiLevelType w:val="hybridMultilevel"/>
    <w:tmpl w:val="E4506092"/>
    <w:lvl w:ilvl="0" w:tplc="742AD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F8F2A45"/>
    <w:multiLevelType w:val="hybridMultilevel"/>
    <w:tmpl w:val="56DE11D6"/>
    <w:lvl w:ilvl="0" w:tplc="4AB436E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6C5783"/>
    <w:multiLevelType w:val="hybridMultilevel"/>
    <w:tmpl w:val="A866D146"/>
    <w:lvl w:ilvl="0" w:tplc="174E7518">
      <w:start w:val="1"/>
      <w:numFmt w:val="lowerLetter"/>
      <w:lvlText w:val="%1."/>
      <w:lvlJc w:val="left"/>
      <w:pPr>
        <w:ind w:left="1440" w:hanging="360"/>
      </w:pPr>
      <w:rPr>
        <w:rFonts w:ascii="Arial Narrow" w:eastAsiaTheme="minorHAnsi" w:hAnsi="Arial Narrow"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83D2E27"/>
    <w:multiLevelType w:val="hybridMultilevel"/>
    <w:tmpl w:val="771A7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5172D1"/>
    <w:multiLevelType w:val="hybridMultilevel"/>
    <w:tmpl w:val="4C5AADE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FB0F91"/>
    <w:multiLevelType w:val="hybridMultilevel"/>
    <w:tmpl w:val="DBBEB5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E6D0997"/>
    <w:multiLevelType w:val="hybridMultilevel"/>
    <w:tmpl w:val="0B087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2F02B3F"/>
    <w:multiLevelType w:val="hybridMultilevel"/>
    <w:tmpl w:val="85987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0C6970"/>
    <w:multiLevelType w:val="hybridMultilevel"/>
    <w:tmpl w:val="585406D2"/>
    <w:lvl w:ilvl="0" w:tplc="E0D6F8A8">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6E1692"/>
    <w:multiLevelType w:val="hybridMultilevel"/>
    <w:tmpl w:val="4B7E8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4"/>
  </w:num>
  <w:num w:numId="5">
    <w:abstractNumId w:val="13"/>
  </w:num>
  <w:num w:numId="6">
    <w:abstractNumId w:val="3"/>
  </w:num>
  <w:num w:numId="7">
    <w:abstractNumId w:val="17"/>
  </w:num>
  <w:num w:numId="8">
    <w:abstractNumId w:val="19"/>
  </w:num>
  <w:num w:numId="9">
    <w:abstractNumId w:val="4"/>
  </w:num>
  <w:num w:numId="10">
    <w:abstractNumId w:val="15"/>
  </w:num>
  <w:num w:numId="11">
    <w:abstractNumId w:val="11"/>
  </w:num>
  <w:num w:numId="12">
    <w:abstractNumId w:val="10"/>
  </w:num>
  <w:num w:numId="13">
    <w:abstractNumId w:val="16"/>
  </w:num>
  <w:num w:numId="14">
    <w:abstractNumId w:val="23"/>
  </w:num>
  <w:num w:numId="15">
    <w:abstractNumId w:val="21"/>
  </w:num>
  <w:num w:numId="16">
    <w:abstractNumId w:val="7"/>
  </w:num>
  <w:num w:numId="17">
    <w:abstractNumId w:val="18"/>
  </w:num>
  <w:num w:numId="18">
    <w:abstractNumId w:val="22"/>
  </w:num>
  <w:num w:numId="19">
    <w:abstractNumId w:val="2"/>
  </w:num>
  <w:num w:numId="20">
    <w:abstractNumId w:val="20"/>
  </w:num>
  <w:num w:numId="21">
    <w:abstractNumId w:val="24"/>
  </w:num>
  <w:num w:numId="22">
    <w:abstractNumId w:val="12"/>
  </w:num>
  <w:num w:numId="23">
    <w:abstractNumId w:val="0"/>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LIR_DOCUMENT_ID" w:val="3445f7c7-a19d-4800-8302-681b0e59479f"/>
  </w:docVars>
  <w:rsids>
    <w:rsidRoot w:val="008A6B34"/>
    <w:rsid w:val="00010B76"/>
    <w:rsid w:val="00070F2E"/>
    <w:rsid w:val="001168C3"/>
    <w:rsid w:val="00157123"/>
    <w:rsid w:val="0016276D"/>
    <w:rsid w:val="001A4AED"/>
    <w:rsid w:val="00213B1E"/>
    <w:rsid w:val="00274B08"/>
    <w:rsid w:val="00287F35"/>
    <w:rsid w:val="00312687"/>
    <w:rsid w:val="00314E06"/>
    <w:rsid w:val="00332702"/>
    <w:rsid w:val="003B735A"/>
    <w:rsid w:val="003D5090"/>
    <w:rsid w:val="00467E0F"/>
    <w:rsid w:val="00503CB2"/>
    <w:rsid w:val="00542251"/>
    <w:rsid w:val="00543074"/>
    <w:rsid w:val="00546558"/>
    <w:rsid w:val="00553563"/>
    <w:rsid w:val="005F36F5"/>
    <w:rsid w:val="0064771D"/>
    <w:rsid w:val="00690836"/>
    <w:rsid w:val="006E4C46"/>
    <w:rsid w:val="006F4355"/>
    <w:rsid w:val="00723100"/>
    <w:rsid w:val="007234D0"/>
    <w:rsid w:val="00743D5D"/>
    <w:rsid w:val="0075616B"/>
    <w:rsid w:val="007822E3"/>
    <w:rsid w:val="007A1FDE"/>
    <w:rsid w:val="007A2571"/>
    <w:rsid w:val="008015B9"/>
    <w:rsid w:val="00835C30"/>
    <w:rsid w:val="00891B8C"/>
    <w:rsid w:val="00895065"/>
    <w:rsid w:val="008A1BD3"/>
    <w:rsid w:val="008A6B34"/>
    <w:rsid w:val="008C30A7"/>
    <w:rsid w:val="008F4732"/>
    <w:rsid w:val="009131EB"/>
    <w:rsid w:val="0097193A"/>
    <w:rsid w:val="009C5966"/>
    <w:rsid w:val="00A01549"/>
    <w:rsid w:val="00A36D43"/>
    <w:rsid w:val="00AB496D"/>
    <w:rsid w:val="00AB4E19"/>
    <w:rsid w:val="00AC6D17"/>
    <w:rsid w:val="00AD4F28"/>
    <w:rsid w:val="00B01A92"/>
    <w:rsid w:val="00B44DFF"/>
    <w:rsid w:val="00B6420A"/>
    <w:rsid w:val="00BD2694"/>
    <w:rsid w:val="00BD4C86"/>
    <w:rsid w:val="00C50BB5"/>
    <w:rsid w:val="00C96422"/>
    <w:rsid w:val="00CE145C"/>
    <w:rsid w:val="00CE3652"/>
    <w:rsid w:val="00CF0D8D"/>
    <w:rsid w:val="00CF5816"/>
    <w:rsid w:val="00D37CB8"/>
    <w:rsid w:val="00D5416B"/>
    <w:rsid w:val="00D75D37"/>
    <w:rsid w:val="00DA69AD"/>
    <w:rsid w:val="00E15FD1"/>
    <w:rsid w:val="00E3750E"/>
    <w:rsid w:val="00E6657F"/>
    <w:rsid w:val="00E74ACA"/>
    <w:rsid w:val="00E76BA0"/>
    <w:rsid w:val="00F24A8A"/>
    <w:rsid w:val="00F320EB"/>
    <w:rsid w:val="00F835AF"/>
    <w:rsid w:val="00FC40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34"/>
    <w:pPr>
      <w:ind w:left="720"/>
      <w:contextualSpacing/>
    </w:pPr>
  </w:style>
  <w:style w:type="paragraph" w:styleId="NormalWeb">
    <w:name w:val="Normal (Web)"/>
    <w:basedOn w:val="Normal"/>
    <w:uiPriority w:val="99"/>
    <w:semiHidden/>
    <w:unhideWhenUsed/>
    <w:rsid w:val="008A6B3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Pa21">
    <w:name w:val="Pa21"/>
    <w:basedOn w:val="Normal"/>
    <w:next w:val="Normal"/>
    <w:uiPriority w:val="99"/>
    <w:rsid w:val="00467E0F"/>
    <w:pPr>
      <w:autoSpaceDE w:val="0"/>
      <w:autoSpaceDN w:val="0"/>
      <w:adjustRightInd w:val="0"/>
      <w:spacing w:after="0" w:line="401" w:lineRule="atLeast"/>
    </w:pPr>
    <w:rPr>
      <w:rFonts w:ascii="Baron Neue Black" w:hAnsi="Baron Neue Black"/>
      <w:sz w:val="24"/>
      <w:szCs w:val="24"/>
    </w:rPr>
  </w:style>
  <w:style w:type="paragraph" w:customStyle="1" w:styleId="Pa5">
    <w:name w:val="Pa5"/>
    <w:basedOn w:val="Normal"/>
    <w:next w:val="Normal"/>
    <w:uiPriority w:val="99"/>
    <w:rsid w:val="00467E0F"/>
    <w:pPr>
      <w:autoSpaceDE w:val="0"/>
      <w:autoSpaceDN w:val="0"/>
      <w:adjustRightInd w:val="0"/>
      <w:spacing w:after="0" w:line="241" w:lineRule="atLeast"/>
    </w:pPr>
    <w:rPr>
      <w:rFonts w:ascii="Baron Neue Black" w:hAnsi="Baron Neue Black"/>
      <w:sz w:val="24"/>
      <w:szCs w:val="24"/>
    </w:rPr>
  </w:style>
  <w:style w:type="paragraph" w:customStyle="1" w:styleId="Pa20">
    <w:name w:val="Pa20"/>
    <w:basedOn w:val="Normal"/>
    <w:next w:val="Normal"/>
    <w:uiPriority w:val="99"/>
    <w:rsid w:val="00467E0F"/>
    <w:pPr>
      <w:autoSpaceDE w:val="0"/>
      <w:autoSpaceDN w:val="0"/>
      <w:adjustRightInd w:val="0"/>
      <w:spacing w:after="0" w:line="241" w:lineRule="atLeast"/>
    </w:pPr>
    <w:rPr>
      <w:rFonts w:ascii="Baron Neue Black" w:hAnsi="Baron Neue Black"/>
      <w:sz w:val="24"/>
      <w:szCs w:val="24"/>
    </w:rPr>
  </w:style>
  <w:style w:type="character" w:customStyle="1" w:styleId="A27">
    <w:name w:val="A27"/>
    <w:uiPriority w:val="99"/>
    <w:rsid w:val="00467E0F"/>
    <w:rPr>
      <w:rFonts w:ascii="Homestead Regular" w:hAnsi="Homestead Regular" w:cs="Homestead Regular"/>
      <w:color w:val="000000"/>
      <w:sz w:val="32"/>
      <w:szCs w:val="32"/>
    </w:rPr>
  </w:style>
  <w:style w:type="character" w:customStyle="1" w:styleId="A10">
    <w:name w:val="A10"/>
    <w:uiPriority w:val="99"/>
    <w:rsid w:val="00467E0F"/>
    <w:rPr>
      <w:rFonts w:ascii="Fanwood Text" w:hAnsi="Fanwood Text" w:cs="Fanwood Text"/>
      <w:color w:val="000000"/>
      <w:sz w:val="26"/>
      <w:szCs w:val="26"/>
    </w:rPr>
  </w:style>
  <w:style w:type="character" w:customStyle="1" w:styleId="A68">
    <w:name w:val="A68"/>
    <w:uiPriority w:val="99"/>
    <w:rsid w:val="00467E0F"/>
    <w:rPr>
      <w:rFonts w:cs="Homestead Regular"/>
      <w:color w:val="000000"/>
      <w:sz w:val="32"/>
      <w:szCs w:val="32"/>
    </w:rPr>
  </w:style>
  <w:style w:type="paragraph" w:customStyle="1" w:styleId="Pa27">
    <w:name w:val="Pa27"/>
    <w:basedOn w:val="Normal"/>
    <w:next w:val="Normal"/>
    <w:uiPriority w:val="99"/>
    <w:rsid w:val="00467E0F"/>
    <w:pPr>
      <w:autoSpaceDE w:val="0"/>
      <w:autoSpaceDN w:val="0"/>
      <w:adjustRightInd w:val="0"/>
      <w:spacing w:after="0" w:line="201" w:lineRule="atLeast"/>
    </w:pPr>
    <w:rPr>
      <w:rFonts w:ascii="Handwriting - Dakota" w:hAnsi="Handwriting - Dakota"/>
      <w:sz w:val="24"/>
      <w:szCs w:val="24"/>
    </w:rPr>
  </w:style>
  <w:style w:type="character" w:customStyle="1" w:styleId="A3">
    <w:name w:val="A3"/>
    <w:uiPriority w:val="99"/>
    <w:rsid w:val="00467E0F"/>
    <w:rPr>
      <w:rFonts w:cs="Handwriting - Dakota"/>
      <w:color w:val="000000"/>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34"/>
    <w:pPr>
      <w:ind w:left="720"/>
      <w:contextualSpacing/>
    </w:pPr>
  </w:style>
  <w:style w:type="paragraph" w:styleId="NormalWeb">
    <w:name w:val="Normal (Web)"/>
    <w:basedOn w:val="Normal"/>
    <w:uiPriority w:val="99"/>
    <w:semiHidden/>
    <w:unhideWhenUsed/>
    <w:rsid w:val="008A6B3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Pa21">
    <w:name w:val="Pa21"/>
    <w:basedOn w:val="Normal"/>
    <w:next w:val="Normal"/>
    <w:uiPriority w:val="99"/>
    <w:rsid w:val="00467E0F"/>
    <w:pPr>
      <w:autoSpaceDE w:val="0"/>
      <w:autoSpaceDN w:val="0"/>
      <w:adjustRightInd w:val="0"/>
      <w:spacing w:after="0" w:line="401" w:lineRule="atLeast"/>
    </w:pPr>
    <w:rPr>
      <w:rFonts w:ascii="Baron Neue Black" w:hAnsi="Baron Neue Black"/>
      <w:sz w:val="24"/>
      <w:szCs w:val="24"/>
    </w:rPr>
  </w:style>
  <w:style w:type="paragraph" w:customStyle="1" w:styleId="Pa5">
    <w:name w:val="Pa5"/>
    <w:basedOn w:val="Normal"/>
    <w:next w:val="Normal"/>
    <w:uiPriority w:val="99"/>
    <w:rsid w:val="00467E0F"/>
    <w:pPr>
      <w:autoSpaceDE w:val="0"/>
      <w:autoSpaceDN w:val="0"/>
      <w:adjustRightInd w:val="0"/>
      <w:spacing w:after="0" w:line="241" w:lineRule="atLeast"/>
    </w:pPr>
    <w:rPr>
      <w:rFonts w:ascii="Baron Neue Black" w:hAnsi="Baron Neue Black"/>
      <w:sz w:val="24"/>
      <w:szCs w:val="24"/>
    </w:rPr>
  </w:style>
  <w:style w:type="paragraph" w:customStyle="1" w:styleId="Pa20">
    <w:name w:val="Pa20"/>
    <w:basedOn w:val="Normal"/>
    <w:next w:val="Normal"/>
    <w:uiPriority w:val="99"/>
    <w:rsid w:val="00467E0F"/>
    <w:pPr>
      <w:autoSpaceDE w:val="0"/>
      <w:autoSpaceDN w:val="0"/>
      <w:adjustRightInd w:val="0"/>
      <w:spacing w:after="0" w:line="241" w:lineRule="atLeast"/>
    </w:pPr>
    <w:rPr>
      <w:rFonts w:ascii="Baron Neue Black" w:hAnsi="Baron Neue Black"/>
      <w:sz w:val="24"/>
      <w:szCs w:val="24"/>
    </w:rPr>
  </w:style>
  <w:style w:type="character" w:customStyle="1" w:styleId="A27">
    <w:name w:val="A27"/>
    <w:uiPriority w:val="99"/>
    <w:rsid w:val="00467E0F"/>
    <w:rPr>
      <w:rFonts w:ascii="Homestead Regular" w:hAnsi="Homestead Regular" w:cs="Homestead Regular"/>
      <w:color w:val="000000"/>
      <w:sz w:val="32"/>
      <w:szCs w:val="32"/>
    </w:rPr>
  </w:style>
  <w:style w:type="character" w:customStyle="1" w:styleId="A10">
    <w:name w:val="A10"/>
    <w:uiPriority w:val="99"/>
    <w:rsid w:val="00467E0F"/>
    <w:rPr>
      <w:rFonts w:ascii="Fanwood Text" w:hAnsi="Fanwood Text" w:cs="Fanwood Text"/>
      <w:color w:val="000000"/>
      <w:sz w:val="26"/>
      <w:szCs w:val="26"/>
    </w:rPr>
  </w:style>
  <w:style w:type="character" w:customStyle="1" w:styleId="A68">
    <w:name w:val="A68"/>
    <w:uiPriority w:val="99"/>
    <w:rsid w:val="00467E0F"/>
    <w:rPr>
      <w:rFonts w:cs="Homestead Regular"/>
      <w:color w:val="000000"/>
      <w:sz w:val="32"/>
      <w:szCs w:val="32"/>
    </w:rPr>
  </w:style>
  <w:style w:type="paragraph" w:customStyle="1" w:styleId="Pa27">
    <w:name w:val="Pa27"/>
    <w:basedOn w:val="Normal"/>
    <w:next w:val="Normal"/>
    <w:uiPriority w:val="99"/>
    <w:rsid w:val="00467E0F"/>
    <w:pPr>
      <w:autoSpaceDE w:val="0"/>
      <w:autoSpaceDN w:val="0"/>
      <w:adjustRightInd w:val="0"/>
      <w:spacing w:after="0" w:line="201" w:lineRule="atLeast"/>
    </w:pPr>
    <w:rPr>
      <w:rFonts w:ascii="Handwriting - Dakota" w:hAnsi="Handwriting - Dakota"/>
      <w:sz w:val="24"/>
      <w:szCs w:val="24"/>
    </w:rPr>
  </w:style>
  <w:style w:type="character" w:customStyle="1" w:styleId="A3">
    <w:name w:val="A3"/>
    <w:uiPriority w:val="99"/>
    <w:rsid w:val="00467E0F"/>
    <w:rPr>
      <w:rFonts w:cs="Handwriting - Dakota"/>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67983">
      <w:bodyDiv w:val="1"/>
      <w:marLeft w:val="0"/>
      <w:marRight w:val="0"/>
      <w:marTop w:val="0"/>
      <w:marBottom w:val="0"/>
      <w:divBdr>
        <w:top w:val="none" w:sz="0" w:space="0" w:color="auto"/>
        <w:left w:val="none" w:sz="0" w:space="0" w:color="auto"/>
        <w:bottom w:val="none" w:sz="0" w:space="0" w:color="auto"/>
        <w:right w:val="none" w:sz="0" w:space="0" w:color="auto"/>
      </w:divBdr>
    </w:div>
    <w:div w:id="16437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 Project</dc:creator>
  <cp:lastModifiedBy>SPED1</cp:lastModifiedBy>
  <cp:revision>2</cp:revision>
  <dcterms:created xsi:type="dcterms:W3CDTF">2020-10-14T02:01:00Z</dcterms:created>
  <dcterms:modified xsi:type="dcterms:W3CDTF">2020-10-14T02:01:00Z</dcterms:modified>
</cp:coreProperties>
</file>