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9771D" w14:textId="77777777" w:rsidR="000C166B" w:rsidRDefault="000C166B" w:rsidP="000C166B"/>
    <w:p w14:paraId="10F107C8" w14:textId="77777777" w:rsidR="005F1B57" w:rsidRDefault="005F1B57" w:rsidP="005F1B57">
      <w:pPr>
        <w:pStyle w:val="TtuloApartado1sinnivel"/>
      </w:pPr>
      <w:r>
        <w:t xml:space="preserve">Actividad 1. </w:t>
      </w:r>
      <w:r w:rsidRPr="00437177">
        <w:t xml:space="preserve">Segmentación </w:t>
      </w:r>
      <w:r>
        <w:t>de clientes mediante Aprendizaje No Supervisado</w:t>
      </w:r>
    </w:p>
    <w:p w14:paraId="74622073" w14:textId="77777777" w:rsidR="00662D10" w:rsidRDefault="00662D10" w:rsidP="00662D10"/>
    <w:p w14:paraId="6D3EFEF7" w14:textId="531C0113" w:rsidR="005C4BE9" w:rsidRDefault="005C4BE9" w:rsidP="005C4BE9">
      <w:pPr>
        <w:pStyle w:val="TtuloApartado3"/>
      </w:pPr>
      <w:r w:rsidRPr="005241B8">
        <w:t>Objetivos</w:t>
      </w:r>
      <w:r w:rsidRPr="0015347F">
        <w:t xml:space="preserve"> </w:t>
      </w:r>
    </w:p>
    <w:p w14:paraId="24C82AEA" w14:textId="77777777" w:rsidR="005C4BE9" w:rsidRDefault="005C4BE9" w:rsidP="005C4BE9"/>
    <w:p w14:paraId="5723BEEE" w14:textId="77777777" w:rsidR="005F1B57" w:rsidRDefault="005F1B57" w:rsidP="005F1B57">
      <w:r w:rsidRPr="00437177">
        <w:t>Aplicar técnicas de aprendizaje no supervisado para segmentar clientes en función de sus características demográficas y de consumo, con el fin de identificar patrones ocultos y grupos homogéneos que puedan orientar decisiones de marketing y estrategias comerciales.</w:t>
      </w:r>
    </w:p>
    <w:p w14:paraId="5A8FDC08" w14:textId="77777777" w:rsidR="001E38A7" w:rsidRDefault="001E38A7" w:rsidP="005C4BE9"/>
    <w:p w14:paraId="44B31B37" w14:textId="77777777" w:rsidR="005C4BE9" w:rsidRPr="005241B8" w:rsidRDefault="005C4BE9" w:rsidP="005C4BE9">
      <w:pPr>
        <w:pStyle w:val="TtuloApartado3"/>
      </w:pPr>
      <w:r w:rsidRPr="005241B8">
        <w:t>Pautas de elaboración</w:t>
      </w:r>
    </w:p>
    <w:p w14:paraId="2627D942" w14:textId="77777777" w:rsidR="005C4BE9" w:rsidRDefault="005C4BE9" w:rsidP="005C4BE9"/>
    <w:p w14:paraId="69450403" w14:textId="1F4292F0" w:rsidR="005F1B57" w:rsidRPr="005F1B57" w:rsidRDefault="005F1B57" w:rsidP="005F1B57">
      <w:pPr>
        <w:rPr>
          <w:lang w:val="en-US"/>
        </w:rPr>
      </w:pPr>
      <w:r w:rsidRPr="005F1B57">
        <w:t xml:space="preserve">Conjunto de </w:t>
      </w:r>
      <w:r>
        <w:t>d</w:t>
      </w:r>
      <w:r w:rsidRPr="005F1B57">
        <w:t>atos:</w:t>
      </w:r>
      <w:r>
        <w:t xml:space="preserve"> e</w:t>
      </w:r>
      <w:r w:rsidRPr="00437177">
        <w:t xml:space="preserve">ste </w:t>
      </w:r>
      <w:proofErr w:type="spellStart"/>
      <w:r w:rsidRPr="005F1B57">
        <w:rPr>
          <w:i/>
          <w:iCs/>
        </w:rPr>
        <w:t>dataset</w:t>
      </w:r>
      <w:proofErr w:type="spellEnd"/>
      <w:r w:rsidRPr="00437177">
        <w:t xml:space="preserve"> contiene 200 registros de clientes con variables como edad, ingresos anuales y puntuación de gasto.</w:t>
      </w:r>
      <w:r w:rsidRPr="005F1B57">
        <w:t xml:space="preserve"> </w:t>
      </w:r>
      <w:r w:rsidRPr="005F1B57">
        <w:rPr>
          <w:lang w:val="en-US"/>
        </w:rPr>
        <w:t>Mall Customers Dataset (Kaggle)</w:t>
      </w:r>
      <w:r w:rsidRPr="005F1B57">
        <w:rPr>
          <w:lang w:val="en-US"/>
        </w:rPr>
        <w:t>:</w:t>
      </w:r>
      <w:r w:rsidRPr="005F1B57">
        <w:rPr>
          <w:lang w:val="en-US"/>
        </w:rPr>
        <w:t xml:space="preserve"> </w:t>
      </w:r>
      <w:hyperlink r:id="rId11" w:history="1">
        <w:r w:rsidRPr="005F1B57">
          <w:rPr>
            <w:rStyle w:val="Hipervnculo"/>
            <w:lang w:val="en-US"/>
          </w:rPr>
          <w:t>https://www.kaggle.com/datasets/shwetabh123/mall-customers</w:t>
        </w:r>
      </w:hyperlink>
    </w:p>
    <w:p w14:paraId="7D2F08F4" w14:textId="77777777" w:rsidR="00BD63AA" w:rsidRPr="005F1B57" w:rsidRDefault="00BD63AA" w:rsidP="008770D9">
      <w:pPr>
        <w:rPr>
          <w:lang w:val="en-US"/>
        </w:rPr>
      </w:pPr>
    </w:p>
    <w:p w14:paraId="7623A3F8" w14:textId="77777777" w:rsidR="005F1B57" w:rsidRPr="00437177" w:rsidRDefault="005F1B57" w:rsidP="005F1B57">
      <w:pPr>
        <w:numPr>
          <w:ilvl w:val="0"/>
          <w:numId w:val="41"/>
        </w:numPr>
      </w:pPr>
      <w:r w:rsidRPr="00437177">
        <w:rPr>
          <w:b/>
          <w:bCs/>
        </w:rPr>
        <w:t>Análisis exploratorio del conjunto de datos</w:t>
      </w:r>
    </w:p>
    <w:p w14:paraId="50566844" w14:textId="77777777" w:rsidR="005F1B57" w:rsidRPr="00437177" w:rsidRDefault="005F1B57" w:rsidP="005F1B57">
      <w:pPr>
        <w:numPr>
          <w:ilvl w:val="1"/>
          <w:numId w:val="41"/>
        </w:numPr>
      </w:pPr>
      <w:r w:rsidRPr="00437177">
        <w:t xml:space="preserve">Carga del </w:t>
      </w:r>
      <w:proofErr w:type="spellStart"/>
      <w:r w:rsidRPr="005F1B57">
        <w:rPr>
          <w:i/>
          <w:iCs/>
        </w:rPr>
        <w:t>dataset</w:t>
      </w:r>
      <w:proofErr w:type="spellEnd"/>
      <w:r w:rsidRPr="00437177">
        <w:t>.</w:t>
      </w:r>
    </w:p>
    <w:p w14:paraId="1DEAC642" w14:textId="77777777" w:rsidR="005F1B57" w:rsidRPr="00437177" w:rsidRDefault="005F1B57" w:rsidP="005F1B57">
      <w:pPr>
        <w:numPr>
          <w:ilvl w:val="1"/>
          <w:numId w:val="41"/>
        </w:numPr>
      </w:pPr>
      <w:r w:rsidRPr="00437177">
        <w:t>Análisis descriptivo de las variables.</w:t>
      </w:r>
    </w:p>
    <w:p w14:paraId="52C48560" w14:textId="77777777" w:rsidR="005F1B57" w:rsidRPr="00437177" w:rsidRDefault="005F1B57" w:rsidP="005F1B57">
      <w:pPr>
        <w:numPr>
          <w:ilvl w:val="1"/>
          <w:numId w:val="41"/>
        </w:numPr>
      </w:pPr>
      <w:r w:rsidRPr="00437177">
        <w:t>Identificación de posibles valores atípicos.</w:t>
      </w:r>
    </w:p>
    <w:p w14:paraId="583DA4F1" w14:textId="77777777" w:rsidR="005F1B57" w:rsidRPr="00437177" w:rsidRDefault="005F1B57" w:rsidP="005F1B57">
      <w:pPr>
        <w:numPr>
          <w:ilvl w:val="0"/>
          <w:numId w:val="41"/>
        </w:numPr>
      </w:pPr>
      <w:r w:rsidRPr="00437177">
        <w:rPr>
          <w:b/>
          <w:bCs/>
        </w:rPr>
        <w:t>Preprocesamiento</w:t>
      </w:r>
    </w:p>
    <w:p w14:paraId="4FED8F10" w14:textId="77777777" w:rsidR="005F1B57" w:rsidRPr="00437177" w:rsidRDefault="005F1B57" w:rsidP="005F1B57">
      <w:pPr>
        <w:numPr>
          <w:ilvl w:val="1"/>
          <w:numId w:val="41"/>
        </w:numPr>
      </w:pPr>
      <w:r w:rsidRPr="00437177">
        <w:t>Limpieza de datos.</w:t>
      </w:r>
    </w:p>
    <w:p w14:paraId="679626A9" w14:textId="77777777" w:rsidR="005F1B57" w:rsidRPr="00437177" w:rsidRDefault="005F1B57" w:rsidP="005F1B57">
      <w:pPr>
        <w:numPr>
          <w:ilvl w:val="1"/>
          <w:numId w:val="41"/>
        </w:numPr>
      </w:pPr>
      <w:r w:rsidRPr="00437177">
        <w:t>Escalado de variables numéricas.</w:t>
      </w:r>
    </w:p>
    <w:p w14:paraId="06561709" w14:textId="77777777" w:rsidR="005F1B57" w:rsidRDefault="005F1B57" w:rsidP="005F1B57">
      <w:pPr>
        <w:numPr>
          <w:ilvl w:val="1"/>
          <w:numId w:val="41"/>
        </w:numPr>
      </w:pPr>
      <w:r w:rsidRPr="00437177">
        <w:t xml:space="preserve">Selección de variables relevantes para el </w:t>
      </w:r>
      <w:proofErr w:type="spellStart"/>
      <w:r w:rsidRPr="005F1B57">
        <w:rPr>
          <w:i/>
          <w:iCs/>
        </w:rPr>
        <w:t>clustering</w:t>
      </w:r>
      <w:proofErr w:type="spellEnd"/>
      <w:r w:rsidRPr="00437177">
        <w:t>.</w:t>
      </w:r>
    </w:p>
    <w:p w14:paraId="7C9C89E4" w14:textId="77777777" w:rsidR="005F1B57" w:rsidRDefault="005F1B57" w:rsidP="005F1B57"/>
    <w:p w14:paraId="17DC1478" w14:textId="77777777" w:rsidR="005F1B57" w:rsidRPr="00437177" w:rsidRDefault="005F1B57" w:rsidP="005F1B57"/>
    <w:p w14:paraId="2FBE6E7D" w14:textId="77777777" w:rsidR="005F1B57" w:rsidRPr="00437177" w:rsidRDefault="005F1B57" w:rsidP="005F1B57">
      <w:pPr>
        <w:numPr>
          <w:ilvl w:val="0"/>
          <w:numId w:val="41"/>
        </w:numPr>
      </w:pPr>
      <w:r w:rsidRPr="00437177">
        <w:rPr>
          <w:b/>
          <w:bCs/>
        </w:rPr>
        <w:lastRenderedPageBreak/>
        <w:t xml:space="preserve">Aplicación de técnicas de </w:t>
      </w:r>
      <w:proofErr w:type="spellStart"/>
      <w:r w:rsidRPr="005F1B57">
        <w:rPr>
          <w:b/>
          <w:bCs/>
          <w:i/>
          <w:iCs/>
        </w:rPr>
        <w:t>clustering</w:t>
      </w:r>
      <w:proofErr w:type="spellEnd"/>
    </w:p>
    <w:p w14:paraId="37A1906C" w14:textId="77777777" w:rsidR="005F1B57" w:rsidRPr="00437177" w:rsidRDefault="005F1B57" w:rsidP="005F1B57">
      <w:pPr>
        <w:numPr>
          <w:ilvl w:val="1"/>
          <w:numId w:val="41"/>
        </w:numPr>
      </w:pPr>
      <w:r w:rsidRPr="00437177">
        <w:t xml:space="preserve">Entrena al menos </w:t>
      </w:r>
      <w:r w:rsidRPr="00437177">
        <w:rPr>
          <w:b/>
          <w:bCs/>
        </w:rPr>
        <w:t>dos métodos distintos</w:t>
      </w:r>
      <w:r w:rsidRPr="00437177">
        <w:t xml:space="preserve"> (por ejemplo: </w:t>
      </w:r>
      <w:r w:rsidRPr="00437177">
        <w:rPr>
          <w:i/>
          <w:iCs/>
        </w:rPr>
        <w:t>K-</w:t>
      </w:r>
      <w:proofErr w:type="spellStart"/>
      <w:r w:rsidRPr="00437177">
        <w:rPr>
          <w:i/>
          <w:iCs/>
        </w:rPr>
        <w:t>Means</w:t>
      </w:r>
      <w:proofErr w:type="spellEnd"/>
      <w:r w:rsidRPr="00437177">
        <w:t xml:space="preserve">, </w:t>
      </w:r>
      <w:r w:rsidRPr="00437177">
        <w:rPr>
          <w:i/>
          <w:iCs/>
        </w:rPr>
        <w:t>DBSCAN</w:t>
      </w:r>
      <w:r w:rsidRPr="00437177">
        <w:t xml:space="preserve">, </w:t>
      </w:r>
      <w:proofErr w:type="spellStart"/>
      <w:r w:rsidRPr="00437177">
        <w:rPr>
          <w:i/>
          <w:iCs/>
        </w:rPr>
        <w:t>Agglomerative</w:t>
      </w:r>
      <w:proofErr w:type="spellEnd"/>
      <w:r w:rsidRPr="00437177">
        <w:rPr>
          <w:i/>
          <w:iCs/>
        </w:rPr>
        <w:t xml:space="preserve"> </w:t>
      </w:r>
      <w:proofErr w:type="spellStart"/>
      <w:r w:rsidRPr="00437177">
        <w:rPr>
          <w:i/>
          <w:iCs/>
        </w:rPr>
        <w:t>Clustering</w:t>
      </w:r>
      <w:proofErr w:type="spellEnd"/>
      <w:r w:rsidRPr="00437177">
        <w:t>).</w:t>
      </w:r>
    </w:p>
    <w:p w14:paraId="4C2E3EFF" w14:textId="77777777" w:rsidR="005F1B57" w:rsidRPr="00437177" w:rsidRDefault="005F1B57" w:rsidP="005F1B57">
      <w:pPr>
        <w:numPr>
          <w:ilvl w:val="1"/>
          <w:numId w:val="41"/>
        </w:numPr>
      </w:pPr>
      <w:r w:rsidRPr="00437177">
        <w:t xml:space="preserve">Determina el número óptimo de </w:t>
      </w:r>
      <w:proofErr w:type="spellStart"/>
      <w:proofErr w:type="gramStart"/>
      <w:r w:rsidRPr="00437177">
        <w:t>clusters</w:t>
      </w:r>
      <w:proofErr w:type="spellEnd"/>
      <w:proofErr w:type="gramEnd"/>
      <w:r w:rsidRPr="00437177">
        <w:t xml:space="preserve"> usando métodos como </w:t>
      </w:r>
      <w:proofErr w:type="spellStart"/>
      <w:r w:rsidRPr="00437177">
        <w:rPr>
          <w:i/>
          <w:iCs/>
        </w:rPr>
        <w:t>Elbow</w:t>
      </w:r>
      <w:proofErr w:type="spellEnd"/>
      <w:r w:rsidRPr="00437177">
        <w:rPr>
          <w:i/>
          <w:iCs/>
        </w:rPr>
        <w:t xml:space="preserve"> </w:t>
      </w:r>
      <w:proofErr w:type="spellStart"/>
      <w:r w:rsidRPr="00437177">
        <w:rPr>
          <w:i/>
          <w:iCs/>
        </w:rPr>
        <w:t>Method</w:t>
      </w:r>
      <w:proofErr w:type="spellEnd"/>
      <w:r w:rsidRPr="00437177">
        <w:t xml:space="preserve"> o </w:t>
      </w:r>
      <w:proofErr w:type="spellStart"/>
      <w:r w:rsidRPr="00437177">
        <w:rPr>
          <w:i/>
          <w:iCs/>
        </w:rPr>
        <w:t>Silhouette</w:t>
      </w:r>
      <w:proofErr w:type="spellEnd"/>
      <w:r w:rsidRPr="00437177">
        <w:rPr>
          <w:i/>
          <w:iCs/>
        </w:rPr>
        <w:t xml:space="preserve"> Score</w:t>
      </w:r>
      <w:r w:rsidRPr="00437177">
        <w:t>.</w:t>
      </w:r>
    </w:p>
    <w:p w14:paraId="2533AC95" w14:textId="77777777" w:rsidR="005F1B57" w:rsidRPr="00437177" w:rsidRDefault="005F1B57" w:rsidP="005F1B57">
      <w:pPr>
        <w:numPr>
          <w:ilvl w:val="0"/>
          <w:numId w:val="41"/>
        </w:numPr>
      </w:pPr>
      <w:r w:rsidRPr="00437177">
        <w:rPr>
          <w:b/>
          <w:bCs/>
        </w:rPr>
        <w:t>Visualización y análisis de los resultados</w:t>
      </w:r>
    </w:p>
    <w:p w14:paraId="4A7091D7" w14:textId="77777777" w:rsidR="005F1B57" w:rsidRPr="00437177" w:rsidRDefault="005F1B57" w:rsidP="005F1B57">
      <w:pPr>
        <w:numPr>
          <w:ilvl w:val="1"/>
          <w:numId w:val="41"/>
        </w:numPr>
      </w:pPr>
      <w:r w:rsidRPr="00437177">
        <w:t xml:space="preserve">Representación gráfica de los </w:t>
      </w:r>
      <w:proofErr w:type="spellStart"/>
      <w:proofErr w:type="gramStart"/>
      <w:r w:rsidRPr="005F1B57">
        <w:rPr>
          <w:i/>
          <w:iCs/>
        </w:rPr>
        <w:t>clusters</w:t>
      </w:r>
      <w:proofErr w:type="spellEnd"/>
      <w:proofErr w:type="gramEnd"/>
      <w:r w:rsidRPr="00437177">
        <w:t xml:space="preserve"> (2D/3D).</w:t>
      </w:r>
    </w:p>
    <w:p w14:paraId="5B97CA68" w14:textId="77777777" w:rsidR="005F1B57" w:rsidRPr="00437177" w:rsidRDefault="005F1B57" w:rsidP="005F1B57">
      <w:pPr>
        <w:numPr>
          <w:ilvl w:val="1"/>
          <w:numId w:val="41"/>
        </w:numPr>
      </w:pPr>
      <w:r w:rsidRPr="00437177">
        <w:t>Interpretación de las características principales de cada grupo.</w:t>
      </w:r>
    </w:p>
    <w:p w14:paraId="693CE7CC" w14:textId="77777777" w:rsidR="005F1B57" w:rsidRPr="00437177" w:rsidRDefault="005F1B57" w:rsidP="005F1B57">
      <w:pPr>
        <w:numPr>
          <w:ilvl w:val="1"/>
          <w:numId w:val="41"/>
        </w:numPr>
      </w:pPr>
      <w:r w:rsidRPr="00437177">
        <w:t>Comparación de los resultados obtenidos con cada método.</w:t>
      </w:r>
    </w:p>
    <w:p w14:paraId="60956C27" w14:textId="77777777" w:rsidR="005F1B57" w:rsidRPr="00437177" w:rsidRDefault="005F1B57" w:rsidP="005F1B57">
      <w:pPr>
        <w:numPr>
          <w:ilvl w:val="0"/>
          <w:numId w:val="41"/>
        </w:numPr>
      </w:pPr>
      <w:r w:rsidRPr="00437177">
        <w:rPr>
          <w:b/>
          <w:bCs/>
        </w:rPr>
        <w:t>Conclusiones y posibles aplicaciones</w:t>
      </w:r>
    </w:p>
    <w:p w14:paraId="5F62F559" w14:textId="77777777" w:rsidR="005F1B57" w:rsidRPr="00437177" w:rsidRDefault="005F1B57" w:rsidP="005F1B57">
      <w:pPr>
        <w:numPr>
          <w:ilvl w:val="1"/>
          <w:numId w:val="41"/>
        </w:numPr>
      </w:pPr>
      <w:r w:rsidRPr="00437177">
        <w:t>Discute cómo podrían emplearse los resultados en un contexto real (segmentación de mercado, campañas personalizadas, etc.).</w:t>
      </w:r>
    </w:p>
    <w:p w14:paraId="726B47B9" w14:textId="77777777" w:rsidR="005F1B57" w:rsidRPr="00437177" w:rsidRDefault="005F1B57" w:rsidP="005F1B57">
      <w:pPr>
        <w:numPr>
          <w:ilvl w:val="1"/>
          <w:numId w:val="41"/>
        </w:numPr>
      </w:pPr>
      <w:r w:rsidRPr="00437177">
        <w:t>Identifica limitaciones y posibles mejoras.</w:t>
      </w:r>
    </w:p>
    <w:p w14:paraId="50A35C64" w14:textId="77777777" w:rsidR="00BD63AA" w:rsidRPr="0015347F" w:rsidRDefault="00BD63AA" w:rsidP="008770D9"/>
    <w:p w14:paraId="036A1901" w14:textId="77777777" w:rsidR="005C4BE9" w:rsidRDefault="005C4BE9" w:rsidP="005C4BE9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3D91375F" w14:textId="77777777" w:rsidR="005F1B57" w:rsidRDefault="005F1B57" w:rsidP="005F1B57"/>
    <w:p w14:paraId="411D5E3A" w14:textId="43E4DA23" w:rsidR="005F1B57" w:rsidRPr="004A2A3C" w:rsidRDefault="005F1B57" w:rsidP="005F1B57">
      <w:r w:rsidRPr="004A2A3C">
        <w:rPr>
          <w:b/>
          <w:bCs/>
        </w:rPr>
        <w:t>Informe final</w:t>
      </w:r>
      <w:r w:rsidRPr="004A2A3C">
        <w:t xml:space="preserve">: en formato PDF, con gráficos, interpretación de </w:t>
      </w:r>
      <w:proofErr w:type="spellStart"/>
      <w:proofErr w:type="gramStart"/>
      <w:r w:rsidRPr="005F1B57">
        <w:rPr>
          <w:i/>
          <w:iCs/>
        </w:rPr>
        <w:t>clusters</w:t>
      </w:r>
      <w:proofErr w:type="spellEnd"/>
      <w:proofErr w:type="gramEnd"/>
      <w:r w:rsidRPr="004A2A3C">
        <w:t xml:space="preserve"> y discusión de resultados.</w:t>
      </w:r>
    </w:p>
    <w:p w14:paraId="1EB4AB71" w14:textId="77777777" w:rsidR="005F1B57" w:rsidRPr="004A2A3C" w:rsidRDefault="005F1B57" w:rsidP="005F1B57">
      <w:r w:rsidRPr="004A2A3C">
        <w:rPr>
          <w:b/>
          <w:bCs/>
        </w:rPr>
        <w:t>Código fuente</w:t>
      </w:r>
      <w:r w:rsidRPr="004A2A3C">
        <w:t xml:space="preserve">: </w:t>
      </w:r>
      <w:proofErr w:type="spellStart"/>
      <w:r w:rsidRPr="004A2A3C">
        <w:t>Jupyter</w:t>
      </w:r>
      <w:proofErr w:type="spellEnd"/>
      <w:r w:rsidRPr="004A2A3C">
        <w:t xml:space="preserve"> Notebook </w:t>
      </w:r>
      <w:proofErr w:type="gramStart"/>
      <w:r w:rsidRPr="004A2A3C">
        <w:t>(.</w:t>
      </w:r>
      <w:proofErr w:type="spellStart"/>
      <w:r w:rsidRPr="004A2A3C">
        <w:t>ipynb</w:t>
      </w:r>
      <w:proofErr w:type="spellEnd"/>
      <w:proofErr w:type="gramEnd"/>
      <w:r w:rsidRPr="004A2A3C">
        <w:t>) estructurado y comentado.</w:t>
      </w:r>
    </w:p>
    <w:p w14:paraId="1421D5C3" w14:textId="77777777" w:rsidR="005F1B57" w:rsidRPr="004A2A3C" w:rsidRDefault="005F1B57" w:rsidP="005F1B57">
      <w:r w:rsidRPr="004A2A3C">
        <w:rPr>
          <w:b/>
          <w:bCs/>
        </w:rPr>
        <w:t>Archivo comprimido (.zip)</w:t>
      </w:r>
      <w:r w:rsidRPr="004A2A3C">
        <w:t xml:space="preserve"> con:</w:t>
      </w:r>
    </w:p>
    <w:p w14:paraId="711246CB" w14:textId="77777777" w:rsidR="005F1B57" w:rsidRPr="004A2A3C" w:rsidRDefault="005F1B57" w:rsidP="005F1B57">
      <w:pPr>
        <w:pStyle w:val="Vietaprimernivel"/>
      </w:pPr>
      <w:r w:rsidRPr="004A2A3C">
        <w:t>informe.pdf</w:t>
      </w:r>
    </w:p>
    <w:p w14:paraId="6532D959" w14:textId="77777777" w:rsidR="005F1B57" w:rsidRPr="004A2A3C" w:rsidRDefault="005F1B57" w:rsidP="005F1B57">
      <w:pPr>
        <w:pStyle w:val="Vietaprimernivel"/>
      </w:pPr>
      <w:proofErr w:type="spellStart"/>
      <w:r w:rsidRPr="004A2A3C">
        <w:t>segmentacion_</w:t>
      </w:r>
      <w:proofErr w:type="gramStart"/>
      <w:r w:rsidRPr="004A2A3C">
        <w:t>clientes.ipynb</w:t>
      </w:r>
      <w:proofErr w:type="spellEnd"/>
      <w:proofErr w:type="gramEnd"/>
    </w:p>
    <w:p w14:paraId="6AC9120E" w14:textId="77777777" w:rsidR="005F1B57" w:rsidRPr="004A2A3C" w:rsidRDefault="005F1B57" w:rsidP="005F1B57">
      <w:pPr>
        <w:pStyle w:val="Vietaprimernivel"/>
      </w:pPr>
      <w:r w:rsidRPr="004A2A3C">
        <w:t xml:space="preserve">Carpeta </w:t>
      </w:r>
      <w:r w:rsidRPr="004A2A3C">
        <w:rPr>
          <w:i/>
          <w:iCs/>
        </w:rPr>
        <w:t>figuras</w:t>
      </w:r>
      <w:r>
        <w:t xml:space="preserve"> </w:t>
      </w:r>
      <w:r w:rsidRPr="004A2A3C">
        <w:t>con gráficos exportados</w:t>
      </w:r>
    </w:p>
    <w:p w14:paraId="3EC6A46A" w14:textId="493E262B" w:rsidR="005F1B57" w:rsidRPr="004A2A3C" w:rsidRDefault="005F1B57" w:rsidP="005F1B57">
      <w:pPr>
        <w:pStyle w:val="Vietaprimernivel"/>
      </w:pPr>
      <w:r w:rsidRPr="004A2A3C">
        <w:t>requirements.txt con las dependencias necesarias</w:t>
      </w:r>
      <w:r>
        <w:t xml:space="preserve"> para instalación y uso en </w:t>
      </w:r>
      <w:r>
        <w:t>Python.</w:t>
      </w:r>
    </w:p>
    <w:p w14:paraId="1E2673D2" w14:textId="4C1DB49E" w:rsidR="005C4BE9" w:rsidRDefault="005C4BE9" w:rsidP="00B63BC0"/>
    <w:p w14:paraId="382E7C62" w14:textId="77777777" w:rsidR="005F1B57" w:rsidRDefault="005F1B57" w:rsidP="00B63BC0"/>
    <w:p w14:paraId="7A637A08" w14:textId="77777777" w:rsidR="005F1B57" w:rsidRDefault="005F1B57" w:rsidP="00B63BC0"/>
    <w:p w14:paraId="35203C2E" w14:textId="77777777" w:rsidR="005C4BE9" w:rsidRDefault="005C4BE9" w:rsidP="005C4BE9">
      <w:pPr>
        <w:pStyle w:val="TtuloApartado3"/>
      </w:pPr>
      <w:r w:rsidRPr="005241B8">
        <w:lastRenderedPageBreak/>
        <w:t>Rúbrica</w:t>
      </w:r>
    </w:p>
    <w:p w14:paraId="30B1720D" w14:textId="77777777" w:rsidR="005C4BE9" w:rsidRDefault="005C4BE9" w:rsidP="005C4BE9">
      <w:pPr>
        <w:pStyle w:val="Prrafodelista"/>
        <w:ind w:left="284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86"/>
        <w:gridCol w:w="4221"/>
        <w:gridCol w:w="1649"/>
        <w:gridCol w:w="754"/>
      </w:tblGrid>
      <w:tr w:rsidR="005C4BE9" w14:paraId="1CBC2C1F" w14:textId="77777777" w:rsidTr="00FF6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21ACD035" w:rsidR="005C4BE9" w:rsidRPr="006069B6" w:rsidRDefault="005F1B57" w:rsidP="00FF60C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5F1B57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Segmentación de clientes mediante Aprendizaje No Supervisado</w:t>
            </w:r>
          </w:p>
        </w:tc>
        <w:tc>
          <w:tcPr>
            <w:tcW w:w="422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28B20D27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5F1B57" w14:paraId="5DD8B511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2ADB25CE" w:rsidR="005F1B57" w:rsidRPr="006069B6" w:rsidRDefault="005F1B57" w:rsidP="005F1B57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594CA1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41F8410" w14:textId="7DC8DC6B" w:rsidR="005F1B57" w:rsidRPr="006069B6" w:rsidRDefault="005F1B57" w:rsidP="005F1B5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594CA1">
              <w:rPr>
                <w:sz w:val="20"/>
                <w:szCs w:val="20"/>
              </w:rPr>
              <w:t>Adecuado preprocesamiento y preparación de los datos</w:t>
            </w:r>
          </w:p>
        </w:tc>
        <w:tc>
          <w:tcPr>
            <w:tcW w:w="16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76885AD5" w:rsidR="005F1B57" w:rsidRPr="006069B6" w:rsidRDefault="005F1B57" w:rsidP="005F1B5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0805013A" w:rsidR="005F1B57" w:rsidRPr="006069B6" w:rsidRDefault="005F1B57" w:rsidP="005F1B5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Pr="00594CA1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5F1B57" w14:paraId="0B0403B2" w14:textId="77777777" w:rsidTr="00FF60C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59BD9CCD" w:rsidR="005F1B57" w:rsidRPr="006069B6" w:rsidRDefault="005F1B57" w:rsidP="005F1B57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594CA1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020922B" w14:textId="479BB51F" w:rsidR="005F1B57" w:rsidRPr="006069B6" w:rsidRDefault="005F1B57" w:rsidP="005F1B5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594CA1">
              <w:rPr>
                <w:sz w:val="20"/>
                <w:szCs w:val="20"/>
              </w:rPr>
              <w:t xml:space="preserve">Correcta implementación y comparación de algoritmos de </w:t>
            </w:r>
            <w:proofErr w:type="spellStart"/>
            <w:r w:rsidRPr="005F1B57">
              <w:rPr>
                <w:i/>
                <w:iCs/>
                <w:sz w:val="20"/>
                <w:szCs w:val="20"/>
              </w:rPr>
              <w:t>clustering</w:t>
            </w:r>
            <w:proofErr w:type="spellEnd"/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43F1028E" w:rsidR="005F1B57" w:rsidRPr="006069B6" w:rsidRDefault="005F1B57" w:rsidP="005F1B5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2.5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4B969C59" w:rsidR="005F1B57" w:rsidRPr="006069B6" w:rsidRDefault="005F1B57" w:rsidP="005F1B5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25</w:t>
            </w:r>
            <w:r w:rsidRPr="00594CA1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F1B57" w14:paraId="3812EF2D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4559F333" w:rsidR="005F1B57" w:rsidRPr="006069B6" w:rsidRDefault="005F1B57" w:rsidP="005F1B57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594CA1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BB25E18" w14:textId="24FCBC2F" w:rsidR="005F1B57" w:rsidRPr="006069B6" w:rsidRDefault="005F1B57" w:rsidP="005F1B5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594CA1">
              <w:rPr>
                <w:rFonts w:cs="UnitOT-Light"/>
                <w:sz w:val="20"/>
                <w:szCs w:val="20"/>
              </w:rPr>
              <w:t>Análisis crítico de los resultados y conclusiones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493B612A" w:rsidR="005F1B57" w:rsidRPr="006069B6" w:rsidRDefault="005F1B57" w:rsidP="005F1B5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2.5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7DDBE975" w:rsidR="005F1B57" w:rsidRPr="006069B6" w:rsidRDefault="005F1B57" w:rsidP="005F1B5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25</w:t>
            </w:r>
            <w:r w:rsidRPr="00594CA1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F1B57" w14:paraId="7E9A20E2" w14:textId="77777777" w:rsidTr="00FF60C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6E6B30" w14:textId="009FD032" w:rsidR="005F1B57" w:rsidRPr="006069B6" w:rsidRDefault="005F1B57" w:rsidP="005F1B57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594CA1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12E21C" w14:textId="1A3608FB" w:rsidR="005F1B57" w:rsidRPr="006069B6" w:rsidRDefault="005F1B57" w:rsidP="005F1B5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594CA1">
              <w:rPr>
                <w:sz w:val="20"/>
                <w:szCs w:val="20"/>
              </w:rPr>
              <w:t>Claridad, redacción y calidad visual del informe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63E81568" w:rsidR="005F1B57" w:rsidRPr="006069B6" w:rsidRDefault="005F1B57" w:rsidP="005F1B5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231229DD" w:rsidR="005F1B57" w:rsidRPr="006069B6" w:rsidRDefault="005F1B57" w:rsidP="005F1B5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</w:t>
            </w:r>
            <w:r w:rsidRPr="00594CA1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F1B57" w14:paraId="3C9F1548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EC7070" w14:textId="5130DEF1" w:rsidR="005F1B57" w:rsidRPr="006069B6" w:rsidRDefault="005F1B57" w:rsidP="005F1B57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594CA1">
              <w:rPr>
                <w:rFonts w:cs="UnitOT-Medi"/>
                <w:b w:val="0"/>
                <w:bCs w:val="0"/>
                <w:sz w:val="20"/>
                <w:szCs w:val="20"/>
              </w:rPr>
              <w:t>Criterio 5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60D546A" w14:textId="77777777" w:rsidR="005F1B57" w:rsidRPr="00594CA1" w:rsidRDefault="005F1B57" w:rsidP="005F1B5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sz w:val="20"/>
                <w:szCs w:val="20"/>
              </w:rPr>
            </w:pPr>
            <w:r w:rsidRPr="00594CA1">
              <w:rPr>
                <w:sz w:val="20"/>
                <w:szCs w:val="20"/>
              </w:rPr>
              <w:t>Código reproducible, organizado y comentado</w:t>
            </w:r>
          </w:p>
          <w:p w14:paraId="7EA28014" w14:textId="5AE59EE3" w:rsidR="005F1B57" w:rsidRPr="006069B6" w:rsidRDefault="005F1B57" w:rsidP="005F1B5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B188829" w14:textId="2B01B29C" w:rsidR="005F1B57" w:rsidRPr="006069B6" w:rsidRDefault="005F1B57" w:rsidP="005F1B5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72C6157" w14:textId="297954B7" w:rsidR="005F1B57" w:rsidRPr="006069B6" w:rsidRDefault="005F1B57" w:rsidP="005F1B5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10%</w:t>
            </w:r>
          </w:p>
        </w:tc>
      </w:tr>
      <w:tr w:rsidR="005C4BE9" w14:paraId="3477C57C" w14:textId="77777777" w:rsidTr="00FF6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5B48C2" w:rsidRDefault="005C4BE9" w:rsidP="00FF60C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71E007D3" w14:textId="77777777" w:rsidR="005C4BE9" w:rsidRDefault="005C4BE9" w:rsidP="005C4BE9">
      <w:pPr>
        <w:spacing w:after="160" w:line="259" w:lineRule="auto"/>
        <w:jc w:val="left"/>
        <w:rPr>
          <w:rFonts w:cs="UnitOT-Light"/>
        </w:rPr>
      </w:pPr>
    </w:p>
    <w:p w14:paraId="43480005" w14:textId="77777777" w:rsidR="00B23573" w:rsidRPr="005C4BE9" w:rsidRDefault="00B23573" w:rsidP="005C4BE9"/>
    <w:sectPr w:rsidR="00B23573" w:rsidRPr="005C4BE9" w:rsidSect="002C0E95">
      <w:headerReference w:type="default" r:id="rId12"/>
      <w:footerReference w:type="default" r:id="rId13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7B511" w14:textId="77777777" w:rsidR="00831409" w:rsidRDefault="00831409" w:rsidP="00C50246">
      <w:pPr>
        <w:spacing w:line="240" w:lineRule="auto"/>
      </w:pPr>
      <w:r>
        <w:separator/>
      </w:r>
    </w:p>
  </w:endnote>
  <w:endnote w:type="continuationSeparator" w:id="0">
    <w:p w14:paraId="4FF957E1" w14:textId="77777777" w:rsidR="00831409" w:rsidRDefault="00831409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00A0225A" w:rsidR="00C71FA7" w:rsidRPr="004172DF" w:rsidRDefault="00C71FA7" w:rsidP="005C4BE9">
    <w:pPr>
      <w:pStyle w:val="PiedepginaAsignatura"/>
      <w:ind w:firstLine="0"/>
      <w:jc w:val="both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763712" behindDoc="0" locked="1" layoutInCell="1" allowOverlap="1" wp14:anchorId="4F8098F8" wp14:editId="13795004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30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6C7E58" w14:textId="77777777" w:rsidR="00C71FA7" w:rsidRPr="00525591" w:rsidRDefault="00C71FA7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8098F8" id="_x0000_t202" coordsize="21600,21600" o:spt="202" path="m,l,21600r21600,l21600,xe">
              <v:stroke joinstyle="miter"/>
              <v:path gradientshapeok="t" o:connecttype="rect"/>
            </v:shapetype>
            <v:shape id="Cuadro de texto 30" o:spid="_x0000_s1026" type="#_x0000_t202" style="position:absolute;left:0;text-align:left;margin-left:-178.7pt;margin-top:729.45pt;width:198.3pt;height:25.4pt;rotation:-9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FnQlY4gAAAA8BAAAPAAAAZHJzL2Rv&#10;d25yZXYueG1sTI/BTsMwEETvSPyDtUhcUOokhRCFOBUgoUqcoFSc3djYEfE62G4T/p7lBMedeZqd&#10;aTeLG9lJhzh4FFCscmAae68GNAL2b09ZDSwmiUqOHrWAbx1h052ftbJRfsZXfdolwygEYyMF2JSm&#10;hvPYW+1kXPlJI3kfPjiZ6AyGqyBnCncjL/O84k4OSB+snPSj1f3n7ugEPCTnwrM1OBdXXy/vLt/G&#10;vdkKcXmx3N8BS3pJfzD81qfq0FGngz+iimwUkBX19Q2x5JR1RbOIyYr1+hbYgbSqLivgXcv/7+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EWdCVjiAAAADwEAAA8AAAAAAAAAAAAA&#10;AAAAwgQAAGRycy9kb3ducmV2LnhtbFBLBQYAAAAABAAEAPMAAADRBQAAAAA=&#10;" filled="f" stroked="f" strokeweight=".5pt">
              <v:textbox inset="0,0,0,0">
                <w:txbxContent>
                  <w:p w14:paraId="5F6C7E58" w14:textId="77777777" w:rsidR="00C71FA7" w:rsidRPr="00525591" w:rsidRDefault="00C71FA7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7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DD7F0" w14:textId="77777777" w:rsidR="00831409" w:rsidRDefault="00831409" w:rsidP="00C50246">
      <w:pPr>
        <w:spacing w:line="240" w:lineRule="auto"/>
      </w:pPr>
      <w:r>
        <w:separator/>
      </w:r>
    </w:p>
  </w:footnote>
  <w:footnote w:type="continuationSeparator" w:id="0">
    <w:p w14:paraId="0B6C9835" w14:textId="77777777" w:rsidR="00831409" w:rsidRDefault="00831409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6DE87597" w:rsidR="005C4BE9" w:rsidRPr="00472B27" w:rsidRDefault="001232CB" w:rsidP="005C4BE9">
          <w:pPr>
            <w:pStyle w:val="Textocajaactividades"/>
          </w:pPr>
          <w:r w:rsidRPr="001232CB">
            <w:t>Fundamentos de Inteligencia Artificial para Ingenieros de Softwar</w:t>
          </w:r>
          <w:r>
            <w:t>e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0FC0320"/>
    <w:multiLevelType w:val="multilevel"/>
    <w:tmpl w:val="FCB6914A"/>
    <w:numStyleLink w:val="VietasUNIRcombinada"/>
  </w:abstractNum>
  <w:abstractNum w:abstractNumId="21" w15:restartNumberingAfterBreak="0">
    <w:nsid w:val="314134D7"/>
    <w:multiLevelType w:val="multilevel"/>
    <w:tmpl w:val="B37C3B20"/>
    <w:numStyleLink w:val="VietasUNIR"/>
  </w:abstractNum>
  <w:abstractNum w:abstractNumId="22" w15:restartNumberingAfterBreak="0">
    <w:nsid w:val="324712D0"/>
    <w:multiLevelType w:val="multilevel"/>
    <w:tmpl w:val="DCE6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1735AD"/>
    <w:multiLevelType w:val="multilevel"/>
    <w:tmpl w:val="B37C3B20"/>
    <w:numStyleLink w:val="VietasUNIR"/>
  </w:abstractNum>
  <w:abstractNum w:abstractNumId="24" w15:restartNumberingAfterBreak="0">
    <w:nsid w:val="34031F9F"/>
    <w:multiLevelType w:val="multilevel"/>
    <w:tmpl w:val="B37C3B20"/>
    <w:numStyleLink w:val="VietasUNIR"/>
  </w:abstractNum>
  <w:abstractNum w:abstractNumId="25" w15:restartNumberingAfterBreak="0">
    <w:nsid w:val="34461A19"/>
    <w:multiLevelType w:val="multilevel"/>
    <w:tmpl w:val="B0E0186E"/>
    <w:numStyleLink w:val="NumeracinTest"/>
  </w:abstractNum>
  <w:abstractNum w:abstractNumId="26" w15:restartNumberingAfterBreak="0">
    <w:nsid w:val="39984B96"/>
    <w:multiLevelType w:val="multilevel"/>
    <w:tmpl w:val="B37C3B20"/>
    <w:numStyleLink w:val="VietasUNIR"/>
  </w:abstractNum>
  <w:abstractNum w:abstractNumId="27" w15:restartNumberingAfterBreak="0">
    <w:nsid w:val="42AC73EE"/>
    <w:multiLevelType w:val="multilevel"/>
    <w:tmpl w:val="B0E0186E"/>
    <w:numStyleLink w:val="NumeracinTest"/>
  </w:abstractNum>
  <w:abstractNum w:abstractNumId="28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AF60E94"/>
    <w:multiLevelType w:val="multilevel"/>
    <w:tmpl w:val="B0E0186E"/>
    <w:numStyleLink w:val="NumeracinTest"/>
  </w:abstractNum>
  <w:abstractNum w:abstractNumId="30" w15:restartNumberingAfterBreak="0">
    <w:nsid w:val="4D255449"/>
    <w:multiLevelType w:val="multilevel"/>
    <w:tmpl w:val="B37C3B20"/>
    <w:numStyleLink w:val="VietasUNIR"/>
  </w:abstractNum>
  <w:abstractNum w:abstractNumId="31" w15:restartNumberingAfterBreak="0">
    <w:nsid w:val="4EB95FAC"/>
    <w:multiLevelType w:val="multilevel"/>
    <w:tmpl w:val="B37C3B20"/>
    <w:numStyleLink w:val="VietasUNIR"/>
  </w:abstractNum>
  <w:abstractNum w:abstractNumId="32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4" w15:restartNumberingAfterBreak="0">
    <w:nsid w:val="5A890AAF"/>
    <w:multiLevelType w:val="multilevel"/>
    <w:tmpl w:val="B37C3B20"/>
    <w:numStyleLink w:val="VietasUNIR"/>
  </w:abstractNum>
  <w:abstractNum w:abstractNumId="35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674218A6"/>
    <w:multiLevelType w:val="multilevel"/>
    <w:tmpl w:val="B37C3B20"/>
    <w:numStyleLink w:val="VietasUNIR"/>
  </w:abstractNum>
  <w:abstractNum w:abstractNumId="37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7D2373D5"/>
    <w:multiLevelType w:val="multilevel"/>
    <w:tmpl w:val="B37C3B20"/>
    <w:numStyleLink w:val="VietasUNIR"/>
  </w:abstractNum>
  <w:abstractNum w:abstractNumId="39" w15:restartNumberingAfterBreak="0">
    <w:nsid w:val="7DB675C3"/>
    <w:multiLevelType w:val="multilevel"/>
    <w:tmpl w:val="B37C3B20"/>
    <w:numStyleLink w:val="VietasUNIR"/>
  </w:abstractNum>
  <w:abstractNum w:abstractNumId="40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71975195">
    <w:abstractNumId w:val="33"/>
  </w:num>
  <w:num w:numId="2" w16cid:durableId="1257246882">
    <w:abstractNumId w:val="30"/>
  </w:num>
  <w:num w:numId="3" w16cid:durableId="1740860277">
    <w:abstractNumId w:val="21"/>
  </w:num>
  <w:num w:numId="4" w16cid:durableId="1556240654">
    <w:abstractNumId w:val="23"/>
  </w:num>
  <w:num w:numId="5" w16cid:durableId="593516747">
    <w:abstractNumId w:val="18"/>
  </w:num>
  <w:num w:numId="6" w16cid:durableId="26874834">
    <w:abstractNumId w:val="24"/>
  </w:num>
  <w:num w:numId="7" w16cid:durableId="149099638">
    <w:abstractNumId w:val="32"/>
  </w:num>
  <w:num w:numId="8" w16cid:durableId="199057145">
    <w:abstractNumId w:val="34"/>
  </w:num>
  <w:num w:numId="9" w16cid:durableId="667441062">
    <w:abstractNumId w:val="37"/>
  </w:num>
  <w:num w:numId="10" w16cid:durableId="2124692046">
    <w:abstractNumId w:val="10"/>
  </w:num>
  <w:num w:numId="11" w16cid:durableId="804742260">
    <w:abstractNumId w:val="40"/>
  </w:num>
  <w:num w:numId="12" w16cid:durableId="2076584941">
    <w:abstractNumId w:val="25"/>
  </w:num>
  <w:num w:numId="13" w16cid:durableId="2046590104">
    <w:abstractNumId w:val="39"/>
  </w:num>
  <w:num w:numId="14" w16cid:durableId="112942483">
    <w:abstractNumId w:val="29"/>
  </w:num>
  <w:num w:numId="15" w16cid:durableId="2111928380">
    <w:abstractNumId w:val="16"/>
  </w:num>
  <w:num w:numId="16" w16cid:durableId="1315452287">
    <w:abstractNumId w:val="27"/>
  </w:num>
  <w:num w:numId="17" w16cid:durableId="1876774263">
    <w:abstractNumId w:val="26"/>
  </w:num>
  <w:num w:numId="18" w16cid:durableId="926769698">
    <w:abstractNumId w:val="12"/>
  </w:num>
  <w:num w:numId="19" w16cid:durableId="433944345">
    <w:abstractNumId w:val="36"/>
  </w:num>
  <w:num w:numId="20" w16cid:durableId="156919151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71809339">
    <w:abstractNumId w:val="3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92852004">
    <w:abstractNumId w:val="36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8939150">
    <w:abstractNumId w:val="28"/>
  </w:num>
  <w:num w:numId="24" w16cid:durableId="155808400">
    <w:abstractNumId w:val="14"/>
  </w:num>
  <w:num w:numId="25" w16cid:durableId="1278101102">
    <w:abstractNumId w:val="15"/>
  </w:num>
  <w:num w:numId="26" w16cid:durableId="1779442852">
    <w:abstractNumId w:val="11"/>
  </w:num>
  <w:num w:numId="27" w16cid:durableId="25081620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39639456">
    <w:abstractNumId w:val="8"/>
  </w:num>
  <w:num w:numId="29" w16cid:durableId="1167211586">
    <w:abstractNumId w:val="3"/>
  </w:num>
  <w:num w:numId="30" w16cid:durableId="542133888">
    <w:abstractNumId w:val="2"/>
  </w:num>
  <w:num w:numId="31" w16cid:durableId="1122963916">
    <w:abstractNumId w:val="1"/>
  </w:num>
  <w:num w:numId="32" w16cid:durableId="991447959">
    <w:abstractNumId w:val="0"/>
  </w:num>
  <w:num w:numId="33" w16cid:durableId="1665084749">
    <w:abstractNumId w:val="9"/>
  </w:num>
  <w:num w:numId="34" w16cid:durableId="984117858">
    <w:abstractNumId w:val="7"/>
  </w:num>
  <w:num w:numId="35" w16cid:durableId="1192961816">
    <w:abstractNumId w:val="6"/>
  </w:num>
  <w:num w:numId="36" w16cid:durableId="1364020877">
    <w:abstractNumId w:val="5"/>
  </w:num>
  <w:num w:numId="37" w16cid:durableId="2024747619">
    <w:abstractNumId w:val="4"/>
  </w:num>
  <w:num w:numId="38" w16cid:durableId="737702661">
    <w:abstractNumId w:val="35"/>
  </w:num>
  <w:num w:numId="39" w16cid:durableId="162933451">
    <w:abstractNumId w:val="13"/>
  </w:num>
  <w:num w:numId="40" w16cid:durableId="66658707">
    <w:abstractNumId w:val="19"/>
  </w:num>
  <w:num w:numId="41" w16cid:durableId="893083427">
    <w:abstractNumId w:val="20"/>
  </w:num>
  <w:num w:numId="42" w16cid:durableId="1288391392">
    <w:abstractNumId w:val="22"/>
  </w:num>
  <w:num w:numId="43" w16cid:durableId="1668898441">
    <w:abstractNumId w:val="3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8FF"/>
    <w:rsid w:val="00062C8A"/>
    <w:rsid w:val="000633BA"/>
    <w:rsid w:val="00067883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166B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232CB"/>
    <w:rsid w:val="001337B6"/>
    <w:rsid w:val="001353D2"/>
    <w:rsid w:val="00136811"/>
    <w:rsid w:val="00137CF9"/>
    <w:rsid w:val="0015223B"/>
    <w:rsid w:val="00156BC9"/>
    <w:rsid w:val="00157498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9746F"/>
    <w:rsid w:val="001A7B6C"/>
    <w:rsid w:val="001B4871"/>
    <w:rsid w:val="001B64D3"/>
    <w:rsid w:val="001B7F82"/>
    <w:rsid w:val="001C1813"/>
    <w:rsid w:val="001C5574"/>
    <w:rsid w:val="001D0997"/>
    <w:rsid w:val="001E38A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511C"/>
    <w:rsid w:val="002244C2"/>
    <w:rsid w:val="0022551D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5157"/>
    <w:rsid w:val="00326931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1683"/>
    <w:rsid w:val="00363DED"/>
    <w:rsid w:val="0037683C"/>
    <w:rsid w:val="00394A34"/>
    <w:rsid w:val="00394AD5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1762E"/>
    <w:rsid w:val="00420AC0"/>
    <w:rsid w:val="00437389"/>
    <w:rsid w:val="004442EA"/>
    <w:rsid w:val="00446F8B"/>
    <w:rsid w:val="004476D3"/>
    <w:rsid w:val="004478AD"/>
    <w:rsid w:val="00455BA7"/>
    <w:rsid w:val="004567F9"/>
    <w:rsid w:val="00466671"/>
    <w:rsid w:val="0046796B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4209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33E1"/>
    <w:rsid w:val="00574B3D"/>
    <w:rsid w:val="00575580"/>
    <w:rsid w:val="0058112D"/>
    <w:rsid w:val="005B0856"/>
    <w:rsid w:val="005B0CDF"/>
    <w:rsid w:val="005C1D3F"/>
    <w:rsid w:val="005C4BE9"/>
    <w:rsid w:val="005C520D"/>
    <w:rsid w:val="005C750B"/>
    <w:rsid w:val="005D2544"/>
    <w:rsid w:val="005E0B6D"/>
    <w:rsid w:val="005F1B57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2D10"/>
    <w:rsid w:val="00664F67"/>
    <w:rsid w:val="0066551B"/>
    <w:rsid w:val="006825B0"/>
    <w:rsid w:val="00697E5F"/>
    <w:rsid w:val="006A210E"/>
    <w:rsid w:val="006B3751"/>
    <w:rsid w:val="006B683F"/>
    <w:rsid w:val="006C1025"/>
    <w:rsid w:val="006C52A0"/>
    <w:rsid w:val="006C7BB7"/>
    <w:rsid w:val="006D1870"/>
    <w:rsid w:val="006D4184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193F"/>
    <w:rsid w:val="008127E5"/>
    <w:rsid w:val="00816222"/>
    <w:rsid w:val="00816578"/>
    <w:rsid w:val="00816888"/>
    <w:rsid w:val="00824C6E"/>
    <w:rsid w:val="00824D80"/>
    <w:rsid w:val="00824F89"/>
    <w:rsid w:val="00826A4C"/>
    <w:rsid w:val="00831409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770D9"/>
    <w:rsid w:val="008807AF"/>
    <w:rsid w:val="0088459B"/>
    <w:rsid w:val="00891011"/>
    <w:rsid w:val="00891308"/>
    <w:rsid w:val="008B1C85"/>
    <w:rsid w:val="008B56DA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3D58"/>
    <w:rsid w:val="00917348"/>
    <w:rsid w:val="00917CD2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4FD0"/>
    <w:rsid w:val="00A3105A"/>
    <w:rsid w:val="00A44C83"/>
    <w:rsid w:val="00A4761C"/>
    <w:rsid w:val="00A5076A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21B2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271"/>
    <w:rsid w:val="00AF5B79"/>
    <w:rsid w:val="00B0196C"/>
    <w:rsid w:val="00B02EF8"/>
    <w:rsid w:val="00B03326"/>
    <w:rsid w:val="00B0793D"/>
    <w:rsid w:val="00B10BBE"/>
    <w:rsid w:val="00B1656E"/>
    <w:rsid w:val="00B22F15"/>
    <w:rsid w:val="00B23573"/>
    <w:rsid w:val="00B309CA"/>
    <w:rsid w:val="00B31EC8"/>
    <w:rsid w:val="00B3260E"/>
    <w:rsid w:val="00B407F7"/>
    <w:rsid w:val="00B417CD"/>
    <w:rsid w:val="00B5171A"/>
    <w:rsid w:val="00B61D67"/>
    <w:rsid w:val="00B63BC0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614C"/>
    <w:rsid w:val="00BD63AA"/>
    <w:rsid w:val="00BE0B57"/>
    <w:rsid w:val="00BE65ED"/>
    <w:rsid w:val="00C006FD"/>
    <w:rsid w:val="00C01390"/>
    <w:rsid w:val="00C059ED"/>
    <w:rsid w:val="00C07405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3D19"/>
    <w:rsid w:val="00C67873"/>
    <w:rsid w:val="00C71FA7"/>
    <w:rsid w:val="00C73672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37611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43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43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fuente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fuenteCar">
    <w:name w:val="Código fuente Car"/>
    <w:basedOn w:val="Fuentedeprrafopredeter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kaggle.com/datasets/shwetabh123/mall-customers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MediaLengthInSeconds xmlns="27c1adeb-3674-457c-b08c-8a73f31b6e23" xsi:nil="true"/>
    <_Flow_SignoffStatus xmlns="27c1adeb-3674-457c-b08c-8a73f31b6e2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9b3f85d10149739ebc40127471298f58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0559bebde66b072b3ad70ef2676e7a86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customXml/itemProps3.xml><?xml version="1.0" encoding="utf-8"?>
<ds:datastoreItem xmlns:ds="http://schemas.openxmlformats.org/officeDocument/2006/customXml" ds:itemID="{464258A0-CA68-470E-AD9C-416D7CEA6D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379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Virginia López Jiménez</cp:lastModifiedBy>
  <cp:revision>34</cp:revision>
  <cp:lastPrinted>2017-11-10T07:47:00Z</cp:lastPrinted>
  <dcterms:created xsi:type="dcterms:W3CDTF">2021-10-15T05:29:00Z</dcterms:created>
  <dcterms:modified xsi:type="dcterms:W3CDTF">2025-08-11T08:14:00Z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