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94012" w14:textId="77777777" w:rsidR="0096648D" w:rsidRPr="0096648D" w:rsidRDefault="0096648D" w:rsidP="0038586F">
      <w:pPr>
        <w:pStyle w:val="Heading1"/>
        <w:rPr>
          <w:rFonts w:eastAsia="Arial"/>
          <w:lang w:val="en"/>
        </w:rPr>
      </w:pPr>
      <w:bookmarkStart w:id="0" w:name="_1f28yi8bqdm9" w:colFirst="0" w:colLast="0"/>
      <w:bookmarkEnd w:id="0"/>
      <w:r w:rsidRPr="0096648D">
        <w:rPr>
          <w:rFonts w:eastAsia="Arial"/>
          <w:lang w:val="en"/>
        </w:rPr>
        <w:t>Cable Modem</w:t>
      </w:r>
    </w:p>
    <w:p w14:paraId="1CCBF55E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1" w:name="_ig5rjuqqka3x" w:colFirst="0" w:colLast="0"/>
      <w:bookmarkEnd w:id="1"/>
      <w:r w:rsidRPr="0096648D">
        <w:rPr>
          <w:rFonts w:ascii="Segoe UI Emoji" w:eastAsia="Arial" w:hAnsi="Segoe UI Emoji" w:cs="Segoe UI Emoji"/>
          <w:lang w:val="en"/>
        </w:rPr>
        <w:t>📺</w:t>
      </w:r>
      <w:r w:rsidRPr="0096648D">
        <w:rPr>
          <w:rFonts w:eastAsia="Arial"/>
          <w:lang w:val="en"/>
        </w:rPr>
        <w:t xml:space="preserve"> What is a Cable Modem?</w:t>
      </w:r>
    </w:p>
    <w:p w14:paraId="5790D05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94A3F7" w14:textId="77777777" w:rsidR="0096648D" w:rsidRPr="0096648D" w:rsidRDefault="0096648D" w:rsidP="009664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Modem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provides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access over cable TV lines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(coaxial cables). It connects your home or business to your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 (ISP)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TV infrastructure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a standard called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DOCSIS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 Over Cable Service Interface Specification).</w:t>
      </w:r>
    </w:p>
    <w:p w14:paraId="06633431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5E1630">
          <v:rect id="_x0000_i1025" style="width:0;height:1.5pt" o:hralign="center" o:hrstd="t" o:hr="t" fillcolor="#a0a0a0" stroked="f"/>
        </w:pict>
      </w:r>
    </w:p>
    <w:p w14:paraId="26D60023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2" w:name="_hhwdptq2afuu" w:colFirst="0" w:colLast="0"/>
      <w:bookmarkEnd w:id="2"/>
      <w:r w:rsidRPr="0096648D">
        <w:rPr>
          <w:rFonts w:ascii="Segoe UI Emoji" w:eastAsia="Arial" w:hAnsi="Segoe UI Emoji" w:cs="Segoe UI Emoji"/>
          <w:lang w:val="en"/>
        </w:rPr>
        <w:t>🔧</w:t>
      </w:r>
      <w:r w:rsidRPr="0096648D">
        <w:rPr>
          <w:rFonts w:eastAsia="Arial"/>
          <w:lang w:val="en"/>
        </w:rPr>
        <w:t xml:space="preserve"> What Does a Cable Modem Do?</w:t>
      </w:r>
    </w:p>
    <w:p w14:paraId="7AD00B5D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50E806" w14:textId="77777777" w:rsidR="0096648D" w:rsidRPr="0096648D" w:rsidRDefault="0096648D" w:rsidP="0096648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signals from your computer/router into analog signals for transmission over cable lines.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E1DDC3" w14:textId="77777777" w:rsidR="0096648D" w:rsidRPr="0096648D" w:rsidRDefault="0096648D" w:rsidP="0096648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analog signals from your ISP into digital data.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5426D" w14:textId="77777777" w:rsidR="0096648D" w:rsidRPr="0096648D" w:rsidRDefault="0096648D" w:rsidP="0096648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Acts as the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local network and the internet.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D23F7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85FAF8">
          <v:rect id="_x0000_i1026" style="width:0;height:1.5pt" o:hralign="center" o:hrstd="t" o:hr="t" fillcolor="#a0a0a0" stroked="f"/>
        </w:pict>
      </w:r>
    </w:p>
    <w:p w14:paraId="60D99969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3" w:name="_tds6kihw7gd1" w:colFirst="0" w:colLast="0"/>
      <w:bookmarkEnd w:id="3"/>
      <w:r w:rsidRPr="0096648D">
        <w:rPr>
          <w:rFonts w:ascii="Segoe UI Emoji" w:eastAsia="Arial" w:hAnsi="Segoe UI Emoji" w:cs="Segoe UI Emoji"/>
          <w:lang w:val="en"/>
        </w:rPr>
        <w:t>🖥️</w:t>
      </w:r>
      <w:r w:rsidRPr="0096648D">
        <w:rPr>
          <w:rFonts w:eastAsia="Arial"/>
          <w:lang w:val="en"/>
        </w:rPr>
        <w:t xml:space="preserve"> Cable Internet Setup Example</w:t>
      </w:r>
    </w:p>
    <w:p w14:paraId="16DF418A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E2104C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EB4566" wp14:editId="2ED2541D">
            <wp:extent cx="5943600" cy="2590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97D9D3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8C3F8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[Internet from ISP]</w:t>
      </w:r>
    </w:p>
    <w:p w14:paraId="5F6F048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10C7B24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Coaxial Cable (RG6)</w:t>
      </w:r>
    </w:p>
    <w:p w14:paraId="16DCE959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3F0C9E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[Cable Modem]</w:t>
      </w:r>
    </w:p>
    <w:p w14:paraId="377F9E0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DF5CD2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Ethernet Cable</w:t>
      </w:r>
    </w:p>
    <w:p w14:paraId="54F8C70B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F8DA4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[Wi-Fi Router]</w:t>
      </w:r>
    </w:p>
    <w:p w14:paraId="73DA6AC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3F026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[Phones, PCs, TVs, Cameras, etc.]</w:t>
      </w:r>
    </w:p>
    <w:p w14:paraId="154AEBA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3E2F4A" w14:textId="77777777" w:rsidR="0096648D" w:rsidRPr="0096648D" w:rsidRDefault="0096648D" w:rsidP="009664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devices combine the modem and router into a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modem/router combo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AA925BD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F9B32B">
          <v:rect id="_x0000_i1027" style="width:0;height:1.5pt" o:hralign="center" o:hrstd="t" o:hr="t" fillcolor="#a0a0a0" stroked="f"/>
        </w:pict>
      </w:r>
    </w:p>
    <w:p w14:paraId="5619A73D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4" w:name="_dqn6grmx3rp8" w:colFirst="0" w:colLast="0"/>
      <w:bookmarkEnd w:id="4"/>
      <w:r w:rsidRPr="0096648D">
        <w:rPr>
          <w:rFonts w:ascii="Segoe UI Emoji" w:eastAsia="Arial" w:hAnsi="Segoe UI Emoji" w:cs="Segoe UI Emoji"/>
          <w:lang w:val="en"/>
        </w:rPr>
        <w:t>📶</w:t>
      </w:r>
      <w:r w:rsidRPr="0096648D">
        <w:rPr>
          <w:rFonts w:eastAsia="Arial"/>
          <w:lang w:val="en"/>
        </w:rPr>
        <w:t xml:space="preserve"> Key Features of a Cable Modem</w:t>
      </w:r>
    </w:p>
    <w:p w14:paraId="3131B85C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7A7C29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5F1B254" wp14:editId="34531988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A097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920"/>
      </w:tblGrid>
      <w:tr w:rsidR="0096648D" w:rsidRPr="0096648D" w14:paraId="3854FDD3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C22C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ABE58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648D" w:rsidRPr="0096648D" w14:paraId="084211FC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A68E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Port (F-type)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783A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cable wall outlet</w:t>
            </w:r>
          </w:p>
        </w:tc>
      </w:tr>
      <w:tr w:rsidR="0096648D" w:rsidRPr="0096648D" w14:paraId="10109E6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9722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AE21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PC</w:t>
            </w:r>
          </w:p>
        </w:tc>
      </w:tr>
      <w:tr w:rsidR="0096648D" w:rsidRPr="0096648D" w14:paraId="331F42A7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93CD7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DOCSIS Versions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EE2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use DOCSIS 3.0 or 3.1</w:t>
            </w:r>
          </w:p>
        </w:tc>
      </w:tr>
      <w:tr w:rsidR="0096648D" w:rsidRPr="0096648D" w14:paraId="173A96F9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D24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 Speeds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4D2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Gbps+ with DOCSIS 3.1</w:t>
            </w:r>
          </w:p>
        </w:tc>
      </w:tr>
      <w:tr w:rsidR="0096648D" w:rsidRPr="0096648D" w14:paraId="7C64F7A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E99D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Upstream Speeds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0763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 than download speeds</w:t>
            </w:r>
          </w:p>
        </w:tc>
      </w:tr>
    </w:tbl>
    <w:p w14:paraId="487D6DF3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5B3F82">
          <v:rect id="_x0000_i1028" style="width:0;height:1.5pt" o:hralign="center" o:hrstd="t" o:hr="t" fillcolor="#a0a0a0" stroked="f"/>
        </w:pict>
      </w:r>
    </w:p>
    <w:p w14:paraId="0EEFEA9B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5" w:name="_nvsdnldxjniz" w:colFirst="0" w:colLast="0"/>
      <w:bookmarkEnd w:id="5"/>
      <w:r w:rsidRPr="0096648D">
        <w:rPr>
          <w:rFonts w:ascii="Segoe UI Emoji" w:eastAsia="Arial" w:hAnsi="Segoe UI Emoji" w:cs="Segoe UI Emoji"/>
          <w:lang w:val="en"/>
        </w:rPr>
        <w:t>📊</w:t>
      </w:r>
      <w:r w:rsidRPr="0096648D">
        <w:rPr>
          <w:rFonts w:eastAsia="Arial"/>
          <w:lang w:val="en"/>
        </w:rPr>
        <w:t xml:space="preserve"> DOCSIS Versions Compared</w:t>
      </w:r>
    </w:p>
    <w:p w14:paraId="2508024B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4CC3C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074826" wp14:editId="7967E086">
            <wp:extent cx="5943600" cy="1244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FE61A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790"/>
        <w:gridCol w:w="1505"/>
        <w:gridCol w:w="2765"/>
      </w:tblGrid>
      <w:tr w:rsidR="0096648D" w:rsidRPr="0096648D" w14:paraId="49C871FE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549B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DOCSIS Version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8BD04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Download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FBEC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Upload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72CA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</w:tr>
      <w:tr w:rsidR="0096648D" w:rsidRPr="0096648D" w14:paraId="02B1D5C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097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258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~40 Mbps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E52DB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~30 Mbps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D78D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</w:tr>
      <w:tr w:rsidR="0096648D" w:rsidRPr="0096648D" w14:paraId="67864CA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30E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09F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 Gbps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3FB0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~200 Mbps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A4C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common</w:t>
            </w:r>
          </w:p>
        </w:tc>
      </w:tr>
      <w:tr w:rsidR="0096648D" w:rsidRPr="0096648D" w14:paraId="64B5260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D9B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3.1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11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 Gbps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E748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~1–2 Gbps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718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Future-ready (best choice)</w:t>
            </w:r>
          </w:p>
        </w:tc>
      </w:tr>
    </w:tbl>
    <w:p w14:paraId="147FC5AA" w14:textId="77777777" w:rsidR="0096648D" w:rsidRPr="0096648D" w:rsidRDefault="0096648D" w:rsidP="009664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DOCSIS 3.1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recommended for gigabit plans.</w:t>
      </w:r>
    </w:p>
    <w:p w14:paraId="04CEC14F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A00B42">
          <v:rect id="_x0000_i1029" style="width:0;height:1.5pt" o:hralign="center" o:hrstd="t" o:hr="t" fillcolor="#a0a0a0" stroked="f"/>
        </w:pict>
      </w:r>
    </w:p>
    <w:p w14:paraId="0ADAB02C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6" w:name="_6wfc1e2g7nqp" w:colFirst="0" w:colLast="0"/>
      <w:bookmarkEnd w:id="6"/>
      <w:r w:rsidRPr="0096648D">
        <w:rPr>
          <w:rFonts w:ascii="Segoe UI Emoji" w:eastAsia="Arial" w:hAnsi="Segoe UI Emoji" w:cs="Segoe UI Emoji"/>
          <w:lang w:val="en"/>
        </w:rPr>
        <w:t>🆚</w:t>
      </w:r>
      <w:r w:rsidRPr="0096648D">
        <w:rPr>
          <w:rFonts w:eastAsia="Arial"/>
          <w:lang w:val="en"/>
        </w:rPr>
        <w:t xml:space="preserve"> Cable Modem vs DSL Modem</w:t>
      </w:r>
    </w:p>
    <w:p w14:paraId="02A52B8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82AB1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1D654D" wp14:editId="7FC3EEBF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EA3FD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585"/>
        <w:gridCol w:w="2780"/>
      </w:tblGrid>
      <w:tr w:rsidR="0096648D" w:rsidRPr="0096648D" w14:paraId="26D4041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F0B8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9ABB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DFA9D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</w:tr>
      <w:tr w:rsidR="0096648D" w:rsidRPr="0096648D" w14:paraId="57FD0152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DBF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C2FB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 (TV lines)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DBB7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Telephone line (RJ-11)</w:t>
            </w:r>
          </w:p>
        </w:tc>
      </w:tr>
      <w:tr w:rsidR="0096648D" w:rsidRPr="0096648D" w14:paraId="51DBA17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78C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9FB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(up to 10 Gbps)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5F9C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(up to ~100 Mbps)</w:t>
            </w:r>
          </w:p>
        </w:tc>
      </w:tr>
      <w:tr w:rsidR="0096648D" w:rsidRPr="0096648D" w14:paraId="4D095CA2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DC36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 Limit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D4E0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affected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97D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if farther from ISP</w:t>
            </w:r>
          </w:p>
        </w:tc>
      </w:tr>
      <w:tr w:rsidR="0096648D" w:rsidRPr="0096648D" w14:paraId="6CF2AD7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8AAA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Where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B977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Urban/Suburban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E85DF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Rural/older infrastructure</w:t>
            </w:r>
          </w:p>
        </w:tc>
      </w:tr>
    </w:tbl>
    <w:p w14:paraId="34F5154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1DCC32F">
          <v:rect id="_x0000_i1030" style="width:0;height:1.5pt" o:hralign="center" o:hrstd="t" o:hr="t" fillcolor="#a0a0a0" stroked="f"/>
        </w:pict>
      </w:r>
    </w:p>
    <w:p w14:paraId="393E326A" w14:textId="77777777" w:rsidR="0096648D" w:rsidRPr="0096648D" w:rsidRDefault="0096648D" w:rsidP="0038586F">
      <w:pPr>
        <w:pStyle w:val="Heading2"/>
        <w:rPr>
          <w:rFonts w:ascii="Arial" w:eastAsia="Arial" w:hAnsi="Arial" w:cs="Arial"/>
          <w:lang w:val="en"/>
        </w:rPr>
      </w:pPr>
      <w:bookmarkStart w:id="7" w:name="_g2d9g8b1ayzk" w:colFirst="0" w:colLast="0"/>
      <w:bookmarkEnd w:id="7"/>
      <w:r w:rsidRPr="0096648D">
        <w:rPr>
          <w:rFonts w:ascii="Segoe UI Emoji" w:eastAsia="Arial Unicode MS" w:hAnsi="Segoe UI Emoji" w:cs="Segoe UI Emoji"/>
          <w:lang w:val="en"/>
        </w:rPr>
        <w:t>✅</w:t>
      </w:r>
      <w:r w:rsidRPr="0096648D">
        <w:rPr>
          <w:rFonts w:eastAsia="Arial Unicode MS"/>
          <w:lang w:val="en"/>
        </w:rPr>
        <w:t xml:space="preserve"> Pros</w:t>
      </w:r>
    </w:p>
    <w:p w14:paraId="2220DC62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B36734" w14:textId="77777777" w:rsidR="0096648D" w:rsidRPr="0096648D" w:rsidRDefault="0096648D" w:rsidP="009664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 download speeds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8B1A4C" w14:textId="77777777" w:rsidR="0096648D" w:rsidRPr="0096648D" w:rsidRDefault="0096648D" w:rsidP="009664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Widely available in urban areas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7C9860" w14:textId="77777777" w:rsidR="0096648D" w:rsidRPr="0096648D" w:rsidRDefault="0096648D" w:rsidP="009664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streaming, gaming, smart homes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EE4849" w14:textId="77777777" w:rsidR="0096648D" w:rsidRPr="0096648D" w:rsidRDefault="0096648D" w:rsidP="009664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most major ISPs (like Xfinity, Spectrum)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57CED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38D2FD">
          <v:rect id="_x0000_i1031" style="width:0;height:1.5pt" o:hralign="center" o:hrstd="t" o:hr="t" fillcolor="#a0a0a0" stroked="f"/>
        </w:pict>
      </w:r>
    </w:p>
    <w:p w14:paraId="62A70264" w14:textId="77777777" w:rsidR="0096648D" w:rsidRPr="0096648D" w:rsidRDefault="0096648D" w:rsidP="0038586F">
      <w:pPr>
        <w:pStyle w:val="Heading2"/>
        <w:rPr>
          <w:rFonts w:ascii="Arial" w:eastAsia="Arial" w:hAnsi="Arial" w:cs="Arial"/>
          <w:lang w:val="en"/>
        </w:rPr>
      </w:pPr>
      <w:bookmarkStart w:id="8" w:name="_czi9b67bcm80" w:colFirst="0" w:colLast="0"/>
      <w:bookmarkEnd w:id="8"/>
      <w:r w:rsidRPr="0096648D">
        <w:rPr>
          <w:rFonts w:ascii="Segoe UI Emoji" w:eastAsia="Arial Unicode MS" w:hAnsi="Segoe UI Emoji" w:cs="Segoe UI Emoji"/>
          <w:lang w:val="en"/>
        </w:rPr>
        <w:t>❌</w:t>
      </w:r>
      <w:r w:rsidRPr="0096648D">
        <w:rPr>
          <w:rFonts w:eastAsia="Arial Unicode MS"/>
          <w:lang w:val="en"/>
        </w:rPr>
        <w:t xml:space="preserve"> Cons</w:t>
      </w:r>
    </w:p>
    <w:p w14:paraId="3C13B2E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C45749" w14:textId="77777777" w:rsidR="0096648D" w:rsidRPr="0096648D" w:rsidRDefault="0096648D" w:rsidP="0096648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Bandwidth shared with neighbors (slower at peak times)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556AE7" w14:textId="77777777" w:rsidR="0096648D" w:rsidRPr="0096648D" w:rsidRDefault="0096648D" w:rsidP="0096648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a separate router for Wi-Fi (unless it's a combo unit)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CF30287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0329D9">
          <v:rect id="_x0000_i1032" style="width:0;height:1.5pt" o:hralign="center" o:hrstd="t" o:hr="t" fillcolor="#a0a0a0" stroked="f"/>
        </w:pict>
      </w:r>
    </w:p>
    <w:p w14:paraId="31B4AA0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E00DCC" w14:textId="77777777" w:rsidR="00A70480" w:rsidRPr="0096648D" w:rsidRDefault="00A70480" w:rsidP="0096648D"/>
    <w:sectPr w:rsidR="00A70480" w:rsidRPr="0096648D" w:rsidSect="009664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08AA"/>
    <w:multiLevelType w:val="multilevel"/>
    <w:tmpl w:val="34923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047CEA"/>
    <w:multiLevelType w:val="multilevel"/>
    <w:tmpl w:val="ECC25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726D8B"/>
    <w:multiLevelType w:val="multilevel"/>
    <w:tmpl w:val="7C82F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591133">
    <w:abstractNumId w:val="1"/>
  </w:num>
  <w:num w:numId="2" w16cid:durableId="29690138">
    <w:abstractNumId w:val="2"/>
  </w:num>
  <w:num w:numId="3" w16cid:durableId="119642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48D"/>
    <w:rsid w:val="002D1F4F"/>
    <w:rsid w:val="0038586F"/>
    <w:rsid w:val="00711B4D"/>
    <w:rsid w:val="00854D6A"/>
    <w:rsid w:val="008952B3"/>
    <w:rsid w:val="0096648D"/>
    <w:rsid w:val="00A70480"/>
    <w:rsid w:val="00E75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6ACBB"/>
  <w15:chartTrackingRefBased/>
  <w15:docId w15:val="{CD8222D0-7C3A-4A75-9C42-06EA87D60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4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4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4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4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4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4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4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4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4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4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4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