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5FBA" w14:textId="376DAAD9" w:rsidR="00A70480" w:rsidRDefault="00733276" w:rsidP="00733276">
      <w:pPr>
        <w:pStyle w:val="Heading1"/>
      </w:pPr>
      <w:r w:rsidRPr="00733276">
        <w:t>Web Data Management</w:t>
      </w:r>
    </w:p>
    <w:p w14:paraId="7B39F7C7" w14:textId="77777777" w:rsidR="00733276" w:rsidRDefault="00733276" w:rsidP="0073327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52BEC28A" w14:textId="79E390B7" w:rsidR="00733276" w:rsidRPr="00733276" w:rsidRDefault="00733276" w:rsidP="0073327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98934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Web Data Management</w:t>
      </w:r>
      <w:r w:rsidRPr="00733276">
        <w:rPr>
          <w:rFonts w:ascii="Roboto Mono" w:hAnsi="Roboto Mono"/>
        </w:rPr>
        <w:t xml:space="preserve"> is the part of software engineering that focuses on </w:t>
      </w:r>
      <w:r w:rsidRPr="00733276">
        <w:rPr>
          <w:rFonts w:ascii="Roboto Mono" w:hAnsi="Roboto Mono"/>
          <w:b/>
          <w:bCs/>
        </w:rPr>
        <w:t>how data is handled in web applications</w:t>
      </w:r>
      <w:r w:rsidRPr="00733276">
        <w:rPr>
          <w:rFonts w:ascii="Roboto Mono" w:hAnsi="Roboto Mono"/>
        </w:rPr>
        <w:t>—from when it is created or received, to how it is stored, transferred, updated, and deleted.</w:t>
      </w:r>
    </w:p>
    <w:p w14:paraId="3B81556D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54F0BCAD">
          <v:rect id="_x0000_i1025" style="width:0;height:1.5pt" o:hralign="center" o:hrstd="t" o:hr="t" fillcolor="#a0a0a0" stroked="f"/>
        </w:pict>
      </w:r>
    </w:p>
    <w:p w14:paraId="6BB6FFA7" w14:textId="77777777" w:rsidR="00733276" w:rsidRDefault="00733276" w:rsidP="00BE685D">
      <w:pPr>
        <w:pStyle w:val="Heading2"/>
      </w:pPr>
      <w:r w:rsidRPr="00733276">
        <w:rPr>
          <w:rFonts w:ascii="Segoe UI Emoji" w:hAnsi="Segoe UI Emoji" w:cs="Segoe UI Emoji"/>
        </w:rPr>
        <w:t>🧠</w:t>
      </w:r>
      <w:r w:rsidRPr="00733276">
        <w:t xml:space="preserve"> Simple definition</w:t>
      </w:r>
    </w:p>
    <w:p w14:paraId="63662D89" w14:textId="61EDD0C9" w:rsidR="00BE685D" w:rsidRPr="00BE685D" w:rsidRDefault="00BE685D" w:rsidP="00BE68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A8754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>It is the set of techniques used to:</w:t>
      </w:r>
    </w:p>
    <w:p w14:paraId="05A67D75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Store data</w:t>
      </w:r>
      <w:r w:rsidRPr="00733276">
        <w:rPr>
          <w:rFonts w:ascii="Roboto Mono" w:hAnsi="Roboto Mono"/>
        </w:rPr>
        <w:t xml:space="preserve"> (on the server or in the browser)</w:t>
      </w:r>
    </w:p>
    <w:p w14:paraId="5F27A01C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Transfer data</w:t>
      </w:r>
      <w:r w:rsidRPr="00733276">
        <w:rPr>
          <w:rFonts w:ascii="Roboto Mono" w:hAnsi="Roboto Mono"/>
        </w:rPr>
        <w:t xml:space="preserve"> (between client and server)</w:t>
      </w:r>
    </w:p>
    <w:p w14:paraId="0E362B44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Maintain data state</w:t>
      </w:r>
      <w:r w:rsidRPr="00733276">
        <w:rPr>
          <w:rFonts w:ascii="Roboto Mono" w:hAnsi="Roboto Mono"/>
        </w:rPr>
        <w:t xml:space="preserve"> (remember users and actions)</w:t>
      </w:r>
    </w:p>
    <w:p w14:paraId="4F26820E" w14:textId="77777777" w:rsidR="00733276" w:rsidRPr="00733276" w:rsidRDefault="00733276" w:rsidP="00733276">
      <w:pPr>
        <w:numPr>
          <w:ilvl w:val="0"/>
          <w:numId w:val="1"/>
        </w:numPr>
        <w:rPr>
          <w:rFonts w:ascii="Roboto Mono" w:hAnsi="Roboto Mono"/>
        </w:rPr>
      </w:pPr>
      <w:r w:rsidRPr="00733276">
        <w:rPr>
          <w:rFonts w:ascii="Roboto Mono" w:hAnsi="Roboto Mono"/>
          <w:b/>
          <w:bCs/>
        </w:rPr>
        <w:t>Protect data</w:t>
      </w:r>
      <w:r w:rsidRPr="00733276">
        <w:rPr>
          <w:rFonts w:ascii="Roboto Mono" w:hAnsi="Roboto Mono"/>
        </w:rPr>
        <w:t xml:space="preserve"> (security and integrity)</w:t>
      </w:r>
    </w:p>
    <w:p w14:paraId="13582F53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28325A5">
          <v:rect id="_x0000_i1026" style="width:0;height:1.5pt" o:hralign="center" o:hrstd="t" o:hr="t" fillcolor="#a0a0a0" stroked="f"/>
        </w:pict>
      </w:r>
    </w:p>
    <w:p w14:paraId="391C4DA2" w14:textId="77777777" w:rsidR="00733276" w:rsidRP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🔑</w:t>
      </w:r>
      <w:r w:rsidRPr="00733276">
        <w:t xml:space="preserve"> Main areas of Web Data Management</w:t>
      </w:r>
    </w:p>
    <w:p w14:paraId="0DDB0876" w14:textId="77777777" w:rsidR="00733276" w:rsidRDefault="00733276" w:rsidP="00D25162">
      <w:pPr>
        <w:pStyle w:val="Heading3"/>
      </w:pPr>
      <w:r w:rsidRPr="00733276">
        <w:t>1. Data Storage</w:t>
      </w:r>
    </w:p>
    <w:p w14:paraId="1949978F" w14:textId="5CBB3673" w:rsidR="001F417C" w:rsidRPr="001F417C" w:rsidRDefault="001F417C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04AB8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Server-side storage (databases)</w:t>
      </w:r>
    </w:p>
    <w:p w14:paraId="059F42FF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Client-side storage (cookies, local storage)</w:t>
      </w:r>
    </w:p>
    <w:p w14:paraId="49D9F56C" w14:textId="77777777" w:rsidR="00733276" w:rsidRPr="00733276" w:rsidRDefault="00733276" w:rsidP="005A699A">
      <w:pPr>
        <w:numPr>
          <w:ilvl w:val="0"/>
          <w:numId w:val="2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Caching systems</w:t>
      </w:r>
    </w:p>
    <w:p w14:paraId="49A90055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6C47FAE3">
          <v:rect id="_x0000_i1027" style="width:0;height:1.5pt" o:hralign="center" o:hrstd="t" o:hr="t" fillcolor="#a0a0a0" stroked="f"/>
        </w:pict>
      </w:r>
    </w:p>
    <w:p w14:paraId="737E9D62" w14:textId="77777777" w:rsidR="00733276" w:rsidRDefault="00733276" w:rsidP="005A699A">
      <w:pPr>
        <w:pStyle w:val="Heading3"/>
      </w:pPr>
      <w:r w:rsidRPr="00733276">
        <w:lastRenderedPageBreak/>
        <w:t>2. State Management</w:t>
      </w:r>
    </w:p>
    <w:p w14:paraId="45C5E7AD" w14:textId="5455AE17" w:rsidR="001F417C" w:rsidRPr="001F417C" w:rsidRDefault="001F417C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8B701" w14:textId="77777777" w:rsidR="00733276" w:rsidRPr="00733276" w:rsidRDefault="00733276" w:rsidP="005A699A">
      <w:pPr>
        <w:rPr>
          <w:rFonts w:ascii="Roboto Mono" w:hAnsi="Roboto Mono"/>
        </w:rPr>
      </w:pPr>
      <w:r w:rsidRPr="00733276">
        <w:rPr>
          <w:rFonts w:ascii="Roboto Mono" w:hAnsi="Roboto Mono"/>
        </w:rPr>
        <w:t>Web is stateless by default, so systems use:</w:t>
      </w:r>
    </w:p>
    <w:p w14:paraId="5B418BAF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Sessions</w:t>
      </w:r>
    </w:p>
    <w:p w14:paraId="7C98AF1B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Cookies</w:t>
      </w:r>
    </w:p>
    <w:p w14:paraId="0882ACA7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Session IDs</w:t>
      </w:r>
    </w:p>
    <w:p w14:paraId="1826304D" w14:textId="77777777" w:rsidR="00733276" w:rsidRPr="00733276" w:rsidRDefault="00733276" w:rsidP="005A699A">
      <w:pPr>
        <w:numPr>
          <w:ilvl w:val="0"/>
          <w:numId w:val="3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Tokens (like JWT)</w:t>
      </w:r>
    </w:p>
    <w:p w14:paraId="0C17C534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070CF67">
          <v:rect id="_x0000_i1028" style="width:0;height:1.5pt" o:hralign="center" o:hrstd="t" o:hr="t" fillcolor="#a0a0a0" stroked="f"/>
        </w:pict>
      </w:r>
    </w:p>
    <w:p w14:paraId="06F51D75" w14:textId="77777777" w:rsidR="00733276" w:rsidRDefault="00733276" w:rsidP="005A699A">
      <w:pPr>
        <w:pStyle w:val="Heading3"/>
      </w:pPr>
      <w:r w:rsidRPr="00733276">
        <w:t>3. Data Communication</w:t>
      </w:r>
    </w:p>
    <w:p w14:paraId="6EF0EDBF" w14:textId="2BDDA99B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77C283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HTTP requests &amp; responses</w:t>
      </w:r>
    </w:p>
    <w:p w14:paraId="016DC721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 xml:space="preserve">APIs (REST, </w:t>
      </w:r>
      <w:proofErr w:type="spellStart"/>
      <w:r w:rsidRPr="00733276">
        <w:rPr>
          <w:rFonts w:ascii="Roboto Mono" w:hAnsi="Roboto Mono"/>
        </w:rPr>
        <w:t>GraphQL</w:t>
      </w:r>
      <w:proofErr w:type="spellEnd"/>
      <w:r w:rsidRPr="00733276">
        <w:rPr>
          <w:rFonts w:ascii="Roboto Mono" w:hAnsi="Roboto Mono"/>
        </w:rPr>
        <w:t>)</w:t>
      </w:r>
    </w:p>
    <w:p w14:paraId="6B7CDE8E" w14:textId="77777777" w:rsidR="00733276" w:rsidRPr="00733276" w:rsidRDefault="00733276" w:rsidP="005A699A">
      <w:pPr>
        <w:numPr>
          <w:ilvl w:val="0"/>
          <w:numId w:val="4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 formats like JSON</w:t>
      </w:r>
    </w:p>
    <w:p w14:paraId="3072D5D0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2D15C7D">
          <v:rect id="_x0000_i1029" style="width:0;height:1.5pt" o:hralign="center" o:hrstd="t" o:hr="t" fillcolor="#a0a0a0" stroked="f"/>
        </w:pict>
      </w:r>
    </w:p>
    <w:p w14:paraId="4081650E" w14:textId="77777777" w:rsidR="00733276" w:rsidRDefault="00733276" w:rsidP="005A699A">
      <w:pPr>
        <w:pStyle w:val="Heading3"/>
      </w:pPr>
      <w:r w:rsidRPr="00733276">
        <w:t>4. Data Processing</w:t>
      </w:r>
    </w:p>
    <w:p w14:paraId="3379F9A1" w14:textId="696A618A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E916B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Handling forms</w:t>
      </w:r>
    </w:p>
    <w:p w14:paraId="2CED8CB7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Validating input</w:t>
      </w:r>
    </w:p>
    <w:p w14:paraId="303C0FF7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Sanitizing data</w:t>
      </w:r>
    </w:p>
    <w:p w14:paraId="0B3D3526" w14:textId="77777777" w:rsidR="00733276" w:rsidRPr="00733276" w:rsidRDefault="00733276" w:rsidP="005A699A">
      <w:pPr>
        <w:numPr>
          <w:ilvl w:val="0"/>
          <w:numId w:val="5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Transforming data</w:t>
      </w:r>
    </w:p>
    <w:p w14:paraId="462CB20B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54D5F87B">
          <v:rect id="_x0000_i1030" style="width:0;height:1.5pt" o:hralign="center" o:hrstd="t" o:hr="t" fillcolor="#a0a0a0" stroked="f"/>
        </w:pict>
      </w:r>
    </w:p>
    <w:p w14:paraId="3BB73586" w14:textId="77777777" w:rsidR="00733276" w:rsidRDefault="00733276" w:rsidP="005A699A">
      <w:pPr>
        <w:pStyle w:val="Heading3"/>
      </w:pPr>
      <w:r w:rsidRPr="00733276">
        <w:t>5. Transactions &amp; Operations</w:t>
      </w:r>
    </w:p>
    <w:p w14:paraId="683ADF5A" w14:textId="35977901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8D343C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Database transactions</w:t>
      </w:r>
    </w:p>
    <w:p w14:paraId="0A19EAD8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lastRenderedPageBreak/>
        <w:t>Subscriptions</w:t>
      </w:r>
    </w:p>
    <w:p w14:paraId="1F531C7D" w14:textId="77777777" w:rsidR="00733276" w:rsidRPr="00733276" w:rsidRDefault="00733276" w:rsidP="005A699A">
      <w:pPr>
        <w:numPr>
          <w:ilvl w:val="0"/>
          <w:numId w:val="6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User actions like orders, payments</w:t>
      </w:r>
    </w:p>
    <w:p w14:paraId="5278ADD8" w14:textId="77777777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pict w14:anchorId="2FAA750E">
          <v:rect id="_x0000_i1031" style="width:0;height:1.5pt" o:hralign="center" o:hrstd="t" o:hr="t" fillcolor="#a0a0a0" stroked="f"/>
        </w:pict>
      </w:r>
    </w:p>
    <w:p w14:paraId="7AB2076A" w14:textId="77777777" w:rsidR="00733276" w:rsidRDefault="00733276" w:rsidP="005A699A">
      <w:pPr>
        <w:pStyle w:val="Heading3"/>
      </w:pPr>
      <w:r w:rsidRPr="00733276">
        <w:t>6. Security &amp; Integrity</w:t>
      </w:r>
    </w:p>
    <w:p w14:paraId="2C92A86E" w14:textId="115442AE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36672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Secure data transfer (HTTPS)</w:t>
      </w:r>
    </w:p>
    <w:p w14:paraId="3B0DDD7C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Secure cookies</w:t>
      </w:r>
    </w:p>
    <w:p w14:paraId="1DF6AF1F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Data encryption</w:t>
      </w:r>
    </w:p>
    <w:p w14:paraId="1BA90045" w14:textId="77777777" w:rsidR="00733276" w:rsidRPr="00733276" w:rsidRDefault="00733276" w:rsidP="00733276">
      <w:pPr>
        <w:numPr>
          <w:ilvl w:val="0"/>
          <w:numId w:val="7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Preventing attacks like XSS, CSRF</w:t>
      </w:r>
    </w:p>
    <w:p w14:paraId="3D7C1FE6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95962EB">
          <v:rect id="_x0000_i1032" style="width:0;height:1.5pt" o:hralign="center" o:hrstd="t" o:hr="t" fillcolor="#a0a0a0" stroked="f"/>
        </w:pict>
      </w:r>
    </w:p>
    <w:p w14:paraId="5DE0834F" w14:textId="77777777" w:rsid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📌</w:t>
      </w:r>
      <w:r w:rsidRPr="00733276">
        <w:t xml:space="preserve"> In simple terms</w:t>
      </w:r>
    </w:p>
    <w:p w14:paraId="05309271" w14:textId="336EB691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A55DA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 xml:space="preserve">Web Data Management is </w:t>
      </w:r>
      <w:r w:rsidRPr="00733276">
        <w:rPr>
          <w:rFonts w:ascii="Roboto Mono" w:hAnsi="Roboto Mono"/>
          <w:b/>
          <w:bCs/>
        </w:rPr>
        <w:t>everything that ensures data moves safely and correctly between users, browsers, and servers</w:t>
      </w:r>
      <w:r w:rsidRPr="00733276">
        <w:rPr>
          <w:rFonts w:ascii="Roboto Mono" w:hAnsi="Roboto Mono"/>
        </w:rPr>
        <w:t xml:space="preserve"> in a web system.</w:t>
      </w:r>
    </w:p>
    <w:p w14:paraId="525C521A" w14:textId="77777777" w:rsidR="00733276" w:rsidRPr="00733276" w:rsidRDefault="00000000" w:rsidP="00733276">
      <w:pPr>
        <w:rPr>
          <w:rFonts w:ascii="Roboto Mono" w:hAnsi="Roboto Mono"/>
        </w:rPr>
      </w:pPr>
      <w:r>
        <w:rPr>
          <w:rFonts w:ascii="Roboto Mono" w:hAnsi="Roboto Mono"/>
        </w:rPr>
        <w:pict w14:anchorId="35349A21">
          <v:rect id="_x0000_i1033" style="width:0;height:1.5pt" o:hralign="center" o:hrstd="t" o:hr="t" fillcolor="#a0a0a0" stroked="f"/>
        </w:pict>
      </w:r>
    </w:p>
    <w:p w14:paraId="3AC69B58" w14:textId="77777777" w:rsidR="00733276" w:rsidRDefault="00733276" w:rsidP="005A699A">
      <w:pPr>
        <w:pStyle w:val="Heading2"/>
      </w:pPr>
      <w:r w:rsidRPr="00733276">
        <w:rPr>
          <w:rFonts w:ascii="Segoe UI Emoji" w:hAnsi="Segoe UI Emoji" w:cs="Segoe UI Emoji"/>
        </w:rPr>
        <w:t>🎯</w:t>
      </w:r>
      <w:r w:rsidRPr="00733276">
        <w:t xml:space="preserve"> Example</w:t>
      </w:r>
    </w:p>
    <w:p w14:paraId="525CC082" w14:textId="4B522014" w:rsidR="005A699A" w:rsidRPr="005A699A" w:rsidRDefault="005A699A" w:rsidP="005A699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424805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Roboto Mono" w:hAnsi="Roboto Mono"/>
        </w:rPr>
        <w:t>When you:</w:t>
      </w:r>
    </w:p>
    <w:p w14:paraId="39D1EBD7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Log in to a website</w:t>
      </w:r>
    </w:p>
    <w:p w14:paraId="4551730B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The server creates a session</w:t>
      </w:r>
    </w:p>
    <w:p w14:paraId="60B741F7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Your browser stores a cookie</w:t>
      </w:r>
    </w:p>
    <w:p w14:paraId="716A79D1" w14:textId="77777777" w:rsidR="00733276" w:rsidRPr="00733276" w:rsidRDefault="00733276" w:rsidP="00733276">
      <w:pPr>
        <w:numPr>
          <w:ilvl w:val="0"/>
          <w:numId w:val="8"/>
        </w:numPr>
        <w:rPr>
          <w:rFonts w:ascii="Roboto Mono" w:hAnsi="Roboto Mono"/>
        </w:rPr>
      </w:pPr>
      <w:r w:rsidRPr="00733276">
        <w:rPr>
          <w:rFonts w:ascii="Roboto Mono" w:hAnsi="Roboto Mono"/>
        </w:rPr>
        <w:t>You browse pages without logging in again</w:t>
      </w:r>
    </w:p>
    <w:p w14:paraId="1CD04602" w14:textId="77777777" w:rsidR="00733276" w:rsidRPr="00733276" w:rsidRDefault="00733276" w:rsidP="00733276">
      <w:pPr>
        <w:rPr>
          <w:rFonts w:ascii="Roboto Mono" w:hAnsi="Roboto Mono"/>
        </w:rPr>
      </w:pPr>
      <w:r w:rsidRPr="00733276">
        <w:rPr>
          <w:rFonts w:ascii="Segoe UI Emoji" w:hAnsi="Segoe UI Emoji" w:cs="Segoe UI Emoji"/>
        </w:rPr>
        <w:t>👉</w:t>
      </w:r>
      <w:r w:rsidRPr="00733276">
        <w:rPr>
          <w:rFonts w:ascii="Roboto Mono" w:hAnsi="Roboto Mono"/>
        </w:rPr>
        <w:t xml:space="preserve"> All of this is </w:t>
      </w:r>
      <w:r w:rsidRPr="00733276">
        <w:rPr>
          <w:rFonts w:ascii="Roboto Mono" w:hAnsi="Roboto Mono"/>
          <w:b/>
          <w:bCs/>
        </w:rPr>
        <w:t>Web Data Management in action</w:t>
      </w:r>
      <w:r w:rsidRPr="00733276">
        <w:rPr>
          <w:rFonts w:ascii="Roboto Mono" w:hAnsi="Roboto Mono"/>
        </w:rPr>
        <w:t>.</w:t>
      </w:r>
    </w:p>
    <w:p w14:paraId="7A5E8E6C" w14:textId="717F5064" w:rsidR="00733276" w:rsidRPr="00733276" w:rsidRDefault="00000000" w:rsidP="005A699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E09A5C7">
          <v:rect id="_x0000_i1034" style="width:0;height:1.5pt" o:hralign="center" o:hrstd="t" o:hr="t" fillcolor="#a0a0a0" stroked="f"/>
        </w:pict>
      </w:r>
    </w:p>
    <w:p w14:paraId="5858361B" w14:textId="77777777" w:rsidR="00733276" w:rsidRPr="00733276" w:rsidRDefault="00733276" w:rsidP="00733276">
      <w:pPr>
        <w:rPr>
          <w:rFonts w:ascii="Roboto Mono" w:hAnsi="Roboto Mono"/>
        </w:rPr>
      </w:pPr>
    </w:p>
    <w:sectPr w:rsidR="00733276" w:rsidRPr="0073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1172"/>
    <w:multiLevelType w:val="multilevel"/>
    <w:tmpl w:val="F1E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77DB"/>
    <w:multiLevelType w:val="multilevel"/>
    <w:tmpl w:val="ABA0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049D3"/>
    <w:multiLevelType w:val="multilevel"/>
    <w:tmpl w:val="F62E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8098F"/>
    <w:multiLevelType w:val="multilevel"/>
    <w:tmpl w:val="E0D6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869D7"/>
    <w:multiLevelType w:val="multilevel"/>
    <w:tmpl w:val="3E5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65B03"/>
    <w:multiLevelType w:val="multilevel"/>
    <w:tmpl w:val="9A7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64AD5"/>
    <w:multiLevelType w:val="multilevel"/>
    <w:tmpl w:val="2BA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540D3"/>
    <w:multiLevelType w:val="multilevel"/>
    <w:tmpl w:val="26F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241767">
    <w:abstractNumId w:val="4"/>
  </w:num>
  <w:num w:numId="2" w16cid:durableId="2032948704">
    <w:abstractNumId w:val="2"/>
  </w:num>
  <w:num w:numId="3" w16cid:durableId="1783920539">
    <w:abstractNumId w:val="3"/>
  </w:num>
  <w:num w:numId="4" w16cid:durableId="686251017">
    <w:abstractNumId w:val="5"/>
  </w:num>
  <w:num w:numId="5" w16cid:durableId="232815480">
    <w:abstractNumId w:val="7"/>
  </w:num>
  <w:num w:numId="6" w16cid:durableId="111825986">
    <w:abstractNumId w:val="6"/>
  </w:num>
  <w:num w:numId="7" w16cid:durableId="1604604657">
    <w:abstractNumId w:val="0"/>
  </w:num>
  <w:num w:numId="8" w16cid:durableId="183745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F0"/>
    <w:rsid w:val="001F417C"/>
    <w:rsid w:val="002D1F4F"/>
    <w:rsid w:val="002F780B"/>
    <w:rsid w:val="00363342"/>
    <w:rsid w:val="005A699A"/>
    <w:rsid w:val="007025F0"/>
    <w:rsid w:val="00711B4D"/>
    <w:rsid w:val="00733276"/>
    <w:rsid w:val="008952B3"/>
    <w:rsid w:val="00A70480"/>
    <w:rsid w:val="00A94CFE"/>
    <w:rsid w:val="00BE685D"/>
    <w:rsid w:val="00D2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6F94"/>
  <w15:chartTrackingRefBased/>
  <w15:docId w15:val="{CCBAC01B-0E14-457C-B1E9-F402BCA9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2026-03-20T21:04:00Z</dcterms:created>
  <dcterms:modified xsi:type="dcterms:W3CDTF">2026-03-20T21:24:00Z</dcterms:modified>
</cp:coreProperties>
</file>