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633E8" w14:textId="34613C07" w:rsidR="00723265" w:rsidRPr="00D73C93" w:rsidRDefault="00666DC3">
      <w:pPr>
        <w:rPr>
          <w:b/>
          <w:bCs/>
        </w:rPr>
      </w:pPr>
      <w:r w:rsidRPr="00D73C93">
        <w:rPr>
          <w:b/>
          <w:bCs/>
        </w:rPr>
        <w:t>Covid-19 related analysis</w:t>
      </w:r>
    </w:p>
    <w:p w14:paraId="114899F5" w14:textId="2947156F" w:rsidR="00666DC3" w:rsidRDefault="00666DC3"/>
    <w:p w14:paraId="270E1D77" w14:textId="5E265382" w:rsidR="00666DC3" w:rsidRDefault="00666DC3" w:rsidP="00666DC3">
      <w:pPr>
        <w:jc w:val="both"/>
      </w:pPr>
      <w:r>
        <w:t xml:space="preserve">My team supports any business area within the Scottish Government with analytical and mapping </w:t>
      </w:r>
      <w:r w:rsidR="008432A2">
        <w:t>service</w:t>
      </w:r>
      <w:r>
        <w:t>. I provide advice and consultation as well as use spatial analyses and cartography to aid the policy team</w:t>
      </w:r>
      <w:r w:rsidR="008432A2">
        <w:t xml:space="preserve">s </w:t>
      </w:r>
      <w:r>
        <w:t xml:space="preserve">with their evidence-based decision making. </w:t>
      </w:r>
    </w:p>
    <w:p w14:paraId="20182ABF" w14:textId="5A2CB694" w:rsidR="00666DC3" w:rsidRDefault="00666DC3" w:rsidP="00666DC3">
      <w:pPr>
        <w:jc w:val="both"/>
      </w:pPr>
    </w:p>
    <w:p w14:paraId="006539C4" w14:textId="73DF5E25" w:rsidR="00666DC3" w:rsidRDefault="00666DC3" w:rsidP="00666DC3">
      <w:pPr>
        <w:jc w:val="both"/>
      </w:pPr>
      <w:r>
        <w:t xml:space="preserve">I have been involved in the government response to the pandemic producing daily </w:t>
      </w:r>
      <w:r w:rsidR="00AA1001">
        <w:t xml:space="preserve">choropleth </w:t>
      </w:r>
      <w:r>
        <w:t>maps of Cases, Deaths, ICU admission</w:t>
      </w:r>
      <w:r w:rsidR="00AA1001">
        <w:t>, Google Mobility using administrative and statistical geographies. The maps were sent to the Directors across Scottish Government and all the way up to the First Minister office.</w:t>
      </w:r>
    </w:p>
    <w:p w14:paraId="5B2BB949" w14:textId="37700B7F" w:rsidR="00AA1001" w:rsidRDefault="00AA1001" w:rsidP="00666DC3">
      <w:pPr>
        <w:jc w:val="both"/>
      </w:pPr>
    </w:p>
    <w:p w14:paraId="6075E924" w14:textId="1BC4C091" w:rsidR="00AA1001" w:rsidRDefault="00AA1001" w:rsidP="00666DC3">
      <w:pPr>
        <w:jc w:val="both"/>
      </w:pPr>
      <w:r>
        <w:t xml:space="preserve">I am working closely with the government statisticians and modelers. I have written reproducible R code </w:t>
      </w:r>
      <w:r w:rsidR="001D458A">
        <w:t xml:space="preserve">for static visualizations, for example, </w:t>
      </w:r>
      <w:r>
        <w:t xml:space="preserve">maps of the indicators which feed </w:t>
      </w:r>
      <w:r w:rsidR="001D458A">
        <w:t xml:space="preserve">into the decisions on the COVID-10 restriction Levels, animations showing virus seeding </w:t>
      </w:r>
      <w:r w:rsidR="00472C2C">
        <w:t xml:space="preserve">and </w:t>
      </w:r>
      <w:r w:rsidR="001D458A">
        <w:t>modelled scenarios</w:t>
      </w:r>
      <w:r w:rsidR="008432A2">
        <w:t xml:space="preserve"> for pandemic developments</w:t>
      </w:r>
      <w:r w:rsidR="001D458A">
        <w:t xml:space="preserve"> </w:t>
      </w:r>
      <w:r w:rsidR="00472C2C">
        <w:t xml:space="preserve">or </w:t>
      </w:r>
      <w:r w:rsidR="001D458A">
        <w:t>interactive map</w:t>
      </w:r>
      <w:r w:rsidR="00472C2C">
        <w:t xml:space="preserve"> showing Coronavirus infections survey results carried out by Office of National Statistics.</w:t>
      </w:r>
    </w:p>
    <w:p w14:paraId="2F13D406" w14:textId="26B9BC4E" w:rsidR="00D73C93" w:rsidRDefault="00D73C93" w:rsidP="00666DC3">
      <w:pPr>
        <w:jc w:val="both"/>
      </w:pPr>
    </w:p>
    <w:p w14:paraId="3E79B2CF" w14:textId="5193F133" w:rsidR="00D73C93" w:rsidRDefault="00D73C93" w:rsidP="00666DC3">
      <w:pPr>
        <w:jc w:val="both"/>
      </w:pPr>
      <w:hyperlink r:id="rId4" w:history="1">
        <w:r w:rsidRPr="00AB6DD7">
          <w:rPr>
            <w:rStyle w:val="Hyperlink"/>
          </w:rPr>
          <w:t>https://data.gov.scot/covid-19-infection-survey/2021-03-12/</w:t>
        </w:r>
      </w:hyperlink>
      <w:r>
        <w:t xml:space="preserve"> </w:t>
      </w:r>
    </w:p>
    <w:p w14:paraId="566B325D" w14:textId="6977F9B1" w:rsidR="00AA1001" w:rsidRDefault="00AA1001" w:rsidP="00666DC3">
      <w:pPr>
        <w:jc w:val="both"/>
      </w:pPr>
    </w:p>
    <w:p w14:paraId="3AB2E852" w14:textId="77777777" w:rsidR="00AA1001" w:rsidRDefault="00AA1001" w:rsidP="00666DC3">
      <w:pPr>
        <w:jc w:val="both"/>
      </w:pPr>
    </w:p>
    <w:sectPr w:rsidR="00AA1001" w:rsidSect="00D832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77"/>
    <w:rsid w:val="001D458A"/>
    <w:rsid w:val="00472C2C"/>
    <w:rsid w:val="004C0177"/>
    <w:rsid w:val="00666DC3"/>
    <w:rsid w:val="008432A2"/>
    <w:rsid w:val="00AA1001"/>
    <w:rsid w:val="00AD3204"/>
    <w:rsid w:val="00AF561D"/>
    <w:rsid w:val="00D73C93"/>
    <w:rsid w:val="00D8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93F47"/>
  <w15:chartTrackingRefBased/>
  <w15:docId w15:val="{256AB6C2-6ADC-FB45-9065-24EA5DC0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gov.scot/covid-19-infection-survey/2021-03-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MICHALSKI, MICHAL M.</dc:creator>
  <cp:keywords/>
  <dc:description/>
  <cp:lastModifiedBy>MICHALSKI, MICHAL M.</cp:lastModifiedBy>
  <cp:revision>4</cp:revision>
  <dcterms:created xsi:type="dcterms:W3CDTF">2021-03-17T21:02:00Z</dcterms:created>
  <dcterms:modified xsi:type="dcterms:W3CDTF">2021-03-18T08:05:00Z</dcterms:modified>
</cp:coreProperties>
</file>