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6A5" w:rsidRPr="002D76A5" w:rsidRDefault="002D76A5" w:rsidP="00730D33">
      <w:pPr>
        <w:pStyle w:val="Heading1"/>
      </w:pPr>
      <w:r w:rsidRPr="002D76A5">
        <w:t>Chapter 6: Persuasion in Group Settings</w:t>
      </w:r>
      <w:r w:rsidRPr="002D76A5">
        <w:br/>
      </w:r>
    </w:p>
    <w:p w:rsidR="002D76A5" w:rsidRPr="002D76A5" w:rsidRDefault="00730D33" w:rsidP="002D76A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D76A5" w:rsidRPr="002D76A5" w:rsidRDefault="002D76A5" w:rsidP="00730D33">
      <w:pPr>
        <w:pStyle w:val="Heading2"/>
      </w:pPr>
      <w:r w:rsidRPr="002D76A5">
        <w:t>Section 1: Influencing Peers in Team Projects and Discussions</w:t>
      </w:r>
    </w:p>
    <w:p w:rsidR="002D76A5" w:rsidRPr="002D76A5" w:rsidRDefault="002D76A5" w:rsidP="002D76A5">
      <w:pPr>
        <w:rPr>
          <w:rFonts w:ascii="Arial" w:hAnsi="Arial" w:cs="Arial"/>
          <w:sz w:val="24"/>
          <w:szCs w:val="24"/>
        </w:rPr>
      </w:pPr>
      <w:r w:rsidRPr="002D76A5">
        <w:rPr>
          <w:rFonts w:ascii="Arial" w:hAnsi="Arial" w:cs="Arial"/>
          <w:b/>
          <w:bCs/>
          <w:sz w:val="24"/>
          <w:szCs w:val="24"/>
        </w:rPr>
        <w:t>What’s This About?</w:t>
      </w:r>
      <w:r w:rsidRPr="002D76A5">
        <w:rPr>
          <w:rFonts w:ascii="Arial" w:hAnsi="Arial" w:cs="Arial"/>
          <w:sz w:val="24"/>
          <w:szCs w:val="24"/>
        </w:rPr>
        <w:br/>
        <w:t xml:space="preserve">Group projects and discussions are a huge part of high school life—think science fairs, history debates, or planning a school event. Influencing your </w:t>
      </w:r>
      <w:proofErr w:type="gramStart"/>
      <w:r w:rsidRPr="002D76A5">
        <w:rPr>
          <w:rFonts w:ascii="Arial" w:hAnsi="Arial" w:cs="Arial"/>
          <w:sz w:val="24"/>
          <w:szCs w:val="24"/>
        </w:rPr>
        <w:t>peers</w:t>
      </w:r>
      <w:proofErr w:type="gramEnd"/>
      <w:r w:rsidRPr="002D76A5">
        <w:rPr>
          <w:rFonts w:ascii="Arial" w:hAnsi="Arial" w:cs="Arial"/>
          <w:sz w:val="24"/>
          <w:szCs w:val="24"/>
        </w:rPr>
        <w:t xml:space="preserve"> means getting them to buy into your ideas while keeping the vibe collaborative. It’s not about bossing people around; it’s about inspiring them to see your vision. Let’s explore how to stand out as a team player who also sways opinions.</w:t>
      </w:r>
    </w:p>
    <w:p w:rsidR="002D76A5" w:rsidRPr="002D76A5" w:rsidRDefault="002D76A5" w:rsidP="002D76A5">
      <w:pPr>
        <w:rPr>
          <w:rFonts w:ascii="Arial" w:hAnsi="Arial" w:cs="Arial"/>
          <w:sz w:val="24"/>
          <w:szCs w:val="24"/>
        </w:rPr>
      </w:pPr>
      <w:r w:rsidRPr="002D76A5">
        <w:rPr>
          <w:rFonts w:ascii="Arial" w:hAnsi="Arial" w:cs="Arial"/>
          <w:b/>
          <w:bCs/>
          <w:sz w:val="24"/>
          <w:szCs w:val="24"/>
        </w:rPr>
        <w:t>Detailed Breakdown:</w:t>
      </w:r>
    </w:p>
    <w:p w:rsidR="002D76A5" w:rsidRPr="002D76A5" w:rsidRDefault="002D76A5" w:rsidP="002D76A5">
      <w:pPr>
        <w:numPr>
          <w:ilvl w:val="0"/>
          <w:numId w:val="1"/>
        </w:numPr>
        <w:rPr>
          <w:rFonts w:ascii="Arial" w:hAnsi="Arial" w:cs="Arial"/>
          <w:sz w:val="24"/>
          <w:szCs w:val="24"/>
        </w:rPr>
      </w:pPr>
      <w:r w:rsidRPr="002D76A5">
        <w:rPr>
          <w:rFonts w:ascii="Arial" w:hAnsi="Arial" w:cs="Arial"/>
          <w:b/>
          <w:bCs/>
          <w:sz w:val="24"/>
          <w:szCs w:val="24"/>
        </w:rPr>
        <w:t>Share Ideas with Enthusiasm:</w:t>
      </w:r>
      <w:r w:rsidRPr="002D76A5">
        <w:rPr>
          <w:rFonts w:ascii="Arial" w:hAnsi="Arial" w:cs="Arial"/>
          <w:sz w:val="24"/>
          <w:szCs w:val="24"/>
        </w:rPr>
        <w:t> Your energy is contagious. If you’re excited about an idea, your group will feel it. Use positive language and body language (like smiling or leaning in) to show you care.</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Pitching a theme for a group presentation? Don’t just say, “Let’s do space exploration.” Say, “Guys, imagine a space theme with cool visuals of planets and astronauts—it’ll blow everyone away!” Your hype can get others on board.</w:t>
      </w:r>
    </w:p>
    <w:p w:rsidR="002D76A5" w:rsidRPr="002D76A5" w:rsidRDefault="002D76A5" w:rsidP="002D76A5">
      <w:pPr>
        <w:numPr>
          <w:ilvl w:val="0"/>
          <w:numId w:val="1"/>
        </w:numPr>
        <w:rPr>
          <w:rFonts w:ascii="Arial" w:hAnsi="Arial" w:cs="Arial"/>
          <w:sz w:val="24"/>
          <w:szCs w:val="24"/>
        </w:rPr>
      </w:pPr>
      <w:r w:rsidRPr="002D76A5">
        <w:rPr>
          <w:rFonts w:ascii="Arial" w:hAnsi="Arial" w:cs="Arial"/>
          <w:b/>
          <w:bCs/>
          <w:sz w:val="24"/>
          <w:szCs w:val="24"/>
        </w:rPr>
        <w:t>Listen to Build Rapport:</w:t>
      </w:r>
      <w:r w:rsidRPr="002D76A5">
        <w:rPr>
          <w:rFonts w:ascii="Arial" w:hAnsi="Arial" w:cs="Arial"/>
          <w:sz w:val="24"/>
          <w:szCs w:val="24"/>
        </w:rPr>
        <w:t> Before pushing your idea, hear out your teammates. Ask questions like, “What do you think we should focus on?” Showing respect for their input makes them more open to yours.</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In a debate club discussion, don’t jump in with your argument. Start with, “I like your point about climate change—can I add how renewable energy ties into that?” They’ll feel valued and listen to you.</w:t>
      </w:r>
    </w:p>
    <w:p w:rsidR="002D76A5" w:rsidRPr="002D76A5" w:rsidRDefault="002D76A5" w:rsidP="002D76A5">
      <w:pPr>
        <w:numPr>
          <w:ilvl w:val="0"/>
          <w:numId w:val="1"/>
        </w:numPr>
        <w:rPr>
          <w:rFonts w:ascii="Arial" w:hAnsi="Arial" w:cs="Arial"/>
          <w:sz w:val="24"/>
          <w:szCs w:val="24"/>
        </w:rPr>
      </w:pPr>
      <w:r w:rsidRPr="002D76A5">
        <w:rPr>
          <w:rFonts w:ascii="Arial" w:hAnsi="Arial" w:cs="Arial"/>
          <w:b/>
          <w:bCs/>
          <w:sz w:val="24"/>
          <w:szCs w:val="24"/>
        </w:rPr>
        <w:t>Use “We” Language:</w:t>
      </w:r>
      <w:r w:rsidRPr="002D76A5">
        <w:rPr>
          <w:rFonts w:ascii="Arial" w:hAnsi="Arial" w:cs="Arial"/>
          <w:sz w:val="24"/>
          <w:szCs w:val="24"/>
        </w:rPr>
        <w:t> Frame ideas as a group effort, not just yours. Saying “we could” instead of “I want” makes everyone feel included.</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Planning a fundraiser? Say, “What if we create a </w:t>
      </w:r>
      <w:proofErr w:type="spellStart"/>
      <w:r w:rsidRPr="002D76A5">
        <w:rPr>
          <w:rFonts w:ascii="Arial" w:hAnsi="Arial" w:cs="Arial"/>
          <w:sz w:val="24"/>
          <w:szCs w:val="24"/>
        </w:rPr>
        <w:t>TikTok</w:t>
      </w:r>
      <w:proofErr w:type="spellEnd"/>
      <w:r w:rsidRPr="002D76A5">
        <w:rPr>
          <w:rFonts w:ascii="Arial" w:hAnsi="Arial" w:cs="Arial"/>
          <w:sz w:val="24"/>
          <w:szCs w:val="24"/>
        </w:rPr>
        <w:t xml:space="preserve"> challenge to spread the word? It could get us tons of views!” It’s a shared win, not just your brainchild.</w:t>
      </w:r>
    </w:p>
    <w:p w:rsidR="002D76A5" w:rsidRPr="002D76A5" w:rsidRDefault="002D76A5" w:rsidP="002D76A5">
      <w:pPr>
        <w:numPr>
          <w:ilvl w:val="0"/>
          <w:numId w:val="1"/>
        </w:numPr>
        <w:rPr>
          <w:rFonts w:ascii="Arial" w:hAnsi="Arial" w:cs="Arial"/>
          <w:sz w:val="24"/>
          <w:szCs w:val="24"/>
        </w:rPr>
      </w:pPr>
      <w:r w:rsidRPr="002D76A5">
        <w:rPr>
          <w:rFonts w:ascii="Arial" w:hAnsi="Arial" w:cs="Arial"/>
          <w:b/>
          <w:bCs/>
          <w:sz w:val="24"/>
          <w:szCs w:val="24"/>
        </w:rPr>
        <w:t>Back Up with Facts:</w:t>
      </w:r>
      <w:r w:rsidRPr="002D76A5">
        <w:rPr>
          <w:rFonts w:ascii="Arial" w:hAnsi="Arial" w:cs="Arial"/>
          <w:sz w:val="24"/>
          <w:szCs w:val="24"/>
        </w:rPr>
        <w:t> Groups often need convincing with solid reasons. Bring quick stats or examples to show your idea works.</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Suggesting a study group schedule? Add, “I read that studying in short bursts—like 25 minutes with breaks—helps us remember 50% more. Let’s try it!” Proof makes your idea hard to ignore.</w:t>
      </w:r>
    </w:p>
    <w:p w:rsidR="002D76A5" w:rsidRPr="002D76A5" w:rsidRDefault="002D76A5" w:rsidP="002D76A5">
      <w:pPr>
        <w:numPr>
          <w:ilvl w:val="0"/>
          <w:numId w:val="1"/>
        </w:numPr>
        <w:rPr>
          <w:rFonts w:ascii="Arial" w:hAnsi="Arial" w:cs="Arial"/>
          <w:sz w:val="24"/>
          <w:szCs w:val="24"/>
        </w:rPr>
      </w:pPr>
      <w:r w:rsidRPr="002D76A5">
        <w:rPr>
          <w:rFonts w:ascii="Arial" w:hAnsi="Arial" w:cs="Arial"/>
          <w:b/>
          <w:bCs/>
          <w:sz w:val="24"/>
          <w:szCs w:val="24"/>
        </w:rPr>
        <w:t>Adapt to Personalities:</w:t>
      </w:r>
      <w:r w:rsidRPr="002D76A5">
        <w:rPr>
          <w:rFonts w:ascii="Arial" w:hAnsi="Arial" w:cs="Arial"/>
          <w:sz w:val="24"/>
          <w:szCs w:val="24"/>
        </w:rPr>
        <w:t> Some peers are quiet, others loud. Tailor your approach—chat one-on-one with shy teammates or match energy with outgoing ones.</w:t>
      </w:r>
      <w:r w:rsidRPr="002D76A5">
        <w:rPr>
          <w:rFonts w:ascii="Arial" w:hAnsi="Arial" w:cs="Arial"/>
          <w:sz w:val="24"/>
          <w:szCs w:val="24"/>
        </w:rPr>
        <w:br/>
      </w:r>
      <w:r w:rsidRPr="002D76A5">
        <w:rPr>
          <w:rFonts w:ascii="Arial" w:hAnsi="Arial" w:cs="Arial"/>
          <w:i/>
          <w:iCs/>
          <w:sz w:val="24"/>
          <w:szCs w:val="24"/>
        </w:rPr>
        <w:lastRenderedPageBreak/>
        <w:t>Example for Teens:</w:t>
      </w:r>
      <w:r w:rsidRPr="002D76A5">
        <w:rPr>
          <w:rFonts w:ascii="Arial" w:hAnsi="Arial" w:cs="Arial"/>
          <w:sz w:val="24"/>
          <w:szCs w:val="24"/>
        </w:rPr>
        <w:t> Got a quiet group member? Pull them aside and say, “Hey, I’d love to hear your thoughts on the poster design.” They’ll feel safe sharing, and you’ve got their support.</w:t>
      </w:r>
    </w:p>
    <w:p w:rsidR="002D76A5" w:rsidRPr="002D76A5" w:rsidRDefault="002D76A5" w:rsidP="002D76A5">
      <w:pPr>
        <w:rPr>
          <w:rFonts w:ascii="Arial" w:hAnsi="Arial" w:cs="Arial"/>
          <w:sz w:val="24"/>
          <w:szCs w:val="24"/>
        </w:rPr>
      </w:pPr>
      <w:r w:rsidRPr="002D76A5">
        <w:rPr>
          <w:rFonts w:ascii="Arial" w:hAnsi="Arial" w:cs="Arial"/>
          <w:b/>
          <w:bCs/>
          <w:sz w:val="24"/>
          <w:szCs w:val="24"/>
        </w:rPr>
        <w:t>Fun Element for Teens – “Idea Pitch-Off” Game</w:t>
      </w:r>
      <w:proofErr w:type="gramStart"/>
      <w:r w:rsidRPr="002D76A5">
        <w:rPr>
          <w:rFonts w:ascii="Arial" w:hAnsi="Arial" w:cs="Arial"/>
          <w:b/>
          <w:bCs/>
          <w:sz w:val="24"/>
          <w:szCs w:val="24"/>
        </w:rPr>
        <w:t>:</w:t>
      </w:r>
      <w:proofErr w:type="gramEnd"/>
      <w:r w:rsidRPr="002D76A5">
        <w:rPr>
          <w:rFonts w:ascii="Arial" w:hAnsi="Arial" w:cs="Arial"/>
          <w:sz w:val="24"/>
          <w:szCs w:val="24"/>
        </w:rPr>
        <w:br/>
        <w:t>Pair up with a friend or small group (even virtually). Each person gets 1 minute to pitch a crazy school project idea (like “a zombie-themed history lesson”). Use enthusiasm, “we” language, and one fact. Vote on who was most convincing—not for the idea, but for their style. It’s a low-stakes way to practice group influence!</w:t>
      </w:r>
    </w:p>
    <w:p w:rsidR="002D76A5" w:rsidRPr="002D76A5" w:rsidRDefault="002D76A5" w:rsidP="002D76A5">
      <w:pPr>
        <w:rPr>
          <w:rFonts w:ascii="Arial" w:hAnsi="Arial" w:cs="Arial"/>
          <w:sz w:val="24"/>
          <w:szCs w:val="24"/>
        </w:rPr>
      </w:pPr>
      <w:r w:rsidRPr="002D76A5">
        <w:rPr>
          <w:rFonts w:ascii="Arial" w:hAnsi="Arial" w:cs="Arial"/>
          <w:b/>
          <w:bCs/>
          <w:sz w:val="24"/>
          <w:szCs w:val="24"/>
        </w:rPr>
        <w:t>Why It Matters</w:t>
      </w:r>
      <w:proofErr w:type="gramStart"/>
      <w:r w:rsidRPr="002D76A5">
        <w:rPr>
          <w:rFonts w:ascii="Arial" w:hAnsi="Arial" w:cs="Arial"/>
          <w:b/>
          <w:bCs/>
          <w:sz w:val="24"/>
          <w:szCs w:val="24"/>
        </w:rPr>
        <w:t>:</w:t>
      </w:r>
      <w:proofErr w:type="gramEnd"/>
      <w:r w:rsidRPr="002D76A5">
        <w:rPr>
          <w:rFonts w:ascii="Arial" w:hAnsi="Arial" w:cs="Arial"/>
          <w:sz w:val="24"/>
          <w:szCs w:val="24"/>
        </w:rPr>
        <w:br/>
        <w:t>High school is full of team settings, and influencing peers now preps you for college group work, future jobs, and even social planning. Plus, being a persuasive team player makes you the go-to person for ideas—everyone wins!</w:t>
      </w:r>
    </w:p>
    <w:p w:rsidR="002D76A5" w:rsidRPr="002D76A5" w:rsidRDefault="00730D33" w:rsidP="002D76A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D76A5" w:rsidRPr="002D76A5" w:rsidRDefault="002D76A5" w:rsidP="00730D33">
      <w:pPr>
        <w:pStyle w:val="Heading2"/>
      </w:pPr>
      <w:r w:rsidRPr="002D76A5">
        <w:t xml:space="preserve">Section 2: Leading Group Decisions </w:t>
      </w:r>
      <w:proofErr w:type="gramStart"/>
      <w:r w:rsidRPr="002D76A5">
        <w:t>Without</w:t>
      </w:r>
      <w:proofErr w:type="gramEnd"/>
      <w:r w:rsidRPr="002D76A5">
        <w:t xml:space="preserve"> Dominating</w:t>
      </w:r>
    </w:p>
    <w:p w:rsidR="002D76A5" w:rsidRPr="002D76A5" w:rsidRDefault="002D76A5" w:rsidP="002D76A5">
      <w:pPr>
        <w:rPr>
          <w:rFonts w:ascii="Arial" w:hAnsi="Arial" w:cs="Arial"/>
          <w:sz w:val="24"/>
          <w:szCs w:val="24"/>
        </w:rPr>
      </w:pPr>
      <w:r w:rsidRPr="002D76A5">
        <w:rPr>
          <w:rFonts w:ascii="Arial" w:hAnsi="Arial" w:cs="Arial"/>
          <w:b/>
          <w:bCs/>
          <w:sz w:val="24"/>
          <w:szCs w:val="24"/>
        </w:rPr>
        <w:t>What’s This About?</w:t>
      </w:r>
      <w:r w:rsidRPr="002D76A5">
        <w:rPr>
          <w:rFonts w:ascii="Arial" w:hAnsi="Arial" w:cs="Arial"/>
          <w:sz w:val="24"/>
          <w:szCs w:val="24"/>
        </w:rPr>
        <w:br/>
        <w:t>Sometimes, you’ve got to steer a group toward a decision—maybe as a club president, team captain, or just the one who steps up. But leading isn’t about taking over; it’s about guiding while making sure everyone feels heard. For teens, this balance builds respect and gets results without drama.</w:t>
      </w:r>
    </w:p>
    <w:p w:rsidR="002D76A5" w:rsidRPr="002D76A5" w:rsidRDefault="002D76A5" w:rsidP="002D76A5">
      <w:pPr>
        <w:rPr>
          <w:rFonts w:ascii="Arial" w:hAnsi="Arial" w:cs="Arial"/>
          <w:sz w:val="24"/>
          <w:szCs w:val="24"/>
        </w:rPr>
      </w:pPr>
      <w:r w:rsidRPr="002D76A5">
        <w:rPr>
          <w:rFonts w:ascii="Arial" w:hAnsi="Arial" w:cs="Arial"/>
          <w:b/>
          <w:bCs/>
          <w:sz w:val="24"/>
          <w:szCs w:val="24"/>
        </w:rPr>
        <w:t>Detailed Breakdown:</w:t>
      </w:r>
    </w:p>
    <w:p w:rsidR="002D76A5" w:rsidRPr="002D76A5" w:rsidRDefault="002D76A5" w:rsidP="002D76A5">
      <w:pPr>
        <w:numPr>
          <w:ilvl w:val="0"/>
          <w:numId w:val="2"/>
        </w:numPr>
        <w:rPr>
          <w:rFonts w:ascii="Arial" w:hAnsi="Arial" w:cs="Arial"/>
          <w:sz w:val="24"/>
          <w:szCs w:val="24"/>
        </w:rPr>
      </w:pPr>
      <w:r w:rsidRPr="002D76A5">
        <w:rPr>
          <w:rFonts w:ascii="Arial" w:hAnsi="Arial" w:cs="Arial"/>
          <w:b/>
          <w:bCs/>
          <w:sz w:val="24"/>
          <w:szCs w:val="24"/>
        </w:rPr>
        <w:t>Set a Clear Goal:</w:t>
      </w:r>
      <w:r w:rsidRPr="002D76A5">
        <w:rPr>
          <w:rFonts w:ascii="Arial" w:hAnsi="Arial" w:cs="Arial"/>
          <w:sz w:val="24"/>
          <w:szCs w:val="24"/>
        </w:rPr>
        <w:t> Start by uniting the group around a shared purpose. If everyone knows the “why,” they’re more likely to follow your lead.</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Leading a dance committee? Kick off with, “Our goal is to make the spring dance the most epic night ever. Let’s brainstorm how to get there!” A clear target focuses everyone.</w:t>
      </w:r>
    </w:p>
    <w:p w:rsidR="002D76A5" w:rsidRPr="002D76A5" w:rsidRDefault="002D76A5" w:rsidP="002D76A5">
      <w:pPr>
        <w:numPr>
          <w:ilvl w:val="0"/>
          <w:numId w:val="2"/>
        </w:numPr>
        <w:rPr>
          <w:rFonts w:ascii="Arial" w:hAnsi="Arial" w:cs="Arial"/>
          <w:sz w:val="24"/>
          <w:szCs w:val="24"/>
        </w:rPr>
      </w:pPr>
      <w:r w:rsidRPr="002D76A5">
        <w:rPr>
          <w:rFonts w:ascii="Arial" w:hAnsi="Arial" w:cs="Arial"/>
          <w:b/>
          <w:bCs/>
          <w:sz w:val="24"/>
          <w:szCs w:val="24"/>
        </w:rPr>
        <w:t>Encourage Input:</w:t>
      </w:r>
      <w:r w:rsidRPr="002D76A5">
        <w:rPr>
          <w:rFonts w:ascii="Arial" w:hAnsi="Arial" w:cs="Arial"/>
          <w:sz w:val="24"/>
          <w:szCs w:val="24"/>
        </w:rPr>
        <w:t> Ask open questions like, “What’s one thing we must include?” or “Any wild ideas?” It shows you value their thoughts, not just your own.</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Deciding on a team name for a competition? Say, “I’m thinking ‘Thunder Squad,’ but what names do you all like?” You’re leading but not dictating.</w:t>
      </w:r>
    </w:p>
    <w:p w:rsidR="002D76A5" w:rsidRPr="002D76A5" w:rsidRDefault="002D76A5" w:rsidP="002D76A5">
      <w:pPr>
        <w:numPr>
          <w:ilvl w:val="0"/>
          <w:numId w:val="2"/>
        </w:numPr>
        <w:rPr>
          <w:rFonts w:ascii="Arial" w:hAnsi="Arial" w:cs="Arial"/>
          <w:sz w:val="24"/>
          <w:szCs w:val="24"/>
        </w:rPr>
      </w:pPr>
      <w:r w:rsidRPr="002D76A5">
        <w:rPr>
          <w:rFonts w:ascii="Arial" w:hAnsi="Arial" w:cs="Arial"/>
          <w:b/>
          <w:bCs/>
          <w:sz w:val="24"/>
          <w:szCs w:val="24"/>
        </w:rPr>
        <w:t>Summarize and Guide:</w:t>
      </w:r>
      <w:r w:rsidRPr="002D76A5">
        <w:rPr>
          <w:rFonts w:ascii="Arial" w:hAnsi="Arial" w:cs="Arial"/>
          <w:sz w:val="24"/>
          <w:szCs w:val="24"/>
        </w:rPr>
        <w:t> After hearing ideas, tie them together and suggest a direction. This keeps things moving without you sounding bossy.</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After a brainstorm for a class skit, say, “So, we’ve got ideas for comedy and drama. I think comedy fits our vibe best—thoughts?” You’re nudging, not forcing.</w:t>
      </w:r>
    </w:p>
    <w:p w:rsidR="002D76A5" w:rsidRPr="002D76A5" w:rsidRDefault="002D76A5" w:rsidP="002D76A5">
      <w:pPr>
        <w:numPr>
          <w:ilvl w:val="0"/>
          <w:numId w:val="2"/>
        </w:numPr>
        <w:rPr>
          <w:rFonts w:ascii="Arial" w:hAnsi="Arial" w:cs="Arial"/>
          <w:sz w:val="24"/>
          <w:szCs w:val="24"/>
        </w:rPr>
      </w:pPr>
      <w:r w:rsidRPr="002D76A5">
        <w:rPr>
          <w:rFonts w:ascii="Arial" w:hAnsi="Arial" w:cs="Arial"/>
          <w:b/>
          <w:bCs/>
          <w:sz w:val="24"/>
          <w:szCs w:val="24"/>
        </w:rPr>
        <w:t>Be Fair with Credit:</w:t>
      </w:r>
      <w:r w:rsidRPr="002D76A5">
        <w:rPr>
          <w:rFonts w:ascii="Arial" w:hAnsi="Arial" w:cs="Arial"/>
          <w:sz w:val="24"/>
          <w:szCs w:val="24"/>
        </w:rPr>
        <w:t> Highlight others’ contributions. If someone’s idea gets picked, say so—it builds trust in your leadership.</w:t>
      </w:r>
      <w:r w:rsidRPr="002D76A5">
        <w:rPr>
          <w:rFonts w:ascii="Arial" w:hAnsi="Arial" w:cs="Arial"/>
          <w:sz w:val="24"/>
          <w:szCs w:val="24"/>
        </w:rPr>
        <w:br/>
      </w:r>
      <w:r w:rsidRPr="002D76A5">
        <w:rPr>
          <w:rFonts w:ascii="Arial" w:hAnsi="Arial" w:cs="Arial"/>
          <w:i/>
          <w:iCs/>
          <w:sz w:val="24"/>
          <w:szCs w:val="24"/>
        </w:rPr>
        <w:lastRenderedPageBreak/>
        <w:t>Example for Teens:</w:t>
      </w:r>
      <w:r w:rsidRPr="002D76A5">
        <w:rPr>
          <w:rFonts w:ascii="Arial" w:hAnsi="Arial" w:cs="Arial"/>
          <w:sz w:val="24"/>
          <w:szCs w:val="24"/>
        </w:rPr>
        <w:t xml:space="preserve"> If your group picks a game idea from Sarah, say, “Sarah’s </w:t>
      </w:r>
      <w:proofErr w:type="spellStart"/>
      <w:r w:rsidRPr="002D76A5">
        <w:rPr>
          <w:rFonts w:ascii="Arial" w:hAnsi="Arial" w:cs="Arial"/>
          <w:sz w:val="24"/>
          <w:szCs w:val="24"/>
        </w:rPr>
        <w:t>dodgeball</w:t>
      </w:r>
      <w:proofErr w:type="spellEnd"/>
      <w:r w:rsidRPr="002D76A5">
        <w:rPr>
          <w:rFonts w:ascii="Arial" w:hAnsi="Arial" w:cs="Arial"/>
          <w:sz w:val="24"/>
          <w:szCs w:val="24"/>
        </w:rPr>
        <w:t xml:space="preserve"> twist is awesome; let’s roll with it!” She’ll feel seen, and others will trust you’re not hogging glory.</w:t>
      </w:r>
    </w:p>
    <w:p w:rsidR="002D76A5" w:rsidRPr="002D76A5" w:rsidRDefault="002D76A5" w:rsidP="002D76A5">
      <w:pPr>
        <w:numPr>
          <w:ilvl w:val="0"/>
          <w:numId w:val="2"/>
        </w:numPr>
        <w:rPr>
          <w:rFonts w:ascii="Arial" w:hAnsi="Arial" w:cs="Arial"/>
          <w:sz w:val="24"/>
          <w:szCs w:val="24"/>
        </w:rPr>
      </w:pPr>
      <w:r w:rsidRPr="002D76A5">
        <w:rPr>
          <w:rFonts w:ascii="Arial" w:hAnsi="Arial" w:cs="Arial"/>
          <w:b/>
          <w:bCs/>
          <w:sz w:val="24"/>
          <w:szCs w:val="24"/>
        </w:rPr>
        <w:t>Stay Calm Under Pushback:</w:t>
      </w:r>
      <w:r w:rsidRPr="002D76A5">
        <w:rPr>
          <w:rFonts w:ascii="Arial" w:hAnsi="Arial" w:cs="Arial"/>
          <w:sz w:val="24"/>
          <w:szCs w:val="24"/>
        </w:rPr>
        <w:t> If someone disagrees, don’t argue—ask why and find middle ground. Leadership means staying cool.</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Someone hates your movie night plan? Say, “Got it, what don’t you like? Maybe we can tweak it.” No ego, just solutions.</w:t>
      </w:r>
    </w:p>
    <w:p w:rsidR="002D76A5" w:rsidRPr="002D76A5" w:rsidRDefault="002D76A5" w:rsidP="002D76A5">
      <w:pPr>
        <w:rPr>
          <w:rFonts w:ascii="Arial" w:hAnsi="Arial" w:cs="Arial"/>
          <w:sz w:val="24"/>
          <w:szCs w:val="24"/>
        </w:rPr>
      </w:pPr>
      <w:r w:rsidRPr="002D76A5">
        <w:rPr>
          <w:rFonts w:ascii="Arial" w:hAnsi="Arial" w:cs="Arial"/>
          <w:b/>
          <w:bCs/>
          <w:sz w:val="24"/>
          <w:szCs w:val="24"/>
        </w:rPr>
        <w:t>Fun Element for Teens – “Leader for a Minute” Challenge</w:t>
      </w:r>
      <w:proofErr w:type="gramStart"/>
      <w:r w:rsidRPr="002D76A5">
        <w:rPr>
          <w:rFonts w:ascii="Arial" w:hAnsi="Arial" w:cs="Arial"/>
          <w:b/>
          <w:bCs/>
          <w:sz w:val="24"/>
          <w:szCs w:val="24"/>
        </w:rPr>
        <w:t>:</w:t>
      </w:r>
      <w:proofErr w:type="gramEnd"/>
      <w:r w:rsidRPr="002D76A5">
        <w:rPr>
          <w:rFonts w:ascii="Arial" w:hAnsi="Arial" w:cs="Arial"/>
          <w:sz w:val="24"/>
          <w:szCs w:val="24"/>
        </w:rPr>
        <w:br/>
        <w:t>Next time you’re with friends or a school group, volunteer to lead a small decision (like picking a snack or activity). Use one tip from above (like encouraging input). After, ask yourself: Did I guide without bossing? Did everyone feel included? Jot a quick note on how it felt to lead—it’s a confidence booster!</w:t>
      </w:r>
    </w:p>
    <w:p w:rsidR="002D76A5" w:rsidRPr="002D76A5" w:rsidRDefault="002D76A5" w:rsidP="002D76A5">
      <w:pPr>
        <w:rPr>
          <w:rFonts w:ascii="Arial" w:hAnsi="Arial" w:cs="Arial"/>
          <w:sz w:val="24"/>
          <w:szCs w:val="24"/>
        </w:rPr>
      </w:pPr>
      <w:r w:rsidRPr="002D76A5">
        <w:rPr>
          <w:rFonts w:ascii="Arial" w:hAnsi="Arial" w:cs="Arial"/>
          <w:b/>
          <w:bCs/>
          <w:sz w:val="24"/>
          <w:szCs w:val="24"/>
        </w:rPr>
        <w:t>Why It Matters</w:t>
      </w:r>
      <w:proofErr w:type="gramStart"/>
      <w:r w:rsidRPr="002D76A5">
        <w:rPr>
          <w:rFonts w:ascii="Arial" w:hAnsi="Arial" w:cs="Arial"/>
          <w:b/>
          <w:bCs/>
          <w:sz w:val="24"/>
          <w:szCs w:val="24"/>
        </w:rPr>
        <w:t>:</w:t>
      </w:r>
      <w:proofErr w:type="gramEnd"/>
      <w:r w:rsidRPr="002D76A5">
        <w:rPr>
          <w:rFonts w:ascii="Arial" w:hAnsi="Arial" w:cs="Arial"/>
          <w:sz w:val="24"/>
          <w:szCs w:val="24"/>
        </w:rPr>
        <w:br/>
        <w:t>Learning to lead without dominating in high school sets you up to be a respected captain, organizer, or mentor later. It’s also a killer skill for college apps and interviews—schools and employers love team leaders who lift others up.</w:t>
      </w:r>
    </w:p>
    <w:p w:rsidR="002D76A5" w:rsidRPr="002D76A5" w:rsidRDefault="00730D33" w:rsidP="002D76A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D76A5" w:rsidRPr="002D76A5" w:rsidRDefault="002D76A5" w:rsidP="00730D33">
      <w:pPr>
        <w:pStyle w:val="Heading2"/>
      </w:pPr>
      <w:r w:rsidRPr="002D76A5">
        <w:t>Section 3: Managing Disagreements and Building Consensus</w:t>
      </w:r>
    </w:p>
    <w:p w:rsidR="002D76A5" w:rsidRPr="002D76A5" w:rsidRDefault="002D76A5" w:rsidP="002D76A5">
      <w:pPr>
        <w:rPr>
          <w:rFonts w:ascii="Arial" w:hAnsi="Arial" w:cs="Arial"/>
          <w:sz w:val="24"/>
          <w:szCs w:val="24"/>
        </w:rPr>
      </w:pPr>
      <w:r w:rsidRPr="002D76A5">
        <w:rPr>
          <w:rFonts w:ascii="Arial" w:hAnsi="Arial" w:cs="Arial"/>
          <w:b/>
          <w:bCs/>
          <w:sz w:val="24"/>
          <w:szCs w:val="24"/>
        </w:rPr>
        <w:t>What’s This About?</w:t>
      </w:r>
      <w:r w:rsidRPr="002D76A5">
        <w:rPr>
          <w:rFonts w:ascii="Arial" w:hAnsi="Arial" w:cs="Arial"/>
          <w:sz w:val="24"/>
          <w:szCs w:val="24"/>
        </w:rPr>
        <w:br/>
        <w:t>Groups = disagreements. It’s normal! Whether it’s clashing ideas in a project or arguing over club rules, knowing how to manage conflict and build consensus (agreement) is key to keeping things productive. For teens, this skill stops drama and turns chaos into teamwork.</w:t>
      </w:r>
    </w:p>
    <w:p w:rsidR="002D76A5" w:rsidRPr="002D76A5" w:rsidRDefault="002D76A5" w:rsidP="002D76A5">
      <w:pPr>
        <w:rPr>
          <w:rFonts w:ascii="Arial" w:hAnsi="Arial" w:cs="Arial"/>
          <w:sz w:val="24"/>
          <w:szCs w:val="24"/>
        </w:rPr>
      </w:pPr>
      <w:r w:rsidRPr="002D76A5">
        <w:rPr>
          <w:rFonts w:ascii="Arial" w:hAnsi="Arial" w:cs="Arial"/>
          <w:b/>
          <w:bCs/>
          <w:sz w:val="24"/>
          <w:szCs w:val="24"/>
        </w:rPr>
        <w:t>Detailed Breakdown:</w:t>
      </w:r>
    </w:p>
    <w:p w:rsidR="002D76A5" w:rsidRPr="002D76A5" w:rsidRDefault="002D76A5" w:rsidP="002D76A5">
      <w:pPr>
        <w:numPr>
          <w:ilvl w:val="0"/>
          <w:numId w:val="3"/>
        </w:numPr>
        <w:rPr>
          <w:rFonts w:ascii="Arial" w:hAnsi="Arial" w:cs="Arial"/>
          <w:sz w:val="24"/>
          <w:szCs w:val="24"/>
        </w:rPr>
      </w:pPr>
      <w:r w:rsidRPr="002D76A5">
        <w:rPr>
          <w:rFonts w:ascii="Arial" w:hAnsi="Arial" w:cs="Arial"/>
          <w:b/>
          <w:bCs/>
          <w:sz w:val="24"/>
          <w:szCs w:val="24"/>
        </w:rPr>
        <w:t>Stay Neutral at First:</w:t>
      </w:r>
      <w:r w:rsidRPr="002D76A5">
        <w:rPr>
          <w:rFonts w:ascii="Arial" w:hAnsi="Arial" w:cs="Arial"/>
          <w:sz w:val="24"/>
          <w:szCs w:val="24"/>
        </w:rPr>
        <w:t> Don’t pick sides right away. Act like a referee—listen to both views without judgment to keep tensions low.</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Two friends argue over a poster </w:t>
      </w:r>
      <w:proofErr w:type="spellStart"/>
      <w:r w:rsidRPr="002D76A5">
        <w:rPr>
          <w:rFonts w:ascii="Arial" w:hAnsi="Arial" w:cs="Arial"/>
          <w:sz w:val="24"/>
          <w:szCs w:val="24"/>
        </w:rPr>
        <w:t>color</w:t>
      </w:r>
      <w:proofErr w:type="spellEnd"/>
      <w:r w:rsidRPr="002D76A5">
        <w:rPr>
          <w:rFonts w:ascii="Arial" w:hAnsi="Arial" w:cs="Arial"/>
          <w:sz w:val="24"/>
          <w:szCs w:val="24"/>
        </w:rPr>
        <w:t xml:space="preserve"> for a school event? Say, “Okay, let’s hear why you like blue, and why you want red.” You’re calming the storm.</w:t>
      </w:r>
    </w:p>
    <w:p w:rsidR="002D76A5" w:rsidRPr="002D76A5" w:rsidRDefault="002D76A5" w:rsidP="002D76A5">
      <w:pPr>
        <w:numPr>
          <w:ilvl w:val="0"/>
          <w:numId w:val="3"/>
        </w:numPr>
        <w:rPr>
          <w:rFonts w:ascii="Arial" w:hAnsi="Arial" w:cs="Arial"/>
          <w:sz w:val="24"/>
          <w:szCs w:val="24"/>
        </w:rPr>
      </w:pPr>
      <w:r w:rsidRPr="002D76A5">
        <w:rPr>
          <w:rFonts w:ascii="Arial" w:hAnsi="Arial" w:cs="Arial"/>
          <w:b/>
          <w:bCs/>
          <w:sz w:val="24"/>
          <w:szCs w:val="24"/>
        </w:rPr>
        <w:t>Find Common Ground:</w:t>
      </w:r>
      <w:r w:rsidRPr="002D76A5">
        <w:rPr>
          <w:rFonts w:ascii="Arial" w:hAnsi="Arial" w:cs="Arial"/>
          <w:sz w:val="24"/>
          <w:szCs w:val="24"/>
        </w:rPr>
        <w:t> Look for shared goals or values behind the disagreement. Remind everyone what unites you.</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Group split on a fundraiser type? Say, “We all want to raise money for the trip. Can we mix a bake sale with a car wash to cover both ideas?” Focus on the “why” you’re together.</w:t>
      </w:r>
    </w:p>
    <w:p w:rsidR="002D76A5" w:rsidRPr="002D76A5" w:rsidRDefault="002D76A5" w:rsidP="002D76A5">
      <w:pPr>
        <w:numPr>
          <w:ilvl w:val="0"/>
          <w:numId w:val="3"/>
        </w:numPr>
        <w:rPr>
          <w:rFonts w:ascii="Arial" w:hAnsi="Arial" w:cs="Arial"/>
          <w:sz w:val="24"/>
          <w:szCs w:val="24"/>
        </w:rPr>
      </w:pPr>
      <w:r w:rsidRPr="002D76A5">
        <w:rPr>
          <w:rFonts w:ascii="Arial" w:hAnsi="Arial" w:cs="Arial"/>
          <w:b/>
          <w:bCs/>
          <w:sz w:val="24"/>
          <w:szCs w:val="24"/>
        </w:rPr>
        <w:t>Ask Problem-Solving Questions:</w:t>
      </w:r>
      <w:r w:rsidRPr="002D76A5">
        <w:rPr>
          <w:rFonts w:ascii="Arial" w:hAnsi="Arial" w:cs="Arial"/>
          <w:sz w:val="24"/>
          <w:szCs w:val="24"/>
        </w:rPr>
        <w:t> Shift from arguing to solutions with questions like, “How can we make this work for everyone?”</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Debate over who does what in a project? Ask, “What if we </w:t>
      </w:r>
      <w:r w:rsidRPr="002D76A5">
        <w:rPr>
          <w:rFonts w:ascii="Arial" w:hAnsi="Arial" w:cs="Arial"/>
          <w:sz w:val="24"/>
          <w:szCs w:val="24"/>
        </w:rPr>
        <w:lastRenderedPageBreak/>
        <w:t>split tasks based on what we’re good at—does that sound fair?” It moves from “me vs. you” to “us.”</w:t>
      </w:r>
    </w:p>
    <w:p w:rsidR="002D76A5" w:rsidRPr="002D76A5" w:rsidRDefault="002D76A5" w:rsidP="002D76A5">
      <w:pPr>
        <w:numPr>
          <w:ilvl w:val="0"/>
          <w:numId w:val="3"/>
        </w:numPr>
        <w:rPr>
          <w:rFonts w:ascii="Arial" w:hAnsi="Arial" w:cs="Arial"/>
          <w:sz w:val="24"/>
          <w:szCs w:val="24"/>
        </w:rPr>
      </w:pPr>
      <w:r w:rsidRPr="002D76A5">
        <w:rPr>
          <w:rFonts w:ascii="Arial" w:hAnsi="Arial" w:cs="Arial"/>
          <w:b/>
          <w:bCs/>
          <w:sz w:val="24"/>
          <w:szCs w:val="24"/>
        </w:rPr>
        <w:t>Compromise for Consensus:</w:t>
      </w:r>
      <w:r w:rsidRPr="002D76A5">
        <w:rPr>
          <w:rFonts w:ascii="Arial" w:hAnsi="Arial" w:cs="Arial"/>
          <w:sz w:val="24"/>
          <w:szCs w:val="24"/>
        </w:rPr>
        <w:t> Suggest a middle path where everyone gives a little. Make it clear no one “loses.”</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Can’t agree on a meeting time? Propose, “Let’s do 4 PM instead of 3 or 5—it’s halfway, and we can all make it.” Small wins build big agreement.</w:t>
      </w:r>
    </w:p>
    <w:p w:rsidR="002D76A5" w:rsidRPr="002D76A5" w:rsidRDefault="002D76A5" w:rsidP="002D76A5">
      <w:pPr>
        <w:numPr>
          <w:ilvl w:val="0"/>
          <w:numId w:val="3"/>
        </w:numPr>
        <w:rPr>
          <w:rFonts w:ascii="Arial" w:hAnsi="Arial" w:cs="Arial"/>
          <w:sz w:val="24"/>
          <w:szCs w:val="24"/>
        </w:rPr>
      </w:pPr>
      <w:r w:rsidRPr="002D76A5">
        <w:rPr>
          <w:rFonts w:ascii="Arial" w:hAnsi="Arial" w:cs="Arial"/>
          <w:b/>
          <w:bCs/>
          <w:sz w:val="24"/>
          <w:szCs w:val="24"/>
        </w:rPr>
        <w:t>Know When to Pause:</w:t>
      </w:r>
      <w:r w:rsidRPr="002D76A5">
        <w:rPr>
          <w:rFonts w:ascii="Arial" w:hAnsi="Arial" w:cs="Arial"/>
          <w:sz w:val="24"/>
          <w:szCs w:val="24"/>
        </w:rPr>
        <w:t xml:space="preserve"> If tempers flare, suggest a break. Say, “Let’s chill for 5 minutes and come back fresh.” It prevents </w:t>
      </w:r>
      <w:proofErr w:type="spellStart"/>
      <w:r w:rsidRPr="002D76A5">
        <w:rPr>
          <w:rFonts w:ascii="Arial" w:hAnsi="Arial" w:cs="Arial"/>
          <w:sz w:val="24"/>
          <w:szCs w:val="24"/>
        </w:rPr>
        <w:t>blowups</w:t>
      </w:r>
      <w:proofErr w:type="spellEnd"/>
      <w:r w:rsidRPr="002D76A5">
        <w:rPr>
          <w:rFonts w:ascii="Arial" w:hAnsi="Arial" w:cs="Arial"/>
          <w:sz w:val="24"/>
          <w:szCs w:val="24"/>
        </w:rPr>
        <w:t>.</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Group getting heated over game rules? Call a quick timeout—grab a snack, reset, </w:t>
      </w:r>
      <w:proofErr w:type="gramStart"/>
      <w:r w:rsidRPr="002D76A5">
        <w:rPr>
          <w:rFonts w:ascii="Arial" w:hAnsi="Arial" w:cs="Arial"/>
          <w:sz w:val="24"/>
          <w:szCs w:val="24"/>
        </w:rPr>
        <w:t>then</w:t>
      </w:r>
      <w:proofErr w:type="gramEnd"/>
      <w:r w:rsidRPr="002D76A5">
        <w:rPr>
          <w:rFonts w:ascii="Arial" w:hAnsi="Arial" w:cs="Arial"/>
          <w:sz w:val="24"/>
          <w:szCs w:val="24"/>
        </w:rPr>
        <w:t xml:space="preserve"> restart. Cooler heads agree faster.</w:t>
      </w:r>
    </w:p>
    <w:p w:rsidR="002D76A5" w:rsidRPr="002D76A5" w:rsidRDefault="002D76A5" w:rsidP="002D76A5">
      <w:pPr>
        <w:rPr>
          <w:rFonts w:ascii="Arial" w:hAnsi="Arial" w:cs="Arial"/>
          <w:sz w:val="24"/>
          <w:szCs w:val="24"/>
        </w:rPr>
      </w:pPr>
      <w:r w:rsidRPr="002D76A5">
        <w:rPr>
          <w:rFonts w:ascii="Arial" w:hAnsi="Arial" w:cs="Arial"/>
          <w:b/>
          <w:bCs/>
          <w:sz w:val="24"/>
          <w:szCs w:val="24"/>
        </w:rPr>
        <w:t>Fun Element for Teens – “Consensus Clash” Role-Play</w:t>
      </w:r>
      <w:proofErr w:type="gramStart"/>
      <w:r w:rsidRPr="002D76A5">
        <w:rPr>
          <w:rFonts w:ascii="Arial" w:hAnsi="Arial" w:cs="Arial"/>
          <w:b/>
          <w:bCs/>
          <w:sz w:val="24"/>
          <w:szCs w:val="24"/>
        </w:rPr>
        <w:t>:</w:t>
      </w:r>
      <w:proofErr w:type="gramEnd"/>
      <w:r w:rsidRPr="002D76A5">
        <w:rPr>
          <w:rFonts w:ascii="Arial" w:hAnsi="Arial" w:cs="Arial"/>
          <w:sz w:val="24"/>
          <w:szCs w:val="24"/>
        </w:rPr>
        <w:br/>
        <w:t xml:space="preserve">With 2-3 friends, pretend you’re planning a fake school event. Each </w:t>
      </w:r>
      <w:proofErr w:type="gramStart"/>
      <w:r w:rsidRPr="002D76A5">
        <w:rPr>
          <w:rFonts w:ascii="Arial" w:hAnsi="Arial" w:cs="Arial"/>
          <w:sz w:val="24"/>
          <w:szCs w:val="24"/>
        </w:rPr>
        <w:t>pick</w:t>
      </w:r>
      <w:proofErr w:type="gramEnd"/>
      <w:r w:rsidRPr="002D76A5">
        <w:rPr>
          <w:rFonts w:ascii="Arial" w:hAnsi="Arial" w:cs="Arial"/>
          <w:sz w:val="24"/>
          <w:szCs w:val="24"/>
        </w:rPr>
        <w:t xml:space="preserve"> a conflicting idea (e.g., “concert” vs. “game night”). Take turns managing the disagreement using one tip above. See who can get the group to agree fastest without anyone feeling ignored. Bonus: Add funny exaggerated arguments for laughs!</w:t>
      </w:r>
    </w:p>
    <w:p w:rsidR="002D76A5" w:rsidRPr="002D76A5" w:rsidRDefault="002D76A5" w:rsidP="002D76A5">
      <w:pPr>
        <w:rPr>
          <w:rFonts w:ascii="Arial" w:hAnsi="Arial" w:cs="Arial"/>
          <w:sz w:val="24"/>
          <w:szCs w:val="24"/>
        </w:rPr>
      </w:pPr>
      <w:r w:rsidRPr="002D76A5">
        <w:rPr>
          <w:rFonts w:ascii="Arial" w:hAnsi="Arial" w:cs="Arial"/>
          <w:b/>
          <w:bCs/>
          <w:sz w:val="24"/>
          <w:szCs w:val="24"/>
        </w:rPr>
        <w:t>Why It Matters</w:t>
      </w:r>
      <w:proofErr w:type="gramStart"/>
      <w:r w:rsidRPr="002D76A5">
        <w:rPr>
          <w:rFonts w:ascii="Arial" w:hAnsi="Arial" w:cs="Arial"/>
          <w:b/>
          <w:bCs/>
          <w:sz w:val="24"/>
          <w:szCs w:val="24"/>
        </w:rPr>
        <w:t>:</w:t>
      </w:r>
      <w:proofErr w:type="gramEnd"/>
      <w:r w:rsidRPr="002D76A5">
        <w:rPr>
          <w:rFonts w:ascii="Arial" w:hAnsi="Arial" w:cs="Arial"/>
          <w:sz w:val="24"/>
          <w:szCs w:val="24"/>
        </w:rPr>
        <w:br/>
        <w:t>Disagreements are inevitable in high school groups, but handling them well makes you a peacemaker and problem-solver. These skills cut drama now and prep you for bigger conflicts in life—like workplace debates or family decisions.</w:t>
      </w:r>
    </w:p>
    <w:p w:rsidR="002D76A5" w:rsidRPr="002D76A5" w:rsidRDefault="00730D33" w:rsidP="002D76A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D76A5" w:rsidRPr="002D76A5" w:rsidRDefault="002D76A5" w:rsidP="00730D33">
      <w:pPr>
        <w:pStyle w:val="Heading2"/>
      </w:pPr>
      <w:r w:rsidRPr="002D76A5">
        <w:t>Section 4: Public Speaking Tips for Persuading an Audience</w:t>
      </w:r>
    </w:p>
    <w:p w:rsidR="002D76A5" w:rsidRPr="002D76A5" w:rsidRDefault="002D76A5" w:rsidP="002D76A5">
      <w:pPr>
        <w:rPr>
          <w:rFonts w:ascii="Arial" w:hAnsi="Arial" w:cs="Arial"/>
          <w:sz w:val="24"/>
          <w:szCs w:val="24"/>
        </w:rPr>
      </w:pPr>
      <w:r w:rsidRPr="002D76A5">
        <w:rPr>
          <w:rFonts w:ascii="Arial" w:hAnsi="Arial" w:cs="Arial"/>
          <w:b/>
          <w:bCs/>
          <w:sz w:val="24"/>
          <w:szCs w:val="24"/>
        </w:rPr>
        <w:t>What’s This About?</w:t>
      </w:r>
      <w:r w:rsidRPr="002D76A5">
        <w:rPr>
          <w:rFonts w:ascii="Arial" w:hAnsi="Arial" w:cs="Arial"/>
          <w:sz w:val="24"/>
          <w:szCs w:val="24"/>
        </w:rPr>
        <w:br/>
        <w:t>Speaking to a group—whether it’s a class presentation, club meeting, or student council speech—can be nerve-wracking. But it’s also your chance to persuade a whole crowd at once! For teens, mastering public speaking builds confidence to share ideas with impact, from small teams to packed auditoriums.</w:t>
      </w:r>
    </w:p>
    <w:p w:rsidR="002D76A5" w:rsidRPr="002D76A5" w:rsidRDefault="002D76A5" w:rsidP="002D76A5">
      <w:pPr>
        <w:rPr>
          <w:rFonts w:ascii="Arial" w:hAnsi="Arial" w:cs="Arial"/>
          <w:sz w:val="24"/>
          <w:szCs w:val="24"/>
        </w:rPr>
      </w:pPr>
      <w:r w:rsidRPr="002D76A5">
        <w:rPr>
          <w:rFonts w:ascii="Arial" w:hAnsi="Arial" w:cs="Arial"/>
          <w:b/>
          <w:bCs/>
          <w:sz w:val="24"/>
          <w:szCs w:val="24"/>
        </w:rPr>
        <w:t>Detailed Breakdown:</w:t>
      </w:r>
    </w:p>
    <w:p w:rsidR="002D76A5" w:rsidRPr="002D76A5" w:rsidRDefault="002D76A5" w:rsidP="002D76A5">
      <w:pPr>
        <w:numPr>
          <w:ilvl w:val="0"/>
          <w:numId w:val="4"/>
        </w:numPr>
        <w:rPr>
          <w:rFonts w:ascii="Arial" w:hAnsi="Arial" w:cs="Arial"/>
          <w:sz w:val="24"/>
          <w:szCs w:val="24"/>
        </w:rPr>
      </w:pPr>
      <w:r w:rsidRPr="002D76A5">
        <w:rPr>
          <w:rFonts w:ascii="Arial" w:hAnsi="Arial" w:cs="Arial"/>
          <w:b/>
          <w:bCs/>
          <w:sz w:val="24"/>
          <w:szCs w:val="24"/>
        </w:rPr>
        <w:t>Start Strong with a Hook:</w:t>
      </w:r>
      <w:r w:rsidRPr="002D76A5">
        <w:rPr>
          <w:rFonts w:ascii="Arial" w:hAnsi="Arial" w:cs="Arial"/>
          <w:sz w:val="24"/>
          <w:szCs w:val="24"/>
        </w:rPr>
        <w:t> Grab attention in the first 30 seconds with a question, stat, or story. Make them want to listen.</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Pitching a school charity drive? Open with, “Did you know 1 in 5 kids in our town skips meals? Let’s change that together!” A bold start hooks them.</w:t>
      </w:r>
    </w:p>
    <w:p w:rsidR="002D76A5" w:rsidRPr="002D76A5" w:rsidRDefault="002D76A5" w:rsidP="002D76A5">
      <w:pPr>
        <w:numPr>
          <w:ilvl w:val="0"/>
          <w:numId w:val="4"/>
        </w:numPr>
        <w:rPr>
          <w:rFonts w:ascii="Arial" w:hAnsi="Arial" w:cs="Arial"/>
          <w:sz w:val="24"/>
          <w:szCs w:val="24"/>
        </w:rPr>
      </w:pPr>
      <w:r w:rsidRPr="002D76A5">
        <w:rPr>
          <w:rFonts w:ascii="Arial" w:hAnsi="Arial" w:cs="Arial"/>
          <w:b/>
          <w:bCs/>
          <w:sz w:val="24"/>
          <w:szCs w:val="24"/>
        </w:rPr>
        <w:t>Keep It Clear and Simple:</w:t>
      </w:r>
      <w:r w:rsidRPr="002D76A5">
        <w:rPr>
          <w:rFonts w:ascii="Arial" w:hAnsi="Arial" w:cs="Arial"/>
          <w:sz w:val="24"/>
          <w:szCs w:val="24"/>
        </w:rPr>
        <w:t> Don’t ramble. Stick to 2-3 main points, and repeat your key message so it sticks.</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Running for class rep? Say, “I’ll focus on better lunch options, more events, and your feedback. That’s my promise—better, fun, heard.” Short and punchy wins.</w:t>
      </w:r>
    </w:p>
    <w:p w:rsidR="002D76A5" w:rsidRPr="002D76A5" w:rsidRDefault="002D76A5" w:rsidP="002D76A5">
      <w:pPr>
        <w:numPr>
          <w:ilvl w:val="0"/>
          <w:numId w:val="4"/>
        </w:numPr>
        <w:rPr>
          <w:rFonts w:ascii="Arial" w:hAnsi="Arial" w:cs="Arial"/>
          <w:sz w:val="24"/>
          <w:szCs w:val="24"/>
        </w:rPr>
      </w:pPr>
      <w:r w:rsidRPr="002D76A5">
        <w:rPr>
          <w:rFonts w:ascii="Arial" w:hAnsi="Arial" w:cs="Arial"/>
          <w:b/>
          <w:bCs/>
          <w:sz w:val="24"/>
          <w:szCs w:val="24"/>
        </w:rPr>
        <w:lastRenderedPageBreak/>
        <w:t>Use Your Voice and Body:</w:t>
      </w:r>
      <w:r w:rsidRPr="002D76A5">
        <w:rPr>
          <w:rFonts w:ascii="Arial" w:hAnsi="Arial" w:cs="Arial"/>
          <w:sz w:val="24"/>
          <w:szCs w:val="24"/>
        </w:rPr>
        <w:t> Speak with energy—vary your tone for excitement or seriousness. Stand tall, make eye contact, and use hand gestures for emphasis.</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Presenting a history project? Don’t monotone it. Say, “The battle was CHAOTIC!” with a loud voice and wide arms. They’ll feel your passion.</w:t>
      </w:r>
    </w:p>
    <w:p w:rsidR="002D76A5" w:rsidRPr="002D76A5" w:rsidRDefault="002D76A5" w:rsidP="002D76A5">
      <w:pPr>
        <w:numPr>
          <w:ilvl w:val="0"/>
          <w:numId w:val="4"/>
        </w:numPr>
        <w:rPr>
          <w:rFonts w:ascii="Arial" w:hAnsi="Arial" w:cs="Arial"/>
          <w:sz w:val="24"/>
          <w:szCs w:val="24"/>
        </w:rPr>
      </w:pPr>
      <w:r w:rsidRPr="002D76A5">
        <w:rPr>
          <w:rFonts w:ascii="Arial" w:hAnsi="Arial" w:cs="Arial"/>
          <w:b/>
          <w:bCs/>
          <w:sz w:val="24"/>
          <w:szCs w:val="24"/>
        </w:rPr>
        <w:t>Connect Emotionally:</w:t>
      </w:r>
      <w:r w:rsidRPr="002D76A5">
        <w:rPr>
          <w:rFonts w:ascii="Arial" w:hAnsi="Arial" w:cs="Arial"/>
          <w:sz w:val="24"/>
          <w:szCs w:val="24"/>
        </w:rPr>
        <w:t> Share a quick personal bit or paint a picture of “what could be.” Make the audience care.</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Asking for votes in a club election? Add, “I remember feeling left out as a freshman. I want our club to be a home for everyone.” Heartstrings = votes.</w:t>
      </w:r>
    </w:p>
    <w:p w:rsidR="002D76A5" w:rsidRPr="002D76A5" w:rsidRDefault="002D76A5" w:rsidP="002D76A5">
      <w:pPr>
        <w:numPr>
          <w:ilvl w:val="0"/>
          <w:numId w:val="4"/>
        </w:numPr>
        <w:rPr>
          <w:rFonts w:ascii="Arial" w:hAnsi="Arial" w:cs="Arial"/>
          <w:sz w:val="24"/>
          <w:szCs w:val="24"/>
        </w:rPr>
      </w:pPr>
      <w:r w:rsidRPr="002D76A5">
        <w:rPr>
          <w:rFonts w:ascii="Arial" w:hAnsi="Arial" w:cs="Arial"/>
          <w:b/>
          <w:bCs/>
          <w:sz w:val="24"/>
          <w:szCs w:val="24"/>
        </w:rPr>
        <w:t>Practice, Practice, Practice:</w:t>
      </w:r>
      <w:r w:rsidRPr="002D76A5">
        <w:rPr>
          <w:rFonts w:ascii="Arial" w:hAnsi="Arial" w:cs="Arial"/>
          <w:sz w:val="24"/>
          <w:szCs w:val="24"/>
        </w:rPr>
        <w:t> Rehearse in front of a mirror, record yourself, or present to a friend. Nerves fade with prep.</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Got a speech for English class? Run it 3 times at home—time yourself, tweak weak spots, and get comfy. You’ll walk in ready to rock.</w:t>
      </w:r>
    </w:p>
    <w:p w:rsidR="002D76A5" w:rsidRPr="002D76A5" w:rsidRDefault="002D76A5" w:rsidP="002D76A5">
      <w:pPr>
        <w:rPr>
          <w:rFonts w:ascii="Arial" w:hAnsi="Arial" w:cs="Arial"/>
          <w:sz w:val="24"/>
          <w:szCs w:val="24"/>
        </w:rPr>
      </w:pPr>
      <w:r w:rsidRPr="002D76A5">
        <w:rPr>
          <w:rFonts w:ascii="Arial" w:hAnsi="Arial" w:cs="Arial"/>
          <w:b/>
          <w:bCs/>
          <w:sz w:val="24"/>
          <w:szCs w:val="24"/>
        </w:rPr>
        <w:t>Fun Element for Teens – “1-Minute Soapbox” Challenge</w:t>
      </w:r>
      <w:proofErr w:type="gramStart"/>
      <w:r w:rsidRPr="002D76A5">
        <w:rPr>
          <w:rFonts w:ascii="Arial" w:hAnsi="Arial" w:cs="Arial"/>
          <w:b/>
          <w:bCs/>
          <w:sz w:val="24"/>
          <w:szCs w:val="24"/>
        </w:rPr>
        <w:t>:</w:t>
      </w:r>
      <w:proofErr w:type="gramEnd"/>
      <w:r w:rsidRPr="002D76A5">
        <w:rPr>
          <w:rFonts w:ascii="Arial" w:hAnsi="Arial" w:cs="Arial"/>
          <w:sz w:val="24"/>
          <w:szCs w:val="24"/>
        </w:rPr>
        <w:br/>
        <w:t>Pick a random topic (like “why pizza is the best food”) and give a 1-minute speech to a friend, sibling, or even your pet! Use a hook, clear points, and energy. Record it if you’re brave—watch for “</w:t>
      </w:r>
      <w:proofErr w:type="spellStart"/>
      <w:r w:rsidRPr="002D76A5">
        <w:rPr>
          <w:rFonts w:ascii="Arial" w:hAnsi="Arial" w:cs="Arial"/>
          <w:sz w:val="24"/>
          <w:szCs w:val="24"/>
        </w:rPr>
        <w:t>umms</w:t>
      </w:r>
      <w:proofErr w:type="spellEnd"/>
      <w:r w:rsidRPr="002D76A5">
        <w:rPr>
          <w:rFonts w:ascii="Arial" w:hAnsi="Arial" w:cs="Arial"/>
          <w:sz w:val="24"/>
          <w:szCs w:val="24"/>
        </w:rPr>
        <w:t>” or fidgeting to improve. Bonus: Make it funny or dramatic for extra flair!</w:t>
      </w:r>
    </w:p>
    <w:p w:rsidR="002D76A5" w:rsidRPr="002D76A5" w:rsidRDefault="002D76A5" w:rsidP="002D76A5">
      <w:pPr>
        <w:rPr>
          <w:rFonts w:ascii="Arial" w:hAnsi="Arial" w:cs="Arial"/>
          <w:sz w:val="24"/>
          <w:szCs w:val="24"/>
        </w:rPr>
      </w:pPr>
      <w:r w:rsidRPr="002D76A5">
        <w:rPr>
          <w:rFonts w:ascii="Arial" w:hAnsi="Arial" w:cs="Arial"/>
          <w:b/>
          <w:bCs/>
          <w:sz w:val="24"/>
          <w:szCs w:val="24"/>
        </w:rPr>
        <w:t>Why It Matters</w:t>
      </w:r>
      <w:proofErr w:type="gramStart"/>
      <w:r w:rsidRPr="002D76A5">
        <w:rPr>
          <w:rFonts w:ascii="Arial" w:hAnsi="Arial" w:cs="Arial"/>
          <w:b/>
          <w:bCs/>
          <w:sz w:val="24"/>
          <w:szCs w:val="24"/>
        </w:rPr>
        <w:t>:</w:t>
      </w:r>
      <w:proofErr w:type="gramEnd"/>
      <w:r w:rsidRPr="002D76A5">
        <w:rPr>
          <w:rFonts w:ascii="Arial" w:hAnsi="Arial" w:cs="Arial"/>
          <w:sz w:val="24"/>
          <w:szCs w:val="24"/>
        </w:rPr>
        <w:br/>
        <w:t>Public speaking in high school isn’t just for grades—it’s practice for college seminars, job pitches, and life’s big moments. Plus, nailing a speech makes you the confident kid everyone remembers. You’ve got a voice; let it be heard!</w:t>
      </w:r>
    </w:p>
    <w:p w:rsidR="002D76A5" w:rsidRPr="002D76A5" w:rsidRDefault="00730D33" w:rsidP="002D76A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2D76A5" w:rsidRDefault="002D76A5" w:rsidP="002D76A5">
      <w:pPr>
        <w:rPr>
          <w:rFonts w:ascii="Arial" w:hAnsi="Arial" w:cs="Arial"/>
          <w:b/>
          <w:bCs/>
          <w:sz w:val="24"/>
          <w:szCs w:val="24"/>
        </w:rPr>
      </w:pPr>
    </w:p>
    <w:p w:rsidR="002D76A5" w:rsidRPr="002D76A5" w:rsidRDefault="002D76A5" w:rsidP="00730D33">
      <w:pPr>
        <w:pStyle w:val="Heading2"/>
      </w:pPr>
      <w:r w:rsidRPr="002D76A5">
        <w:t>Section 5: Group Activities: Practicing Persuasion in Teams</w:t>
      </w:r>
    </w:p>
    <w:p w:rsidR="002D76A5" w:rsidRPr="002D76A5" w:rsidRDefault="002D76A5" w:rsidP="002D76A5">
      <w:pPr>
        <w:rPr>
          <w:rFonts w:ascii="Arial" w:hAnsi="Arial" w:cs="Arial"/>
          <w:sz w:val="24"/>
          <w:szCs w:val="24"/>
        </w:rPr>
      </w:pPr>
      <w:r w:rsidRPr="002D76A5">
        <w:rPr>
          <w:rFonts w:ascii="Arial" w:hAnsi="Arial" w:cs="Arial"/>
          <w:b/>
          <w:bCs/>
          <w:sz w:val="24"/>
          <w:szCs w:val="24"/>
        </w:rPr>
        <w:t>What’s This About?</w:t>
      </w:r>
      <w:r w:rsidRPr="002D76A5">
        <w:rPr>
          <w:rFonts w:ascii="Arial" w:hAnsi="Arial" w:cs="Arial"/>
          <w:sz w:val="24"/>
          <w:szCs w:val="24"/>
        </w:rPr>
        <w:br/>
        <w:t>Theory is cool, but practice makes perfect. Group activities let you test your persuasion skills in real team settings with low stakes. For teens, these hands-on exercises build confidence to influence, lead, and resolve issues while having fun with peers.</w:t>
      </w:r>
    </w:p>
    <w:p w:rsidR="002D76A5" w:rsidRPr="002D76A5" w:rsidRDefault="002D76A5" w:rsidP="002D76A5">
      <w:pPr>
        <w:rPr>
          <w:rFonts w:ascii="Arial" w:hAnsi="Arial" w:cs="Arial"/>
          <w:sz w:val="24"/>
          <w:szCs w:val="24"/>
        </w:rPr>
      </w:pPr>
      <w:r w:rsidRPr="002D76A5">
        <w:rPr>
          <w:rFonts w:ascii="Arial" w:hAnsi="Arial" w:cs="Arial"/>
          <w:b/>
          <w:bCs/>
          <w:sz w:val="24"/>
          <w:szCs w:val="24"/>
        </w:rPr>
        <w:t>Detailed Breakdown:</w:t>
      </w:r>
    </w:p>
    <w:p w:rsidR="002D76A5" w:rsidRPr="002D76A5" w:rsidRDefault="002D76A5" w:rsidP="002D76A5">
      <w:pPr>
        <w:numPr>
          <w:ilvl w:val="0"/>
          <w:numId w:val="5"/>
        </w:numPr>
        <w:rPr>
          <w:rFonts w:ascii="Arial" w:hAnsi="Arial" w:cs="Arial"/>
          <w:sz w:val="24"/>
          <w:szCs w:val="24"/>
        </w:rPr>
      </w:pPr>
      <w:r w:rsidRPr="002D76A5">
        <w:rPr>
          <w:rFonts w:ascii="Arial" w:hAnsi="Arial" w:cs="Arial"/>
          <w:b/>
          <w:bCs/>
          <w:sz w:val="24"/>
          <w:szCs w:val="24"/>
        </w:rPr>
        <w:t>Activity 1 – “Dream Event Planner” (20-30 min)</w:t>
      </w:r>
      <w:proofErr w:type="gramStart"/>
      <w:r w:rsidRPr="002D76A5">
        <w:rPr>
          <w:rFonts w:ascii="Arial" w:hAnsi="Arial" w:cs="Arial"/>
          <w:b/>
          <w:bCs/>
          <w:sz w:val="24"/>
          <w:szCs w:val="24"/>
        </w:rPr>
        <w:t>:</w:t>
      </w:r>
      <w:proofErr w:type="gramEnd"/>
      <w:r w:rsidRPr="002D76A5">
        <w:rPr>
          <w:rFonts w:ascii="Arial" w:hAnsi="Arial" w:cs="Arial"/>
          <w:sz w:val="24"/>
          <w:szCs w:val="24"/>
        </w:rPr>
        <w:br/>
        <w:t xml:space="preserve">Form a group of 4-6 (friends, classmates, or family). Your task: Plan a dream school event in 15 minutes. Each person pitches one idea (theme, activity, etc.), then persuades the group to include it using Chapter 6 tips (like enthusiasm or consensus). Vote on a final plan. Reflect: Who persuaded </w:t>
      </w:r>
      <w:r w:rsidRPr="002D76A5">
        <w:rPr>
          <w:rFonts w:ascii="Arial" w:hAnsi="Arial" w:cs="Arial"/>
          <w:sz w:val="24"/>
          <w:szCs w:val="24"/>
        </w:rPr>
        <w:lastRenderedPageBreak/>
        <w:t>best? Why?</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Pitch a “Glow-in-the-Dark Dance” with, “It’s unique, and glow sticks are cheap—we’ll stand out on </w:t>
      </w:r>
      <w:proofErr w:type="spellStart"/>
      <w:r w:rsidRPr="002D76A5">
        <w:rPr>
          <w:rFonts w:ascii="Arial" w:hAnsi="Arial" w:cs="Arial"/>
          <w:sz w:val="24"/>
          <w:szCs w:val="24"/>
        </w:rPr>
        <w:t>Insta</w:t>
      </w:r>
      <w:proofErr w:type="spellEnd"/>
      <w:r w:rsidRPr="002D76A5">
        <w:rPr>
          <w:rFonts w:ascii="Arial" w:hAnsi="Arial" w:cs="Arial"/>
          <w:sz w:val="24"/>
          <w:szCs w:val="24"/>
        </w:rPr>
        <w:t>!” See if your idea wins!</w:t>
      </w:r>
    </w:p>
    <w:p w:rsidR="002D76A5" w:rsidRPr="002D76A5" w:rsidRDefault="002D76A5" w:rsidP="002D76A5">
      <w:pPr>
        <w:numPr>
          <w:ilvl w:val="0"/>
          <w:numId w:val="5"/>
        </w:numPr>
        <w:rPr>
          <w:rFonts w:ascii="Arial" w:hAnsi="Arial" w:cs="Arial"/>
          <w:sz w:val="24"/>
          <w:szCs w:val="24"/>
        </w:rPr>
      </w:pPr>
      <w:r w:rsidRPr="002D76A5">
        <w:rPr>
          <w:rFonts w:ascii="Arial" w:hAnsi="Arial" w:cs="Arial"/>
          <w:b/>
          <w:bCs/>
          <w:sz w:val="24"/>
          <w:szCs w:val="24"/>
        </w:rPr>
        <w:t>Activity 2 – “Disagreement Fixer” (15 min)</w:t>
      </w:r>
      <w:proofErr w:type="gramStart"/>
      <w:r w:rsidRPr="002D76A5">
        <w:rPr>
          <w:rFonts w:ascii="Arial" w:hAnsi="Arial" w:cs="Arial"/>
          <w:b/>
          <w:bCs/>
          <w:sz w:val="24"/>
          <w:szCs w:val="24"/>
        </w:rPr>
        <w:t>:</w:t>
      </w:r>
      <w:proofErr w:type="gramEnd"/>
      <w:r w:rsidRPr="002D76A5">
        <w:rPr>
          <w:rFonts w:ascii="Arial" w:hAnsi="Arial" w:cs="Arial"/>
          <w:sz w:val="24"/>
          <w:szCs w:val="24"/>
        </w:rPr>
        <w:br/>
        <w:t>In pairs or small groups, role-play a disagreement (e.g., “where to hang out after school”). One plays the “manager” using conflict tips (like finding common ground). Switch roles after 5 minutes. Discuss: What made agreement easy or hard?</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Argue “mall” vs. “park.” Manager says, “We </w:t>
      </w:r>
      <w:proofErr w:type="gramStart"/>
      <w:r w:rsidRPr="002D76A5">
        <w:rPr>
          <w:rFonts w:ascii="Arial" w:hAnsi="Arial" w:cs="Arial"/>
          <w:sz w:val="24"/>
          <w:szCs w:val="24"/>
        </w:rPr>
        <w:t>both want</w:t>
      </w:r>
      <w:proofErr w:type="gramEnd"/>
      <w:r w:rsidRPr="002D76A5">
        <w:rPr>
          <w:rFonts w:ascii="Arial" w:hAnsi="Arial" w:cs="Arial"/>
          <w:sz w:val="24"/>
          <w:szCs w:val="24"/>
        </w:rPr>
        <w:t xml:space="preserve"> fun—how about park games, then mall food?” Test your </w:t>
      </w:r>
      <w:proofErr w:type="spellStart"/>
      <w:r w:rsidRPr="002D76A5">
        <w:rPr>
          <w:rFonts w:ascii="Arial" w:hAnsi="Arial" w:cs="Arial"/>
          <w:sz w:val="24"/>
          <w:szCs w:val="24"/>
        </w:rPr>
        <w:t>peacemaking</w:t>
      </w:r>
      <w:proofErr w:type="spellEnd"/>
      <w:r w:rsidRPr="002D76A5">
        <w:rPr>
          <w:rFonts w:ascii="Arial" w:hAnsi="Arial" w:cs="Arial"/>
          <w:sz w:val="24"/>
          <w:szCs w:val="24"/>
        </w:rPr>
        <w:t>!</w:t>
      </w:r>
    </w:p>
    <w:p w:rsidR="002D76A5" w:rsidRPr="002D76A5" w:rsidRDefault="002D76A5" w:rsidP="002D76A5">
      <w:pPr>
        <w:numPr>
          <w:ilvl w:val="0"/>
          <w:numId w:val="5"/>
        </w:numPr>
        <w:rPr>
          <w:rFonts w:ascii="Arial" w:hAnsi="Arial" w:cs="Arial"/>
          <w:sz w:val="24"/>
          <w:szCs w:val="24"/>
        </w:rPr>
      </w:pPr>
      <w:r w:rsidRPr="002D76A5">
        <w:rPr>
          <w:rFonts w:ascii="Arial" w:hAnsi="Arial" w:cs="Arial"/>
          <w:b/>
          <w:bCs/>
          <w:sz w:val="24"/>
          <w:szCs w:val="24"/>
        </w:rPr>
        <w:t>Activity 3 – “Mini Speech Rally” (20 min)</w:t>
      </w:r>
      <w:proofErr w:type="gramStart"/>
      <w:r w:rsidRPr="002D76A5">
        <w:rPr>
          <w:rFonts w:ascii="Arial" w:hAnsi="Arial" w:cs="Arial"/>
          <w:b/>
          <w:bCs/>
          <w:sz w:val="24"/>
          <w:szCs w:val="24"/>
        </w:rPr>
        <w:t>:</w:t>
      </w:r>
      <w:proofErr w:type="gramEnd"/>
      <w:r w:rsidRPr="002D76A5">
        <w:rPr>
          <w:rFonts w:ascii="Arial" w:hAnsi="Arial" w:cs="Arial"/>
          <w:sz w:val="24"/>
          <w:szCs w:val="24"/>
        </w:rPr>
        <w:br/>
        <w:t>In a group of 3-5, each person gives a 1-2 minute speech on a light topic (like “best school lunch ever”). Use public speaking tips (hook, clarity, energy). Others give one positive and one improvement note. Cheer each other on!</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Start with, “Picture a pizza bar every Friday—hot, cheesy, epic! Here’s why we need it…” See who captivates the room.</w:t>
      </w:r>
    </w:p>
    <w:p w:rsidR="002D76A5" w:rsidRPr="002D76A5" w:rsidRDefault="002D76A5" w:rsidP="002D76A5">
      <w:pPr>
        <w:numPr>
          <w:ilvl w:val="0"/>
          <w:numId w:val="5"/>
        </w:numPr>
        <w:rPr>
          <w:rFonts w:ascii="Arial" w:hAnsi="Arial" w:cs="Arial"/>
          <w:sz w:val="24"/>
          <w:szCs w:val="24"/>
        </w:rPr>
      </w:pPr>
      <w:r w:rsidRPr="002D76A5">
        <w:rPr>
          <w:rFonts w:ascii="Arial" w:hAnsi="Arial" w:cs="Arial"/>
          <w:b/>
          <w:bCs/>
          <w:sz w:val="24"/>
          <w:szCs w:val="24"/>
        </w:rPr>
        <w:t>Activity 4 – “Leader Switch” (15-20 min)</w:t>
      </w:r>
      <w:proofErr w:type="gramStart"/>
      <w:r w:rsidRPr="002D76A5">
        <w:rPr>
          <w:rFonts w:ascii="Arial" w:hAnsi="Arial" w:cs="Arial"/>
          <w:b/>
          <w:bCs/>
          <w:sz w:val="24"/>
          <w:szCs w:val="24"/>
        </w:rPr>
        <w:t>:</w:t>
      </w:r>
      <w:proofErr w:type="gramEnd"/>
      <w:r w:rsidRPr="002D76A5">
        <w:rPr>
          <w:rFonts w:ascii="Arial" w:hAnsi="Arial" w:cs="Arial"/>
          <w:sz w:val="24"/>
          <w:szCs w:val="24"/>
        </w:rPr>
        <w:br/>
        <w:t>In a small group, pick a quick task (like designing a fake club logo). Rotate who leads every 5 minutes, using “leading without dominating” tips (like summarizing input). After, rate how each leader made everyone feel included (1-5).</w:t>
      </w:r>
      <w:r w:rsidRPr="002D76A5">
        <w:rPr>
          <w:rFonts w:ascii="Arial" w:hAnsi="Arial" w:cs="Arial"/>
          <w:sz w:val="24"/>
          <w:szCs w:val="24"/>
        </w:rPr>
        <w:br/>
      </w:r>
      <w:r w:rsidRPr="002D76A5">
        <w:rPr>
          <w:rFonts w:ascii="Arial" w:hAnsi="Arial" w:cs="Arial"/>
          <w:i/>
          <w:iCs/>
          <w:sz w:val="24"/>
          <w:szCs w:val="24"/>
        </w:rPr>
        <w:t>Example for Teens:</w:t>
      </w:r>
      <w:r w:rsidRPr="002D76A5">
        <w:rPr>
          <w:rFonts w:ascii="Arial" w:hAnsi="Arial" w:cs="Arial"/>
          <w:sz w:val="24"/>
          <w:szCs w:val="24"/>
        </w:rPr>
        <w:t xml:space="preserve"> Leader 1 asks, “What </w:t>
      </w:r>
      <w:proofErr w:type="spellStart"/>
      <w:r w:rsidRPr="002D76A5">
        <w:rPr>
          <w:rFonts w:ascii="Arial" w:hAnsi="Arial" w:cs="Arial"/>
          <w:sz w:val="24"/>
          <w:szCs w:val="24"/>
        </w:rPr>
        <w:t>colors</w:t>
      </w:r>
      <w:proofErr w:type="spellEnd"/>
      <w:r w:rsidRPr="002D76A5">
        <w:rPr>
          <w:rFonts w:ascii="Arial" w:hAnsi="Arial" w:cs="Arial"/>
          <w:sz w:val="24"/>
          <w:szCs w:val="24"/>
        </w:rPr>
        <w:t xml:space="preserve"> scream ‘cool’ to you?” Next leader builds on ideas. See how shared leadership feels!</w:t>
      </w:r>
    </w:p>
    <w:p w:rsidR="002D76A5" w:rsidRPr="002D76A5" w:rsidRDefault="002D76A5" w:rsidP="002D76A5">
      <w:pPr>
        <w:numPr>
          <w:ilvl w:val="0"/>
          <w:numId w:val="5"/>
        </w:numPr>
        <w:rPr>
          <w:rFonts w:ascii="Arial" w:hAnsi="Arial" w:cs="Arial"/>
          <w:sz w:val="24"/>
          <w:szCs w:val="24"/>
        </w:rPr>
      </w:pPr>
      <w:r w:rsidRPr="002D76A5">
        <w:rPr>
          <w:rFonts w:ascii="Arial" w:hAnsi="Arial" w:cs="Arial"/>
          <w:b/>
          <w:bCs/>
          <w:sz w:val="24"/>
          <w:szCs w:val="24"/>
        </w:rPr>
        <w:t>Tips for All Activities:</w:t>
      </w:r>
      <w:r w:rsidRPr="002D76A5">
        <w:rPr>
          <w:rFonts w:ascii="Arial" w:hAnsi="Arial" w:cs="Arial"/>
          <w:sz w:val="24"/>
          <w:szCs w:val="24"/>
        </w:rPr>
        <w:t> Keep it light—laugh, don’t stress. Focus on trying skills, not winning. Reflect after: What worked? What’s tricky? These safe spaces prep you for real group challenges.</w:t>
      </w:r>
    </w:p>
    <w:p w:rsidR="002D76A5" w:rsidRPr="002D76A5" w:rsidRDefault="002D76A5" w:rsidP="002D76A5">
      <w:pPr>
        <w:rPr>
          <w:rFonts w:ascii="Arial" w:hAnsi="Arial" w:cs="Arial"/>
          <w:sz w:val="24"/>
          <w:szCs w:val="24"/>
        </w:rPr>
      </w:pPr>
      <w:r w:rsidRPr="002D76A5">
        <w:rPr>
          <w:rFonts w:ascii="Arial" w:hAnsi="Arial" w:cs="Arial"/>
          <w:b/>
          <w:bCs/>
          <w:sz w:val="24"/>
          <w:szCs w:val="24"/>
        </w:rPr>
        <w:t>Fun Element for Teens – “Persuasion Points” System:</w:t>
      </w:r>
      <w:r w:rsidRPr="002D76A5">
        <w:rPr>
          <w:rFonts w:ascii="Arial" w:hAnsi="Arial" w:cs="Arial"/>
          <w:sz w:val="24"/>
          <w:szCs w:val="24"/>
        </w:rPr>
        <w:br/>
        <w:t xml:space="preserve">For any activity above, award silly “points” (or candy!) for awesome persuasion moments—like best hook, fairest compromise, or </w:t>
      </w:r>
      <w:proofErr w:type="spellStart"/>
      <w:r w:rsidRPr="002D76A5">
        <w:rPr>
          <w:rFonts w:ascii="Arial" w:hAnsi="Arial" w:cs="Arial"/>
          <w:sz w:val="24"/>
          <w:szCs w:val="24"/>
        </w:rPr>
        <w:t>hypest</w:t>
      </w:r>
      <w:proofErr w:type="spellEnd"/>
      <w:r w:rsidRPr="002D76A5">
        <w:rPr>
          <w:rFonts w:ascii="Arial" w:hAnsi="Arial" w:cs="Arial"/>
          <w:sz w:val="24"/>
          <w:szCs w:val="24"/>
        </w:rPr>
        <w:t xml:space="preserve"> energy. Keep a mini scoreboard for laughs. It’s not about competition; it’s about hyping each other’s growth!</w:t>
      </w:r>
    </w:p>
    <w:p w:rsidR="002D76A5" w:rsidRPr="002D76A5" w:rsidRDefault="002D76A5" w:rsidP="002D76A5">
      <w:pPr>
        <w:rPr>
          <w:rFonts w:ascii="Arial" w:hAnsi="Arial" w:cs="Arial"/>
          <w:sz w:val="24"/>
          <w:szCs w:val="24"/>
        </w:rPr>
      </w:pPr>
      <w:r w:rsidRPr="002D76A5">
        <w:rPr>
          <w:rFonts w:ascii="Arial" w:hAnsi="Arial" w:cs="Arial"/>
          <w:b/>
          <w:bCs/>
          <w:sz w:val="24"/>
          <w:szCs w:val="24"/>
        </w:rPr>
        <w:t>Why It Matters</w:t>
      </w:r>
      <w:proofErr w:type="gramStart"/>
      <w:r w:rsidRPr="002D76A5">
        <w:rPr>
          <w:rFonts w:ascii="Arial" w:hAnsi="Arial" w:cs="Arial"/>
          <w:b/>
          <w:bCs/>
          <w:sz w:val="24"/>
          <w:szCs w:val="24"/>
        </w:rPr>
        <w:t>:</w:t>
      </w:r>
      <w:proofErr w:type="gramEnd"/>
      <w:r w:rsidRPr="002D76A5">
        <w:rPr>
          <w:rFonts w:ascii="Arial" w:hAnsi="Arial" w:cs="Arial"/>
          <w:sz w:val="24"/>
          <w:szCs w:val="24"/>
        </w:rPr>
        <w:br/>
        <w:t>Practicing in teams now builds muscle memory for real high school scenarios—think sports teams, event planning, or group assignments. Plus, it’s a blast to see your skills come alive with friends. You’re not just learning; you’re doing!</w:t>
      </w:r>
    </w:p>
    <w:p w:rsidR="002D76A5" w:rsidRPr="002D76A5" w:rsidRDefault="00730D33" w:rsidP="002D76A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730D33" w:rsidRDefault="002D76A5" w:rsidP="00730D33">
      <w:pPr>
        <w:pStyle w:val="Heading2"/>
      </w:pPr>
      <w:r w:rsidRPr="002D76A5">
        <w:t xml:space="preserve">Chapter Wrap-Up: </w:t>
      </w:r>
    </w:p>
    <w:p w:rsidR="00730D33" w:rsidRDefault="00730D33" w:rsidP="002D76A5">
      <w:pPr>
        <w:rPr>
          <w:rFonts w:ascii="Arial" w:hAnsi="Arial" w:cs="Arial"/>
          <w:b/>
          <w:bCs/>
          <w:sz w:val="24"/>
          <w:szCs w:val="24"/>
        </w:rPr>
      </w:pPr>
    </w:p>
    <w:p w:rsidR="002D76A5" w:rsidRPr="002D76A5" w:rsidRDefault="002D76A5" w:rsidP="002D76A5">
      <w:pPr>
        <w:rPr>
          <w:rFonts w:ascii="Arial" w:hAnsi="Arial" w:cs="Arial"/>
          <w:sz w:val="24"/>
          <w:szCs w:val="24"/>
        </w:rPr>
      </w:pPr>
      <w:r w:rsidRPr="002D76A5">
        <w:rPr>
          <w:rFonts w:ascii="Arial" w:hAnsi="Arial" w:cs="Arial"/>
          <w:b/>
          <w:bCs/>
          <w:sz w:val="24"/>
          <w:szCs w:val="24"/>
        </w:rPr>
        <w:lastRenderedPageBreak/>
        <w:t>Master Group Persuasion!</w:t>
      </w:r>
      <w:r w:rsidRPr="002D76A5">
        <w:rPr>
          <w:rFonts w:ascii="Arial" w:hAnsi="Arial" w:cs="Arial"/>
          <w:sz w:val="24"/>
          <w:szCs w:val="24"/>
        </w:rPr>
        <w:br/>
        <w:t>Groups can be messy, but they’re also where your persuasion skills can shine brightest. In Chapter 6, you’ve learned to influence peers, lead without overpowering, manage disagreements, speak to crowds, and practice it all in teams. These aren’t just school tricks—they’re life skills for future boardrooms, community projects, and social circles.</w:t>
      </w:r>
    </w:p>
    <w:p w:rsidR="002D76A5" w:rsidRPr="002D76A5" w:rsidRDefault="002D76A5" w:rsidP="002D76A5">
      <w:pPr>
        <w:rPr>
          <w:rFonts w:ascii="Arial" w:hAnsi="Arial" w:cs="Arial"/>
          <w:sz w:val="24"/>
          <w:szCs w:val="24"/>
        </w:rPr>
      </w:pPr>
      <w:r w:rsidRPr="002D76A5">
        <w:rPr>
          <w:rFonts w:ascii="Arial" w:hAnsi="Arial" w:cs="Arial"/>
          <w:b/>
          <w:bCs/>
          <w:sz w:val="24"/>
          <w:szCs w:val="24"/>
        </w:rPr>
        <w:t>Final Fun Challenge – “Group Persuasion Quest”</w:t>
      </w:r>
      <w:proofErr w:type="gramStart"/>
      <w:r w:rsidRPr="002D76A5">
        <w:rPr>
          <w:rFonts w:ascii="Arial" w:hAnsi="Arial" w:cs="Arial"/>
          <w:b/>
          <w:bCs/>
          <w:sz w:val="24"/>
          <w:szCs w:val="24"/>
        </w:rPr>
        <w:t>:</w:t>
      </w:r>
      <w:proofErr w:type="gramEnd"/>
      <w:r w:rsidRPr="002D76A5">
        <w:rPr>
          <w:rFonts w:ascii="Arial" w:hAnsi="Arial" w:cs="Arial"/>
          <w:sz w:val="24"/>
          <w:szCs w:val="24"/>
        </w:rPr>
        <w:br/>
        <w:t>This week, pick one real group moment (like a club meeting or friend hangout) to use at least 2 strategies from this chapter (e.g., building consensus, public speaking energy). Journal or chat with a buddy: How’d it go? What surprised you? You’re levelling up with every try!</w:t>
      </w:r>
    </w:p>
    <w:p w:rsidR="002D76A5" w:rsidRPr="002D76A5" w:rsidRDefault="002D76A5" w:rsidP="002D76A5">
      <w:pPr>
        <w:rPr>
          <w:rFonts w:ascii="Arial" w:hAnsi="Arial" w:cs="Arial"/>
          <w:sz w:val="24"/>
          <w:szCs w:val="24"/>
        </w:rPr>
      </w:pPr>
      <w:r w:rsidRPr="002D76A5">
        <w:rPr>
          <w:rFonts w:ascii="Arial" w:hAnsi="Arial" w:cs="Arial"/>
          <w:b/>
          <w:bCs/>
          <w:sz w:val="24"/>
          <w:szCs w:val="24"/>
        </w:rPr>
        <w:t>Motivational Note for Teens</w:t>
      </w:r>
      <w:proofErr w:type="gramStart"/>
      <w:r w:rsidRPr="002D76A5">
        <w:rPr>
          <w:rFonts w:ascii="Arial" w:hAnsi="Arial" w:cs="Arial"/>
          <w:b/>
          <w:bCs/>
          <w:sz w:val="24"/>
          <w:szCs w:val="24"/>
        </w:rPr>
        <w:t>:</w:t>
      </w:r>
      <w:proofErr w:type="gramEnd"/>
      <w:r w:rsidRPr="002D76A5">
        <w:rPr>
          <w:rFonts w:ascii="Arial" w:hAnsi="Arial" w:cs="Arial"/>
          <w:sz w:val="24"/>
          <w:szCs w:val="24"/>
        </w:rPr>
        <w:br/>
        <w:t>You’ve got the power to shape group vibes, solve clashes, and inspire crowds—whether it’s 5 friends or 50 classmates. Persuading in groups isn’t about control; it’s about connection. Keep practicing, stay real, and watch how you become the leader everyone turns to. You’re unstoppable!</w:t>
      </w:r>
    </w:p>
    <w:p w:rsidR="00B73BF7" w:rsidRPr="002D76A5" w:rsidRDefault="00B73BF7">
      <w:pPr>
        <w:rPr>
          <w:rFonts w:ascii="Arial" w:hAnsi="Arial" w:cs="Arial"/>
          <w:b/>
          <w:sz w:val="24"/>
          <w:szCs w:val="24"/>
          <w:u w:val="single"/>
        </w:rPr>
      </w:pPr>
    </w:p>
    <w:sectPr w:rsidR="002D76A5" w:rsidRPr="002D7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101EF"/>
    <w:multiLevelType w:val="multilevel"/>
    <w:tmpl w:val="CD0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9A0141"/>
    <w:multiLevelType w:val="multilevel"/>
    <w:tmpl w:val="AAB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0DC1EBD"/>
    <w:multiLevelType w:val="multilevel"/>
    <w:tmpl w:val="DE6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C516377"/>
    <w:multiLevelType w:val="multilevel"/>
    <w:tmpl w:val="433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EB0527F"/>
    <w:multiLevelType w:val="multilevel"/>
    <w:tmpl w:val="47C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C45"/>
    <w:rsid w:val="002D76A5"/>
    <w:rsid w:val="00730D33"/>
    <w:rsid w:val="00B73BF7"/>
    <w:rsid w:val="00C4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0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0D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0D3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0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0D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D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0D3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145409">
      <w:bodyDiv w:val="1"/>
      <w:marLeft w:val="0"/>
      <w:marRight w:val="0"/>
      <w:marTop w:val="0"/>
      <w:marBottom w:val="0"/>
      <w:divBdr>
        <w:top w:val="none" w:sz="0" w:space="0" w:color="auto"/>
        <w:left w:val="none" w:sz="0" w:space="0" w:color="auto"/>
        <w:bottom w:val="none" w:sz="0" w:space="0" w:color="auto"/>
        <w:right w:val="none" w:sz="0" w:space="0" w:color="auto"/>
      </w:divBdr>
    </w:div>
    <w:div w:id="183247158">
      <w:bodyDiv w:val="1"/>
      <w:marLeft w:val="0"/>
      <w:marRight w:val="0"/>
      <w:marTop w:val="0"/>
      <w:marBottom w:val="0"/>
      <w:divBdr>
        <w:top w:val="none" w:sz="0" w:space="0" w:color="auto"/>
        <w:left w:val="none" w:sz="0" w:space="0" w:color="auto"/>
        <w:bottom w:val="none" w:sz="0" w:space="0" w:color="auto"/>
        <w:right w:val="none" w:sz="0" w:space="0" w:color="auto"/>
      </w:divBdr>
    </w:div>
    <w:div w:id="1933196208">
      <w:bodyDiv w:val="1"/>
      <w:marLeft w:val="0"/>
      <w:marRight w:val="0"/>
      <w:marTop w:val="0"/>
      <w:marBottom w:val="0"/>
      <w:divBdr>
        <w:top w:val="none" w:sz="0" w:space="0" w:color="auto"/>
        <w:left w:val="none" w:sz="0" w:space="0" w:color="auto"/>
        <w:bottom w:val="none" w:sz="0" w:space="0" w:color="auto"/>
        <w:right w:val="none" w:sz="0" w:space="0" w:color="auto"/>
      </w:divBdr>
    </w:div>
    <w:div w:id="208563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2402</Words>
  <Characters>13697</Characters>
  <Application>Microsoft Office Word</Application>
  <DocSecurity>0</DocSecurity>
  <Lines>114</Lines>
  <Paragraphs>32</Paragraphs>
  <ScaleCrop>false</ScaleCrop>
  <Company/>
  <LinksUpToDate>false</LinksUpToDate>
  <CharactersWithSpaces>16067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2025-08-19T07:07:00Z</dcterms:created>
  <dcterms:modified xsi:type="dcterms:W3CDTF">2026-01-24T05:12:00Z</dcterms:modified>
</cp:coreProperties>
</file>