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B17787" w14:textId="193A8D3E" w:rsidR="00A23B91" w:rsidRDefault="00783AFD" w:rsidP="00783AFD">
      <w:pPr>
        <w:jc w:val="center"/>
        <w:rPr>
          <w:lang w:val="en-US"/>
        </w:rPr>
      </w:pPr>
      <w:r>
        <w:rPr>
          <w:lang w:val="en-US"/>
        </w:rPr>
        <w:t>Lab5</w:t>
      </w:r>
    </w:p>
    <w:p w14:paraId="71CA0CEE" w14:textId="6C75F76D" w:rsidR="00783AFD" w:rsidRDefault="00783AFD" w:rsidP="00783AFD">
      <w:pPr>
        <w:jc w:val="center"/>
        <w:rPr>
          <w:lang w:val="en-US"/>
        </w:rPr>
      </w:pPr>
      <w:proofErr w:type="spellStart"/>
      <w:r>
        <w:rPr>
          <w:lang w:val="en-US"/>
        </w:rPr>
        <w:t>Circuite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logice</w:t>
      </w:r>
      <w:proofErr w:type="spellEnd"/>
      <w:r>
        <w:rPr>
          <w:lang w:val="en-US"/>
        </w:rPr>
        <w:t xml:space="preserve"> TTL</w:t>
      </w:r>
    </w:p>
    <w:p w14:paraId="584E9B83" w14:textId="77777777" w:rsidR="00783AFD" w:rsidRDefault="00783AFD" w:rsidP="00783AFD">
      <w:pPr>
        <w:jc w:val="center"/>
        <w:rPr>
          <w:lang w:val="en-US"/>
        </w:rPr>
      </w:pPr>
    </w:p>
    <w:p w14:paraId="4CB9FF77" w14:textId="742F53CF" w:rsidR="00783AFD" w:rsidRDefault="00783AFD" w:rsidP="00783AFD">
      <w:pPr>
        <w:jc w:val="center"/>
        <w:rPr>
          <w:lang w:val="en-US"/>
        </w:rPr>
      </w:pPr>
      <w:r w:rsidRPr="00783AFD">
        <w:rPr>
          <w:lang w:val="en-US"/>
        </w:rPr>
        <w:drawing>
          <wp:inline distT="0" distB="0" distL="0" distR="0" wp14:anchorId="56AF31B8" wp14:editId="38C6D154">
            <wp:extent cx="5760720" cy="3942080"/>
            <wp:effectExtent l="0" t="0" r="0" b="1270"/>
            <wp:docPr id="909359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3598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4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160E9" w14:textId="353260FF" w:rsidR="00783AFD" w:rsidRDefault="00783AFD" w:rsidP="00783AFD">
      <w:pPr>
        <w:jc w:val="center"/>
        <w:rPr>
          <w:lang w:val="en-US"/>
        </w:rPr>
      </w:pPr>
      <w:proofErr w:type="spellStart"/>
      <w:r>
        <w:rPr>
          <w:lang w:val="en-US"/>
        </w:rPr>
        <w:t>Poarta</w:t>
      </w:r>
      <w:proofErr w:type="spellEnd"/>
      <w:r>
        <w:rPr>
          <w:lang w:val="en-US"/>
        </w:rPr>
        <w:t xml:space="preserve"> SI-NU. Analiza in current </w:t>
      </w:r>
      <w:proofErr w:type="spellStart"/>
      <w:r>
        <w:rPr>
          <w:lang w:val="en-US"/>
        </w:rPr>
        <w:t>continuu</w:t>
      </w:r>
      <w:proofErr w:type="spellEnd"/>
    </w:p>
    <w:p w14:paraId="4EFFD9A7" w14:textId="77777777" w:rsidR="00783AFD" w:rsidRPr="005B347B" w:rsidRDefault="00783AFD" w:rsidP="00783AFD">
      <w:pPr>
        <w:jc w:val="center"/>
        <w:rPr>
          <w:sz w:val="24"/>
          <w:szCs w:val="24"/>
          <w:lang w:val="en-US"/>
        </w:rPr>
      </w:pPr>
    </w:p>
    <w:p w14:paraId="0EC768EF" w14:textId="77777777" w:rsidR="005B347B" w:rsidRPr="005B347B" w:rsidRDefault="005B347B" w:rsidP="005B347B">
      <w:pPr>
        <w:rPr>
          <w:rFonts w:ascii="Times New Roman" w:hAnsi="Times New Roman"/>
          <w:spacing w:val="-3"/>
          <w:sz w:val="24"/>
          <w:szCs w:val="24"/>
        </w:rPr>
      </w:pPr>
      <w:r w:rsidRPr="005B347B">
        <w:rPr>
          <w:rFonts w:ascii="Times New Roman" w:hAnsi="Times New Roman"/>
          <w:spacing w:val="-3"/>
          <w:sz w:val="24"/>
          <w:szCs w:val="24"/>
        </w:rPr>
        <w:t>Funcționarea porții logice TTL ȘI-NU (NAND) se bazează pe două cazuri:</w:t>
      </w:r>
    </w:p>
    <w:p w14:paraId="131162B5" w14:textId="77777777" w:rsidR="005B347B" w:rsidRPr="005B347B" w:rsidRDefault="005B347B" w:rsidP="005B347B">
      <w:pPr>
        <w:numPr>
          <w:ilvl w:val="0"/>
          <w:numId w:val="1"/>
        </w:numPr>
        <w:rPr>
          <w:rFonts w:ascii="Times New Roman" w:hAnsi="Times New Roman"/>
          <w:spacing w:val="-3"/>
          <w:sz w:val="24"/>
          <w:szCs w:val="24"/>
        </w:rPr>
      </w:pPr>
      <w:r w:rsidRPr="005B347B">
        <w:rPr>
          <w:rFonts w:ascii="Times New Roman" w:hAnsi="Times New Roman"/>
          <w:b/>
          <w:bCs/>
          <w:spacing w:val="-3"/>
          <w:sz w:val="24"/>
          <w:szCs w:val="24"/>
        </w:rPr>
        <w:t>O intrare este „0”</w:t>
      </w:r>
      <w:r w:rsidRPr="005B347B">
        <w:rPr>
          <w:rFonts w:ascii="Times New Roman" w:hAnsi="Times New Roman"/>
          <w:spacing w:val="-3"/>
          <w:sz w:val="24"/>
          <w:szCs w:val="24"/>
        </w:rPr>
        <w:t>: Tranzistorul Q1 se saturează, iar Q2 și Q4 sunt blocați. Q3 conduce, rezultând o tensiune ridicată la ieșire, deci nivel logic „1”.</w:t>
      </w:r>
    </w:p>
    <w:p w14:paraId="1D0470FB" w14:textId="77777777" w:rsidR="005B347B" w:rsidRPr="005B347B" w:rsidRDefault="005B347B" w:rsidP="005B347B">
      <w:pPr>
        <w:numPr>
          <w:ilvl w:val="0"/>
          <w:numId w:val="1"/>
        </w:numPr>
        <w:rPr>
          <w:rFonts w:ascii="Times New Roman" w:hAnsi="Times New Roman"/>
          <w:spacing w:val="-3"/>
          <w:sz w:val="24"/>
          <w:szCs w:val="24"/>
        </w:rPr>
      </w:pPr>
      <w:r w:rsidRPr="005B347B">
        <w:rPr>
          <w:rFonts w:ascii="Times New Roman" w:hAnsi="Times New Roman"/>
          <w:b/>
          <w:bCs/>
          <w:spacing w:val="-3"/>
          <w:sz w:val="24"/>
          <w:szCs w:val="24"/>
        </w:rPr>
        <w:t>Ambele intrări sunt „1”</w:t>
      </w:r>
      <w:r w:rsidRPr="005B347B">
        <w:rPr>
          <w:rFonts w:ascii="Times New Roman" w:hAnsi="Times New Roman"/>
          <w:spacing w:val="-3"/>
          <w:sz w:val="24"/>
          <w:szCs w:val="24"/>
        </w:rPr>
        <w:t>: Q1 nu conduce, iar Q2 și Q4 se saturează, ceea ce blochează Q3. La ieșire apare o tensiune scăzută, adică nivel logic „0”.</w:t>
      </w:r>
    </w:p>
    <w:p w14:paraId="4E6EFBA3" w14:textId="3936B0F8" w:rsidR="005B347B" w:rsidRPr="005B347B" w:rsidRDefault="005B347B" w:rsidP="005B347B">
      <w:pPr>
        <w:rPr>
          <w:rFonts w:ascii="Times New Roman" w:hAnsi="Times New Roman"/>
          <w:spacing w:val="-3"/>
          <w:sz w:val="24"/>
          <w:szCs w:val="24"/>
        </w:rPr>
      </w:pPr>
      <w:r w:rsidRPr="005B347B">
        <w:rPr>
          <w:rFonts w:ascii="Times New Roman" w:hAnsi="Times New Roman"/>
          <w:spacing w:val="-3"/>
          <w:sz w:val="24"/>
          <w:szCs w:val="24"/>
        </w:rPr>
        <w:t>Astfel, poarta NAND dă „1” la ieșire dacă cel puțin o intrare este „0” și „0” la ieșire dacă ambele intrări sunt „1”</w:t>
      </w:r>
      <w:r>
        <w:rPr>
          <w:rFonts w:ascii="Times New Roman" w:hAnsi="Times New Roman"/>
          <w:spacing w:val="-3"/>
          <w:sz w:val="24"/>
          <w:szCs w:val="24"/>
        </w:rPr>
        <w:t>.</w:t>
      </w:r>
    </w:p>
    <w:p w14:paraId="05DB2188" w14:textId="77777777" w:rsidR="00783AFD" w:rsidRDefault="00783AFD" w:rsidP="00783AFD">
      <w:pPr>
        <w:rPr>
          <w:lang w:val="en-US"/>
        </w:rPr>
      </w:pPr>
    </w:p>
    <w:p w14:paraId="54506F74" w14:textId="77777777" w:rsidR="00783AFD" w:rsidRDefault="00783AFD" w:rsidP="00783AFD">
      <w:pPr>
        <w:jc w:val="center"/>
        <w:rPr>
          <w:lang w:val="en-US"/>
        </w:rPr>
      </w:pPr>
    </w:p>
    <w:p w14:paraId="585D6C91" w14:textId="77777777" w:rsidR="00783AFD" w:rsidRDefault="00783AFD" w:rsidP="00783AFD">
      <w:pPr>
        <w:rPr>
          <w:lang w:val="en-US"/>
        </w:rPr>
      </w:pPr>
    </w:p>
    <w:p w14:paraId="22BC150F" w14:textId="77777777" w:rsidR="00783AFD" w:rsidRDefault="00783AFD" w:rsidP="00783AFD">
      <w:pPr>
        <w:jc w:val="center"/>
        <w:rPr>
          <w:lang w:val="en-US"/>
        </w:rPr>
      </w:pPr>
    </w:p>
    <w:p w14:paraId="7815EA75" w14:textId="43BC476F" w:rsidR="00783AFD" w:rsidRDefault="00783AFD" w:rsidP="00783AFD">
      <w:pPr>
        <w:jc w:val="center"/>
        <w:rPr>
          <w:lang w:val="en-US"/>
        </w:rPr>
      </w:pPr>
      <w:r w:rsidRPr="00783AFD">
        <w:rPr>
          <w:lang w:val="en-US"/>
        </w:rPr>
        <w:lastRenderedPageBreak/>
        <w:drawing>
          <wp:inline distT="0" distB="0" distL="0" distR="0" wp14:anchorId="290D448B" wp14:editId="1E075CF2">
            <wp:extent cx="5760720" cy="4258945"/>
            <wp:effectExtent l="0" t="0" r="0" b="8255"/>
            <wp:docPr id="1066005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0055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5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CE426" w14:textId="140434F0" w:rsidR="00783AFD" w:rsidRDefault="00783AFD" w:rsidP="00783AFD">
      <w:pPr>
        <w:jc w:val="center"/>
        <w:rPr>
          <w:lang w:val="en-US"/>
        </w:rPr>
      </w:pPr>
      <w:proofErr w:type="spellStart"/>
      <w:r>
        <w:rPr>
          <w:lang w:val="en-US"/>
        </w:rPr>
        <w:t>Poarta</w:t>
      </w:r>
      <w:proofErr w:type="spellEnd"/>
      <w:r>
        <w:rPr>
          <w:lang w:val="en-US"/>
        </w:rPr>
        <w:t xml:space="preserve"> SI-NU. Analiza in </w:t>
      </w:r>
      <w:proofErr w:type="spellStart"/>
      <w:r>
        <w:rPr>
          <w:lang w:val="en-US"/>
        </w:rPr>
        <w:t>semnal</w:t>
      </w:r>
      <w:proofErr w:type="spellEnd"/>
      <w:r>
        <w:rPr>
          <w:lang w:val="en-US"/>
        </w:rPr>
        <w:t xml:space="preserve"> pulse</w:t>
      </w:r>
    </w:p>
    <w:p w14:paraId="1C5788B9" w14:textId="6524F1FA" w:rsidR="005B347B" w:rsidRPr="005B347B" w:rsidRDefault="005B347B" w:rsidP="00783AFD">
      <w:pPr>
        <w:jc w:val="center"/>
        <w:rPr>
          <w:sz w:val="24"/>
          <w:szCs w:val="24"/>
          <w:lang w:val="en-US"/>
        </w:rPr>
      </w:pPr>
      <w:r w:rsidRPr="005B347B">
        <w:rPr>
          <w:rFonts w:ascii="Times New Roman" w:hAnsi="Times New Roman"/>
          <w:spacing w:val="-3"/>
          <w:sz w:val="24"/>
          <w:szCs w:val="24"/>
          <w:lang w:val="it-IT"/>
        </w:rPr>
        <w:t>Analizând funcţionarea porţii, din punct de vedere logic, se observă că ea realizează funcţia ŞI-NU,</w:t>
      </w:r>
    </w:p>
    <w:sectPr w:rsidR="005B347B" w:rsidRPr="005B34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FD15B4"/>
    <w:multiLevelType w:val="multilevel"/>
    <w:tmpl w:val="AC165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03101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AFD"/>
    <w:rsid w:val="00132A7D"/>
    <w:rsid w:val="005B347B"/>
    <w:rsid w:val="00783AFD"/>
    <w:rsid w:val="00826880"/>
    <w:rsid w:val="00A23B91"/>
    <w:rsid w:val="00DD1DF7"/>
    <w:rsid w:val="00F62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D1CED"/>
  <w15:chartTrackingRefBased/>
  <w15:docId w15:val="{DF16404E-2993-4B71-8D9F-9B1827931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3A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3A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3A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3A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3A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3A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3A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3A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3A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3A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3A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3A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3A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3A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3A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3A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3A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3A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3A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3A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3A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3A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3A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3A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3A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3A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3A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3A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3A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081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103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Toth Antonio</dc:creator>
  <cp:keywords/>
  <dc:description/>
  <cp:lastModifiedBy>Toth Antonio</cp:lastModifiedBy>
  <cp:revision>1</cp:revision>
  <dcterms:created xsi:type="dcterms:W3CDTF">2024-11-08T10:54:00Z</dcterms:created>
  <dcterms:modified xsi:type="dcterms:W3CDTF">2024-11-08T11:09:00Z</dcterms:modified>
</cp:coreProperties>
</file>